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6B1" w:rsidRPr="005E3725" w:rsidRDefault="00FF7358" w:rsidP="00C716B1">
      <w:pPr>
        <w:jc w:val="center"/>
        <w:rPr>
          <w:rFonts w:ascii="Book Antiqua" w:hAnsi="Book Antiqua"/>
          <w:b/>
        </w:rPr>
      </w:pPr>
      <w:bookmarkStart w:id="0" w:name="OLE_LINK1"/>
      <w:bookmarkStart w:id="1" w:name="_GoBack"/>
      <w:bookmarkEnd w:id="1"/>
      <w:r w:rsidRPr="005E3725">
        <w:rPr>
          <w:rFonts w:ascii="Book Antiqua" w:hAnsi="Book Antiqua"/>
          <w:b/>
        </w:rPr>
        <w:t xml:space="preserve"> </w:t>
      </w:r>
      <w:r w:rsidR="00C716B1" w:rsidRPr="005E3725">
        <w:rPr>
          <w:rFonts w:ascii="Book Antiqua" w:hAnsi="Book Antiqua"/>
          <w:b/>
        </w:rPr>
        <w:t>Government of Pakistan</w:t>
      </w:r>
    </w:p>
    <w:p w:rsidR="00C716B1" w:rsidRPr="005E3725" w:rsidRDefault="00C716B1" w:rsidP="00C716B1">
      <w:pPr>
        <w:jc w:val="center"/>
        <w:rPr>
          <w:rFonts w:ascii="Book Antiqua" w:hAnsi="Book Antiqua"/>
          <w:b/>
        </w:rPr>
      </w:pPr>
      <w:r w:rsidRPr="005E3725">
        <w:rPr>
          <w:rFonts w:ascii="Book Antiqua" w:hAnsi="Book Antiqua"/>
          <w:b/>
        </w:rPr>
        <w:t>Ministry of National Health Services, Regulation &amp; Coordination</w:t>
      </w:r>
    </w:p>
    <w:p w:rsidR="00C716B1" w:rsidRPr="005E3725" w:rsidRDefault="00C716B1" w:rsidP="00C716B1">
      <w:pPr>
        <w:jc w:val="center"/>
        <w:rPr>
          <w:rFonts w:ascii="Book Antiqua" w:hAnsi="Book Antiqua"/>
          <w:b/>
        </w:rPr>
      </w:pPr>
      <w:r w:rsidRPr="005E3725">
        <w:rPr>
          <w:rFonts w:ascii="Book Antiqua" w:hAnsi="Book Antiqua"/>
          <w:b/>
        </w:rPr>
        <w:t>Drug Regulatory Authority of Pakistan</w:t>
      </w:r>
    </w:p>
    <w:p w:rsidR="00C716B1" w:rsidRPr="005E3725" w:rsidRDefault="00C716B1" w:rsidP="00C716B1">
      <w:pPr>
        <w:spacing w:line="360" w:lineRule="auto"/>
        <w:jc w:val="center"/>
        <w:rPr>
          <w:rFonts w:ascii="Book Antiqua" w:hAnsi="Book Antiqua"/>
          <w:b/>
        </w:rPr>
      </w:pPr>
      <w:r w:rsidRPr="005E3725">
        <w:rPr>
          <w:rFonts w:ascii="Book Antiqua" w:hAnsi="Book Antiqua"/>
          <w:b/>
        </w:rPr>
        <w:t>***********</w:t>
      </w:r>
    </w:p>
    <w:p w:rsidR="00C716B1" w:rsidRPr="005E3725" w:rsidRDefault="00C716B1" w:rsidP="00C716B1">
      <w:pPr>
        <w:spacing w:line="360" w:lineRule="auto"/>
        <w:jc w:val="center"/>
        <w:rPr>
          <w:rFonts w:ascii="Book Antiqua" w:hAnsi="Book Antiqua"/>
          <w:b/>
        </w:rPr>
      </w:pPr>
    </w:p>
    <w:p w:rsidR="00C716B1" w:rsidRPr="005E3725" w:rsidRDefault="00C716B1" w:rsidP="000077A7">
      <w:pPr>
        <w:tabs>
          <w:tab w:val="left" w:pos="2520"/>
          <w:tab w:val="center" w:pos="5400"/>
        </w:tabs>
        <w:jc w:val="center"/>
        <w:rPr>
          <w:rFonts w:ascii="Book Antiqua" w:hAnsi="Book Antiqua"/>
          <w:b/>
          <w:sz w:val="28"/>
          <w:u w:val="single"/>
        </w:rPr>
      </w:pPr>
      <w:r w:rsidRPr="005E3725">
        <w:rPr>
          <w:rFonts w:ascii="Book Antiqua" w:hAnsi="Book Antiqua"/>
          <w:b/>
          <w:sz w:val="28"/>
          <w:u w:val="single"/>
        </w:rPr>
        <w:t>MINUTES OF THE 11</w:t>
      </w:r>
      <w:r w:rsidRPr="005E3725">
        <w:rPr>
          <w:rFonts w:ascii="Book Antiqua" w:hAnsi="Book Antiqua"/>
          <w:b/>
          <w:sz w:val="28"/>
          <w:u w:val="single"/>
          <w:vertAlign w:val="superscript"/>
        </w:rPr>
        <w:t>TH</w:t>
      </w:r>
      <w:r w:rsidRPr="005E3725">
        <w:rPr>
          <w:rFonts w:ascii="Book Antiqua" w:hAnsi="Book Antiqua"/>
          <w:b/>
          <w:sz w:val="28"/>
          <w:u w:val="single"/>
        </w:rPr>
        <w:t xml:space="preserve"> MEETING OF THE MEDICAL DEVICE BOARD (MDB) HELD ON  01-02-2019</w:t>
      </w:r>
    </w:p>
    <w:p w:rsidR="00C716B1" w:rsidRPr="005E3725" w:rsidRDefault="00C716B1" w:rsidP="00C716B1">
      <w:pPr>
        <w:tabs>
          <w:tab w:val="left" w:pos="2520"/>
          <w:tab w:val="center" w:pos="5400"/>
        </w:tabs>
        <w:spacing w:line="360" w:lineRule="auto"/>
        <w:jc w:val="center"/>
        <w:rPr>
          <w:rFonts w:ascii="Book Antiqua" w:hAnsi="Book Antiqua"/>
          <w:b/>
          <w:u w:val="single"/>
        </w:rPr>
      </w:pPr>
    </w:p>
    <w:p w:rsidR="00C716B1" w:rsidRPr="005E3725" w:rsidRDefault="00C716B1" w:rsidP="00B85E4B">
      <w:pPr>
        <w:spacing w:line="360" w:lineRule="auto"/>
        <w:jc w:val="both"/>
        <w:rPr>
          <w:rFonts w:ascii="Book Antiqua" w:hAnsi="Book Antiqua"/>
        </w:rPr>
      </w:pPr>
      <w:r w:rsidRPr="005E3725">
        <w:rPr>
          <w:rFonts w:ascii="Book Antiqua" w:hAnsi="Book Antiqua"/>
        </w:rPr>
        <w:tab/>
        <w:t xml:space="preserve">     11</w:t>
      </w:r>
      <w:r w:rsidRPr="005E3725">
        <w:rPr>
          <w:rFonts w:ascii="Book Antiqua" w:hAnsi="Book Antiqua"/>
          <w:vertAlign w:val="superscript"/>
        </w:rPr>
        <w:t>th</w:t>
      </w:r>
      <w:r w:rsidRPr="005E3725">
        <w:rPr>
          <w:rFonts w:ascii="Book Antiqua" w:hAnsi="Book Antiqua"/>
        </w:rPr>
        <w:t xml:space="preserve"> meeting of the Medical Device Board (MDB) was held in the office of Drug Regulatory Authority of  Pakistan, TF Complex, G-9/4, Islamabad on 1</w:t>
      </w:r>
      <w:r w:rsidRPr="005E3725">
        <w:rPr>
          <w:rFonts w:ascii="Book Antiqua" w:hAnsi="Book Antiqua"/>
          <w:vertAlign w:val="superscript"/>
        </w:rPr>
        <w:t>st</w:t>
      </w:r>
      <w:r w:rsidRPr="005E3725">
        <w:rPr>
          <w:rFonts w:ascii="Book Antiqua" w:hAnsi="Book Antiqua"/>
        </w:rPr>
        <w:t xml:space="preserve"> February, 2019. </w:t>
      </w:r>
      <w:r w:rsidR="00C02155" w:rsidRPr="005E3725">
        <w:rPr>
          <w:rFonts w:ascii="Book Antiqua" w:hAnsi="Book Antiqua"/>
        </w:rPr>
        <w:t xml:space="preserve">The Secretary MDB referred to Sub-rule (9) Rule (59) of Medical Devices Rules, 2017 where in the absence of Chairman MDB members may elect one of the members to preside over the meeting. The members unanimously elected Dr. Abdul Haleem Khan, member MDB to preside over the meeting as Chairman. Subsequently meeting was </w:t>
      </w:r>
      <w:r w:rsidRPr="005E3725">
        <w:rPr>
          <w:rFonts w:ascii="Book Antiqua" w:hAnsi="Book Antiqua"/>
        </w:rPr>
        <w:t xml:space="preserve">chaired by </w:t>
      </w:r>
      <w:r w:rsidR="001C4306" w:rsidRPr="005E3725">
        <w:rPr>
          <w:rFonts w:ascii="Book Antiqua" w:hAnsi="Book Antiqua"/>
        </w:rPr>
        <w:t xml:space="preserve">Dr. Abdul Haleem Khan, Associate Professor &amp; Chairperson, Department of Pharmacy, Forman Christian College, Lahore </w:t>
      </w:r>
      <w:r w:rsidRPr="005E3725">
        <w:rPr>
          <w:rFonts w:ascii="Book Antiqua" w:hAnsi="Book Antiqua"/>
        </w:rPr>
        <w:t xml:space="preserve">and was attended by the following:- </w:t>
      </w:r>
    </w:p>
    <w:p w:rsidR="004344A1" w:rsidRPr="005E3725" w:rsidRDefault="004344A1" w:rsidP="00C716B1">
      <w:pPr>
        <w:jc w:val="center"/>
        <w:rPr>
          <w:rFonts w:ascii="Book Antiqua" w:hAnsi="Book Antiqua"/>
          <w:b/>
          <w:u w:val="single"/>
        </w:rPr>
      </w:pPr>
    </w:p>
    <w:tbl>
      <w:tblPr>
        <w:tblW w:w="8528" w:type="dxa"/>
        <w:tblInd w:w="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835"/>
        <w:gridCol w:w="1842"/>
      </w:tblGrid>
      <w:tr w:rsidR="00C716B1" w:rsidRPr="005E3725" w:rsidTr="00237206">
        <w:trPr>
          <w:trHeight w:val="530"/>
        </w:trPr>
        <w:tc>
          <w:tcPr>
            <w:tcW w:w="851" w:type="dxa"/>
          </w:tcPr>
          <w:p w:rsidR="00C716B1" w:rsidRPr="005E3725" w:rsidRDefault="00C716B1" w:rsidP="00237206">
            <w:pPr>
              <w:rPr>
                <w:rFonts w:ascii="Book Antiqua" w:hAnsi="Book Antiqua"/>
              </w:rPr>
            </w:pPr>
            <w:r w:rsidRPr="005E3725">
              <w:rPr>
                <w:rFonts w:ascii="Book Antiqua" w:hAnsi="Book Antiqua"/>
                <w:b/>
                <w:bCs/>
              </w:rPr>
              <w:t>S.No</w:t>
            </w:r>
            <w:r w:rsidRPr="005E3725">
              <w:rPr>
                <w:rFonts w:ascii="Book Antiqua" w:hAnsi="Book Antiqua"/>
              </w:rPr>
              <w:t>.</w:t>
            </w:r>
          </w:p>
        </w:tc>
        <w:tc>
          <w:tcPr>
            <w:tcW w:w="5835" w:type="dxa"/>
          </w:tcPr>
          <w:p w:rsidR="00C716B1" w:rsidRPr="005E3725" w:rsidRDefault="00C716B1" w:rsidP="00237206">
            <w:pPr>
              <w:rPr>
                <w:rFonts w:ascii="Book Antiqua" w:hAnsi="Book Antiqua"/>
                <w:b/>
                <w:bCs/>
              </w:rPr>
            </w:pPr>
            <w:r w:rsidRPr="005E3725">
              <w:rPr>
                <w:rFonts w:ascii="Book Antiqua" w:hAnsi="Book Antiqua"/>
                <w:b/>
                <w:bCs/>
              </w:rPr>
              <w:t>Name and Designation / Department</w:t>
            </w:r>
          </w:p>
        </w:tc>
        <w:tc>
          <w:tcPr>
            <w:tcW w:w="1842" w:type="dxa"/>
          </w:tcPr>
          <w:p w:rsidR="00C716B1" w:rsidRPr="005E3725" w:rsidRDefault="00C716B1" w:rsidP="00237206">
            <w:pPr>
              <w:jc w:val="center"/>
              <w:rPr>
                <w:rFonts w:ascii="Book Antiqua" w:hAnsi="Book Antiqua"/>
                <w:b/>
                <w:bCs/>
              </w:rPr>
            </w:pPr>
            <w:r w:rsidRPr="005E3725">
              <w:rPr>
                <w:rFonts w:ascii="Book Antiqua" w:hAnsi="Book Antiqua"/>
                <w:b/>
                <w:bCs/>
              </w:rPr>
              <w:t>Position in the MDB</w:t>
            </w:r>
          </w:p>
        </w:tc>
      </w:tr>
      <w:tr w:rsidR="00C716B1" w:rsidRPr="005E3725" w:rsidTr="00237206">
        <w:trPr>
          <w:trHeight w:val="530"/>
        </w:trPr>
        <w:tc>
          <w:tcPr>
            <w:tcW w:w="851" w:type="dxa"/>
          </w:tcPr>
          <w:p w:rsidR="00C716B1" w:rsidRPr="005E3725" w:rsidRDefault="00C716B1" w:rsidP="00C716B1">
            <w:pPr>
              <w:widowControl w:val="0"/>
              <w:numPr>
                <w:ilvl w:val="0"/>
                <w:numId w:val="29"/>
              </w:numPr>
              <w:autoSpaceDE w:val="0"/>
              <w:autoSpaceDN w:val="0"/>
              <w:adjustRightInd w:val="0"/>
              <w:rPr>
                <w:rFonts w:ascii="Book Antiqua" w:hAnsi="Book Antiqua"/>
              </w:rPr>
            </w:pPr>
          </w:p>
        </w:tc>
        <w:tc>
          <w:tcPr>
            <w:tcW w:w="5835" w:type="dxa"/>
          </w:tcPr>
          <w:p w:rsidR="00C716B1" w:rsidRPr="005E3725" w:rsidRDefault="00B85E4B" w:rsidP="00B85E4B">
            <w:pPr>
              <w:jc w:val="both"/>
              <w:rPr>
                <w:rFonts w:ascii="Book Antiqua" w:hAnsi="Book Antiqua"/>
              </w:rPr>
            </w:pPr>
            <w:r w:rsidRPr="005E3725">
              <w:rPr>
                <w:rFonts w:ascii="Book Antiqua" w:hAnsi="Book Antiqua"/>
              </w:rPr>
              <w:t>Dr. Abdul Haleem Khan, Associate Professor &amp; Chairperson, Department of Pharmacy, Forman Christian College, Lahore.</w:t>
            </w:r>
          </w:p>
          <w:p w:rsidR="00B85E4B" w:rsidRPr="005E3725" w:rsidRDefault="00B85E4B" w:rsidP="00B85E4B">
            <w:pPr>
              <w:jc w:val="both"/>
              <w:rPr>
                <w:rFonts w:ascii="Book Antiqua" w:hAnsi="Book Antiqua"/>
                <w:sz w:val="30"/>
                <w:szCs w:val="30"/>
              </w:rPr>
            </w:pPr>
          </w:p>
        </w:tc>
        <w:tc>
          <w:tcPr>
            <w:tcW w:w="1842" w:type="dxa"/>
          </w:tcPr>
          <w:p w:rsidR="00C716B1" w:rsidRPr="005E3725" w:rsidRDefault="00B85E4B" w:rsidP="00237206">
            <w:pPr>
              <w:jc w:val="center"/>
              <w:rPr>
                <w:rFonts w:ascii="Book Antiqua" w:hAnsi="Book Antiqua"/>
              </w:rPr>
            </w:pPr>
            <w:r w:rsidRPr="005E3725">
              <w:rPr>
                <w:rFonts w:ascii="Book Antiqua" w:hAnsi="Book Antiqua"/>
              </w:rPr>
              <w:t>Member / Chairman</w:t>
            </w:r>
          </w:p>
        </w:tc>
      </w:tr>
      <w:tr w:rsidR="00C716B1" w:rsidRPr="005E3725" w:rsidTr="00237206">
        <w:trPr>
          <w:trHeight w:val="530"/>
        </w:trPr>
        <w:tc>
          <w:tcPr>
            <w:tcW w:w="851" w:type="dxa"/>
          </w:tcPr>
          <w:p w:rsidR="00C716B1" w:rsidRPr="005E3725" w:rsidRDefault="00C716B1" w:rsidP="00C716B1">
            <w:pPr>
              <w:widowControl w:val="0"/>
              <w:numPr>
                <w:ilvl w:val="0"/>
                <w:numId w:val="29"/>
              </w:numPr>
              <w:autoSpaceDE w:val="0"/>
              <w:autoSpaceDN w:val="0"/>
              <w:adjustRightInd w:val="0"/>
              <w:rPr>
                <w:rFonts w:ascii="Book Antiqua" w:hAnsi="Book Antiqua"/>
              </w:rPr>
            </w:pPr>
          </w:p>
        </w:tc>
        <w:tc>
          <w:tcPr>
            <w:tcW w:w="5835" w:type="dxa"/>
          </w:tcPr>
          <w:p w:rsidR="00C716B1" w:rsidRPr="005E3725" w:rsidRDefault="00B85E4B" w:rsidP="00B85E4B">
            <w:pPr>
              <w:jc w:val="both"/>
              <w:rPr>
                <w:rFonts w:ascii="Book Antiqua" w:hAnsi="Book Antiqua"/>
              </w:rPr>
            </w:pPr>
            <w:r w:rsidRPr="005E3725">
              <w:rPr>
                <w:rFonts w:ascii="Book Antiqua" w:hAnsi="Book Antiqua"/>
              </w:rPr>
              <w:t>Mr. Rafiq Ahmed, Director Health Services, Rawalpindi Division (Nominee of Director General Health, Punjab).</w:t>
            </w:r>
          </w:p>
          <w:p w:rsidR="00C716B1" w:rsidRPr="005E3725" w:rsidRDefault="00C716B1" w:rsidP="00237206">
            <w:pPr>
              <w:jc w:val="both"/>
              <w:rPr>
                <w:rFonts w:ascii="Book Antiqua" w:hAnsi="Book Antiqua"/>
              </w:rPr>
            </w:pPr>
          </w:p>
          <w:p w:rsidR="00C716B1" w:rsidRPr="005E3725" w:rsidRDefault="00C716B1" w:rsidP="00237206">
            <w:pPr>
              <w:jc w:val="both"/>
              <w:rPr>
                <w:rFonts w:ascii="Book Antiqua" w:hAnsi="Book Antiqua"/>
                <w:sz w:val="2"/>
              </w:rPr>
            </w:pPr>
          </w:p>
          <w:p w:rsidR="00C716B1" w:rsidRPr="005E3725" w:rsidRDefault="00C716B1" w:rsidP="00237206">
            <w:pPr>
              <w:jc w:val="both"/>
              <w:rPr>
                <w:rFonts w:ascii="Book Antiqua" w:hAnsi="Book Antiqua"/>
                <w:b/>
                <w:bCs/>
                <w:sz w:val="2"/>
                <w:szCs w:val="14"/>
              </w:rPr>
            </w:pPr>
          </w:p>
        </w:tc>
        <w:tc>
          <w:tcPr>
            <w:tcW w:w="1842" w:type="dxa"/>
          </w:tcPr>
          <w:p w:rsidR="00C716B1" w:rsidRPr="005E3725" w:rsidRDefault="00C716B1" w:rsidP="00237206">
            <w:pPr>
              <w:jc w:val="center"/>
              <w:rPr>
                <w:rFonts w:ascii="Book Antiqua" w:hAnsi="Book Antiqua"/>
              </w:rPr>
            </w:pPr>
            <w:r w:rsidRPr="005E3725">
              <w:rPr>
                <w:rFonts w:ascii="Book Antiqua" w:hAnsi="Book Antiqua"/>
              </w:rPr>
              <w:t>Member</w:t>
            </w:r>
          </w:p>
        </w:tc>
      </w:tr>
      <w:tr w:rsidR="00C716B1" w:rsidRPr="005E3725" w:rsidTr="00237206">
        <w:trPr>
          <w:trHeight w:val="530"/>
        </w:trPr>
        <w:tc>
          <w:tcPr>
            <w:tcW w:w="851" w:type="dxa"/>
          </w:tcPr>
          <w:p w:rsidR="00C716B1" w:rsidRPr="005E3725" w:rsidRDefault="00C716B1" w:rsidP="00C716B1">
            <w:pPr>
              <w:widowControl w:val="0"/>
              <w:numPr>
                <w:ilvl w:val="0"/>
                <w:numId w:val="29"/>
              </w:numPr>
              <w:autoSpaceDE w:val="0"/>
              <w:autoSpaceDN w:val="0"/>
              <w:adjustRightInd w:val="0"/>
              <w:rPr>
                <w:rFonts w:ascii="Book Antiqua" w:hAnsi="Book Antiqua"/>
              </w:rPr>
            </w:pPr>
          </w:p>
        </w:tc>
        <w:tc>
          <w:tcPr>
            <w:tcW w:w="5835" w:type="dxa"/>
          </w:tcPr>
          <w:p w:rsidR="00C716B1" w:rsidRPr="005E3725" w:rsidRDefault="00C716B1" w:rsidP="00B85E4B">
            <w:pPr>
              <w:jc w:val="both"/>
              <w:rPr>
                <w:rFonts w:ascii="Book Antiqua" w:hAnsi="Book Antiqua"/>
              </w:rPr>
            </w:pPr>
            <w:r w:rsidRPr="005E3725">
              <w:rPr>
                <w:rFonts w:ascii="Book Antiqua" w:hAnsi="Book Antiqua"/>
              </w:rPr>
              <w:t>Mr. Imranullah, Senior Drug Inspector, Abbottabad, KPK</w:t>
            </w:r>
            <w:r w:rsidR="00B85E4B" w:rsidRPr="005E3725">
              <w:rPr>
                <w:rFonts w:ascii="Book Antiqua" w:hAnsi="Book Antiqua"/>
              </w:rPr>
              <w:t>, (Nominee of Director General Health, Khyber Pukhtunkhwa).</w:t>
            </w:r>
          </w:p>
          <w:p w:rsidR="00C716B1" w:rsidRPr="005E3725" w:rsidRDefault="00C716B1" w:rsidP="00237206">
            <w:pPr>
              <w:jc w:val="both"/>
              <w:rPr>
                <w:rFonts w:ascii="Book Antiqua" w:hAnsi="Book Antiqua"/>
              </w:rPr>
            </w:pPr>
          </w:p>
          <w:p w:rsidR="00C716B1" w:rsidRPr="005E3725" w:rsidRDefault="00C716B1" w:rsidP="00237206">
            <w:pPr>
              <w:autoSpaceDE w:val="0"/>
              <w:autoSpaceDN w:val="0"/>
              <w:adjustRightInd w:val="0"/>
              <w:rPr>
                <w:rFonts w:ascii="Book Antiqua" w:hAnsi="Book Antiqua"/>
                <w:b/>
                <w:bCs/>
                <w:sz w:val="2"/>
                <w:szCs w:val="14"/>
              </w:rPr>
            </w:pPr>
          </w:p>
        </w:tc>
        <w:tc>
          <w:tcPr>
            <w:tcW w:w="1842" w:type="dxa"/>
          </w:tcPr>
          <w:p w:rsidR="00C716B1" w:rsidRPr="005E3725" w:rsidRDefault="00C716B1" w:rsidP="00237206">
            <w:pPr>
              <w:jc w:val="center"/>
              <w:rPr>
                <w:rFonts w:ascii="Book Antiqua" w:hAnsi="Book Antiqua"/>
              </w:rPr>
            </w:pPr>
            <w:r w:rsidRPr="005E3725">
              <w:rPr>
                <w:rFonts w:ascii="Book Antiqua" w:hAnsi="Book Antiqua"/>
              </w:rPr>
              <w:t>Member</w:t>
            </w:r>
          </w:p>
        </w:tc>
      </w:tr>
      <w:tr w:rsidR="00C716B1" w:rsidRPr="005E3725" w:rsidTr="00237206">
        <w:trPr>
          <w:trHeight w:val="530"/>
        </w:trPr>
        <w:tc>
          <w:tcPr>
            <w:tcW w:w="851" w:type="dxa"/>
          </w:tcPr>
          <w:p w:rsidR="00C716B1" w:rsidRPr="005E3725" w:rsidRDefault="00C716B1" w:rsidP="00C716B1">
            <w:pPr>
              <w:widowControl w:val="0"/>
              <w:numPr>
                <w:ilvl w:val="0"/>
                <w:numId w:val="29"/>
              </w:numPr>
              <w:autoSpaceDE w:val="0"/>
              <w:autoSpaceDN w:val="0"/>
              <w:adjustRightInd w:val="0"/>
              <w:rPr>
                <w:rFonts w:ascii="Book Antiqua" w:hAnsi="Book Antiqua"/>
              </w:rPr>
            </w:pPr>
          </w:p>
        </w:tc>
        <w:tc>
          <w:tcPr>
            <w:tcW w:w="5835" w:type="dxa"/>
          </w:tcPr>
          <w:p w:rsidR="00B85E4B" w:rsidRPr="005E3725" w:rsidRDefault="00B85E4B" w:rsidP="00B85E4B">
            <w:pPr>
              <w:jc w:val="both"/>
              <w:rPr>
                <w:rFonts w:ascii="Book Antiqua" w:hAnsi="Book Antiqua"/>
              </w:rPr>
            </w:pPr>
            <w:r w:rsidRPr="005E3725">
              <w:rPr>
                <w:rFonts w:ascii="Book Antiqua" w:hAnsi="Book Antiqua"/>
              </w:rPr>
              <w:t xml:space="preserve">Mr. Muhammad Tahir Aziz, Chief Operating Officer, Shaukat Khanum Memorial Cancer Hospital &amp; Research Centre, Peshawar. </w:t>
            </w:r>
          </w:p>
          <w:p w:rsidR="00C716B1" w:rsidRPr="005E3725" w:rsidRDefault="00C716B1" w:rsidP="00237206">
            <w:pPr>
              <w:rPr>
                <w:rFonts w:ascii="Book Antiqua" w:hAnsi="Book Antiqua"/>
                <w:b/>
                <w:bCs/>
                <w:sz w:val="20"/>
              </w:rPr>
            </w:pPr>
          </w:p>
        </w:tc>
        <w:tc>
          <w:tcPr>
            <w:tcW w:w="1842" w:type="dxa"/>
          </w:tcPr>
          <w:p w:rsidR="00C716B1" w:rsidRPr="005E3725" w:rsidRDefault="00C716B1" w:rsidP="00237206">
            <w:pPr>
              <w:jc w:val="center"/>
              <w:rPr>
                <w:rFonts w:ascii="Book Antiqua" w:hAnsi="Book Antiqua"/>
              </w:rPr>
            </w:pPr>
            <w:r w:rsidRPr="005E3725">
              <w:rPr>
                <w:rFonts w:ascii="Book Antiqua" w:hAnsi="Book Antiqua"/>
              </w:rPr>
              <w:t>Member</w:t>
            </w:r>
          </w:p>
        </w:tc>
      </w:tr>
      <w:tr w:rsidR="00C716B1" w:rsidRPr="005E3725" w:rsidTr="00237206">
        <w:trPr>
          <w:trHeight w:val="530"/>
        </w:trPr>
        <w:tc>
          <w:tcPr>
            <w:tcW w:w="851" w:type="dxa"/>
          </w:tcPr>
          <w:p w:rsidR="00C716B1" w:rsidRPr="005E3725" w:rsidRDefault="00C716B1" w:rsidP="00C716B1">
            <w:pPr>
              <w:widowControl w:val="0"/>
              <w:numPr>
                <w:ilvl w:val="0"/>
                <w:numId w:val="29"/>
              </w:numPr>
              <w:autoSpaceDE w:val="0"/>
              <w:autoSpaceDN w:val="0"/>
              <w:adjustRightInd w:val="0"/>
              <w:rPr>
                <w:rFonts w:ascii="Book Antiqua" w:hAnsi="Book Antiqua"/>
              </w:rPr>
            </w:pPr>
          </w:p>
        </w:tc>
        <w:tc>
          <w:tcPr>
            <w:tcW w:w="5835" w:type="dxa"/>
          </w:tcPr>
          <w:p w:rsidR="00B85E4B" w:rsidRPr="005E3725" w:rsidRDefault="00B85E4B" w:rsidP="00B85E4B">
            <w:pPr>
              <w:rPr>
                <w:rFonts w:ascii="Book Antiqua" w:hAnsi="Book Antiqua"/>
              </w:rPr>
            </w:pPr>
            <w:r w:rsidRPr="005E3725">
              <w:rPr>
                <w:rFonts w:ascii="Book Antiqua" w:hAnsi="Book Antiqua"/>
              </w:rPr>
              <w:t>Dr. Muhammad Nadeem Ahmad, Department of Radiology, Aga Khan University Hospital, Karachi.</w:t>
            </w:r>
          </w:p>
          <w:p w:rsidR="00C716B1" w:rsidRPr="005E3725" w:rsidRDefault="00C716B1" w:rsidP="00B85E4B">
            <w:pPr>
              <w:jc w:val="both"/>
              <w:rPr>
                <w:rFonts w:ascii="Book Antiqua" w:hAnsi="Book Antiqua"/>
              </w:rPr>
            </w:pPr>
          </w:p>
        </w:tc>
        <w:tc>
          <w:tcPr>
            <w:tcW w:w="1842" w:type="dxa"/>
          </w:tcPr>
          <w:p w:rsidR="00C716B1" w:rsidRPr="005E3725" w:rsidRDefault="00C716B1" w:rsidP="00237206">
            <w:pPr>
              <w:jc w:val="center"/>
              <w:rPr>
                <w:rFonts w:ascii="Book Antiqua" w:hAnsi="Book Antiqua"/>
              </w:rPr>
            </w:pPr>
            <w:r w:rsidRPr="005E3725">
              <w:rPr>
                <w:rFonts w:ascii="Book Antiqua" w:hAnsi="Book Antiqua"/>
              </w:rPr>
              <w:t>Member</w:t>
            </w:r>
          </w:p>
        </w:tc>
      </w:tr>
      <w:tr w:rsidR="00C716B1" w:rsidRPr="005E3725" w:rsidTr="00237206">
        <w:trPr>
          <w:trHeight w:val="530"/>
        </w:trPr>
        <w:tc>
          <w:tcPr>
            <w:tcW w:w="851" w:type="dxa"/>
          </w:tcPr>
          <w:p w:rsidR="00C716B1" w:rsidRPr="005E3725" w:rsidRDefault="00C716B1" w:rsidP="00C716B1">
            <w:pPr>
              <w:widowControl w:val="0"/>
              <w:numPr>
                <w:ilvl w:val="0"/>
                <w:numId w:val="29"/>
              </w:numPr>
              <w:autoSpaceDE w:val="0"/>
              <w:autoSpaceDN w:val="0"/>
              <w:adjustRightInd w:val="0"/>
              <w:rPr>
                <w:rFonts w:ascii="Book Antiqua" w:hAnsi="Book Antiqua"/>
              </w:rPr>
            </w:pPr>
          </w:p>
        </w:tc>
        <w:tc>
          <w:tcPr>
            <w:tcW w:w="5835" w:type="dxa"/>
          </w:tcPr>
          <w:p w:rsidR="00C716B1" w:rsidRPr="005E3725" w:rsidRDefault="00B85E4B" w:rsidP="00B85E4B">
            <w:pPr>
              <w:rPr>
                <w:rFonts w:ascii="Book Antiqua" w:hAnsi="Book Antiqua"/>
                <w:sz w:val="36"/>
                <w:szCs w:val="32"/>
              </w:rPr>
            </w:pPr>
            <w:r w:rsidRPr="005E3725">
              <w:rPr>
                <w:rFonts w:ascii="Book Antiqua" w:hAnsi="Book Antiqua"/>
              </w:rPr>
              <w:t>Mr. Muhammad Asghar, CEO, Cyber Soft Technologies, Lahore.</w:t>
            </w:r>
          </w:p>
        </w:tc>
        <w:tc>
          <w:tcPr>
            <w:tcW w:w="1842" w:type="dxa"/>
          </w:tcPr>
          <w:p w:rsidR="00C716B1" w:rsidRPr="005E3725" w:rsidRDefault="00C716B1" w:rsidP="00237206">
            <w:pPr>
              <w:jc w:val="center"/>
              <w:rPr>
                <w:rFonts w:ascii="Book Antiqua" w:hAnsi="Book Antiqua"/>
              </w:rPr>
            </w:pPr>
            <w:r w:rsidRPr="005E3725">
              <w:rPr>
                <w:rFonts w:ascii="Book Antiqua" w:hAnsi="Book Antiqua"/>
              </w:rPr>
              <w:t>Member</w:t>
            </w:r>
          </w:p>
        </w:tc>
      </w:tr>
      <w:tr w:rsidR="00C716B1" w:rsidRPr="005E3725" w:rsidTr="00237206">
        <w:trPr>
          <w:trHeight w:val="530"/>
        </w:trPr>
        <w:tc>
          <w:tcPr>
            <w:tcW w:w="851" w:type="dxa"/>
          </w:tcPr>
          <w:p w:rsidR="00C716B1" w:rsidRPr="005E3725" w:rsidRDefault="00C716B1" w:rsidP="00C716B1">
            <w:pPr>
              <w:widowControl w:val="0"/>
              <w:numPr>
                <w:ilvl w:val="0"/>
                <w:numId w:val="29"/>
              </w:numPr>
              <w:autoSpaceDE w:val="0"/>
              <w:autoSpaceDN w:val="0"/>
              <w:adjustRightInd w:val="0"/>
              <w:rPr>
                <w:rFonts w:ascii="Book Antiqua" w:hAnsi="Book Antiqua"/>
              </w:rPr>
            </w:pPr>
          </w:p>
        </w:tc>
        <w:tc>
          <w:tcPr>
            <w:tcW w:w="5835" w:type="dxa"/>
          </w:tcPr>
          <w:p w:rsidR="00C716B1" w:rsidRPr="005E3725" w:rsidRDefault="00B85E4B" w:rsidP="00B85E4B">
            <w:pPr>
              <w:rPr>
                <w:rFonts w:ascii="Book Antiqua" w:hAnsi="Book Antiqua"/>
              </w:rPr>
            </w:pPr>
            <w:r w:rsidRPr="005E3725">
              <w:rPr>
                <w:rFonts w:ascii="Book Antiqua" w:hAnsi="Book Antiqua"/>
              </w:rPr>
              <w:t>Dr. Muhammad Farid Khan, Director Emergency Services, District Kasur.</w:t>
            </w:r>
          </w:p>
          <w:p w:rsidR="008D7844" w:rsidRPr="005E3725" w:rsidRDefault="008D7844" w:rsidP="00B85E4B">
            <w:pPr>
              <w:rPr>
                <w:rFonts w:ascii="Book Antiqua" w:hAnsi="Book Antiqua"/>
                <w:sz w:val="18"/>
                <w:szCs w:val="18"/>
              </w:rPr>
            </w:pPr>
          </w:p>
        </w:tc>
        <w:tc>
          <w:tcPr>
            <w:tcW w:w="1842" w:type="dxa"/>
          </w:tcPr>
          <w:p w:rsidR="00C716B1" w:rsidRPr="005E3725" w:rsidRDefault="00C716B1" w:rsidP="00237206">
            <w:pPr>
              <w:jc w:val="center"/>
              <w:rPr>
                <w:rFonts w:ascii="Book Antiqua" w:hAnsi="Book Antiqua"/>
              </w:rPr>
            </w:pPr>
            <w:r w:rsidRPr="005E3725">
              <w:rPr>
                <w:rFonts w:ascii="Book Antiqua" w:hAnsi="Book Antiqua"/>
              </w:rPr>
              <w:t>Member</w:t>
            </w:r>
          </w:p>
        </w:tc>
      </w:tr>
      <w:tr w:rsidR="00C716B1" w:rsidRPr="005E3725" w:rsidTr="00237206">
        <w:trPr>
          <w:trHeight w:val="530"/>
        </w:trPr>
        <w:tc>
          <w:tcPr>
            <w:tcW w:w="851" w:type="dxa"/>
          </w:tcPr>
          <w:p w:rsidR="00C716B1" w:rsidRPr="005E3725" w:rsidRDefault="00C716B1" w:rsidP="00C716B1">
            <w:pPr>
              <w:widowControl w:val="0"/>
              <w:numPr>
                <w:ilvl w:val="0"/>
                <w:numId w:val="29"/>
              </w:numPr>
              <w:autoSpaceDE w:val="0"/>
              <w:autoSpaceDN w:val="0"/>
              <w:adjustRightInd w:val="0"/>
              <w:rPr>
                <w:rFonts w:ascii="Book Antiqua" w:hAnsi="Book Antiqua"/>
              </w:rPr>
            </w:pPr>
          </w:p>
        </w:tc>
        <w:tc>
          <w:tcPr>
            <w:tcW w:w="5835" w:type="dxa"/>
          </w:tcPr>
          <w:p w:rsidR="00C716B1" w:rsidRPr="005E3725" w:rsidRDefault="00B85E4B" w:rsidP="008D7844">
            <w:pPr>
              <w:rPr>
                <w:rFonts w:ascii="Book Antiqua" w:hAnsi="Book Antiqua"/>
                <w:szCs w:val="22"/>
              </w:rPr>
            </w:pPr>
            <w:r w:rsidRPr="005E3725">
              <w:rPr>
                <w:rFonts w:ascii="Book Antiqua" w:hAnsi="Book Antiqua"/>
                <w:szCs w:val="22"/>
              </w:rPr>
              <w:t>Professor Dr. Ejaz Hassan Khan, Principal North West School of Medicine, Peshawar.</w:t>
            </w:r>
          </w:p>
          <w:p w:rsidR="008D7844" w:rsidRPr="005E3725" w:rsidRDefault="008D7844" w:rsidP="008D7844">
            <w:pPr>
              <w:rPr>
                <w:rFonts w:ascii="Book Antiqua" w:hAnsi="Book Antiqua"/>
                <w:sz w:val="14"/>
                <w:szCs w:val="12"/>
              </w:rPr>
            </w:pPr>
          </w:p>
        </w:tc>
        <w:tc>
          <w:tcPr>
            <w:tcW w:w="1842" w:type="dxa"/>
          </w:tcPr>
          <w:p w:rsidR="00C716B1" w:rsidRPr="005E3725" w:rsidRDefault="00C716B1" w:rsidP="00237206">
            <w:pPr>
              <w:jc w:val="center"/>
              <w:rPr>
                <w:rFonts w:ascii="Book Antiqua" w:hAnsi="Book Antiqua"/>
              </w:rPr>
            </w:pPr>
            <w:r w:rsidRPr="005E3725">
              <w:rPr>
                <w:rFonts w:ascii="Book Antiqua" w:hAnsi="Book Antiqua"/>
              </w:rPr>
              <w:t>Member</w:t>
            </w:r>
          </w:p>
        </w:tc>
      </w:tr>
      <w:tr w:rsidR="00C716B1" w:rsidRPr="005E3725" w:rsidTr="00237206">
        <w:trPr>
          <w:trHeight w:val="530"/>
        </w:trPr>
        <w:tc>
          <w:tcPr>
            <w:tcW w:w="851" w:type="dxa"/>
          </w:tcPr>
          <w:p w:rsidR="00C716B1" w:rsidRPr="005E3725" w:rsidRDefault="00C716B1" w:rsidP="00C716B1">
            <w:pPr>
              <w:widowControl w:val="0"/>
              <w:numPr>
                <w:ilvl w:val="0"/>
                <w:numId w:val="29"/>
              </w:numPr>
              <w:autoSpaceDE w:val="0"/>
              <w:autoSpaceDN w:val="0"/>
              <w:adjustRightInd w:val="0"/>
              <w:rPr>
                <w:rFonts w:ascii="Book Antiqua" w:hAnsi="Book Antiqua"/>
              </w:rPr>
            </w:pPr>
          </w:p>
        </w:tc>
        <w:tc>
          <w:tcPr>
            <w:tcW w:w="5835" w:type="dxa"/>
          </w:tcPr>
          <w:p w:rsidR="00C716B1" w:rsidRPr="005E3725" w:rsidRDefault="00C716B1" w:rsidP="00237206">
            <w:pPr>
              <w:rPr>
                <w:rFonts w:ascii="Book Antiqua" w:hAnsi="Book Antiqua"/>
              </w:rPr>
            </w:pPr>
            <w:r w:rsidRPr="005E3725">
              <w:rPr>
                <w:rFonts w:ascii="Book Antiqua" w:hAnsi="Book Antiqua"/>
              </w:rPr>
              <w:t>Dr. Ghazanfar Ali Khan, Additional Director (MDMC), DRAP, Islamabad.</w:t>
            </w:r>
          </w:p>
        </w:tc>
        <w:tc>
          <w:tcPr>
            <w:tcW w:w="1842" w:type="dxa"/>
          </w:tcPr>
          <w:p w:rsidR="00C716B1" w:rsidRPr="005E3725" w:rsidRDefault="00C716B1" w:rsidP="00237206">
            <w:pPr>
              <w:jc w:val="center"/>
              <w:rPr>
                <w:rFonts w:ascii="Book Antiqua" w:hAnsi="Book Antiqua"/>
              </w:rPr>
            </w:pPr>
            <w:r w:rsidRPr="005E3725">
              <w:rPr>
                <w:rFonts w:ascii="Book Antiqua" w:hAnsi="Book Antiqua"/>
              </w:rPr>
              <w:t>Secretary / Member</w:t>
            </w:r>
          </w:p>
        </w:tc>
      </w:tr>
    </w:tbl>
    <w:p w:rsidR="00C716B1" w:rsidRPr="005E3725" w:rsidRDefault="00C716B1" w:rsidP="00C716B1">
      <w:pPr>
        <w:jc w:val="center"/>
        <w:rPr>
          <w:rFonts w:ascii="Book Antiqua" w:hAnsi="Book Antiqua"/>
          <w:b/>
          <w:sz w:val="10"/>
          <w:szCs w:val="10"/>
          <w:u w:val="single"/>
        </w:rPr>
      </w:pPr>
    </w:p>
    <w:p w:rsidR="00C716B1" w:rsidRPr="005E3725" w:rsidRDefault="00C716B1" w:rsidP="00C716B1">
      <w:pPr>
        <w:jc w:val="center"/>
        <w:rPr>
          <w:rFonts w:ascii="Book Antiqua" w:hAnsi="Book Antiqua"/>
          <w:b/>
          <w:u w:val="single"/>
        </w:rPr>
      </w:pPr>
    </w:p>
    <w:p w:rsidR="00C716B1" w:rsidRPr="005E3725" w:rsidRDefault="00C716B1" w:rsidP="00C716B1">
      <w:pPr>
        <w:spacing w:line="360" w:lineRule="auto"/>
        <w:jc w:val="both"/>
        <w:rPr>
          <w:rFonts w:ascii="Book Antiqua" w:hAnsi="Book Antiqua"/>
        </w:rPr>
      </w:pPr>
      <w:r w:rsidRPr="005E3725">
        <w:rPr>
          <w:rFonts w:ascii="Book Antiqua" w:hAnsi="Book Antiqua"/>
        </w:rPr>
        <w:tab/>
        <w:t>The meeting started with the recitation of the Holy Quran. The Chairman MD&amp;MC welcomed all the participants. Secretary MDB presented the agenda of the meeting.</w:t>
      </w:r>
    </w:p>
    <w:p w:rsidR="00C716B1" w:rsidRPr="005E3725" w:rsidRDefault="00C716B1" w:rsidP="00C716B1">
      <w:pPr>
        <w:tabs>
          <w:tab w:val="left" w:pos="2520"/>
          <w:tab w:val="center" w:pos="5400"/>
        </w:tabs>
        <w:spacing w:line="360" w:lineRule="auto"/>
        <w:jc w:val="center"/>
        <w:rPr>
          <w:rFonts w:ascii="Book Antiqua" w:hAnsi="Book Antiqua"/>
          <w:b/>
          <w:u w:val="single"/>
        </w:rPr>
      </w:pPr>
    </w:p>
    <w:p w:rsidR="00C716B1" w:rsidRPr="005E3725" w:rsidRDefault="00C716B1" w:rsidP="00C716B1">
      <w:pPr>
        <w:tabs>
          <w:tab w:val="left" w:pos="1276"/>
          <w:tab w:val="center" w:pos="5400"/>
        </w:tabs>
        <w:jc w:val="both"/>
        <w:rPr>
          <w:rFonts w:ascii="Book Antiqua" w:hAnsi="Book Antiqua"/>
          <w:b/>
        </w:rPr>
      </w:pPr>
      <w:r w:rsidRPr="005E3725">
        <w:rPr>
          <w:rFonts w:ascii="Book Antiqua" w:hAnsi="Book Antiqua"/>
          <w:b/>
        </w:rPr>
        <w:t>Item No.I</w:t>
      </w:r>
      <w:r w:rsidRPr="005E3725">
        <w:rPr>
          <w:rFonts w:ascii="Book Antiqua" w:hAnsi="Book Antiqua"/>
        </w:rPr>
        <w:t xml:space="preserve">. </w:t>
      </w:r>
      <w:r w:rsidRPr="005E3725">
        <w:rPr>
          <w:rFonts w:ascii="Book Antiqua" w:hAnsi="Book Antiqua"/>
        </w:rPr>
        <w:tab/>
      </w:r>
      <w:r w:rsidRPr="005E3725">
        <w:rPr>
          <w:rFonts w:ascii="Book Antiqua" w:hAnsi="Book Antiqua"/>
          <w:b/>
          <w:u w:val="single"/>
        </w:rPr>
        <w:t>CONFIRMATION OF MINUTES OF 10</w:t>
      </w:r>
      <w:r w:rsidRPr="005E3725">
        <w:rPr>
          <w:rFonts w:ascii="Book Antiqua" w:hAnsi="Book Antiqua"/>
          <w:b/>
          <w:u w:val="single"/>
          <w:vertAlign w:val="superscript"/>
        </w:rPr>
        <w:t>TH</w:t>
      </w:r>
      <w:r w:rsidRPr="005E3725">
        <w:rPr>
          <w:rFonts w:ascii="Book Antiqua" w:hAnsi="Book Antiqua"/>
          <w:b/>
          <w:u w:val="single"/>
        </w:rPr>
        <w:t xml:space="preserve">  MEDICAL DEVICS BOARD</w:t>
      </w:r>
      <w:r w:rsidRPr="005E3725">
        <w:rPr>
          <w:rFonts w:ascii="Book Antiqua" w:hAnsi="Book Antiqua"/>
          <w:b/>
        </w:rPr>
        <w:t xml:space="preserve"> </w:t>
      </w:r>
      <w:r w:rsidRPr="005E3725">
        <w:rPr>
          <w:rFonts w:ascii="Book Antiqua" w:hAnsi="Book Antiqua"/>
          <w:b/>
        </w:rPr>
        <w:tab/>
        <w:t xml:space="preserve"> </w:t>
      </w:r>
      <w:r w:rsidRPr="005E3725">
        <w:rPr>
          <w:rFonts w:ascii="Book Antiqua" w:hAnsi="Book Antiqua"/>
          <w:b/>
        </w:rPr>
        <w:tab/>
      </w:r>
      <w:r w:rsidRPr="005E3725">
        <w:rPr>
          <w:rFonts w:ascii="Book Antiqua" w:hAnsi="Book Antiqua"/>
          <w:b/>
          <w:u w:val="single"/>
        </w:rPr>
        <w:t>MEETING</w:t>
      </w:r>
      <w:r w:rsidRPr="005E3725">
        <w:rPr>
          <w:rFonts w:ascii="Book Antiqua" w:hAnsi="Book Antiqua"/>
          <w:u w:val="single"/>
        </w:rPr>
        <w:t>.</w:t>
      </w:r>
    </w:p>
    <w:p w:rsidR="00C716B1" w:rsidRPr="005E3725" w:rsidRDefault="00C716B1" w:rsidP="00C716B1">
      <w:pPr>
        <w:ind w:left="2138" w:hanging="1418"/>
        <w:jc w:val="both"/>
        <w:rPr>
          <w:rFonts w:ascii="Book Antiqua" w:hAnsi="Book Antiqua"/>
          <w:b/>
        </w:rPr>
      </w:pPr>
    </w:p>
    <w:p w:rsidR="00C716B1" w:rsidRPr="005E3725" w:rsidRDefault="00C716B1" w:rsidP="00C716B1">
      <w:pPr>
        <w:ind w:left="1276" w:hanging="1276"/>
        <w:jc w:val="both"/>
        <w:rPr>
          <w:rFonts w:ascii="Book Antiqua" w:hAnsi="Book Antiqua"/>
          <w:b/>
          <w:sz w:val="28"/>
          <w:szCs w:val="28"/>
          <w:u w:val="single"/>
        </w:rPr>
      </w:pPr>
      <w:r w:rsidRPr="005E3725">
        <w:rPr>
          <w:rFonts w:ascii="Book Antiqua" w:hAnsi="Book Antiqua"/>
          <w:b/>
          <w:sz w:val="28"/>
          <w:szCs w:val="28"/>
        </w:rPr>
        <w:t xml:space="preserve">Decision: </w:t>
      </w:r>
      <w:r w:rsidRPr="005E3725">
        <w:rPr>
          <w:rFonts w:ascii="Book Antiqua" w:hAnsi="Book Antiqua"/>
          <w:b/>
          <w:sz w:val="28"/>
          <w:szCs w:val="28"/>
        </w:rPr>
        <w:tab/>
      </w:r>
      <w:r w:rsidRPr="005E3725">
        <w:rPr>
          <w:rFonts w:ascii="Book Antiqua" w:hAnsi="Book Antiqua"/>
        </w:rPr>
        <w:t>The Board confirmed the minutes of the 10</w:t>
      </w:r>
      <w:r w:rsidRPr="005E3725">
        <w:rPr>
          <w:rFonts w:ascii="Book Antiqua" w:hAnsi="Book Antiqua"/>
          <w:vertAlign w:val="superscript"/>
        </w:rPr>
        <w:t>th</w:t>
      </w:r>
      <w:r w:rsidRPr="005E3725">
        <w:rPr>
          <w:rFonts w:ascii="Book Antiqua" w:hAnsi="Book Antiqua"/>
        </w:rPr>
        <w:t xml:space="preserve"> meeting of MDB.</w:t>
      </w:r>
    </w:p>
    <w:p w:rsidR="004303EC" w:rsidRPr="005E3725" w:rsidRDefault="004303EC">
      <w:pPr>
        <w:ind w:left="2138" w:hanging="1418"/>
        <w:jc w:val="both"/>
        <w:rPr>
          <w:rFonts w:ascii="Book Antiqua" w:hAnsi="Book Antiqua"/>
          <w:b/>
          <w:sz w:val="46"/>
          <w:szCs w:val="46"/>
        </w:rPr>
      </w:pPr>
    </w:p>
    <w:p w:rsidR="0081550F" w:rsidRPr="005E3725" w:rsidRDefault="000E0682">
      <w:pPr>
        <w:ind w:left="1560" w:hanging="1560"/>
        <w:jc w:val="both"/>
        <w:rPr>
          <w:rFonts w:ascii="Book Antiqua" w:hAnsi="Book Antiqua"/>
        </w:rPr>
      </w:pPr>
      <w:r w:rsidRPr="005E3725">
        <w:rPr>
          <w:rFonts w:ascii="Book Antiqua" w:hAnsi="Book Antiqua"/>
          <w:b/>
        </w:rPr>
        <w:t xml:space="preserve">Item No. </w:t>
      </w:r>
      <w:r w:rsidR="000B0F49" w:rsidRPr="005E3725">
        <w:rPr>
          <w:rFonts w:ascii="Book Antiqua" w:hAnsi="Book Antiqua"/>
          <w:b/>
        </w:rPr>
        <w:t>I</w:t>
      </w:r>
      <w:r w:rsidR="00395450" w:rsidRPr="005E3725">
        <w:rPr>
          <w:rFonts w:ascii="Book Antiqua" w:hAnsi="Book Antiqua"/>
          <w:b/>
        </w:rPr>
        <w:t>I</w:t>
      </w:r>
      <w:r w:rsidRPr="005E3725">
        <w:rPr>
          <w:rFonts w:ascii="Book Antiqua" w:hAnsi="Book Antiqua"/>
        </w:rPr>
        <w:t xml:space="preserve">.  </w:t>
      </w:r>
      <w:r w:rsidR="0037645D" w:rsidRPr="005E3725">
        <w:rPr>
          <w:rFonts w:ascii="Book Antiqua" w:hAnsi="Book Antiqua"/>
          <w:b/>
          <w:u w:val="single"/>
        </w:rPr>
        <w:t>APPLICATIONS FOR</w:t>
      </w:r>
      <w:r w:rsidR="003D6CB5" w:rsidRPr="005E3725">
        <w:rPr>
          <w:rFonts w:ascii="Book Antiqua" w:hAnsi="Book Antiqua"/>
          <w:b/>
          <w:u w:val="single"/>
        </w:rPr>
        <w:t xml:space="preserve"> GRANT OF ESTABLISHMENT LICENSE </w:t>
      </w:r>
      <w:r w:rsidR="00F56D11" w:rsidRPr="005E3725">
        <w:rPr>
          <w:rFonts w:ascii="Book Antiqua" w:hAnsi="Book Antiqua"/>
          <w:b/>
          <w:u w:val="single"/>
        </w:rPr>
        <w:t>TO IMPORT</w:t>
      </w:r>
      <w:r w:rsidR="003D6CB5" w:rsidRPr="005E3725">
        <w:rPr>
          <w:rFonts w:ascii="Book Antiqua" w:hAnsi="Book Antiqua"/>
          <w:b/>
          <w:u w:val="single"/>
        </w:rPr>
        <w:t xml:space="preserve"> MEDICAL DEVICES.</w:t>
      </w:r>
    </w:p>
    <w:p w:rsidR="003D6CB5" w:rsidRPr="005E3725" w:rsidRDefault="003D6CB5" w:rsidP="004344A1">
      <w:pPr>
        <w:ind w:left="1276" w:hanging="1276"/>
        <w:jc w:val="both"/>
        <w:rPr>
          <w:rFonts w:ascii="Book Antiqua" w:hAnsi="Book Antiqua"/>
        </w:rPr>
      </w:pPr>
    </w:p>
    <w:p w:rsidR="003D6CB5" w:rsidRPr="005E3725" w:rsidRDefault="003D6CB5" w:rsidP="003D6CB5">
      <w:pPr>
        <w:jc w:val="both"/>
        <w:rPr>
          <w:rFonts w:ascii="Book Antiqua" w:hAnsi="Book Antiqua"/>
          <w:sz w:val="10"/>
          <w:szCs w:val="10"/>
        </w:rPr>
      </w:pPr>
      <w:r w:rsidRPr="005E3725">
        <w:rPr>
          <w:rFonts w:ascii="Book Antiqua" w:hAnsi="Book Antiqua"/>
        </w:rPr>
        <w:tab/>
      </w:r>
    </w:p>
    <w:p w:rsidR="00C716B1" w:rsidRPr="005E3725" w:rsidRDefault="003D6CB5" w:rsidP="00C716B1">
      <w:pPr>
        <w:spacing w:line="360" w:lineRule="auto"/>
        <w:jc w:val="both"/>
        <w:rPr>
          <w:rFonts w:ascii="Book Antiqua" w:hAnsi="Book Antiqua"/>
        </w:rPr>
      </w:pPr>
      <w:r w:rsidRPr="005E3725">
        <w:rPr>
          <w:rFonts w:ascii="Book Antiqua" w:hAnsi="Book Antiqua"/>
        </w:rPr>
        <w:tab/>
        <w:t xml:space="preserve">             </w:t>
      </w:r>
      <w:r w:rsidR="00C716B1" w:rsidRPr="005E3725">
        <w:rPr>
          <w:rFonts w:ascii="Book Antiqua" w:hAnsi="Book Antiqua"/>
        </w:rPr>
        <w:t xml:space="preserve">Secretary MDB informed the Board that the following applications for grant of Establishment License to import medical devices under Medical Devices Rules, 2017 were received in the Division. The establishments were inspected by the panels constituted by the Chairman MDB. The inspections were conducted according to the checklist. </w:t>
      </w:r>
    </w:p>
    <w:p w:rsidR="00C716B1" w:rsidRPr="005E3725" w:rsidRDefault="00C716B1" w:rsidP="00C716B1">
      <w:pPr>
        <w:spacing w:line="360" w:lineRule="auto"/>
        <w:jc w:val="both"/>
        <w:rPr>
          <w:rFonts w:ascii="Book Antiqua" w:hAnsi="Book Antiqua"/>
          <w:b/>
          <w:sz w:val="18"/>
          <w:szCs w:val="18"/>
        </w:rPr>
      </w:pPr>
    </w:p>
    <w:p w:rsidR="00C716B1" w:rsidRPr="005E3725" w:rsidRDefault="00C716B1" w:rsidP="00C716B1">
      <w:pPr>
        <w:spacing w:line="360" w:lineRule="auto"/>
        <w:jc w:val="both"/>
        <w:rPr>
          <w:rFonts w:ascii="Book Antiqua" w:hAnsi="Book Antiqua"/>
          <w:b/>
          <w:bCs/>
          <w:sz w:val="28"/>
          <w:szCs w:val="28"/>
        </w:rPr>
      </w:pPr>
      <w:r w:rsidRPr="005E3725">
        <w:rPr>
          <w:rFonts w:ascii="Book Antiqua" w:hAnsi="Book Antiqua"/>
          <w:b/>
          <w:sz w:val="28"/>
          <w:szCs w:val="28"/>
        </w:rPr>
        <w:t xml:space="preserve">Decision:- </w:t>
      </w:r>
      <w:r w:rsidRPr="005E3725">
        <w:rPr>
          <w:rFonts w:ascii="Book Antiqua" w:hAnsi="Book Antiqua"/>
          <w:b/>
          <w:bCs/>
          <w:sz w:val="28"/>
          <w:szCs w:val="28"/>
        </w:rPr>
        <w:t>The MDB decided as mentioned against each:-</w:t>
      </w:r>
    </w:p>
    <w:p w:rsidR="00990F36" w:rsidRPr="005E3725" w:rsidRDefault="00990F36">
      <w:pPr>
        <w:spacing w:line="360" w:lineRule="auto"/>
        <w:jc w:val="both"/>
        <w:rPr>
          <w:rFonts w:ascii="Book Antiqua" w:hAnsi="Book Antiqua"/>
        </w:rPr>
      </w:pPr>
    </w:p>
    <w:tbl>
      <w:tblPr>
        <w:tblStyle w:val="TableGrid"/>
        <w:tblW w:w="10456" w:type="dxa"/>
        <w:tblLayout w:type="fixed"/>
        <w:tblLook w:val="04A0" w:firstRow="1" w:lastRow="0" w:firstColumn="1" w:lastColumn="0" w:noHBand="0" w:noVBand="1"/>
      </w:tblPr>
      <w:tblGrid>
        <w:gridCol w:w="709"/>
        <w:gridCol w:w="1846"/>
        <w:gridCol w:w="2089"/>
        <w:gridCol w:w="2268"/>
        <w:gridCol w:w="1134"/>
        <w:gridCol w:w="2410"/>
      </w:tblGrid>
      <w:tr w:rsidR="00B13E70" w:rsidRPr="005E3725" w:rsidTr="00925996">
        <w:tc>
          <w:tcPr>
            <w:tcW w:w="709" w:type="dxa"/>
          </w:tcPr>
          <w:p w:rsidR="00B13E70" w:rsidRPr="005E3725" w:rsidRDefault="00B13E70" w:rsidP="00925996">
            <w:pPr>
              <w:suppressAutoHyphens w:val="0"/>
              <w:jc w:val="both"/>
              <w:rPr>
                <w:rFonts w:ascii="Book Antiqua" w:hAnsi="Book Antiqua" w:cstheme="majorBidi"/>
                <w:b/>
                <w:bCs/>
                <w:sz w:val="22"/>
                <w:szCs w:val="22"/>
              </w:rPr>
            </w:pPr>
            <w:r w:rsidRPr="005E3725">
              <w:rPr>
                <w:rFonts w:ascii="Book Antiqua" w:hAnsi="Book Antiqua" w:cstheme="majorBidi"/>
                <w:b/>
                <w:bCs/>
                <w:sz w:val="22"/>
                <w:szCs w:val="22"/>
              </w:rPr>
              <w:t>S.No</w:t>
            </w:r>
          </w:p>
        </w:tc>
        <w:tc>
          <w:tcPr>
            <w:tcW w:w="1846" w:type="dxa"/>
          </w:tcPr>
          <w:p w:rsidR="00B13E70" w:rsidRPr="005E3725" w:rsidRDefault="00B13E70" w:rsidP="00925996">
            <w:pPr>
              <w:suppressAutoHyphens w:val="0"/>
              <w:jc w:val="both"/>
              <w:rPr>
                <w:rFonts w:ascii="Book Antiqua" w:hAnsi="Book Antiqua" w:cstheme="majorBidi"/>
                <w:b/>
                <w:bCs/>
                <w:sz w:val="22"/>
                <w:szCs w:val="22"/>
              </w:rPr>
            </w:pPr>
            <w:r w:rsidRPr="005E3725">
              <w:rPr>
                <w:rFonts w:ascii="Book Antiqua" w:hAnsi="Book Antiqua" w:cstheme="majorBidi"/>
                <w:b/>
                <w:bCs/>
                <w:sz w:val="22"/>
                <w:szCs w:val="22"/>
              </w:rPr>
              <w:t>Name of Establishment</w:t>
            </w:r>
          </w:p>
        </w:tc>
        <w:tc>
          <w:tcPr>
            <w:tcW w:w="2089" w:type="dxa"/>
          </w:tcPr>
          <w:p w:rsidR="00B13E70" w:rsidRPr="005E3725" w:rsidRDefault="00B13E70" w:rsidP="00925996">
            <w:pPr>
              <w:suppressAutoHyphens w:val="0"/>
              <w:jc w:val="both"/>
              <w:rPr>
                <w:rFonts w:ascii="Book Antiqua" w:hAnsi="Book Antiqua" w:cstheme="majorBidi"/>
                <w:b/>
                <w:bCs/>
                <w:sz w:val="22"/>
                <w:szCs w:val="22"/>
              </w:rPr>
            </w:pPr>
            <w:r w:rsidRPr="005E3725">
              <w:rPr>
                <w:rFonts w:ascii="Book Antiqua" w:hAnsi="Book Antiqua" w:cstheme="majorBidi"/>
                <w:b/>
                <w:bCs/>
                <w:sz w:val="22"/>
                <w:szCs w:val="22"/>
              </w:rPr>
              <w:t>Director/Proprietor/</w:t>
            </w:r>
          </w:p>
          <w:p w:rsidR="00B13E70" w:rsidRPr="005E3725" w:rsidRDefault="00B13E70" w:rsidP="00925996">
            <w:pPr>
              <w:suppressAutoHyphens w:val="0"/>
              <w:jc w:val="both"/>
              <w:rPr>
                <w:rFonts w:ascii="Book Antiqua" w:hAnsi="Book Antiqua" w:cstheme="majorBidi"/>
                <w:b/>
                <w:bCs/>
                <w:sz w:val="22"/>
                <w:szCs w:val="22"/>
              </w:rPr>
            </w:pPr>
            <w:r w:rsidRPr="005E3725">
              <w:rPr>
                <w:rFonts w:ascii="Book Antiqua" w:hAnsi="Book Antiqua" w:cstheme="majorBidi"/>
                <w:b/>
                <w:bCs/>
                <w:sz w:val="22"/>
                <w:szCs w:val="22"/>
              </w:rPr>
              <w:t>partners</w:t>
            </w:r>
          </w:p>
        </w:tc>
        <w:tc>
          <w:tcPr>
            <w:tcW w:w="2268" w:type="dxa"/>
          </w:tcPr>
          <w:p w:rsidR="00B13E70" w:rsidRPr="005E3725" w:rsidRDefault="00B13E70" w:rsidP="00925996">
            <w:pPr>
              <w:suppressAutoHyphens w:val="0"/>
              <w:jc w:val="both"/>
              <w:rPr>
                <w:rFonts w:ascii="Book Antiqua" w:hAnsi="Book Antiqua" w:cstheme="majorBidi"/>
                <w:b/>
                <w:bCs/>
                <w:sz w:val="22"/>
                <w:szCs w:val="22"/>
              </w:rPr>
            </w:pPr>
            <w:r w:rsidRPr="005E3725">
              <w:rPr>
                <w:rFonts w:ascii="Book Antiqua" w:hAnsi="Book Antiqua" w:cstheme="majorBidi"/>
                <w:b/>
                <w:bCs/>
                <w:sz w:val="22"/>
                <w:szCs w:val="22"/>
              </w:rPr>
              <w:t>Name of panel  Inspector (s)</w:t>
            </w:r>
          </w:p>
        </w:tc>
        <w:tc>
          <w:tcPr>
            <w:tcW w:w="1134" w:type="dxa"/>
          </w:tcPr>
          <w:p w:rsidR="00B13E70" w:rsidRPr="005E3725" w:rsidRDefault="00B13E70" w:rsidP="00925996">
            <w:pPr>
              <w:suppressAutoHyphens w:val="0"/>
              <w:jc w:val="center"/>
              <w:rPr>
                <w:rFonts w:ascii="Book Antiqua" w:hAnsi="Book Antiqua" w:cstheme="majorBidi"/>
                <w:b/>
                <w:bCs/>
                <w:sz w:val="22"/>
                <w:szCs w:val="22"/>
              </w:rPr>
            </w:pPr>
            <w:r w:rsidRPr="005E3725">
              <w:rPr>
                <w:rFonts w:ascii="Book Antiqua" w:hAnsi="Book Antiqua" w:cstheme="majorBidi"/>
                <w:b/>
                <w:bCs/>
                <w:sz w:val="22"/>
                <w:szCs w:val="22"/>
              </w:rPr>
              <w:t>Cold Chain</w:t>
            </w:r>
          </w:p>
          <w:p w:rsidR="00B13E70" w:rsidRPr="005E3725" w:rsidRDefault="00B13E70" w:rsidP="00925996">
            <w:pPr>
              <w:suppressAutoHyphens w:val="0"/>
              <w:jc w:val="both"/>
              <w:rPr>
                <w:rFonts w:ascii="Book Antiqua" w:hAnsi="Book Antiqua" w:cstheme="majorBidi"/>
                <w:b/>
                <w:bCs/>
                <w:sz w:val="22"/>
                <w:szCs w:val="22"/>
              </w:rPr>
            </w:pPr>
            <w:r w:rsidRPr="005E3725">
              <w:rPr>
                <w:rFonts w:ascii="Book Antiqua" w:hAnsi="Book Antiqua" w:cstheme="majorBidi"/>
                <w:b/>
                <w:bCs/>
                <w:sz w:val="22"/>
                <w:szCs w:val="22"/>
              </w:rPr>
              <w:t>(Yes/No)</w:t>
            </w:r>
          </w:p>
        </w:tc>
        <w:tc>
          <w:tcPr>
            <w:tcW w:w="2410" w:type="dxa"/>
          </w:tcPr>
          <w:p w:rsidR="00B13E70" w:rsidRPr="005E3725" w:rsidRDefault="00E21FE7" w:rsidP="00E21FE7">
            <w:pPr>
              <w:jc w:val="both"/>
              <w:rPr>
                <w:rFonts w:ascii="Book Antiqua" w:hAnsi="Book Antiqua" w:cstheme="majorBidi"/>
                <w:b/>
                <w:bCs/>
                <w:sz w:val="22"/>
                <w:szCs w:val="22"/>
              </w:rPr>
            </w:pPr>
            <w:r w:rsidRPr="005E3725">
              <w:rPr>
                <w:rFonts w:ascii="Book Antiqua" w:hAnsi="Book Antiqua" w:cstheme="majorBidi"/>
                <w:b/>
                <w:bCs/>
                <w:sz w:val="22"/>
                <w:szCs w:val="22"/>
              </w:rPr>
              <w:t>Decision</w:t>
            </w:r>
          </w:p>
        </w:tc>
      </w:tr>
      <w:tr w:rsidR="00B13E70" w:rsidRPr="005E3725" w:rsidTr="00925996">
        <w:tc>
          <w:tcPr>
            <w:tcW w:w="709" w:type="dxa"/>
          </w:tcPr>
          <w:p w:rsidR="00B13E70" w:rsidRPr="005E3725" w:rsidRDefault="00B13E70" w:rsidP="00311BA6">
            <w:pPr>
              <w:pStyle w:val="ListParagraph"/>
              <w:numPr>
                <w:ilvl w:val="0"/>
                <w:numId w:val="10"/>
              </w:numPr>
              <w:ind w:left="454" w:hanging="357"/>
              <w:rPr>
                <w:rFonts w:ascii="Book Antiqua" w:hAnsi="Book Antiqua" w:cstheme="majorBidi"/>
                <w:b/>
                <w:bCs/>
              </w:rPr>
            </w:pPr>
          </w:p>
        </w:tc>
        <w:tc>
          <w:tcPr>
            <w:tcW w:w="1846" w:type="dxa"/>
          </w:tcPr>
          <w:p w:rsidR="00B13E70" w:rsidRPr="005E3725" w:rsidRDefault="00B13E70" w:rsidP="00925996">
            <w:pPr>
              <w:suppressAutoHyphens w:val="0"/>
              <w:rPr>
                <w:rFonts w:ascii="Book Antiqua" w:hAnsi="Book Antiqua" w:cstheme="majorBidi"/>
                <w:sz w:val="22"/>
                <w:szCs w:val="22"/>
              </w:rPr>
            </w:pPr>
            <w:r w:rsidRPr="005E3725">
              <w:rPr>
                <w:rFonts w:ascii="Book Antiqua" w:hAnsi="Book Antiqua" w:cstheme="majorBidi"/>
                <w:sz w:val="22"/>
                <w:szCs w:val="22"/>
              </w:rPr>
              <w:t>M/s Endo-Kare, 14-A, Aibak Block, New Garden town Lahore.</w:t>
            </w:r>
          </w:p>
        </w:tc>
        <w:tc>
          <w:tcPr>
            <w:tcW w:w="2089" w:type="dxa"/>
          </w:tcPr>
          <w:p w:rsidR="00B13E70" w:rsidRPr="005E3725" w:rsidRDefault="00B13E70" w:rsidP="00925996">
            <w:pPr>
              <w:suppressAutoHyphens w:val="0"/>
              <w:rPr>
                <w:rFonts w:ascii="Book Antiqua" w:hAnsi="Book Antiqua" w:cstheme="majorBidi"/>
                <w:sz w:val="22"/>
                <w:szCs w:val="22"/>
              </w:rPr>
            </w:pPr>
            <w:r w:rsidRPr="005E3725">
              <w:rPr>
                <w:rFonts w:ascii="Book Antiqua" w:hAnsi="Book Antiqua" w:cstheme="majorBidi"/>
                <w:sz w:val="22"/>
                <w:szCs w:val="22"/>
              </w:rPr>
              <w:t>Sardar Hassan Kamran Asif</w:t>
            </w:r>
          </w:p>
        </w:tc>
        <w:tc>
          <w:tcPr>
            <w:tcW w:w="2268" w:type="dxa"/>
          </w:tcPr>
          <w:p w:rsidR="00B13E70" w:rsidRPr="005E3725" w:rsidRDefault="00B13E70" w:rsidP="00925996">
            <w:pPr>
              <w:pStyle w:val="ListParagraph"/>
              <w:widowControl/>
              <w:suppressAutoHyphens w:val="0"/>
              <w:spacing w:after="200"/>
              <w:ind w:left="34" w:firstLine="0"/>
              <w:contextualSpacing/>
              <w:jc w:val="left"/>
              <w:rPr>
                <w:rFonts w:ascii="Book Antiqua" w:hAnsi="Book Antiqua" w:cstheme="majorBidi"/>
                <w:sz w:val="20"/>
                <w:szCs w:val="20"/>
              </w:rPr>
            </w:pPr>
            <w:r w:rsidRPr="005E3725">
              <w:rPr>
                <w:rFonts w:ascii="Book Antiqua" w:hAnsi="Book Antiqua" w:cstheme="majorBidi"/>
                <w:sz w:val="20"/>
                <w:szCs w:val="20"/>
              </w:rPr>
              <w:t>Hafiz Muhammad Asif Iqbal, AD-V (MDMC), DRAP, Islamabad.</w:t>
            </w:r>
          </w:p>
          <w:p w:rsidR="00B13E70" w:rsidRPr="005E3725" w:rsidRDefault="00B13E70" w:rsidP="00925996">
            <w:pPr>
              <w:pStyle w:val="ListParagraph"/>
              <w:widowControl/>
              <w:suppressAutoHyphens w:val="0"/>
              <w:spacing w:after="200"/>
              <w:ind w:left="34" w:firstLine="0"/>
              <w:contextualSpacing/>
              <w:jc w:val="left"/>
              <w:rPr>
                <w:rFonts w:ascii="Book Antiqua" w:hAnsi="Book Antiqua" w:cstheme="majorBidi"/>
                <w:sz w:val="4"/>
                <w:szCs w:val="4"/>
              </w:rPr>
            </w:pPr>
          </w:p>
          <w:p w:rsidR="00B13E70" w:rsidRPr="005E3725" w:rsidRDefault="00B13E70" w:rsidP="00925996">
            <w:pPr>
              <w:pStyle w:val="ListParagraph"/>
              <w:suppressAutoHyphens w:val="0"/>
              <w:ind w:left="34" w:firstLine="0"/>
              <w:rPr>
                <w:rFonts w:ascii="Book Antiqua" w:hAnsi="Book Antiqua" w:cstheme="majorBidi"/>
                <w:sz w:val="20"/>
                <w:szCs w:val="20"/>
              </w:rPr>
            </w:pPr>
            <w:r w:rsidRPr="005E3725">
              <w:rPr>
                <w:rFonts w:ascii="Book Antiqua" w:hAnsi="Book Antiqua" w:cstheme="majorBidi"/>
                <w:sz w:val="20"/>
                <w:szCs w:val="20"/>
              </w:rPr>
              <w:t>Miss Hira Bhutto, AD-I (MD&amp;MC), DRAP, Islamabad.</w:t>
            </w:r>
          </w:p>
          <w:p w:rsidR="00B13E70" w:rsidRPr="005E3725" w:rsidRDefault="00B13E70" w:rsidP="00925996">
            <w:pPr>
              <w:pStyle w:val="ListParagraph"/>
              <w:suppressAutoHyphens w:val="0"/>
              <w:ind w:left="34" w:firstLine="0"/>
              <w:rPr>
                <w:rFonts w:ascii="Book Antiqua" w:hAnsi="Book Antiqua" w:cstheme="majorBidi"/>
              </w:rPr>
            </w:pPr>
          </w:p>
        </w:tc>
        <w:tc>
          <w:tcPr>
            <w:tcW w:w="1134" w:type="dxa"/>
          </w:tcPr>
          <w:p w:rsidR="00B13E70" w:rsidRPr="005E3725" w:rsidRDefault="00B13E70" w:rsidP="00925996">
            <w:pPr>
              <w:keepNext/>
              <w:suppressAutoHyphens w:val="0"/>
              <w:jc w:val="center"/>
              <w:outlineLvl w:val="2"/>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E21FE7" w:rsidRPr="005E3725" w:rsidRDefault="00E21FE7" w:rsidP="00E21FE7">
            <w:pPr>
              <w:jc w:val="both"/>
              <w:rPr>
                <w:rFonts w:ascii="Book Antiqua" w:hAnsi="Book Antiqua"/>
                <w:sz w:val="20"/>
                <w:szCs w:val="20"/>
              </w:rPr>
            </w:pPr>
            <w:r w:rsidRPr="005E3725">
              <w:rPr>
                <w:rFonts w:ascii="Book Antiqua" w:hAnsi="Book Antiqua"/>
                <w:b/>
                <w:bCs/>
                <w:sz w:val="20"/>
                <w:szCs w:val="20"/>
              </w:rPr>
              <w:t>Approved</w:t>
            </w:r>
            <w:r w:rsidRPr="005E3725">
              <w:rPr>
                <w:rFonts w:ascii="Book Antiqua" w:hAnsi="Book Antiqua"/>
                <w:sz w:val="20"/>
                <w:szCs w:val="20"/>
              </w:rPr>
              <w:t xml:space="preserve"> for warm range (above 30°C) medical devices without cold chain facility.</w:t>
            </w:r>
          </w:p>
          <w:p w:rsidR="00B13E70" w:rsidRPr="005E3725" w:rsidRDefault="00B13E70" w:rsidP="00925996">
            <w:pPr>
              <w:keepNext/>
              <w:suppressAutoHyphens w:val="0"/>
              <w:ind w:left="-1"/>
              <w:outlineLvl w:val="2"/>
              <w:rPr>
                <w:rFonts w:ascii="Book Antiqua" w:hAnsi="Book Antiqua" w:cstheme="majorBidi"/>
                <w:sz w:val="22"/>
                <w:szCs w:val="22"/>
              </w:rPr>
            </w:pPr>
          </w:p>
        </w:tc>
      </w:tr>
      <w:tr w:rsidR="00B13E70" w:rsidRPr="005E3725" w:rsidTr="00925996">
        <w:tc>
          <w:tcPr>
            <w:tcW w:w="709" w:type="dxa"/>
          </w:tcPr>
          <w:p w:rsidR="00B13E70" w:rsidRPr="005E3725" w:rsidRDefault="00B13E70" w:rsidP="00311BA6">
            <w:pPr>
              <w:pStyle w:val="ListParagraph"/>
              <w:numPr>
                <w:ilvl w:val="0"/>
                <w:numId w:val="10"/>
              </w:numPr>
              <w:ind w:left="454"/>
              <w:rPr>
                <w:rFonts w:ascii="Book Antiqua" w:hAnsi="Book Antiqua" w:cstheme="majorBidi"/>
                <w:b/>
                <w:bCs/>
              </w:rPr>
            </w:pPr>
          </w:p>
        </w:tc>
        <w:tc>
          <w:tcPr>
            <w:tcW w:w="1846" w:type="dxa"/>
          </w:tcPr>
          <w:p w:rsidR="00B13E70" w:rsidRPr="005E3725" w:rsidRDefault="00B13E70" w:rsidP="008D7844">
            <w:pPr>
              <w:suppressAutoHyphens w:val="0"/>
              <w:rPr>
                <w:rFonts w:ascii="Book Antiqua" w:hAnsi="Book Antiqua" w:cstheme="majorBidi"/>
                <w:sz w:val="22"/>
                <w:szCs w:val="22"/>
              </w:rPr>
            </w:pPr>
            <w:r w:rsidRPr="005E3725">
              <w:rPr>
                <w:rFonts w:ascii="Book Antiqua" w:hAnsi="Book Antiqua" w:cstheme="majorBidi"/>
                <w:sz w:val="22"/>
                <w:szCs w:val="22"/>
              </w:rPr>
              <w:t>M/s Amtronech, 560, A Block Faisal Town,  Lahore.</w:t>
            </w:r>
          </w:p>
        </w:tc>
        <w:tc>
          <w:tcPr>
            <w:tcW w:w="2089" w:type="dxa"/>
          </w:tcPr>
          <w:p w:rsidR="00B13E70" w:rsidRPr="005E3725" w:rsidRDefault="00B13E70" w:rsidP="00925996">
            <w:pPr>
              <w:rPr>
                <w:rFonts w:ascii="Book Antiqua" w:hAnsi="Book Antiqua" w:cstheme="majorBidi"/>
                <w:sz w:val="22"/>
                <w:szCs w:val="22"/>
              </w:rPr>
            </w:pPr>
            <w:r w:rsidRPr="005E3725">
              <w:rPr>
                <w:rFonts w:ascii="Book Antiqua" w:hAnsi="Book Antiqua" w:cstheme="majorBidi"/>
                <w:sz w:val="22"/>
                <w:szCs w:val="22"/>
              </w:rPr>
              <w:t>Mr. Abid Ali.</w:t>
            </w:r>
          </w:p>
          <w:p w:rsidR="00B13E70" w:rsidRPr="005E3725" w:rsidRDefault="00B13E70" w:rsidP="00925996">
            <w:pPr>
              <w:suppressAutoHyphens w:val="0"/>
              <w:rPr>
                <w:rFonts w:ascii="Book Antiqua" w:hAnsi="Book Antiqua" w:cstheme="majorBidi"/>
                <w:sz w:val="22"/>
                <w:szCs w:val="22"/>
              </w:rPr>
            </w:pPr>
          </w:p>
          <w:p w:rsidR="00B13E70" w:rsidRPr="005E3725" w:rsidRDefault="00B13E70" w:rsidP="008D7844">
            <w:pPr>
              <w:rPr>
                <w:rFonts w:ascii="Book Antiqua" w:hAnsi="Book Antiqua" w:cstheme="majorBidi"/>
                <w:sz w:val="22"/>
                <w:szCs w:val="22"/>
              </w:rPr>
            </w:pPr>
            <w:r w:rsidRPr="005E3725">
              <w:rPr>
                <w:rFonts w:ascii="Book Antiqua" w:hAnsi="Book Antiqua" w:cstheme="majorBidi"/>
                <w:sz w:val="22"/>
                <w:szCs w:val="22"/>
              </w:rPr>
              <w:t>Mr. Maqsood Alam.</w:t>
            </w:r>
          </w:p>
        </w:tc>
        <w:tc>
          <w:tcPr>
            <w:tcW w:w="2268" w:type="dxa"/>
          </w:tcPr>
          <w:p w:rsidR="00B13E70" w:rsidRPr="005E3725" w:rsidRDefault="00B13E70"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B13E70" w:rsidRPr="005E3725" w:rsidRDefault="00B13E70" w:rsidP="00925996">
            <w:pPr>
              <w:keepNext/>
              <w:suppressAutoHyphens w:val="0"/>
              <w:jc w:val="center"/>
              <w:outlineLvl w:val="2"/>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B13E70" w:rsidRPr="005E3725" w:rsidRDefault="00237206" w:rsidP="008D7844">
            <w:pPr>
              <w:jc w:val="both"/>
              <w:rPr>
                <w:rFonts w:ascii="Book Antiqua" w:hAnsi="Book Antiqua"/>
                <w:sz w:val="20"/>
                <w:szCs w:val="20"/>
              </w:rPr>
            </w:pPr>
            <w:r w:rsidRPr="005E3725">
              <w:rPr>
                <w:rFonts w:ascii="Book Antiqua" w:hAnsi="Book Antiqua"/>
                <w:b/>
                <w:bCs/>
                <w:sz w:val="20"/>
                <w:szCs w:val="20"/>
              </w:rPr>
              <w:t>Approved</w:t>
            </w:r>
            <w:r w:rsidRPr="005E3725">
              <w:rPr>
                <w:rFonts w:ascii="Book Antiqua" w:hAnsi="Book Antiqua"/>
                <w:sz w:val="20"/>
                <w:szCs w:val="20"/>
              </w:rPr>
              <w:t xml:space="preserve"> for warm range (above 30°C) medical devices without cold chain facility.</w:t>
            </w:r>
          </w:p>
        </w:tc>
      </w:tr>
      <w:tr w:rsidR="00B13E70" w:rsidRPr="005E3725" w:rsidTr="00925996">
        <w:tc>
          <w:tcPr>
            <w:tcW w:w="709" w:type="dxa"/>
          </w:tcPr>
          <w:p w:rsidR="00B13E70" w:rsidRPr="005E3725" w:rsidRDefault="00B13E70" w:rsidP="00311BA6">
            <w:pPr>
              <w:pStyle w:val="ListParagraph"/>
              <w:numPr>
                <w:ilvl w:val="0"/>
                <w:numId w:val="10"/>
              </w:numPr>
              <w:ind w:left="454"/>
              <w:rPr>
                <w:rFonts w:ascii="Book Antiqua" w:hAnsi="Book Antiqua" w:cstheme="majorBidi"/>
                <w:b/>
                <w:bCs/>
              </w:rPr>
            </w:pPr>
          </w:p>
        </w:tc>
        <w:tc>
          <w:tcPr>
            <w:tcW w:w="1846" w:type="dxa"/>
          </w:tcPr>
          <w:p w:rsidR="00B13E70" w:rsidRPr="005E3725" w:rsidRDefault="00B13E70" w:rsidP="00925996">
            <w:pPr>
              <w:suppressAutoHyphens w:val="0"/>
              <w:ind w:left="-7"/>
              <w:rPr>
                <w:rFonts w:ascii="Book Antiqua" w:hAnsi="Book Antiqua" w:cstheme="majorBidi"/>
                <w:sz w:val="22"/>
                <w:szCs w:val="22"/>
              </w:rPr>
            </w:pPr>
            <w:r w:rsidRPr="005E3725">
              <w:rPr>
                <w:rFonts w:ascii="Book Antiqua" w:hAnsi="Book Antiqua" w:cstheme="majorBidi"/>
                <w:sz w:val="22"/>
                <w:szCs w:val="22"/>
              </w:rPr>
              <w:t>M/s Servier Research and Pharmaceuticals Pakistan Pvt Ltd, 65 Main Boulevard Gulberg Lahore.</w:t>
            </w:r>
          </w:p>
          <w:p w:rsidR="00B13E70" w:rsidRPr="005E3725" w:rsidRDefault="00B13E70" w:rsidP="00925996">
            <w:pPr>
              <w:suppressAutoHyphens w:val="0"/>
              <w:rPr>
                <w:rFonts w:ascii="Book Antiqua" w:hAnsi="Book Antiqua" w:cstheme="majorBidi"/>
              </w:rPr>
            </w:pPr>
          </w:p>
        </w:tc>
        <w:tc>
          <w:tcPr>
            <w:tcW w:w="2089" w:type="dxa"/>
          </w:tcPr>
          <w:p w:rsidR="00B13E70" w:rsidRPr="005E3725" w:rsidRDefault="00B13E70" w:rsidP="00925996">
            <w:pPr>
              <w:suppressAutoHyphens w:val="0"/>
              <w:rPr>
                <w:rFonts w:ascii="Book Antiqua" w:hAnsi="Book Antiqua" w:cstheme="majorBidi"/>
                <w:sz w:val="22"/>
                <w:szCs w:val="22"/>
              </w:rPr>
            </w:pPr>
            <w:r w:rsidRPr="005E3725">
              <w:rPr>
                <w:rFonts w:ascii="Book Antiqua" w:hAnsi="Book Antiqua" w:cstheme="majorBidi"/>
                <w:sz w:val="22"/>
                <w:szCs w:val="22"/>
              </w:rPr>
              <w:t>Nicolas Charles Marie</w:t>
            </w:r>
          </w:p>
          <w:p w:rsidR="00B13E70" w:rsidRPr="005E3725" w:rsidRDefault="00B13E70" w:rsidP="00925996">
            <w:pPr>
              <w:suppressAutoHyphens w:val="0"/>
              <w:rPr>
                <w:rFonts w:ascii="Book Antiqua" w:hAnsi="Book Antiqua" w:cstheme="majorBidi"/>
                <w:sz w:val="22"/>
                <w:szCs w:val="22"/>
              </w:rPr>
            </w:pPr>
          </w:p>
          <w:p w:rsidR="00B13E70" w:rsidRPr="005E3725" w:rsidRDefault="00B13E70" w:rsidP="00925996">
            <w:pPr>
              <w:suppressAutoHyphens w:val="0"/>
              <w:rPr>
                <w:rFonts w:ascii="Book Antiqua" w:hAnsi="Book Antiqua" w:cstheme="majorBidi"/>
                <w:sz w:val="22"/>
                <w:szCs w:val="22"/>
              </w:rPr>
            </w:pPr>
            <w:r w:rsidRPr="005E3725">
              <w:rPr>
                <w:rFonts w:ascii="Book Antiqua" w:hAnsi="Book Antiqua" w:cstheme="majorBidi"/>
                <w:sz w:val="22"/>
                <w:szCs w:val="22"/>
              </w:rPr>
              <w:t>Pierre Albert Paul Dussaud</w:t>
            </w:r>
          </w:p>
          <w:p w:rsidR="00B13E70" w:rsidRPr="005E3725" w:rsidRDefault="00B13E70" w:rsidP="00925996">
            <w:pPr>
              <w:suppressAutoHyphens w:val="0"/>
              <w:rPr>
                <w:rFonts w:ascii="Book Antiqua" w:hAnsi="Book Antiqua" w:cstheme="majorBidi"/>
                <w:sz w:val="22"/>
                <w:szCs w:val="22"/>
              </w:rPr>
            </w:pPr>
          </w:p>
        </w:tc>
        <w:tc>
          <w:tcPr>
            <w:tcW w:w="2268" w:type="dxa"/>
          </w:tcPr>
          <w:p w:rsidR="00B13E70" w:rsidRPr="005E3725" w:rsidRDefault="00B13E70"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B13E70" w:rsidRPr="005E3725" w:rsidRDefault="00B13E70" w:rsidP="00925996">
            <w:pPr>
              <w:keepNext/>
              <w:suppressAutoHyphens w:val="0"/>
              <w:jc w:val="center"/>
              <w:outlineLvl w:val="2"/>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B13E70" w:rsidRPr="005E3725" w:rsidRDefault="00E21FE7" w:rsidP="00925996">
            <w:pPr>
              <w:keepNext/>
              <w:suppressAutoHyphens w:val="0"/>
              <w:ind w:left="-1"/>
              <w:outlineLvl w:val="2"/>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p>
        </w:tc>
      </w:tr>
      <w:tr w:rsidR="00B13E70" w:rsidRPr="005E3725" w:rsidTr="00925996">
        <w:tc>
          <w:tcPr>
            <w:tcW w:w="709" w:type="dxa"/>
          </w:tcPr>
          <w:p w:rsidR="00B13E70" w:rsidRPr="005E3725" w:rsidRDefault="00B13E70" w:rsidP="00311BA6">
            <w:pPr>
              <w:pStyle w:val="ListParagraph"/>
              <w:keepNext/>
              <w:numPr>
                <w:ilvl w:val="0"/>
                <w:numId w:val="10"/>
              </w:numPr>
              <w:suppressAutoHyphens w:val="0"/>
              <w:ind w:left="454"/>
              <w:outlineLvl w:val="0"/>
              <w:rPr>
                <w:rFonts w:ascii="Book Antiqua" w:hAnsi="Book Antiqua" w:cstheme="majorBidi"/>
              </w:rPr>
            </w:pPr>
          </w:p>
        </w:tc>
        <w:tc>
          <w:tcPr>
            <w:tcW w:w="1846" w:type="dxa"/>
          </w:tcPr>
          <w:p w:rsidR="00B13E70" w:rsidRPr="005E3725" w:rsidRDefault="00B13E70" w:rsidP="00925996">
            <w:pPr>
              <w:suppressAutoHyphens w:val="0"/>
              <w:rPr>
                <w:rFonts w:ascii="Book Antiqua" w:hAnsi="Book Antiqua" w:cstheme="majorBidi"/>
                <w:sz w:val="22"/>
                <w:szCs w:val="22"/>
              </w:rPr>
            </w:pPr>
            <w:r w:rsidRPr="005E3725">
              <w:rPr>
                <w:rFonts w:ascii="Book Antiqua" w:hAnsi="Book Antiqua" w:cstheme="majorBidi"/>
                <w:sz w:val="22"/>
                <w:szCs w:val="22"/>
              </w:rPr>
              <w:t>M/s Medi-Serv International, GF 28 Jinnah Plaza, Defence Chowk, Main Boulevard Lahore Cantt.</w:t>
            </w:r>
          </w:p>
          <w:p w:rsidR="00B13E70" w:rsidRPr="005E3725" w:rsidRDefault="00B13E70" w:rsidP="00925996">
            <w:pPr>
              <w:suppressAutoHyphens w:val="0"/>
              <w:rPr>
                <w:rFonts w:ascii="Book Antiqua" w:hAnsi="Book Antiqua" w:cstheme="majorBidi"/>
                <w:sz w:val="12"/>
                <w:szCs w:val="12"/>
              </w:rPr>
            </w:pPr>
          </w:p>
        </w:tc>
        <w:tc>
          <w:tcPr>
            <w:tcW w:w="2089" w:type="dxa"/>
          </w:tcPr>
          <w:p w:rsidR="00B13E70" w:rsidRPr="005E3725" w:rsidRDefault="00B13E70" w:rsidP="00925996">
            <w:pPr>
              <w:suppressAutoHyphens w:val="0"/>
              <w:spacing w:line="360" w:lineRule="auto"/>
              <w:rPr>
                <w:rFonts w:ascii="Book Antiqua" w:hAnsi="Book Antiqua" w:cstheme="majorBidi"/>
                <w:sz w:val="22"/>
                <w:szCs w:val="22"/>
              </w:rPr>
            </w:pPr>
            <w:r w:rsidRPr="005E3725">
              <w:rPr>
                <w:rFonts w:ascii="Book Antiqua" w:hAnsi="Book Antiqua" w:cstheme="majorBidi"/>
                <w:sz w:val="22"/>
                <w:szCs w:val="22"/>
              </w:rPr>
              <w:t>Rana Bashir Ahmad</w:t>
            </w:r>
          </w:p>
          <w:p w:rsidR="00B13E70" w:rsidRPr="005E3725" w:rsidRDefault="00B13E70" w:rsidP="00925996">
            <w:pPr>
              <w:suppressAutoHyphens w:val="0"/>
              <w:rPr>
                <w:rFonts w:ascii="Book Antiqua" w:hAnsi="Book Antiqua" w:cstheme="majorBidi"/>
                <w:sz w:val="22"/>
                <w:szCs w:val="22"/>
              </w:rPr>
            </w:pPr>
            <w:r w:rsidRPr="005E3725">
              <w:rPr>
                <w:rFonts w:ascii="Book Antiqua" w:hAnsi="Book Antiqua" w:cstheme="majorBidi"/>
                <w:sz w:val="22"/>
                <w:szCs w:val="22"/>
              </w:rPr>
              <w:t>Mrs. Sakina Bashir.</w:t>
            </w:r>
          </w:p>
          <w:p w:rsidR="00B13E70" w:rsidRPr="005E3725" w:rsidRDefault="00B13E70" w:rsidP="00925996">
            <w:pPr>
              <w:suppressAutoHyphens w:val="0"/>
              <w:rPr>
                <w:rFonts w:ascii="Book Antiqua" w:hAnsi="Book Antiqua" w:cstheme="majorBidi"/>
                <w:sz w:val="22"/>
                <w:szCs w:val="22"/>
              </w:rPr>
            </w:pPr>
          </w:p>
        </w:tc>
        <w:tc>
          <w:tcPr>
            <w:tcW w:w="2268" w:type="dxa"/>
          </w:tcPr>
          <w:p w:rsidR="00B13E70" w:rsidRPr="005E3725" w:rsidRDefault="00B13E70"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B13E70" w:rsidRPr="005E3725" w:rsidRDefault="00B13E70" w:rsidP="00925996">
            <w:pPr>
              <w:keepNext/>
              <w:suppressAutoHyphens w:val="0"/>
              <w:jc w:val="center"/>
              <w:outlineLvl w:val="2"/>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B13E70" w:rsidRPr="005E3725" w:rsidRDefault="00237206" w:rsidP="00925996">
            <w:pPr>
              <w:keepNext/>
              <w:suppressAutoHyphens w:val="0"/>
              <w:ind w:left="-1"/>
              <w:outlineLvl w:val="2"/>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p>
        </w:tc>
      </w:tr>
      <w:tr w:rsidR="00B13E70" w:rsidRPr="005E3725" w:rsidTr="00925996">
        <w:tc>
          <w:tcPr>
            <w:tcW w:w="709" w:type="dxa"/>
          </w:tcPr>
          <w:p w:rsidR="00B13E70" w:rsidRPr="005E3725" w:rsidRDefault="00B13E70" w:rsidP="00311BA6">
            <w:pPr>
              <w:pStyle w:val="ListParagraph"/>
              <w:keepNext/>
              <w:numPr>
                <w:ilvl w:val="0"/>
                <w:numId w:val="10"/>
              </w:numPr>
              <w:suppressAutoHyphens w:val="0"/>
              <w:ind w:left="454"/>
              <w:outlineLvl w:val="0"/>
              <w:rPr>
                <w:rFonts w:ascii="Book Antiqua" w:hAnsi="Book Antiqua" w:cstheme="majorBidi"/>
              </w:rPr>
            </w:pPr>
          </w:p>
        </w:tc>
        <w:tc>
          <w:tcPr>
            <w:tcW w:w="1846" w:type="dxa"/>
          </w:tcPr>
          <w:p w:rsidR="00B13E70" w:rsidRPr="005E3725" w:rsidRDefault="00B13E70" w:rsidP="00925996">
            <w:pPr>
              <w:suppressAutoHyphens w:val="0"/>
              <w:rPr>
                <w:rFonts w:ascii="Book Antiqua" w:hAnsi="Book Antiqua" w:cstheme="majorBidi"/>
                <w:sz w:val="22"/>
                <w:szCs w:val="22"/>
              </w:rPr>
            </w:pPr>
            <w:r w:rsidRPr="005E3725">
              <w:rPr>
                <w:rFonts w:ascii="Book Antiqua" w:hAnsi="Book Antiqua" w:cstheme="majorBidi"/>
                <w:sz w:val="22"/>
                <w:szCs w:val="22"/>
              </w:rPr>
              <w:t>M/s Biosorin, 533 Shadman -1, Main Shadman Road Lahore.</w:t>
            </w:r>
          </w:p>
          <w:p w:rsidR="00B13E70" w:rsidRPr="005E3725" w:rsidRDefault="00B13E70" w:rsidP="00925996">
            <w:pPr>
              <w:suppressAutoHyphens w:val="0"/>
              <w:rPr>
                <w:rFonts w:ascii="Book Antiqua" w:hAnsi="Book Antiqua" w:cstheme="majorBidi"/>
                <w:sz w:val="16"/>
                <w:szCs w:val="16"/>
              </w:rPr>
            </w:pPr>
          </w:p>
        </w:tc>
        <w:tc>
          <w:tcPr>
            <w:tcW w:w="2089" w:type="dxa"/>
          </w:tcPr>
          <w:p w:rsidR="00B13E70" w:rsidRPr="005E3725" w:rsidRDefault="00B13E70" w:rsidP="00925996">
            <w:pPr>
              <w:suppressAutoHyphens w:val="0"/>
              <w:rPr>
                <w:rFonts w:ascii="Book Antiqua" w:hAnsi="Book Antiqua" w:cstheme="majorBidi"/>
                <w:sz w:val="22"/>
                <w:szCs w:val="22"/>
              </w:rPr>
            </w:pPr>
            <w:r w:rsidRPr="005E3725">
              <w:rPr>
                <w:rFonts w:ascii="Book Antiqua" w:hAnsi="Book Antiqua" w:cstheme="majorBidi"/>
                <w:sz w:val="22"/>
                <w:szCs w:val="22"/>
              </w:rPr>
              <w:t xml:space="preserve">Muhammad Murtaza Khan </w:t>
            </w:r>
          </w:p>
        </w:tc>
        <w:tc>
          <w:tcPr>
            <w:tcW w:w="2268" w:type="dxa"/>
          </w:tcPr>
          <w:p w:rsidR="00B13E70" w:rsidRPr="005E3725" w:rsidRDefault="00B13E70"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B13E70" w:rsidRPr="005E3725" w:rsidRDefault="00B13E70" w:rsidP="00925996">
            <w:pPr>
              <w:keepNext/>
              <w:tabs>
                <w:tab w:val="num" w:pos="780"/>
              </w:tabs>
              <w:suppressAutoHyphens w:val="0"/>
              <w:ind w:left="780" w:hanging="720"/>
              <w:jc w:val="both"/>
              <w:outlineLvl w:val="0"/>
              <w:rPr>
                <w:rFonts w:ascii="Book Antiqua" w:hAnsi="Book Antiqua" w:cstheme="majorBidi"/>
                <w:sz w:val="22"/>
                <w:szCs w:val="22"/>
              </w:rPr>
            </w:pPr>
            <w:r w:rsidRPr="005E3725">
              <w:rPr>
                <w:rFonts w:ascii="Book Antiqua" w:hAnsi="Book Antiqua" w:cstheme="majorBidi"/>
                <w:sz w:val="22"/>
                <w:szCs w:val="22"/>
              </w:rPr>
              <w:t>Yes</w:t>
            </w:r>
          </w:p>
        </w:tc>
        <w:tc>
          <w:tcPr>
            <w:tcW w:w="2410" w:type="dxa"/>
          </w:tcPr>
          <w:p w:rsidR="00B13E70" w:rsidRPr="005E3725" w:rsidRDefault="00237206" w:rsidP="00237206">
            <w:pPr>
              <w:keepNext/>
              <w:suppressAutoHyphens w:val="0"/>
              <w:ind w:left="34" w:hanging="34"/>
              <w:jc w:val="both"/>
              <w:outlineLvl w:val="0"/>
              <w:rPr>
                <w:rFonts w:ascii="Book Antiqua" w:hAnsi="Book Antiqua" w:cstheme="majorBidi"/>
                <w:sz w:val="22"/>
                <w:szCs w:val="22"/>
              </w:rPr>
            </w:pPr>
            <w:r w:rsidRPr="005E3725">
              <w:rPr>
                <w:rFonts w:ascii="Book Antiqua" w:hAnsi="Book Antiqua" w:cstheme="majorBidi"/>
                <w:b/>
                <w:bCs/>
                <w:sz w:val="22"/>
                <w:szCs w:val="22"/>
              </w:rPr>
              <w:t>Approved</w:t>
            </w:r>
            <w:r w:rsidRPr="005E3725">
              <w:rPr>
                <w:rFonts w:ascii="Book Antiqua" w:hAnsi="Book Antiqua" w:cstheme="majorBidi"/>
                <w:sz w:val="22"/>
                <w:szCs w:val="22"/>
              </w:rPr>
              <w:t xml:space="preserve"> </w:t>
            </w:r>
            <w:r w:rsidR="00B13E70" w:rsidRPr="005E3725">
              <w:rPr>
                <w:rFonts w:ascii="Book Antiqua" w:hAnsi="Book Antiqua" w:cstheme="majorBidi"/>
                <w:sz w:val="22"/>
                <w:szCs w:val="22"/>
              </w:rPr>
              <w:t>for cold chain facility only.</w:t>
            </w:r>
          </w:p>
        </w:tc>
      </w:tr>
      <w:tr w:rsidR="00237206" w:rsidRPr="005E3725" w:rsidTr="00925996">
        <w:tc>
          <w:tcPr>
            <w:tcW w:w="709" w:type="dxa"/>
          </w:tcPr>
          <w:p w:rsidR="00237206" w:rsidRPr="005E3725" w:rsidRDefault="00237206" w:rsidP="00311BA6">
            <w:pPr>
              <w:pStyle w:val="ListParagraph"/>
              <w:keepNext/>
              <w:numPr>
                <w:ilvl w:val="0"/>
                <w:numId w:val="10"/>
              </w:numPr>
              <w:suppressAutoHyphens w:val="0"/>
              <w:ind w:left="454"/>
              <w:outlineLvl w:val="0"/>
              <w:rPr>
                <w:rFonts w:ascii="Book Antiqua" w:hAnsi="Book Antiqua" w:cstheme="majorBidi"/>
              </w:rPr>
            </w:pPr>
          </w:p>
        </w:tc>
        <w:tc>
          <w:tcPr>
            <w:tcW w:w="1846" w:type="dxa"/>
          </w:tcPr>
          <w:p w:rsidR="00237206" w:rsidRPr="005E3725" w:rsidRDefault="00237206" w:rsidP="00925996">
            <w:pPr>
              <w:suppressAutoHyphens w:val="0"/>
              <w:rPr>
                <w:rFonts w:ascii="Book Antiqua" w:hAnsi="Book Antiqua" w:cstheme="majorBidi"/>
                <w:sz w:val="22"/>
                <w:szCs w:val="22"/>
              </w:rPr>
            </w:pPr>
            <w:r w:rsidRPr="005E3725">
              <w:rPr>
                <w:rFonts w:ascii="Book Antiqua" w:hAnsi="Book Antiqua" w:cstheme="majorBidi"/>
                <w:sz w:val="22"/>
                <w:szCs w:val="22"/>
              </w:rPr>
              <w:t>M/s Neutro Health Care, 22-M, Gulberg-III, Lahore</w:t>
            </w:r>
          </w:p>
          <w:p w:rsidR="00237206" w:rsidRPr="005E3725" w:rsidRDefault="00237206" w:rsidP="00925996">
            <w:pPr>
              <w:suppressAutoHyphens w:val="0"/>
              <w:rPr>
                <w:rFonts w:ascii="Book Antiqua" w:hAnsi="Book Antiqua" w:cstheme="majorBidi"/>
                <w:sz w:val="16"/>
                <w:szCs w:val="16"/>
              </w:rPr>
            </w:pPr>
          </w:p>
        </w:tc>
        <w:tc>
          <w:tcPr>
            <w:tcW w:w="2089" w:type="dxa"/>
          </w:tcPr>
          <w:p w:rsidR="00237206" w:rsidRPr="005E3725" w:rsidRDefault="00237206" w:rsidP="00925996">
            <w:pPr>
              <w:suppressAutoHyphens w:val="0"/>
              <w:spacing w:line="360" w:lineRule="auto"/>
              <w:rPr>
                <w:rFonts w:ascii="Book Antiqua" w:hAnsi="Book Antiqua" w:cstheme="majorBidi"/>
                <w:sz w:val="22"/>
                <w:szCs w:val="22"/>
              </w:rPr>
            </w:pPr>
            <w:r w:rsidRPr="005E3725">
              <w:rPr>
                <w:rFonts w:ascii="Book Antiqua" w:hAnsi="Book Antiqua" w:cstheme="majorBidi"/>
                <w:sz w:val="22"/>
                <w:szCs w:val="22"/>
              </w:rPr>
              <w:t>Amjad Iqbal</w:t>
            </w:r>
          </w:p>
          <w:p w:rsidR="00237206" w:rsidRPr="005E3725" w:rsidRDefault="00237206" w:rsidP="00925996">
            <w:pPr>
              <w:rPr>
                <w:rFonts w:ascii="Book Antiqua" w:hAnsi="Book Antiqua" w:cstheme="majorBidi"/>
                <w:sz w:val="22"/>
                <w:szCs w:val="22"/>
              </w:rPr>
            </w:pPr>
            <w:r w:rsidRPr="005E3725">
              <w:rPr>
                <w:rFonts w:ascii="Book Antiqua" w:hAnsi="Book Antiqua" w:cstheme="majorBidi"/>
                <w:sz w:val="22"/>
                <w:szCs w:val="22"/>
              </w:rPr>
              <w:t>Shabir Ahmad</w:t>
            </w:r>
          </w:p>
          <w:p w:rsidR="00237206" w:rsidRPr="005E3725" w:rsidRDefault="00237206" w:rsidP="00925996">
            <w:pPr>
              <w:suppressAutoHyphens w:val="0"/>
              <w:rPr>
                <w:rFonts w:ascii="Book Antiqua" w:hAnsi="Book Antiqua" w:cstheme="majorBidi"/>
                <w:sz w:val="22"/>
                <w:szCs w:val="22"/>
              </w:rPr>
            </w:pPr>
          </w:p>
        </w:tc>
        <w:tc>
          <w:tcPr>
            <w:tcW w:w="2268" w:type="dxa"/>
          </w:tcPr>
          <w:p w:rsidR="00237206" w:rsidRPr="005E3725" w:rsidRDefault="00237206"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237206" w:rsidRPr="005E3725" w:rsidRDefault="00237206" w:rsidP="00925996">
            <w:pPr>
              <w:keepNext/>
              <w:suppressAutoHyphens w:val="0"/>
              <w:jc w:val="center"/>
              <w:outlineLvl w:val="2"/>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237206" w:rsidRPr="005E3725" w:rsidRDefault="00237206">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p>
        </w:tc>
      </w:tr>
      <w:tr w:rsidR="00237206" w:rsidRPr="005E3725" w:rsidTr="00925996">
        <w:tc>
          <w:tcPr>
            <w:tcW w:w="709" w:type="dxa"/>
          </w:tcPr>
          <w:p w:rsidR="00237206" w:rsidRPr="005E3725" w:rsidRDefault="00237206" w:rsidP="00311BA6">
            <w:pPr>
              <w:pStyle w:val="ListParagraph"/>
              <w:keepNext/>
              <w:numPr>
                <w:ilvl w:val="0"/>
                <w:numId w:val="10"/>
              </w:numPr>
              <w:suppressAutoHyphens w:val="0"/>
              <w:ind w:left="454"/>
              <w:outlineLvl w:val="0"/>
              <w:rPr>
                <w:rFonts w:ascii="Book Antiqua" w:hAnsi="Book Antiqua" w:cstheme="majorBidi"/>
              </w:rPr>
            </w:pPr>
          </w:p>
        </w:tc>
        <w:tc>
          <w:tcPr>
            <w:tcW w:w="1846" w:type="dxa"/>
          </w:tcPr>
          <w:p w:rsidR="00237206" w:rsidRPr="005E3725" w:rsidRDefault="00237206" w:rsidP="00925996">
            <w:pPr>
              <w:suppressAutoHyphens w:val="0"/>
              <w:rPr>
                <w:rFonts w:ascii="Book Antiqua" w:hAnsi="Book Antiqua"/>
                <w:sz w:val="22"/>
                <w:szCs w:val="22"/>
              </w:rPr>
            </w:pPr>
            <w:r w:rsidRPr="005E3725">
              <w:rPr>
                <w:rFonts w:ascii="Book Antiqua" w:hAnsi="Book Antiqua"/>
                <w:sz w:val="22"/>
                <w:szCs w:val="22"/>
              </w:rPr>
              <w:t xml:space="preserve">M/s Suafa Traders,                   11 Model Town, </w:t>
            </w:r>
          </w:p>
          <w:p w:rsidR="00237206" w:rsidRPr="005E3725" w:rsidRDefault="00237206" w:rsidP="00925996">
            <w:pPr>
              <w:suppressAutoHyphens w:val="0"/>
              <w:rPr>
                <w:rFonts w:ascii="Book Antiqua" w:hAnsi="Book Antiqua"/>
                <w:sz w:val="22"/>
                <w:szCs w:val="22"/>
              </w:rPr>
            </w:pPr>
            <w:r w:rsidRPr="005E3725">
              <w:rPr>
                <w:rFonts w:ascii="Book Antiqua" w:hAnsi="Book Antiqua"/>
                <w:sz w:val="22"/>
                <w:szCs w:val="22"/>
              </w:rPr>
              <w:t>R.Y.Khan.</w:t>
            </w:r>
          </w:p>
          <w:p w:rsidR="00237206" w:rsidRPr="005E3725" w:rsidRDefault="00237206" w:rsidP="00925996">
            <w:pPr>
              <w:suppressAutoHyphens w:val="0"/>
              <w:rPr>
                <w:rFonts w:ascii="Book Antiqua" w:hAnsi="Book Antiqua" w:cstheme="majorBidi"/>
                <w:sz w:val="22"/>
                <w:szCs w:val="22"/>
              </w:rPr>
            </w:pPr>
            <w:r w:rsidRPr="005E3725">
              <w:rPr>
                <w:rFonts w:ascii="Book Antiqua" w:hAnsi="Book Antiqua" w:cstheme="majorBidi"/>
                <w:b/>
                <w:bCs/>
                <w:sz w:val="22"/>
                <w:szCs w:val="22"/>
              </w:rPr>
              <w:t>Godown</w:t>
            </w:r>
            <w:r w:rsidRPr="005E3725">
              <w:rPr>
                <w:rFonts w:ascii="Book Antiqua" w:hAnsi="Book Antiqua" w:cstheme="majorBidi"/>
                <w:sz w:val="22"/>
                <w:szCs w:val="22"/>
              </w:rPr>
              <w:t>:</w:t>
            </w:r>
          </w:p>
          <w:p w:rsidR="00237206" w:rsidRPr="005E3725" w:rsidRDefault="00237206" w:rsidP="00925996">
            <w:pPr>
              <w:suppressAutoHyphens w:val="0"/>
              <w:rPr>
                <w:rFonts w:ascii="Book Antiqua" w:hAnsi="Book Antiqua" w:cstheme="majorBidi"/>
                <w:b/>
                <w:bCs/>
                <w:sz w:val="22"/>
                <w:szCs w:val="22"/>
              </w:rPr>
            </w:pPr>
            <w:r w:rsidRPr="005E3725">
              <w:rPr>
                <w:rFonts w:ascii="Book Antiqua" w:hAnsi="Book Antiqua" w:cstheme="majorBidi"/>
                <w:b/>
                <w:bCs/>
                <w:sz w:val="22"/>
                <w:szCs w:val="22"/>
              </w:rPr>
              <w:t>5-Canal View, Bukhari Street, Rahim Yar Khan.</w:t>
            </w:r>
          </w:p>
        </w:tc>
        <w:tc>
          <w:tcPr>
            <w:tcW w:w="2089" w:type="dxa"/>
          </w:tcPr>
          <w:p w:rsidR="00237206" w:rsidRPr="005E3725" w:rsidRDefault="00237206" w:rsidP="00925996">
            <w:pPr>
              <w:suppressAutoHyphens w:val="0"/>
              <w:rPr>
                <w:rFonts w:ascii="Book Antiqua" w:hAnsi="Book Antiqua" w:cstheme="majorBidi"/>
                <w:sz w:val="22"/>
                <w:szCs w:val="22"/>
              </w:rPr>
            </w:pPr>
            <w:r w:rsidRPr="005E3725">
              <w:rPr>
                <w:rFonts w:ascii="Book Antiqua" w:hAnsi="Book Antiqua" w:cstheme="majorBidi"/>
                <w:sz w:val="22"/>
                <w:szCs w:val="22"/>
              </w:rPr>
              <w:t>Mr. Syed Farjad Ali Bukhari</w:t>
            </w:r>
          </w:p>
          <w:p w:rsidR="00237206" w:rsidRPr="005E3725" w:rsidRDefault="00237206" w:rsidP="00925996">
            <w:pPr>
              <w:suppressAutoHyphens w:val="0"/>
              <w:rPr>
                <w:rFonts w:ascii="Book Antiqua" w:hAnsi="Book Antiqua" w:cstheme="majorBidi"/>
                <w:sz w:val="16"/>
                <w:szCs w:val="16"/>
              </w:rPr>
            </w:pPr>
          </w:p>
          <w:p w:rsidR="00237206" w:rsidRPr="005E3725" w:rsidRDefault="00237206" w:rsidP="00925996">
            <w:pPr>
              <w:suppressAutoHyphens w:val="0"/>
              <w:rPr>
                <w:rFonts w:ascii="Book Antiqua" w:hAnsi="Book Antiqua" w:cstheme="majorBidi"/>
                <w:sz w:val="22"/>
                <w:szCs w:val="22"/>
              </w:rPr>
            </w:pPr>
            <w:r w:rsidRPr="005E3725">
              <w:rPr>
                <w:rFonts w:ascii="Book Antiqua" w:hAnsi="Book Antiqua" w:cstheme="majorBidi"/>
                <w:sz w:val="22"/>
                <w:szCs w:val="22"/>
              </w:rPr>
              <w:t>Mr. Syed Shamshad Ali.</w:t>
            </w:r>
          </w:p>
          <w:p w:rsidR="00237206" w:rsidRPr="005E3725" w:rsidRDefault="00237206" w:rsidP="00925996">
            <w:pPr>
              <w:suppressAutoHyphens w:val="0"/>
              <w:rPr>
                <w:rFonts w:ascii="Book Antiqua" w:hAnsi="Book Antiqua" w:cstheme="majorBidi"/>
                <w:sz w:val="22"/>
                <w:szCs w:val="22"/>
              </w:rPr>
            </w:pPr>
          </w:p>
          <w:p w:rsidR="00237206" w:rsidRPr="005E3725" w:rsidRDefault="00237206" w:rsidP="00925996">
            <w:pPr>
              <w:suppressAutoHyphens w:val="0"/>
              <w:rPr>
                <w:rFonts w:ascii="Book Antiqua" w:hAnsi="Book Antiqua" w:cstheme="majorBidi"/>
                <w:sz w:val="22"/>
                <w:szCs w:val="22"/>
              </w:rPr>
            </w:pPr>
            <w:r w:rsidRPr="005E3725">
              <w:rPr>
                <w:rFonts w:ascii="Book Antiqua" w:hAnsi="Book Antiqua" w:cstheme="majorBidi"/>
                <w:sz w:val="22"/>
                <w:szCs w:val="22"/>
              </w:rPr>
              <w:t>Ms. Uroosa Shamshad .</w:t>
            </w:r>
          </w:p>
        </w:tc>
        <w:tc>
          <w:tcPr>
            <w:tcW w:w="2268" w:type="dxa"/>
          </w:tcPr>
          <w:p w:rsidR="00237206" w:rsidRPr="005E3725" w:rsidRDefault="00237206" w:rsidP="00925996">
            <w:pPr>
              <w:pStyle w:val="ListParagraph"/>
              <w:widowControl/>
              <w:suppressAutoHyphens w:val="0"/>
              <w:spacing w:after="200" w:line="276" w:lineRule="auto"/>
              <w:ind w:left="0" w:firstLine="0"/>
              <w:contextualSpacing/>
              <w:jc w:val="left"/>
              <w:rPr>
                <w:rFonts w:ascii="Book Antiqua" w:hAnsi="Book Antiqua" w:cs="Times New Roman"/>
                <w:sz w:val="20"/>
                <w:szCs w:val="20"/>
              </w:rPr>
            </w:pPr>
            <w:r w:rsidRPr="005E3725">
              <w:rPr>
                <w:rFonts w:ascii="Book Antiqua" w:hAnsi="Book Antiqua" w:cs="Times New Roman"/>
                <w:sz w:val="20"/>
                <w:szCs w:val="20"/>
              </w:rPr>
              <w:t>Mr. Muhammad Ayub Naveed, AD-II  (MDMC), DRAP, Islamabad.</w:t>
            </w:r>
          </w:p>
          <w:p w:rsidR="00237206" w:rsidRPr="005E3725" w:rsidRDefault="00237206" w:rsidP="003A1BF4">
            <w:pPr>
              <w:suppressAutoHyphens w:val="0"/>
              <w:rPr>
                <w:rFonts w:ascii="Book Antiqua" w:hAnsi="Book Antiqua" w:cstheme="majorBidi"/>
                <w:sz w:val="18"/>
                <w:szCs w:val="18"/>
              </w:rPr>
            </w:pPr>
            <w:r w:rsidRPr="005E3725">
              <w:rPr>
                <w:rFonts w:ascii="Book Antiqua" w:hAnsi="Book Antiqua"/>
                <w:sz w:val="20"/>
                <w:szCs w:val="20"/>
              </w:rPr>
              <w:t xml:space="preserve"> Hafiz Muhammad Asif  Iqbal, AD-V (MDMC),DRAP, Islamabad</w:t>
            </w:r>
          </w:p>
        </w:tc>
        <w:tc>
          <w:tcPr>
            <w:tcW w:w="1134" w:type="dxa"/>
          </w:tcPr>
          <w:p w:rsidR="00237206" w:rsidRPr="005E3725" w:rsidRDefault="0023720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237206" w:rsidRPr="005E3725" w:rsidRDefault="00237206">
            <w:pPr>
              <w:rPr>
                <w:rFonts w:ascii="Book Antiqua" w:hAnsi="Book Antiqua"/>
                <w:sz w:val="20"/>
                <w:szCs w:val="20"/>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p>
          <w:p w:rsidR="00C13E30" w:rsidRPr="005E3725" w:rsidRDefault="00C13E30">
            <w:pPr>
              <w:rPr>
                <w:rFonts w:ascii="Book Antiqua" w:hAnsi="Book Antiqua"/>
                <w:sz w:val="20"/>
                <w:szCs w:val="20"/>
              </w:rPr>
            </w:pPr>
          </w:p>
          <w:p w:rsidR="00C13E30" w:rsidRPr="005E3725" w:rsidRDefault="00C13E30">
            <w:pPr>
              <w:rPr>
                <w:rFonts w:ascii="Book Antiqua" w:hAnsi="Book Antiqua"/>
              </w:rPr>
            </w:pPr>
            <w:r w:rsidRPr="005E3725">
              <w:rPr>
                <w:rFonts w:ascii="Book Antiqua" w:hAnsi="Book Antiqua"/>
                <w:sz w:val="20"/>
                <w:szCs w:val="20"/>
              </w:rPr>
              <w:t>Godown Address added.</w:t>
            </w:r>
          </w:p>
        </w:tc>
      </w:tr>
      <w:tr w:rsidR="00237206" w:rsidRPr="005E3725" w:rsidTr="00925996">
        <w:tc>
          <w:tcPr>
            <w:tcW w:w="709" w:type="dxa"/>
          </w:tcPr>
          <w:p w:rsidR="00237206" w:rsidRPr="005E3725" w:rsidRDefault="00237206" w:rsidP="00311BA6">
            <w:pPr>
              <w:pStyle w:val="ListParagraph"/>
              <w:numPr>
                <w:ilvl w:val="0"/>
                <w:numId w:val="10"/>
              </w:numPr>
              <w:suppressAutoHyphens w:val="0"/>
              <w:ind w:left="454"/>
              <w:rPr>
                <w:rFonts w:ascii="Book Antiqua" w:hAnsi="Book Antiqua" w:cstheme="majorBidi"/>
              </w:rPr>
            </w:pPr>
          </w:p>
        </w:tc>
        <w:tc>
          <w:tcPr>
            <w:tcW w:w="1846" w:type="dxa"/>
          </w:tcPr>
          <w:p w:rsidR="00237206" w:rsidRPr="005E3725" w:rsidRDefault="00237206" w:rsidP="00925996">
            <w:pPr>
              <w:suppressAutoHyphens w:val="0"/>
              <w:rPr>
                <w:rFonts w:ascii="Book Antiqua" w:hAnsi="Book Antiqua"/>
                <w:sz w:val="22"/>
                <w:szCs w:val="22"/>
              </w:rPr>
            </w:pPr>
            <w:r w:rsidRPr="005E3725">
              <w:rPr>
                <w:rFonts w:ascii="Book Antiqua" w:hAnsi="Book Antiqua"/>
                <w:sz w:val="22"/>
                <w:szCs w:val="22"/>
              </w:rPr>
              <w:t xml:space="preserve">M/s Care and Cure International, </w:t>
            </w:r>
          </w:p>
          <w:p w:rsidR="00237206" w:rsidRPr="005E3725" w:rsidRDefault="00237206" w:rsidP="00925996">
            <w:pPr>
              <w:suppressAutoHyphens w:val="0"/>
              <w:rPr>
                <w:rFonts w:ascii="Book Antiqua" w:hAnsi="Book Antiqua"/>
                <w:sz w:val="22"/>
                <w:szCs w:val="22"/>
              </w:rPr>
            </w:pPr>
            <w:r w:rsidRPr="005E3725">
              <w:rPr>
                <w:rFonts w:ascii="Book Antiqua" w:hAnsi="Book Antiqua"/>
                <w:sz w:val="22"/>
                <w:szCs w:val="22"/>
              </w:rPr>
              <w:t>65-B,  Satellite Town, Rahim Yar Khan.</w:t>
            </w:r>
          </w:p>
          <w:p w:rsidR="00237206" w:rsidRPr="005E3725" w:rsidRDefault="00237206" w:rsidP="00925996">
            <w:pPr>
              <w:suppressAutoHyphens w:val="0"/>
              <w:rPr>
                <w:rFonts w:ascii="Book Antiqua" w:hAnsi="Book Antiqua" w:cstheme="majorBidi"/>
                <w:sz w:val="14"/>
                <w:szCs w:val="14"/>
              </w:rPr>
            </w:pPr>
          </w:p>
        </w:tc>
        <w:tc>
          <w:tcPr>
            <w:tcW w:w="2089" w:type="dxa"/>
          </w:tcPr>
          <w:p w:rsidR="00237206" w:rsidRPr="005E3725" w:rsidRDefault="00237206" w:rsidP="00925996">
            <w:pPr>
              <w:suppressAutoHyphens w:val="0"/>
              <w:ind w:left="-3"/>
              <w:rPr>
                <w:rFonts w:ascii="Book Antiqua" w:hAnsi="Book Antiqua" w:cstheme="majorBidi"/>
                <w:sz w:val="22"/>
                <w:szCs w:val="22"/>
              </w:rPr>
            </w:pPr>
            <w:r w:rsidRPr="005E3725">
              <w:rPr>
                <w:rFonts w:ascii="Book Antiqua" w:hAnsi="Book Antiqua" w:cstheme="majorBidi"/>
                <w:sz w:val="22"/>
                <w:szCs w:val="22"/>
              </w:rPr>
              <w:t>Raja Anwar Ur Rehman</w:t>
            </w:r>
          </w:p>
        </w:tc>
        <w:tc>
          <w:tcPr>
            <w:tcW w:w="2268" w:type="dxa"/>
          </w:tcPr>
          <w:p w:rsidR="00237206" w:rsidRPr="005E3725" w:rsidRDefault="00237206"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237206" w:rsidRPr="005E3725" w:rsidRDefault="0023720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237206" w:rsidRPr="005E3725" w:rsidRDefault="00237206">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p>
        </w:tc>
      </w:tr>
      <w:tr w:rsidR="00237206" w:rsidRPr="005E3725" w:rsidTr="00925996">
        <w:tc>
          <w:tcPr>
            <w:tcW w:w="709" w:type="dxa"/>
          </w:tcPr>
          <w:p w:rsidR="00237206" w:rsidRPr="005E3725" w:rsidRDefault="00237206" w:rsidP="00311BA6">
            <w:pPr>
              <w:pStyle w:val="ListParagraph"/>
              <w:numPr>
                <w:ilvl w:val="0"/>
                <w:numId w:val="10"/>
              </w:numPr>
              <w:ind w:left="454"/>
              <w:rPr>
                <w:rFonts w:ascii="Book Antiqua" w:hAnsi="Book Antiqua" w:cstheme="majorBidi"/>
              </w:rPr>
            </w:pPr>
          </w:p>
        </w:tc>
        <w:tc>
          <w:tcPr>
            <w:tcW w:w="1846" w:type="dxa"/>
          </w:tcPr>
          <w:p w:rsidR="00237206" w:rsidRPr="005E3725" w:rsidRDefault="00237206" w:rsidP="00925996">
            <w:pPr>
              <w:suppressAutoHyphens w:val="0"/>
              <w:rPr>
                <w:rFonts w:ascii="Book Antiqua" w:hAnsi="Book Antiqua"/>
                <w:sz w:val="22"/>
                <w:szCs w:val="22"/>
                <w:lang w:val="sv-SE"/>
              </w:rPr>
            </w:pPr>
            <w:r w:rsidRPr="005E3725">
              <w:rPr>
                <w:rFonts w:ascii="Book Antiqua" w:hAnsi="Book Antiqua"/>
                <w:sz w:val="22"/>
                <w:szCs w:val="22"/>
                <w:lang w:val="sv-SE"/>
              </w:rPr>
              <w:t>M/s Oscartech Pakistan,</w:t>
            </w:r>
          </w:p>
          <w:p w:rsidR="00237206" w:rsidRPr="005E3725" w:rsidRDefault="00237206" w:rsidP="00925996">
            <w:pPr>
              <w:suppressAutoHyphens w:val="0"/>
              <w:rPr>
                <w:rFonts w:ascii="Book Antiqua" w:hAnsi="Book Antiqua"/>
                <w:sz w:val="22"/>
                <w:szCs w:val="22"/>
                <w:lang w:val="sv-SE"/>
              </w:rPr>
            </w:pPr>
            <w:r w:rsidRPr="005E3725">
              <w:rPr>
                <w:rFonts w:ascii="Book Antiqua" w:hAnsi="Book Antiqua"/>
                <w:sz w:val="22"/>
                <w:szCs w:val="22"/>
                <w:lang w:val="sv-SE"/>
              </w:rPr>
              <w:t xml:space="preserve">Kotla Arab Ali, Kharian, </w:t>
            </w:r>
          </w:p>
          <w:p w:rsidR="00237206" w:rsidRPr="005E3725" w:rsidRDefault="00237206" w:rsidP="00925996">
            <w:pPr>
              <w:suppressAutoHyphens w:val="0"/>
              <w:rPr>
                <w:rFonts w:ascii="Book Antiqua" w:hAnsi="Book Antiqua"/>
                <w:sz w:val="22"/>
                <w:szCs w:val="22"/>
                <w:lang w:val="sv-SE"/>
              </w:rPr>
            </w:pPr>
            <w:r w:rsidRPr="005E3725">
              <w:rPr>
                <w:rFonts w:ascii="Book Antiqua" w:hAnsi="Book Antiqua"/>
                <w:sz w:val="22"/>
                <w:szCs w:val="22"/>
                <w:lang w:val="sv-SE"/>
              </w:rPr>
              <w:t>Distt Gujrat.</w:t>
            </w:r>
          </w:p>
          <w:p w:rsidR="00237206" w:rsidRPr="005E3725" w:rsidRDefault="00237206" w:rsidP="00925996">
            <w:pPr>
              <w:suppressAutoHyphens w:val="0"/>
              <w:rPr>
                <w:rFonts w:ascii="Book Antiqua" w:hAnsi="Book Antiqua" w:cstheme="majorBidi"/>
                <w:sz w:val="22"/>
                <w:szCs w:val="22"/>
                <w:lang w:val="sv-SE"/>
              </w:rPr>
            </w:pPr>
          </w:p>
        </w:tc>
        <w:tc>
          <w:tcPr>
            <w:tcW w:w="2089" w:type="dxa"/>
          </w:tcPr>
          <w:p w:rsidR="00237206" w:rsidRPr="005E3725" w:rsidRDefault="0023720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Shabir Ahmad Bhatti</w:t>
            </w:r>
          </w:p>
        </w:tc>
        <w:tc>
          <w:tcPr>
            <w:tcW w:w="2268" w:type="dxa"/>
          </w:tcPr>
          <w:p w:rsidR="00237206" w:rsidRPr="005E3725" w:rsidRDefault="00237206"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237206" w:rsidRPr="005E3725" w:rsidRDefault="0023720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237206" w:rsidRPr="005E3725" w:rsidRDefault="00237206">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p>
        </w:tc>
      </w:tr>
      <w:tr w:rsidR="00237206" w:rsidRPr="005E3725" w:rsidTr="00925996">
        <w:tc>
          <w:tcPr>
            <w:tcW w:w="709" w:type="dxa"/>
          </w:tcPr>
          <w:p w:rsidR="00237206" w:rsidRPr="005E3725" w:rsidRDefault="00237206" w:rsidP="00311BA6">
            <w:pPr>
              <w:pStyle w:val="ListParagraph"/>
              <w:numPr>
                <w:ilvl w:val="0"/>
                <w:numId w:val="10"/>
              </w:numPr>
              <w:ind w:left="454"/>
              <w:rPr>
                <w:rFonts w:ascii="Book Antiqua" w:hAnsi="Book Antiqua" w:cstheme="majorBidi"/>
              </w:rPr>
            </w:pPr>
          </w:p>
        </w:tc>
        <w:tc>
          <w:tcPr>
            <w:tcW w:w="1846" w:type="dxa"/>
          </w:tcPr>
          <w:p w:rsidR="00237206" w:rsidRPr="005E3725" w:rsidRDefault="00237206" w:rsidP="00925996">
            <w:pPr>
              <w:rPr>
                <w:rFonts w:ascii="Book Antiqua" w:hAnsi="Book Antiqua"/>
              </w:rPr>
            </w:pPr>
            <w:r w:rsidRPr="005E3725">
              <w:rPr>
                <w:rFonts w:ascii="Book Antiqua" w:hAnsi="Book Antiqua"/>
              </w:rPr>
              <w:t>M/s. Shaheen Aerotraders,  Air Port Road, Opposite Benazir Bhutto Road International, Chaklala Rawalpindi.</w:t>
            </w:r>
          </w:p>
          <w:p w:rsidR="00237206" w:rsidRPr="005E3725" w:rsidRDefault="00237206" w:rsidP="00925996">
            <w:pPr>
              <w:rPr>
                <w:rFonts w:ascii="Book Antiqua" w:hAnsi="Book Antiqua"/>
                <w:sz w:val="22"/>
                <w:szCs w:val="22"/>
              </w:rPr>
            </w:pPr>
          </w:p>
        </w:tc>
        <w:tc>
          <w:tcPr>
            <w:tcW w:w="2089" w:type="dxa"/>
          </w:tcPr>
          <w:p w:rsidR="00237206" w:rsidRPr="005E3725" w:rsidRDefault="00237206" w:rsidP="00925996">
            <w:pPr>
              <w:jc w:val="both"/>
              <w:rPr>
                <w:rFonts w:ascii="Book Antiqua" w:hAnsi="Book Antiqua" w:cstheme="majorBidi"/>
                <w:sz w:val="22"/>
                <w:szCs w:val="22"/>
              </w:rPr>
            </w:pPr>
            <w:r w:rsidRPr="005E3725">
              <w:rPr>
                <w:rFonts w:ascii="Book Antiqua" w:hAnsi="Book Antiqua" w:cstheme="majorBidi"/>
                <w:sz w:val="22"/>
                <w:szCs w:val="22"/>
              </w:rPr>
              <w:t>Wg Cdr ® Ejaz Ahmad Khan</w:t>
            </w:r>
          </w:p>
        </w:tc>
        <w:tc>
          <w:tcPr>
            <w:tcW w:w="2268" w:type="dxa"/>
          </w:tcPr>
          <w:p w:rsidR="00237206" w:rsidRPr="005E3725" w:rsidRDefault="00237206" w:rsidP="00925996">
            <w:pPr>
              <w:pStyle w:val="ListParagraph"/>
              <w:widowControl/>
              <w:suppressAutoHyphens w:val="0"/>
              <w:spacing w:after="200"/>
              <w:ind w:left="34" w:firstLine="0"/>
              <w:contextualSpacing/>
              <w:jc w:val="left"/>
              <w:rPr>
                <w:rFonts w:ascii="Book Antiqua" w:hAnsi="Book Antiqua" w:cstheme="majorBidi"/>
                <w:sz w:val="20"/>
                <w:szCs w:val="20"/>
              </w:rPr>
            </w:pPr>
            <w:r w:rsidRPr="005E3725">
              <w:rPr>
                <w:rFonts w:ascii="Book Antiqua" w:hAnsi="Book Antiqua" w:cstheme="majorBidi"/>
                <w:sz w:val="20"/>
                <w:szCs w:val="20"/>
              </w:rPr>
              <w:t>Hafiz Muhammad Asif Iqbal, AD-V (MDMC), DRAP, Islamabad.</w:t>
            </w:r>
          </w:p>
          <w:p w:rsidR="00237206" w:rsidRPr="005E3725" w:rsidRDefault="00237206" w:rsidP="00925996">
            <w:pPr>
              <w:pStyle w:val="ListParagraph"/>
              <w:widowControl/>
              <w:suppressAutoHyphens w:val="0"/>
              <w:spacing w:after="200"/>
              <w:ind w:left="34" w:firstLine="0"/>
              <w:contextualSpacing/>
              <w:jc w:val="left"/>
              <w:rPr>
                <w:rFonts w:ascii="Book Antiqua" w:hAnsi="Book Antiqua" w:cstheme="majorBidi"/>
                <w:sz w:val="20"/>
                <w:szCs w:val="20"/>
              </w:rPr>
            </w:pPr>
          </w:p>
          <w:p w:rsidR="00237206" w:rsidRPr="005E3725" w:rsidRDefault="00237206" w:rsidP="00925996">
            <w:pPr>
              <w:rPr>
                <w:rFonts w:ascii="Book Antiqua" w:hAnsi="Book Antiqua" w:cstheme="majorBidi"/>
                <w:sz w:val="22"/>
                <w:szCs w:val="22"/>
              </w:rPr>
            </w:pPr>
            <w:r w:rsidRPr="005E3725">
              <w:rPr>
                <w:rFonts w:ascii="Book Antiqua" w:hAnsi="Book Antiqua" w:cstheme="majorBidi"/>
                <w:sz w:val="20"/>
                <w:szCs w:val="20"/>
              </w:rPr>
              <w:t>Miss Hira Bhutto, AD-I (MD&amp;MC), DRAP, Islamabad.</w:t>
            </w:r>
          </w:p>
        </w:tc>
        <w:tc>
          <w:tcPr>
            <w:tcW w:w="1134" w:type="dxa"/>
          </w:tcPr>
          <w:p w:rsidR="00237206" w:rsidRPr="005E3725" w:rsidRDefault="0023720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237206" w:rsidRPr="005E3725" w:rsidRDefault="00237206">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p>
        </w:tc>
      </w:tr>
      <w:tr w:rsidR="00237206" w:rsidRPr="005E3725" w:rsidTr="00925996">
        <w:tc>
          <w:tcPr>
            <w:tcW w:w="709" w:type="dxa"/>
          </w:tcPr>
          <w:p w:rsidR="00237206" w:rsidRPr="005E3725" w:rsidRDefault="00237206" w:rsidP="00311BA6">
            <w:pPr>
              <w:pStyle w:val="ListParagraph"/>
              <w:keepNext/>
              <w:numPr>
                <w:ilvl w:val="0"/>
                <w:numId w:val="10"/>
              </w:numPr>
              <w:suppressAutoHyphens w:val="0"/>
              <w:ind w:left="454"/>
              <w:outlineLvl w:val="0"/>
              <w:rPr>
                <w:rFonts w:ascii="Book Antiqua" w:hAnsi="Book Antiqua" w:cstheme="majorBidi"/>
              </w:rPr>
            </w:pPr>
          </w:p>
        </w:tc>
        <w:tc>
          <w:tcPr>
            <w:tcW w:w="1846" w:type="dxa"/>
            <w:vAlign w:val="center"/>
          </w:tcPr>
          <w:p w:rsidR="00237206" w:rsidRPr="005E3725" w:rsidRDefault="00237206" w:rsidP="00925996">
            <w:pPr>
              <w:suppressAutoHyphens w:val="0"/>
              <w:ind w:left="6"/>
              <w:rPr>
                <w:rFonts w:ascii="Book Antiqua" w:hAnsi="Book Antiqua" w:cstheme="majorBidi"/>
                <w:sz w:val="22"/>
                <w:szCs w:val="22"/>
              </w:rPr>
            </w:pPr>
            <w:r w:rsidRPr="005E3725">
              <w:rPr>
                <w:rFonts w:ascii="Book Antiqua" w:hAnsi="Book Antiqua" w:cstheme="majorBidi"/>
                <w:sz w:val="22"/>
                <w:szCs w:val="22"/>
              </w:rPr>
              <w:t>M/s Biowel Sciences.</w:t>
            </w:r>
          </w:p>
          <w:p w:rsidR="00237206" w:rsidRPr="005E3725" w:rsidRDefault="00237206" w:rsidP="00925996">
            <w:pPr>
              <w:suppressAutoHyphens w:val="0"/>
              <w:ind w:left="6"/>
              <w:rPr>
                <w:rFonts w:ascii="Book Antiqua" w:hAnsi="Book Antiqua" w:cstheme="majorBidi"/>
                <w:sz w:val="22"/>
                <w:szCs w:val="22"/>
              </w:rPr>
            </w:pPr>
            <w:r w:rsidRPr="005E3725">
              <w:rPr>
                <w:rFonts w:ascii="Book Antiqua" w:hAnsi="Book Antiqua" w:cstheme="majorBidi"/>
                <w:sz w:val="22"/>
                <w:szCs w:val="22"/>
              </w:rPr>
              <w:t>Head office: Office No 202, 2nd Floor, Gulistan Khan Plaza, Fazal-e-Haq Road, Blue Area Islamabad.</w:t>
            </w:r>
          </w:p>
          <w:p w:rsidR="00237206" w:rsidRPr="005E3725" w:rsidRDefault="00237206" w:rsidP="00925996">
            <w:pPr>
              <w:suppressAutoHyphens w:val="0"/>
              <w:ind w:left="6"/>
              <w:rPr>
                <w:rFonts w:ascii="Book Antiqua" w:hAnsi="Book Antiqua" w:cstheme="majorBidi"/>
                <w:sz w:val="22"/>
                <w:szCs w:val="22"/>
              </w:rPr>
            </w:pPr>
            <w:r w:rsidRPr="005E3725">
              <w:rPr>
                <w:rFonts w:ascii="Book Antiqua" w:hAnsi="Book Antiqua" w:cstheme="majorBidi"/>
                <w:sz w:val="22"/>
                <w:szCs w:val="22"/>
              </w:rPr>
              <w:t>Godown address: Same as above</w:t>
            </w:r>
          </w:p>
          <w:p w:rsidR="00237206" w:rsidRPr="005E3725" w:rsidRDefault="00237206" w:rsidP="00925996">
            <w:pPr>
              <w:suppressAutoHyphens w:val="0"/>
              <w:rPr>
                <w:rFonts w:ascii="Book Antiqua" w:hAnsi="Book Antiqua"/>
                <w:sz w:val="22"/>
                <w:szCs w:val="22"/>
              </w:rPr>
            </w:pPr>
          </w:p>
        </w:tc>
        <w:tc>
          <w:tcPr>
            <w:tcW w:w="2089" w:type="dxa"/>
          </w:tcPr>
          <w:p w:rsidR="00237206" w:rsidRPr="005E3725" w:rsidRDefault="0023720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Dr Nasir Mehmood Malik</w:t>
            </w:r>
          </w:p>
          <w:p w:rsidR="00237206" w:rsidRPr="005E3725" w:rsidRDefault="00237206" w:rsidP="00925996">
            <w:pPr>
              <w:suppressAutoHyphens w:val="0"/>
              <w:jc w:val="both"/>
              <w:rPr>
                <w:rFonts w:ascii="Book Antiqua" w:hAnsi="Book Antiqua" w:cstheme="majorBidi"/>
                <w:sz w:val="22"/>
                <w:szCs w:val="22"/>
              </w:rPr>
            </w:pPr>
          </w:p>
          <w:p w:rsidR="00237206" w:rsidRPr="005E3725" w:rsidRDefault="0023720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Dr Waseem Mirza</w:t>
            </w:r>
          </w:p>
        </w:tc>
        <w:tc>
          <w:tcPr>
            <w:tcW w:w="2268" w:type="dxa"/>
          </w:tcPr>
          <w:p w:rsidR="00237206" w:rsidRPr="005E3725" w:rsidRDefault="00237206" w:rsidP="00C27134">
            <w:pPr>
              <w:pStyle w:val="ListParagraph"/>
              <w:widowControl/>
              <w:ind w:left="0" w:firstLine="0"/>
              <w:contextualSpacing/>
              <w:jc w:val="left"/>
              <w:rPr>
                <w:rFonts w:ascii="Book Antiqua" w:hAnsi="Book Antiqua" w:cs="Times New Roman"/>
                <w:sz w:val="20"/>
                <w:szCs w:val="20"/>
              </w:rPr>
            </w:pPr>
            <w:r w:rsidRPr="005E3725">
              <w:rPr>
                <w:rFonts w:ascii="Book Antiqua" w:hAnsi="Book Antiqua" w:cs="Times New Roman"/>
                <w:sz w:val="20"/>
                <w:szCs w:val="20"/>
              </w:rPr>
              <w:t>Mrs.Unum Zia Shamsi, AD-IV (MDMC), DRAP, Islamabad.</w:t>
            </w:r>
          </w:p>
          <w:p w:rsidR="00237206" w:rsidRPr="005E3725" w:rsidRDefault="00237206" w:rsidP="00925996">
            <w:pPr>
              <w:rPr>
                <w:rFonts w:ascii="Book Antiqua" w:hAnsi="Book Antiqua"/>
                <w:sz w:val="20"/>
                <w:szCs w:val="20"/>
              </w:rPr>
            </w:pPr>
          </w:p>
          <w:p w:rsidR="00237206" w:rsidRPr="005E3725" w:rsidRDefault="00237206" w:rsidP="00925996">
            <w:pPr>
              <w:rPr>
                <w:rFonts w:ascii="Book Antiqua" w:hAnsi="Book Antiqua" w:cstheme="majorBidi"/>
                <w:sz w:val="22"/>
                <w:szCs w:val="22"/>
              </w:rPr>
            </w:pPr>
            <w:r w:rsidRPr="005E3725">
              <w:rPr>
                <w:rFonts w:ascii="Book Antiqua" w:hAnsi="Book Antiqua"/>
                <w:sz w:val="20"/>
                <w:szCs w:val="20"/>
              </w:rPr>
              <w:t>Hafiz Muhammad Asif Iqbal, AD-V (MDMC), DRAP, Islamabad</w:t>
            </w:r>
          </w:p>
        </w:tc>
        <w:tc>
          <w:tcPr>
            <w:tcW w:w="1134" w:type="dxa"/>
          </w:tcPr>
          <w:p w:rsidR="00237206" w:rsidRPr="005E3725" w:rsidRDefault="0023720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237206" w:rsidRPr="005E3725" w:rsidRDefault="00237206">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p>
        </w:tc>
      </w:tr>
      <w:tr w:rsidR="00237206" w:rsidRPr="005E3725" w:rsidTr="00925996">
        <w:tc>
          <w:tcPr>
            <w:tcW w:w="709" w:type="dxa"/>
          </w:tcPr>
          <w:p w:rsidR="00237206" w:rsidRPr="005E3725" w:rsidRDefault="00237206" w:rsidP="00311BA6">
            <w:pPr>
              <w:pStyle w:val="ListParagraph"/>
              <w:numPr>
                <w:ilvl w:val="0"/>
                <w:numId w:val="10"/>
              </w:numPr>
              <w:suppressAutoHyphens w:val="0"/>
              <w:ind w:left="454"/>
              <w:rPr>
                <w:rFonts w:ascii="Book Antiqua" w:hAnsi="Book Antiqua" w:cstheme="majorBidi"/>
              </w:rPr>
            </w:pPr>
          </w:p>
        </w:tc>
        <w:tc>
          <w:tcPr>
            <w:tcW w:w="1846" w:type="dxa"/>
            <w:vAlign w:val="center"/>
          </w:tcPr>
          <w:p w:rsidR="00237206" w:rsidRPr="005E3725" w:rsidRDefault="00237206" w:rsidP="00925996">
            <w:pPr>
              <w:suppressAutoHyphens w:val="0"/>
              <w:rPr>
                <w:rFonts w:ascii="Book Antiqua" w:hAnsi="Book Antiqua" w:cstheme="majorBidi"/>
                <w:sz w:val="22"/>
                <w:szCs w:val="22"/>
              </w:rPr>
            </w:pPr>
            <w:r w:rsidRPr="005E3725">
              <w:rPr>
                <w:rFonts w:ascii="Book Antiqua" w:hAnsi="Book Antiqua" w:cstheme="majorBidi"/>
                <w:sz w:val="22"/>
                <w:szCs w:val="22"/>
              </w:rPr>
              <w:t xml:space="preserve">M/s Flowtronix Systems. </w:t>
            </w:r>
          </w:p>
          <w:p w:rsidR="00237206" w:rsidRPr="005E3725" w:rsidRDefault="00237206" w:rsidP="00925996">
            <w:pPr>
              <w:suppressAutoHyphens w:val="0"/>
              <w:ind w:left="6"/>
              <w:rPr>
                <w:rFonts w:ascii="Book Antiqua" w:hAnsi="Book Antiqua" w:cstheme="majorBidi"/>
                <w:sz w:val="22"/>
                <w:szCs w:val="22"/>
              </w:rPr>
            </w:pPr>
            <w:r w:rsidRPr="005E3725">
              <w:rPr>
                <w:rFonts w:ascii="Book Antiqua" w:hAnsi="Book Antiqua" w:cstheme="majorBidi"/>
                <w:sz w:val="22"/>
                <w:szCs w:val="22"/>
              </w:rPr>
              <w:t>Head office: Flat No. 02, 1st Floor Al-Ashraf Plaza, Range Road, Rawalpindi.</w:t>
            </w:r>
            <w:r w:rsidRPr="005E3725">
              <w:rPr>
                <w:rFonts w:ascii="Book Antiqua" w:hAnsi="Book Antiqua" w:cstheme="majorBidi"/>
                <w:sz w:val="22"/>
                <w:szCs w:val="22"/>
              </w:rPr>
              <w:br/>
              <w:t>Godown address: Same as above</w:t>
            </w:r>
          </w:p>
          <w:p w:rsidR="00237206" w:rsidRPr="005E3725" w:rsidRDefault="00237206" w:rsidP="00925996">
            <w:pPr>
              <w:suppressAutoHyphens w:val="0"/>
              <w:ind w:left="6"/>
              <w:rPr>
                <w:rFonts w:ascii="Book Antiqua" w:hAnsi="Book Antiqua" w:cstheme="majorBidi"/>
                <w:sz w:val="22"/>
                <w:szCs w:val="22"/>
              </w:rPr>
            </w:pPr>
          </w:p>
        </w:tc>
        <w:tc>
          <w:tcPr>
            <w:tcW w:w="2089" w:type="dxa"/>
          </w:tcPr>
          <w:p w:rsidR="00237206" w:rsidRPr="005E3725" w:rsidRDefault="0023720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Muhammad Shahzad Akram</w:t>
            </w:r>
          </w:p>
        </w:tc>
        <w:tc>
          <w:tcPr>
            <w:tcW w:w="2268" w:type="dxa"/>
          </w:tcPr>
          <w:p w:rsidR="00237206" w:rsidRPr="005E3725" w:rsidRDefault="00237206"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237206" w:rsidRPr="005E3725" w:rsidRDefault="0023720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237206" w:rsidRPr="005E3725" w:rsidRDefault="00237206">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p>
        </w:tc>
      </w:tr>
      <w:tr w:rsidR="00237206" w:rsidRPr="005E3725" w:rsidTr="00925996">
        <w:tc>
          <w:tcPr>
            <w:tcW w:w="709" w:type="dxa"/>
          </w:tcPr>
          <w:p w:rsidR="00237206" w:rsidRPr="005E3725" w:rsidRDefault="00237206" w:rsidP="00311BA6">
            <w:pPr>
              <w:pStyle w:val="ListParagraph"/>
              <w:numPr>
                <w:ilvl w:val="0"/>
                <w:numId w:val="10"/>
              </w:numPr>
              <w:suppressAutoHyphens w:val="0"/>
              <w:ind w:left="454"/>
              <w:rPr>
                <w:rFonts w:ascii="Book Antiqua" w:hAnsi="Book Antiqua" w:cstheme="majorBidi"/>
              </w:rPr>
            </w:pPr>
          </w:p>
        </w:tc>
        <w:tc>
          <w:tcPr>
            <w:tcW w:w="1846" w:type="dxa"/>
            <w:vAlign w:val="center"/>
          </w:tcPr>
          <w:p w:rsidR="00237206" w:rsidRPr="005E3725" w:rsidRDefault="00237206" w:rsidP="00925996">
            <w:pPr>
              <w:suppressAutoHyphens w:val="0"/>
              <w:rPr>
                <w:rFonts w:ascii="Book Antiqua" w:hAnsi="Book Antiqua" w:cstheme="majorBidi"/>
                <w:sz w:val="22"/>
                <w:szCs w:val="22"/>
              </w:rPr>
            </w:pPr>
            <w:r w:rsidRPr="005E3725">
              <w:rPr>
                <w:rFonts w:ascii="Book Antiqua" w:hAnsi="Book Antiqua" w:cstheme="majorBidi"/>
                <w:sz w:val="22"/>
                <w:szCs w:val="22"/>
              </w:rPr>
              <w:t>M/s F.W Distributors.</w:t>
            </w:r>
          </w:p>
          <w:p w:rsidR="00237206" w:rsidRPr="005E3725" w:rsidRDefault="00237206" w:rsidP="00925996">
            <w:pPr>
              <w:suppressAutoHyphens w:val="0"/>
              <w:rPr>
                <w:rFonts w:ascii="Book Antiqua" w:hAnsi="Book Antiqua" w:cstheme="majorBidi"/>
                <w:sz w:val="22"/>
                <w:szCs w:val="22"/>
              </w:rPr>
            </w:pPr>
            <w:r w:rsidRPr="005E3725">
              <w:rPr>
                <w:rFonts w:ascii="Book Antiqua" w:hAnsi="Book Antiqua" w:cstheme="majorBidi"/>
                <w:sz w:val="22"/>
                <w:szCs w:val="22"/>
              </w:rPr>
              <w:t>Head office:</w:t>
            </w:r>
          </w:p>
          <w:p w:rsidR="00237206" w:rsidRPr="005E3725" w:rsidRDefault="00237206" w:rsidP="00925996">
            <w:pPr>
              <w:suppressAutoHyphens w:val="0"/>
              <w:rPr>
                <w:rFonts w:ascii="Book Antiqua" w:hAnsi="Book Antiqua" w:cstheme="majorBidi"/>
                <w:sz w:val="22"/>
                <w:szCs w:val="22"/>
              </w:rPr>
            </w:pPr>
            <w:r w:rsidRPr="005E3725">
              <w:rPr>
                <w:rFonts w:ascii="Book Antiqua" w:hAnsi="Book Antiqua" w:cstheme="majorBidi"/>
                <w:sz w:val="22"/>
                <w:szCs w:val="22"/>
              </w:rPr>
              <w:t>Opposite Poonch House, Adamjee Road, Saddar, Rawalpindi</w:t>
            </w:r>
          </w:p>
          <w:p w:rsidR="00237206" w:rsidRPr="005E3725" w:rsidRDefault="00237206" w:rsidP="00925996">
            <w:pPr>
              <w:suppressAutoHyphens w:val="0"/>
              <w:ind w:left="6"/>
              <w:rPr>
                <w:rFonts w:ascii="Book Antiqua" w:hAnsi="Book Antiqua" w:cstheme="majorBidi"/>
                <w:sz w:val="34"/>
                <w:szCs w:val="34"/>
              </w:rPr>
            </w:pPr>
            <w:r w:rsidRPr="005E3725">
              <w:rPr>
                <w:rFonts w:ascii="Book Antiqua" w:hAnsi="Book Antiqua" w:cstheme="majorBidi"/>
                <w:sz w:val="22"/>
                <w:szCs w:val="22"/>
              </w:rPr>
              <w:t>Godown address: Same as above</w:t>
            </w:r>
            <w:r w:rsidRPr="005E3725">
              <w:rPr>
                <w:rFonts w:ascii="Book Antiqua" w:hAnsi="Book Antiqua" w:cstheme="majorBidi"/>
                <w:sz w:val="22"/>
                <w:szCs w:val="22"/>
              </w:rPr>
              <w:br/>
            </w:r>
          </w:p>
        </w:tc>
        <w:tc>
          <w:tcPr>
            <w:tcW w:w="2089" w:type="dxa"/>
          </w:tcPr>
          <w:p w:rsidR="00237206" w:rsidRPr="005E3725" w:rsidRDefault="0023720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Muhammad Yunus</w:t>
            </w:r>
          </w:p>
          <w:p w:rsidR="00237206" w:rsidRPr="005E3725" w:rsidRDefault="00237206" w:rsidP="00925996">
            <w:pPr>
              <w:suppressAutoHyphens w:val="0"/>
              <w:jc w:val="both"/>
              <w:rPr>
                <w:rFonts w:ascii="Book Antiqua" w:hAnsi="Book Antiqua" w:cstheme="majorBidi"/>
                <w:sz w:val="22"/>
                <w:szCs w:val="22"/>
              </w:rPr>
            </w:pPr>
          </w:p>
          <w:p w:rsidR="00237206" w:rsidRPr="005E3725" w:rsidRDefault="0023720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Muhammad Faisal Ali</w:t>
            </w:r>
          </w:p>
        </w:tc>
        <w:tc>
          <w:tcPr>
            <w:tcW w:w="2268" w:type="dxa"/>
          </w:tcPr>
          <w:p w:rsidR="00237206" w:rsidRPr="005E3725" w:rsidRDefault="00237206"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237206" w:rsidRPr="005E3725" w:rsidRDefault="0023720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237206" w:rsidRPr="005E3725" w:rsidRDefault="00237206">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p>
        </w:tc>
      </w:tr>
      <w:tr w:rsidR="00B13E70" w:rsidRPr="005E3725" w:rsidTr="00925996">
        <w:tc>
          <w:tcPr>
            <w:tcW w:w="709" w:type="dxa"/>
          </w:tcPr>
          <w:p w:rsidR="00B13E70" w:rsidRPr="005E3725" w:rsidRDefault="00B13E70" w:rsidP="00311BA6">
            <w:pPr>
              <w:pStyle w:val="ListParagraph"/>
              <w:numPr>
                <w:ilvl w:val="0"/>
                <w:numId w:val="10"/>
              </w:numPr>
              <w:suppressAutoHyphens w:val="0"/>
              <w:ind w:left="454"/>
              <w:rPr>
                <w:rFonts w:ascii="Book Antiqua" w:hAnsi="Book Antiqua" w:cstheme="majorBidi"/>
              </w:rPr>
            </w:pPr>
          </w:p>
        </w:tc>
        <w:tc>
          <w:tcPr>
            <w:tcW w:w="1846" w:type="dxa"/>
            <w:vAlign w:val="center"/>
          </w:tcPr>
          <w:p w:rsidR="00B13E70" w:rsidRPr="005E3725" w:rsidRDefault="00B13E70" w:rsidP="00925996">
            <w:pPr>
              <w:suppressAutoHyphens w:val="0"/>
              <w:rPr>
                <w:rFonts w:ascii="Book Antiqua" w:hAnsi="Book Antiqua" w:cstheme="majorBidi"/>
                <w:sz w:val="22"/>
                <w:szCs w:val="22"/>
              </w:rPr>
            </w:pPr>
            <w:r w:rsidRPr="005E3725">
              <w:rPr>
                <w:rFonts w:ascii="Book Antiqua" w:hAnsi="Book Antiqua" w:cstheme="majorBidi"/>
                <w:sz w:val="22"/>
                <w:szCs w:val="22"/>
              </w:rPr>
              <w:t>M/s Mediniche International.</w:t>
            </w:r>
          </w:p>
          <w:p w:rsidR="00B13E70" w:rsidRPr="005E3725" w:rsidRDefault="00B13E70" w:rsidP="00925996">
            <w:pPr>
              <w:suppressAutoHyphens w:val="0"/>
              <w:rPr>
                <w:rFonts w:ascii="Book Antiqua" w:hAnsi="Book Antiqua" w:cstheme="majorBidi"/>
                <w:sz w:val="22"/>
                <w:szCs w:val="22"/>
              </w:rPr>
            </w:pPr>
            <w:r w:rsidRPr="005E3725">
              <w:rPr>
                <w:rFonts w:ascii="Book Antiqua" w:hAnsi="Book Antiqua" w:cstheme="majorBidi"/>
                <w:sz w:val="22"/>
                <w:szCs w:val="22"/>
              </w:rPr>
              <w:t>Head office:</w:t>
            </w:r>
          </w:p>
          <w:p w:rsidR="00B13E70" w:rsidRPr="005E3725" w:rsidRDefault="00B13E70" w:rsidP="00925996">
            <w:pPr>
              <w:suppressAutoHyphens w:val="0"/>
              <w:rPr>
                <w:rFonts w:ascii="Book Antiqua" w:hAnsi="Book Antiqua" w:cstheme="majorBidi"/>
                <w:sz w:val="22"/>
                <w:szCs w:val="22"/>
              </w:rPr>
            </w:pPr>
            <w:r w:rsidRPr="005E3725">
              <w:rPr>
                <w:rFonts w:ascii="Book Antiqua" w:hAnsi="Book Antiqua" w:cstheme="majorBidi"/>
                <w:sz w:val="22"/>
                <w:szCs w:val="22"/>
              </w:rPr>
              <w:t>113, 2nd Floor, China Town Plaza, Gordon College Road, Rawalpindi.</w:t>
            </w:r>
          </w:p>
          <w:p w:rsidR="00B13E70" w:rsidRPr="005E3725" w:rsidRDefault="00B13E70" w:rsidP="00925996">
            <w:pPr>
              <w:suppressAutoHyphens w:val="0"/>
              <w:rPr>
                <w:rFonts w:ascii="Book Antiqua" w:hAnsi="Book Antiqua"/>
                <w:sz w:val="20"/>
                <w:szCs w:val="20"/>
              </w:rPr>
            </w:pPr>
            <w:r w:rsidRPr="005E3725">
              <w:rPr>
                <w:rFonts w:ascii="Book Antiqua" w:hAnsi="Book Antiqua" w:cstheme="majorBidi"/>
                <w:sz w:val="22"/>
                <w:szCs w:val="22"/>
              </w:rPr>
              <w:t>Godown address: Same as above</w:t>
            </w:r>
            <w:r w:rsidRPr="005E3725">
              <w:rPr>
                <w:rFonts w:ascii="Book Antiqua" w:hAnsi="Book Antiqua" w:cstheme="majorBidi"/>
                <w:sz w:val="22"/>
                <w:szCs w:val="22"/>
              </w:rPr>
              <w:br/>
            </w:r>
          </w:p>
        </w:tc>
        <w:tc>
          <w:tcPr>
            <w:tcW w:w="2089" w:type="dxa"/>
          </w:tcPr>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Nadeem Iqbal Khokhar</w:t>
            </w:r>
          </w:p>
        </w:tc>
        <w:tc>
          <w:tcPr>
            <w:tcW w:w="2268" w:type="dxa"/>
          </w:tcPr>
          <w:p w:rsidR="00B13E70" w:rsidRPr="005E3725" w:rsidRDefault="00B13E70"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B13E70" w:rsidRPr="005E3725" w:rsidRDefault="00237206" w:rsidP="00C27134">
            <w:pPr>
              <w:suppressAutoHyphens w:val="0"/>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 xml:space="preserve"> </w:t>
            </w:r>
            <w:r w:rsidRPr="005E3725">
              <w:rPr>
                <w:rFonts w:ascii="Book Antiqua" w:hAnsi="Book Antiqua" w:cstheme="majorBidi"/>
                <w:sz w:val="20"/>
                <w:szCs w:val="20"/>
              </w:rPr>
              <w:t xml:space="preserve">subject to provision of </w:t>
            </w:r>
            <w:r w:rsidR="00B13E70" w:rsidRPr="005E3725">
              <w:rPr>
                <w:rFonts w:ascii="Book Antiqua" w:hAnsi="Book Antiqua" w:cstheme="majorBidi"/>
                <w:sz w:val="20"/>
                <w:szCs w:val="20"/>
              </w:rPr>
              <w:t>DSL</w:t>
            </w:r>
            <w:r w:rsidRPr="005E3725">
              <w:rPr>
                <w:rFonts w:ascii="Book Antiqua" w:hAnsi="Book Antiqua" w:cstheme="majorBidi"/>
                <w:sz w:val="20"/>
                <w:szCs w:val="20"/>
              </w:rPr>
              <w:t>.</w:t>
            </w:r>
          </w:p>
        </w:tc>
      </w:tr>
      <w:tr w:rsidR="00B13E70" w:rsidRPr="005E3725" w:rsidTr="00925996">
        <w:tc>
          <w:tcPr>
            <w:tcW w:w="709" w:type="dxa"/>
          </w:tcPr>
          <w:p w:rsidR="00B13E70" w:rsidRPr="005E3725" w:rsidRDefault="00B13E70" w:rsidP="00311BA6">
            <w:pPr>
              <w:pStyle w:val="ListParagraph"/>
              <w:numPr>
                <w:ilvl w:val="0"/>
                <w:numId w:val="10"/>
              </w:numPr>
              <w:suppressAutoHyphens w:val="0"/>
              <w:ind w:left="454"/>
              <w:rPr>
                <w:rFonts w:ascii="Book Antiqua" w:hAnsi="Book Antiqua" w:cstheme="majorBidi"/>
              </w:rPr>
            </w:pPr>
          </w:p>
        </w:tc>
        <w:tc>
          <w:tcPr>
            <w:tcW w:w="1846" w:type="dxa"/>
            <w:vAlign w:val="center"/>
          </w:tcPr>
          <w:p w:rsidR="00B13E70" w:rsidRPr="005E3725" w:rsidRDefault="00B13E70" w:rsidP="00925996">
            <w:pPr>
              <w:suppressAutoHyphens w:val="0"/>
              <w:rPr>
                <w:rFonts w:ascii="Book Antiqua" w:hAnsi="Book Antiqua" w:cstheme="majorBidi"/>
                <w:sz w:val="22"/>
                <w:szCs w:val="22"/>
              </w:rPr>
            </w:pPr>
            <w:r w:rsidRPr="005E3725">
              <w:rPr>
                <w:rFonts w:ascii="Book Antiqua" w:hAnsi="Book Antiqua" w:cstheme="majorBidi"/>
                <w:sz w:val="22"/>
                <w:szCs w:val="22"/>
              </w:rPr>
              <w:t>M/s Life-Tec.</w:t>
            </w:r>
          </w:p>
          <w:p w:rsidR="00B13E70" w:rsidRPr="005E3725" w:rsidRDefault="00B13E70" w:rsidP="00925996">
            <w:pPr>
              <w:suppressAutoHyphens w:val="0"/>
              <w:rPr>
                <w:rFonts w:ascii="Book Antiqua" w:hAnsi="Book Antiqua" w:cstheme="majorBidi"/>
                <w:sz w:val="22"/>
                <w:szCs w:val="22"/>
              </w:rPr>
            </w:pPr>
            <w:r w:rsidRPr="005E3725">
              <w:rPr>
                <w:rFonts w:ascii="Book Antiqua" w:hAnsi="Book Antiqua" w:cstheme="majorBidi"/>
                <w:sz w:val="22"/>
                <w:szCs w:val="22"/>
              </w:rPr>
              <w:t>Head office:</w:t>
            </w:r>
          </w:p>
          <w:p w:rsidR="00B13E70" w:rsidRPr="005E3725" w:rsidRDefault="00B13E70" w:rsidP="00925996">
            <w:pPr>
              <w:suppressAutoHyphens w:val="0"/>
              <w:rPr>
                <w:rFonts w:ascii="Book Antiqua" w:hAnsi="Book Antiqua"/>
                <w:sz w:val="18"/>
                <w:szCs w:val="18"/>
              </w:rPr>
            </w:pPr>
            <w:r w:rsidRPr="005E3725">
              <w:rPr>
                <w:rFonts w:ascii="Book Antiqua" w:hAnsi="Book Antiqua" w:cstheme="majorBidi"/>
                <w:sz w:val="22"/>
                <w:szCs w:val="22"/>
              </w:rPr>
              <w:t>Unit B, 1st Floor, Block 20D, G-8 Markaz Islamabad.</w:t>
            </w:r>
            <w:r w:rsidRPr="005E3725">
              <w:rPr>
                <w:rFonts w:ascii="Book Antiqua" w:hAnsi="Book Antiqua" w:cstheme="majorBidi"/>
                <w:sz w:val="22"/>
                <w:szCs w:val="22"/>
              </w:rPr>
              <w:br/>
              <w:t>Godown address: Same as above</w:t>
            </w:r>
            <w:r w:rsidRPr="005E3725">
              <w:rPr>
                <w:rFonts w:ascii="Book Antiqua" w:hAnsi="Book Antiqua" w:cstheme="majorBidi"/>
                <w:sz w:val="22"/>
                <w:szCs w:val="22"/>
              </w:rPr>
              <w:br/>
            </w:r>
          </w:p>
        </w:tc>
        <w:tc>
          <w:tcPr>
            <w:tcW w:w="2089" w:type="dxa"/>
          </w:tcPr>
          <w:p w:rsidR="00B13E70" w:rsidRPr="005E3725" w:rsidRDefault="00B13E70" w:rsidP="00925996">
            <w:pPr>
              <w:suppressAutoHyphens w:val="0"/>
              <w:jc w:val="both"/>
              <w:rPr>
                <w:rFonts w:ascii="Book Antiqua" w:hAnsi="Book Antiqua" w:cstheme="majorBidi"/>
                <w:sz w:val="22"/>
                <w:szCs w:val="22"/>
                <w:lang w:val="sv-SE"/>
              </w:rPr>
            </w:pPr>
            <w:r w:rsidRPr="005E3725">
              <w:rPr>
                <w:rFonts w:ascii="Book Antiqua" w:hAnsi="Book Antiqua" w:cstheme="majorBidi"/>
                <w:sz w:val="22"/>
                <w:szCs w:val="22"/>
                <w:lang w:val="sv-SE"/>
              </w:rPr>
              <w:t>Sana Ur Rehman.</w:t>
            </w:r>
          </w:p>
          <w:p w:rsidR="00B13E70" w:rsidRPr="005E3725" w:rsidRDefault="00B13E70" w:rsidP="00925996">
            <w:pPr>
              <w:suppressAutoHyphens w:val="0"/>
              <w:jc w:val="both"/>
              <w:rPr>
                <w:rFonts w:ascii="Book Antiqua" w:hAnsi="Book Antiqua" w:cstheme="majorBidi"/>
                <w:sz w:val="22"/>
                <w:szCs w:val="22"/>
                <w:lang w:val="sv-SE"/>
              </w:rPr>
            </w:pPr>
          </w:p>
          <w:p w:rsidR="00B13E70" w:rsidRPr="005E3725" w:rsidRDefault="00B13E70" w:rsidP="00925996">
            <w:pPr>
              <w:suppressAutoHyphens w:val="0"/>
              <w:jc w:val="both"/>
              <w:rPr>
                <w:rFonts w:ascii="Book Antiqua" w:hAnsi="Book Antiqua" w:cstheme="majorBidi"/>
                <w:sz w:val="22"/>
                <w:szCs w:val="22"/>
                <w:lang w:val="sv-SE"/>
              </w:rPr>
            </w:pPr>
            <w:r w:rsidRPr="005E3725">
              <w:rPr>
                <w:rFonts w:ascii="Book Antiqua" w:hAnsi="Book Antiqua" w:cstheme="majorBidi"/>
                <w:sz w:val="22"/>
                <w:szCs w:val="22"/>
                <w:lang w:val="sv-SE"/>
              </w:rPr>
              <w:t>Khalid Mehmood Zia.</w:t>
            </w:r>
          </w:p>
        </w:tc>
        <w:tc>
          <w:tcPr>
            <w:tcW w:w="2268" w:type="dxa"/>
          </w:tcPr>
          <w:p w:rsidR="00B13E70" w:rsidRPr="005E3725" w:rsidRDefault="00B13E70"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B13E70" w:rsidRPr="005E3725" w:rsidRDefault="00237206" w:rsidP="00C27134">
            <w:pPr>
              <w:suppressAutoHyphens w:val="0"/>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00B13E70" w:rsidRPr="005E3725">
              <w:rPr>
                <w:rFonts w:ascii="Book Antiqua" w:hAnsi="Book Antiqua" w:cstheme="majorBidi"/>
                <w:sz w:val="22"/>
                <w:szCs w:val="22"/>
              </w:rPr>
              <w:t>.</w:t>
            </w:r>
          </w:p>
          <w:p w:rsidR="00B13E70" w:rsidRPr="005E3725" w:rsidRDefault="00B13E70" w:rsidP="00925996">
            <w:pPr>
              <w:suppressAutoHyphens w:val="0"/>
              <w:jc w:val="both"/>
              <w:rPr>
                <w:rFonts w:ascii="Book Antiqua" w:hAnsi="Book Antiqua" w:cstheme="majorBidi"/>
                <w:sz w:val="22"/>
                <w:szCs w:val="22"/>
              </w:rPr>
            </w:pPr>
          </w:p>
        </w:tc>
      </w:tr>
      <w:tr w:rsidR="00B13E70" w:rsidRPr="005E3725" w:rsidTr="00925996">
        <w:tc>
          <w:tcPr>
            <w:tcW w:w="709" w:type="dxa"/>
          </w:tcPr>
          <w:p w:rsidR="00B13E70" w:rsidRPr="005E3725" w:rsidRDefault="00B13E70" w:rsidP="00311BA6">
            <w:pPr>
              <w:pStyle w:val="ListParagraph"/>
              <w:numPr>
                <w:ilvl w:val="0"/>
                <w:numId w:val="10"/>
              </w:numPr>
              <w:suppressAutoHyphens w:val="0"/>
              <w:ind w:left="454"/>
              <w:rPr>
                <w:rFonts w:ascii="Book Antiqua" w:hAnsi="Book Antiqua" w:cstheme="majorBidi"/>
              </w:rPr>
            </w:pPr>
          </w:p>
        </w:tc>
        <w:tc>
          <w:tcPr>
            <w:tcW w:w="1846" w:type="dxa"/>
            <w:vAlign w:val="center"/>
          </w:tcPr>
          <w:p w:rsidR="00B13E70" w:rsidRPr="005E3725" w:rsidRDefault="00B13E70" w:rsidP="00925996">
            <w:pPr>
              <w:suppressAutoHyphens w:val="0"/>
              <w:ind w:left="6"/>
              <w:rPr>
                <w:rFonts w:ascii="Book Antiqua" w:hAnsi="Book Antiqua" w:cstheme="majorBidi"/>
                <w:sz w:val="22"/>
                <w:szCs w:val="22"/>
              </w:rPr>
            </w:pPr>
            <w:r w:rsidRPr="005E3725">
              <w:rPr>
                <w:rFonts w:ascii="Book Antiqua" w:hAnsi="Book Antiqua" w:cstheme="majorBidi"/>
                <w:sz w:val="22"/>
                <w:szCs w:val="22"/>
              </w:rPr>
              <w:t>M/s Shahbaz Scientific  Corporation.</w:t>
            </w:r>
          </w:p>
          <w:p w:rsidR="00B13E70" w:rsidRPr="005E3725" w:rsidRDefault="00B13E70" w:rsidP="00925996">
            <w:pPr>
              <w:suppressAutoHyphens w:val="0"/>
              <w:rPr>
                <w:rFonts w:ascii="Book Antiqua" w:hAnsi="Book Antiqua" w:cstheme="majorBidi"/>
                <w:sz w:val="22"/>
                <w:szCs w:val="22"/>
              </w:rPr>
            </w:pPr>
            <w:r w:rsidRPr="005E3725">
              <w:rPr>
                <w:rFonts w:ascii="Book Antiqua" w:hAnsi="Book Antiqua" w:cstheme="majorBidi"/>
                <w:sz w:val="22"/>
                <w:szCs w:val="22"/>
              </w:rPr>
              <w:t>Head office:</w:t>
            </w:r>
          </w:p>
          <w:p w:rsidR="00B13E70" w:rsidRPr="005E3725" w:rsidRDefault="00B13E70" w:rsidP="00925996">
            <w:pPr>
              <w:suppressAutoHyphens w:val="0"/>
              <w:ind w:left="6"/>
              <w:rPr>
                <w:rFonts w:ascii="Book Antiqua" w:hAnsi="Book Antiqua" w:cstheme="majorBidi"/>
                <w:sz w:val="22"/>
                <w:szCs w:val="22"/>
              </w:rPr>
            </w:pPr>
            <w:r w:rsidRPr="005E3725">
              <w:rPr>
                <w:rFonts w:ascii="Book Antiqua" w:hAnsi="Book Antiqua" w:cstheme="majorBidi"/>
                <w:sz w:val="22"/>
                <w:szCs w:val="22"/>
              </w:rPr>
              <w:t>House No.201, Gillani Street No.5 East, Shabbir Lane, Near Rescue 1122 Office, Peshawar Road,</w:t>
            </w:r>
            <w:r w:rsidR="008D7844" w:rsidRPr="005E3725">
              <w:rPr>
                <w:rFonts w:ascii="Book Antiqua" w:hAnsi="Book Antiqua" w:cstheme="majorBidi"/>
                <w:sz w:val="22"/>
                <w:szCs w:val="22"/>
              </w:rPr>
              <w:t xml:space="preserve"> </w:t>
            </w:r>
            <w:r w:rsidRPr="005E3725">
              <w:rPr>
                <w:rFonts w:ascii="Book Antiqua" w:hAnsi="Book Antiqua" w:cstheme="majorBidi"/>
                <w:sz w:val="22"/>
                <w:szCs w:val="22"/>
              </w:rPr>
              <w:t xml:space="preserve">Rawalpindi. </w:t>
            </w:r>
          </w:p>
          <w:p w:rsidR="00B13E70" w:rsidRPr="005E3725" w:rsidRDefault="00B13E70" w:rsidP="00925996">
            <w:pPr>
              <w:suppressAutoHyphens w:val="0"/>
              <w:ind w:left="6"/>
              <w:rPr>
                <w:rFonts w:ascii="Book Antiqua" w:hAnsi="Book Antiqua" w:cstheme="majorBidi"/>
                <w:sz w:val="22"/>
                <w:szCs w:val="22"/>
              </w:rPr>
            </w:pPr>
            <w:r w:rsidRPr="005E3725">
              <w:rPr>
                <w:rFonts w:ascii="Book Antiqua" w:hAnsi="Book Antiqua" w:cstheme="majorBidi"/>
                <w:sz w:val="22"/>
                <w:szCs w:val="22"/>
              </w:rPr>
              <w:t>Godown address: Same as above</w:t>
            </w:r>
          </w:p>
          <w:p w:rsidR="00B13E70" w:rsidRPr="005E3725" w:rsidRDefault="00B13E70" w:rsidP="00925996">
            <w:pPr>
              <w:suppressAutoHyphens w:val="0"/>
              <w:ind w:left="6"/>
              <w:rPr>
                <w:rFonts w:ascii="Book Antiqua" w:hAnsi="Book Antiqua"/>
                <w:sz w:val="22"/>
                <w:szCs w:val="22"/>
              </w:rPr>
            </w:pPr>
          </w:p>
        </w:tc>
        <w:tc>
          <w:tcPr>
            <w:tcW w:w="2089" w:type="dxa"/>
          </w:tcPr>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Muhammad Shahbaz</w:t>
            </w:r>
          </w:p>
        </w:tc>
        <w:tc>
          <w:tcPr>
            <w:tcW w:w="2268" w:type="dxa"/>
          </w:tcPr>
          <w:p w:rsidR="00B13E70" w:rsidRPr="005E3725" w:rsidRDefault="00B13E70"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B13E70" w:rsidRPr="005E3725" w:rsidRDefault="00237206" w:rsidP="00C27134">
            <w:pPr>
              <w:suppressAutoHyphens w:val="0"/>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 xml:space="preserve"> </w:t>
            </w:r>
            <w:r w:rsidRPr="005E3725">
              <w:rPr>
                <w:rFonts w:ascii="Book Antiqua" w:hAnsi="Book Antiqua" w:cstheme="majorBidi"/>
                <w:sz w:val="20"/>
                <w:szCs w:val="20"/>
              </w:rPr>
              <w:t>subject to provision of DSL.</w:t>
            </w:r>
          </w:p>
        </w:tc>
      </w:tr>
      <w:tr w:rsidR="00B13E70" w:rsidRPr="005E3725" w:rsidTr="00925996">
        <w:tc>
          <w:tcPr>
            <w:tcW w:w="709" w:type="dxa"/>
          </w:tcPr>
          <w:p w:rsidR="00B13E70" w:rsidRPr="005E3725" w:rsidRDefault="00B13E70" w:rsidP="00311BA6">
            <w:pPr>
              <w:pStyle w:val="ListParagraph"/>
              <w:numPr>
                <w:ilvl w:val="0"/>
                <w:numId w:val="10"/>
              </w:numPr>
              <w:suppressAutoHyphens w:val="0"/>
              <w:ind w:left="454"/>
              <w:rPr>
                <w:rFonts w:ascii="Book Antiqua" w:hAnsi="Book Antiqua" w:cstheme="majorBidi"/>
              </w:rPr>
            </w:pPr>
          </w:p>
        </w:tc>
        <w:tc>
          <w:tcPr>
            <w:tcW w:w="1846" w:type="dxa"/>
            <w:vAlign w:val="center"/>
          </w:tcPr>
          <w:p w:rsidR="00B13E70" w:rsidRPr="005E3725" w:rsidRDefault="00B13E70" w:rsidP="00925996">
            <w:pPr>
              <w:suppressAutoHyphens w:val="0"/>
              <w:ind w:left="6"/>
              <w:rPr>
                <w:rFonts w:ascii="Book Antiqua" w:hAnsi="Book Antiqua" w:cstheme="majorBidi"/>
                <w:sz w:val="22"/>
                <w:szCs w:val="22"/>
              </w:rPr>
            </w:pPr>
            <w:r w:rsidRPr="005E3725">
              <w:rPr>
                <w:rFonts w:ascii="Book Antiqua" w:hAnsi="Book Antiqua" w:cstheme="majorBidi"/>
                <w:sz w:val="22"/>
                <w:szCs w:val="22"/>
              </w:rPr>
              <w:t>M/s Nimrall Farma.</w:t>
            </w:r>
          </w:p>
          <w:p w:rsidR="00B13E70" w:rsidRPr="005E3725" w:rsidRDefault="00B13E70" w:rsidP="00925996">
            <w:pPr>
              <w:suppressAutoHyphens w:val="0"/>
              <w:rPr>
                <w:rFonts w:ascii="Book Antiqua" w:hAnsi="Book Antiqua" w:cstheme="majorBidi"/>
                <w:sz w:val="22"/>
                <w:szCs w:val="22"/>
              </w:rPr>
            </w:pPr>
            <w:r w:rsidRPr="005E3725">
              <w:rPr>
                <w:rFonts w:ascii="Book Antiqua" w:hAnsi="Book Antiqua" w:cstheme="majorBidi"/>
                <w:sz w:val="22"/>
                <w:szCs w:val="22"/>
              </w:rPr>
              <w:t>Head office:</w:t>
            </w:r>
          </w:p>
          <w:p w:rsidR="00B13E70" w:rsidRPr="005E3725" w:rsidRDefault="00B13E70" w:rsidP="00925996">
            <w:pPr>
              <w:suppressAutoHyphens w:val="0"/>
              <w:ind w:left="6"/>
              <w:rPr>
                <w:rFonts w:ascii="Book Antiqua" w:hAnsi="Book Antiqua" w:cstheme="majorBidi"/>
                <w:sz w:val="22"/>
                <w:szCs w:val="22"/>
              </w:rPr>
            </w:pPr>
            <w:r w:rsidRPr="005E3725">
              <w:rPr>
                <w:rFonts w:ascii="Book Antiqua" w:hAnsi="Book Antiqua" w:cstheme="majorBidi"/>
                <w:sz w:val="22"/>
                <w:szCs w:val="22"/>
              </w:rPr>
              <w:t>Flat no. E-15, Aziz Bhatti Road, 2nd Floor, Lal Kurti, Distt, Rawalpindi.</w:t>
            </w:r>
          </w:p>
          <w:p w:rsidR="00B13E70" w:rsidRPr="005E3725" w:rsidRDefault="00B13E70" w:rsidP="00925996">
            <w:pPr>
              <w:suppressAutoHyphens w:val="0"/>
              <w:ind w:left="6"/>
              <w:rPr>
                <w:rFonts w:ascii="Book Antiqua" w:hAnsi="Book Antiqua" w:cstheme="majorBidi"/>
                <w:sz w:val="22"/>
                <w:szCs w:val="22"/>
              </w:rPr>
            </w:pPr>
            <w:r w:rsidRPr="005E3725">
              <w:rPr>
                <w:rFonts w:ascii="Book Antiqua" w:hAnsi="Book Antiqua" w:cstheme="majorBidi"/>
                <w:sz w:val="22"/>
                <w:szCs w:val="22"/>
              </w:rPr>
              <w:t>Godown address: Same as above</w:t>
            </w:r>
          </w:p>
          <w:p w:rsidR="00B13E70" w:rsidRPr="005E3725" w:rsidRDefault="00B13E70" w:rsidP="00925996">
            <w:pPr>
              <w:suppressAutoHyphens w:val="0"/>
              <w:rPr>
                <w:rFonts w:ascii="Book Antiqua" w:hAnsi="Book Antiqua"/>
                <w:sz w:val="22"/>
                <w:szCs w:val="22"/>
              </w:rPr>
            </w:pPr>
          </w:p>
        </w:tc>
        <w:tc>
          <w:tcPr>
            <w:tcW w:w="2089" w:type="dxa"/>
          </w:tcPr>
          <w:p w:rsidR="00B13E70" w:rsidRPr="005E3725" w:rsidRDefault="00B13E70" w:rsidP="00925996">
            <w:pPr>
              <w:spacing w:line="360" w:lineRule="auto"/>
              <w:jc w:val="both"/>
              <w:rPr>
                <w:rFonts w:ascii="Book Antiqua" w:hAnsi="Book Antiqua" w:cstheme="majorBidi"/>
                <w:sz w:val="22"/>
                <w:szCs w:val="22"/>
              </w:rPr>
            </w:pPr>
            <w:r w:rsidRPr="005E3725">
              <w:rPr>
                <w:rFonts w:ascii="Book Antiqua" w:hAnsi="Book Antiqua" w:cstheme="majorBidi"/>
                <w:sz w:val="22"/>
                <w:szCs w:val="22"/>
              </w:rPr>
              <w:t>Shahzad Saeed</w:t>
            </w:r>
          </w:p>
          <w:p w:rsidR="00B13E70" w:rsidRPr="005E3725" w:rsidRDefault="00B13E70" w:rsidP="00925996">
            <w:pPr>
              <w:spacing w:line="360" w:lineRule="auto"/>
              <w:jc w:val="both"/>
              <w:rPr>
                <w:rFonts w:ascii="Book Antiqua" w:hAnsi="Book Antiqua" w:cstheme="majorBidi"/>
                <w:sz w:val="22"/>
                <w:szCs w:val="22"/>
              </w:rPr>
            </w:pPr>
            <w:r w:rsidRPr="005E3725">
              <w:rPr>
                <w:rFonts w:ascii="Book Antiqua" w:hAnsi="Book Antiqua" w:cstheme="majorBidi"/>
                <w:sz w:val="22"/>
                <w:szCs w:val="22"/>
              </w:rPr>
              <w:t>Muhammad Kashif</w:t>
            </w:r>
          </w:p>
          <w:p w:rsidR="00B13E70" w:rsidRPr="005E3725" w:rsidRDefault="00B13E70" w:rsidP="00925996">
            <w:pPr>
              <w:jc w:val="both"/>
              <w:rPr>
                <w:rFonts w:ascii="Book Antiqua" w:hAnsi="Book Antiqua" w:cstheme="majorBidi"/>
                <w:sz w:val="22"/>
                <w:szCs w:val="22"/>
              </w:rPr>
            </w:pPr>
            <w:r w:rsidRPr="005E3725">
              <w:rPr>
                <w:rFonts w:ascii="Book Antiqua" w:hAnsi="Book Antiqua" w:cstheme="majorBidi"/>
                <w:sz w:val="22"/>
                <w:szCs w:val="22"/>
              </w:rPr>
              <w:t>Kalsoom Mubashir</w:t>
            </w:r>
          </w:p>
        </w:tc>
        <w:tc>
          <w:tcPr>
            <w:tcW w:w="2268" w:type="dxa"/>
          </w:tcPr>
          <w:p w:rsidR="00B13E70" w:rsidRPr="005E3725" w:rsidRDefault="00B13E70"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237206" w:rsidRPr="005E3725" w:rsidRDefault="00237206" w:rsidP="00C27134">
            <w:pPr>
              <w:suppressAutoHyphens w:val="0"/>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w:t>
            </w:r>
          </w:p>
          <w:p w:rsidR="00B13E70" w:rsidRPr="005E3725" w:rsidRDefault="00B13E70" w:rsidP="00925996">
            <w:pPr>
              <w:suppressAutoHyphens w:val="0"/>
              <w:jc w:val="both"/>
              <w:rPr>
                <w:rFonts w:ascii="Book Antiqua" w:hAnsi="Book Antiqua" w:cstheme="majorBidi"/>
                <w:sz w:val="22"/>
                <w:szCs w:val="22"/>
              </w:rPr>
            </w:pPr>
          </w:p>
        </w:tc>
      </w:tr>
      <w:tr w:rsidR="00B13E70" w:rsidRPr="005E3725" w:rsidTr="003A1BF4">
        <w:tc>
          <w:tcPr>
            <w:tcW w:w="709" w:type="dxa"/>
          </w:tcPr>
          <w:p w:rsidR="00B13E70" w:rsidRPr="005E3725" w:rsidRDefault="00B13E70" w:rsidP="00311BA6">
            <w:pPr>
              <w:pStyle w:val="ListParagraph"/>
              <w:numPr>
                <w:ilvl w:val="0"/>
                <w:numId w:val="10"/>
              </w:numPr>
              <w:ind w:left="454"/>
              <w:rPr>
                <w:rFonts w:ascii="Book Antiqua" w:hAnsi="Book Antiqua" w:cstheme="majorBidi"/>
              </w:rPr>
            </w:pPr>
          </w:p>
        </w:tc>
        <w:tc>
          <w:tcPr>
            <w:tcW w:w="1846" w:type="dxa"/>
          </w:tcPr>
          <w:p w:rsidR="00B13E70" w:rsidRPr="005E3725" w:rsidRDefault="00B13E70" w:rsidP="003A1BF4">
            <w:pPr>
              <w:ind w:left="6"/>
              <w:rPr>
                <w:rFonts w:ascii="Book Antiqua" w:hAnsi="Book Antiqua" w:cstheme="majorBidi"/>
                <w:sz w:val="22"/>
                <w:szCs w:val="22"/>
              </w:rPr>
            </w:pPr>
            <w:r w:rsidRPr="005E3725">
              <w:rPr>
                <w:rFonts w:ascii="Book Antiqua" w:hAnsi="Book Antiqua" w:cstheme="majorBidi"/>
                <w:sz w:val="22"/>
                <w:szCs w:val="22"/>
              </w:rPr>
              <w:t xml:space="preserve">M/s 3J Diagnostics, Flat No 7-B, 2nd Floor Liberty Plaza Opp. </w:t>
            </w:r>
            <w:r w:rsidR="008D7844" w:rsidRPr="005E3725">
              <w:rPr>
                <w:rFonts w:ascii="Book Antiqua" w:hAnsi="Book Antiqua" w:cstheme="majorBidi"/>
                <w:sz w:val="22"/>
                <w:szCs w:val="22"/>
              </w:rPr>
              <w:t xml:space="preserve">RGH Muree Road, </w:t>
            </w:r>
            <w:r w:rsidRPr="005E3725">
              <w:rPr>
                <w:rFonts w:ascii="Book Antiqua" w:hAnsi="Book Antiqua" w:cstheme="majorBidi"/>
                <w:sz w:val="22"/>
                <w:szCs w:val="22"/>
              </w:rPr>
              <w:t>Rawalpindi.</w:t>
            </w:r>
            <w:r w:rsidRPr="005E3725">
              <w:rPr>
                <w:rFonts w:ascii="Book Antiqua" w:hAnsi="Book Antiqua" w:cstheme="majorBidi"/>
                <w:sz w:val="22"/>
                <w:szCs w:val="22"/>
              </w:rPr>
              <w:br/>
            </w:r>
          </w:p>
        </w:tc>
        <w:tc>
          <w:tcPr>
            <w:tcW w:w="2089" w:type="dxa"/>
          </w:tcPr>
          <w:p w:rsidR="00B13E70" w:rsidRPr="005E3725" w:rsidRDefault="00B13E70" w:rsidP="00925996">
            <w:pPr>
              <w:spacing w:line="360" w:lineRule="auto"/>
              <w:jc w:val="both"/>
              <w:rPr>
                <w:rFonts w:ascii="Book Antiqua" w:hAnsi="Book Antiqua" w:cstheme="majorBidi"/>
                <w:sz w:val="22"/>
                <w:szCs w:val="22"/>
              </w:rPr>
            </w:pPr>
            <w:r w:rsidRPr="005E3725">
              <w:rPr>
                <w:rFonts w:ascii="Book Antiqua" w:hAnsi="Book Antiqua" w:cstheme="majorBidi"/>
                <w:sz w:val="22"/>
                <w:szCs w:val="22"/>
              </w:rPr>
              <w:t>Johnson John</w:t>
            </w:r>
          </w:p>
        </w:tc>
        <w:tc>
          <w:tcPr>
            <w:tcW w:w="2268" w:type="dxa"/>
          </w:tcPr>
          <w:p w:rsidR="00B13E70" w:rsidRPr="005E3725" w:rsidRDefault="00B13E70" w:rsidP="00925996">
            <w:pPr>
              <w:pStyle w:val="ListParagraph"/>
              <w:widowControl/>
              <w:ind w:left="0" w:firstLine="0"/>
              <w:contextualSpacing/>
              <w:rPr>
                <w:rFonts w:ascii="Book Antiqua" w:hAnsi="Book Antiqua" w:cs="Times New Roman"/>
                <w:sz w:val="20"/>
                <w:szCs w:val="20"/>
              </w:rPr>
            </w:pPr>
            <w:r w:rsidRPr="005E3725">
              <w:rPr>
                <w:rFonts w:ascii="Book Antiqua" w:hAnsi="Book Antiqua" w:cs="Times New Roman"/>
                <w:sz w:val="20"/>
                <w:szCs w:val="20"/>
              </w:rPr>
              <w:t>Mr. Muhammad Ayub Naveed, Assistant Director-II (MDMC),DRAP, Islamabad.</w:t>
            </w:r>
          </w:p>
          <w:p w:rsidR="00B13E70" w:rsidRPr="005E3725" w:rsidRDefault="00B13E70" w:rsidP="00925996">
            <w:pPr>
              <w:rPr>
                <w:rFonts w:ascii="Book Antiqua" w:hAnsi="Book Antiqua"/>
                <w:sz w:val="20"/>
                <w:szCs w:val="20"/>
              </w:rPr>
            </w:pPr>
          </w:p>
          <w:p w:rsidR="00B13E70" w:rsidRPr="005E3725" w:rsidRDefault="00B13E70" w:rsidP="00925996">
            <w:pPr>
              <w:rPr>
                <w:rFonts w:ascii="Book Antiqua" w:hAnsi="Book Antiqua" w:cstheme="majorBidi"/>
                <w:sz w:val="20"/>
                <w:szCs w:val="20"/>
              </w:rPr>
            </w:pPr>
            <w:r w:rsidRPr="005E3725">
              <w:rPr>
                <w:rFonts w:ascii="Book Antiqua" w:hAnsi="Book Antiqua"/>
                <w:sz w:val="20"/>
                <w:szCs w:val="20"/>
              </w:rPr>
              <w:t>Ms. Hira Bhutto, Assistant Director-I (MDMC), DRAP, Islamabad</w:t>
            </w:r>
          </w:p>
        </w:tc>
        <w:tc>
          <w:tcPr>
            <w:tcW w:w="1134" w:type="dxa"/>
          </w:tcPr>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Yes</w:t>
            </w:r>
          </w:p>
        </w:tc>
        <w:tc>
          <w:tcPr>
            <w:tcW w:w="2410" w:type="dxa"/>
          </w:tcPr>
          <w:p w:rsidR="00B13E70" w:rsidRPr="005E3725" w:rsidRDefault="00237206" w:rsidP="00C13E30">
            <w:pPr>
              <w:jc w:val="both"/>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w:t>
            </w:r>
            <w:r w:rsidR="00B13E70" w:rsidRPr="005E3725">
              <w:rPr>
                <w:rFonts w:ascii="Book Antiqua" w:hAnsi="Book Antiqua" w:cstheme="majorBidi"/>
                <w:sz w:val="22"/>
                <w:szCs w:val="22"/>
              </w:rPr>
              <w:t>limited cold chain facility</w:t>
            </w:r>
            <w:r w:rsidR="00C13E30" w:rsidRPr="005E3725">
              <w:rPr>
                <w:rFonts w:ascii="Book Antiqua" w:hAnsi="Book Antiqua" w:cstheme="majorBidi"/>
                <w:sz w:val="22"/>
                <w:szCs w:val="22"/>
              </w:rPr>
              <w:t>.</w:t>
            </w:r>
          </w:p>
        </w:tc>
      </w:tr>
      <w:tr w:rsidR="00B13E70" w:rsidRPr="005E3725" w:rsidTr="00925996">
        <w:tc>
          <w:tcPr>
            <w:tcW w:w="709" w:type="dxa"/>
          </w:tcPr>
          <w:p w:rsidR="00B13E70" w:rsidRPr="005E3725" w:rsidRDefault="00B13E70" w:rsidP="00311BA6">
            <w:pPr>
              <w:pStyle w:val="ListParagraph"/>
              <w:numPr>
                <w:ilvl w:val="0"/>
                <w:numId w:val="10"/>
              </w:numPr>
              <w:ind w:left="454"/>
              <w:rPr>
                <w:rFonts w:ascii="Book Antiqua" w:hAnsi="Book Antiqua" w:cstheme="majorBidi"/>
              </w:rPr>
            </w:pPr>
          </w:p>
        </w:tc>
        <w:tc>
          <w:tcPr>
            <w:tcW w:w="1846" w:type="dxa"/>
            <w:vAlign w:val="center"/>
          </w:tcPr>
          <w:p w:rsidR="00B13E70" w:rsidRPr="005E3725" w:rsidRDefault="00B13E70" w:rsidP="00925996">
            <w:pPr>
              <w:ind w:left="6"/>
              <w:rPr>
                <w:rFonts w:ascii="Book Antiqua" w:hAnsi="Book Antiqua" w:cstheme="majorBidi"/>
                <w:sz w:val="22"/>
                <w:szCs w:val="22"/>
              </w:rPr>
            </w:pPr>
            <w:r w:rsidRPr="005E3725">
              <w:rPr>
                <w:rFonts w:ascii="Book Antiqua" w:hAnsi="Book Antiqua" w:cstheme="majorBidi"/>
                <w:sz w:val="22"/>
                <w:szCs w:val="22"/>
              </w:rPr>
              <w:t>M/s Miraj Corporation, office No 13-14 2nd Floor, Jinnah Business Center, Chadni Chowk Rawalpindi.</w:t>
            </w:r>
          </w:p>
          <w:p w:rsidR="00B13E70" w:rsidRPr="005E3725" w:rsidRDefault="00B13E70" w:rsidP="00925996">
            <w:pPr>
              <w:ind w:left="6"/>
              <w:rPr>
                <w:rFonts w:ascii="Book Antiqua" w:hAnsi="Book Antiqua" w:cstheme="majorBidi"/>
                <w:sz w:val="22"/>
                <w:szCs w:val="22"/>
              </w:rPr>
            </w:pPr>
          </w:p>
        </w:tc>
        <w:tc>
          <w:tcPr>
            <w:tcW w:w="2089" w:type="dxa"/>
          </w:tcPr>
          <w:p w:rsidR="00B13E70" w:rsidRPr="005E3725" w:rsidRDefault="00B13E70" w:rsidP="00925996">
            <w:pPr>
              <w:spacing w:line="360" w:lineRule="auto"/>
              <w:jc w:val="both"/>
              <w:rPr>
                <w:rFonts w:ascii="Book Antiqua" w:hAnsi="Book Antiqua" w:cstheme="majorBidi"/>
                <w:sz w:val="22"/>
                <w:szCs w:val="22"/>
              </w:rPr>
            </w:pPr>
            <w:r w:rsidRPr="005E3725">
              <w:rPr>
                <w:rFonts w:ascii="Book Antiqua" w:hAnsi="Book Antiqua" w:cstheme="majorBidi"/>
                <w:sz w:val="22"/>
                <w:szCs w:val="22"/>
              </w:rPr>
              <w:t>Ch Mushtaq Ahmed.</w:t>
            </w:r>
          </w:p>
        </w:tc>
        <w:tc>
          <w:tcPr>
            <w:tcW w:w="2268" w:type="dxa"/>
          </w:tcPr>
          <w:p w:rsidR="00B13E70" w:rsidRPr="005E3725" w:rsidRDefault="00B13E70"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Yes</w:t>
            </w:r>
          </w:p>
        </w:tc>
        <w:tc>
          <w:tcPr>
            <w:tcW w:w="2410" w:type="dxa"/>
          </w:tcPr>
          <w:p w:rsidR="00B13E70" w:rsidRPr="005E3725" w:rsidRDefault="00237206" w:rsidP="00237206">
            <w:pPr>
              <w:suppressAutoHyphens w:val="0"/>
              <w:jc w:val="both"/>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w:t>
            </w:r>
            <w:r w:rsidRPr="005E3725">
              <w:rPr>
                <w:rFonts w:ascii="Book Antiqua" w:hAnsi="Book Antiqua" w:cstheme="majorBidi"/>
                <w:sz w:val="22"/>
                <w:szCs w:val="22"/>
              </w:rPr>
              <w:t>cold chain facility only.</w:t>
            </w:r>
          </w:p>
        </w:tc>
      </w:tr>
      <w:tr w:rsidR="00B13E70" w:rsidRPr="005E3725" w:rsidTr="00925996">
        <w:tc>
          <w:tcPr>
            <w:tcW w:w="709" w:type="dxa"/>
          </w:tcPr>
          <w:p w:rsidR="00B13E70" w:rsidRPr="005E3725" w:rsidRDefault="00B13E70" w:rsidP="00311BA6">
            <w:pPr>
              <w:pStyle w:val="ListParagraph"/>
              <w:numPr>
                <w:ilvl w:val="0"/>
                <w:numId w:val="10"/>
              </w:numPr>
              <w:ind w:left="454"/>
              <w:rPr>
                <w:rFonts w:ascii="Book Antiqua" w:hAnsi="Book Antiqua" w:cstheme="majorBidi"/>
              </w:rPr>
            </w:pPr>
          </w:p>
        </w:tc>
        <w:tc>
          <w:tcPr>
            <w:tcW w:w="1846" w:type="dxa"/>
            <w:vAlign w:val="center"/>
          </w:tcPr>
          <w:p w:rsidR="00B13E70" w:rsidRPr="005E3725" w:rsidRDefault="00B13E70" w:rsidP="00925996">
            <w:pPr>
              <w:ind w:left="6"/>
              <w:rPr>
                <w:rFonts w:ascii="Book Antiqua" w:hAnsi="Book Antiqua" w:cstheme="majorBidi"/>
                <w:sz w:val="22"/>
                <w:szCs w:val="22"/>
              </w:rPr>
            </w:pPr>
            <w:r w:rsidRPr="005E3725">
              <w:rPr>
                <w:rFonts w:ascii="Book Antiqua" w:hAnsi="Book Antiqua" w:cstheme="majorBidi"/>
                <w:sz w:val="22"/>
                <w:szCs w:val="22"/>
              </w:rPr>
              <w:t>M/s NSONs Group Pvt Ltd, House No CB 1-7, Lane No.7, Peshawar Road Rawalpindi.</w:t>
            </w:r>
          </w:p>
          <w:p w:rsidR="00B13E70" w:rsidRPr="005E3725" w:rsidRDefault="00B13E70" w:rsidP="00925996">
            <w:pPr>
              <w:ind w:left="6"/>
              <w:rPr>
                <w:rFonts w:ascii="Book Antiqua" w:hAnsi="Book Antiqua" w:cstheme="majorBidi"/>
                <w:sz w:val="10"/>
                <w:szCs w:val="10"/>
              </w:rPr>
            </w:pPr>
          </w:p>
        </w:tc>
        <w:tc>
          <w:tcPr>
            <w:tcW w:w="2089" w:type="dxa"/>
          </w:tcPr>
          <w:p w:rsidR="00B13E70" w:rsidRPr="005E3725" w:rsidRDefault="00B13E70" w:rsidP="00925996">
            <w:pPr>
              <w:jc w:val="both"/>
              <w:rPr>
                <w:rFonts w:ascii="Book Antiqua" w:hAnsi="Book Antiqua" w:cstheme="majorBidi"/>
                <w:sz w:val="22"/>
                <w:szCs w:val="22"/>
              </w:rPr>
            </w:pPr>
            <w:r w:rsidRPr="005E3725">
              <w:rPr>
                <w:rFonts w:ascii="Book Antiqua" w:hAnsi="Book Antiqua" w:cstheme="majorBidi"/>
                <w:sz w:val="22"/>
                <w:szCs w:val="22"/>
              </w:rPr>
              <w:t>Mr. Ahtesham Nawaz.</w:t>
            </w:r>
          </w:p>
          <w:p w:rsidR="00B13E70" w:rsidRPr="005E3725" w:rsidRDefault="00B13E70" w:rsidP="00925996">
            <w:pPr>
              <w:jc w:val="both"/>
              <w:rPr>
                <w:rFonts w:ascii="Book Antiqua" w:hAnsi="Book Antiqua" w:cstheme="majorBidi"/>
                <w:sz w:val="22"/>
                <w:szCs w:val="22"/>
              </w:rPr>
            </w:pPr>
          </w:p>
          <w:p w:rsidR="00B13E70" w:rsidRPr="005E3725" w:rsidRDefault="00B13E70" w:rsidP="00925996">
            <w:pPr>
              <w:jc w:val="both"/>
              <w:rPr>
                <w:rFonts w:ascii="Book Antiqua" w:hAnsi="Book Antiqua" w:cstheme="majorBidi"/>
                <w:sz w:val="22"/>
                <w:szCs w:val="22"/>
              </w:rPr>
            </w:pPr>
            <w:r w:rsidRPr="005E3725">
              <w:rPr>
                <w:rFonts w:ascii="Book Antiqua" w:hAnsi="Book Antiqua" w:cstheme="majorBidi"/>
                <w:sz w:val="22"/>
                <w:szCs w:val="22"/>
              </w:rPr>
              <w:t>Mrs. Myda Ahtesham</w:t>
            </w:r>
          </w:p>
        </w:tc>
        <w:tc>
          <w:tcPr>
            <w:tcW w:w="2268" w:type="dxa"/>
          </w:tcPr>
          <w:p w:rsidR="00B13E70" w:rsidRPr="005E3725" w:rsidRDefault="00B13E70"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237206" w:rsidRPr="005E3725" w:rsidRDefault="00237206" w:rsidP="00237206">
            <w:pPr>
              <w:suppressAutoHyphens w:val="0"/>
              <w:jc w:val="both"/>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w:t>
            </w:r>
          </w:p>
          <w:p w:rsidR="00B13E70" w:rsidRPr="005E3725" w:rsidRDefault="00B13E70" w:rsidP="00925996">
            <w:pPr>
              <w:suppressAutoHyphens w:val="0"/>
              <w:jc w:val="both"/>
              <w:rPr>
                <w:rFonts w:ascii="Book Antiqua" w:hAnsi="Book Antiqua" w:cstheme="majorBidi"/>
                <w:sz w:val="22"/>
                <w:szCs w:val="22"/>
              </w:rPr>
            </w:pPr>
          </w:p>
        </w:tc>
      </w:tr>
      <w:tr w:rsidR="00B13E70" w:rsidRPr="005E3725" w:rsidTr="00925996">
        <w:tc>
          <w:tcPr>
            <w:tcW w:w="709" w:type="dxa"/>
          </w:tcPr>
          <w:p w:rsidR="00B13E70" w:rsidRPr="005E3725" w:rsidRDefault="00B13E70" w:rsidP="00311BA6">
            <w:pPr>
              <w:pStyle w:val="ListParagraph"/>
              <w:numPr>
                <w:ilvl w:val="0"/>
                <w:numId w:val="10"/>
              </w:numPr>
              <w:ind w:left="454"/>
              <w:rPr>
                <w:rFonts w:ascii="Book Antiqua" w:hAnsi="Book Antiqua" w:cstheme="majorBidi"/>
              </w:rPr>
            </w:pPr>
          </w:p>
        </w:tc>
        <w:tc>
          <w:tcPr>
            <w:tcW w:w="1846" w:type="dxa"/>
            <w:vAlign w:val="center"/>
          </w:tcPr>
          <w:p w:rsidR="00B13E70" w:rsidRPr="005E3725" w:rsidRDefault="00B13E70" w:rsidP="00925996">
            <w:pPr>
              <w:ind w:left="6"/>
              <w:rPr>
                <w:rFonts w:ascii="Book Antiqua" w:hAnsi="Book Antiqua" w:cstheme="majorBidi"/>
              </w:rPr>
            </w:pPr>
            <w:r w:rsidRPr="005E3725">
              <w:rPr>
                <w:rFonts w:ascii="Book Antiqua" w:hAnsi="Book Antiqua" w:cstheme="majorBidi"/>
                <w:sz w:val="22"/>
                <w:szCs w:val="22"/>
              </w:rPr>
              <w:t>M/s Pak Glorious Enterprises, Flat No 305, Muhammadia Plaza, Gordon Collage Road Rawalpindi</w:t>
            </w:r>
            <w:r w:rsidRPr="005E3725">
              <w:rPr>
                <w:rFonts w:ascii="Book Antiqua" w:hAnsi="Book Antiqua" w:cstheme="majorBidi"/>
              </w:rPr>
              <w:t>.</w:t>
            </w:r>
          </w:p>
          <w:p w:rsidR="00B13E70" w:rsidRPr="005E3725" w:rsidRDefault="00B13E70" w:rsidP="00925996">
            <w:pPr>
              <w:ind w:left="6"/>
              <w:rPr>
                <w:rFonts w:ascii="Book Antiqua" w:hAnsi="Book Antiqua" w:cstheme="majorBidi"/>
                <w:sz w:val="10"/>
                <w:szCs w:val="10"/>
              </w:rPr>
            </w:pPr>
          </w:p>
        </w:tc>
        <w:tc>
          <w:tcPr>
            <w:tcW w:w="2089" w:type="dxa"/>
          </w:tcPr>
          <w:p w:rsidR="00B13E70" w:rsidRPr="005E3725" w:rsidRDefault="00B13E70" w:rsidP="00925996">
            <w:pPr>
              <w:spacing w:line="360" w:lineRule="auto"/>
              <w:jc w:val="both"/>
              <w:rPr>
                <w:rFonts w:ascii="Book Antiqua" w:hAnsi="Book Antiqua" w:cstheme="majorBidi"/>
                <w:sz w:val="22"/>
                <w:szCs w:val="22"/>
              </w:rPr>
            </w:pPr>
            <w:r w:rsidRPr="005E3725">
              <w:rPr>
                <w:rFonts w:ascii="Book Antiqua" w:hAnsi="Book Antiqua" w:cstheme="majorBidi"/>
                <w:sz w:val="22"/>
                <w:szCs w:val="22"/>
              </w:rPr>
              <w:t>Shabbir Ahmed</w:t>
            </w:r>
          </w:p>
          <w:p w:rsidR="00B13E70" w:rsidRPr="005E3725" w:rsidRDefault="00B13E70" w:rsidP="00925996">
            <w:pPr>
              <w:jc w:val="both"/>
              <w:rPr>
                <w:rFonts w:ascii="Book Antiqua" w:hAnsi="Book Antiqua" w:cstheme="majorBidi"/>
                <w:sz w:val="22"/>
                <w:szCs w:val="22"/>
              </w:rPr>
            </w:pPr>
          </w:p>
          <w:p w:rsidR="00B13E70" w:rsidRPr="005E3725" w:rsidRDefault="00B13E70" w:rsidP="00925996">
            <w:pPr>
              <w:spacing w:line="360" w:lineRule="auto"/>
              <w:jc w:val="both"/>
              <w:rPr>
                <w:rFonts w:ascii="Book Antiqua" w:hAnsi="Book Antiqua" w:cstheme="majorBidi"/>
                <w:sz w:val="22"/>
                <w:szCs w:val="22"/>
              </w:rPr>
            </w:pPr>
            <w:r w:rsidRPr="005E3725">
              <w:rPr>
                <w:rFonts w:ascii="Book Antiqua" w:hAnsi="Book Antiqua" w:cstheme="majorBidi"/>
                <w:sz w:val="22"/>
                <w:szCs w:val="22"/>
              </w:rPr>
              <w:t>Umer Shabbir</w:t>
            </w:r>
          </w:p>
        </w:tc>
        <w:tc>
          <w:tcPr>
            <w:tcW w:w="2268" w:type="dxa"/>
          </w:tcPr>
          <w:p w:rsidR="00B13E70" w:rsidRPr="005E3725" w:rsidRDefault="00B13E70"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237206" w:rsidRPr="005E3725" w:rsidRDefault="00237206" w:rsidP="00237206">
            <w:pPr>
              <w:jc w:val="both"/>
              <w:rPr>
                <w:rFonts w:ascii="Book Antiqua" w:hAnsi="Book Antiqua"/>
                <w:sz w:val="20"/>
                <w:szCs w:val="20"/>
              </w:rPr>
            </w:pPr>
            <w:r w:rsidRPr="005E3725">
              <w:rPr>
                <w:rFonts w:ascii="Book Antiqua" w:hAnsi="Book Antiqua"/>
                <w:b/>
                <w:bCs/>
                <w:sz w:val="20"/>
                <w:szCs w:val="20"/>
              </w:rPr>
              <w:t>Approved</w:t>
            </w:r>
            <w:r w:rsidRPr="005E3725">
              <w:rPr>
                <w:rFonts w:ascii="Book Antiqua" w:hAnsi="Book Antiqua"/>
                <w:sz w:val="20"/>
                <w:szCs w:val="20"/>
              </w:rPr>
              <w:t xml:space="preserve"> for warm range (above 30°C) medical devices without cold chain facility.</w:t>
            </w:r>
          </w:p>
          <w:p w:rsidR="00B13E70" w:rsidRPr="005E3725" w:rsidRDefault="00B13E70" w:rsidP="00925996">
            <w:pPr>
              <w:suppressAutoHyphens w:val="0"/>
              <w:jc w:val="both"/>
              <w:rPr>
                <w:rFonts w:ascii="Book Antiqua" w:hAnsi="Book Antiqua" w:cstheme="majorBidi"/>
                <w:sz w:val="22"/>
                <w:szCs w:val="22"/>
              </w:rPr>
            </w:pPr>
          </w:p>
        </w:tc>
      </w:tr>
      <w:tr w:rsidR="00237206" w:rsidRPr="005E3725" w:rsidTr="00925996">
        <w:tc>
          <w:tcPr>
            <w:tcW w:w="709" w:type="dxa"/>
          </w:tcPr>
          <w:p w:rsidR="00237206" w:rsidRPr="005E3725" w:rsidRDefault="00237206" w:rsidP="00311BA6">
            <w:pPr>
              <w:pStyle w:val="ListParagraph"/>
              <w:numPr>
                <w:ilvl w:val="0"/>
                <w:numId w:val="10"/>
              </w:numPr>
              <w:ind w:left="454"/>
              <w:rPr>
                <w:rFonts w:ascii="Book Antiqua" w:hAnsi="Book Antiqua" w:cstheme="majorBidi"/>
              </w:rPr>
            </w:pPr>
          </w:p>
        </w:tc>
        <w:tc>
          <w:tcPr>
            <w:tcW w:w="1846" w:type="dxa"/>
            <w:vAlign w:val="center"/>
          </w:tcPr>
          <w:p w:rsidR="00237206" w:rsidRPr="005E3725" w:rsidRDefault="00237206" w:rsidP="00925996">
            <w:pPr>
              <w:ind w:left="6"/>
              <w:rPr>
                <w:rFonts w:ascii="Book Antiqua" w:hAnsi="Book Antiqua" w:cstheme="majorBidi"/>
                <w:sz w:val="22"/>
                <w:szCs w:val="22"/>
              </w:rPr>
            </w:pPr>
            <w:r w:rsidRPr="005E3725">
              <w:rPr>
                <w:rFonts w:ascii="Book Antiqua" w:hAnsi="Book Antiqua" w:cstheme="majorBidi"/>
                <w:sz w:val="22"/>
                <w:szCs w:val="22"/>
              </w:rPr>
              <w:t>M/s Bilal Enterprises, 8</w:t>
            </w:r>
            <w:r w:rsidR="00C13E30" w:rsidRPr="005E3725">
              <w:rPr>
                <w:rFonts w:ascii="Book Antiqua" w:hAnsi="Book Antiqua" w:cstheme="majorBidi"/>
                <w:sz w:val="22"/>
                <w:szCs w:val="22"/>
              </w:rPr>
              <w:t>-</w:t>
            </w:r>
            <w:r w:rsidRPr="005E3725">
              <w:rPr>
                <w:rFonts w:ascii="Book Antiqua" w:hAnsi="Book Antiqua" w:cstheme="majorBidi"/>
                <w:sz w:val="22"/>
                <w:szCs w:val="22"/>
              </w:rPr>
              <w:t xml:space="preserve">  Commercial Complex, Safari Villas 2, Bahria Town Phase 7, Islamabad.</w:t>
            </w:r>
          </w:p>
          <w:p w:rsidR="00237206" w:rsidRPr="005E3725" w:rsidRDefault="00237206" w:rsidP="00925996">
            <w:pPr>
              <w:ind w:left="6"/>
              <w:rPr>
                <w:rFonts w:ascii="Book Antiqua" w:hAnsi="Book Antiqua" w:cstheme="majorBidi"/>
                <w:sz w:val="22"/>
                <w:szCs w:val="22"/>
              </w:rPr>
            </w:pPr>
          </w:p>
        </w:tc>
        <w:tc>
          <w:tcPr>
            <w:tcW w:w="2089" w:type="dxa"/>
          </w:tcPr>
          <w:p w:rsidR="00237206" w:rsidRPr="005E3725" w:rsidRDefault="00237206" w:rsidP="00925996">
            <w:pPr>
              <w:spacing w:line="360" w:lineRule="auto"/>
              <w:jc w:val="both"/>
              <w:rPr>
                <w:rFonts w:ascii="Book Antiqua" w:hAnsi="Book Antiqua" w:cstheme="majorBidi"/>
                <w:sz w:val="22"/>
                <w:szCs w:val="22"/>
              </w:rPr>
            </w:pPr>
            <w:r w:rsidRPr="005E3725">
              <w:rPr>
                <w:rFonts w:ascii="Book Antiqua" w:hAnsi="Book Antiqua" w:cstheme="majorBidi"/>
                <w:sz w:val="22"/>
                <w:szCs w:val="22"/>
              </w:rPr>
              <w:t>Mrs. Shagufta Naz</w:t>
            </w:r>
          </w:p>
        </w:tc>
        <w:tc>
          <w:tcPr>
            <w:tcW w:w="2268" w:type="dxa"/>
          </w:tcPr>
          <w:p w:rsidR="00237206" w:rsidRPr="005E3725" w:rsidRDefault="00237206"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237206" w:rsidRPr="005E3725" w:rsidRDefault="0023720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237206" w:rsidRPr="005E3725" w:rsidRDefault="00237206">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w:t>
            </w:r>
          </w:p>
        </w:tc>
      </w:tr>
      <w:tr w:rsidR="00237206" w:rsidRPr="005E3725" w:rsidTr="00925996">
        <w:tc>
          <w:tcPr>
            <w:tcW w:w="709" w:type="dxa"/>
          </w:tcPr>
          <w:p w:rsidR="00237206" w:rsidRPr="005E3725" w:rsidRDefault="00237206" w:rsidP="00311BA6">
            <w:pPr>
              <w:pStyle w:val="ListParagraph"/>
              <w:numPr>
                <w:ilvl w:val="0"/>
                <w:numId w:val="10"/>
              </w:numPr>
              <w:ind w:left="454"/>
              <w:rPr>
                <w:rFonts w:ascii="Book Antiqua" w:hAnsi="Book Antiqua" w:cstheme="majorBidi"/>
              </w:rPr>
            </w:pPr>
          </w:p>
        </w:tc>
        <w:tc>
          <w:tcPr>
            <w:tcW w:w="1846" w:type="dxa"/>
            <w:vAlign w:val="center"/>
          </w:tcPr>
          <w:p w:rsidR="00237206" w:rsidRPr="005E3725" w:rsidRDefault="00237206" w:rsidP="00925996">
            <w:pPr>
              <w:ind w:left="6"/>
              <w:rPr>
                <w:rFonts w:ascii="Book Antiqua" w:hAnsi="Book Antiqua" w:cstheme="majorBidi"/>
                <w:sz w:val="22"/>
                <w:szCs w:val="22"/>
              </w:rPr>
            </w:pPr>
            <w:r w:rsidRPr="005E3725">
              <w:rPr>
                <w:rFonts w:ascii="Book Antiqua" w:hAnsi="Book Antiqua" w:cstheme="majorBidi"/>
                <w:sz w:val="22"/>
                <w:szCs w:val="22"/>
              </w:rPr>
              <w:t>M/s Zaidi Traders, D-417, Satellite Town, Rawalpindi.</w:t>
            </w:r>
          </w:p>
          <w:p w:rsidR="00237206" w:rsidRPr="005E3725" w:rsidRDefault="00237206" w:rsidP="00925996">
            <w:pPr>
              <w:ind w:left="6"/>
              <w:rPr>
                <w:rFonts w:ascii="Book Antiqua" w:hAnsi="Book Antiqua" w:cstheme="majorBidi"/>
                <w:sz w:val="22"/>
                <w:szCs w:val="22"/>
              </w:rPr>
            </w:pPr>
          </w:p>
          <w:p w:rsidR="00A05906" w:rsidRPr="005E3725" w:rsidRDefault="00A05906" w:rsidP="00925996">
            <w:pPr>
              <w:ind w:left="6"/>
              <w:rPr>
                <w:rFonts w:ascii="Book Antiqua" w:hAnsi="Book Antiqua" w:cstheme="majorBidi"/>
                <w:sz w:val="22"/>
                <w:szCs w:val="22"/>
              </w:rPr>
            </w:pPr>
            <w:r w:rsidRPr="005E3725">
              <w:rPr>
                <w:rFonts w:ascii="Book Antiqua" w:hAnsi="Book Antiqua" w:cstheme="majorBidi"/>
                <w:sz w:val="22"/>
                <w:szCs w:val="22"/>
              </w:rPr>
              <w:t>Godown Address:</w:t>
            </w:r>
          </w:p>
          <w:p w:rsidR="00A05906" w:rsidRPr="005E3725" w:rsidRDefault="00A05906" w:rsidP="00925996">
            <w:pPr>
              <w:ind w:left="6"/>
              <w:rPr>
                <w:rFonts w:ascii="Book Antiqua" w:hAnsi="Book Antiqua" w:cstheme="majorBidi"/>
                <w:sz w:val="22"/>
                <w:szCs w:val="22"/>
              </w:rPr>
            </w:pPr>
            <w:r w:rsidRPr="005E3725">
              <w:rPr>
                <w:rFonts w:ascii="Book Antiqua" w:hAnsi="Book Antiqua" w:cstheme="majorBidi"/>
                <w:sz w:val="22"/>
                <w:szCs w:val="22"/>
              </w:rPr>
              <w:t>F-263, Satellite Town, Rawalpindi.</w:t>
            </w:r>
          </w:p>
          <w:p w:rsidR="008D7844" w:rsidRPr="005E3725" w:rsidRDefault="008D7844" w:rsidP="00925996">
            <w:pPr>
              <w:ind w:left="6"/>
              <w:rPr>
                <w:rFonts w:ascii="Book Antiqua" w:hAnsi="Book Antiqua" w:cstheme="majorBidi"/>
                <w:sz w:val="22"/>
                <w:szCs w:val="22"/>
              </w:rPr>
            </w:pPr>
          </w:p>
        </w:tc>
        <w:tc>
          <w:tcPr>
            <w:tcW w:w="2089" w:type="dxa"/>
          </w:tcPr>
          <w:p w:rsidR="00237206" w:rsidRPr="005E3725" w:rsidRDefault="00237206" w:rsidP="00925996">
            <w:pPr>
              <w:spacing w:line="360" w:lineRule="auto"/>
              <w:jc w:val="both"/>
              <w:rPr>
                <w:rFonts w:ascii="Book Antiqua" w:hAnsi="Book Antiqua" w:cstheme="majorBidi"/>
                <w:sz w:val="22"/>
                <w:szCs w:val="22"/>
              </w:rPr>
            </w:pPr>
            <w:r w:rsidRPr="005E3725">
              <w:rPr>
                <w:rFonts w:ascii="Book Antiqua" w:hAnsi="Book Antiqua" w:cstheme="majorBidi"/>
                <w:sz w:val="22"/>
                <w:szCs w:val="22"/>
              </w:rPr>
              <w:t>Syed Masood Akhtar Zaidi</w:t>
            </w:r>
          </w:p>
        </w:tc>
        <w:tc>
          <w:tcPr>
            <w:tcW w:w="2268" w:type="dxa"/>
          </w:tcPr>
          <w:p w:rsidR="00237206" w:rsidRPr="005E3725" w:rsidRDefault="00237206"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237206" w:rsidRPr="005E3725" w:rsidRDefault="0023720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237206" w:rsidRPr="005E3725" w:rsidRDefault="00237206">
            <w:pPr>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w:t>
            </w:r>
          </w:p>
          <w:p w:rsidR="00C13E30" w:rsidRPr="005E3725" w:rsidRDefault="00C13E30">
            <w:pPr>
              <w:rPr>
                <w:rFonts w:ascii="Book Antiqua" w:hAnsi="Book Antiqua" w:cstheme="majorBidi"/>
                <w:sz w:val="22"/>
                <w:szCs w:val="22"/>
              </w:rPr>
            </w:pPr>
          </w:p>
          <w:p w:rsidR="00C13E30" w:rsidRPr="005E3725" w:rsidRDefault="00A05906">
            <w:pPr>
              <w:rPr>
                <w:rFonts w:ascii="Book Antiqua" w:hAnsi="Book Antiqua"/>
              </w:rPr>
            </w:pPr>
            <w:r w:rsidRPr="005E3725">
              <w:rPr>
                <w:rFonts w:ascii="Book Antiqua" w:hAnsi="Book Antiqua" w:cstheme="majorBidi"/>
                <w:sz w:val="22"/>
                <w:szCs w:val="22"/>
              </w:rPr>
              <w:t>Godown Address added.</w:t>
            </w:r>
          </w:p>
        </w:tc>
      </w:tr>
      <w:tr w:rsidR="00237206" w:rsidRPr="005E3725" w:rsidTr="00925996">
        <w:tc>
          <w:tcPr>
            <w:tcW w:w="709" w:type="dxa"/>
          </w:tcPr>
          <w:p w:rsidR="00237206" w:rsidRPr="005E3725" w:rsidRDefault="00237206" w:rsidP="00311BA6">
            <w:pPr>
              <w:pStyle w:val="ListParagraph"/>
              <w:numPr>
                <w:ilvl w:val="0"/>
                <w:numId w:val="10"/>
              </w:numPr>
              <w:ind w:left="454"/>
              <w:rPr>
                <w:rFonts w:ascii="Book Antiqua" w:hAnsi="Book Antiqua" w:cstheme="majorBidi"/>
              </w:rPr>
            </w:pPr>
          </w:p>
        </w:tc>
        <w:tc>
          <w:tcPr>
            <w:tcW w:w="1846" w:type="dxa"/>
            <w:vAlign w:val="center"/>
          </w:tcPr>
          <w:p w:rsidR="00237206" w:rsidRPr="005E3725" w:rsidRDefault="00237206" w:rsidP="00925996">
            <w:pPr>
              <w:ind w:left="6"/>
              <w:rPr>
                <w:rFonts w:ascii="Book Antiqua" w:hAnsi="Book Antiqua" w:cstheme="majorBidi"/>
                <w:sz w:val="22"/>
                <w:szCs w:val="22"/>
              </w:rPr>
            </w:pPr>
            <w:r w:rsidRPr="005E3725">
              <w:rPr>
                <w:rFonts w:ascii="Book Antiqua" w:hAnsi="Book Antiqua" w:cstheme="majorBidi"/>
                <w:sz w:val="22"/>
                <w:szCs w:val="22"/>
              </w:rPr>
              <w:t>M/s K.R International, Kr House No 210 CB No 988 Street No 5, East Shabbir LanePeshwar Road Pir Wadhai Mor Rawalpindi</w:t>
            </w:r>
          </w:p>
          <w:p w:rsidR="00237206" w:rsidRPr="005E3725" w:rsidRDefault="00237206" w:rsidP="00925996">
            <w:pPr>
              <w:ind w:left="6"/>
              <w:rPr>
                <w:rFonts w:ascii="Book Antiqua" w:hAnsi="Book Antiqua" w:cstheme="majorBidi"/>
                <w:sz w:val="22"/>
                <w:szCs w:val="22"/>
              </w:rPr>
            </w:pPr>
          </w:p>
        </w:tc>
        <w:tc>
          <w:tcPr>
            <w:tcW w:w="2089" w:type="dxa"/>
          </w:tcPr>
          <w:p w:rsidR="00237206" w:rsidRPr="005E3725" w:rsidRDefault="00237206" w:rsidP="00925996">
            <w:pPr>
              <w:jc w:val="both"/>
              <w:rPr>
                <w:rFonts w:ascii="Book Antiqua" w:hAnsi="Book Antiqua" w:cstheme="majorBidi"/>
                <w:sz w:val="22"/>
                <w:szCs w:val="22"/>
              </w:rPr>
            </w:pPr>
            <w:r w:rsidRPr="005E3725">
              <w:rPr>
                <w:rFonts w:ascii="Book Antiqua" w:hAnsi="Book Antiqua" w:cstheme="majorBidi"/>
                <w:sz w:val="22"/>
                <w:szCs w:val="22"/>
              </w:rPr>
              <w:t>Mr Muhammad Akhtar</w:t>
            </w:r>
          </w:p>
        </w:tc>
        <w:tc>
          <w:tcPr>
            <w:tcW w:w="2268" w:type="dxa"/>
          </w:tcPr>
          <w:p w:rsidR="00237206" w:rsidRPr="005E3725" w:rsidRDefault="00237206"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237206" w:rsidRPr="005E3725" w:rsidRDefault="0023720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237206" w:rsidRPr="005E3725" w:rsidRDefault="00237206">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w:t>
            </w:r>
          </w:p>
        </w:tc>
      </w:tr>
      <w:tr w:rsidR="00B13E70" w:rsidRPr="005E3725" w:rsidTr="00925996">
        <w:tc>
          <w:tcPr>
            <w:tcW w:w="709" w:type="dxa"/>
          </w:tcPr>
          <w:p w:rsidR="00B13E70" w:rsidRPr="005E3725" w:rsidRDefault="00B13E70" w:rsidP="00311BA6">
            <w:pPr>
              <w:pStyle w:val="ListParagraph"/>
              <w:numPr>
                <w:ilvl w:val="0"/>
                <w:numId w:val="10"/>
              </w:numPr>
              <w:ind w:left="454"/>
              <w:rPr>
                <w:rFonts w:ascii="Book Antiqua" w:hAnsi="Book Antiqua" w:cstheme="majorBidi"/>
              </w:rPr>
            </w:pPr>
          </w:p>
        </w:tc>
        <w:tc>
          <w:tcPr>
            <w:tcW w:w="1846" w:type="dxa"/>
            <w:vAlign w:val="center"/>
          </w:tcPr>
          <w:p w:rsidR="00B13E70" w:rsidRPr="005E3725" w:rsidRDefault="00B13E70" w:rsidP="00925996">
            <w:pPr>
              <w:ind w:left="6"/>
              <w:rPr>
                <w:rFonts w:ascii="Book Antiqua" w:hAnsi="Book Antiqua" w:cstheme="majorBidi"/>
                <w:sz w:val="22"/>
                <w:szCs w:val="22"/>
              </w:rPr>
            </w:pPr>
            <w:r w:rsidRPr="005E3725">
              <w:rPr>
                <w:rFonts w:ascii="Book Antiqua" w:hAnsi="Book Antiqua" w:cstheme="majorBidi"/>
                <w:sz w:val="22"/>
                <w:szCs w:val="22"/>
              </w:rPr>
              <w:t>M/s Curative Pharmaceuticals Pvt Ltd. 500, 5th Floor, Plaza No 54, Block B, Civic Center, Phase-IV, Bahria Town, Rawalpindi/ Islamabad.</w:t>
            </w:r>
          </w:p>
          <w:p w:rsidR="00B13E70" w:rsidRPr="005E3725" w:rsidRDefault="00B13E70" w:rsidP="00925996">
            <w:pPr>
              <w:ind w:left="6"/>
              <w:rPr>
                <w:rFonts w:ascii="Book Antiqua" w:hAnsi="Book Antiqua" w:cstheme="majorBidi"/>
                <w:sz w:val="16"/>
                <w:szCs w:val="16"/>
              </w:rPr>
            </w:pPr>
          </w:p>
        </w:tc>
        <w:tc>
          <w:tcPr>
            <w:tcW w:w="2089" w:type="dxa"/>
          </w:tcPr>
          <w:p w:rsidR="00B13E70" w:rsidRPr="005E3725" w:rsidRDefault="00B13E70" w:rsidP="00925996">
            <w:pPr>
              <w:spacing w:line="360" w:lineRule="auto"/>
              <w:jc w:val="both"/>
              <w:rPr>
                <w:rFonts w:ascii="Book Antiqua" w:hAnsi="Book Antiqua" w:cstheme="majorBidi"/>
                <w:sz w:val="22"/>
                <w:szCs w:val="22"/>
              </w:rPr>
            </w:pPr>
            <w:r w:rsidRPr="005E3725">
              <w:rPr>
                <w:rFonts w:ascii="Book Antiqua" w:hAnsi="Book Antiqua" w:cstheme="majorBidi"/>
                <w:sz w:val="22"/>
                <w:szCs w:val="22"/>
              </w:rPr>
              <w:t>Mr.Shafqat Hussain</w:t>
            </w:r>
          </w:p>
          <w:p w:rsidR="00B13E70" w:rsidRPr="005E3725" w:rsidRDefault="00B13E70" w:rsidP="00925996">
            <w:pPr>
              <w:spacing w:line="360" w:lineRule="auto"/>
              <w:jc w:val="both"/>
              <w:rPr>
                <w:rFonts w:ascii="Book Antiqua" w:hAnsi="Book Antiqua" w:cstheme="majorBidi"/>
                <w:sz w:val="22"/>
                <w:szCs w:val="22"/>
              </w:rPr>
            </w:pPr>
            <w:r w:rsidRPr="005E3725">
              <w:rPr>
                <w:rFonts w:ascii="Book Antiqua" w:hAnsi="Book Antiqua" w:cstheme="majorBidi"/>
                <w:sz w:val="22"/>
                <w:szCs w:val="22"/>
              </w:rPr>
              <w:t>Mr.Adnan Shafqat</w:t>
            </w:r>
          </w:p>
          <w:p w:rsidR="00B13E70" w:rsidRPr="005E3725" w:rsidRDefault="00B13E70" w:rsidP="00925996">
            <w:pPr>
              <w:spacing w:line="360" w:lineRule="auto"/>
              <w:jc w:val="both"/>
              <w:rPr>
                <w:rFonts w:ascii="Book Antiqua" w:hAnsi="Book Antiqua" w:cstheme="majorBidi"/>
                <w:sz w:val="22"/>
                <w:szCs w:val="22"/>
              </w:rPr>
            </w:pPr>
            <w:r w:rsidRPr="005E3725">
              <w:rPr>
                <w:rFonts w:ascii="Book Antiqua" w:hAnsi="Book Antiqua" w:cstheme="majorBidi"/>
                <w:sz w:val="22"/>
                <w:szCs w:val="22"/>
              </w:rPr>
              <w:t>Mr.Zeshan Shafqat</w:t>
            </w:r>
          </w:p>
          <w:p w:rsidR="00B13E70" w:rsidRPr="005E3725" w:rsidRDefault="00B13E70" w:rsidP="00925996">
            <w:pPr>
              <w:spacing w:line="360" w:lineRule="auto"/>
              <w:jc w:val="both"/>
              <w:rPr>
                <w:rFonts w:ascii="Book Antiqua" w:hAnsi="Book Antiqua" w:cstheme="majorBidi"/>
                <w:sz w:val="22"/>
                <w:szCs w:val="22"/>
              </w:rPr>
            </w:pPr>
            <w:r w:rsidRPr="005E3725">
              <w:rPr>
                <w:rFonts w:ascii="Book Antiqua" w:hAnsi="Book Antiqua" w:cstheme="majorBidi"/>
                <w:sz w:val="22"/>
                <w:szCs w:val="22"/>
              </w:rPr>
              <w:t>Mrs.Gul Nargis</w:t>
            </w:r>
          </w:p>
          <w:p w:rsidR="00B13E70" w:rsidRPr="005E3725" w:rsidRDefault="00B13E70" w:rsidP="00925996">
            <w:pPr>
              <w:spacing w:line="360" w:lineRule="auto"/>
              <w:jc w:val="both"/>
              <w:rPr>
                <w:rFonts w:ascii="Book Antiqua" w:hAnsi="Book Antiqua" w:cstheme="majorBidi"/>
                <w:sz w:val="22"/>
                <w:szCs w:val="22"/>
              </w:rPr>
            </w:pPr>
          </w:p>
        </w:tc>
        <w:tc>
          <w:tcPr>
            <w:tcW w:w="2268" w:type="dxa"/>
          </w:tcPr>
          <w:p w:rsidR="00B13E70" w:rsidRPr="005E3725" w:rsidRDefault="00B13E70" w:rsidP="00925996">
            <w:pPr>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237206" w:rsidRPr="005E3725" w:rsidRDefault="00237206" w:rsidP="00237206">
            <w:pPr>
              <w:suppressAutoHyphens w:val="0"/>
              <w:jc w:val="both"/>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limited storage facilaity for room temperature medical devices without cold chain facility</w:t>
            </w:r>
            <w:r w:rsidRPr="005E3725">
              <w:rPr>
                <w:rFonts w:ascii="Book Antiqua" w:hAnsi="Book Antiqua" w:cstheme="majorBidi"/>
                <w:sz w:val="22"/>
                <w:szCs w:val="22"/>
              </w:rPr>
              <w:t>.</w:t>
            </w:r>
          </w:p>
          <w:p w:rsidR="00B13E70" w:rsidRPr="005E3725" w:rsidRDefault="00B13E70" w:rsidP="00925996">
            <w:pPr>
              <w:suppressAutoHyphens w:val="0"/>
              <w:jc w:val="both"/>
              <w:rPr>
                <w:rFonts w:ascii="Book Antiqua" w:hAnsi="Book Antiqua" w:cstheme="majorBidi"/>
                <w:sz w:val="22"/>
                <w:szCs w:val="22"/>
              </w:rPr>
            </w:pPr>
          </w:p>
        </w:tc>
      </w:tr>
      <w:tr w:rsidR="00237206" w:rsidRPr="005E3725" w:rsidTr="00925996">
        <w:tc>
          <w:tcPr>
            <w:tcW w:w="709" w:type="dxa"/>
          </w:tcPr>
          <w:p w:rsidR="00237206" w:rsidRPr="005E3725" w:rsidRDefault="00237206" w:rsidP="00311BA6">
            <w:pPr>
              <w:pStyle w:val="ListParagraph"/>
              <w:numPr>
                <w:ilvl w:val="0"/>
                <w:numId w:val="10"/>
              </w:numPr>
              <w:suppressAutoHyphens w:val="0"/>
              <w:ind w:left="454"/>
              <w:rPr>
                <w:rFonts w:ascii="Book Antiqua" w:hAnsi="Book Antiqua" w:cstheme="majorBidi"/>
              </w:rPr>
            </w:pPr>
          </w:p>
        </w:tc>
        <w:tc>
          <w:tcPr>
            <w:tcW w:w="1846" w:type="dxa"/>
          </w:tcPr>
          <w:p w:rsidR="00237206" w:rsidRPr="005E3725" w:rsidRDefault="00237206" w:rsidP="00925996">
            <w:pPr>
              <w:suppressAutoHyphens w:val="0"/>
              <w:rPr>
                <w:rFonts w:ascii="Book Antiqua" w:hAnsi="Book Antiqua" w:cstheme="majorBidi"/>
                <w:sz w:val="22"/>
                <w:szCs w:val="22"/>
              </w:rPr>
            </w:pPr>
            <w:r w:rsidRPr="005E3725">
              <w:rPr>
                <w:rFonts w:ascii="Book Antiqua" w:hAnsi="Book Antiqua" w:cstheme="majorBidi"/>
                <w:sz w:val="22"/>
                <w:szCs w:val="22"/>
              </w:rPr>
              <w:t>M/s Mira Khan &amp; Co.,  H No 12/14, Swati gate, Hakim abad, Peshawar.</w:t>
            </w:r>
          </w:p>
          <w:p w:rsidR="00237206" w:rsidRPr="005E3725" w:rsidRDefault="00237206" w:rsidP="00925996">
            <w:pPr>
              <w:suppressAutoHyphens w:val="0"/>
              <w:rPr>
                <w:rFonts w:ascii="Book Antiqua" w:hAnsi="Book Antiqua"/>
                <w:sz w:val="22"/>
                <w:szCs w:val="22"/>
              </w:rPr>
            </w:pPr>
          </w:p>
        </w:tc>
        <w:tc>
          <w:tcPr>
            <w:tcW w:w="2089" w:type="dxa"/>
          </w:tcPr>
          <w:p w:rsidR="00237206" w:rsidRPr="005E3725" w:rsidRDefault="0023720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Masood Parvaiz Khan</w:t>
            </w:r>
          </w:p>
        </w:tc>
        <w:tc>
          <w:tcPr>
            <w:tcW w:w="2268" w:type="dxa"/>
          </w:tcPr>
          <w:p w:rsidR="00237206" w:rsidRPr="005E3725" w:rsidRDefault="00237206" w:rsidP="00925996">
            <w:pPr>
              <w:pStyle w:val="ListParagraph"/>
              <w:widowControl/>
              <w:spacing w:after="200" w:line="276" w:lineRule="auto"/>
              <w:ind w:left="0" w:firstLine="0"/>
              <w:contextualSpacing/>
              <w:jc w:val="left"/>
              <w:rPr>
                <w:rFonts w:ascii="Book Antiqua" w:hAnsi="Book Antiqua"/>
                <w:sz w:val="20"/>
                <w:szCs w:val="20"/>
              </w:rPr>
            </w:pPr>
            <w:r w:rsidRPr="005E3725">
              <w:rPr>
                <w:rFonts w:ascii="Book Antiqua" w:hAnsi="Book Antiqua" w:cs="Times New Roman"/>
                <w:sz w:val="20"/>
                <w:szCs w:val="20"/>
              </w:rPr>
              <w:t>Mr. Muhammad Ayub Naveed, AD-II (MDMC),DRAP, Islamabad.</w:t>
            </w:r>
          </w:p>
          <w:p w:rsidR="00237206" w:rsidRPr="005E3725" w:rsidRDefault="00237206" w:rsidP="00925996">
            <w:pPr>
              <w:pStyle w:val="ListParagraph"/>
              <w:widowControl/>
              <w:spacing w:after="200" w:line="276" w:lineRule="auto"/>
              <w:ind w:left="0" w:firstLine="0"/>
              <w:contextualSpacing/>
              <w:jc w:val="left"/>
              <w:rPr>
                <w:rFonts w:ascii="Book Antiqua" w:hAnsi="Book Antiqua"/>
                <w:sz w:val="20"/>
                <w:szCs w:val="20"/>
              </w:rPr>
            </w:pPr>
          </w:p>
          <w:p w:rsidR="00237206" w:rsidRPr="005E3725" w:rsidRDefault="00237206" w:rsidP="00925996">
            <w:pPr>
              <w:pStyle w:val="ListParagraph"/>
              <w:widowControl/>
              <w:spacing w:after="200" w:line="276" w:lineRule="auto"/>
              <w:ind w:left="0" w:firstLine="0"/>
              <w:contextualSpacing/>
              <w:jc w:val="left"/>
              <w:rPr>
                <w:rFonts w:ascii="Book Antiqua" w:hAnsi="Book Antiqua" w:cs="Times New Roman"/>
              </w:rPr>
            </w:pPr>
            <w:r w:rsidRPr="005E3725">
              <w:rPr>
                <w:rFonts w:ascii="Book Antiqua" w:hAnsi="Book Antiqua" w:cs="Times New Roman"/>
                <w:sz w:val="20"/>
                <w:szCs w:val="20"/>
              </w:rPr>
              <w:t>Mr. Arslan Tariq, Assistant Director (QA&amp;LT), DRAP, Islamabad</w:t>
            </w:r>
          </w:p>
        </w:tc>
        <w:tc>
          <w:tcPr>
            <w:tcW w:w="1134" w:type="dxa"/>
          </w:tcPr>
          <w:p w:rsidR="00237206" w:rsidRPr="005E3725" w:rsidRDefault="0023720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237206" w:rsidRPr="005E3725" w:rsidRDefault="00237206">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w:t>
            </w:r>
          </w:p>
        </w:tc>
      </w:tr>
      <w:tr w:rsidR="00237206" w:rsidRPr="005E3725" w:rsidTr="00925996">
        <w:tc>
          <w:tcPr>
            <w:tcW w:w="709" w:type="dxa"/>
          </w:tcPr>
          <w:p w:rsidR="00237206" w:rsidRPr="005E3725" w:rsidRDefault="00237206" w:rsidP="00311BA6">
            <w:pPr>
              <w:pStyle w:val="ListParagraph"/>
              <w:numPr>
                <w:ilvl w:val="0"/>
                <w:numId w:val="10"/>
              </w:numPr>
              <w:suppressAutoHyphens w:val="0"/>
              <w:ind w:left="454"/>
              <w:rPr>
                <w:rFonts w:ascii="Book Antiqua" w:hAnsi="Book Antiqua" w:cstheme="majorBidi"/>
              </w:rPr>
            </w:pPr>
          </w:p>
        </w:tc>
        <w:tc>
          <w:tcPr>
            <w:tcW w:w="1846" w:type="dxa"/>
          </w:tcPr>
          <w:p w:rsidR="00237206" w:rsidRPr="005E3725" w:rsidRDefault="00237206" w:rsidP="00925996">
            <w:pPr>
              <w:suppressAutoHyphens w:val="0"/>
              <w:rPr>
                <w:rFonts w:ascii="Book Antiqua" w:hAnsi="Book Antiqua" w:cstheme="majorBidi"/>
                <w:sz w:val="22"/>
                <w:szCs w:val="22"/>
              </w:rPr>
            </w:pPr>
            <w:r w:rsidRPr="005E3725">
              <w:rPr>
                <w:rFonts w:ascii="Book Antiqua" w:hAnsi="Book Antiqua" w:cstheme="majorBidi"/>
                <w:sz w:val="22"/>
                <w:szCs w:val="22"/>
              </w:rPr>
              <w:t>M/s Tahir Scientific Supplies, 13-Karachi Market Khyber Bazar Peshawar.</w:t>
            </w:r>
          </w:p>
          <w:p w:rsidR="00237206" w:rsidRPr="005E3725" w:rsidRDefault="00237206" w:rsidP="00925996">
            <w:pPr>
              <w:suppressAutoHyphens w:val="0"/>
              <w:rPr>
                <w:rFonts w:ascii="Book Antiqua" w:hAnsi="Book Antiqua" w:cstheme="majorBidi"/>
                <w:b/>
                <w:bCs/>
                <w:sz w:val="22"/>
                <w:szCs w:val="22"/>
              </w:rPr>
            </w:pPr>
            <w:r w:rsidRPr="005E3725">
              <w:rPr>
                <w:rFonts w:ascii="Book Antiqua" w:hAnsi="Book Antiqua" w:cstheme="majorBidi"/>
                <w:b/>
                <w:bCs/>
                <w:sz w:val="22"/>
                <w:szCs w:val="22"/>
              </w:rPr>
              <w:t>Godown:</w:t>
            </w:r>
          </w:p>
          <w:p w:rsidR="00237206" w:rsidRPr="005E3725" w:rsidRDefault="00237206" w:rsidP="00925996">
            <w:pPr>
              <w:suppressAutoHyphens w:val="0"/>
              <w:rPr>
                <w:rFonts w:ascii="Book Antiqua" w:hAnsi="Book Antiqua" w:cstheme="majorBidi"/>
                <w:b/>
                <w:bCs/>
                <w:sz w:val="22"/>
                <w:szCs w:val="22"/>
              </w:rPr>
            </w:pPr>
            <w:r w:rsidRPr="005E3725">
              <w:rPr>
                <w:rFonts w:ascii="Book Antiqua" w:hAnsi="Book Antiqua" w:cstheme="majorBidi"/>
                <w:b/>
                <w:bCs/>
                <w:sz w:val="22"/>
                <w:szCs w:val="22"/>
              </w:rPr>
              <w:t>33 Ground Floor, Karachi Market, Khyber Bazar, Peshawar.</w:t>
            </w:r>
          </w:p>
          <w:p w:rsidR="00237206" w:rsidRPr="005E3725" w:rsidRDefault="00237206" w:rsidP="00925996">
            <w:pPr>
              <w:suppressAutoHyphens w:val="0"/>
              <w:rPr>
                <w:rFonts w:ascii="Book Antiqua" w:hAnsi="Book Antiqua"/>
                <w:sz w:val="22"/>
                <w:szCs w:val="22"/>
              </w:rPr>
            </w:pPr>
          </w:p>
        </w:tc>
        <w:tc>
          <w:tcPr>
            <w:tcW w:w="2089" w:type="dxa"/>
          </w:tcPr>
          <w:p w:rsidR="00237206" w:rsidRPr="005E3725" w:rsidRDefault="0023720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Muhammad Tahir Shah.</w:t>
            </w:r>
          </w:p>
        </w:tc>
        <w:tc>
          <w:tcPr>
            <w:tcW w:w="2268" w:type="dxa"/>
          </w:tcPr>
          <w:p w:rsidR="00237206" w:rsidRPr="005E3725" w:rsidRDefault="00237206"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237206" w:rsidRPr="005E3725" w:rsidRDefault="0023720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237206" w:rsidRPr="005E3725" w:rsidRDefault="00237206">
            <w:pPr>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w:t>
            </w:r>
          </w:p>
          <w:p w:rsidR="00A05906" w:rsidRPr="005E3725" w:rsidRDefault="00A05906">
            <w:pPr>
              <w:rPr>
                <w:rFonts w:ascii="Book Antiqua" w:hAnsi="Book Antiqua" w:cstheme="majorBidi"/>
                <w:sz w:val="22"/>
                <w:szCs w:val="22"/>
              </w:rPr>
            </w:pPr>
          </w:p>
          <w:p w:rsidR="00A05906" w:rsidRPr="005E3725" w:rsidRDefault="00A05906">
            <w:pPr>
              <w:rPr>
                <w:rFonts w:ascii="Book Antiqua" w:hAnsi="Book Antiqua"/>
              </w:rPr>
            </w:pPr>
            <w:r w:rsidRPr="005E3725">
              <w:rPr>
                <w:rFonts w:ascii="Book Antiqua" w:hAnsi="Book Antiqua" w:cstheme="majorBidi"/>
                <w:sz w:val="22"/>
                <w:szCs w:val="22"/>
              </w:rPr>
              <w:t>Godown Address added.</w:t>
            </w:r>
          </w:p>
        </w:tc>
      </w:tr>
      <w:tr w:rsidR="00B13E70" w:rsidRPr="005E3725" w:rsidTr="00925996">
        <w:tc>
          <w:tcPr>
            <w:tcW w:w="709" w:type="dxa"/>
          </w:tcPr>
          <w:p w:rsidR="00B13E70" w:rsidRPr="005E3725" w:rsidRDefault="00B13E70" w:rsidP="00311BA6">
            <w:pPr>
              <w:pStyle w:val="ListParagraph"/>
              <w:numPr>
                <w:ilvl w:val="0"/>
                <w:numId w:val="10"/>
              </w:numPr>
              <w:suppressAutoHyphens w:val="0"/>
              <w:ind w:left="454"/>
              <w:rPr>
                <w:rFonts w:ascii="Book Antiqua" w:hAnsi="Book Antiqua" w:cstheme="majorBidi"/>
              </w:rPr>
            </w:pPr>
          </w:p>
        </w:tc>
        <w:tc>
          <w:tcPr>
            <w:tcW w:w="1846" w:type="dxa"/>
          </w:tcPr>
          <w:p w:rsidR="00B13E70" w:rsidRPr="005E3725" w:rsidRDefault="00B13E70" w:rsidP="00925996">
            <w:pPr>
              <w:suppressAutoHyphens w:val="0"/>
              <w:ind w:left="34"/>
              <w:rPr>
                <w:rFonts w:ascii="Book Antiqua" w:hAnsi="Book Antiqua" w:cstheme="majorBidi"/>
                <w:sz w:val="22"/>
                <w:szCs w:val="22"/>
              </w:rPr>
            </w:pPr>
            <w:r w:rsidRPr="005E3725">
              <w:rPr>
                <w:rFonts w:ascii="Book Antiqua" w:hAnsi="Book Antiqua" w:cstheme="majorBidi"/>
                <w:sz w:val="22"/>
                <w:szCs w:val="22"/>
              </w:rPr>
              <w:t>M/s Zafar Enterprises, House No 444, Near Jamal Medicos New dabgari Garden Peshawar.</w:t>
            </w:r>
          </w:p>
          <w:p w:rsidR="00B13E70" w:rsidRPr="005E3725" w:rsidRDefault="00B13E70" w:rsidP="00925996">
            <w:pPr>
              <w:suppressAutoHyphens w:val="0"/>
              <w:rPr>
                <w:rFonts w:ascii="Book Antiqua" w:hAnsi="Book Antiqua"/>
                <w:sz w:val="22"/>
                <w:szCs w:val="22"/>
              </w:rPr>
            </w:pPr>
          </w:p>
        </w:tc>
        <w:tc>
          <w:tcPr>
            <w:tcW w:w="2089" w:type="dxa"/>
          </w:tcPr>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Malik Saeed Khan Afridi.</w:t>
            </w:r>
          </w:p>
        </w:tc>
        <w:tc>
          <w:tcPr>
            <w:tcW w:w="2268" w:type="dxa"/>
          </w:tcPr>
          <w:p w:rsidR="00B13E70" w:rsidRPr="005E3725" w:rsidRDefault="00B13E70"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Yes</w:t>
            </w:r>
          </w:p>
        </w:tc>
        <w:tc>
          <w:tcPr>
            <w:tcW w:w="2410" w:type="dxa"/>
          </w:tcPr>
          <w:p w:rsidR="00B13E70" w:rsidRPr="005E3725" w:rsidRDefault="00237206" w:rsidP="00C13E30">
            <w:pPr>
              <w:suppressAutoHyphens w:val="0"/>
              <w:jc w:val="both"/>
              <w:rPr>
                <w:rFonts w:ascii="Book Antiqua" w:hAnsi="Book Antiqua" w:cstheme="majorBidi"/>
                <w:sz w:val="22"/>
                <w:szCs w:val="22"/>
              </w:rPr>
            </w:pPr>
            <w:r w:rsidRPr="005E3725">
              <w:rPr>
                <w:rFonts w:ascii="Book Antiqua" w:hAnsi="Book Antiqua" w:cstheme="majorBidi"/>
                <w:b/>
                <w:bCs/>
                <w:sz w:val="22"/>
                <w:szCs w:val="22"/>
              </w:rPr>
              <w:t xml:space="preserve">Approved </w:t>
            </w:r>
            <w:r w:rsidRPr="005E3725">
              <w:rPr>
                <w:rFonts w:ascii="Book Antiqua" w:hAnsi="Book Antiqua" w:cstheme="majorBidi"/>
                <w:sz w:val="22"/>
                <w:szCs w:val="22"/>
              </w:rPr>
              <w:t xml:space="preserve">for </w:t>
            </w:r>
            <w:r w:rsidR="00B13E70" w:rsidRPr="005E3725">
              <w:rPr>
                <w:rFonts w:ascii="Book Antiqua" w:hAnsi="Book Antiqua" w:cstheme="majorBidi"/>
                <w:sz w:val="22"/>
                <w:szCs w:val="22"/>
              </w:rPr>
              <w:t>room temperature medical devices</w:t>
            </w:r>
            <w:r w:rsidR="008F514F" w:rsidRPr="005E3725">
              <w:rPr>
                <w:rFonts w:ascii="Book Antiqua" w:hAnsi="Book Antiqua" w:cstheme="majorBidi"/>
                <w:sz w:val="22"/>
                <w:szCs w:val="22"/>
              </w:rPr>
              <w:t xml:space="preserve"> with cold chain facility</w:t>
            </w:r>
            <w:r w:rsidR="00B13E70" w:rsidRPr="005E3725">
              <w:rPr>
                <w:rFonts w:ascii="Book Antiqua" w:hAnsi="Book Antiqua" w:cstheme="majorBidi"/>
                <w:sz w:val="22"/>
                <w:szCs w:val="22"/>
              </w:rPr>
              <w:t>.</w:t>
            </w:r>
          </w:p>
        </w:tc>
      </w:tr>
      <w:tr w:rsidR="00237206" w:rsidRPr="005E3725" w:rsidTr="00925996">
        <w:tc>
          <w:tcPr>
            <w:tcW w:w="709" w:type="dxa"/>
          </w:tcPr>
          <w:p w:rsidR="00237206" w:rsidRPr="005E3725" w:rsidRDefault="00237206" w:rsidP="00311BA6">
            <w:pPr>
              <w:pStyle w:val="ListParagraph"/>
              <w:numPr>
                <w:ilvl w:val="0"/>
                <w:numId w:val="10"/>
              </w:numPr>
              <w:suppressAutoHyphens w:val="0"/>
              <w:ind w:left="454"/>
              <w:rPr>
                <w:rFonts w:ascii="Book Antiqua" w:hAnsi="Book Antiqua" w:cstheme="majorBidi"/>
              </w:rPr>
            </w:pPr>
          </w:p>
        </w:tc>
        <w:tc>
          <w:tcPr>
            <w:tcW w:w="1846" w:type="dxa"/>
          </w:tcPr>
          <w:p w:rsidR="00237206" w:rsidRPr="005E3725" w:rsidRDefault="00237206" w:rsidP="00925996">
            <w:pPr>
              <w:suppressAutoHyphens w:val="0"/>
              <w:ind w:left="34"/>
              <w:rPr>
                <w:rFonts w:ascii="Book Antiqua" w:hAnsi="Book Antiqua" w:cstheme="majorBidi"/>
                <w:sz w:val="22"/>
                <w:szCs w:val="22"/>
              </w:rPr>
            </w:pPr>
            <w:r w:rsidRPr="005E3725">
              <w:rPr>
                <w:rFonts w:ascii="Book Antiqua" w:hAnsi="Book Antiqua" w:cstheme="majorBidi"/>
                <w:sz w:val="22"/>
                <w:szCs w:val="22"/>
              </w:rPr>
              <w:t>M/s Zaidi Chemist, 15 Soekarno Square, Khyber Bazar, Peshawar.</w:t>
            </w:r>
          </w:p>
          <w:p w:rsidR="00237206" w:rsidRPr="005E3725" w:rsidRDefault="00237206" w:rsidP="00925996">
            <w:pPr>
              <w:suppressAutoHyphens w:val="0"/>
              <w:rPr>
                <w:rFonts w:ascii="Book Antiqua" w:hAnsi="Book Antiqua"/>
                <w:sz w:val="22"/>
                <w:szCs w:val="22"/>
              </w:rPr>
            </w:pPr>
          </w:p>
        </w:tc>
        <w:tc>
          <w:tcPr>
            <w:tcW w:w="2089" w:type="dxa"/>
          </w:tcPr>
          <w:p w:rsidR="00237206" w:rsidRPr="005E3725" w:rsidRDefault="0023720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Zahid Ahmed</w:t>
            </w:r>
          </w:p>
        </w:tc>
        <w:tc>
          <w:tcPr>
            <w:tcW w:w="2268" w:type="dxa"/>
          </w:tcPr>
          <w:p w:rsidR="00237206" w:rsidRPr="005E3725" w:rsidRDefault="00237206"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237206" w:rsidRPr="005E3725" w:rsidRDefault="0023720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237206" w:rsidRPr="005E3725" w:rsidRDefault="00237206">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w:t>
            </w:r>
          </w:p>
        </w:tc>
      </w:tr>
      <w:tr w:rsidR="00237206" w:rsidRPr="005E3725" w:rsidTr="00925996">
        <w:tc>
          <w:tcPr>
            <w:tcW w:w="709" w:type="dxa"/>
          </w:tcPr>
          <w:p w:rsidR="00237206" w:rsidRPr="005E3725" w:rsidRDefault="00237206" w:rsidP="00311BA6">
            <w:pPr>
              <w:pStyle w:val="ListParagraph"/>
              <w:numPr>
                <w:ilvl w:val="0"/>
                <w:numId w:val="10"/>
              </w:numPr>
              <w:suppressAutoHyphens w:val="0"/>
              <w:ind w:left="454"/>
              <w:rPr>
                <w:rFonts w:ascii="Book Antiqua" w:hAnsi="Book Antiqua" w:cstheme="majorBidi"/>
              </w:rPr>
            </w:pPr>
          </w:p>
        </w:tc>
        <w:tc>
          <w:tcPr>
            <w:tcW w:w="1846" w:type="dxa"/>
          </w:tcPr>
          <w:p w:rsidR="00237206" w:rsidRPr="005E3725" w:rsidRDefault="00237206" w:rsidP="00612BCD">
            <w:pPr>
              <w:suppressAutoHyphens w:val="0"/>
              <w:rPr>
                <w:rFonts w:ascii="Book Antiqua" w:hAnsi="Book Antiqua" w:cstheme="majorBidi"/>
                <w:sz w:val="22"/>
                <w:szCs w:val="22"/>
              </w:rPr>
            </w:pPr>
            <w:r w:rsidRPr="005E3725">
              <w:rPr>
                <w:rFonts w:ascii="Book Antiqua" w:hAnsi="Book Antiqua" w:cstheme="majorBidi"/>
                <w:sz w:val="22"/>
                <w:szCs w:val="22"/>
              </w:rPr>
              <w:t>M/s I-Care Health, 512, Pak Medical Center Khyber Bazar, Peshawar.</w:t>
            </w:r>
          </w:p>
          <w:p w:rsidR="00237206" w:rsidRPr="005E3725" w:rsidRDefault="00237206" w:rsidP="00925996">
            <w:pPr>
              <w:suppressAutoHyphens w:val="0"/>
              <w:rPr>
                <w:rFonts w:ascii="Book Antiqua" w:hAnsi="Book Antiqua" w:cstheme="majorBidi"/>
                <w:b/>
                <w:bCs/>
                <w:sz w:val="22"/>
                <w:szCs w:val="22"/>
              </w:rPr>
            </w:pPr>
            <w:r w:rsidRPr="005E3725">
              <w:rPr>
                <w:rFonts w:ascii="Book Antiqua" w:hAnsi="Book Antiqua" w:cstheme="majorBidi"/>
                <w:b/>
                <w:bCs/>
                <w:sz w:val="22"/>
                <w:szCs w:val="22"/>
              </w:rPr>
              <w:t>Godown:</w:t>
            </w:r>
          </w:p>
          <w:p w:rsidR="00237206" w:rsidRPr="005E3725" w:rsidRDefault="00237206" w:rsidP="00925996">
            <w:pPr>
              <w:suppressAutoHyphens w:val="0"/>
              <w:rPr>
                <w:rFonts w:ascii="Book Antiqua" w:hAnsi="Book Antiqua" w:cstheme="majorBidi"/>
                <w:sz w:val="22"/>
                <w:szCs w:val="22"/>
              </w:rPr>
            </w:pPr>
            <w:r w:rsidRPr="005E3725">
              <w:rPr>
                <w:rFonts w:ascii="Book Antiqua" w:hAnsi="Book Antiqua" w:cstheme="majorBidi"/>
                <w:sz w:val="22"/>
                <w:szCs w:val="22"/>
              </w:rPr>
              <w:t>87, ground floo</w:t>
            </w:r>
            <w:r w:rsidRPr="005E3725">
              <w:rPr>
                <w:rFonts w:ascii="Book Antiqua" w:hAnsi="Book Antiqua" w:cstheme="majorBidi"/>
                <w:b/>
                <w:bCs/>
                <w:sz w:val="22"/>
                <w:szCs w:val="22"/>
              </w:rPr>
              <w:t xml:space="preserve">r, </w:t>
            </w:r>
            <w:r w:rsidRPr="005E3725">
              <w:rPr>
                <w:rFonts w:ascii="Book Antiqua" w:hAnsi="Book Antiqua" w:cstheme="majorBidi"/>
                <w:sz w:val="22"/>
                <w:szCs w:val="22"/>
              </w:rPr>
              <w:t>Pak Medical Center Khyber Bazar, Peshawar.</w:t>
            </w:r>
          </w:p>
          <w:p w:rsidR="00237206" w:rsidRPr="005E3725" w:rsidRDefault="00237206" w:rsidP="00925996">
            <w:pPr>
              <w:suppressAutoHyphens w:val="0"/>
              <w:rPr>
                <w:rFonts w:ascii="Book Antiqua" w:hAnsi="Book Antiqua"/>
                <w:sz w:val="22"/>
                <w:szCs w:val="22"/>
              </w:rPr>
            </w:pPr>
          </w:p>
        </w:tc>
        <w:tc>
          <w:tcPr>
            <w:tcW w:w="2089" w:type="dxa"/>
          </w:tcPr>
          <w:p w:rsidR="00237206" w:rsidRPr="005E3725" w:rsidRDefault="0023720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Ahmad Saeed.</w:t>
            </w:r>
          </w:p>
        </w:tc>
        <w:tc>
          <w:tcPr>
            <w:tcW w:w="2268" w:type="dxa"/>
          </w:tcPr>
          <w:p w:rsidR="00237206" w:rsidRPr="005E3725" w:rsidRDefault="00237206"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237206" w:rsidRPr="005E3725" w:rsidRDefault="0023720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237206" w:rsidRPr="005E3725" w:rsidRDefault="00237206">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w:t>
            </w:r>
          </w:p>
        </w:tc>
      </w:tr>
      <w:tr w:rsidR="0002750C" w:rsidRPr="005E3725" w:rsidTr="00925996">
        <w:tc>
          <w:tcPr>
            <w:tcW w:w="709" w:type="dxa"/>
          </w:tcPr>
          <w:p w:rsidR="0002750C" w:rsidRPr="005E3725" w:rsidRDefault="0002750C" w:rsidP="00311BA6">
            <w:pPr>
              <w:pStyle w:val="ListParagraph"/>
              <w:numPr>
                <w:ilvl w:val="0"/>
                <w:numId w:val="10"/>
              </w:numPr>
              <w:suppressAutoHyphens w:val="0"/>
              <w:ind w:left="454"/>
              <w:rPr>
                <w:rFonts w:ascii="Book Antiqua" w:hAnsi="Book Antiqua" w:cstheme="majorBidi"/>
              </w:rPr>
            </w:pPr>
          </w:p>
        </w:tc>
        <w:tc>
          <w:tcPr>
            <w:tcW w:w="1846" w:type="dxa"/>
          </w:tcPr>
          <w:p w:rsidR="0002750C" w:rsidRPr="005E3725" w:rsidRDefault="0002750C" w:rsidP="00925996">
            <w:pPr>
              <w:suppressAutoHyphens w:val="0"/>
              <w:ind w:left="34"/>
              <w:rPr>
                <w:rFonts w:ascii="Book Antiqua" w:hAnsi="Book Antiqua" w:cstheme="majorBidi"/>
                <w:sz w:val="22"/>
                <w:szCs w:val="22"/>
              </w:rPr>
            </w:pPr>
            <w:r w:rsidRPr="005E3725">
              <w:rPr>
                <w:rFonts w:ascii="Book Antiqua" w:hAnsi="Book Antiqua" w:cstheme="majorBidi"/>
                <w:sz w:val="22"/>
                <w:szCs w:val="22"/>
              </w:rPr>
              <w:t>M/s Umar &amp; Co., MC Plaza Shop No B13 Bank Road Mardan.</w:t>
            </w:r>
          </w:p>
          <w:p w:rsidR="0002750C" w:rsidRPr="005E3725" w:rsidRDefault="0002750C" w:rsidP="00925996">
            <w:pPr>
              <w:suppressAutoHyphens w:val="0"/>
              <w:ind w:left="34"/>
              <w:rPr>
                <w:rFonts w:ascii="Book Antiqua" w:hAnsi="Book Antiqua" w:cstheme="majorBidi"/>
                <w:b/>
                <w:bCs/>
                <w:sz w:val="22"/>
                <w:szCs w:val="22"/>
              </w:rPr>
            </w:pPr>
            <w:r w:rsidRPr="005E3725">
              <w:rPr>
                <w:rFonts w:ascii="Book Antiqua" w:hAnsi="Book Antiqua" w:cstheme="majorBidi"/>
                <w:b/>
                <w:bCs/>
                <w:sz w:val="22"/>
                <w:szCs w:val="22"/>
              </w:rPr>
              <w:t>Godown:</w:t>
            </w:r>
          </w:p>
          <w:p w:rsidR="0002750C" w:rsidRPr="005E3725" w:rsidRDefault="0002750C" w:rsidP="00925996">
            <w:pPr>
              <w:suppressAutoHyphens w:val="0"/>
              <w:ind w:left="34"/>
              <w:rPr>
                <w:rFonts w:ascii="Book Antiqua" w:hAnsi="Book Antiqua" w:cstheme="majorBidi"/>
                <w:sz w:val="22"/>
                <w:szCs w:val="22"/>
              </w:rPr>
            </w:pPr>
            <w:r w:rsidRPr="005E3725">
              <w:rPr>
                <w:rFonts w:ascii="Book Antiqua" w:hAnsi="Book Antiqua" w:cstheme="majorBidi"/>
                <w:sz w:val="22"/>
                <w:szCs w:val="22"/>
              </w:rPr>
              <w:t>Shamsi Road, Near GGHS, Mardan.</w:t>
            </w:r>
          </w:p>
          <w:p w:rsidR="0002750C" w:rsidRPr="005E3725" w:rsidRDefault="0002750C" w:rsidP="00925996">
            <w:pPr>
              <w:suppressAutoHyphens w:val="0"/>
              <w:rPr>
                <w:rFonts w:ascii="Book Antiqua" w:hAnsi="Book Antiqua"/>
                <w:sz w:val="14"/>
                <w:szCs w:val="14"/>
              </w:rPr>
            </w:pPr>
          </w:p>
        </w:tc>
        <w:tc>
          <w:tcPr>
            <w:tcW w:w="2089" w:type="dxa"/>
          </w:tcPr>
          <w:p w:rsidR="0002750C" w:rsidRPr="005E3725" w:rsidRDefault="0002750C"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Mr. Khalil Mohammad</w:t>
            </w:r>
          </w:p>
        </w:tc>
        <w:tc>
          <w:tcPr>
            <w:tcW w:w="2268" w:type="dxa"/>
          </w:tcPr>
          <w:p w:rsidR="0002750C" w:rsidRPr="005E3725" w:rsidRDefault="0002750C"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02750C" w:rsidRPr="005E3725" w:rsidRDefault="0002750C"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02750C" w:rsidRPr="005E3725" w:rsidRDefault="0002750C">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w:t>
            </w:r>
          </w:p>
        </w:tc>
      </w:tr>
      <w:tr w:rsidR="0002750C" w:rsidRPr="005E3725" w:rsidTr="00925996">
        <w:tc>
          <w:tcPr>
            <w:tcW w:w="709" w:type="dxa"/>
          </w:tcPr>
          <w:p w:rsidR="0002750C" w:rsidRPr="005E3725" w:rsidRDefault="0002750C" w:rsidP="00311BA6">
            <w:pPr>
              <w:pStyle w:val="ListParagraph"/>
              <w:numPr>
                <w:ilvl w:val="0"/>
                <w:numId w:val="10"/>
              </w:numPr>
              <w:suppressAutoHyphens w:val="0"/>
              <w:ind w:left="454"/>
              <w:rPr>
                <w:rFonts w:ascii="Book Antiqua" w:hAnsi="Book Antiqua" w:cstheme="majorBidi"/>
              </w:rPr>
            </w:pPr>
          </w:p>
        </w:tc>
        <w:tc>
          <w:tcPr>
            <w:tcW w:w="1846" w:type="dxa"/>
          </w:tcPr>
          <w:p w:rsidR="0002750C" w:rsidRPr="005E3725" w:rsidRDefault="0002750C" w:rsidP="00925996">
            <w:pPr>
              <w:suppressAutoHyphens w:val="0"/>
              <w:ind w:left="34"/>
              <w:rPr>
                <w:rFonts w:ascii="Book Antiqua" w:hAnsi="Book Antiqua" w:cstheme="majorBidi"/>
                <w:sz w:val="22"/>
                <w:szCs w:val="22"/>
              </w:rPr>
            </w:pPr>
            <w:r w:rsidRPr="005E3725">
              <w:rPr>
                <w:rFonts w:ascii="Book Antiqua" w:hAnsi="Book Antiqua" w:cstheme="majorBidi"/>
                <w:sz w:val="22"/>
                <w:szCs w:val="22"/>
              </w:rPr>
              <w:t>M/s Safi Brothers, Room No -22-23, 2nd Floor Clock Towe</w:t>
            </w:r>
            <w:r w:rsidR="00C13E30" w:rsidRPr="005E3725">
              <w:rPr>
                <w:rFonts w:ascii="Book Antiqua" w:hAnsi="Book Antiqua" w:cstheme="majorBidi"/>
                <w:sz w:val="22"/>
                <w:szCs w:val="22"/>
              </w:rPr>
              <w:t>r Shamsi Road, Mardan, Khyber Pu</w:t>
            </w:r>
            <w:r w:rsidRPr="005E3725">
              <w:rPr>
                <w:rFonts w:ascii="Book Antiqua" w:hAnsi="Book Antiqua" w:cstheme="majorBidi"/>
                <w:sz w:val="22"/>
                <w:szCs w:val="22"/>
              </w:rPr>
              <w:t>khtunkhwa.</w:t>
            </w:r>
          </w:p>
          <w:p w:rsidR="0002750C" w:rsidRPr="005E3725" w:rsidRDefault="0002750C" w:rsidP="00925996">
            <w:pPr>
              <w:suppressAutoHyphens w:val="0"/>
              <w:rPr>
                <w:rFonts w:ascii="Book Antiqua" w:hAnsi="Book Antiqua"/>
                <w:sz w:val="22"/>
                <w:szCs w:val="22"/>
              </w:rPr>
            </w:pPr>
          </w:p>
        </w:tc>
        <w:tc>
          <w:tcPr>
            <w:tcW w:w="2089" w:type="dxa"/>
          </w:tcPr>
          <w:p w:rsidR="0002750C" w:rsidRPr="005E3725" w:rsidRDefault="0002750C" w:rsidP="00925996">
            <w:pPr>
              <w:suppressAutoHyphens w:val="0"/>
              <w:jc w:val="both"/>
              <w:rPr>
                <w:rFonts w:ascii="Book Antiqua" w:hAnsi="Book Antiqua" w:cstheme="majorBidi"/>
                <w:sz w:val="22"/>
                <w:szCs w:val="22"/>
                <w:lang w:val="sv-SE"/>
              </w:rPr>
            </w:pPr>
            <w:r w:rsidRPr="005E3725">
              <w:rPr>
                <w:rFonts w:ascii="Book Antiqua" w:hAnsi="Book Antiqua" w:cstheme="majorBidi"/>
                <w:sz w:val="22"/>
                <w:szCs w:val="22"/>
                <w:lang w:val="sv-SE"/>
              </w:rPr>
              <w:t>Muhammad Aamir Khan Safi.</w:t>
            </w:r>
          </w:p>
          <w:p w:rsidR="0002750C" w:rsidRPr="005E3725" w:rsidRDefault="0002750C" w:rsidP="00925996">
            <w:pPr>
              <w:suppressAutoHyphens w:val="0"/>
              <w:jc w:val="both"/>
              <w:rPr>
                <w:rFonts w:ascii="Book Antiqua" w:hAnsi="Book Antiqua" w:cstheme="majorBidi"/>
                <w:sz w:val="14"/>
                <w:szCs w:val="14"/>
                <w:lang w:val="sv-SE"/>
              </w:rPr>
            </w:pPr>
          </w:p>
          <w:p w:rsidR="0002750C" w:rsidRPr="005E3725" w:rsidRDefault="0002750C" w:rsidP="00925996">
            <w:pPr>
              <w:suppressAutoHyphens w:val="0"/>
              <w:jc w:val="both"/>
              <w:rPr>
                <w:rFonts w:ascii="Book Antiqua" w:hAnsi="Book Antiqua" w:cstheme="majorBidi"/>
                <w:sz w:val="22"/>
                <w:szCs w:val="22"/>
                <w:lang w:val="sv-SE"/>
              </w:rPr>
            </w:pPr>
            <w:r w:rsidRPr="005E3725">
              <w:rPr>
                <w:rFonts w:ascii="Book Antiqua" w:hAnsi="Book Antiqua" w:cstheme="majorBidi"/>
                <w:sz w:val="22"/>
                <w:szCs w:val="22"/>
                <w:lang w:val="sv-SE"/>
              </w:rPr>
              <w:t>Ibrar Ali.</w:t>
            </w:r>
          </w:p>
          <w:p w:rsidR="0002750C" w:rsidRPr="005E3725" w:rsidRDefault="0002750C" w:rsidP="00925996">
            <w:pPr>
              <w:jc w:val="both"/>
              <w:rPr>
                <w:rFonts w:ascii="Book Antiqua" w:hAnsi="Book Antiqua" w:cstheme="majorBidi"/>
                <w:sz w:val="12"/>
                <w:szCs w:val="12"/>
                <w:lang w:val="sv-SE"/>
              </w:rPr>
            </w:pPr>
          </w:p>
          <w:p w:rsidR="0002750C" w:rsidRPr="005E3725" w:rsidRDefault="0002750C" w:rsidP="00925996">
            <w:pPr>
              <w:jc w:val="both"/>
              <w:rPr>
                <w:rFonts w:ascii="Book Antiqua" w:hAnsi="Book Antiqua" w:cstheme="majorBidi"/>
                <w:sz w:val="22"/>
                <w:szCs w:val="22"/>
                <w:lang w:val="sv-SE"/>
              </w:rPr>
            </w:pPr>
            <w:r w:rsidRPr="005E3725">
              <w:rPr>
                <w:rFonts w:ascii="Book Antiqua" w:hAnsi="Book Antiqua" w:cstheme="majorBidi"/>
                <w:sz w:val="22"/>
                <w:szCs w:val="22"/>
                <w:lang w:val="sv-SE"/>
              </w:rPr>
              <w:t>Muhammad Asad Khan.</w:t>
            </w:r>
          </w:p>
          <w:p w:rsidR="0002750C" w:rsidRPr="005E3725" w:rsidRDefault="0002750C" w:rsidP="00925996">
            <w:pPr>
              <w:jc w:val="both"/>
              <w:rPr>
                <w:rFonts w:ascii="Book Antiqua" w:hAnsi="Book Antiqua" w:cstheme="majorBidi"/>
                <w:sz w:val="10"/>
                <w:szCs w:val="10"/>
                <w:lang w:val="sv-SE"/>
              </w:rPr>
            </w:pPr>
          </w:p>
          <w:p w:rsidR="0002750C" w:rsidRPr="005E3725" w:rsidRDefault="0002750C" w:rsidP="00925996">
            <w:pPr>
              <w:jc w:val="both"/>
              <w:rPr>
                <w:rFonts w:ascii="Book Antiqua" w:hAnsi="Book Antiqua" w:cstheme="majorBidi"/>
                <w:sz w:val="22"/>
                <w:szCs w:val="22"/>
                <w:lang w:val="sv-SE"/>
              </w:rPr>
            </w:pPr>
            <w:r w:rsidRPr="005E3725">
              <w:rPr>
                <w:rFonts w:ascii="Book Antiqua" w:hAnsi="Book Antiqua" w:cstheme="majorBidi"/>
                <w:sz w:val="22"/>
                <w:szCs w:val="22"/>
                <w:lang w:val="sv-SE"/>
              </w:rPr>
              <w:t>.Muhammad Umar Khan.</w:t>
            </w:r>
          </w:p>
        </w:tc>
        <w:tc>
          <w:tcPr>
            <w:tcW w:w="2268" w:type="dxa"/>
          </w:tcPr>
          <w:p w:rsidR="0002750C" w:rsidRPr="005E3725" w:rsidRDefault="0002750C"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02750C" w:rsidRPr="005E3725" w:rsidRDefault="0002750C"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02750C" w:rsidRPr="005E3725" w:rsidRDefault="0002750C">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w:t>
            </w:r>
          </w:p>
        </w:tc>
      </w:tr>
      <w:tr w:rsidR="0002750C" w:rsidRPr="005E3725" w:rsidTr="00925996">
        <w:tc>
          <w:tcPr>
            <w:tcW w:w="709" w:type="dxa"/>
          </w:tcPr>
          <w:p w:rsidR="0002750C" w:rsidRPr="005E3725" w:rsidRDefault="0002750C" w:rsidP="00311BA6">
            <w:pPr>
              <w:pStyle w:val="ListParagraph"/>
              <w:numPr>
                <w:ilvl w:val="0"/>
                <w:numId w:val="10"/>
              </w:numPr>
              <w:suppressAutoHyphens w:val="0"/>
              <w:ind w:left="454"/>
              <w:rPr>
                <w:rFonts w:ascii="Book Antiqua" w:hAnsi="Book Antiqua" w:cstheme="majorBidi"/>
              </w:rPr>
            </w:pPr>
          </w:p>
        </w:tc>
        <w:tc>
          <w:tcPr>
            <w:tcW w:w="1846" w:type="dxa"/>
          </w:tcPr>
          <w:p w:rsidR="0002750C" w:rsidRPr="005E3725" w:rsidRDefault="0002750C" w:rsidP="00925996">
            <w:pPr>
              <w:suppressAutoHyphens w:val="0"/>
              <w:rPr>
                <w:rFonts w:ascii="Book Antiqua" w:hAnsi="Book Antiqua" w:cstheme="majorBidi"/>
                <w:sz w:val="22"/>
                <w:szCs w:val="22"/>
              </w:rPr>
            </w:pPr>
            <w:r w:rsidRPr="005E3725">
              <w:rPr>
                <w:rFonts w:ascii="Book Antiqua" w:hAnsi="Book Antiqua" w:cstheme="majorBidi"/>
                <w:sz w:val="22"/>
                <w:szCs w:val="22"/>
              </w:rPr>
              <w:t>M/s Pharmatronics  Pvt Ltd. S-11.2nd Floor, Clock Tower Shamsi Road Mardan.</w:t>
            </w:r>
          </w:p>
          <w:p w:rsidR="0002750C" w:rsidRPr="005E3725" w:rsidRDefault="0002750C" w:rsidP="00925996">
            <w:pPr>
              <w:suppressAutoHyphens w:val="0"/>
              <w:rPr>
                <w:rFonts w:ascii="Book Antiqua" w:hAnsi="Book Antiqua" w:cstheme="majorBidi"/>
                <w:b/>
                <w:bCs/>
                <w:sz w:val="22"/>
                <w:szCs w:val="22"/>
              </w:rPr>
            </w:pPr>
            <w:r w:rsidRPr="005E3725">
              <w:rPr>
                <w:rFonts w:ascii="Book Antiqua" w:hAnsi="Book Antiqua" w:cstheme="majorBidi"/>
                <w:b/>
                <w:bCs/>
                <w:sz w:val="22"/>
                <w:szCs w:val="22"/>
              </w:rPr>
              <w:t>Godown:</w:t>
            </w:r>
          </w:p>
          <w:p w:rsidR="0002750C" w:rsidRPr="005E3725" w:rsidRDefault="0002750C" w:rsidP="00785D79">
            <w:pPr>
              <w:suppressAutoHyphens w:val="0"/>
              <w:rPr>
                <w:rFonts w:ascii="Book Antiqua" w:hAnsi="Book Antiqua" w:cstheme="majorBidi"/>
                <w:b/>
                <w:bCs/>
                <w:sz w:val="22"/>
                <w:szCs w:val="22"/>
              </w:rPr>
            </w:pPr>
            <w:r w:rsidRPr="005E3725">
              <w:rPr>
                <w:rFonts w:ascii="Book Antiqua" w:hAnsi="Book Antiqua" w:cstheme="majorBidi"/>
                <w:b/>
                <w:bCs/>
                <w:sz w:val="22"/>
                <w:szCs w:val="22"/>
              </w:rPr>
              <w:t>S-16-17, Second Floor, Clock Tower Shamsi Road Mardan.</w:t>
            </w:r>
          </w:p>
          <w:p w:rsidR="0002750C" w:rsidRPr="005E3725" w:rsidRDefault="0002750C" w:rsidP="00925996">
            <w:pPr>
              <w:suppressAutoHyphens w:val="0"/>
              <w:rPr>
                <w:rFonts w:ascii="Book Antiqua" w:hAnsi="Book Antiqua" w:cstheme="majorBidi"/>
                <w:sz w:val="22"/>
                <w:szCs w:val="22"/>
              </w:rPr>
            </w:pPr>
          </w:p>
        </w:tc>
        <w:tc>
          <w:tcPr>
            <w:tcW w:w="2089" w:type="dxa"/>
          </w:tcPr>
          <w:p w:rsidR="0002750C" w:rsidRPr="005E3725" w:rsidRDefault="0002750C"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Syed Saeed Ullah Shah.</w:t>
            </w:r>
          </w:p>
          <w:p w:rsidR="0002750C" w:rsidRPr="005E3725" w:rsidRDefault="0002750C" w:rsidP="00925996">
            <w:pPr>
              <w:suppressAutoHyphens w:val="0"/>
              <w:jc w:val="both"/>
              <w:rPr>
                <w:rFonts w:ascii="Book Antiqua" w:hAnsi="Book Antiqua" w:cstheme="majorBidi"/>
                <w:sz w:val="22"/>
                <w:szCs w:val="22"/>
              </w:rPr>
            </w:pPr>
          </w:p>
          <w:p w:rsidR="0002750C" w:rsidRPr="005E3725" w:rsidRDefault="0002750C"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Syed Babar Saeed</w:t>
            </w:r>
          </w:p>
        </w:tc>
        <w:tc>
          <w:tcPr>
            <w:tcW w:w="2268" w:type="dxa"/>
          </w:tcPr>
          <w:p w:rsidR="0002750C" w:rsidRPr="005E3725" w:rsidRDefault="0002750C"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02750C" w:rsidRPr="005E3725" w:rsidRDefault="0002750C"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02750C" w:rsidRPr="005E3725" w:rsidRDefault="0002750C">
            <w:pPr>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w:t>
            </w:r>
          </w:p>
          <w:p w:rsidR="00A05906" w:rsidRPr="005E3725" w:rsidRDefault="00A05906">
            <w:pPr>
              <w:rPr>
                <w:rFonts w:ascii="Book Antiqua" w:hAnsi="Book Antiqua" w:cstheme="majorBidi"/>
                <w:sz w:val="22"/>
                <w:szCs w:val="22"/>
              </w:rPr>
            </w:pPr>
          </w:p>
          <w:p w:rsidR="00A05906" w:rsidRPr="005E3725" w:rsidRDefault="00A05906">
            <w:pPr>
              <w:rPr>
                <w:rFonts w:ascii="Book Antiqua" w:hAnsi="Book Antiqua"/>
              </w:rPr>
            </w:pPr>
            <w:r w:rsidRPr="005E3725">
              <w:rPr>
                <w:rFonts w:ascii="Book Antiqua" w:hAnsi="Book Antiqua" w:cstheme="majorBidi"/>
                <w:sz w:val="22"/>
                <w:szCs w:val="22"/>
              </w:rPr>
              <w:t>Godown Address added.</w:t>
            </w:r>
          </w:p>
        </w:tc>
      </w:tr>
      <w:tr w:rsidR="0002750C" w:rsidRPr="005E3725" w:rsidTr="00925996">
        <w:tc>
          <w:tcPr>
            <w:tcW w:w="709" w:type="dxa"/>
          </w:tcPr>
          <w:p w:rsidR="0002750C" w:rsidRPr="005E3725" w:rsidRDefault="0002750C" w:rsidP="00311BA6">
            <w:pPr>
              <w:pStyle w:val="ListParagraph"/>
              <w:numPr>
                <w:ilvl w:val="0"/>
                <w:numId w:val="10"/>
              </w:numPr>
              <w:suppressAutoHyphens w:val="0"/>
              <w:ind w:left="454"/>
              <w:rPr>
                <w:rFonts w:ascii="Book Antiqua" w:hAnsi="Book Antiqua" w:cstheme="majorBidi"/>
              </w:rPr>
            </w:pPr>
          </w:p>
        </w:tc>
        <w:tc>
          <w:tcPr>
            <w:tcW w:w="1846" w:type="dxa"/>
          </w:tcPr>
          <w:p w:rsidR="0002750C" w:rsidRPr="005E3725" w:rsidRDefault="0002750C" w:rsidP="00925996">
            <w:pPr>
              <w:suppressAutoHyphens w:val="0"/>
              <w:rPr>
                <w:rFonts w:ascii="Book Antiqua" w:hAnsi="Book Antiqua" w:cstheme="majorBidi"/>
                <w:sz w:val="22"/>
                <w:szCs w:val="22"/>
              </w:rPr>
            </w:pPr>
            <w:r w:rsidRPr="005E3725">
              <w:rPr>
                <w:rFonts w:ascii="Book Antiqua" w:hAnsi="Book Antiqua" w:cstheme="majorBidi"/>
                <w:sz w:val="22"/>
                <w:szCs w:val="22"/>
              </w:rPr>
              <w:t>M/s Unity Brands Associates Pvt Ltd, Haji Manaz Plaza, R.A Bazar Nowshera</w:t>
            </w:r>
          </w:p>
          <w:p w:rsidR="0002750C" w:rsidRPr="005E3725" w:rsidRDefault="0002750C" w:rsidP="00925996">
            <w:pPr>
              <w:suppressAutoHyphens w:val="0"/>
              <w:rPr>
                <w:rFonts w:ascii="Book Antiqua" w:hAnsi="Book Antiqua"/>
                <w:sz w:val="22"/>
                <w:szCs w:val="22"/>
              </w:rPr>
            </w:pPr>
          </w:p>
        </w:tc>
        <w:tc>
          <w:tcPr>
            <w:tcW w:w="2089" w:type="dxa"/>
          </w:tcPr>
          <w:p w:rsidR="0002750C" w:rsidRPr="005E3725" w:rsidRDefault="0002750C"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Abdur Rehman</w:t>
            </w:r>
          </w:p>
        </w:tc>
        <w:tc>
          <w:tcPr>
            <w:tcW w:w="2268" w:type="dxa"/>
          </w:tcPr>
          <w:p w:rsidR="0002750C" w:rsidRPr="005E3725" w:rsidRDefault="0002750C"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02750C" w:rsidRPr="005E3725" w:rsidRDefault="0002750C"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02750C" w:rsidRPr="005E3725" w:rsidRDefault="0002750C">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w:t>
            </w:r>
          </w:p>
        </w:tc>
      </w:tr>
      <w:tr w:rsidR="00B13E70" w:rsidRPr="005E3725" w:rsidTr="00925996">
        <w:tc>
          <w:tcPr>
            <w:tcW w:w="709" w:type="dxa"/>
          </w:tcPr>
          <w:p w:rsidR="00B13E70" w:rsidRPr="005E3725" w:rsidRDefault="00B13E70" w:rsidP="00311BA6">
            <w:pPr>
              <w:pStyle w:val="ListParagraph"/>
              <w:numPr>
                <w:ilvl w:val="0"/>
                <w:numId w:val="10"/>
              </w:numPr>
              <w:suppressAutoHyphens w:val="0"/>
              <w:ind w:left="454"/>
              <w:rPr>
                <w:rFonts w:ascii="Book Antiqua" w:hAnsi="Book Antiqua" w:cstheme="majorBidi"/>
              </w:rPr>
            </w:pPr>
          </w:p>
        </w:tc>
        <w:tc>
          <w:tcPr>
            <w:tcW w:w="1846" w:type="dxa"/>
            <w:vAlign w:val="center"/>
          </w:tcPr>
          <w:p w:rsidR="00B13E70" w:rsidRPr="005E3725" w:rsidRDefault="00B13E70" w:rsidP="00925996">
            <w:pPr>
              <w:rPr>
                <w:rFonts w:ascii="Book Antiqua" w:hAnsi="Book Antiqua" w:cstheme="majorBidi"/>
                <w:sz w:val="22"/>
                <w:szCs w:val="22"/>
              </w:rPr>
            </w:pPr>
            <w:r w:rsidRPr="005E3725">
              <w:rPr>
                <w:rFonts w:ascii="Book Antiqua" w:hAnsi="Book Antiqua" w:cstheme="majorBidi"/>
                <w:sz w:val="22"/>
                <w:szCs w:val="22"/>
              </w:rPr>
              <w:t xml:space="preserve">M/s. Parazelsus Pakistan Private Limited. </w:t>
            </w:r>
          </w:p>
          <w:p w:rsidR="00B13E70" w:rsidRPr="005E3725" w:rsidRDefault="00B13E70" w:rsidP="00925996">
            <w:pPr>
              <w:rPr>
                <w:rFonts w:ascii="Book Antiqua" w:hAnsi="Book Antiqua" w:cstheme="majorBidi"/>
                <w:sz w:val="22"/>
                <w:szCs w:val="22"/>
              </w:rPr>
            </w:pPr>
            <w:r w:rsidRPr="005E3725">
              <w:rPr>
                <w:rFonts w:ascii="Book Antiqua" w:hAnsi="Book Antiqua" w:cstheme="majorBidi"/>
                <w:sz w:val="22"/>
                <w:szCs w:val="22"/>
              </w:rPr>
              <w:t>Head office: No 201-204, 2nd Floor, Park Towers, Shahrah-e-Firdousi, Clifton, Karachi.</w:t>
            </w:r>
          </w:p>
          <w:p w:rsidR="00B13E70" w:rsidRPr="005E3725" w:rsidRDefault="00B13E70" w:rsidP="00925996">
            <w:pPr>
              <w:rPr>
                <w:rFonts w:ascii="Book Antiqua" w:hAnsi="Book Antiqua" w:cstheme="majorBidi"/>
                <w:b/>
                <w:bCs/>
                <w:sz w:val="22"/>
                <w:szCs w:val="22"/>
              </w:rPr>
            </w:pPr>
            <w:r w:rsidRPr="005E3725">
              <w:rPr>
                <w:rFonts w:ascii="Book Antiqua" w:hAnsi="Book Antiqua" w:cstheme="majorBidi"/>
                <w:b/>
                <w:bCs/>
                <w:sz w:val="22"/>
                <w:szCs w:val="22"/>
              </w:rPr>
              <w:t xml:space="preserve">Godown Address: </w:t>
            </w:r>
          </w:p>
          <w:p w:rsidR="00B13E70" w:rsidRPr="005E3725" w:rsidRDefault="00B13E70" w:rsidP="00925996">
            <w:pPr>
              <w:rPr>
                <w:rFonts w:ascii="Book Antiqua" w:hAnsi="Book Antiqua" w:cstheme="majorBidi"/>
                <w:sz w:val="22"/>
                <w:szCs w:val="22"/>
              </w:rPr>
            </w:pPr>
            <w:r w:rsidRPr="005E3725">
              <w:rPr>
                <w:rFonts w:ascii="Book Antiqua" w:hAnsi="Book Antiqua" w:cstheme="majorBidi"/>
                <w:sz w:val="22"/>
                <w:szCs w:val="22"/>
              </w:rPr>
              <w:t>Shed No. F-9, Plot S1, Survey No 230, Sec No. 02, Road 4000, Korangi Industrial Area, Karachi</w:t>
            </w:r>
          </w:p>
          <w:p w:rsidR="00B13E70" w:rsidRPr="005E3725" w:rsidRDefault="00B13E70" w:rsidP="00925996">
            <w:pPr>
              <w:rPr>
                <w:rFonts w:ascii="Book Antiqua" w:hAnsi="Book Antiqua" w:cstheme="majorBidi"/>
                <w:sz w:val="22"/>
                <w:szCs w:val="22"/>
              </w:rPr>
            </w:pPr>
          </w:p>
        </w:tc>
        <w:tc>
          <w:tcPr>
            <w:tcW w:w="2089" w:type="dxa"/>
          </w:tcPr>
          <w:p w:rsidR="00B13E70" w:rsidRPr="005E3725" w:rsidRDefault="00B13E70" w:rsidP="00925996">
            <w:pPr>
              <w:jc w:val="both"/>
              <w:rPr>
                <w:rFonts w:ascii="Book Antiqua" w:hAnsi="Book Antiqua" w:cstheme="majorBidi"/>
                <w:sz w:val="22"/>
                <w:szCs w:val="22"/>
              </w:rPr>
            </w:pPr>
            <w:r w:rsidRPr="005E3725">
              <w:rPr>
                <w:rFonts w:ascii="Book Antiqua" w:hAnsi="Book Antiqua" w:cstheme="majorBidi"/>
                <w:sz w:val="22"/>
                <w:szCs w:val="22"/>
              </w:rPr>
              <w:t>Markus Haefeli</w:t>
            </w:r>
          </w:p>
          <w:p w:rsidR="00B13E70" w:rsidRPr="005E3725" w:rsidRDefault="00B13E70" w:rsidP="00925996">
            <w:pPr>
              <w:jc w:val="both"/>
              <w:rPr>
                <w:rFonts w:ascii="Book Antiqua" w:hAnsi="Book Antiqua" w:cstheme="majorBidi"/>
                <w:sz w:val="22"/>
                <w:szCs w:val="22"/>
              </w:rPr>
            </w:pPr>
          </w:p>
          <w:p w:rsidR="00B13E70" w:rsidRPr="005E3725" w:rsidRDefault="00B13E70" w:rsidP="00925996">
            <w:pPr>
              <w:jc w:val="both"/>
              <w:rPr>
                <w:rFonts w:ascii="Book Antiqua" w:hAnsi="Book Antiqua" w:cstheme="majorBidi"/>
                <w:sz w:val="22"/>
                <w:szCs w:val="22"/>
              </w:rPr>
            </w:pPr>
            <w:r w:rsidRPr="005E3725">
              <w:rPr>
                <w:rFonts w:ascii="Book Antiqua" w:hAnsi="Book Antiqua" w:cstheme="majorBidi"/>
                <w:sz w:val="22"/>
                <w:szCs w:val="22"/>
              </w:rPr>
              <w:t>Mujtaba Rahim</w:t>
            </w:r>
          </w:p>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br/>
              <w:t xml:space="preserve"> Zia Shams (CEO)</w:t>
            </w:r>
          </w:p>
        </w:tc>
        <w:tc>
          <w:tcPr>
            <w:tcW w:w="2268" w:type="dxa"/>
          </w:tcPr>
          <w:p w:rsidR="00B13E70" w:rsidRPr="005E3725" w:rsidRDefault="00B13E70" w:rsidP="00925996">
            <w:pPr>
              <w:pStyle w:val="ListParagraph"/>
              <w:widowControl/>
              <w:ind w:left="0" w:firstLine="0"/>
              <w:contextualSpacing/>
              <w:rPr>
                <w:rFonts w:ascii="Book Antiqua" w:hAnsi="Book Antiqua" w:cstheme="majorBidi"/>
                <w:sz w:val="20"/>
                <w:szCs w:val="20"/>
              </w:rPr>
            </w:pPr>
            <w:r w:rsidRPr="005E3725">
              <w:rPr>
                <w:rFonts w:ascii="Book Antiqua" w:hAnsi="Book Antiqua" w:cstheme="majorBidi"/>
                <w:sz w:val="20"/>
                <w:szCs w:val="20"/>
              </w:rPr>
              <w:t>Mrs. Unum Zia Shamsi, AD-IV (MD&amp;MC), DRAP, Islamabad.</w:t>
            </w:r>
          </w:p>
          <w:p w:rsidR="00B13E70" w:rsidRPr="005E3725" w:rsidRDefault="00B13E70" w:rsidP="00925996">
            <w:pPr>
              <w:pStyle w:val="ListParagraph"/>
              <w:widowControl/>
              <w:ind w:left="0" w:firstLine="0"/>
              <w:contextualSpacing/>
              <w:rPr>
                <w:rFonts w:ascii="Book Antiqua" w:hAnsi="Book Antiqua" w:cstheme="majorBidi"/>
                <w:sz w:val="20"/>
                <w:szCs w:val="20"/>
              </w:rPr>
            </w:pPr>
          </w:p>
          <w:p w:rsidR="00B13E70" w:rsidRPr="005E3725" w:rsidRDefault="00B13E70" w:rsidP="00925996">
            <w:pPr>
              <w:pStyle w:val="ListParagraph"/>
              <w:widowControl/>
              <w:ind w:left="0" w:firstLine="0"/>
              <w:contextualSpacing/>
              <w:rPr>
                <w:rFonts w:ascii="Book Antiqua" w:hAnsi="Book Antiqua" w:cstheme="majorBidi"/>
                <w:sz w:val="20"/>
                <w:szCs w:val="20"/>
              </w:rPr>
            </w:pPr>
            <w:r w:rsidRPr="005E3725">
              <w:rPr>
                <w:rFonts w:ascii="Book Antiqua" w:hAnsi="Book Antiqua" w:cstheme="majorBidi"/>
                <w:sz w:val="20"/>
                <w:szCs w:val="20"/>
              </w:rPr>
              <w:t>Hafiz Muhammad Tayyab, Assistant Director (RRR), DRAP, Islamabad.</w:t>
            </w:r>
          </w:p>
          <w:p w:rsidR="00B13E70" w:rsidRPr="005E3725" w:rsidRDefault="00B13E70" w:rsidP="00925996">
            <w:pPr>
              <w:suppressAutoHyphens w:val="0"/>
              <w:jc w:val="center"/>
              <w:rPr>
                <w:rFonts w:ascii="Book Antiqua" w:hAnsi="Book Antiqua" w:cstheme="majorBidi"/>
                <w:sz w:val="20"/>
                <w:szCs w:val="20"/>
              </w:rPr>
            </w:pPr>
          </w:p>
        </w:tc>
        <w:tc>
          <w:tcPr>
            <w:tcW w:w="1134" w:type="dxa"/>
          </w:tcPr>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Yes</w:t>
            </w:r>
          </w:p>
        </w:tc>
        <w:tc>
          <w:tcPr>
            <w:tcW w:w="2410" w:type="dxa"/>
          </w:tcPr>
          <w:p w:rsidR="00B13E70" w:rsidRPr="005E3725" w:rsidRDefault="0002750C" w:rsidP="00B43C62">
            <w:pPr>
              <w:suppressAutoHyphens w:val="0"/>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 cold chain facility</w:t>
            </w:r>
            <w:r w:rsidRPr="005E3725">
              <w:rPr>
                <w:rFonts w:ascii="Book Antiqua" w:hAnsi="Book Antiqua" w:cstheme="majorBidi"/>
                <w:sz w:val="22"/>
                <w:szCs w:val="22"/>
              </w:rPr>
              <w:t>.</w:t>
            </w:r>
          </w:p>
        </w:tc>
      </w:tr>
      <w:tr w:rsidR="00B13E70" w:rsidRPr="005E3725" w:rsidTr="00925996">
        <w:tc>
          <w:tcPr>
            <w:tcW w:w="709" w:type="dxa"/>
          </w:tcPr>
          <w:p w:rsidR="00B13E70" w:rsidRPr="005E3725" w:rsidRDefault="00B13E70" w:rsidP="00311BA6">
            <w:pPr>
              <w:pStyle w:val="ListParagraph"/>
              <w:numPr>
                <w:ilvl w:val="0"/>
                <w:numId w:val="10"/>
              </w:numPr>
              <w:suppressAutoHyphens w:val="0"/>
              <w:ind w:left="454"/>
              <w:rPr>
                <w:rFonts w:ascii="Book Antiqua" w:hAnsi="Book Antiqua" w:cstheme="majorBidi"/>
              </w:rPr>
            </w:pPr>
          </w:p>
        </w:tc>
        <w:tc>
          <w:tcPr>
            <w:tcW w:w="1846" w:type="dxa"/>
            <w:vAlign w:val="center"/>
          </w:tcPr>
          <w:p w:rsidR="00B13E70" w:rsidRPr="005E3725" w:rsidRDefault="00B13E70" w:rsidP="00925996">
            <w:pPr>
              <w:suppressAutoHyphens w:val="0"/>
              <w:rPr>
                <w:rFonts w:ascii="Book Antiqua" w:hAnsi="Book Antiqua" w:cstheme="majorBidi"/>
                <w:sz w:val="22"/>
                <w:szCs w:val="22"/>
              </w:rPr>
            </w:pPr>
            <w:r w:rsidRPr="005E3725">
              <w:rPr>
                <w:rFonts w:ascii="Book Antiqua" w:hAnsi="Book Antiqua" w:cstheme="majorBidi"/>
                <w:sz w:val="22"/>
                <w:szCs w:val="22"/>
              </w:rPr>
              <w:t xml:space="preserve">M/s Bionta Pharma.   </w:t>
            </w:r>
          </w:p>
          <w:p w:rsidR="00B13E70" w:rsidRPr="005E3725" w:rsidRDefault="00B13E70" w:rsidP="00925996">
            <w:pPr>
              <w:suppressAutoHyphens w:val="0"/>
              <w:rPr>
                <w:rFonts w:ascii="Book Antiqua" w:hAnsi="Book Antiqua" w:cstheme="majorBidi"/>
                <w:sz w:val="22"/>
                <w:szCs w:val="22"/>
              </w:rPr>
            </w:pPr>
            <w:r w:rsidRPr="005E3725">
              <w:rPr>
                <w:rFonts w:ascii="Book Antiqua" w:hAnsi="Book Antiqua" w:cstheme="majorBidi"/>
                <w:sz w:val="22"/>
                <w:szCs w:val="22"/>
              </w:rPr>
              <w:t xml:space="preserve">Head office: Suit No. A-1, Plot No. B-10, Gulshan-e-Iqbal Karachi. </w:t>
            </w:r>
            <w:r w:rsidRPr="005E3725">
              <w:rPr>
                <w:rFonts w:ascii="Book Antiqua" w:hAnsi="Book Antiqua" w:cstheme="majorBidi"/>
                <w:b/>
                <w:bCs/>
                <w:sz w:val="22"/>
                <w:szCs w:val="22"/>
              </w:rPr>
              <w:t>Godown Address:</w:t>
            </w:r>
            <w:r w:rsidRPr="005E3725">
              <w:rPr>
                <w:rFonts w:ascii="Book Antiqua" w:hAnsi="Book Antiqua" w:cstheme="majorBidi"/>
                <w:sz w:val="22"/>
                <w:szCs w:val="22"/>
              </w:rPr>
              <w:t xml:space="preserve"> Suit No. A-10, Plot No. B-10, Gulshan-e-Iqbal Karachi.</w:t>
            </w:r>
            <w:r w:rsidRPr="005E3725">
              <w:rPr>
                <w:rFonts w:ascii="Book Antiqua" w:hAnsi="Book Antiqua" w:cstheme="majorBidi"/>
                <w:sz w:val="22"/>
                <w:szCs w:val="22"/>
              </w:rPr>
              <w:br/>
            </w:r>
          </w:p>
        </w:tc>
        <w:tc>
          <w:tcPr>
            <w:tcW w:w="2089" w:type="dxa"/>
          </w:tcPr>
          <w:p w:rsidR="00B13E70" w:rsidRPr="005E3725" w:rsidRDefault="00B13E70" w:rsidP="00925996">
            <w:pPr>
              <w:jc w:val="both"/>
              <w:rPr>
                <w:rFonts w:ascii="Book Antiqua" w:hAnsi="Book Antiqua" w:cstheme="majorBidi"/>
                <w:sz w:val="22"/>
                <w:szCs w:val="22"/>
                <w:lang w:val="sv-SE"/>
              </w:rPr>
            </w:pPr>
            <w:r w:rsidRPr="005E3725">
              <w:rPr>
                <w:rFonts w:ascii="Book Antiqua" w:hAnsi="Book Antiqua" w:cstheme="majorBidi"/>
                <w:sz w:val="22"/>
                <w:szCs w:val="22"/>
                <w:lang w:val="sv-SE"/>
              </w:rPr>
              <w:t>Bu Amjad Raza Ur Rehman</w:t>
            </w:r>
          </w:p>
          <w:p w:rsidR="00B13E70" w:rsidRPr="005E3725" w:rsidRDefault="00B13E70" w:rsidP="00925996">
            <w:pPr>
              <w:jc w:val="both"/>
              <w:rPr>
                <w:rFonts w:ascii="Book Antiqua" w:hAnsi="Book Antiqua" w:cstheme="majorBidi"/>
                <w:sz w:val="22"/>
                <w:szCs w:val="22"/>
                <w:lang w:val="sv-SE"/>
              </w:rPr>
            </w:pPr>
          </w:p>
          <w:p w:rsidR="00B13E70" w:rsidRPr="005E3725" w:rsidRDefault="00B13E70" w:rsidP="00925996">
            <w:pPr>
              <w:suppressAutoHyphens w:val="0"/>
              <w:jc w:val="both"/>
              <w:rPr>
                <w:rFonts w:ascii="Book Antiqua" w:hAnsi="Book Antiqua" w:cstheme="majorBidi"/>
                <w:sz w:val="22"/>
                <w:szCs w:val="22"/>
                <w:lang w:val="sv-SE"/>
              </w:rPr>
            </w:pPr>
            <w:r w:rsidRPr="005E3725">
              <w:rPr>
                <w:rFonts w:ascii="Book Antiqua" w:hAnsi="Book Antiqua" w:cstheme="majorBidi"/>
                <w:sz w:val="22"/>
                <w:szCs w:val="22"/>
                <w:lang w:val="sv-SE"/>
              </w:rPr>
              <w:t>Muhammad Hashim Ali Khan</w:t>
            </w:r>
          </w:p>
        </w:tc>
        <w:tc>
          <w:tcPr>
            <w:tcW w:w="2268" w:type="dxa"/>
          </w:tcPr>
          <w:p w:rsidR="00B13E70" w:rsidRPr="005E3725" w:rsidRDefault="00B13E70"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B13E70" w:rsidRPr="005E3725" w:rsidRDefault="00626636" w:rsidP="00B43C62">
            <w:pPr>
              <w:suppressAutoHyphens w:val="0"/>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w:t>
            </w:r>
          </w:p>
        </w:tc>
      </w:tr>
      <w:tr w:rsidR="00B13E70" w:rsidRPr="005E3725" w:rsidTr="00925996">
        <w:tc>
          <w:tcPr>
            <w:tcW w:w="709" w:type="dxa"/>
          </w:tcPr>
          <w:p w:rsidR="00B13E70" w:rsidRPr="005E3725" w:rsidRDefault="00B13E70" w:rsidP="00311BA6">
            <w:pPr>
              <w:pStyle w:val="ListParagraph"/>
              <w:numPr>
                <w:ilvl w:val="0"/>
                <w:numId w:val="10"/>
              </w:numPr>
              <w:suppressAutoHyphens w:val="0"/>
              <w:ind w:left="454"/>
              <w:rPr>
                <w:rFonts w:ascii="Book Antiqua" w:hAnsi="Book Antiqua" w:cstheme="majorBidi"/>
              </w:rPr>
            </w:pPr>
          </w:p>
        </w:tc>
        <w:tc>
          <w:tcPr>
            <w:tcW w:w="1846" w:type="dxa"/>
            <w:vAlign w:val="center"/>
          </w:tcPr>
          <w:p w:rsidR="00B13E70" w:rsidRPr="005E3725" w:rsidRDefault="00B13E70" w:rsidP="00925996">
            <w:pPr>
              <w:rPr>
                <w:rFonts w:ascii="Book Antiqua" w:hAnsi="Book Antiqua" w:cstheme="majorBidi"/>
                <w:sz w:val="22"/>
                <w:szCs w:val="22"/>
              </w:rPr>
            </w:pPr>
            <w:r w:rsidRPr="005E3725">
              <w:rPr>
                <w:rFonts w:ascii="Book Antiqua" w:hAnsi="Book Antiqua" w:cstheme="majorBidi"/>
                <w:sz w:val="22"/>
                <w:szCs w:val="22"/>
              </w:rPr>
              <w:t>M/s EngItech. Head office: C-59/1 Block-B Gulshan-e-Jamal, Karachi. Godown Address: Same as above</w:t>
            </w:r>
          </w:p>
          <w:p w:rsidR="00B13E70" w:rsidRPr="005E3725" w:rsidRDefault="00B13E70" w:rsidP="00925996">
            <w:pPr>
              <w:rPr>
                <w:rFonts w:ascii="Book Antiqua" w:hAnsi="Book Antiqua" w:cstheme="majorBidi"/>
                <w:sz w:val="22"/>
                <w:szCs w:val="22"/>
              </w:rPr>
            </w:pPr>
          </w:p>
        </w:tc>
        <w:tc>
          <w:tcPr>
            <w:tcW w:w="2089" w:type="dxa"/>
          </w:tcPr>
          <w:p w:rsidR="00B13E70" w:rsidRPr="005E3725" w:rsidRDefault="00B13E70" w:rsidP="00925996">
            <w:pPr>
              <w:jc w:val="both"/>
              <w:rPr>
                <w:rFonts w:ascii="Book Antiqua" w:hAnsi="Book Antiqua" w:cstheme="majorBidi"/>
                <w:sz w:val="22"/>
                <w:szCs w:val="22"/>
                <w:lang w:val="sv-SE"/>
              </w:rPr>
            </w:pPr>
            <w:r w:rsidRPr="005E3725">
              <w:rPr>
                <w:rFonts w:ascii="Book Antiqua" w:hAnsi="Book Antiqua" w:cstheme="majorBidi"/>
                <w:sz w:val="22"/>
                <w:szCs w:val="22"/>
                <w:lang w:val="sv-SE"/>
              </w:rPr>
              <w:t>Adnan Karamat</w:t>
            </w:r>
          </w:p>
          <w:p w:rsidR="00B13E70" w:rsidRPr="005E3725" w:rsidRDefault="00B13E70" w:rsidP="00925996">
            <w:pPr>
              <w:jc w:val="both"/>
              <w:rPr>
                <w:rFonts w:ascii="Book Antiqua" w:hAnsi="Book Antiqua" w:cstheme="majorBidi"/>
                <w:sz w:val="22"/>
                <w:szCs w:val="22"/>
                <w:lang w:val="sv-SE"/>
              </w:rPr>
            </w:pPr>
          </w:p>
          <w:p w:rsidR="00B13E70" w:rsidRPr="005E3725" w:rsidRDefault="00B13E70" w:rsidP="00925996">
            <w:pPr>
              <w:suppressAutoHyphens w:val="0"/>
              <w:jc w:val="both"/>
              <w:rPr>
                <w:rFonts w:ascii="Book Antiqua" w:hAnsi="Book Antiqua" w:cstheme="majorBidi"/>
                <w:sz w:val="22"/>
                <w:szCs w:val="22"/>
                <w:lang w:val="sv-SE"/>
              </w:rPr>
            </w:pPr>
            <w:r w:rsidRPr="005E3725">
              <w:rPr>
                <w:rFonts w:ascii="Book Antiqua" w:hAnsi="Book Antiqua" w:cstheme="majorBidi"/>
                <w:sz w:val="22"/>
                <w:szCs w:val="22"/>
                <w:lang w:val="sv-SE"/>
              </w:rPr>
              <w:t>Sami Ullah Khan</w:t>
            </w:r>
          </w:p>
        </w:tc>
        <w:tc>
          <w:tcPr>
            <w:tcW w:w="2268" w:type="dxa"/>
          </w:tcPr>
          <w:p w:rsidR="00B13E70" w:rsidRPr="005E3725" w:rsidRDefault="00B13E70"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B13E70" w:rsidRPr="005E3725" w:rsidRDefault="00626636" w:rsidP="00B43C62">
            <w:pPr>
              <w:suppressAutoHyphens w:val="0"/>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 xml:space="preserve"> </w:t>
            </w:r>
            <w:r w:rsidRPr="005E3725">
              <w:rPr>
                <w:rFonts w:ascii="Book Antiqua" w:hAnsi="Book Antiqua" w:cstheme="majorBidi"/>
                <w:sz w:val="20"/>
                <w:szCs w:val="20"/>
              </w:rPr>
              <w:t xml:space="preserve">subject to provision of </w:t>
            </w:r>
            <w:r w:rsidR="00B13E70" w:rsidRPr="005E3725">
              <w:rPr>
                <w:rFonts w:ascii="Book Antiqua" w:hAnsi="Book Antiqua" w:cstheme="majorBidi"/>
                <w:sz w:val="20"/>
                <w:szCs w:val="20"/>
              </w:rPr>
              <w:t>DSL</w:t>
            </w:r>
            <w:r w:rsidRPr="005E3725">
              <w:rPr>
                <w:rFonts w:ascii="Book Antiqua" w:hAnsi="Book Antiqua" w:cstheme="majorBidi"/>
                <w:sz w:val="20"/>
                <w:szCs w:val="20"/>
              </w:rPr>
              <w:t>.</w:t>
            </w:r>
          </w:p>
        </w:tc>
      </w:tr>
      <w:tr w:rsidR="00B13E70" w:rsidRPr="005E3725" w:rsidTr="00925996">
        <w:tc>
          <w:tcPr>
            <w:tcW w:w="709" w:type="dxa"/>
          </w:tcPr>
          <w:p w:rsidR="00B13E70" w:rsidRPr="005E3725" w:rsidRDefault="00B13E70" w:rsidP="00311BA6">
            <w:pPr>
              <w:pStyle w:val="ListParagraph"/>
              <w:numPr>
                <w:ilvl w:val="0"/>
                <w:numId w:val="10"/>
              </w:numPr>
              <w:suppressAutoHyphens w:val="0"/>
              <w:ind w:left="454"/>
              <w:rPr>
                <w:rFonts w:ascii="Book Antiqua" w:hAnsi="Book Antiqua" w:cstheme="majorBidi"/>
              </w:rPr>
            </w:pPr>
          </w:p>
        </w:tc>
        <w:tc>
          <w:tcPr>
            <w:tcW w:w="1846" w:type="dxa"/>
            <w:vAlign w:val="center"/>
          </w:tcPr>
          <w:p w:rsidR="00B13E70" w:rsidRPr="005E3725" w:rsidRDefault="00B13E70" w:rsidP="00925996">
            <w:pPr>
              <w:suppressAutoHyphens w:val="0"/>
              <w:rPr>
                <w:rFonts w:ascii="Book Antiqua" w:hAnsi="Book Antiqua" w:cstheme="majorBidi"/>
                <w:sz w:val="22"/>
                <w:szCs w:val="22"/>
              </w:rPr>
            </w:pPr>
            <w:r w:rsidRPr="005E3725">
              <w:rPr>
                <w:rFonts w:ascii="Book Antiqua" w:hAnsi="Book Antiqua" w:cstheme="majorBidi"/>
                <w:sz w:val="22"/>
                <w:szCs w:val="22"/>
              </w:rPr>
              <w:t xml:space="preserve">M/s Waseem Brothers. </w:t>
            </w:r>
          </w:p>
          <w:p w:rsidR="00B13E70" w:rsidRPr="005E3725" w:rsidRDefault="00B13E70" w:rsidP="00925996">
            <w:pPr>
              <w:rPr>
                <w:rFonts w:ascii="Book Antiqua" w:hAnsi="Book Antiqua" w:cstheme="majorBidi"/>
                <w:sz w:val="22"/>
                <w:szCs w:val="22"/>
              </w:rPr>
            </w:pPr>
            <w:r w:rsidRPr="005E3725">
              <w:rPr>
                <w:rFonts w:ascii="Book Antiqua" w:hAnsi="Book Antiqua" w:cstheme="majorBidi"/>
                <w:sz w:val="22"/>
                <w:szCs w:val="22"/>
              </w:rPr>
              <w:t>Head office: Plot No B-45, Block 5, Gulshan-e-Iqbal, Karachi.</w:t>
            </w:r>
            <w:r w:rsidRPr="005E3725">
              <w:rPr>
                <w:rFonts w:ascii="Book Antiqua" w:hAnsi="Book Antiqua" w:cstheme="majorBidi"/>
                <w:sz w:val="22"/>
                <w:szCs w:val="22"/>
              </w:rPr>
              <w:br/>
              <w:t>Godown Address: Same as above</w:t>
            </w:r>
          </w:p>
          <w:p w:rsidR="00B13E70" w:rsidRPr="005E3725" w:rsidRDefault="00B13E70" w:rsidP="00925996">
            <w:pPr>
              <w:suppressAutoHyphens w:val="0"/>
              <w:rPr>
                <w:rFonts w:ascii="Book Antiqua" w:hAnsi="Book Antiqua" w:cstheme="majorBidi"/>
                <w:sz w:val="22"/>
                <w:szCs w:val="22"/>
              </w:rPr>
            </w:pPr>
          </w:p>
        </w:tc>
        <w:tc>
          <w:tcPr>
            <w:tcW w:w="2089" w:type="dxa"/>
          </w:tcPr>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Abdul Waseem</w:t>
            </w:r>
          </w:p>
        </w:tc>
        <w:tc>
          <w:tcPr>
            <w:tcW w:w="2268" w:type="dxa"/>
          </w:tcPr>
          <w:p w:rsidR="00B13E70" w:rsidRPr="005E3725" w:rsidRDefault="00B13E70"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B13E70" w:rsidRPr="005E3725" w:rsidRDefault="00626636" w:rsidP="00B43C62">
            <w:pPr>
              <w:suppressAutoHyphens w:val="0"/>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 xml:space="preserve"> </w:t>
            </w:r>
          </w:p>
        </w:tc>
      </w:tr>
      <w:tr w:rsidR="00B13E70" w:rsidRPr="005E3725" w:rsidTr="00925996">
        <w:tc>
          <w:tcPr>
            <w:tcW w:w="709" w:type="dxa"/>
          </w:tcPr>
          <w:p w:rsidR="00B13E70" w:rsidRPr="005E3725" w:rsidRDefault="00B13E70" w:rsidP="00311BA6">
            <w:pPr>
              <w:pStyle w:val="ListParagraph"/>
              <w:numPr>
                <w:ilvl w:val="0"/>
                <w:numId w:val="10"/>
              </w:numPr>
              <w:suppressAutoHyphens w:val="0"/>
              <w:ind w:left="454"/>
              <w:rPr>
                <w:rFonts w:ascii="Book Antiqua" w:hAnsi="Book Antiqua" w:cstheme="majorBidi"/>
              </w:rPr>
            </w:pPr>
          </w:p>
        </w:tc>
        <w:tc>
          <w:tcPr>
            <w:tcW w:w="1846" w:type="dxa"/>
            <w:vAlign w:val="center"/>
          </w:tcPr>
          <w:p w:rsidR="00B13E70" w:rsidRPr="005E3725" w:rsidRDefault="00B13E70" w:rsidP="00925996">
            <w:pPr>
              <w:suppressAutoHyphens w:val="0"/>
              <w:rPr>
                <w:rFonts w:ascii="Book Antiqua" w:hAnsi="Book Antiqua" w:cstheme="majorBidi"/>
                <w:sz w:val="22"/>
                <w:szCs w:val="22"/>
              </w:rPr>
            </w:pPr>
            <w:r w:rsidRPr="005E3725">
              <w:rPr>
                <w:rFonts w:ascii="Book Antiqua" w:hAnsi="Book Antiqua" w:cstheme="majorBidi"/>
                <w:sz w:val="22"/>
                <w:szCs w:val="22"/>
              </w:rPr>
              <w:t>M/s Diagnostic Systems.</w:t>
            </w:r>
          </w:p>
          <w:p w:rsidR="00B13E70" w:rsidRPr="005E3725" w:rsidRDefault="00B13E70" w:rsidP="00925996">
            <w:pPr>
              <w:suppressAutoHyphens w:val="0"/>
              <w:rPr>
                <w:rFonts w:ascii="Book Antiqua" w:hAnsi="Book Antiqua" w:cstheme="majorBidi"/>
                <w:sz w:val="22"/>
                <w:szCs w:val="22"/>
              </w:rPr>
            </w:pPr>
            <w:r w:rsidRPr="005E3725">
              <w:rPr>
                <w:rFonts w:ascii="Book Antiqua" w:hAnsi="Book Antiqua" w:cstheme="majorBidi"/>
                <w:sz w:val="22"/>
                <w:szCs w:val="22"/>
              </w:rPr>
              <w:t>Head office: 1</w:t>
            </w:r>
            <w:r w:rsidRPr="005E3725">
              <w:rPr>
                <w:rFonts w:ascii="Book Antiqua" w:hAnsi="Book Antiqua" w:cstheme="majorBidi"/>
                <w:sz w:val="22"/>
                <w:szCs w:val="22"/>
                <w:vertAlign w:val="superscript"/>
              </w:rPr>
              <w:t>st</w:t>
            </w:r>
            <w:r w:rsidRPr="005E3725">
              <w:rPr>
                <w:rFonts w:ascii="Book Antiqua" w:hAnsi="Book Antiqua" w:cstheme="majorBidi"/>
                <w:sz w:val="22"/>
                <w:szCs w:val="22"/>
              </w:rPr>
              <w:t xml:space="preserve"> Floor, A-21, Block 13-D-1, Rufi Cottages, Sehba  Akhtar Rd, Gulshan-e-Iqbal, Karachi.</w:t>
            </w:r>
          </w:p>
          <w:p w:rsidR="00B13E70" w:rsidRPr="005E3725" w:rsidRDefault="00B13E70" w:rsidP="00925996">
            <w:pPr>
              <w:rPr>
                <w:rFonts w:ascii="Book Antiqua" w:hAnsi="Book Antiqua" w:cstheme="majorBidi"/>
                <w:sz w:val="22"/>
                <w:szCs w:val="22"/>
              </w:rPr>
            </w:pPr>
            <w:r w:rsidRPr="005E3725">
              <w:rPr>
                <w:rFonts w:ascii="Book Antiqua" w:hAnsi="Book Antiqua" w:cstheme="majorBidi"/>
                <w:sz w:val="22"/>
                <w:szCs w:val="22"/>
              </w:rPr>
              <w:t>Godown Address: Same as above</w:t>
            </w:r>
          </w:p>
          <w:p w:rsidR="00B13E70" w:rsidRPr="005E3725" w:rsidRDefault="00B13E70" w:rsidP="00925996">
            <w:pPr>
              <w:suppressAutoHyphens w:val="0"/>
              <w:rPr>
                <w:rFonts w:ascii="Book Antiqua" w:hAnsi="Book Antiqua" w:cstheme="majorBidi"/>
                <w:sz w:val="22"/>
                <w:szCs w:val="22"/>
              </w:rPr>
            </w:pPr>
          </w:p>
        </w:tc>
        <w:tc>
          <w:tcPr>
            <w:tcW w:w="2089" w:type="dxa"/>
          </w:tcPr>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Ayaz Aleem</w:t>
            </w:r>
          </w:p>
        </w:tc>
        <w:tc>
          <w:tcPr>
            <w:tcW w:w="2268" w:type="dxa"/>
          </w:tcPr>
          <w:p w:rsidR="00B13E70" w:rsidRPr="005E3725" w:rsidRDefault="00B13E70"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Yes</w:t>
            </w:r>
          </w:p>
        </w:tc>
        <w:tc>
          <w:tcPr>
            <w:tcW w:w="2410" w:type="dxa"/>
          </w:tcPr>
          <w:p w:rsidR="00B13E70" w:rsidRPr="005E3725" w:rsidRDefault="00626636" w:rsidP="00626636">
            <w:pPr>
              <w:suppressAutoHyphens w:val="0"/>
              <w:jc w:val="both"/>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 cold chain facility.</w:t>
            </w:r>
          </w:p>
        </w:tc>
      </w:tr>
      <w:tr w:rsidR="00626636" w:rsidRPr="005E3725" w:rsidTr="00925996">
        <w:tc>
          <w:tcPr>
            <w:tcW w:w="709" w:type="dxa"/>
          </w:tcPr>
          <w:p w:rsidR="00626636" w:rsidRPr="005E3725" w:rsidRDefault="00626636" w:rsidP="00311BA6">
            <w:pPr>
              <w:pStyle w:val="ListParagraph"/>
              <w:numPr>
                <w:ilvl w:val="0"/>
                <w:numId w:val="10"/>
              </w:numPr>
              <w:suppressAutoHyphens w:val="0"/>
              <w:ind w:left="454"/>
              <w:rPr>
                <w:rFonts w:ascii="Book Antiqua" w:hAnsi="Book Antiqua" w:cstheme="majorBidi"/>
              </w:rPr>
            </w:pPr>
          </w:p>
        </w:tc>
        <w:tc>
          <w:tcPr>
            <w:tcW w:w="1846" w:type="dxa"/>
            <w:vAlign w:val="center"/>
          </w:tcPr>
          <w:p w:rsidR="00626636" w:rsidRPr="005E3725" w:rsidRDefault="00626636" w:rsidP="00925996">
            <w:pPr>
              <w:suppressAutoHyphens w:val="0"/>
              <w:rPr>
                <w:rFonts w:ascii="Book Antiqua" w:hAnsi="Book Antiqua" w:cstheme="majorBidi"/>
                <w:sz w:val="22"/>
                <w:szCs w:val="22"/>
              </w:rPr>
            </w:pPr>
            <w:r w:rsidRPr="005E3725">
              <w:rPr>
                <w:rFonts w:ascii="Book Antiqua" w:hAnsi="Book Antiqua" w:cstheme="majorBidi"/>
                <w:sz w:val="22"/>
                <w:szCs w:val="22"/>
              </w:rPr>
              <w:t>M/s Chohan and Company.</w:t>
            </w:r>
          </w:p>
          <w:p w:rsidR="00626636" w:rsidRPr="005E3725" w:rsidRDefault="00626636" w:rsidP="00925996">
            <w:pPr>
              <w:suppressAutoHyphens w:val="0"/>
              <w:rPr>
                <w:rFonts w:ascii="Book Antiqua" w:hAnsi="Book Antiqua" w:cstheme="majorBidi"/>
                <w:sz w:val="22"/>
                <w:szCs w:val="22"/>
              </w:rPr>
            </w:pPr>
            <w:r w:rsidRPr="005E3725">
              <w:rPr>
                <w:rFonts w:ascii="Book Antiqua" w:hAnsi="Book Antiqua" w:cstheme="majorBidi"/>
                <w:sz w:val="22"/>
                <w:szCs w:val="22"/>
              </w:rPr>
              <w:t>Head office:21 Bahadurabad Block 3, Karachi.</w:t>
            </w:r>
          </w:p>
          <w:p w:rsidR="00626636" w:rsidRPr="005E3725" w:rsidRDefault="00626636" w:rsidP="00925996">
            <w:pPr>
              <w:rPr>
                <w:rFonts w:ascii="Book Antiqua" w:hAnsi="Book Antiqua" w:cstheme="majorBidi"/>
                <w:sz w:val="22"/>
                <w:szCs w:val="22"/>
              </w:rPr>
            </w:pPr>
            <w:r w:rsidRPr="005E3725">
              <w:rPr>
                <w:rFonts w:ascii="Book Antiqua" w:hAnsi="Book Antiqua" w:cstheme="majorBidi"/>
                <w:sz w:val="22"/>
                <w:szCs w:val="22"/>
              </w:rPr>
              <w:t>Godown Address: Same as above</w:t>
            </w:r>
            <w:r w:rsidRPr="005E3725">
              <w:rPr>
                <w:rFonts w:ascii="Book Antiqua" w:hAnsi="Book Antiqua" w:cstheme="majorBidi"/>
                <w:sz w:val="22"/>
                <w:szCs w:val="22"/>
              </w:rPr>
              <w:br/>
            </w:r>
          </w:p>
        </w:tc>
        <w:tc>
          <w:tcPr>
            <w:tcW w:w="2089" w:type="dxa"/>
          </w:tcPr>
          <w:p w:rsidR="00626636" w:rsidRPr="005E3725" w:rsidRDefault="0062663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Abdul Waheed Chohan</w:t>
            </w:r>
          </w:p>
        </w:tc>
        <w:tc>
          <w:tcPr>
            <w:tcW w:w="2268" w:type="dxa"/>
          </w:tcPr>
          <w:p w:rsidR="00626636" w:rsidRPr="005E3725" w:rsidRDefault="00626636"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626636" w:rsidRPr="005E3725" w:rsidRDefault="0062663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Yes</w:t>
            </w:r>
          </w:p>
        </w:tc>
        <w:tc>
          <w:tcPr>
            <w:tcW w:w="2410" w:type="dxa"/>
          </w:tcPr>
          <w:p w:rsidR="00626636" w:rsidRPr="005E3725" w:rsidRDefault="00626636">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 cold chain facility.</w:t>
            </w:r>
          </w:p>
        </w:tc>
      </w:tr>
      <w:tr w:rsidR="00626636" w:rsidRPr="005E3725" w:rsidTr="00925996">
        <w:tc>
          <w:tcPr>
            <w:tcW w:w="709" w:type="dxa"/>
          </w:tcPr>
          <w:p w:rsidR="00626636" w:rsidRPr="005E3725" w:rsidRDefault="00626636" w:rsidP="00311BA6">
            <w:pPr>
              <w:pStyle w:val="ListParagraph"/>
              <w:numPr>
                <w:ilvl w:val="0"/>
                <w:numId w:val="10"/>
              </w:numPr>
              <w:suppressAutoHyphens w:val="0"/>
              <w:ind w:left="454"/>
              <w:rPr>
                <w:rFonts w:ascii="Book Antiqua" w:hAnsi="Book Antiqua" w:cstheme="majorBidi"/>
              </w:rPr>
            </w:pPr>
          </w:p>
        </w:tc>
        <w:tc>
          <w:tcPr>
            <w:tcW w:w="1846" w:type="dxa"/>
            <w:vAlign w:val="center"/>
          </w:tcPr>
          <w:p w:rsidR="00626636" w:rsidRPr="005E3725" w:rsidRDefault="00626636" w:rsidP="00925996">
            <w:pPr>
              <w:suppressAutoHyphens w:val="0"/>
              <w:rPr>
                <w:rFonts w:ascii="Book Antiqua" w:hAnsi="Book Antiqua" w:cstheme="majorBidi"/>
                <w:sz w:val="22"/>
                <w:szCs w:val="22"/>
              </w:rPr>
            </w:pPr>
            <w:r w:rsidRPr="005E3725">
              <w:rPr>
                <w:rFonts w:ascii="Book Antiqua" w:hAnsi="Book Antiqua" w:cstheme="majorBidi"/>
                <w:sz w:val="22"/>
                <w:szCs w:val="22"/>
              </w:rPr>
              <w:t>M/s Reagnchem Scientific.</w:t>
            </w:r>
          </w:p>
          <w:p w:rsidR="00626636" w:rsidRPr="005E3725" w:rsidRDefault="00626636" w:rsidP="00925996">
            <w:pPr>
              <w:suppressAutoHyphens w:val="0"/>
              <w:rPr>
                <w:rFonts w:ascii="Book Antiqua" w:hAnsi="Book Antiqua" w:cstheme="majorBidi"/>
                <w:sz w:val="22"/>
                <w:szCs w:val="22"/>
              </w:rPr>
            </w:pPr>
            <w:r w:rsidRPr="005E3725">
              <w:rPr>
                <w:rFonts w:ascii="Book Antiqua" w:hAnsi="Book Antiqua" w:cstheme="majorBidi"/>
                <w:sz w:val="22"/>
                <w:szCs w:val="22"/>
              </w:rPr>
              <w:t>Head office: 2nd Floor, A-21, Block 13-D-1, Rufi Cottages, Sehba  Akhtar Rd, Gulshan-e-Iqbal, Karachi.</w:t>
            </w:r>
          </w:p>
          <w:p w:rsidR="00626636" w:rsidRPr="005E3725" w:rsidRDefault="00626636" w:rsidP="00925996">
            <w:pPr>
              <w:rPr>
                <w:rFonts w:ascii="Book Antiqua" w:hAnsi="Book Antiqua" w:cstheme="majorBidi"/>
                <w:sz w:val="22"/>
                <w:szCs w:val="22"/>
              </w:rPr>
            </w:pPr>
            <w:r w:rsidRPr="005E3725">
              <w:rPr>
                <w:rFonts w:ascii="Book Antiqua" w:hAnsi="Book Antiqua" w:cstheme="majorBidi"/>
                <w:sz w:val="22"/>
                <w:szCs w:val="22"/>
              </w:rPr>
              <w:t>Godown Address: Same as above</w:t>
            </w:r>
            <w:r w:rsidRPr="005E3725">
              <w:rPr>
                <w:rFonts w:ascii="Book Antiqua" w:hAnsi="Book Antiqua" w:cstheme="majorBidi"/>
                <w:sz w:val="22"/>
                <w:szCs w:val="22"/>
              </w:rPr>
              <w:br/>
            </w:r>
          </w:p>
        </w:tc>
        <w:tc>
          <w:tcPr>
            <w:tcW w:w="2089" w:type="dxa"/>
          </w:tcPr>
          <w:p w:rsidR="00626636" w:rsidRPr="005E3725" w:rsidRDefault="0062663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Mufti Sarmad Aleem</w:t>
            </w:r>
          </w:p>
        </w:tc>
        <w:tc>
          <w:tcPr>
            <w:tcW w:w="2268" w:type="dxa"/>
          </w:tcPr>
          <w:p w:rsidR="00626636" w:rsidRPr="005E3725" w:rsidRDefault="00626636"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626636" w:rsidRPr="005E3725" w:rsidRDefault="0062663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Yes</w:t>
            </w:r>
          </w:p>
        </w:tc>
        <w:tc>
          <w:tcPr>
            <w:tcW w:w="2410" w:type="dxa"/>
          </w:tcPr>
          <w:p w:rsidR="00626636" w:rsidRPr="005E3725" w:rsidRDefault="00626636">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 cold chain facility.</w:t>
            </w:r>
          </w:p>
        </w:tc>
      </w:tr>
      <w:tr w:rsidR="00626636" w:rsidRPr="005E3725" w:rsidTr="00925996">
        <w:tc>
          <w:tcPr>
            <w:tcW w:w="709" w:type="dxa"/>
          </w:tcPr>
          <w:p w:rsidR="00626636" w:rsidRPr="005E3725" w:rsidRDefault="00626636" w:rsidP="00311BA6">
            <w:pPr>
              <w:pStyle w:val="ListParagraph"/>
              <w:numPr>
                <w:ilvl w:val="0"/>
                <w:numId w:val="10"/>
              </w:numPr>
              <w:suppressAutoHyphens w:val="0"/>
              <w:ind w:left="454"/>
              <w:rPr>
                <w:rFonts w:ascii="Book Antiqua" w:hAnsi="Book Antiqua" w:cstheme="majorBidi"/>
              </w:rPr>
            </w:pPr>
          </w:p>
        </w:tc>
        <w:tc>
          <w:tcPr>
            <w:tcW w:w="1846" w:type="dxa"/>
            <w:vAlign w:val="center"/>
          </w:tcPr>
          <w:p w:rsidR="00626636" w:rsidRPr="005E3725" w:rsidRDefault="00626636" w:rsidP="00925996">
            <w:pPr>
              <w:ind w:left="6"/>
              <w:rPr>
                <w:rFonts w:ascii="Book Antiqua" w:hAnsi="Book Antiqua" w:cstheme="majorBidi"/>
                <w:sz w:val="22"/>
                <w:szCs w:val="22"/>
              </w:rPr>
            </w:pPr>
            <w:r w:rsidRPr="005E3725">
              <w:rPr>
                <w:rFonts w:ascii="Book Antiqua" w:hAnsi="Book Antiqua" w:cstheme="majorBidi"/>
                <w:sz w:val="22"/>
                <w:szCs w:val="22"/>
              </w:rPr>
              <w:t>M/s Saru International.</w:t>
            </w:r>
          </w:p>
          <w:p w:rsidR="00626636" w:rsidRPr="005E3725" w:rsidRDefault="00626636" w:rsidP="00925996">
            <w:pPr>
              <w:ind w:left="6"/>
              <w:rPr>
                <w:rFonts w:ascii="Book Antiqua" w:hAnsi="Book Antiqua" w:cstheme="majorBidi"/>
                <w:sz w:val="22"/>
                <w:szCs w:val="22"/>
              </w:rPr>
            </w:pPr>
            <w:r w:rsidRPr="005E3725">
              <w:rPr>
                <w:rFonts w:ascii="Book Antiqua" w:hAnsi="Book Antiqua" w:cstheme="majorBidi"/>
                <w:sz w:val="22"/>
                <w:szCs w:val="22"/>
              </w:rPr>
              <w:t>Head office:B-194/1, Block-12,  Gulistan-e-Jauhar, Karachi.</w:t>
            </w:r>
          </w:p>
          <w:p w:rsidR="00626636" w:rsidRPr="005E3725" w:rsidRDefault="00626636" w:rsidP="00925996">
            <w:pPr>
              <w:rPr>
                <w:rFonts w:ascii="Book Antiqua" w:hAnsi="Book Antiqua" w:cstheme="majorBidi"/>
                <w:sz w:val="22"/>
                <w:szCs w:val="22"/>
              </w:rPr>
            </w:pPr>
            <w:r w:rsidRPr="005E3725">
              <w:rPr>
                <w:rFonts w:ascii="Book Antiqua" w:hAnsi="Book Antiqua" w:cstheme="majorBidi"/>
                <w:sz w:val="22"/>
                <w:szCs w:val="22"/>
              </w:rPr>
              <w:t>Godown Address: Same as above</w:t>
            </w:r>
          </w:p>
          <w:p w:rsidR="00DB080A" w:rsidRPr="005E3725" w:rsidRDefault="00DB080A" w:rsidP="00925996">
            <w:pPr>
              <w:rPr>
                <w:rFonts w:ascii="Book Antiqua" w:hAnsi="Book Antiqua" w:cstheme="majorBidi"/>
                <w:sz w:val="22"/>
                <w:szCs w:val="22"/>
              </w:rPr>
            </w:pPr>
          </w:p>
        </w:tc>
        <w:tc>
          <w:tcPr>
            <w:tcW w:w="2089" w:type="dxa"/>
          </w:tcPr>
          <w:p w:rsidR="00626636" w:rsidRPr="005E3725" w:rsidRDefault="0062663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Saleem Iqbal</w:t>
            </w:r>
          </w:p>
        </w:tc>
        <w:tc>
          <w:tcPr>
            <w:tcW w:w="2268" w:type="dxa"/>
          </w:tcPr>
          <w:p w:rsidR="00626636" w:rsidRPr="005E3725" w:rsidRDefault="00626636"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626636" w:rsidRPr="005E3725" w:rsidRDefault="0062663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626636" w:rsidRPr="005E3725" w:rsidRDefault="00626636">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 xml:space="preserve"> </w:t>
            </w:r>
          </w:p>
        </w:tc>
      </w:tr>
      <w:tr w:rsidR="00626636" w:rsidRPr="005E3725" w:rsidTr="00925996">
        <w:tc>
          <w:tcPr>
            <w:tcW w:w="709" w:type="dxa"/>
          </w:tcPr>
          <w:p w:rsidR="00626636" w:rsidRPr="005E3725" w:rsidRDefault="00626636" w:rsidP="00311BA6">
            <w:pPr>
              <w:pStyle w:val="ListParagraph"/>
              <w:numPr>
                <w:ilvl w:val="0"/>
                <w:numId w:val="10"/>
              </w:numPr>
              <w:suppressAutoHyphens w:val="0"/>
              <w:ind w:left="454"/>
              <w:rPr>
                <w:rFonts w:ascii="Book Antiqua" w:hAnsi="Book Antiqua" w:cstheme="majorBidi"/>
              </w:rPr>
            </w:pPr>
          </w:p>
        </w:tc>
        <w:tc>
          <w:tcPr>
            <w:tcW w:w="1846" w:type="dxa"/>
            <w:vAlign w:val="center"/>
          </w:tcPr>
          <w:p w:rsidR="00626636" w:rsidRPr="005E3725" w:rsidRDefault="00626636" w:rsidP="00925996">
            <w:pPr>
              <w:ind w:left="6"/>
              <w:rPr>
                <w:rFonts w:ascii="Book Antiqua" w:hAnsi="Book Antiqua" w:cstheme="majorBidi"/>
                <w:sz w:val="22"/>
                <w:szCs w:val="22"/>
              </w:rPr>
            </w:pPr>
            <w:r w:rsidRPr="005E3725">
              <w:rPr>
                <w:rFonts w:ascii="Book Antiqua" w:hAnsi="Book Antiqua" w:cstheme="majorBidi"/>
                <w:sz w:val="22"/>
                <w:szCs w:val="22"/>
              </w:rPr>
              <w:t>M/s Innovate Medical Technologies (Pvt) Ltd.</w:t>
            </w:r>
          </w:p>
          <w:p w:rsidR="00626636" w:rsidRPr="005E3725" w:rsidRDefault="00626636" w:rsidP="00925996">
            <w:pPr>
              <w:ind w:left="6"/>
              <w:rPr>
                <w:rFonts w:ascii="Book Antiqua" w:hAnsi="Book Antiqua" w:cstheme="majorBidi"/>
                <w:sz w:val="22"/>
                <w:szCs w:val="22"/>
              </w:rPr>
            </w:pPr>
            <w:r w:rsidRPr="005E3725">
              <w:rPr>
                <w:rFonts w:ascii="Book Antiqua" w:hAnsi="Book Antiqua" w:cstheme="majorBidi"/>
                <w:sz w:val="22"/>
                <w:szCs w:val="22"/>
              </w:rPr>
              <w:t>Head office: House No. A-7, Baloch Goth Block No 13-D-3 Gulshan-e-Iqbal, Karachi.</w:t>
            </w:r>
          </w:p>
          <w:p w:rsidR="00626636" w:rsidRPr="005E3725" w:rsidRDefault="00626636" w:rsidP="00925996">
            <w:pPr>
              <w:rPr>
                <w:rFonts w:ascii="Book Antiqua" w:hAnsi="Book Antiqua" w:cstheme="majorBidi"/>
                <w:sz w:val="22"/>
                <w:szCs w:val="22"/>
              </w:rPr>
            </w:pPr>
            <w:r w:rsidRPr="005E3725">
              <w:rPr>
                <w:rFonts w:ascii="Book Antiqua" w:hAnsi="Book Antiqua" w:cstheme="majorBidi"/>
                <w:sz w:val="22"/>
                <w:szCs w:val="22"/>
              </w:rPr>
              <w:t>Godown Address: Same as above</w:t>
            </w:r>
          </w:p>
          <w:p w:rsidR="00626636" w:rsidRPr="005E3725" w:rsidRDefault="00626636" w:rsidP="00925996">
            <w:pPr>
              <w:suppressAutoHyphens w:val="0"/>
              <w:rPr>
                <w:rFonts w:ascii="Book Antiqua" w:hAnsi="Book Antiqua" w:cstheme="majorBidi"/>
                <w:sz w:val="22"/>
                <w:szCs w:val="22"/>
              </w:rPr>
            </w:pPr>
          </w:p>
        </w:tc>
        <w:tc>
          <w:tcPr>
            <w:tcW w:w="2089" w:type="dxa"/>
          </w:tcPr>
          <w:p w:rsidR="00626636" w:rsidRPr="005E3725" w:rsidRDefault="00626636" w:rsidP="00925996">
            <w:pPr>
              <w:jc w:val="both"/>
              <w:rPr>
                <w:rFonts w:ascii="Book Antiqua" w:hAnsi="Book Antiqua" w:cstheme="majorBidi"/>
                <w:sz w:val="22"/>
                <w:szCs w:val="22"/>
              </w:rPr>
            </w:pPr>
            <w:r w:rsidRPr="005E3725">
              <w:rPr>
                <w:rFonts w:ascii="Book Antiqua" w:hAnsi="Book Antiqua" w:cstheme="majorBidi"/>
                <w:sz w:val="22"/>
                <w:szCs w:val="22"/>
              </w:rPr>
              <w:t>Waqas Jawaid</w:t>
            </w:r>
          </w:p>
          <w:p w:rsidR="00626636" w:rsidRPr="005E3725" w:rsidRDefault="00626636" w:rsidP="00925996">
            <w:pPr>
              <w:jc w:val="both"/>
              <w:rPr>
                <w:rFonts w:ascii="Book Antiqua" w:hAnsi="Book Antiqua" w:cstheme="majorBidi"/>
                <w:sz w:val="22"/>
                <w:szCs w:val="22"/>
              </w:rPr>
            </w:pPr>
          </w:p>
          <w:p w:rsidR="00626636" w:rsidRPr="005E3725" w:rsidRDefault="00626636" w:rsidP="00965B28">
            <w:pPr>
              <w:suppressAutoHyphens w:val="0"/>
              <w:rPr>
                <w:rFonts w:ascii="Book Antiqua" w:hAnsi="Book Antiqua" w:cstheme="majorBidi"/>
                <w:sz w:val="22"/>
                <w:szCs w:val="22"/>
              </w:rPr>
            </w:pPr>
            <w:r w:rsidRPr="005E3725">
              <w:rPr>
                <w:rFonts w:ascii="Book Antiqua" w:hAnsi="Book Antiqua" w:cstheme="majorBidi"/>
                <w:sz w:val="22"/>
                <w:szCs w:val="22"/>
              </w:rPr>
              <w:t>Maroof Ali Mohyuddin</w:t>
            </w:r>
          </w:p>
        </w:tc>
        <w:tc>
          <w:tcPr>
            <w:tcW w:w="2268" w:type="dxa"/>
          </w:tcPr>
          <w:p w:rsidR="00626636" w:rsidRPr="005E3725" w:rsidRDefault="00626636"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626636" w:rsidRPr="005E3725" w:rsidRDefault="00626636"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626636" w:rsidRPr="005E3725" w:rsidRDefault="00626636">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 xml:space="preserve"> </w:t>
            </w:r>
          </w:p>
        </w:tc>
      </w:tr>
      <w:tr w:rsidR="00B13E70" w:rsidRPr="005E3725" w:rsidTr="00925996">
        <w:tc>
          <w:tcPr>
            <w:tcW w:w="709" w:type="dxa"/>
          </w:tcPr>
          <w:p w:rsidR="00B13E70" w:rsidRPr="005E3725" w:rsidRDefault="00B13E70" w:rsidP="00311BA6">
            <w:pPr>
              <w:pStyle w:val="ListParagraph"/>
              <w:numPr>
                <w:ilvl w:val="0"/>
                <w:numId w:val="10"/>
              </w:numPr>
              <w:suppressAutoHyphens w:val="0"/>
              <w:ind w:left="454"/>
              <w:rPr>
                <w:rFonts w:ascii="Book Antiqua" w:hAnsi="Book Antiqua" w:cstheme="majorBidi"/>
              </w:rPr>
            </w:pPr>
          </w:p>
        </w:tc>
        <w:tc>
          <w:tcPr>
            <w:tcW w:w="1846" w:type="dxa"/>
            <w:vAlign w:val="center"/>
          </w:tcPr>
          <w:p w:rsidR="00B13E70" w:rsidRPr="005E3725" w:rsidRDefault="00B13E70" w:rsidP="00925996">
            <w:pPr>
              <w:rPr>
                <w:rFonts w:ascii="Book Antiqua" w:hAnsi="Book Antiqua" w:cstheme="majorBidi"/>
                <w:sz w:val="22"/>
                <w:szCs w:val="22"/>
              </w:rPr>
            </w:pPr>
            <w:r w:rsidRPr="005E3725">
              <w:rPr>
                <w:rFonts w:ascii="Book Antiqua" w:hAnsi="Book Antiqua" w:cstheme="majorBidi"/>
                <w:sz w:val="22"/>
                <w:szCs w:val="22"/>
              </w:rPr>
              <w:t>M/s Zedco.</w:t>
            </w:r>
          </w:p>
          <w:p w:rsidR="00B13E70" w:rsidRPr="005E3725" w:rsidRDefault="00B13E70" w:rsidP="00925996">
            <w:pPr>
              <w:rPr>
                <w:rFonts w:ascii="Book Antiqua" w:hAnsi="Book Antiqua" w:cstheme="majorBidi"/>
                <w:sz w:val="22"/>
                <w:szCs w:val="22"/>
              </w:rPr>
            </w:pPr>
            <w:r w:rsidRPr="005E3725">
              <w:rPr>
                <w:rFonts w:ascii="Book Antiqua" w:hAnsi="Book Antiqua" w:cstheme="majorBidi"/>
                <w:sz w:val="22"/>
                <w:szCs w:val="22"/>
              </w:rPr>
              <w:t>Head office: Office No 203, Sky Mark Tower, Plot A-13, Block 7/8, K.C.H.S.U, Shahrah-e- Faisal, Karachi.</w:t>
            </w:r>
            <w:r w:rsidRPr="005E3725">
              <w:rPr>
                <w:rFonts w:ascii="Book Antiqua" w:hAnsi="Book Antiqua" w:cstheme="majorBidi"/>
                <w:sz w:val="22"/>
                <w:szCs w:val="22"/>
              </w:rPr>
              <w:br/>
              <w:t>Godown Address: Same as above</w:t>
            </w:r>
          </w:p>
          <w:p w:rsidR="00B13E70" w:rsidRPr="005E3725" w:rsidRDefault="00B13E70" w:rsidP="00925996">
            <w:pPr>
              <w:suppressAutoHyphens w:val="0"/>
              <w:rPr>
                <w:rFonts w:ascii="Book Antiqua" w:hAnsi="Book Antiqua" w:cstheme="majorBidi"/>
                <w:sz w:val="22"/>
                <w:szCs w:val="22"/>
              </w:rPr>
            </w:pPr>
          </w:p>
        </w:tc>
        <w:tc>
          <w:tcPr>
            <w:tcW w:w="2089" w:type="dxa"/>
          </w:tcPr>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Shujaat Hussain</w:t>
            </w:r>
          </w:p>
        </w:tc>
        <w:tc>
          <w:tcPr>
            <w:tcW w:w="2268" w:type="dxa"/>
          </w:tcPr>
          <w:p w:rsidR="00B13E70" w:rsidRPr="005E3725" w:rsidRDefault="00B13E70"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Yes</w:t>
            </w:r>
          </w:p>
        </w:tc>
        <w:tc>
          <w:tcPr>
            <w:tcW w:w="2410" w:type="dxa"/>
          </w:tcPr>
          <w:p w:rsidR="00B13E70" w:rsidRPr="005E3725" w:rsidRDefault="00626636" w:rsidP="0091550A">
            <w:pPr>
              <w:suppressAutoHyphens w:val="0"/>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 cold chain facility.</w:t>
            </w:r>
          </w:p>
        </w:tc>
      </w:tr>
      <w:tr w:rsidR="00B13E70" w:rsidRPr="005E3725" w:rsidTr="00925996">
        <w:tc>
          <w:tcPr>
            <w:tcW w:w="709" w:type="dxa"/>
          </w:tcPr>
          <w:p w:rsidR="00B13E70" w:rsidRPr="005E3725" w:rsidRDefault="00B13E70" w:rsidP="00311BA6">
            <w:pPr>
              <w:pStyle w:val="ListParagraph"/>
              <w:numPr>
                <w:ilvl w:val="0"/>
                <w:numId w:val="10"/>
              </w:numPr>
              <w:suppressAutoHyphens w:val="0"/>
              <w:ind w:left="454"/>
              <w:rPr>
                <w:rFonts w:ascii="Book Antiqua" w:hAnsi="Book Antiqua" w:cstheme="majorBidi"/>
              </w:rPr>
            </w:pPr>
          </w:p>
        </w:tc>
        <w:tc>
          <w:tcPr>
            <w:tcW w:w="1846" w:type="dxa"/>
            <w:vAlign w:val="center"/>
          </w:tcPr>
          <w:p w:rsidR="00B13E70" w:rsidRPr="005E3725" w:rsidRDefault="00B13E70" w:rsidP="00925996">
            <w:pPr>
              <w:suppressAutoHyphens w:val="0"/>
              <w:rPr>
                <w:rFonts w:ascii="Book Antiqua" w:hAnsi="Book Antiqua" w:cstheme="majorBidi"/>
                <w:sz w:val="22"/>
                <w:szCs w:val="22"/>
              </w:rPr>
            </w:pPr>
            <w:r w:rsidRPr="005E3725">
              <w:rPr>
                <w:rFonts w:ascii="Book Antiqua" w:hAnsi="Book Antiqua" w:cstheme="majorBidi"/>
                <w:sz w:val="22"/>
                <w:szCs w:val="22"/>
              </w:rPr>
              <w:t>M/s Biologic Medical Systems,</w:t>
            </w:r>
          </w:p>
          <w:p w:rsidR="00B13E70" w:rsidRPr="005E3725" w:rsidRDefault="00B13E70" w:rsidP="00925996">
            <w:pPr>
              <w:suppressAutoHyphens w:val="0"/>
              <w:rPr>
                <w:rFonts w:ascii="Book Antiqua" w:hAnsi="Book Antiqua" w:cstheme="majorBidi"/>
                <w:sz w:val="22"/>
                <w:szCs w:val="22"/>
              </w:rPr>
            </w:pPr>
            <w:r w:rsidRPr="005E3725">
              <w:rPr>
                <w:rFonts w:ascii="Book Antiqua" w:hAnsi="Book Antiqua" w:cstheme="majorBidi"/>
                <w:sz w:val="22"/>
                <w:szCs w:val="22"/>
              </w:rPr>
              <w:t>Head office:166E Annexe B, Block-3, PECHS, Off Khalid Bin Waleed Road, Karachi.</w:t>
            </w:r>
          </w:p>
          <w:p w:rsidR="00B13E70" w:rsidRPr="005E3725" w:rsidRDefault="00B13E70" w:rsidP="00925996">
            <w:pPr>
              <w:suppressAutoHyphens w:val="0"/>
              <w:rPr>
                <w:rFonts w:ascii="Book Antiqua" w:hAnsi="Book Antiqua" w:cstheme="majorBidi"/>
                <w:sz w:val="22"/>
                <w:szCs w:val="22"/>
              </w:rPr>
            </w:pPr>
            <w:r w:rsidRPr="005E3725">
              <w:rPr>
                <w:rFonts w:ascii="Book Antiqua" w:hAnsi="Book Antiqua" w:cstheme="majorBidi"/>
                <w:sz w:val="22"/>
                <w:szCs w:val="22"/>
              </w:rPr>
              <w:t>Godown Address: Same as above</w:t>
            </w:r>
          </w:p>
          <w:p w:rsidR="00B13E70" w:rsidRPr="005E3725" w:rsidRDefault="00B13E70" w:rsidP="00925996">
            <w:pPr>
              <w:suppressAutoHyphens w:val="0"/>
              <w:rPr>
                <w:rFonts w:ascii="Book Antiqua" w:hAnsi="Book Antiqua" w:cstheme="majorBidi"/>
                <w:sz w:val="22"/>
                <w:szCs w:val="22"/>
              </w:rPr>
            </w:pPr>
          </w:p>
        </w:tc>
        <w:tc>
          <w:tcPr>
            <w:tcW w:w="2089" w:type="dxa"/>
          </w:tcPr>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Kamran Tahir</w:t>
            </w:r>
          </w:p>
        </w:tc>
        <w:tc>
          <w:tcPr>
            <w:tcW w:w="2268" w:type="dxa"/>
          </w:tcPr>
          <w:p w:rsidR="00B13E70" w:rsidRPr="005E3725" w:rsidRDefault="00B13E70"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B13E70" w:rsidRPr="005E3725" w:rsidRDefault="00B13E70"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B13E70" w:rsidRPr="005E3725" w:rsidRDefault="00626636" w:rsidP="00965B28">
            <w:pPr>
              <w:suppressAutoHyphens w:val="0"/>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 xml:space="preserve"> </w:t>
            </w:r>
          </w:p>
        </w:tc>
      </w:tr>
      <w:tr w:rsidR="00A64713" w:rsidRPr="005E3725" w:rsidTr="00925996">
        <w:tc>
          <w:tcPr>
            <w:tcW w:w="709" w:type="dxa"/>
          </w:tcPr>
          <w:p w:rsidR="00A64713" w:rsidRPr="005E3725" w:rsidRDefault="00A64713" w:rsidP="00311BA6">
            <w:pPr>
              <w:pStyle w:val="ListParagraph"/>
              <w:numPr>
                <w:ilvl w:val="0"/>
                <w:numId w:val="10"/>
              </w:numPr>
              <w:suppressAutoHyphens w:val="0"/>
              <w:ind w:left="454"/>
              <w:rPr>
                <w:rFonts w:ascii="Book Antiqua" w:hAnsi="Book Antiqua" w:cstheme="majorBidi"/>
              </w:rPr>
            </w:pPr>
          </w:p>
        </w:tc>
        <w:tc>
          <w:tcPr>
            <w:tcW w:w="1846" w:type="dxa"/>
            <w:vAlign w:val="center"/>
          </w:tcPr>
          <w:p w:rsidR="00A64713" w:rsidRPr="005E3725" w:rsidRDefault="00A64713" w:rsidP="00925996">
            <w:pPr>
              <w:suppressAutoHyphens w:val="0"/>
              <w:rPr>
                <w:rFonts w:ascii="Book Antiqua" w:hAnsi="Book Antiqua" w:cstheme="majorBidi"/>
                <w:sz w:val="22"/>
                <w:szCs w:val="22"/>
              </w:rPr>
            </w:pPr>
            <w:r w:rsidRPr="005E3725">
              <w:rPr>
                <w:rFonts w:ascii="Book Antiqua" w:hAnsi="Book Antiqua" w:cstheme="majorBidi"/>
                <w:sz w:val="22"/>
                <w:szCs w:val="22"/>
              </w:rPr>
              <w:t>M/s A.J Mirza Pharma Pvt Ltd. Head office: 1st Floor, Shafi Court, Merewether Road, Civil Lines, Karachi</w:t>
            </w:r>
            <w:r w:rsidRPr="005E3725">
              <w:rPr>
                <w:rFonts w:ascii="Book Antiqua" w:hAnsi="Book Antiqua" w:cstheme="majorBidi"/>
                <w:sz w:val="22"/>
                <w:szCs w:val="22"/>
              </w:rPr>
              <w:br/>
              <w:t>Godown Address: 2</w:t>
            </w:r>
            <w:r w:rsidRPr="005E3725">
              <w:rPr>
                <w:rFonts w:ascii="Book Antiqua" w:hAnsi="Book Antiqua" w:cstheme="majorBidi"/>
                <w:sz w:val="22"/>
                <w:szCs w:val="22"/>
                <w:vertAlign w:val="superscript"/>
              </w:rPr>
              <w:t>nd</w:t>
            </w:r>
            <w:r w:rsidRPr="005E3725">
              <w:rPr>
                <w:rFonts w:ascii="Book Antiqua" w:hAnsi="Book Antiqua" w:cstheme="majorBidi"/>
                <w:sz w:val="22"/>
                <w:szCs w:val="22"/>
              </w:rPr>
              <w:t xml:space="preserve">  Floor, Shafi Court, Merewether Road, Civil Lines, Karachi</w:t>
            </w:r>
            <w:r w:rsidRPr="005E3725">
              <w:rPr>
                <w:rFonts w:ascii="Book Antiqua" w:hAnsi="Book Antiqua" w:cstheme="majorBidi"/>
                <w:sz w:val="22"/>
                <w:szCs w:val="22"/>
              </w:rPr>
              <w:br/>
            </w:r>
          </w:p>
        </w:tc>
        <w:tc>
          <w:tcPr>
            <w:tcW w:w="2089" w:type="dxa"/>
          </w:tcPr>
          <w:p w:rsidR="00A64713" w:rsidRPr="005E3725" w:rsidRDefault="00A64713" w:rsidP="00925996">
            <w:pPr>
              <w:spacing w:line="360" w:lineRule="auto"/>
              <w:jc w:val="both"/>
              <w:rPr>
                <w:rFonts w:ascii="Book Antiqua" w:hAnsi="Book Antiqua" w:cstheme="majorBidi"/>
                <w:sz w:val="22"/>
                <w:szCs w:val="22"/>
              </w:rPr>
            </w:pPr>
            <w:r w:rsidRPr="005E3725">
              <w:rPr>
                <w:rFonts w:ascii="Book Antiqua" w:hAnsi="Book Antiqua" w:cstheme="majorBidi"/>
                <w:sz w:val="22"/>
                <w:szCs w:val="22"/>
              </w:rPr>
              <w:t>Mr. Ali Abbas</w:t>
            </w:r>
          </w:p>
          <w:p w:rsidR="00A64713" w:rsidRPr="005E3725" w:rsidRDefault="00A64713" w:rsidP="00925996">
            <w:pPr>
              <w:spacing w:line="360" w:lineRule="auto"/>
              <w:jc w:val="both"/>
              <w:rPr>
                <w:rFonts w:ascii="Book Antiqua" w:hAnsi="Book Antiqua" w:cstheme="majorBidi"/>
                <w:sz w:val="22"/>
                <w:szCs w:val="22"/>
              </w:rPr>
            </w:pPr>
            <w:r w:rsidRPr="005E3725">
              <w:rPr>
                <w:rFonts w:ascii="Book Antiqua" w:hAnsi="Book Antiqua" w:cstheme="majorBidi"/>
                <w:sz w:val="22"/>
                <w:szCs w:val="22"/>
              </w:rPr>
              <w:t>Syed Shahab Balkhi</w:t>
            </w:r>
          </w:p>
          <w:p w:rsidR="00A64713" w:rsidRPr="005E3725" w:rsidRDefault="00A64713" w:rsidP="00925996">
            <w:pPr>
              <w:spacing w:line="360" w:lineRule="auto"/>
              <w:jc w:val="both"/>
              <w:rPr>
                <w:rFonts w:ascii="Book Antiqua" w:hAnsi="Book Antiqua" w:cstheme="majorBidi"/>
                <w:sz w:val="22"/>
                <w:szCs w:val="22"/>
              </w:rPr>
            </w:pPr>
            <w:r w:rsidRPr="005E3725">
              <w:rPr>
                <w:rFonts w:ascii="Book Antiqua" w:hAnsi="Book Antiqua" w:cstheme="majorBidi"/>
                <w:sz w:val="22"/>
                <w:szCs w:val="22"/>
              </w:rPr>
              <w:t>Mr. Adnan Hussain (CEO)</w:t>
            </w:r>
          </w:p>
        </w:tc>
        <w:tc>
          <w:tcPr>
            <w:tcW w:w="2268" w:type="dxa"/>
          </w:tcPr>
          <w:p w:rsidR="00A64713" w:rsidRPr="005E3725" w:rsidRDefault="00A64713"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A64713" w:rsidRPr="005E3725" w:rsidRDefault="00A64713"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Yes</w:t>
            </w:r>
          </w:p>
        </w:tc>
        <w:tc>
          <w:tcPr>
            <w:tcW w:w="2410" w:type="dxa"/>
          </w:tcPr>
          <w:p w:rsidR="00A64713" w:rsidRPr="005E3725" w:rsidRDefault="00A64713" w:rsidP="00183C1E">
            <w:pPr>
              <w:suppressAutoHyphens w:val="0"/>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 cold chain facility</w:t>
            </w:r>
            <w:r w:rsidRPr="005E3725">
              <w:rPr>
                <w:rFonts w:ascii="Book Antiqua" w:hAnsi="Book Antiqua" w:cstheme="majorBidi"/>
                <w:sz w:val="22"/>
                <w:szCs w:val="22"/>
              </w:rPr>
              <w:t>.</w:t>
            </w:r>
          </w:p>
        </w:tc>
      </w:tr>
      <w:tr w:rsidR="00A64713" w:rsidRPr="005E3725" w:rsidTr="00925996">
        <w:tc>
          <w:tcPr>
            <w:tcW w:w="709" w:type="dxa"/>
          </w:tcPr>
          <w:p w:rsidR="00A64713" w:rsidRPr="005E3725" w:rsidRDefault="00A64713" w:rsidP="00311BA6">
            <w:pPr>
              <w:pStyle w:val="ListParagraph"/>
              <w:numPr>
                <w:ilvl w:val="0"/>
                <w:numId w:val="10"/>
              </w:numPr>
              <w:suppressAutoHyphens w:val="0"/>
              <w:ind w:left="454"/>
              <w:rPr>
                <w:rFonts w:ascii="Book Antiqua" w:hAnsi="Book Antiqua" w:cstheme="majorBidi"/>
              </w:rPr>
            </w:pPr>
          </w:p>
        </w:tc>
        <w:tc>
          <w:tcPr>
            <w:tcW w:w="1846" w:type="dxa"/>
            <w:vAlign w:val="center"/>
          </w:tcPr>
          <w:p w:rsidR="00A64713" w:rsidRPr="005E3725" w:rsidRDefault="00A64713" w:rsidP="00925996">
            <w:pPr>
              <w:suppressAutoHyphens w:val="0"/>
              <w:rPr>
                <w:rFonts w:ascii="Book Antiqua" w:hAnsi="Book Antiqua" w:cstheme="majorBidi"/>
                <w:sz w:val="22"/>
                <w:szCs w:val="22"/>
              </w:rPr>
            </w:pPr>
            <w:r w:rsidRPr="005E3725">
              <w:rPr>
                <w:rFonts w:ascii="Book Antiqua" w:hAnsi="Book Antiqua" w:cstheme="majorBidi"/>
                <w:sz w:val="22"/>
                <w:szCs w:val="22"/>
              </w:rPr>
              <w:t>M/s Zhangjiakou Dongfang Pharmaceutical Pakistan (Private) Limited.</w:t>
            </w:r>
          </w:p>
          <w:p w:rsidR="00A64713" w:rsidRPr="005E3725" w:rsidRDefault="00A64713" w:rsidP="00925996">
            <w:pPr>
              <w:suppressAutoHyphens w:val="0"/>
              <w:rPr>
                <w:rFonts w:ascii="Book Antiqua" w:hAnsi="Book Antiqua" w:cstheme="majorBidi"/>
                <w:sz w:val="22"/>
                <w:szCs w:val="22"/>
              </w:rPr>
            </w:pPr>
            <w:r w:rsidRPr="005E3725">
              <w:rPr>
                <w:rFonts w:ascii="Book Antiqua" w:hAnsi="Book Antiqua" w:cstheme="majorBidi"/>
                <w:sz w:val="22"/>
                <w:szCs w:val="22"/>
              </w:rPr>
              <w:t>Head office: D-2, 2nd Floor, Westland Trade Centre, Plot No.C-5, Block 7/8 KCHSU, Shaheed -E- Millat Road, Karachi.</w:t>
            </w:r>
          </w:p>
          <w:p w:rsidR="00A64713" w:rsidRPr="005E3725" w:rsidRDefault="00A64713" w:rsidP="00925996">
            <w:pPr>
              <w:suppressAutoHyphens w:val="0"/>
              <w:rPr>
                <w:rFonts w:ascii="Book Antiqua" w:hAnsi="Book Antiqua" w:cstheme="majorBidi"/>
                <w:sz w:val="22"/>
                <w:szCs w:val="22"/>
              </w:rPr>
            </w:pPr>
            <w:r w:rsidRPr="005E3725">
              <w:rPr>
                <w:rFonts w:ascii="Book Antiqua" w:hAnsi="Book Antiqua" w:cstheme="majorBidi"/>
                <w:sz w:val="22"/>
                <w:szCs w:val="22"/>
              </w:rPr>
              <w:t>Godown Address: Same as above</w:t>
            </w:r>
            <w:r w:rsidRPr="005E3725">
              <w:rPr>
                <w:rFonts w:ascii="Book Antiqua" w:hAnsi="Book Antiqua" w:cstheme="majorBidi"/>
                <w:sz w:val="22"/>
                <w:szCs w:val="22"/>
              </w:rPr>
              <w:br/>
            </w:r>
          </w:p>
        </w:tc>
        <w:tc>
          <w:tcPr>
            <w:tcW w:w="2089" w:type="dxa"/>
          </w:tcPr>
          <w:p w:rsidR="00A64713" w:rsidRPr="005E3725" w:rsidRDefault="00A64713" w:rsidP="00925996">
            <w:pPr>
              <w:jc w:val="both"/>
              <w:rPr>
                <w:rFonts w:ascii="Book Antiqua" w:hAnsi="Book Antiqua" w:cstheme="majorBidi"/>
                <w:sz w:val="22"/>
                <w:szCs w:val="22"/>
              </w:rPr>
            </w:pPr>
            <w:r w:rsidRPr="005E3725">
              <w:rPr>
                <w:rFonts w:ascii="Book Antiqua" w:hAnsi="Book Antiqua" w:cstheme="majorBidi"/>
                <w:sz w:val="22"/>
                <w:szCs w:val="22"/>
              </w:rPr>
              <w:t>Qinghua Yang (CEO)</w:t>
            </w:r>
          </w:p>
          <w:p w:rsidR="00A64713" w:rsidRPr="005E3725" w:rsidRDefault="00A64713" w:rsidP="00925996">
            <w:pPr>
              <w:jc w:val="both"/>
              <w:rPr>
                <w:rFonts w:ascii="Book Antiqua" w:hAnsi="Book Antiqua" w:cstheme="majorBidi"/>
                <w:sz w:val="22"/>
                <w:szCs w:val="22"/>
              </w:rPr>
            </w:pPr>
          </w:p>
          <w:p w:rsidR="00A64713" w:rsidRPr="005E3725" w:rsidRDefault="00A64713" w:rsidP="00925996">
            <w:pPr>
              <w:jc w:val="both"/>
              <w:rPr>
                <w:rFonts w:ascii="Book Antiqua" w:hAnsi="Book Antiqua" w:cstheme="majorBidi"/>
                <w:sz w:val="22"/>
                <w:szCs w:val="22"/>
              </w:rPr>
            </w:pPr>
            <w:r w:rsidRPr="005E3725">
              <w:rPr>
                <w:rFonts w:ascii="Book Antiqua" w:hAnsi="Book Antiqua" w:cstheme="majorBidi"/>
                <w:sz w:val="22"/>
                <w:szCs w:val="22"/>
              </w:rPr>
              <w:t>Zahid Moeen Uddin Qureshi</w:t>
            </w:r>
          </w:p>
          <w:p w:rsidR="00A64713" w:rsidRPr="005E3725" w:rsidRDefault="00A64713" w:rsidP="00925996">
            <w:pPr>
              <w:jc w:val="both"/>
              <w:rPr>
                <w:rFonts w:ascii="Book Antiqua" w:hAnsi="Book Antiqua" w:cstheme="majorBidi"/>
                <w:sz w:val="22"/>
                <w:szCs w:val="22"/>
              </w:rPr>
            </w:pPr>
          </w:p>
          <w:p w:rsidR="00A64713" w:rsidRPr="005E3725" w:rsidRDefault="00A64713"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Shahid Moin Qureshi</w:t>
            </w:r>
          </w:p>
        </w:tc>
        <w:tc>
          <w:tcPr>
            <w:tcW w:w="2268" w:type="dxa"/>
          </w:tcPr>
          <w:p w:rsidR="00A64713" w:rsidRPr="005E3725" w:rsidRDefault="00A64713"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A64713" w:rsidRPr="005E3725" w:rsidRDefault="00A64713"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A64713" w:rsidRPr="005E3725" w:rsidRDefault="00A64713" w:rsidP="00A64713">
            <w:pPr>
              <w:suppressAutoHyphens w:val="0"/>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 xml:space="preserve"> </w:t>
            </w:r>
          </w:p>
        </w:tc>
      </w:tr>
      <w:tr w:rsidR="00A64713" w:rsidRPr="005E3725" w:rsidTr="00925996">
        <w:tc>
          <w:tcPr>
            <w:tcW w:w="709" w:type="dxa"/>
          </w:tcPr>
          <w:p w:rsidR="00A64713" w:rsidRPr="005E3725" w:rsidRDefault="00A64713" w:rsidP="00311BA6">
            <w:pPr>
              <w:pStyle w:val="ListParagraph"/>
              <w:numPr>
                <w:ilvl w:val="0"/>
                <w:numId w:val="10"/>
              </w:numPr>
              <w:suppressAutoHyphens w:val="0"/>
              <w:ind w:left="454"/>
              <w:rPr>
                <w:rFonts w:ascii="Book Antiqua" w:hAnsi="Book Antiqua" w:cstheme="majorBidi"/>
              </w:rPr>
            </w:pPr>
          </w:p>
        </w:tc>
        <w:tc>
          <w:tcPr>
            <w:tcW w:w="1846" w:type="dxa"/>
            <w:vAlign w:val="center"/>
          </w:tcPr>
          <w:p w:rsidR="00A64713" w:rsidRPr="005E3725" w:rsidRDefault="00A64713" w:rsidP="00925996">
            <w:pPr>
              <w:suppressAutoHyphens w:val="0"/>
              <w:rPr>
                <w:rFonts w:ascii="Book Antiqua" w:hAnsi="Book Antiqua" w:cstheme="majorBidi"/>
                <w:sz w:val="22"/>
                <w:szCs w:val="22"/>
              </w:rPr>
            </w:pPr>
            <w:r w:rsidRPr="005E3725">
              <w:rPr>
                <w:rFonts w:ascii="Book Antiqua" w:hAnsi="Book Antiqua" w:cstheme="majorBidi"/>
                <w:sz w:val="22"/>
                <w:szCs w:val="22"/>
              </w:rPr>
              <w:t>M/s FY Diagnostic &amp; Surgicals,</w:t>
            </w:r>
          </w:p>
          <w:p w:rsidR="00A64713" w:rsidRPr="005E3725" w:rsidRDefault="00A64713" w:rsidP="00925996">
            <w:pPr>
              <w:suppressAutoHyphens w:val="0"/>
              <w:rPr>
                <w:rFonts w:ascii="Book Antiqua" w:hAnsi="Book Antiqua" w:cstheme="majorBidi"/>
                <w:sz w:val="22"/>
                <w:szCs w:val="22"/>
              </w:rPr>
            </w:pPr>
            <w:r w:rsidRPr="005E3725">
              <w:rPr>
                <w:rFonts w:ascii="Book Antiqua" w:hAnsi="Book Antiqua" w:cstheme="majorBidi"/>
                <w:sz w:val="22"/>
                <w:szCs w:val="22"/>
              </w:rPr>
              <w:t>Head office:Suit No. 203. Anum Blessing,  2nd Floor, KCHSU, Shahrah-e-Faisal Karachi.</w:t>
            </w:r>
          </w:p>
          <w:p w:rsidR="00A64713" w:rsidRPr="005E3725" w:rsidRDefault="00A64713" w:rsidP="00925996">
            <w:pPr>
              <w:suppressAutoHyphens w:val="0"/>
              <w:rPr>
                <w:rFonts w:ascii="Book Antiqua" w:hAnsi="Book Antiqua" w:cstheme="majorBidi"/>
                <w:sz w:val="22"/>
                <w:szCs w:val="22"/>
              </w:rPr>
            </w:pPr>
            <w:r w:rsidRPr="005E3725">
              <w:rPr>
                <w:rFonts w:ascii="Book Antiqua" w:hAnsi="Book Antiqua" w:cstheme="majorBidi"/>
                <w:sz w:val="22"/>
                <w:szCs w:val="22"/>
              </w:rPr>
              <w:t>Godown Address: Suit No. 115, Anum Blessing,  2nd Floor, KCHSU, Shahrah-e-Faisal Karachi.</w:t>
            </w:r>
          </w:p>
          <w:p w:rsidR="00A64713" w:rsidRPr="005E3725" w:rsidRDefault="00A64713" w:rsidP="00925996">
            <w:pPr>
              <w:suppressAutoHyphens w:val="0"/>
              <w:rPr>
                <w:rFonts w:ascii="Book Antiqua" w:hAnsi="Book Antiqua" w:cstheme="majorBidi"/>
                <w:sz w:val="22"/>
                <w:szCs w:val="22"/>
              </w:rPr>
            </w:pPr>
          </w:p>
          <w:p w:rsidR="008D7844" w:rsidRPr="005E3725" w:rsidRDefault="008D7844" w:rsidP="00925996">
            <w:pPr>
              <w:suppressAutoHyphens w:val="0"/>
              <w:rPr>
                <w:rFonts w:ascii="Book Antiqua" w:hAnsi="Book Antiqua" w:cstheme="majorBidi"/>
                <w:sz w:val="22"/>
                <w:szCs w:val="22"/>
              </w:rPr>
            </w:pPr>
          </w:p>
        </w:tc>
        <w:tc>
          <w:tcPr>
            <w:tcW w:w="2089" w:type="dxa"/>
          </w:tcPr>
          <w:p w:rsidR="00A64713" w:rsidRPr="005E3725" w:rsidRDefault="00A64713" w:rsidP="00925996">
            <w:pPr>
              <w:spacing w:line="360" w:lineRule="auto"/>
              <w:jc w:val="both"/>
              <w:rPr>
                <w:rFonts w:ascii="Book Antiqua" w:hAnsi="Book Antiqua" w:cstheme="majorBidi"/>
                <w:sz w:val="22"/>
                <w:szCs w:val="22"/>
              </w:rPr>
            </w:pPr>
            <w:r w:rsidRPr="005E3725">
              <w:rPr>
                <w:rFonts w:ascii="Book Antiqua" w:hAnsi="Book Antiqua" w:cstheme="majorBidi"/>
                <w:sz w:val="22"/>
                <w:szCs w:val="22"/>
              </w:rPr>
              <w:t>Younus Ali Khan</w:t>
            </w:r>
          </w:p>
          <w:p w:rsidR="00A64713" w:rsidRPr="005E3725" w:rsidRDefault="00A64713"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Farha Younus</w:t>
            </w:r>
          </w:p>
        </w:tc>
        <w:tc>
          <w:tcPr>
            <w:tcW w:w="2268" w:type="dxa"/>
          </w:tcPr>
          <w:p w:rsidR="00A64713" w:rsidRPr="005E3725" w:rsidRDefault="00A64713"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A64713" w:rsidRPr="005E3725" w:rsidRDefault="00A64713"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Yes</w:t>
            </w:r>
          </w:p>
        </w:tc>
        <w:tc>
          <w:tcPr>
            <w:tcW w:w="2410" w:type="dxa"/>
          </w:tcPr>
          <w:p w:rsidR="00A64713" w:rsidRPr="005E3725" w:rsidRDefault="00A64713" w:rsidP="00A64713">
            <w:pPr>
              <w:suppressAutoHyphens w:val="0"/>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 cold chain facility</w:t>
            </w:r>
            <w:r w:rsidRPr="005E3725">
              <w:rPr>
                <w:rFonts w:ascii="Book Antiqua" w:hAnsi="Book Antiqua" w:cstheme="majorBidi"/>
                <w:sz w:val="22"/>
                <w:szCs w:val="22"/>
              </w:rPr>
              <w:t>.</w:t>
            </w:r>
          </w:p>
        </w:tc>
      </w:tr>
      <w:tr w:rsidR="00A64713" w:rsidRPr="005E3725" w:rsidTr="00925996">
        <w:tc>
          <w:tcPr>
            <w:tcW w:w="709" w:type="dxa"/>
          </w:tcPr>
          <w:p w:rsidR="00A64713" w:rsidRPr="005E3725" w:rsidRDefault="00A64713" w:rsidP="00311BA6">
            <w:pPr>
              <w:pStyle w:val="ListParagraph"/>
              <w:numPr>
                <w:ilvl w:val="0"/>
                <w:numId w:val="10"/>
              </w:numPr>
              <w:suppressAutoHyphens w:val="0"/>
              <w:ind w:left="454"/>
              <w:rPr>
                <w:rFonts w:ascii="Book Antiqua" w:hAnsi="Book Antiqua" w:cstheme="majorBidi"/>
              </w:rPr>
            </w:pPr>
          </w:p>
        </w:tc>
        <w:tc>
          <w:tcPr>
            <w:tcW w:w="1846" w:type="dxa"/>
            <w:vAlign w:val="center"/>
          </w:tcPr>
          <w:p w:rsidR="00A64713" w:rsidRPr="005E3725" w:rsidRDefault="00A64713" w:rsidP="00925996">
            <w:pPr>
              <w:suppressAutoHyphens w:val="0"/>
              <w:rPr>
                <w:rFonts w:ascii="Book Antiqua" w:hAnsi="Book Antiqua" w:cstheme="majorBidi"/>
                <w:sz w:val="22"/>
                <w:szCs w:val="22"/>
              </w:rPr>
            </w:pPr>
            <w:r w:rsidRPr="005E3725">
              <w:rPr>
                <w:rFonts w:ascii="Book Antiqua" w:hAnsi="Book Antiqua" w:cstheme="majorBidi"/>
                <w:sz w:val="22"/>
                <w:szCs w:val="22"/>
              </w:rPr>
              <w:t xml:space="preserve">M/s Jafri Medical. </w:t>
            </w:r>
          </w:p>
          <w:p w:rsidR="00A64713" w:rsidRPr="005E3725" w:rsidRDefault="00A64713" w:rsidP="00925996">
            <w:pPr>
              <w:suppressAutoHyphens w:val="0"/>
              <w:rPr>
                <w:rFonts w:ascii="Book Antiqua" w:hAnsi="Book Antiqua" w:cstheme="majorBidi"/>
                <w:sz w:val="22"/>
                <w:szCs w:val="22"/>
              </w:rPr>
            </w:pPr>
            <w:r w:rsidRPr="005E3725">
              <w:rPr>
                <w:rFonts w:ascii="Book Antiqua" w:hAnsi="Book Antiqua" w:cstheme="majorBidi"/>
                <w:sz w:val="22"/>
                <w:szCs w:val="22"/>
              </w:rPr>
              <w:t>Head office:</w:t>
            </w:r>
          </w:p>
          <w:p w:rsidR="00A64713" w:rsidRPr="005E3725" w:rsidRDefault="00A64713" w:rsidP="00925996">
            <w:pPr>
              <w:suppressAutoHyphens w:val="0"/>
              <w:rPr>
                <w:rFonts w:ascii="Book Antiqua" w:hAnsi="Book Antiqua" w:cstheme="majorBidi"/>
                <w:sz w:val="22"/>
                <w:szCs w:val="22"/>
              </w:rPr>
            </w:pPr>
            <w:r w:rsidRPr="005E3725">
              <w:rPr>
                <w:rFonts w:ascii="Book Antiqua" w:hAnsi="Book Antiqua" w:cstheme="majorBidi"/>
                <w:sz w:val="22"/>
                <w:szCs w:val="22"/>
              </w:rPr>
              <w:t>Suit No. 104C/11, Maryam Heights, Block 7/8, KCHS, PECHS, Shaheed e Millat Road, Karachi.</w:t>
            </w:r>
          </w:p>
          <w:p w:rsidR="00A64713" w:rsidRPr="005E3725" w:rsidRDefault="00A64713" w:rsidP="00580CAB">
            <w:pPr>
              <w:suppressAutoHyphens w:val="0"/>
              <w:rPr>
                <w:rFonts w:ascii="Book Antiqua" w:hAnsi="Book Antiqua"/>
                <w:sz w:val="14"/>
                <w:szCs w:val="14"/>
              </w:rPr>
            </w:pPr>
            <w:r w:rsidRPr="005E3725">
              <w:rPr>
                <w:rFonts w:ascii="Book Antiqua" w:hAnsi="Book Antiqua" w:cstheme="majorBidi"/>
                <w:sz w:val="22"/>
                <w:szCs w:val="22"/>
              </w:rPr>
              <w:t>Godown Address: Same as above</w:t>
            </w:r>
            <w:r w:rsidRPr="005E3725">
              <w:rPr>
                <w:rFonts w:ascii="Book Antiqua" w:hAnsi="Book Antiqua" w:cstheme="majorBidi"/>
                <w:sz w:val="22"/>
                <w:szCs w:val="22"/>
              </w:rPr>
              <w:br/>
            </w:r>
          </w:p>
        </w:tc>
        <w:tc>
          <w:tcPr>
            <w:tcW w:w="2089" w:type="dxa"/>
          </w:tcPr>
          <w:p w:rsidR="00A64713" w:rsidRPr="005E3725" w:rsidRDefault="00A64713"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Mrs. Salma Zaidi</w:t>
            </w:r>
          </w:p>
        </w:tc>
        <w:tc>
          <w:tcPr>
            <w:tcW w:w="2268" w:type="dxa"/>
          </w:tcPr>
          <w:p w:rsidR="00A64713" w:rsidRPr="005E3725" w:rsidRDefault="00A64713"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A64713" w:rsidRPr="005E3725" w:rsidRDefault="00A64713"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A64713" w:rsidRPr="005E3725" w:rsidRDefault="00A64713" w:rsidP="00A64713">
            <w:pPr>
              <w:suppressAutoHyphens w:val="0"/>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 xml:space="preserve"> </w:t>
            </w:r>
          </w:p>
        </w:tc>
      </w:tr>
      <w:tr w:rsidR="00A64713" w:rsidRPr="005E3725" w:rsidTr="00925996">
        <w:tc>
          <w:tcPr>
            <w:tcW w:w="709" w:type="dxa"/>
          </w:tcPr>
          <w:p w:rsidR="00A64713" w:rsidRPr="005E3725" w:rsidRDefault="00A64713" w:rsidP="00311BA6">
            <w:pPr>
              <w:pStyle w:val="ListParagraph"/>
              <w:numPr>
                <w:ilvl w:val="0"/>
                <w:numId w:val="10"/>
              </w:numPr>
              <w:suppressAutoHyphens w:val="0"/>
              <w:ind w:left="454"/>
              <w:rPr>
                <w:rFonts w:ascii="Book Antiqua" w:hAnsi="Book Antiqua" w:cstheme="majorBidi"/>
              </w:rPr>
            </w:pPr>
          </w:p>
        </w:tc>
        <w:tc>
          <w:tcPr>
            <w:tcW w:w="1846" w:type="dxa"/>
          </w:tcPr>
          <w:p w:rsidR="00A64713" w:rsidRPr="005E3725" w:rsidRDefault="00A64713" w:rsidP="00925996">
            <w:pPr>
              <w:suppressAutoHyphens w:val="0"/>
              <w:rPr>
                <w:rFonts w:ascii="Book Antiqua" w:hAnsi="Book Antiqua" w:cstheme="majorBidi"/>
                <w:sz w:val="22"/>
                <w:szCs w:val="22"/>
              </w:rPr>
            </w:pPr>
            <w:r w:rsidRPr="005E3725">
              <w:rPr>
                <w:rFonts w:ascii="Book Antiqua" w:hAnsi="Book Antiqua" w:cstheme="majorBidi"/>
                <w:sz w:val="22"/>
                <w:szCs w:val="22"/>
              </w:rPr>
              <w:t xml:space="preserve">M/s Mehran International. </w:t>
            </w:r>
          </w:p>
          <w:p w:rsidR="00A64713" w:rsidRPr="005E3725" w:rsidRDefault="00A64713" w:rsidP="00925996">
            <w:pPr>
              <w:suppressAutoHyphens w:val="0"/>
              <w:rPr>
                <w:rFonts w:ascii="Book Antiqua" w:hAnsi="Book Antiqua" w:cstheme="majorBidi"/>
                <w:sz w:val="22"/>
                <w:szCs w:val="22"/>
              </w:rPr>
            </w:pPr>
            <w:r w:rsidRPr="005E3725">
              <w:rPr>
                <w:rFonts w:ascii="Book Antiqua" w:hAnsi="Book Antiqua" w:cstheme="majorBidi"/>
                <w:sz w:val="22"/>
                <w:szCs w:val="22"/>
              </w:rPr>
              <w:t>Head office:</w:t>
            </w:r>
          </w:p>
          <w:p w:rsidR="00A64713" w:rsidRPr="005E3725" w:rsidRDefault="00A64713" w:rsidP="009316EC">
            <w:pPr>
              <w:suppressAutoHyphens w:val="0"/>
              <w:rPr>
                <w:rFonts w:ascii="Book Antiqua" w:hAnsi="Book Antiqua" w:cstheme="majorBidi"/>
                <w:sz w:val="22"/>
                <w:szCs w:val="22"/>
              </w:rPr>
            </w:pPr>
            <w:r w:rsidRPr="005E3725">
              <w:rPr>
                <w:rFonts w:ascii="Book Antiqua" w:hAnsi="Book Antiqua" w:cstheme="majorBidi"/>
                <w:sz w:val="22"/>
                <w:szCs w:val="22"/>
              </w:rPr>
              <w:t>498/C, Feroz Shah Mehta Road, Karachi.</w:t>
            </w:r>
          </w:p>
          <w:p w:rsidR="00A64713" w:rsidRPr="005E3725" w:rsidRDefault="00A64713" w:rsidP="00925996">
            <w:pPr>
              <w:suppressAutoHyphens w:val="0"/>
              <w:rPr>
                <w:rFonts w:ascii="Book Antiqua" w:hAnsi="Book Antiqua"/>
                <w:sz w:val="22"/>
                <w:szCs w:val="22"/>
              </w:rPr>
            </w:pPr>
            <w:r w:rsidRPr="005E3725">
              <w:rPr>
                <w:rFonts w:ascii="Book Antiqua" w:hAnsi="Book Antiqua" w:cstheme="majorBidi"/>
                <w:sz w:val="22"/>
                <w:szCs w:val="22"/>
              </w:rPr>
              <w:t>Godown Address: Same as above</w:t>
            </w:r>
          </w:p>
          <w:p w:rsidR="00A64713" w:rsidRPr="005E3725" w:rsidRDefault="00A64713" w:rsidP="00925996">
            <w:pPr>
              <w:suppressAutoHyphens w:val="0"/>
              <w:rPr>
                <w:rFonts w:ascii="Book Antiqua" w:hAnsi="Book Antiqua"/>
                <w:sz w:val="14"/>
                <w:szCs w:val="14"/>
              </w:rPr>
            </w:pPr>
          </w:p>
        </w:tc>
        <w:tc>
          <w:tcPr>
            <w:tcW w:w="2089" w:type="dxa"/>
          </w:tcPr>
          <w:p w:rsidR="00A64713" w:rsidRPr="005E3725" w:rsidRDefault="00A64713"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Mrs Zainab Usman</w:t>
            </w:r>
          </w:p>
        </w:tc>
        <w:tc>
          <w:tcPr>
            <w:tcW w:w="2268" w:type="dxa"/>
          </w:tcPr>
          <w:p w:rsidR="00A64713" w:rsidRPr="005E3725" w:rsidRDefault="00A64713"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A64713" w:rsidRPr="005E3725" w:rsidRDefault="00A64713" w:rsidP="00925996">
            <w:pPr>
              <w:suppressAutoHyphens w:val="0"/>
              <w:jc w:val="center"/>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A64713" w:rsidRPr="005E3725" w:rsidRDefault="00A64713" w:rsidP="00A64713">
            <w:pPr>
              <w:suppressAutoHyphens w:val="0"/>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 xml:space="preserve"> </w:t>
            </w:r>
          </w:p>
        </w:tc>
      </w:tr>
      <w:tr w:rsidR="00A64713" w:rsidRPr="005E3725" w:rsidTr="00925996">
        <w:tc>
          <w:tcPr>
            <w:tcW w:w="709" w:type="dxa"/>
          </w:tcPr>
          <w:p w:rsidR="00A64713" w:rsidRPr="005E3725" w:rsidRDefault="00A64713" w:rsidP="00311BA6">
            <w:pPr>
              <w:pStyle w:val="ListParagraph"/>
              <w:numPr>
                <w:ilvl w:val="0"/>
                <w:numId w:val="10"/>
              </w:numPr>
              <w:ind w:left="454"/>
              <w:rPr>
                <w:rFonts w:ascii="Book Antiqua" w:hAnsi="Book Antiqua" w:cstheme="majorBidi"/>
              </w:rPr>
            </w:pPr>
          </w:p>
        </w:tc>
        <w:tc>
          <w:tcPr>
            <w:tcW w:w="1846" w:type="dxa"/>
            <w:vAlign w:val="center"/>
          </w:tcPr>
          <w:p w:rsidR="00A64713" w:rsidRPr="005E3725" w:rsidRDefault="00A64713" w:rsidP="00925996">
            <w:pPr>
              <w:rPr>
                <w:rFonts w:ascii="Book Antiqua" w:hAnsi="Book Antiqua" w:cstheme="majorBidi"/>
                <w:sz w:val="22"/>
                <w:szCs w:val="22"/>
              </w:rPr>
            </w:pPr>
            <w:r w:rsidRPr="005E3725">
              <w:rPr>
                <w:rFonts w:ascii="Book Antiqua" w:hAnsi="Book Antiqua" w:cstheme="majorBidi"/>
                <w:sz w:val="22"/>
                <w:szCs w:val="22"/>
              </w:rPr>
              <w:t>M/s Aftab Life Care Impex,  1st floor Al - Falah Chambers Tilak Road, Hyderabad.</w:t>
            </w:r>
          </w:p>
          <w:p w:rsidR="00A64713" w:rsidRPr="005E3725" w:rsidRDefault="00A64713" w:rsidP="00925996">
            <w:pPr>
              <w:rPr>
                <w:rFonts w:ascii="Book Antiqua" w:hAnsi="Book Antiqua" w:cstheme="majorBidi"/>
                <w:sz w:val="22"/>
                <w:szCs w:val="22"/>
              </w:rPr>
            </w:pPr>
            <w:r w:rsidRPr="005E3725">
              <w:rPr>
                <w:rFonts w:ascii="Book Antiqua" w:hAnsi="Book Antiqua" w:cstheme="majorBidi"/>
                <w:sz w:val="22"/>
                <w:szCs w:val="22"/>
              </w:rPr>
              <w:t>Godown Address:</w:t>
            </w:r>
          </w:p>
          <w:p w:rsidR="00A64713" w:rsidRPr="005E3725" w:rsidRDefault="00A64713" w:rsidP="00925996">
            <w:pPr>
              <w:rPr>
                <w:rFonts w:ascii="Book Antiqua" w:hAnsi="Book Antiqua" w:cstheme="majorBidi"/>
                <w:sz w:val="22"/>
                <w:szCs w:val="22"/>
              </w:rPr>
            </w:pPr>
            <w:r w:rsidRPr="005E3725">
              <w:rPr>
                <w:rFonts w:ascii="Book Antiqua" w:hAnsi="Book Antiqua" w:cstheme="majorBidi"/>
                <w:sz w:val="22"/>
                <w:szCs w:val="22"/>
              </w:rPr>
              <w:t>Plot No.B-10, Employees Cooperative Housing Society, Phase-II, Kohsar, Latifabad, Hyderabad.</w:t>
            </w:r>
          </w:p>
          <w:p w:rsidR="00F92442" w:rsidRPr="005E3725" w:rsidRDefault="00F92442" w:rsidP="00925996">
            <w:pPr>
              <w:rPr>
                <w:rFonts w:ascii="Book Antiqua" w:hAnsi="Book Antiqua" w:cstheme="majorBidi"/>
                <w:sz w:val="16"/>
                <w:szCs w:val="16"/>
              </w:rPr>
            </w:pPr>
          </w:p>
        </w:tc>
        <w:tc>
          <w:tcPr>
            <w:tcW w:w="2089" w:type="dxa"/>
          </w:tcPr>
          <w:p w:rsidR="00A64713" w:rsidRPr="005E3725" w:rsidRDefault="00A64713" w:rsidP="00925996">
            <w:pPr>
              <w:jc w:val="both"/>
              <w:rPr>
                <w:rFonts w:ascii="Book Antiqua" w:hAnsi="Book Antiqua" w:cstheme="majorBidi"/>
                <w:sz w:val="22"/>
                <w:szCs w:val="22"/>
              </w:rPr>
            </w:pPr>
            <w:r w:rsidRPr="005E3725">
              <w:rPr>
                <w:rFonts w:ascii="Book Antiqua" w:hAnsi="Book Antiqua" w:cstheme="majorBidi"/>
                <w:sz w:val="22"/>
                <w:szCs w:val="22"/>
              </w:rPr>
              <w:t>Attiquue Ahmad Aftab</w:t>
            </w:r>
          </w:p>
        </w:tc>
        <w:tc>
          <w:tcPr>
            <w:tcW w:w="2268" w:type="dxa"/>
          </w:tcPr>
          <w:p w:rsidR="00A64713" w:rsidRPr="005E3725" w:rsidRDefault="00A64713" w:rsidP="00925996">
            <w:pPr>
              <w:pStyle w:val="ListParagraph"/>
              <w:widowControl/>
              <w:ind w:left="0" w:firstLine="0"/>
              <w:contextualSpacing/>
              <w:rPr>
                <w:rFonts w:ascii="Book Antiqua" w:hAnsi="Book Antiqua" w:cs="Times New Roman"/>
              </w:rPr>
            </w:pPr>
            <w:r w:rsidRPr="005E3725">
              <w:rPr>
                <w:rFonts w:ascii="Book Antiqua" w:hAnsi="Book Antiqua" w:cs="Times New Roman"/>
              </w:rPr>
              <w:t>Hafiz Muhammad Tayyab, Assistant Director (RRR), DRAP, Islamabad.</w:t>
            </w:r>
          </w:p>
          <w:p w:rsidR="00A64713" w:rsidRPr="005E3725" w:rsidRDefault="00A64713" w:rsidP="00925996">
            <w:pPr>
              <w:pStyle w:val="ListParagraph"/>
              <w:widowControl/>
              <w:ind w:left="0" w:firstLine="0"/>
              <w:contextualSpacing/>
              <w:rPr>
                <w:rFonts w:ascii="Book Antiqua" w:hAnsi="Book Antiqua" w:cs="Times New Roman"/>
              </w:rPr>
            </w:pPr>
          </w:p>
          <w:p w:rsidR="00A64713" w:rsidRPr="005E3725" w:rsidRDefault="00A64713" w:rsidP="00925996">
            <w:pPr>
              <w:pStyle w:val="ListParagraph"/>
              <w:widowControl/>
              <w:ind w:left="0" w:firstLine="0"/>
              <w:contextualSpacing/>
              <w:rPr>
                <w:rFonts w:ascii="Book Antiqua" w:hAnsi="Book Antiqua" w:cs="Times New Roman"/>
              </w:rPr>
            </w:pPr>
            <w:r w:rsidRPr="005E3725">
              <w:rPr>
                <w:rFonts w:ascii="Book Antiqua" w:hAnsi="Book Antiqua" w:cs="Times New Roman"/>
              </w:rPr>
              <w:t>Mr. Arslan Tariq, Asistant Director (QA&amp;LT), DRAP, Islamabad</w:t>
            </w:r>
          </w:p>
          <w:p w:rsidR="00A64713" w:rsidRPr="005E3725" w:rsidRDefault="00A64713" w:rsidP="00925996">
            <w:pPr>
              <w:pStyle w:val="ListParagraph"/>
              <w:widowControl/>
              <w:ind w:left="0" w:firstLine="0"/>
              <w:contextualSpacing/>
              <w:rPr>
                <w:rFonts w:ascii="Book Antiqua" w:hAnsi="Book Antiqua" w:cs="Times New Roman"/>
              </w:rPr>
            </w:pPr>
          </w:p>
          <w:p w:rsidR="00A64713" w:rsidRPr="005E3725" w:rsidRDefault="00A64713" w:rsidP="00925996">
            <w:pPr>
              <w:pStyle w:val="ListParagraph"/>
              <w:widowControl/>
              <w:ind w:left="0" w:firstLine="0"/>
              <w:contextualSpacing/>
              <w:rPr>
                <w:rFonts w:ascii="Book Antiqua" w:hAnsi="Book Antiqua" w:cs="Times New Roman"/>
              </w:rPr>
            </w:pPr>
          </w:p>
        </w:tc>
        <w:tc>
          <w:tcPr>
            <w:tcW w:w="1134" w:type="dxa"/>
          </w:tcPr>
          <w:p w:rsidR="00A64713" w:rsidRPr="005E3725" w:rsidRDefault="00A64713" w:rsidP="00925996">
            <w:pPr>
              <w:jc w:val="center"/>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A64713" w:rsidRPr="005E3725" w:rsidRDefault="00A64713" w:rsidP="00A64713">
            <w:pPr>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 xml:space="preserve"> </w:t>
            </w:r>
          </w:p>
        </w:tc>
      </w:tr>
      <w:tr w:rsidR="00A64713" w:rsidRPr="005E3725" w:rsidTr="00925996">
        <w:tc>
          <w:tcPr>
            <w:tcW w:w="709" w:type="dxa"/>
          </w:tcPr>
          <w:p w:rsidR="00A64713" w:rsidRPr="005E3725" w:rsidRDefault="00A64713" w:rsidP="00311BA6">
            <w:pPr>
              <w:pStyle w:val="ListParagraph"/>
              <w:numPr>
                <w:ilvl w:val="0"/>
                <w:numId w:val="10"/>
              </w:numPr>
              <w:ind w:left="454"/>
              <w:rPr>
                <w:rFonts w:ascii="Book Antiqua" w:hAnsi="Book Antiqua" w:cstheme="majorBidi"/>
              </w:rPr>
            </w:pPr>
          </w:p>
        </w:tc>
        <w:tc>
          <w:tcPr>
            <w:tcW w:w="1846" w:type="dxa"/>
            <w:vAlign w:val="center"/>
          </w:tcPr>
          <w:p w:rsidR="00A64713" w:rsidRPr="005E3725" w:rsidRDefault="00A64713" w:rsidP="00925996">
            <w:pPr>
              <w:rPr>
                <w:rFonts w:ascii="Book Antiqua" w:hAnsi="Book Antiqua" w:cstheme="majorBidi"/>
                <w:sz w:val="22"/>
                <w:szCs w:val="22"/>
              </w:rPr>
            </w:pPr>
            <w:r w:rsidRPr="005E3725">
              <w:rPr>
                <w:rFonts w:ascii="Book Antiqua" w:hAnsi="Book Antiqua" w:cstheme="majorBidi"/>
                <w:sz w:val="22"/>
                <w:szCs w:val="22"/>
              </w:rPr>
              <w:t>M/s Cosmos Enterprises.A-49/1, Anees Ahmed Square, Hirabad, Hyderabad.</w:t>
            </w:r>
          </w:p>
          <w:p w:rsidR="00A64713" w:rsidRPr="005E3725" w:rsidRDefault="00A64713" w:rsidP="00925996">
            <w:pPr>
              <w:rPr>
                <w:rFonts w:ascii="Book Antiqua" w:hAnsi="Book Antiqua" w:cstheme="majorBidi"/>
                <w:sz w:val="22"/>
                <w:szCs w:val="22"/>
              </w:rPr>
            </w:pPr>
            <w:r w:rsidRPr="005E3725">
              <w:rPr>
                <w:rFonts w:ascii="Book Antiqua" w:hAnsi="Book Antiqua" w:cstheme="majorBidi"/>
                <w:sz w:val="22"/>
                <w:szCs w:val="22"/>
              </w:rPr>
              <w:t>Godown Address: Same as above.</w:t>
            </w:r>
          </w:p>
        </w:tc>
        <w:tc>
          <w:tcPr>
            <w:tcW w:w="2089" w:type="dxa"/>
          </w:tcPr>
          <w:p w:rsidR="00A64713" w:rsidRPr="005E3725" w:rsidRDefault="00A64713" w:rsidP="00925996">
            <w:pPr>
              <w:jc w:val="both"/>
              <w:rPr>
                <w:rFonts w:ascii="Book Antiqua" w:hAnsi="Book Antiqua" w:cstheme="majorBidi"/>
                <w:sz w:val="22"/>
                <w:szCs w:val="22"/>
              </w:rPr>
            </w:pPr>
            <w:r w:rsidRPr="005E3725">
              <w:rPr>
                <w:rFonts w:ascii="Book Antiqua" w:hAnsi="Book Antiqua" w:cstheme="majorBidi"/>
                <w:sz w:val="22"/>
                <w:szCs w:val="22"/>
              </w:rPr>
              <w:t>Hassan Dhanani</w:t>
            </w:r>
          </w:p>
        </w:tc>
        <w:tc>
          <w:tcPr>
            <w:tcW w:w="2268" w:type="dxa"/>
          </w:tcPr>
          <w:p w:rsidR="00A64713" w:rsidRPr="005E3725" w:rsidRDefault="00A64713" w:rsidP="00925996">
            <w:pPr>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A64713" w:rsidRPr="005E3725" w:rsidRDefault="00A64713" w:rsidP="00925996">
            <w:pPr>
              <w:jc w:val="both"/>
              <w:rPr>
                <w:rFonts w:ascii="Book Antiqua" w:hAnsi="Book Antiqua" w:cstheme="majorBidi"/>
                <w:sz w:val="22"/>
                <w:szCs w:val="22"/>
              </w:rPr>
            </w:pPr>
            <w:r w:rsidRPr="005E3725">
              <w:rPr>
                <w:rFonts w:ascii="Book Antiqua" w:hAnsi="Book Antiqua" w:cstheme="majorBidi"/>
                <w:sz w:val="22"/>
                <w:szCs w:val="22"/>
              </w:rPr>
              <w:t>Yes</w:t>
            </w:r>
          </w:p>
        </w:tc>
        <w:tc>
          <w:tcPr>
            <w:tcW w:w="2410" w:type="dxa"/>
          </w:tcPr>
          <w:p w:rsidR="00A64713" w:rsidRPr="005E3725" w:rsidRDefault="00A64713" w:rsidP="00A64713">
            <w:pPr>
              <w:suppressAutoHyphens w:val="0"/>
              <w:rPr>
                <w:rFonts w:ascii="Book Antiqua" w:hAnsi="Book Antiqua" w:cstheme="majorBidi"/>
                <w:sz w:val="20"/>
                <w:szCs w:val="20"/>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alongwith cold chain facility with limited capacity.</w:t>
            </w:r>
          </w:p>
          <w:p w:rsidR="00A64713" w:rsidRPr="005E3725" w:rsidRDefault="00A64713" w:rsidP="00925996">
            <w:pPr>
              <w:jc w:val="both"/>
              <w:rPr>
                <w:rFonts w:ascii="Book Antiqua" w:hAnsi="Book Antiqua" w:cstheme="majorBidi"/>
                <w:sz w:val="22"/>
                <w:szCs w:val="22"/>
              </w:rPr>
            </w:pPr>
          </w:p>
        </w:tc>
      </w:tr>
      <w:tr w:rsidR="00F92442" w:rsidRPr="005E3725" w:rsidTr="00C13E30">
        <w:tc>
          <w:tcPr>
            <w:tcW w:w="709" w:type="dxa"/>
          </w:tcPr>
          <w:p w:rsidR="00F92442" w:rsidRPr="005E3725" w:rsidRDefault="00F92442" w:rsidP="00311BA6">
            <w:pPr>
              <w:pStyle w:val="ListParagraph"/>
              <w:numPr>
                <w:ilvl w:val="0"/>
                <w:numId w:val="10"/>
              </w:numPr>
              <w:suppressAutoHyphens w:val="0"/>
              <w:ind w:left="454"/>
              <w:rPr>
                <w:rFonts w:ascii="Book Antiqua" w:hAnsi="Book Antiqua" w:cstheme="majorBidi"/>
              </w:rPr>
            </w:pPr>
          </w:p>
        </w:tc>
        <w:tc>
          <w:tcPr>
            <w:tcW w:w="1846" w:type="dxa"/>
          </w:tcPr>
          <w:p w:rsidR="00F92442" w:rsidRPr="005E3725" w:rsidRDefault="00F92442" w:rsidP="00C13E30">
            <w:pPr>
              <w:rPr>
                <w:rFonts w:ascii="Book Antiqua" w:hAnsi="Book Antiqua" w:cstheme="majorBidi"/>
                <w:sz w:val="22"/>
                <w:szCs w:val="22"/>
              </w:rPr>
            </w:pPr>
            <w:r w:rsidRPr="005E3725">
              <w:rPr>
                <w:rFonts w:ascii="Book Antiqua" w:hAnsi="Book Antiqua" w:cstheme="majorBidi"/>
                <w:sz w:val="22"/>
                <w:szCs w:val="22"/>
              </w:rPr>
              <w:t>M/s Imran &amp; Faizan Brothers &amp; Trading co. 15-Patel Road Quetta.</w:t>
            </w:r>
          </w:p>
          <w:p w:rsidR="00F92442" w:rsidRPr="005E3725" w:rsidRDefault="00F92442" w:rsidP="00C13E30">
            <w:pPr>
              <w:rPr>
                <w:rFonts w:ascii="Book Antiqua" w:hAnsi="Book Antiqua" w:cstheme="majorBidi"/>
              </w:rPr>
            </w:pPr>
          </w:p>
        </w:tc>
        <w:tc>
          <w:tcPr>
            <w:tcW w:w="2089" w:type="dxa"/>
          </w:tcPr>
          <w:p w:rsidR="00F92442" w:rsidRPr="005E3725" w:rsidRDefault="00F92442" w:rsidP="00925996">
            <w:pPr>
              <w:spacing w:line="360" w:lineRule="auto"/>
              <w:jc w:val="both"/>
              <w:rPr>
                <w:rFonts w:ascii="Book Antiqua" w:hAnsi="Book Antiqua" w:cstheme="majorBidi"/>
                <w:sz w:val="22"/>
                <w:szCs w:val="22"/>
              </w:rPr>
            </w:pPr>
            <w:r w:rsidRPr="005E3725">
              <w:rPr>
                <w:rFonts w:ascii="Book Antiqua" w:hAnsi="Book Antiqua" w:cstheme="majorBidi"/>
                <w:sz w:val="22"/>
                <w:szCs w:val="22"/>
              </w:rPr>
              <w:t>Imran Mushtaq.</w:t>
            </w:r>
          </w:p>
          <w:p w:rsidR="00F92442" w:rsidRPr="005E3725" w:rsidRDefault="00F92442"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Jibran Mushtaq.</w:t>
            </w:r>
          </w:p>
        </w:tc>
        <w:tc>
          <w:tcPr>
            <w:tcW w:w="2268" w:type="dxa"/>
          </w:tcPr>
          <w:p w:rsidR="00F92442" w:rsidRPr="005E3725" w:rsidRDefault="00F92442" w:rsidP="00925996">
            <w:pPr>
              <w:pStyle w:val="ListParagraph"/>
              <w:widowControl/>
              <w:ind w:left="0" w:firstLine="0"/>
              <w:contextualSpacing/>
              <w:rPr>
                <w:rFonts w:ascii="Book Antiqua" w:hAnsi="Book Antiqua" w:cs="Times New Roman"/>
              </w:rPr>
            </w:pPr>
            <w:r w:rsidRPr="005E3725">
              <w:rPr>
                <w:rFonts w:ascii="Book Antiqua" w:hAnsi="Book Antiqua" w:cs="Times New Roman"/>
              </w:rPr>
              <w:t>Mr. Muhammad Ayub Naveed, AD-II (MDMC), DRAP, Islamabad.</w:t>
            </w:r>
          </w:p>
          <w:p w:rsidR="00F92442" w:rsidRPr="005E3725" w:rsidRDefault="00F92442" w:rsidP="00925996">
            <w:pPr>
              <w:pStyle w:val="ListParagraph"/>
              <w:widowControl/>
              <w:ind w:left="0" w:firstLine="0"/>
              <w:contextualSpacing/>
              <w:rPr>
                <w:rFonts w:ascii="Book Antiqua" w:hAnsi="Book Antiqua" w:cs="Times New Roman"/>
                <w:sz w:val="12"/>
                <w:szCs w:val="12"/>
              </w:rPr>
            </w:pPr>
          </w:p>
          <w:p w:rsidR="00F92442" w:rsidRPr="005E3725" w:rsidRDefault="00F92442" w:rsidP="00925996">
            <w:pPr>
              <w:pStyle w:val="ListParagraph"/>
              <w:widowControl/>
              <w:ind w:left="0" w:firstLine="0"/>
              <w:contextualSpacing/>
              <w:rPr>
                <w:rFonts w:ascii="Book Antiqua" w:hAnsi="Book Antiqua" w:cs="Times New Roman"/>
              </w:rPr>
            </w:pPr>
            <w:r w:rsidRPr="005E3725">
              <w:rPr>
                <w:rFonts w:ascii="Book Antiqua" w:hAnsi="Book Antiqua" w:cs="Times New Roman"/>
              </w:rPr>
              <w:t>Hafiz Muhammad Asif Iqbal, A-V (MDMC), DRAP, Islamabad.</w:t>
            </w:r>
          </w:p>
          <w:p w:rsidR="00F92442" w:rsidRPr="005E3725" w:rsidRDefault="00F92442" w:rsidP="00925996">
            <w:pPr>
              <w:jc w:val="center"/>
              <w:rPr>
                <w:rFonts w:ascii="Book Antiqua" w:hAnsi="Book Antiqua" w:cstheme="majorBidi"/>
                <w:sz w:val="22"/>
                <w:szCs w:val="22"/>
              </w:rPr>
            </w:pPr>
          </w:p>
        </w:tc>
        <w:tc>
          <w:tcPr>
            <w:tcW w:w="1134" w:type="dxa"/>
          </w:tcPr>
          <w:p w:rsidR="00F92442" w:rsidRPr="005E3725" w:rsidRDefault="00F92442"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F92442" w:rsidRPr="005E3725" w:rsidRDefault="00F92442">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 xml:space="preserve"> </w:t>
            </w:r>
          </w:p>
        </w:tc>
      </w:tr>
      <w:tr w:rsidR="00F92442" w:rsidRPr="005E3725" w:rsidTr="00925996">
        <w:tc>
          <w:tcPr>
            <w:tcW w:w="709" w:type="dxa"/>
          </w:tcPr>
          <w:p w:rsidR="00F92442" w:rsidRPr="005E3725" w:rsidRDefault="00F92442" w:rsidP="00311BA6">
            <w:pPr>
              <w:pStyle w:val="ListParagraph"/>
              <w:numPr>
                <w:ilvl w:val="0"/>
                <w:numId w:val="10"/>
              </w:numPr>
              <w:suppressAutoHyphens w:val="0"/>
              <w:ind w:left="454"/>
              <w:rPr>
                <w:rFonts w:ascii="Book Antiqua" w:hAnsi="Book Antiqua" w:cstheme="majorBidi"/>
              </w:rPr>
            </w:pPr>
          </w:p>
        </w:tc>
        <w:tc>
          <w:tcPr>
            <w:tcW w:w="1846" w:type="dxa"/>
            <w:vAlign w:val="center"/>
          </w:tcPr>
          <w:p w:rsidR="00F92442" w:rsidRPr="005E3725" w:rsidRDefault="00F92442" w:rsidP="00925996">
            <w:pPr>
              <w:rPr>
                <w:rFonts w:ascii="Book Antiqua" w:hAnsi="Book Antiqua" w:cstheme="majorBidi"/>
                <w:sz w:val="22"/>
                <w:szCs w:val="22"/>
              </w:rPr>
            </w:pPr>
            <w:r w:rsidRPr="005E3725">
              <w:rPr>
                <w:rFonts w:ascii="Book Antiqua" w:hAnsi="Book Antiqua" w:cstheme="majorBidi"/>
                <w:sz w:val="22"/>
                <w:szCs w:val="22"/>
              </w:rPr>
              <w:t>M/s Green Care Trading Pvt Ltd, Zarghoon Medical Store, Opp  Bolan Medical Complex Hospital, Brewery Road, Chilton Town, Quetta.</w:t>
            </w:r>
          </w:p>
          <w:p w:rsidR="00F92442" w:rsidRPr="005E3725" w:rsidRDefault="00F92442" w:rsidP="00925996">
            <w:pPr>
              <w:rPr>
                <w:rFonts w:ascii="Book Antiqua" w:hAnsi="Book Antiqua" w:cstheme="majorBidi"/>
              </w:rPr>
            </w:pPr>
          </w:p>
        </w:tc>
        <w:tc>
          <w:tcPr>
            <w:tcW w:w="2089" w:type="dxa"/>
          </w:tcPr>
          <w:p w:rsidR="00F92442" w:rsidRPr="005E3725" w:rsidRDefault="00F92442" w:rsidP="00925996">
            <w:pPr>
              <w:jc w:val="both"/>
              <w:rPr>
                <w:rFonts w:ascii="Book Antiqua" w:hAnsi="Book Antiqua" w:cstheme="majorBidi"/>
                <w:sz w:val="22"/>
                <w:szCs w:val="22"/>
              </w:rPr>
            </w:pPr>
            <w:r w:rsidRPr="005E3725">
              <w:rPr>
                <w:rFonts w:ascii="Book Antiqua" w:hAnsi="Book Antiqua" w:cstheme="majorBidi"/>
                <w:sz w:val="22"/>
                <w:szCs w:val="22"/>
              </w:rPr>
              <w:t>Syed Noor Ullah</w:t>
            </w:r>
          </w:p>
          <w:p w:rsidR="00F92442" w:rsidRPr="005E3725" w:rsidRDefault="00F92442" w:rsidP="00925996">
            <w:pPr>
              <w:jc w:val="both"/>
              <w:rPr>
                <w:rFonts w:ascii="Book Antiqua" w:hAnsi="Book Antiqua" w:cstheme="majorBidi"/>
                <w:sz w:val="22"/>
                <w:szCs w:val="22"/>
              </w:rPr>
            </w:pPr>
          </w:p>
          <w:p w:rsidR="00F92442" w:rsidRPr="005E3725" w:rsidRDefault="00F92442"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Syed Muhammad Ismail</w:t>
            </w:r>
          </w:p>
        </w:tc>
        <w:tc>
          <w:tcPr>
            <w:tcW w:w="2268" w:type="dxa"/>
          </w:tcPr>
          <w:p w:rsidR="00F92442" w:rsidRPr="005E3725" w:rsidRDefault="00F92442" w:rsidP="00925996">
            <w:pPr>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F92442" w:rsidRPr="005E3725" w:rsidRDefault="00F92442"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F92442" w:rsidRPr="005E3725" w:rsidRDefault="00F92442">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 xml:space="preserve"> </w:t>
            </w:r>
          </w:p>
        </w:tc>
      </w:tr>
      <w:tr w:rsidR="00F92442" w:rsidRPr="005E3725" w:rsidTr="00925996">
        <w:tc>
          <w:tcPr>
            <w:tcW w:w="709" w:type="dxa"/>
          </w:tcPr>
          <w:p w:rsidR="00F92442" w:rsidRPr="005E3725" w:rsidRDefault="00F92442" w:rsidP="00311BA6">
            <w:pPr>
              <w:pStyle w:val="ListParagraph"/>
              <w:numPr>
                <w:ilvl w:val="0"/>
                <w:numId w:val="10"/>
              </w:numPr>
              <w:ind w:left="454"/>
              <w:rPr>
                <w:rFonts w:ascii="Book Antiqua" w:hAnsi="Book Antiqua" w:cstheme="majorBidi"/>
              </w:rPr>
            </w:pPr>
          </w:p>
        </w:tc>
        <w:tc>
          <w:tcPr>
            <w:tcW w:w="1846" w:type="dxa"/>
            <w:vAlign w:val="center"/>
          </w:tcPr>
          <w:p w:rsidR="00F92442" w:rsidRPr="005E3725" w:rsidRDefault="00F92442" w:rsidP="005B6601">
            <w:pPr>
              <w:rPr>
                <w:rFonts w:ascii="Book Antiqua" w:hAnsi="Book Antiqua" w:cstheme="majorBidi"/>
                <w:sz w:val="22"/>
                <w:szCs w:val="22"/>
              </w:rPr>
            </w:pPr>
            <w:r w:rsidRPr="005E3725">
              <w:rPr>
                <w:rFonts w:ascii="Book Antiqua" w:hAnsi="Book Antiqua" w:cstheme="majorBidi"/>
                <w:sz w:val="22"/>
                <w:szCs w:val="22"/>
              </w:rPr>
              <w:t>M/s Hitec Corporation</w:t>
            </w:r>
          </w:p>
          <w:p w:rsidR="00F92442" w:rsidRPr="005E3725" w:rsidRDefault="00F92442" w:rsidP="005B6601">
            <w:pPr>
              <w:rPr>
                <w:rFonts w:ascii="Book Antiqua" w:hAnsi="Book Antiqua" w:cstheme="majorBidi"/>
                <w:sz w:val="22"/>
                <w:szCs w:val="22"/>
              </w:rPr>
            </w:pPr>
            <w:r w:rsidRPr="005E3725">
              <w:rPr>
                <w:rFonts w:ascii="Book Antiqua" w:hAnsi="Book Antiqua" w:cstheme="majorBidi"/>
                <w:sz w:val="22"/>
                <w:szCs w:val="22"/>
              </w:rPr>
              <w:t>Office No, 2, I</w:t>
            </w:r>
            <w:r w:rsidRPr="005E3725">
              <w:rPr>
                <w:rFonts w:ascii="Book Antiqua" w:hAnsi="Book Antiqua" w:cstheme="majorBidi"/>
                <w:sz w:val="22"/>
                <w:szCs w:val="22"/>
                <w:vertAlign w:val="superscript"/>
              </w:rPr>
              <w:t>st</w:t>
            </w:r>
            <w:r w:rsidRPr="005E3725">
              <w:rPr>
                <w:rFonts w:ascii="Book Antiqua" w:hAnsi="Book Antiqua" w:cstheme="majorBidi"/>
                <w:sz w:val="22"/>
                <w:szCs w:val="22"/>
              </w:rPr>
              <w:t xml:space="preserve"> Floor Ali Complex Plaza No 77, Fazal-e- Haq Road Islamabad</w:t>
            </w:r>
          </w:p>
          <w:p w:rsidR="00F92442" w:rsidRPr="005E3725" w:rsidRDefault="00F92442" w:rsidP="005B6601">
            <w:pPr>
              <w:rPr>
                <w:rFonts w:ascii="Book Antiqua" w:hAnsi="Book Antiqua" w:cstheme="majorBidi"/>
                <w:b/>
                <w:bCs/>
                <w:sz w:val="22"/>
                <w:szCs w:val="22"/>
              </w:rPr>
            </w:pPr>
            <w:r w:rsidRPr="005E3725">
              <w:rPr>
                <w:rFonts w:ascii="Book Antiqua" w:hAnsi="Book Antiqua" w:cstheme="majorBidi"/>
                <w:b/>
                <w:bCs/>
                <w:sz w:val="22"/>
                <w:szCs w:val="22"/>
              </w:rPr>
              <w:t>Godown:</w:t>
            </w:r>
          </w:p>
          <w:p w:rsidR="00F92442" w:rsidRPr="005E3725" w:rsidRDefault="00F92442" w:rsidP="008844DB">
            <w:pPr>
              <w:rPr>
                <w:rFonts w:ascii="Book Antiqua" w:hAnsi="Book Antiqua" w:cstheme="majorBidi"/>
                <w:sz w:val="22"/>
                <w:szCs w:val="22"/>
              </w:rPr>
            </w:pPr>
            <w:r w:rsidRPr="005E3725">
              <w:rPr>
                <w:rFonts w:ascii="Book Antiqua" w:hAnsi="Book Antiqua" w:cstheme="majorBidi"/>
                <w:sz w:val="22"/>
                <w:szCs w:val="22"/>
              </w:rPr>
              <w:t xml:space="preserve">Basement No.2, Ali Complex Plaza No.77, Fazal-e-Haq Road, Islamabad. </w:t>
            </w:r>
          </w:p>
          <w:p w:rsidR="00DB080A" w:rsidRPr="005E3725" w:rsidRDefault="00DB080A" w:rsidP="008844DB">
            <w:pPr>
              <w:rPr>
                <w:rFonts w:ascii="Book Antiqua" w:hAnsi="Book Antiqua" w:cstheme="majorBidi"/>
                <w:sz w:val="22"/>
                <w:szCs w:val="22"/>
              </w:rPr>
            </w:pPr>
          </w:p>
        </w:tc>
        <w:tc>
          <w:tcPr>
            <w:tcW w:w="2089" w:type="dxa"/>
          </w:tcPr>
          <w:p w:rsidR="00F92442" w:rsidRPr="005E3725" w:rsidRDefault="00F92442" w:rsidP="005B6601">
            <w:pPr>
              <w:jc w:val="both"/>
              <w:rPr>
                <w:rFonts w:ascii="Book Antiqua" w:hAnsi="Book Antiqua" w:cstheme="majorBidi"/>
                <w:sz w:val="22"/>
                <w:szCs w:val="22"/>
              </w:rPr>
            </w:pPr>
            <w:r w:rsidRPr="005E3725">
              <w:rPr>
                <w:rFonts w:ascii="Book Antiqua" w:hAnsi="Book Antiqua" w:cstheme="majorBidi"/>
                <w:sz w:val="22"/>
                <w:szCs w:val="22"/>
              </w:rPr>
              <w:t>Ahad Maqbool Ahmed.</w:t>
            </w:r>
          </w:p>
          <w:p w:rsidR="00F92442" w:rsidRPr="005E3725" w:rsidRDefault="00F92442" w:rsidP="005B6601">
            <w:pPr>
              <w:jc w:val="both"/>
              <w:rPr>
                <w:rFonts w:ascii="Book Antiqua" w:hAnsi="Book Antiqua" w:cstheme="majorBidi"/>
                <w:sz w:val="22"/>
                <w:szCs w:val="22"/>
              </w:rPr>
            </w:pPr>
          </w:p>
          <w:p w:rsidR="00F92442" w:rsidRPr="005E3725" w:rsidRDefault="00F92442" w:rsidP="005B6601">
            <w:pPr>
              <w:jc w:val="both"/>
              <w:rPr>
                <w:rFonts w:ascii="Book Antiqua" w:hAnsi="Book Antiqua" w:cstheme="majorBidi"/>
                <w:sz w:val="22"/>
                <w:szCs w:val="22"/>
              </w:rPr>
            </w:pPr>
            <w:r w:rsidRPr="005E3725">
              <w:rPr>
                <w:rFonts w:ascii="Book Antiqua" w:hAnsi="Book Antiqua" w:cstheme="majorBidi"/>
                <w:sz w:val="22"/>
                <w:szCs w:val="22"/>
              </w:rPr>
              <w:t>Maqbool Ahmed Bhatti.</w:t>
            </w:r>
          </w:p>
        </w:tc>
        <w:tc>
          <w:tcPr>
            <w:tcW w:w="2268" w:type="dxa"/>
          </w:tcPr>
          <w:p w:rsidR="00F92442" w:rsidRPr="005E3725" w:rsidRDefault="00F92442" w:rsidP="00925996">
            <w:pPr>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F92442" w:rsidRPr="005E3725" w:rsidRDefault="00F92442" w:rsidP="00925996">
            <w:pPr>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F92442" w:rsidRPr="005E3725" w:rsidRDefault="00F92442">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 xml:space="preserve"> </w:t>
            </w:r>
          </w:p>
        </w:tc>
      </w:tr>
      <w:tr w:rsidR="00A64713" w:rsidRPr="005E3725" w:rsidTr="00925996">
        <w:tc>
          <w:tcPr>
            <w:tcW w:w="709" w:type="dxa"/>
          </w:tcPr>
          <w:p w:rsidR="00A64713" w:rsidRPr="005E3725" w:rsidRDefault="00A64713" w:rsidP="00311BA6">
            <w:pPr>
              <w:pStyle w:val="ListParagraph"/>
              <w:numPr>
                <w:ilvl w:val="0"/>
                <w:numId w:val="10"/>
              </w:numPr>
              <w:ind w:left="454"/>
              <w:rPr>
                <w:rFonts w:ascii="Book Antiqua" w:hAnsi="Book Antiqua" w:cstheme="majorBidi"/>
              </w:rPr>
            </w:pPr>
          </w:p>
        </w:tc>
        <w:tc>
          <w:tcPr>
            <w:tcW w:w="1846" w:type="dxa"/>
            <w:vAlign w:val="center"/>
          </w:tcPr>
          <w:p w:rsidR="00A64713" w:rsidRPr="005E3725" w:rsidRDefault="00A64713" w:rsidP="00925996">
            <w:pPr>
              <w:rPr>
                <w:rFonts w:ascii="Book Antiqua" w:hAnsi="Book Antiqua" w:cstheme="majorBidi"/>
                <w:sz w:val="22"/>
                <w:szCs w:val="22"/>
              </w:rPr>
            </w:pPr>
            <w:r w:rsidRPr="005E3725">
              <w:rPr>
                <w:rFonts w:ascii="Book Antiqua" w:hAnsi="Book Antiqua" w:cstheme="majorBidi"/>
                <w:sz w:val="22"/>
                <w:szCs w:val="22"/>
              </w:rPr>
              <w:t>M/s Focus Surgicals, 58-Kacha Lawrance Road, Near Drugs Control Wing Lahore.</w:t>
            </w:r>
            <w:r w:rsidRPr="005E3725">
              <w:rPr>
                <w:rFonts w:ascii="Book Antiqua" w:hAnsi="Book Antiqua" w:cstheme="majorBidi"/>
                <w:sz w:val="22"/>
                <w:szCs w:val="22"/>
              </w:rPr>
              <w:br/>
            </w:r>
          </w:p>
        </w:tc>
        <w:tc>
          <w:tcPr>
            <w:tcW w:w="2089" w:type="dxa"/>
          </w:tcPr>
          <w:p w:rsidR="00A64713" w:rsidRPr="005E3725" w:rsidRDefault="00A64713" w:rsidP="00925996">
            <w:pPr>
              <w:jc w:val="both"/>
              <w:rPr>
                <w:rFonts w:ascii="Book Antiqua" w:hAnsi="Book Antiqua" w:cstheme="majorBidi"/>
                <w:sz w:val="22"/>
                <w:szCs w:val="22"/>
              </w:rPr>
            </w:pPr>
            <w:r w:rsidRPr="005E3725">
              <w:rPr>
                <w:rFonts w:ascii="Book Antiqua" w:hAnsi="Book Antiqua" w:cstheme="majorBidi"/>
                <w:sz w:val="22"/>
                <w:szCs w:val="22"/>
              </w:rPr>
              <w:t>Tariq Ahmed,</w:t>
            </w:r>
          </w:p>
          <w:p w:rsidR="00A64713" w:rsidRPr="005E3725" w:rsidRDefault="00A64713" w:rsidP="00925996">
            <w:pPr>
              <w:jc w:val="both"/>
              <w:rPr>
                <w:rFonts w:ascii="Book Antiqua" w:hAnsi="Book Antiqua" w:cstheme="majorBidi"/>
                <w:sz w:val="22"/>
                <w:szCs w:val="22"/>
              </w:rPr>
            </w:pPr>
          </w:p>
          <w:p w:rsidR="00A64713" w:rsidRPr="005E3725" w:rsidRDefault="00A64713" w:rsidP="00925996">
            <w:pPr>
              <w:jc w:val="both"/>
              <w:rPr>
                <w:rFonts w:ascii="Book Antiqua" w:hAnsi="Book Antiqua" w:cstheme="majorBidi"/>
                <w:sz w:val="22"/>
                <w:szCs w:val="22"/>
              </w:rPr>
            </w:pPr>
            <w:r w:rsidRPr="005E3725">
              <w:rPr>
                <w:rFonts w:ascii="Book Antiqua" w:hAnsi="Book Antiqua" w:cstheme="majorBidi"/>
                <w:sz w:val="22"/>
                <w:szCs w:val="22"/>
              </w:rPr>
              <w:t xml:space="preserve">M. Zahid Sheikh, </w:t>
            </w:r>
          </w:p>
          <w:p w:rsidR="00A64713" w:rsidRPr="005E3725" w:rsidRDefault="00A64713" w:rsidP="00925996">
            <w:pPr>
              <w:jc w:val="both"/>
              <w:rPr>
                <w:rFonts w:ascii="Book Antiqua" w:hAnsi="Book Antiqua" w:cstheme="majorBidi"/>
                <w:sz w:val="22"/>
                <w:szCs w:val="22"/>
              </w:rPr>
            </w:pPr>
          </w:p>
        </w:tc>
        <w:tc>
          <w:tcPr>
            <w:tcW w:w="2268" w:type="dxa"/>
          </w:tcPr>
          <w:p w:rsidR="00A64713" w:rsidRPr="005E3725" w:rsidRDefault="00A64713" w:rsidP="00925996">
            <w:pPr>
              <w:pStyle w:val="ListParagraph"/>
              <w:widowControl/>
              <w:ind w:left="0" w:firstLine="0"/>
              <w:contextualSpacing/>
              <w:rPr>
                <w:rFonts w:ascii="Book Antiqua" w:hAnsi="Book Antiqua" w:cs="Times New Roman"/>
                <w:sz w:val="20"/>
                <w:szCs w:val="20"/>
              </w:rPr>
            </w:pPr>
            <w:r w:rsidRPr="005E3725">
              <w:rPr>
                <w:rFonts w:ascii="Book Antiqua" w:hAnsi="Book Antiqua" w:cs="Times New Roman"/>
                <w:sz w:val="20"/>
                <w:szCs w:val="20"/>
              </w:rPr>
              <w:t>Hafiz Muhammad Asif Iqbal, A-V (MDMC), DRAP, Islamabad.</w:t>
            </w:r>
          </w:p>
          <w:p w:rsidR="00A64713" w:rsidRPr="005E3725" w:rsidRDefault="00A64713" w:rsidP="00925996">
            <w:pPr>
              <w:pStyle w:val="ListParagraph"/>
              <w:widowControl/>
              <w:ind w:left="0" w:firstLine="0"/>
              <w:contextualSpacing/>
              <w:rPr>
                <w:rFonts w:ascii="Book Antiqua" w:hAnsi="Book Antiqua" w:cs="Times New Roman"/>
                <w:sz w:val="20"/>
                <w:szCs w:val="20"/>
              </w:rPr>
            </w:pPr>
          </w:p>
          <w:p w:rsidR="00A64713" w:rsidRPr="005E3725" w:rsidRDefault="00A64713" w:rsidP="00925996">
            <w:pPr>
              <w:pStyle w:val="ListParagraph"/>
              <w:widowControl/>
              <w:ind w:left="0" w:firstLine="0"/>
              <w:contextualSpacing/>
              <w:rPr>
                <w:rFonts w:ascii="Book Antiqua" w:hAnsi="Book Antiqua" w:cs="Times New Roman"/>
                <w:sz w:val="20"/>
                <w:szCs w:val="20"/>
              </w:rPr>
            </w:pPr>
            <w:r w:rsidRPr="005E3725">
              <w:rPr>
                <w:rFonts w:ascii="Book Antiqua" w:hAnsi="Book Antiqua" w:cs="Times New Roman"/>
                <w:sz w:val="20"/>
                <w:szCs w:val="20"/>
              </w:rPr>
              <w:t>Ms. Hira Bhutto, AD-I (MDMC), DRAP, Islamabad.</w:t>
            </w:r>
          </w:p>
          <w:p w:rsidR="00A64713" w:rsidRPr="005E3725" w:rsidRDefault="00A64713" w:rsidP="00925996">
            <w:pPr>
              <w:jc w:val="center"/>
              <w:rPr>
                <w:rFonts w:ascii="Book Antiqua" w:hAnsi="Book Antiqua" w:cstheme="majorBidi"/>
                <w:sz w:val="20"/>
                <w:szCs w:val="20"/>
              </w:rPr>
            </w:pPr>
          </w:p>
        </w:tc>
        <w:tc>
          <w:tcPr>
            <w:tcW w:w="1134" w:type="dxa"/>
          </w:tcPr>
          <w:p w:rsidR="00A64713" w:rsidRPr="005E3725" w:rsidRDefault="00A64713" w:rsidP="00925996">
            <w:pPr>
              <w:jc w:val="center"/>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A64713" w:rsidRPr="005E3725" w:rsidRDefault="00F92442" w:rsidP="00925996">
            <w:pPr>
              <w:jc w:val="both"/>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p>
        </w:tc>
      </w:tr>
      <w:tr w:rsidR="00A64713" w:rsidRPr="005E3725" w:rsidTr="003A1BF4">
        <w:tc>
          <w:tcPr>
            <w:tcW w:w="709" w:type="dxa"/>
          </w:tcPr>
          <w:p w:rsidR="00A64713" w:rsidRPr="005E3725" w:rsidRDefault="00A64713" w:rsidP="00311BA6">
            <w:pPr>
              <w:pStyle w:val="ListParagraph"/>
              <w:numPr>
                <w:ilvl w:val="0"/>
                <w:numId w:val="10"/>
              </w:numPr>
              <w:ind w:left="454"/>
              <w:rPr>
                <w:rFonts w:ascii="Book Antiqua" w:hAnsi="Book Antiqua" w:cstheme="majorBidi"/>
              </w:rPr>
            </w:pPr>
          </w:p>
        </w:tc>
        <w:tc>
          <w:tcPr>
            <w:tcW w:w="1846" w:type="dxa"/>
          </w:tcPr>
          <w:p w:rsidR="00A64713" w:rsidRPr="005E3725" w:rsidRDefault="00A64713" w:rsidP="003A1BF4">
            <w:pPr>
              <w:rPr>
                <w:rFonts w:ascii="Book Antiqua" w:hAnsi="Book Antiqua" w:cstheme="majorBidi"/>
                <w:sz w:val="22"/>
                <w:szCs w:val="22"/>
              </w:rPr>
            </w:pPr>
            <w:r w:rsidRPr="005E3725">
              <w:rPr>
                <w:rFonts w:ascii="Book Antiqua" w:hAnsi="Book Antiqua" w:cstheme="majorBidi"/>
                <w:sz w:val="22"/>
                <w:szCs w:val="22"/>
              </w:rPr>
              <w:t>M/s Meditech Pvt Ltd. 114G/1 M.A Johar Town, Lahore.</w:t>
            </w:r>
            <w:r w:rsidRPr="005E3725">
              <w:rPr>
                <w:rFonts w:ascii="Book Antiqua" w:hAnsi="Book Antiqua" w:cstheme="majorBidi"/>
                <w:sz w:val="22"/>
                <w:szCs w:val="22"/>
              </w:rPr>
              <w:br/>
            </w:r>
          </w:p>
        </w:tc>
        <w:tc>
          <w:tcPr>
            <w:tcW w:w="2089" w:type="dxa"/>
          </w:tcPr>
          <w:p w:rsidR="00A64713" w:rsidRPr="005E3725" w:rsidRDefault="00A64713" w:rsidP="00925996">
            <w:pPr>
              <w:jc w:val="both"/>
              <w:rPr>
                <w:rFonts w:ascii="Book Antiqua" w:hAnsi="Book Antiqua" w:cstheme="majorBidi"/>
                <w:sz w:val="22"/>
                <w:szCs w:val="22"/>
              </w:rPr>
            </w:pPr>
            <w:r w:rsidRPr="005E3725">
              <w:rPr>
                <w:rFonts w:ascii="Book Antiqua" w:hAnsi="Book Antiqua" w:cstheme="majorBidi"/>
                <w:sz w:val="22"/>
                <w:szCs w:val="22"/>
              </w:rPr>
              <w:t xml:space="preserve">1.M. Saleem Sheikh </w:t>
            </w:r>
          </w:p>
          <w:p w:rsidR="00A64713" w:rsidRPr="005E3725" w:rsidRDefault="00A64713" w:rsidP="00925996">
            <w:pPr>
              <w:jc w:val="both"/>
              <w:rPr>
                <w:rFonts w:ascii="Book Antiqua" w:hAnsi="Book Antiqua" w:cstheme="majorBidi"/>
                <w:sz w:val="22"/>
                <w:szCs w:val="22"/>
              </w:rPr>
            </w:pPr>
            <w:r w:rsidRPr="005E3725">
              <w:rPr>
                <w:rFonts w:ascii="Book Antiqua" w:hAnsi="Book Antiqua" w:cstheme="majorBidi"/>
                <w:sz w:val="22"/>
                <w:szCs w:val="22"/>
              </w:rPr>
              <w:t>2.Roofia Saleem</w:t>
            </w:r>
          </w:p>
          <w:p w:rsidR="00A64713" w:rsidRPr="005E3725" w:rsidRDefault="00A64713" w:rsidP="00925996">
            <w:pPr>
              <w:jc w:val="both"/>
              <w:rPr>
                <w:rFonts w:ascii="Book Antiqua" w:hAnsi="Book Antiqua" w:cstheme="majorBidi"/>
                <w:sz w:val="22"/>
                <w:szCs w:val="22"/>
              </w:rPr>
            </w:pPr>
            <w:r w:rsidRPr="005E3725">
              <w:rPr>
                <w:rFonts w:ascii="Book Antiqua" w:hAnsi="Book Antiqua" w:cstheme="majorBidi"/>
                <w:sz w:val="22"/>
                <w:szCs w:val="22"/>
              </w:rPr>
              <w:t>3.Khurram Saleem</w:t>
            </w:r>
          </w:p>
          <w:p w:rsidR="00A64713" w:rsidRPr="005E3725" w:rsidRDefault="00A64713" w:rsidP="00925996">
            <w:pPr>
              <w:jc w:val="both"/>
              <w:rPr>
                <w:rFonts w:ascii="Book Antiqua" w:hAnsi="Book Antiqua" w:cstheme="majorBidi"/>
                <w:sz w:val="22"/>
                <w:szCs w:val="22"/>
              </w:rPr>
            </w:pPr>
            <w:r w:rsidRPr="005E3725">
              <w:rPr>
                <w:rFonts w:ascii="Book Antiqua" w:hAnsi="Book Antiqua" w:cstheme="majorBidi"/>
                <w:sz w:val="22"/>
                <w:szCs w:val="22"/>
              </w:rPr>
              <w:t>4.Maria Saleem</w:t>
            </w:r>
          </w:p>
          <w:p w:rsidR="00A64713" w:rsidRPr="005E3725" w:rsidRDefault="00A64713" w:rsidP="00925996">
            <w:pPr>
              <w:jc w:val="both"/>
              <w:rPr>
                <w:rFonts w:ascii="Book Antiqua" w:hAnsi="Book Antiqua" w:cstheme="majorBidi"/>
                <w:sz w:val="22"/>
                <w:szCs w:val="22"/>
              </w:rPr>
            </w:pPr>
            <w:r w:rsidRPr="005E3725">
              <w:rPr>
                <w:rFonts w:ascii="Book Antiqua" w:hAnsi="Book Antiqua" w:cstheme="majorBidi"/>
                <w:sz w:val="22"/>
                <w:szCs w:val="22"/>
              </w:rPr>
              <w:t>5.Khalid Sheikh</w:t>
            </w:r>
          </w:p>
          <w:p w:rsidR="00A64713" w:rsidRPr="005E3725" w:rsidRDefault="00A64713" w:rsidP="00925996">
            <w:pPr>
              <w:jc w:val="both"/>
              <w:rPr>
                <w:rFonts w:ascii="Book Antiqua" w:hAnsi="Book Antiqua" w:cstheme="majorBidi"/>
                <w:sz w:val="22"/>
                <w:szCs w:val="22"/>
              </w:rPr>
            </w:pPr>
            <w:r w:rsidRPr="005E3725">
              <w:rPr>
                <w:rFonts w:ascii="Book Antiqua" w:hAnsi="Book Antiqua" w:cstheme="majorBidi"/>
                <w:sz w:val="22"/>
                <w:szCs w:val="22"/>
              </w:rPr>
              <w:t>6.Nadia Khurram</w:t>
            </w:r>
          </w:p>
          <w:p w:rsidR="00A64713" w:rsidRPr="005E3725" w:rsidRDefault="00A64713" w:rsidP="00925996">
            <w:pPr>
              <w:jc w:val="both"/>
              <w:rPr>
                <w:rFonts w:ascii="Book Antiqua" w:hAnsi="Book Antiqua" w:cstheme="majorBidi"/>
                <w:sz w:val="16"/>
                <w:szCs w:val="16"/>
              </w:rPr>
            </w:pPr>
          </w:p>
        </w:tc>
        <w:tc>
          <w:tcPr>
            <w:tcW w:w="2268" w:type="dxa"/>
          </w:tcPr>
          <w:p w:rsidR="00A64713" w:rsidRPr="005E3725" w:rsidRDefault="00A64713" w:rsidP="00925996">
            <w:pPr>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A64713" w:rsidRPr="005E3725" w:rsidRDefault="00A64713" w:rsidP="00925996">
            <w:pPr>
              <w:jc w:val="center"/>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F92442" w:rsidRPr="005E3725" w:rsidRDefault="00F92442" w:rsidP="00F92442">
            <w:pPr>
              <w:jc w:val="both"/>
              <w:rPr>
                <w:rFonts w:ascii="Book Antiqua" w:hAnsi="Book Antiqua"/>
                <w:sz w:val="20"/>
                <w:szCs w:val="20"/>
              </w:rPr>
            </w:pPr>
            <w:r w:rsidRPr="005E3725">
              <w:rPr>
                <w:rFonts w:ascii="Book Antiqua" w:hAnsi="Book Antiqua"/>
                <w:b/>
                <w:bCs/>
                <w:sz w:val="20"/>
                <w:szCs w:val="20"/>
              </w:rPr>
              <w:t>Approved</w:t>
            </w:r>
            <w:r w:rsidRPr="005E3725">
              <w:rPr>
                <w:rFonts w:ascii="Book Antiqua" w:hAnsi="Book Antiqua"/>
                <w:sz w:val="20"/>
                <w:szCs w:val="20"/>
              </w:rPr>
              <w:t xml:space="preserve"> for warm range (above 30°C) medical devices without cold chain facility.</w:t>
            </w:r>
          </w:p>
          <w:p w:rsidR="00A64713" w:rsidRPr="005E3725" w:rsidRDefault="00A64713" w:rsidP="00925996">
            <w:pPr>
              <w:jc w:val="both"/>
              <w:rPr>
                <w:rFonts w:ascii="Book Antiqua" w:hAnsi="Book Antiqua" w:cstheme="majorBidi"/>
                <w:sz w:val="22"/>
                <w:szCs w:val="22"/>
              </w:rPr>
            </w:pPr>
          </w:p>
        </w:tc>
      </w:tr>
      <w:tr w:rsidR="00F92442" w:rsidRPr="005E3725" w:rsidTr="00925996">
        <w:tc>
          <w:tcPr>
            <w:tcW w:w="709" w:type="dxa"/>
          </w:tcPr>
          <w:p w:rsidR="00F92442" w:rsidRPr="005E3725" w:rsidRDefault="00F92442" w:rsidP="00311BA6">
            <w:pPr>
              <w:pStyle w:val="ListParagraph"/>
              <w:numPr>
                <w:ilvl w:val="0"/>
                <w:numId w:val="10"/>
              </w:numPr>
              <w:ind w:left="454"/>
              <w:rPr>
                <w:rFonts w:ascii="Book Antiqua" w:hAnsi="Book Antiqua" w:cstheme="majorBidi"/>
              </w:rPr>
            </w:pPr>
          </w:p>
        </w:tc>
        <w:tc>
          <w:tcPr>
            <w:tcW w:w="1846" w:type="dxa"/>
            <w:vAlign w:val="center"/>
          </w:tcPr>
          <w:p w:rsidR="00F92442" w:rsidRPr="005E3725" w:rsidRDefault="00F92442" w:rsidP="00925996">
            <w:pPr>
              <w:rPr>
                <w:rFonts w:ascii="Book Antiqua" w:hAnsi="Book Antiqua" w:cstheme="majorBidi"/>
                <w:sz w:val="22"/>
                <w:szCs w:val="22"/>
              </w:rPr>
            </w:pPr>
            <w:r w:rsidRPr="005E3725">
              <w:rPr>
                <w:rFonts w:ascii="Book Antiqua" w:hAnsi="Book Antiqua" w:cstheme="majorBidi"/>
                <w:sz w:val="22"/>
                <w:szCs w:val="22"/>
              </w:rPr>
              <w:t>M/s ANZ Healthcare Technologies, 112-A, Comm. Area, Sec.-C. Bahria Town Lahore.</w:t>
            </w:r>
          </w:p>
          <w:p w:rsidR="00F92442" w:rsidRPr="005E3725" w:rsidRDefault="00F92442" w:rsidP="00925996">
            <w:pPr>
              <w:rPr>
                <w:rFonts w:ascii="Book Antiqua" w:hAnsi="Book Antiqua" w:cstheme="majorBidi"/>
                <w:sz w:val="22"/>
                <w:szCs w:val="22"/>
              </w:rPr>
            </w:pPr>
          </w:p>
        </w:tc>
        <w:tc>
          <w:tcPr>
            <w:tcW w:w="2089" w:type="dxa"/>
          </w:tcPr>
          <w:p w:rsidR="00F92442" w:rsidRPr="005E3725" w:rsidRDefault="00F92442" w:rsidP="00925996">
            <w:pPr>
              <w:spacing w:line="360" w:lineRule="auto"/>
              <w:jc w:val="both"/>
              <w:rPr>
                <w:rFonts w:ascii="Book Antiqua" w:hAnsi="Book Antiqua" w:cstheme="majorBidi"/>
                <w:sz w:val="22"/>
                <w:szCs w:val="22"/>
              </w:rPr>
            </w:pPr>
            <w:r w:rsidRPr="005E3725">
              <w:rPr>
                <w:rFonts w:ascii="Book Antiqua" w:hAnsi="Book Antiqua" w:cstheme="majorBidi"/>
                <w:sz w:val="22"/>
                <w:szCs w:val="22"/>
              </w:rPr>
              <w:t>Zafar ud din</w:t>
            </w:r>
          </w:p>
          <w:p w:rsidR="00F92442" w:rsidRPr="005E3725" w:rsidRDefault="00F92442" w:rsidP="00925996">
            <w:pPr>
              <w:jc w:val="both"/>
              <w:rPr>
                <w:rFonts w:ascii="Book Antiqua" w:hAnsi="Book Antiqua" w:cstheme="majorBidi"/>
                <w:sz w:val="22"/>
                <w:szCs w:val="22"/>
              </w:rPr>
            </w:pPr>
            <w:r w:rsidRPr="005E3725">
              <w:rPr>
                <w:rFonts w:ascii="Book Antiqua" w:hAnsi="Book Antiqua" w:cstheme="majorBidi"/>
                <w:sz w:val="22"/>
                <w:szCs w:val="22"/>
              </w:rPr>
              <w:t>Asim Majeed</w:t>
            </w:r>
          </w:p>
        </w:tc>
        <w:tc>
          <w:tcPr>
            <w:tcW w:w="2268" w:type="dxa"/>
          </w:tcPr>
          <w:p w:rsidR="00F92442" w:rsidRPr="005E3725" w:rsidRDefault="00F92442" w:rsidP="00925996">
            <w:pPr>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F92442" w:rsidRPr="005E3725" w:rsidRDefault="00F92442" w:rsidP="00925996">
            <w:pPr>
              <w:jc w:val="center"/>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F92442" w:rsidRPr="005E3725" w:rsidRDefault="00F92442">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 xml:space="preserve"> </w:t>
            </w:r>
          </w:p>
        </w:tc>
      </w:tr>
      <w:tr w:rsidR="00F92442" w:rsidRPr="005E3725" w:rsidTr="00925996">
        <w:tc>
          <w:tcPr>
            <w:tcW w:w="709" w:type="dxa"/>
          </w:tcPr>
          <w:p w:rsidR="00F92442" w:rsidRPr="005E3725" w:rsidRDefault="00F92442" w:rsidP="00311BA6">
            <w:pPr>
              <w:pStyle w:val="ListParagraph"/>
              <w:numPr>
                <w:ilvl w:val="0"/>
                <w:numId w:val="10"/>
              </w:numPr>
              <w:ind w:left="454"/>
              <w:rPr>
                <w:rFonts w:ascii="Book Antiqua" w:hAnsi="Book Antiqua" w:cstheme="majorBidi"/>
              </w:rPr>
            </w:pPr>
          </w:p>
        </w:tc>
        <w:tc>
          <w:tcPr>
            <w:tcW w:w="1846" w:type="dxa"/>
            <w:vAlign w:val="center"/>
          </w:tcPr>
          <w:p w:rsidR="00F92442" w:rsidRPr="005E3725" w:rsidRDefault="00F92442" w:rsidP="00925996">
            <w:pPr>
              <w:rPr>
                <w:rFonts w:ascii="Book Antiqua" w:hAnsi="Book Antiqua" w:cstheme="majorBidi"/>
                <w:sz w:val="22"/>
                <w:szCs w:val="22"/>
              </w:rPr>
            </w:pPr>
            <w:r w:rsidRPr="005E3725">
              <w:rPr>
                <w:rFonts w:ascii="Book Antiqua" w:hAnsi="Book Antiqua" w:cstheme="majorBidi"/>
                <w:sz w:val="22"/>
                <w:szCs w:val="22"/>
              </w:rPr>
              <w:t>M/s Akram Brother &amp; Co, 89-D Jail Road Lahore.</w:t>
            </w:r>
            <w:r w:rsidRPr="005E3725">
              <w:rPr>
                <w:rFonts w:ascii="Book Antiqua" w:hAnsi="Book Antiqua" w:cstheme="majorBidi"/>
                <w:sz w:val="22"/>
                <w:szCs w:val="22"/>
              </w:rPr>
              <w:br/>
            </w:r>
          </w:p>
        </w:tc>
        <w:tc>
          <w:tcPr>
            <w:tcW w:w="2089" w:type="dxa"/>
          </w:tcPr>
          <w:p w:rsidR="00F92442" w:rsidRPr="005E3725" w:rsidRDefault="00F92442" w:rsidP="00925996">
            <w:pPr>
              <w:jc w:val="both"/>
              <w:rPr>
                <w:rFonts w:ascii="Book Antiqua" w:hAnsi="Book Antiqua" w:cstheme="majorBidi"/>
                <w:sz w:val="22"/>
                <w:szCs w:val="22"/>
              </w:rPr>
            </w:pPr>
            <w:r w:rsidRPr="005E3725">
              <w:rPr>
                <w:rFonts w:ascii="Book Antiqua" w:hAnsi="Book Antiqua" w:cstheme="majorBidi"/>
                <w:sz w:val="22"/>
                <w:szCs w:val="22"/>
              </w:rPr>
              <w:t>Rana Muhammad</w:t>
            </w:r>
          </w:p>
          <w:p w:rsidR="00F92442" w:rsidRPr="005E3725" w:rsidRDefault="00F92442" w:rsidP="00925996">
            <w:pPr>
              <w:jc w:val="both"/>
              <w:rPr>
                <w:rFonts w:ascii="Book Antiqua" w:hAnsi="Book Antiqua" w:cstheme="majorBidi"/>
                <w:sz w:val="22"/>
                <w:szCs w:val="22"/>
              </w:rPr>
            </w:pPr>
            <w:r w:rsidRPr="005E3725">
              <w:rPr>
                <w:rFonts w:ascii="Book Antiqua" w:hAnsi="Book Antiqua" w:cstheme="majorBidi"/>
                <w:sz w:val="22"/>
                <w:szCs w:val="22"/>
              </w:rPr>
              <w:t xml:space="preserve"> Akram Khan</w:t>
            </w:r>
          </w:p>
        </w:tc>
        <w:tc>
          <w:tcPr>
            <w:tcW w:w="2268" w:type="dxa"/>
          </w:tcPr>
          <w:p w:rsidR="00F92442" w:rsidRPr="005E3725" w:rsidRDefault="00F92442" w:rsidP="00925996">
            <w:pPr>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F92442" w:rsidRPr="005E3725" w:rsidRDefault="00F92442" w:rsidP="00925996">
            <w:pPr>
              <w:jc w:val="center"/>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F92442" w:rsidRPr="005E3725" w:rsidRDefault="00F92442">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 xml:space="preserve"> </w:t>
            </w:r>
          </w:p>
        </w:tc>
      </w:tr>
      <w:tr w:rsidR="00F92442" w:rsidRPr="005E3725" w:rsidTr="00925996">
        <w:tc>
          <w:tcPr>
            <w:tcW w:w="709" w:type="dxa"/>
          </w:tcPr>
          <w:p w:rsidR="00F92442" w:rsidRPr="005E3725" w:rsidRDefault="00F92442" w:rsidP="00311BA6">
            <w:pPr>
              <w:pStyle w:val="ListParagraph"/>
              <w:numPr>
                <w:ilvl w:val="0"/>
                <w:numId w:val="10"/>
              </w:numPr>
              <w:ind w:left="454"/>
              <w:rPr>
                <w:rFonts w:ascii="Book Antiqua" w:hAnsi="Book Antiqua" w:cstheme="majorBidi"/>
              </w:rPr>
            </w:pPr>
          </w:p>
        </w:tc>
        <w:tc>
          <w:tcPr>
            <w:tcW w:w="1846" w:type="dxa"/>
            <w:vAlign w:val="center"/>
          </w:tcPr>
          <w:p w:rsidR="00F92442" w:rsidRPr="005E3725" w:rsidRDefault="00F92442" w:rsidP="00925996">
            <w:pPr>
              <w:rPr>
                <w:rFonts w:ascii="Book Antiqua" w:hAnsi="Book Antiqua" w:cstheme="majorBidi"/>
                <w:sz w:val="22"/>
                <w:szCs w:val="22"/>
              </w:rPr>
            </w:pPr>
            <w:r w:rsidRPr="005E3725">
              <w:rPr>
                <w:rFonts w:ascii="Book Antiqua" w:hAnsi="Book Antiqua" w:cstheme="majorBidi"/>
                <w:sz w:val="22"/>
                <w:szCs w:val="22"/>
              </w:rPr>
              <w:t>M/s Ahmad Care International, 2nd Floor, 7- Shahrah e Tajbagh, Main Market,</w:t>
            </w:r>
          </w:p>
          <w:p w:rsidR="00F92442" w:rsidRPr="005E3725" w:rsidRDefault="00F92442" w:rsidP="00925996">
            <w:pPr>
              <w:rPr>
                <w:rFonts w:ascii="Book Antiqua" w:hAnsi="Book Antiqua" w:cstheme="majorBidi"/>
                <w:sz w:val="22"/>
                <w:szCs w:val="22"/>
              </w:rPr>
            </w:pPr>
            <w:r w:rsidRPr="005E3725">
              <w:rPr>
                <w:rFonts w:ascii="Book Antiqua" w:hAnsi="Book Antiqua" w:cstheme="majorBidi"/>
                <w:sz w:val="22"/>
                <w:szCs w:val="22"/>
              </w:rPr>
              <w:t xml:space="preserve"> phase 1, Tajbag housing schem, Lahore</w:t>
            </w:r>
          </w:p>
          <w:p w:rsidR="00F92442" w:rsidRPr="005E3725" w:rsidRDefault="00F92442" w:rsidP="00925996">
            <w:pPr>
              <w:rPr>
                <w:rFonts w:ascii="Book Antiqua" w:hAnsi="Book Antiqua" w:cstheme="majorBidi"/>
                <w:sz w:val="22"/>
                <w:szCs w:val="22"/>
              </w:rPr>
            </w:pPr>
          </w:p>
        </w:tc>
        <w:tc>
          <w:tcPr>
            <w:tcW w:w="2089" w:type="dxa"/>
          </w:tcPr>
          <w:p w:rsidR="00F92442" w:rsidRPr="005E3725" w:rsidRDefault="00F92442" w:rsidP="00925996">
            <w:pPr>
              <w:jc w:val="both"/>
              <w:rPr>
                <w:rFonts w:ascii="Book Antiqua" w:hAnsi="Book Antiqua" w:cstheme="majorBidi"/>
                <w:sz w:val="22"/>
                <w:szCs w:val="22"/>
              </w:rPr>
            </w:pPr>
            <w:r w:rsidRPr="005E3725">
              <w:rPr>
                <w:rFonts w:ascii="Book Antiqua" w:hAnsi="Book Antiqua" w:cstheme="majorBidi"/>
                <w:sz w:val="22"/>
                <w:szCs w:val="22"/>
              </w:rPr>
              <w:t>Mr Amir Ijaz Butt</w:t>
            </w:r>
          </w:p>
        </w:tc>
        <w:tc>
          <w:tcPr>
            <w:tcW w:w="2268" w:type="dxa"/>
          </w:tcPr>
          <w:p w:rsidR="00F92442" w:rsidRPr="005E3725" w:rsidRDefault="00F92442" w:rsidP="00925996">
            <w:pPr>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F92442" w:rsidRPr="005E3725" w:rsidRDefault="00F92442" w:rsidP="00925996">
            <w:pPr>
              <w:jc w:val="center"/>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F92442" w:rsidRPr="005E3725" w:rsidRDefault="00F92442">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 xml:space="preserve"> </w:t>
            </w:r>
          </w:p>
        </w:tc>
      </w:tr>
      <w:tr w:rsidR="00F92442" w:rsidRPr="005E3725" w:rsidTr="00925996">
        <w:tc>
          <w:tcPr>
            <w:tcW w:w="709" w:type="dxa"/>
          </w:tcPr>
          <w:p w:rsidR="00F92442" w:rsidRPr="005E3725" w:rsidRDefault="00F92442" w:rsidP="00311BA6">
            <w:pPr>
              <w:pStyle w:val="ListParagraph"/>
              <w:numPr>
                <w:ilvl w:val="0"/>
                <w:numId w:val="10"/>
              </w:numPr>
              <w:ind w:left="454"/>
              <w:rPr>
                <w:rFonts w:ascii="Book Antiqua" w:hAnsi="Book Antiqua" w:cstheme="majorBidi"/>
              </w:rPr>
            </w:pPr>
          </w:p>
        </w:tc>
        <w:tc>
          <w:tcPr>
            <w:tcW w:w="1846" w:type="dxa"/>
            <w:vAlign w:val="center"/>
          </w:tcPr>
          <w:p w:rsidR="00F92442" w:rsidRPr="005E3725" w:rsidRDefault="00F92442" w:rsidP="00925996">
            <w:pPr>
              <w:ind w:left="6"/>
              <w:rPr>
                <w:rFonts w:ascii="Book Antiqua" w:hAnsi="Book Antiqua" w:cstheme="majorBidi"/>
                <w:sz w:val="22"/>
                <w:szCs w:val="22"/>
              </w:rPr>
            </w:pPr>
            <w:r w:rsidRPr="005E3725">
              <w:rPr>
                <w:rFonts w:ascii="Book Antiqua" w:hAnsi="Book Antiqua" w:cstheme="majorBidi"/>
                <w:sz w:val="22"/>
                <w:szCs w:val="22"/>
              </w:rPr>
              <w:t>M/s De Khon, 11-C, Old FCC Ferozpur Road, Lahore.</w:t>
            </w:r>
          </w:p>
          <w:p w:rsidR="00F92442" w:rsidRPr="005E3725" w:rsidRDefault="00F92442" w:rsidP="00925996">
            <w:pPr>
              <w:rPr>
                <w:rFonts w:ascii="Book Antiqua" w:hAnsi="Book Antiqua" w:cstheme="majorBidi"/>
                <w:sz w:val="22"/>
                <w:szCs w:val="22"/>
              </w:rPr>
            </w:pPr>
          </w:p>
        </w:tc>
        <w:tc>
          <w:tcPr>
            <w:tcW w:w="2089" w:type="dxa"/>
          </w:tcPr>
          <w:p w:rsidR="00F92442" w:rsidRPr="005E3725" w:rsidRDefault="00F92442" w:rsidP="00925996">
            <w:pPr>
              <w:jc w:val="both"/>
              <w:rPr>
                <w:rFonts w:ascii="Book Antiqua" w:hAnsi="Book Antiqua" w:cstheme="majorBidi"/>
                <w:sz w:val="22"/>
                <w:szCs w:val="22"/>
              </w:rPr>
            </w:pPr>
            <w:r w:rsidRPr="005E3725">
              <w:rPr>
                <w:rFonts w:ascii="Book Antiqua" w:hAnsi="Book Antiqua" w:cstheme="majorBidi"/>
                <w:sz w:val="22"/>
                <w:szCs w:val="22"/>
              </w:rPr>
              <w:t>Dr Faisal Q. Khokar</w:t>
            </w:r>
          </w:p>
        </w:tc>
        <w:tc>
          <w:tcPr>
            <w:tcW w:w="2268" w:type="dxa"/>
          </w:tcPr>
          <w:p w:rsidR="00F92442" w:rsidRPr="005E3725" w:rsidRDefault="00F92442" w:rsidP="00925996">
            <w:pPr>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F92442" w:rsidRPr="005E3725" w:rsidRDefault="00F92442" w:rsidP="00925996">
            <w:pPr>
              <w:jc w:val="center"/>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F92442" w:rsidRPr="005E3725" w:rsidRDefault="00F92442">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 xml:space="preserve"> </w:t>
            </w:r>
          </w:p>
        </w:tc>
      </w:tr>
      <w:tr w:rsidR="00F92442" w:rsidRPr="005E3725" w:rsidTr="00925996">
        <w:tc>
          <w:tcPr>
            <w:tcW w:w="709" w:type="dxa"/>
          </w:tcPr>
          <w:p w:rsidR="00F92442" w:rsidRPr="005E3725" w:rsidRDefault="00F92442" w:rsidP="00311BA6">
            <w:pPr>
              <w:pStyle w:val="ListParagraph"/>
              <w:numPr>
                <w:ilvl w:val="0"/>
                <w:numId w:val="10"/>
              </w:numPr>
              <w:ind w:left="454"/>
              <w:rPr>
                <w:rFonts w:ascii="Book Antiqua" w:hAnsi="Book Antiqua" w:cstheme="majorBidi"/>
              </w:rPr>
            </w:pPr>
          </w:p>
        </w:tc>
        <w:tc>
          <w:tcPr>
            <w:tcW w:w="1846" w:type="dxa"/>
            <w:vAlign w:val="center"/>
          </w:tcPr>
          <w:p w:rsidR="00F92442" w:rsidRPr="005E3725" w:rsidRDefault="00F92442" w:rsidP="00A176FC">
            <w:pPr>
              <w:ind w:left="6"/>
              <w:rPr>
                <w:rFonts w:ascii="Book Antiqua" w:hAnsi="Book Antiqua" w:cstheme="majorBidi"/>
                <w:sz w:val="22"/>
                <w:szCs w:val="22"/>
              </w:rPr>
            </w:pPr>
            <w:r w:rsidRPr="005E3725">
              <w:rPr>
                <w:rFonts w:ascii="Book Antiqua" w:hAnsi="Book Antiqua" w:cstheme="majorBidi"/>
                <w:sz w:val="22"/>
                <w:szCs w:val="22"/>
              </w:rPr>
              <w:t>M/s AK Pharma Pvt Ltd, Building No Zone 2557 Adjacent Total Petrol Pump Firduos Market Gulb</w:t>
            </w:r>
            <w:r w:rsidR="00A176FC" w:rsidRPr="005E3725">
              <w:rPr>
                <w:rFonts w:ascii="Book Antiqua" w:hAnsi="Book Antiqua" w:cstheme="majorBidi"/>
                <w:sz w:val="22"/>
                <w:szCs w:val="22"/>
              </w:rPr>
              <w:t>e</w:t>
            </w:r>
            <w:r w:rsidRPr="005E3725">
              <w:rPr>
                <w:rFonts w:ascii="Book Antiqua" w:hAnsi="Book Antiqua" w:cstheme="majorBidi"/>
                <w:sz w:val="22"/>
                <w:szCs w:val="22"/>
              </w:rPr>
              <w:t xml:space="preserve">rg </w:t>
            </w:r>
            <w:r w:rsidR="00A176FC" w:rsidRPr="005E3725">
              <w:rPr>
                <w:rFonts w:ascii="Book Antiqua" w:hAnsi="Book Antiqua" w:cstheme="majorBidi"/>
                <w:sz w:val="22"/>
                <w:szCs w:val="22"/>
              </w:rPr>
              <w:t>III</w:t>
            </w:r>
            <w:r w:rsidRPr="005E3725">
              <w:rPr>
                <w:rFonts w:ascii="Book Antiqua" w:hAnsi="Book Antiqua" w:cstheme="majorBidi"/>
                <w:sz w:val="22"/>
                <w:szCs w:val="22"/>
              </w:rPr>
              <w:t>, Lahore</w:t>
            </w:r>
            <w:r w:rsidR="00A176FC" w:rsidRPr="005E3725">
              <w:rPr>
                <w:rFonts w:ascii="Book Antiqua" w:hAnsi="Book Antiqua" w:cstheme="majorBidi"/>
                <w:sz w:val="22"/>
                <w:szCs w:val="22"/>
              </w:rPr>
              <w:t>.</w:t>
            </w:r>
          </w:p>
          <w:p w:rsidR="00F92442" w:rsidRPr="005E3725" w:rsidRDefault="00F92442" w:rsidP="00925996">
            <w:pPr>
              <w:ind w:left="6"/>
              <w:rPr>
                <w:rFonts w:ascii="Book Antiqua" w:hAnsi="Book Antiqua" w:cstheme="majorBidi"/>
                <w:sz w:val="22"/>
                <w:szCs w:val="22"/>
              </w:rPr>
            </w:pPr>
          </w:p>
        </w:tc>
        <w:tc>
          <w:tcPr>
            <w:tcW w:w="2089" w:type="dxa"/>
          </w:tcPr>
          <w:p w:rsidR="00F92442" w:rsidRPr="005E3725" w:rsidRDefault="00F92442" w:rsidP="00925996">
            <w:pPr>
              <w:jc w:val="both"/>
              <w:rPr>
                <w:rFonts w:ascii="Book Antiqua" w:hAnsi="Book Antiqua" w:cstheme="majorBidi"/>
                <w:sz w:val="22"/>
                <w:szCs w:val="22"/>
              </w:rPr>
            </w:pPr>
            <w:r w:rsidRPr="005E3725">
              <w:rPr>
                <w:rFonts w:ascii="Book Antiqua" w:hAnsi="Book Antiqua" w:cstheme="majorBidi"/>
                <w:sz w:val="22"/>
                <w:szCs w:val="22"/>
              </w:rPr>
              <w:t>Khalida Aziz</w:t>
            </w:r>
          </w:p>
        </w:tc>
        <w:tc>
          <w:tcPr>
            <w:tcW w:w="2268" w:type="dxa"/>
          </w:tcPr>
          <w:p w:rsidR="00F92442" w:rsidRPr="005E3725" w:rsidRDefault="00F92442" w:rsidP="00925996">
            <w:pPr>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F92442" w:rsidRPr="005E3725" w:rsidRDefault="00F92442" w:rsidP="00925996">
            <w:pPr>
              <w:jc w:val="center"/>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F92442" w:rsidRPr="005E3725" w:rsidRDefault="00F92442">
            <w:pPr>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 xml:space="preserve"> </w:t>
            </w:r>
          </w:p>
          <w:p w:rsidR="007B5053" w:rsidRPr="005E3725" w:rsidRDefault="007B5053">
            <w:pPr>
              <w:rPr>
                <w:rFonts w:ascii="Book Antiqua" w:hAnsi="Book Antiqua" w:cstheme="majorBidi"/>
                <w:sz w:val="22"/>
                <w:szCs w:val="22"/>
              </w:rPr>
            </w:pPr>
          </w:p>
          <w:p w:rsidR="007B5053" w:rsidRPr="005E3725" w:rsidRDefault="007B5053" w:rsidP="00A176FC">
            <w:pPr>
              <w:rPr>
                <w:rFonts w:ascii="Book Antiqua" w:hAnsi="Book Antiqua"/>
              </w:rPr>
            </w:pPr>
            <w:r w:rsidRPr="005E3725">
              <w:rPr>
                <w:rFonts w:ascii="Book Antiqua" w:hAnsi="Book Antiqua" w:cstheme="majorBidi"/>
                <w:sz w:val="22"/>
                <w:szCs w:val="22"/>
              </w:rPr>
              <w:t xml:space="preserve">Address </w:t>
            </w:r>
            <w:r w:rsidR="00A176FC" w:rsidRPr="005E3725">
              <w:rPr>
                <w:rFonts w:ascii="Book Antiqua" w:hAnsi="Book Antiqua" w:cstheme="majorBidi"/>
                <w:sz w:val="22"/>
                <w:szCs w:val="22"/>
              </w:rPr>
              <w:t>corrected.</w:t>
            </w:r>
          </w:p>
        </w:tc>
      </w:tr>
      <w:tr w:rsidR="00F92442" w:rsidRPr="005E3725" w:rsidTr="00925996">
        <w:tc>
          <w:tcPr>
            <w:tcW w:w="709" w:type="dxa"/>
          </w:tcPr>
          <w:p w:rsidR="00F92442" w:rsidRPr="005E3725" w:rsidRDefault="00F92442" w:rsidP="00311BA6">
            <w:pPr>
              <w:pStyle w:val="ListParagraph"/>
              <w:numPr>
                <w:ilvl w:val="0"/>
                <w:numId w:val="10"/>
              </w:numPr>
              <w:ind w:left="454"/>
              <w:rPr>
                <w:rFonts w:ascii="Book Antiqua" w:hAnsi="Book Antiqua" w:cstheme="majorBidi"/>
              </w:rPr>
            </w:pPr>
          </w:p>
        </w:tc>
        <w:tc>
          <w:tcPr>
            <w:tcW w:w="1846" w:type="dxa"/>
            <w:vAlign w:val="center"/>
          </w:tcPr>
          <w:p w:rsidR="00F92442" w:rsidRPr="005E3725" w:rsidRDefault="00F92442" w:rsidP="00925996">
            <w:pPr>
              <w:ind w:left="6"/>
              <w:rPr>
                <w:rFonts w:ascii="Book Antiqua" w:hAnsi="Book Antiqua" w:cstheme="majorBidi"/>
                <w:sz w:val="22"/>
                <w:szCs w:val="22"/>
              </w:rPr>
            </w:pPr>
            <w:r w:rsidRPr="005E3725">
              <w:rPr>
                <w:rFonts w:ascii="Book Antiqua" w:hAnsi="Book Antiqua" w:cstheme="majorBidi"/>
                <w:sz w:val="22"/>
                <w:szCs w:val="22"/>
              </w:rPr>
              <w:t>M/s Muslim Trading Agencies,  Ground Floor 3-Syed Moj Dary Road, Lahore.</w:t>
            </w:r>
          </w:p>
          <w:p w:rsidR="00F92442" w:rsidRPr="005E3725" w:rsidRDefault="00A176FC" w:rsidP="00925996">
            <w:pPr>
              <w:ind w:left="6"/>
              <w:rPr>
                <w:rFonts w:ascii="Book Antiqua" w:hAnsi="Book Antiqua" w:cstheme="majorBidi"/>
                <w:b/>
                <w:bCs/>
                <w:sz w:val="22"/>
                <w:szCs w:val="22"/>
              </w:rPr>
            </w:pPr>
            <w:r w:rsidRPr="005E3725">
              <w:rPr>
                <w:rFonts w:ascii="Book Antiqua" w:hAnsi="Book Antiqua" w:cstheme="majorBidi"/>
                <w:b/>
                <w:bCs/>
                <w:sz w:val="22"/>
                <w:szCs w:val="22"/>
              </w:rPr>
              <w:t>Godwon Address: 4 Lake Road, Near Jamia Masjid Qadsia, Chouburji, Lahore.</w:t>
            </w:r>
          </w:p>
          <w:p w:rsidR="008D7844" w:rsidRPr="005E3725" w:rsidRDefault="008D7844" w:rsidP="00925996">
            <w:pPr>
              <w:ind w:left="6"/>
              <w:rPr>
                <w:rFonts w:ascii="Book Antiqua" w:hAnsi="Book Antiqua" w:cstheme="majorBidi"/>
                <w:b/>
                <w:bCs/>
                <w:sz w:val="22"/>
                <w:szCs w:val="22"/>
              </w:rPr>
            </w:pPr>
          </w:p>
        </w:tc>
        <w:tc>
          <w:tcPr>
            <w:tcW w:w="2089" w:type="dxa"/>
          </w:tcPr>
          <w:p w:rsidR="00F92442" w:rsidRPr="005E3725" w:rsidRDefault="00F92442" w:rsidP="00925996">
            <w:pPr>
              <w:jc w:val="both"/>
              <w:rPr>
                <w:rFonts w:ascii="Book Antiqua" w:hAnsi="Book Antiqua" w:cstheme="majorBidi"/>
                <w:sz w:val="22"/>
                <w:szCs w:val="22"/>
              </w:rPr>
            </w:pPr>
            <w:r w:rsidRPr="005E3725">
              <w:rPr>
                <w:rFonts w:ascii="Book Antiqua" w:hAnsi="Book Antiqua" w:cstheme="majorBidi"/>
                <w:sz w:val="22"/>
                <w:szCs w:val="22"/>
              </w:rPr>
              <w:t>Rafi Ullah Sheikh,</w:t>
            </w:r>
          </w:p>
          <w:p w:rsidR="00F92442" w:rsidRPr="005E3725" w:rsidRDefault="00F92442" w:rsidP="00925996">
            <w:pPr>
              <w:jc w:val="both"/>
              <w:rPr>
                <w:rFonts w:ascii="Book Antiqua" w:hAnsi="Book Antiqua" w:cstheme="majorBidi"/>
                <w:sz w:val="22"/>
                <w:szCs w:val="22"/>
              </w:rPr>
            </w:pPr>
            <w:r w:rsidRPr="005E3725">
              <w:rPr>
                <w:rFonts w:ascii="Book Antiqua" w:hAnsi="Book Antiqua" w:cstheme="majorBidi"/>
                <w:sz w:val="22"/>
                <w:szCs w:val="22"/>
              </w:rPr>
              <w:t>Shafi Ullah Shaikh,</w:t>
            </w:r>
          </w:p>
          <w:p w:rsidR="00F92442" w:rsidRPr="005E3725" w:rsidRDefault="00F92442" w:rsidP="00925996">
            <w:pPr>
              <w:jc w:val="both"/>
              <w:rPr>
                <w:rFonts w:ascii="Book Antiqua" w:hAnsi="Book Antiqua" w:cstheme="majorBidi"/>
                <w:sz w:val="22"/>
                <w:szCs w:val="22"/>
              </w:rPr>
            </w:pPr>
            <w:r w:rsidRPr="005E3725">
              <w:rPr>
                <w:rFonts w:ascii="Book Antiqua" w:hAnsi="Book Antiqua" w:cstheme="majorBidi"/>
                <w:sz w:val="22"/>
                <w:szCs w:val="22"/>
              </w:rPr>
              <w:t>Sami Ullah Sheikh,</w:t>
            </w:r>
          </w:p>
          <w:p w:rsidR="00F92442" w:rsidRPr="005E3725" w:rsidRDefault="00F92442" w:rsidP="00925996">
            <w:pPr>
              <w:jc w:val="both"/>
              <w:rPr>
                <w:rFonts w:ascii="Book Antiqua" w:hAnsi="Book Antiqua" w:cstheme="majorBidi"/>
                <w:sz w:val="22"/>
                <w:szCs w:val="22"/>
              </w:rPr>
            </w:pPr>
          </w:p>
        </w:tc>
        <w:tc>
          <w:tcPr>
            <w:tcW w:w="2268" w:type="dxa"/>
          </w:tcPr>
          <w:p w:rsidR="00F92442" w:rsidRPr="005E3725" w:rsidRDefault="00F92442" w:rsidP="00925996">
            <w:pPr>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F92442" w:rsidRPr="005E3725" w:rsidRDefault="00F92442" w:rsidP="00925996">
            <w:pPr>
              <w:jc w:val="center"/>
              <w:rPr>
                <w:rFonts w:ascii="Book Antiqua" w:hAnsi="Book Antiqua" w:cstheme="majorBidi"/>
                <w:sz w:val="22"/>
                <w:szCs w:val="22"/>
              </w:rPr>
            </w:pPr>
            <w:r w:rsidRPr="005E3725">
              <w:rPr>
                <w:rFonts w:ascii="Book Antiqua" w:hAnsi="Book Antiqua" w:cstheme="majorBidi"/>
                <w:sz w:val="22"/>
                <w:szCs w:val="22"/>
              </w:rPr>
              <w:t>Yes</w:t>
            </w:r>
          </w:p>
        </w:tc>
        <w:tc>
          <w:tcPr>
            <w:tcW w:w="2410" w:type="dxa"/>
          </w:tcPr>
          <w:p w:rsidR="00F92442" w:rsidRPr="005E3725" w:rsidRDefault="00F92442" w:rsidP="00DB080A">
            <w:pPr>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w:t>
            </w:r>
            <w:r w:rsidR="00DB080A" w:rsidRPr="005E3725">
              <w:rPr>
                <w:rFonts w:ascii="Book Antiqua" w:hAnsi="Book Antiqua"/>
                <w:sz w:val="20"/>
                <w:szCs w:val="20"/>
              </w:rPr>
              <w:t xml:space="preserve"> </w:t>
            </w:r>
            <w:r w:rsidRPr="005E3725">
              <w:rPr>
                <w:rFonts w:ascii="Book Antiqua" w:hAnsi="Book Antiqua"/>
                <w:sz w:val="20"/>
                <w:szCs w:val="20"/>
              </w:rPr>
              <w:t xml:space="preserve"> cold chain facility</w:t>
            </w:r>
            <w:r w:rsidRPr="005E3725">
              <w:rPr>
                <w:rFonts w:ascii="Book Antiqua" w:hAnsi="Book Antiqua" w:cstheme="majorBidi"/>
                <w:sz w:val="22"/>
                <w:szCs w:val="22"/>
              </w:rPr>
              <w:t xml:space="preserve"> </w:t>
            </w:r>
            <w:r w:rsidR="00A176FC" w:rsidRPr="005E3725">
              <w:rPr>
                <w:rFonts w:ascii="Book Antiqua" w:hAnsi="Book Antiqua" w:cstheme="majorBidi"/>
                <w:sz w:val="22"/>
                <w:szCs w:val="22"/>
              </w:rPr>
              <w:t>subject to submission of DSL.</w:t>
            </w:r>
          </w:p>
          <w:p w:rsidR="007B5053" w:rsidRPr="005E3725" w:rsidRDefault="007B5053" w:rsidP="00DB080A">
            <w:pPr>
              <w:rPr>
                <w:rFonts w:ascii="Book Antiqua" w:hAnsi="Book Antiqua" w:cstheme="majorBidi"/>
                <w:sz w:val="22"/>
                <w:szCs w:val="22"/>
              </w:rPr>
            </w:pPr>
          </w:p>
          <w:p w:rsidR="007B5053" w:rsidRPr="005E3725" w:rsidRDefault="007B5053" w:rsidP="00DB080A">
            <w:pPr>
              <w:rPr>
                <w:rFonts w:ascii="Book Antiqua" w:hAnsi="Book Antiqua"/>
              </w:rPr>
            </w:pPr>
            <w:r w:rsidRPr="005E3725">
              <w:rPr>
                <w:rFonts w:ascii="Book Antiqua" w:hAnsi="Book Antiqua" w:cstheme="majorBidi"/>
                <w:sz w:val="22"/>
                <w:szCs w:val="22"/>
              </w:rPr>
              <w:t>Godown Address added.</w:t>
            </w:r>
          </w:p>
        </w:tc>
      </w:tr>
      <w:tr w:rsidR="00F92442" w:rsidRPr="005E3725" w:rsidTr="00925996">
        <w:tc>
          <w:tcPr>
            <w:tcW w:w="709" w:type="dxa"/>
          </w:tcPr>
          <w:p w:rsidR="00F92442" w:rsidRPr="005E3725" w:rsidRDefault="00F92442" w:rsidP="00311BA6">
            <w:pPr>
              <w:pStyle w:val="ListParagraph"/>
              <w:numPr>
                <w:ilvl w:val="0"/>
                <w:numId w:val="10"/>
              </w:numPr>
              <w:ind w:left="454"/>
              <w:rPr>
                <w:rFonts w:ascii="Book Antiqua" w:hAnsi="Book Antiqua" w:cstheme="majorBidi"/>
              </w:rPr>
            </w:pPr>
          </w:p>
        </w:tc>
        <w:tc>
          <w:tcPr>
            <w:tcW w:w="1846" w:type="dxa"/>
            <w:vAlign w:val="center"/>
          </w:tcPr>
          <w:p w:rsidR="00F92442" w:rsidRPr="005E3725" w:rsidRDefault="00F92442" w:rsidP="00925996">
            <w:pPr>
              <w:ind w:left="6"/>
              <w:rPr>
                <w:rFonts w:ascii="Book Antiqua" w:hAnsi="Book Antiqua" w:cstheme="majorBidi"/>
                <w:sz w:val="22"/>
                <w:szCs w:val="22"/>
              </w:rPr>
            </w:pPr>
            <w:r w:rsidRPr="005E3725">
              <w:rPr>
                <w:rFonts w:ascii="Book Antiqua" w:hAnsi="Book Antiqua" w:cstheme="majorBidi"/>
                <w:sz w:val="22"/>
                <w:szCs w:val="22"/>
              </w:rPr>
              <w:t>M/s Medequips Smc  Pvt Ltd, 30, Shahrah e Quaid e Azam, Lahore</w:t>
            </w:r>
            <w:r w:rsidR="00A176FC" w:rsidRPr="005E3725">
              <w:rPr>
                <w:rFonts w:ascii="Book Antiqua" w:hAnsi="Book Antiqua" w:cstheme="majorBidi"/>
                <w:sz w:val="22"/>
                <w:szCs w:val="22"/>
              </w:rPr>
              <w:t>.</w:t>
            </w:r>
          </w:p>
          <w:p w:rsidR="00DB080A" w:rsidRPr="005E3725" w:rsidRDefault="00DB080A" w:rsidP="00925996">
            <w:pPr>
              <w:ind w:left="6"/>
              <w:rPr>
                <w:rFonts w:ascii="Book Antiqua" w:hAnsi="Book Antiqua" w:cstheme="majorBidi"/>
              </w:rPr>
            </w:pPr>
          </w:p>
        </w:tc>
        <w:tc>
          <w:tcPr>
            <w:tcW w:w="2089" w:type="dxa"/>
          </w:tcPr>
          <w:p w:rsidR="00F92442" w:rsidRPr="005E3725" w:rsidRDefault="00F92442" w:rsidP="00925996">
            <w:pPr>
              <w:jc w:val="both"/>
              <w:rPr>
                <w:rFonts w:ascii="Book Antiqua" w:hAnsi="Book Antiqua" w:cstheme="majorBidi"/>
                <w:sz w:val="22"/>
                <w:szCs w:val="22"/>
              </w:rPr>
            </w:pPr>
            <w:r w:rsidRPr="005E3725">
              <w:rPr>
                <w:rFonts w:ascii="Book Antiqua" w:hAnsi="Book Antiqua" w:cstheme="majorBidi"/>
                <w:sz w:val="22"/>
                <w:szCs w:val="22"/>
              </w:rPr>
              <w:t>Mr Umer Farooq</w:t>
            </w:r>
          </w:p>
        </w:tc>
        <w:tc>
          <w:tcPr>
            <w:tcW w:w="2268" w:type="dxa"/>
          </w:tcPr>
          <w:p w:rsidR="00F92442" w:rsidRPr="005E3725" w:rsidRDefault="00F92442" w:rsidP="00925996">
            <w:pPr>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F92442" w:rsidRPr="005E3725" w:rsidRDefault="00F92442" w:rsidP="00925996">
            <w:pPr>
              <w:jc w:val="center"/>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F92442" w:rsidRPr="005E3725" w:rsidRDefault="00F92442">
            <w:pPr>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 xml:space="preserve"> </w:t>
            </w:r>
            <w:r w:rsidR="00A176FC" w:rsidRPr="005E3725">
              <w:rPr>
                <w:rFonts w:ascii="Book Antiqua" w:hAnsi="Book Antiqua" w:cstheme="majorBidi"/>
                <w:sz w:val="22"/>
                <w:szCs w:val="22"/>
              </w:rPr>
              <w:t>subject to submission of DSL.</w:t>
            </w:r>
          </w:p>
          <w:p w:rsidR="007B5053" w:rsidRPr="005E3725" w:rsidRDefault="007B5053">
            <w:pPr>
              <w:rPr>
                <w:rFonts w:ascii="Book Antiqua" w:hAnsi="Book Antiqua"/>
              </w:rPr>
            </w:pPr>
          </w:p>
        </w:tc>
      </w:tr>
      <w:tr w:rsidR="00A64713" w:rsidRPr="005E3725" w:rsidTr="00925996">
        <w:tc>
          <w:tcPr>
            <w:tcW w:w="709" w:type="dxa"/>
          </w:tcPr>
          <w:p w:rsidR="00A64713" w:rsidRPr="005E3725" w:rsidRDefault="00A64713" w:rsidP="00311BA6">
            <w:pPr>
              <w:pStyle w:val="ListParagraph"/>
              <w:numPr>
                <w:ilvl w:val="0"/>
                <w:numId w:val="10"/>
              </w:numPr>
              <w:ind w:left="454"/>
              <w:rPr>
                <w:rFonts w:ascii="Book Antiqua" w:hAnsi="Book Antiqua" w:cstheme="majorBidi"/>
              </w:rPr>
            </w:pPr>
          </w:p>
        </w:tc>
        <w:tc>
          <w:tcPr>
            <w:tcW w:w="1846" w:type="dxa"/>
            <w:vAlign w:val="center"/>
          </w:tcPr>
          <w:p w:rsidR="00A64713" w:rsidRPr="005E3725" w:rsidRDefault="00A64713" w:rsidP="00925996">
            <w:pPr>
              <w:ind w:left="6"/>
              <w:rPr>
                <w:rFonts w:ascii="Book Antiqua" w:hAnsi="Book Antiqua" w:cstheme="majorBidi"/>
                <w:sz w:val="22"/>
                <w:szCs w:val="22"/>
              </w:rPr>
            </w:pPr>
            <w:r w:rsidRPr="005E3725">
              <w:rPr>
                <w:rFonts w:ascii="Book Antiqua" w:hAnsi="Book Antiqua" w:cstheme="majorBidi"/>
                <w:sz w:val="22"/>
                <w:szCs w:val="22"/>
              </w:rPr>
              <w:t>M/s Three Stars Medical Supplies, M 17-M18, Mezanine Floor Saith Center Syed Mouj Darya Road Lahore.</w:t>
            </w:r>
          </w:p>
          <w:p w:rsidR="00A64713" w:rsidRPr="005E3725" w:rsidRDefault="00A64713" w:rsidP="00925996">
            <w:pPr>
              <w:ind w:left="6"/>
              <w:rPr>
                <w:rFonts w:ascii="Book Antiqua" w:hAnsi="Book Antiqua" w:cstheme="majorBidi"/>
                <w:sz w:val="22"/>
                <w:szCs w:val="22"/>
              </w:rPr>
            </w:pPr>
          </w:p>
        </w:tc>
        <w:tc>
          <w:tcPr>
            <w:tcW w:w="2089" w:type="dxa"/>
          </w:tcPr>
          <w:p w:rsidR="00A64713" w:rsidRPr="005E3725" w:rsidRDefault="00A64713" w:rsidP="00925996">
            <w:pPr>
              <w:jc w:val="both"/>
              <w:rPr>
                <w:rFonts w:ascii="Book Antiqua" w:hAnsi="Book Antiqua" w:cstheme="majorBidi"/>
                <w:sz w:val="22"/>
                <w:szCs w:val="22"/>
              </w:rPr>
            </w:pPr>
            <w:r w:rsidRPr="005E3725">
              <w:rPr>
                <w:rFonts w:ascii="Book Antiqua" w:hAnsi="Book Antiqua" w:cstheme="majorBidi"/>
                <w:sz w:val="22"/>
                <w:szCs w:val="22"/>
              </w:rPr>
              <w:t>Zafar Ullah Alvi</w:t>
            </w:r>
          </w:p>
        </w:tc>
        <w:tc>
          <w:tcPr>
            <w:tcW w:w="2268" w:type="dxa"/>
          </w:tcPr>
          <w:p w:rsidR="00A64713" w:rsidRPr="005E3725" w:rsidRDefault="00A64713" w:rsidP="00925996">
            <w:pPr>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A64713" w:rsidRPr="005E3725" w:rsidRDefault="00A64713" w:rsidP="00925996">
            <w:pPr>
              <w:jc w:val="center"/>
              <w:rPr>
                <w:rFonts w:ascii="Book Antiqua" w:hAnsi="Book Antiqua" w:cstheme="majorBidi"/>
                <w:sz w:val="22"/>
                <w:szCs w:val="22"/>
              </w:rPr>
            </w:pPr>
            <w:r w:rsidRPr="005E3725">
              <w:rPr>
                <w:rFonts w:ascii="Book Antiqua" w:hAnsi="Book Antiqua" w:cstheme="majorBidi"/>
                <w:sz w:val="22"/>
                <w:szCs w:val="22"/>
              </w:rPr>
              <w:t>Yes</w:t>
            </w:r>
          </w:p>
        </w:tc>
        <w:tc>
          <w:tcPr>
            <w:tcW w:w="2410" w:type="dxa"/>
          </w:tcPr>
          <w:p w:rsidR="00A64713" w:rsidRPr="005E3725" w:rsidRDefault="005A1024" w:rsidP="00A176FC">
            <w:pPr>
              <w:jc w:val="both"/>
              <w:rPr>
                <w:rFonts w:ascii="Book Antiqua" w:hAnsi="Book Antiqua" w:cstheme="majorBidi"/>
                <w:sz w:val="22"/>
                <w:szCs w:val="22"/>
              </w:rPr>
            </w:pPr>
            <w:r w:rsidRPr="005E3725">
              <w:rPr>
                <w:rFonts w:ascii="Book Antiqua" w:hAnsi="Book Antiqua" w:cstheme="majorBidi"/>
                <w:b/>
                <w:bCs/>
                <w:sz w:val="22"/>
                <w:szCs w:val="22"/>
              </w:rPr>
              <w:t>Approved</w:t>
            </w:r>
            <w:r w:rsidR="00A64713" w:rsidRPr="005E3725">
              <w:rPr>
                <w:rFonts w:ascii="Book Antiqua" w:hAnsi="Book Antiqua" w:cstheme="majorBidi"/>
                <w:sz w:val="22"/>
                <w:szCs w:val="22"/>
              </w:rPr>
              <w:t xml:space="preserve"> for room temperature medical devices and cold chain facility.</w:t>
            </w:r>
          </w:p>
        </w:tc>
      </w:tr>
      <w:tr w:rsidR="00DB080A" w:rsidRPr="005E3725" w:rsidTr="00925996">
        <w:tc>
          <w:tcPr>
            <w:tcW w:w="709" w:type="dxa"/>
          </w:tcPr>
          <w:p w:rsidR="00DB080A" w:rsidRPr="005E3725" w:rsidRDefault="00DB080A" w:rsidP="00311BA6">
            <w:pPr>
              <w:pStyle w:val="ListParagraph"/>
              <w:numPr>
                <w:ilvl w:val="0"/>
                <w:numId w:val="10"/>
              </w:numPr>
              <w:ind w:left="454"/>
              <w:rPr>
                <w:rFonts w:ascii="Book Antiqua" w:hAnsi="Book Antiqua" w:cstheme="majorBidi"/>
              </w:rPr>
            </w:pPr>
          </w:p>
        </w:tc>
        <w:tc>
          <w:tcPr>
            <w:tcW w:w="1846" w:type="dxa"/>
            <w:vAlign w:val="center"/>
          </w:tcPr>
          <w:p w:rsidR="00DB080A" w:rsidRPr="005E3725" w:rsidRDefault="00DB080A" w:rsidP="00DA3B83">
            <w:pPr>
              <w:ind w:left="6"/>
              <w:rPr>
                <w:rFonts w:ascii="Book Antiqua" w:hAnsi="Book Antiqua" w:cstheme="majorBidi"/>
                <w:sz w:val="22"/>
                <w:szCs w:val="22"/>
              </w:rPr>
            </w:pPr>
            <w:r w:rsidRPr="005E3725">
              <w:rPr>
                <w:rFonts w:ascii="Book Antiqua" w:hAnsi="Book Antiqua" w:cstheme="majorBidi"/>
                <w:sz w:val="22"/>
                <w:szCs w:val="22"/>
              </w:rPr>
              <w:t>M/s Bio Pharma International, 3 D 2</w:t>
            </w:r>
            <w:r w:rsidRPr="005E3725">
              <w:rPr>
                <w:rFonts w:ascii="Book Antiqua" w:hAnsi="Book Antiqua" w:cstheme="majorBidi"/>
                <w:sz w:val="22"/>
                <w:szCs w:val="22"/>
                <w:vertAlign w:val="superscript"/>
              </w:rPr>
              <w:t>nd</w:t>
            </w:r>
            <w:r w:rsidRPr="005E3725">
              <w:rPr>
                <w:rFonts w:ascii="Book Antiqua" w:hAnsi="Book Antiqua" w:cstheme="majorBidi"/>
                <w:sz w:val="22"/>
                <w:szCs w:val="22"/>
              </w:rPr>
              <w:t xml:space="preserve"> Floor, Chuburji Center, Multan Road, Lahore.</w:t>
            </w:r>
          </w:p>
          <w:p w:rsidR="00DB080A" w:rsidRPr="005E3725" w:rsidRDefault="00DB080A" w:rsidP="00DA3B83">
            <w:pPr>
              <w:ind w:left="6"/>
              <w:rPr>
                <w:rFonts w:ascii="Book Antiqua" w:hAnsi="Book Antiqua" w:cstheme="majorBidi"/>
                <w:sz w:val="22"/>
                <w:szCs w:val="22"/>
              </w:rPr>
            </w:pPr>
          </w:p>
        </w:tc>
        <w:tc>
          <w:tcPr>
            <w:tcW w:w="2089" w:type="dxa"/>
          </w:tcPr>
          <w:p w:rsidR="00DB080A" w:rsidRPr="005E3725" w:rsidRDefault="00DB080A" w:rsidP="00925996">
            <w:pPr>
              <w:jc w:val="both"/>
              <w:rPr>
                <w:rFonts w:ascii="Book Antiqua" w:hAnsi="Book Antiqua" w:cstheme="majorBidi"/>
                <w:sz w:val="22"/>
                <w:szCs w:val="22"/>
              </w:rPr>
            </w:pPr>
            <w:r w:rsidRPr="005E3725">
              <w:rPr>
                <w:rFonts w:ascii="Book Antiqua" w:hAnsi="Book Antiqua" w:cstheme="majorBidi"/>
                <w:sz w:val="22"/>
                <w:szCs w:val="22"/>
              </w:rPr>
              <w:t>Muhammad Abbas</w:t>
            </w:r>
          </w:p>
        </w:tc>
        <w:tc>
          <w:tcPr>
            <w:tcW w:w="2268" w:type="dxa"/>
          </w:tcPr>
          <w:p w:rsidR="00DB080A" w:rsidRPr="005E3725" w:rsidRDefault="00DB080A" w:rsidP="00925996">
            <w:pPr>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DB080A" w:rsidRPr="005E3725" w:rsidRDefault="00DB080A" w:rsidP="00925996">
            <w:pPr>
              <w:jc w:val="center"/>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DB080A" w:rsidRPr="005E3725" w:rsidRDefault="00DB080A">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 xml:space="preserve"> </w:t>
            </w:r>
          </w:p>
        </w:tc>
      </w:tr>
      <w:tr w:rsidR="00DB080A" w:rsidRPr="005E3725" w:rsidTr="00925996">
        <w:tc>
          <w:tcPr>
            <w:tcW w:w="709" w:type="dxa"/>
          </w:tcPr>
          <w:p w:rsidR="00DB080A" w:rsidRPr="005E3725" w:rsidRDefault="00DB080A" w:rsidP="00311BA6">
            <w:pPr>
              <w:pStyle w:val="ListParagraph"/>
              <w:numPr>
                <w:ilvl w:val="0"/>
                <w:numId w:val="10"/>
              </w:numPr>
              <w:ind w:left="454"/>
              <w:rPr>
                <w:rFonts w:ascii="Book Antiqua" w:hAnsi="Book Antiqua" w:cstheme="majorBidi"/>
              </w:rPr>
            </w:pPr>
          </w:p>
        </w:tc>
        <w:tc>
          <w:tcPr>
            <w:tcW w:w="1846" w:type="dxa"/>
            <w:vAlign w:val="center"/>
          </w:tcPr>
          <w:p w:rsidR="00DB080A" w:rsidRPr="005E3725" w:rsidRDefault="00DB080A" w:rsidP="00925996">
            <w:pPr>
              <w:ind w:left="6"/>
              <w:rPr>
                <w:rFonts w:ascii="Book Antiqua" w:hAnsi="Book Antiqua" w:cstheme="majorBidi"/>
                <w:sz w:val="22"/>
                <w:szCs w:val="22"/>
              </w:rPr>
            </w:pPr>
            <w:r w:rsidRPr="005E3725">
              <w:rPr>
                <w:rFonts w:ascii="Book Antiqua" w:hAnsi="Book Antiqua" w:cstheme="majorBidi"/>
                <w:sz w:val="22"/>
                <w:szCs w:val="22"/>
              </w:rPr>
              <w:t>M/s RHS International, 1st Floor of Building, 34-Mozang Road, Opp. Total Petrol Pump, Lahore.</w:t>
            </w:r>
          </w:p>
          <w:p w:rsidR="00A176FC" w:rsidRPr="005E3725" w:rsidRDefault="00A176FC" w:rsidP="00925996">
            <w:pPr>
              <w:ind w:left="6"/>
              <w:rPr>
                <w:rFonts w:ascii="Book Antiqua" w:hAnsi="Book Antiqua" w:cstheme="majorBidi"/>
                <w:b/>
                <w:bCs/>
                <w:sz w:val="22"/>
                <w:szCs w:val="22"/>
              </w:rPr>
            </w:pPr>
            <w:r w:rsidRPr="005E3725">
              <w:rPr>
                <w:rFonts w:ascii="Book Antiqua" w:hAnsi="Book Antiqua" w:cstheme="majorBidi"/>
                <w:b/>
                <w:bCs/>
                <w:sz w:val="22"/>
                <w:szCs w:val="22"/>
              </w:rPr>
              <w:t>Godown Address: 2</w:t>
            </w:r>
            <w:r w:rsidRPr="005E3725">
              <w:rPr>
                <w:rFonts w:ascii="Book Antiqua" w:hAnsi="Book Antiqua" w:cstheme="majorBidi"/>
                <w:b/>
                <w:bCs/>
                <w:sz w:val="22"/>
                <w:szCs w:val="22"/>
                <w:vertAlign w:val="superscript"/>
              </w:rPr>
              <w:t>nd</w:t>
            </w:r>
            <w:r w:rsidRPr="005E3725">
              <w:rPr>
                <w:rFonts w:ascii="Book Antiqua" w:hAnsi="Book Antiqua" w:cstheme="majorBidi"/>
                <w:b/>
                <w:bCs/>
                <w:sz w:val="22"/>
                <w:szCs w:val="22"/>
              </w:rPr>
              <w:t xml:space="preserve"> Floor, S 60-R 34, Mozang Road, Lahore. </w:t>
            </w:r>
          </w:p>
          <w:p w:rsidR="00DB080A" w:rsidRPr="005E3725" w:rsidRDefault="00DB080A" w:rsidP="00925996">
            <w:pPr>
              <w:ind w:left="6"/>
              <w:rPr>
                <w:rFonts w:ascii="Book Antiqua" w:hAnsi="Book Antiqua" w:cstheme="majorBidi"/>
                <w:sz w:val="22"/>
                <w:szCs w:val="22"/>
              </w:rPr>
            </w:pPr>
          </w:p>
        </w:tc>
        <w:tc>
          <w:tcPr>
            <w:tcW w:w="2089" w:type="dxa"/>
          </w:tcPr>
          <w:p w:rsidR="00DB080A" w:rsidRPr="005E3725" w:rsidRDefault="00DB080A" w:rsidP="00925996">
            <w:pPr>
              <w:jc w:val="both"/>
              <w:rPr>
                <w:rFonts w:ascii="Book Antiqua" w:hAnsi="Book Antiqua" w:cstheme="majorBidi"/>
                <w:sz w:val="22"/>
                <w:szCs w:val="22"/>
              </w:rPr>
            </w:pPr>
            <w:r w:rsidRPr="005E3725">
              <w:rPr>
                <w:rFonts w:ascii="Book Antiqua" w:hAnsi="Book Antiqua" w:cstheme="majorBidi"/>
                <w:sz w:val="22"/>
                <w:szCs w:val="22"/>
              </w:rPr>
              <w:t>Shoaib Rafi</w:t>
            </w:r>
          </w:p>
        </w:tc>
        <w:tc>
          <w:tcPr>
            <w:tcW w:w="2268" w:type="dxa"/>
          </w:tcPr>
          <w:p w:rsidR="00DB080A" w:rsidRPr="005E3725" w:rsidRDefault="00DB080A" w:rsidP="00925996">
            <w:pPr>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DB080A" w:rsidRPr="005E3725" w:rsidRDefault="00DB080A" w:rsidP="00925996">
            <w:pPr>
              <w:jc w:val="center"/>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DB080A" w:rsidRPr="005E3725" w:rsidRDefault="00DB080A">
            <w:pPr>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00B72FD7" w:rsidRPr="005E3725">
              <w:rPr>
                <w:rFonts w:ascii="Book Antiqua" w:hAnsi="Book Antiqua" w:cstheme="majorBidi"/>
                <w:sz w:val="22"/>
                <w:szCs w:val="22"/>
              </w:rPr>
              <w:t>.</w:t>
            </w:r>
          </w:p>
          <w:p w:rsidR="00B72FD7" w:rsidRPr="005E3725" w:rsidRDefault="00B72FD7">
            <w:pPr>
              <w:rPr>
                <w:rFonts w:ascii="Book Antiqua" w:hAnsi="Book Antiqua" w:cstheme="majorBidi"/>
                <w:sz w:val="22"/>
                <w:szCs w:val="22"/>
              </w:rPr>
            </w:pPr>
          </w:p>
          <w:p w:rsidR="00B72FD7" w:rsidRPr="005E3725" w:rsidRDefault="00B72FD7">
            <w:pPr>
              <w:rPr>
                <w:rFonts w:ascii="Book Antiqua" w:hAnsi="Book Antiqua"/>
              </w:rPr>
            </w:pPr>
            <w:r w:rsidRPr="005E3725">
              <w:rPr>
                <w:rFonts w:ascii="Book Antiqua" w:hAnsi="Book Antiqua" w:cstheme="majorBidi"/>
                <w:sz w:val="22"/>
                <w:szCs w:val="22"/>
              </w:rPr>
              <w:t>Godown Address added.</w:t>
            </w:r>
          </w:p>
        </w:tc>
      </w:tr>
      <w:tr w:rsidR="00A64713" w:rsidRPr="005E3725" w:rsidTr="00925996">
        <w:tc>
          <w:tcPr>
            <w:tcW w:w="709" w:type="dxa"/>
          </w:tcPr>
          <w:p w:rsidR="00A64713" w:rsidRPr="005E3725" w:rsidRDefault="00A64713" w:rsidP="00311BA6">
            <w:pPr>
              <w:pStyle w:val="ListParagraph"/>
              <w:numPr>
                <w:ilvl w:val="0"/>
                <w:numId w:val="10"/>
              </w:numPr>
              <w:ind w:left="454"/>
              <w:rPr>
                <w:rFonts w:ascii="Book Antiqua" w:hAnsi="Book Antiqua" w:cstheme="majorBidi"/>
              </w:rPr>
            </w:pPr>
          </w:p>
        </w:tc>
        <w:tc>
          <w:tcPr>
            <w:tcW w:w="1846" w:type="dxa"/>
            <w:vAlign w:val="center"/>
          </w:tcPr>
          <w:p w:rsidR="00A64713" w:rsidRPr="005E3725" w:rsidRDefault="00A64713" w:rsidP="008D7844">
            <w:pPr>
              <w:ind w:left="6"/>
              <w:rPr>
                <w:rFonts w:ascii="Book Antiqua" w:hAnsi="Book Antiqua" w:cstheme="majorBidi"/>
                <w:sz w:val="22"/>
                <w:szCs w:val="22"/>
              </w:rPr>
            </w:pPr>
            <w:r w:rsidRPr="005E3725">
              <w:rPr>
                <w:rFonts w:ascii="Book Antiqua" w:hAnsi="Book Antiqua" w:cstheme="majorBidi"/>
                <w:sz w:val="22"/>
                <w:szCs w:val="22"/>
              </w:rPr>
              <w:t>M/s Azad Scientific, Office No 3/B Mouj Darya Road Near AG Office Lahore.</w:t>
            </w:r>
          </w:p>
        </w:tc>
        <w:tc>
          <w:tcPr>
            <w:tcW w:w="2089" w:type="dxa"/>
          </w:tcPr>
          <w:p w:rsidR="00A64713" w:rsidRPr="005E3725" w:rsidRDefault="00A64713" w:rsidP="00925996">
            <w:pPr>
              <w:jc w:val="both"/>
              <w:rPr>
                <w:rFonts w:ascii="Book Antiqua" w:hAnsi="Book Antiqua" w:cstheme="majorBidi"/>
                <w:sz w:val="22"/>
                <w:szCs w:val="22"/>
              </w:rPr>
            </w:pPr>
            <w:r w:rsidRPr="005E3725">
              <w:rPr>
                <w:rFonts w:ascii="Book Antiqua" w:hAnsi="Book Antiqua" w:cstheme="majorBidi"/>
                <w:sz w:val="22"/>
                <w:szCs w:val="22"/>
              </w:rPr>
              <w:t>Khalid Mahmood Malik</w:t>
            </w:r>
          </w:p>
        </w:tc>
        <w:tc>
          <w:tcPr>
            <w:tcW w:w="2268" w:type="dxa"/>
          </w:tcPr>
          <w:p w:rsidR="00A64713" w:rsidRPr="005E3725" w:rsidRDefault="00A64713" w:rsidP="00925996">
            <w:pPr>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A64713" w:rsidRPr="005E3725" w:rsidRDefault="00A64713" w:rsidP="00925996">
            <w:pPr>
              <w:jc w:val="center"/>
              <w:rPr>
                <w:rFonts w:ascii="Book Antiqua" w:hAnsi="Book Antiqua" w:cstheme="majorBidi"/>
                <w:sz w:val="22"/>
                <w:szCs w:val="22"/>
              </w:rPr>
            </w:pPr>
            <w:r w:rsidRPr="005E3725">
              <w:rPr>
                <w:rFonts w:ascii="Book Antiqua" w:hAnsi="Book Antiqua" w:cstheme="majorBidi"/>
                <w:sz w:val="22"/>
                <w:szCs w:val="22"/>
              </w:rPr>
              <w:t>Yes</w:t>
            </w:r>
          </w:p>
        </w:tc>
        <w:tc>
          <w:tcPr>
            <w:tcW w:w="2410" w:type="dxa"/>
          </w:tcPr>
          <w:p w:rsidR="00A64713" w:rsidRPr="005E3725" w:rsidRDefault="00DB080A" w:rsidP="00925996">
            <w:pPr>
              <w:jc w:val="both"/>
              <w:rPr>
                <w:rFonts w:ascii="Book Antiqua" w:hAnsi="Book Antiqua" w:cstheme="majorBidi"/>
                <w:sz w:val="22"/>
                <w:szCs w:val="22"/>
              </w:rPr>
            </w:pPr>
            <w:r w:rsidRPr="005E3725">
              <w:rPr>
                <w:rFonts w:ascii="Book Antiqua" w:hAnsi="Book Antiqua" w:cstheme="majorBidi"/>
                <w:b/>
                <w:bCs/>
                <w:sz w:val="22"/>
                <w:szCs w:val="22"/>
              </w:rPr>
              <w:t>Approved</w:t>
            </w:r>
            <w:r w:rsidR="00A64713" w:rsidRPr="005E3725">
              <w:rPr>
                <w:rFonts w:ascii="Book Antiqua" w:hAnsi="Book Antiqua" w:cstheme="majorBidi"/>
                <w:sz w:val="22"/>
                <w:szCs w:val="22"/>
              </w:rPr>
              <w:t xml:space="preserve"> for cold chain facility.</w:t>
            </w:r>
          </w:p>
        </w:tc>
      </w:tr>
      <w:tr w:rsidR="00DB080A" w:rsidRPr="005E3725" w:rsidTr="00925996">
        <w:tc>
          <w:tcPr>
            <w:tcW w:w="709" w:type="dxa"/>
          </w:tcPr>
          <w:p w:rsidR="00DB080A" w:rsidRPr="005E3725" w:rsidRDefault="00DB080A" w:rsidP="00311BA6">
            <w:pPr>
              <w:pStyle w:val="ListParagraph"/>
              <w:numPr>
                <w:ilvl w:val="0"/>
                <w:numId w:val="10"/>
              </w:numPr>
              <w:ind w:left="454"/>
              <w:rPr>
                <w:rFonts w:ascii="Book Antiqua" w:hAnsi="Book Antiqua" w:cstheme="majorBidi"/>
              </w:rPr>
            </w:pPr>
          </w:p>
        </w:tc>
        <w:tc>
          <w:tcPr>
            <w:tcW w:w="1846" w:type="dxa"/>
            <w:vAlign w:val="center"/>
          </w:tcPr>
          <w:p w:rsidR="00DB080A" w:rsidRPr="005E3725" w:rsidRDefault="00DB080A" w:rsidP="00925996">
            <w:pPr>
              <w:ind w:left="6"/>
              <w:rPr>
                <w:rFonts w:ascii="Book Antiqua" w:hAnsi="Book Antiqua" w:cstheme="majorBidi"/>
                <w:sz w:val="22"/>
                <w:szCs w:val="22"/>
              </w:rPr>
            </w:pPr>
            <w:r w:rsidRPr="005E3725">
              <w:rPr>
                <w:rFonts w:ascii="Book Antiqua" w:hAnsi="Book Antiqua" w:cstheme="majorBidi"/>
                <w:sz w:val="22"/>
                <w:szCs w:val="22"/>
              </w:rPr>
              <w:t>M/s Linkers Asia, 96-H-3, Johar Town Lahore.</w:t>
            </w:r>
          </w:p>
          <w:p w:rsidR="00DB080A" w:rsidRPr="005E3725" w:rsidRDefault="00DB080A" w:rsidP="00925996">
            <w:pPr>
              <w:ind w:left="6"/>
              <w:rPr>
                <w:rFonts w:ascii="Book Antiqua" w:hAnsi="Book Antiqua" w:cstheme="majorBidi"/>
                <w:sz w:val="16"/>
                <w:szCs w:val="16"/>
              </w:rPr>
            </w:pPr>
          </w:p>
        </w:tc>
        <w:tc>
          <w:tcPr>
            <w:tcW w:w="2089" w:type="dxa"/>
          </w:tcPr>
          <w:p w:rsidR="00DB080A" w:rsidRPr="005E3725" w:rsidRDefault="00DB080A" w:rsidP="00925996">
            <w:pPr>
              <w:spacing w:line="360" w:lineRule="auto"/>
              <w:jc w:val="both"/>
              <w:rPr>
                <w:rFonts w:ascii="Book Antiqua" w:hAnsi="Book Antiqua" w:cstheme="majorBidi"/>
                <w:sz w:val="22"/>
                <w:szCs w:val="22"/>
              </w:rPr>
            </w:pPr>
            <w:r w:rsidRPr="005E3725">
              <w:rPr>
                <w:rFonts w:ascii="Book Antiqua" w:hAnsi="Book Antiqua" w:cstheme="majorBidi"/>
                <w:sz w:val="22"/>
                <w:szCs w:val="22"/>
              </w:rPr>
              <w:t>Akhtar Abbas</w:t>
            </w:r>
          </w:p>
          <w:p w:rsidR="00DB080A" w:rsidRPr="005E3725" w:rsidRDefault="00DB080A" w:rsidP="00925996">
            <w:pPr>
              <w:jc w:val="both"/>
              <w:rPr>
                <w:rFonts w:ascii="Book Antiqua" w:hAnsi="Book Antiqua" w:cstheme="majorBidi"/>
                <w:sz w:val="22"/>
                <w:szCs w:val="22"/>
              </w:rPr>
            </w:pPr>
            <w:r w:rsidRPr="005E3725">
              <w:rPr>
                <w:rFonts w:ascii="Book Antiqua" w:hAnsi="Book Antiqua" w:cstheme="majorBidi"/>
                <w:sz w:val="22"/>
                <w:szCs w:val="22"/>
              </w:rPr>
              <w:t>Qumar Abbas</w:t>
            </w:r>
          </w:p>
          <w:p w:rsidR="00DB080A" w:rsidRPr="005E3725" w:rsidRDefault="00DB080A" w:rsidP="00925996">
            <w:pPr>
              <w:jc w:val="both"/>
              <w:rPr>
                <w:rFonts w:ascii="Book Antiqua" w:hAnsi="Book Antiqua" w:cstheme="majorBidi"/>
                <w:sz w:val="22"/>
                <w:szCs w:val="22"/>
              </w:rPr>
            </w:pPr>
          </w:p>
        </w:tc>
        <w:tc>
          <w:tcPr>
            <w:tcW w:w="2268" w:type="dxa"/>
          </w:tcPr>
          <w:p w:rsidR="00DB080A" w:rsidRPr="005E3725" w:rsidRDefault="00DB080A" w:rsidP="00925996">
            <w:pPr>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DB080A" w:rsidRPr="005E3725" w:rsidRDefault="00DB080A" w:rsidP="00925996">
            <w:pPr>
              <w:jc w:val="center"/>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DB080A" w:rsidRPr="005E3725" w:rsidRDefault="00DB080A">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 xml:space="preserve"> </w:t>
            </w:r>
          </w:p>
        </w:tc>
      </w:tr>
      <w:tr w:rsidR="00DB080A" w:rsidRPr="005E3725" w:rsidTr="00925996">
        <w:tc>
          <w:tcPr>
            <w:tcW w:w="709" w:type="dxa"/>
          </w:tcPr>
          <w:p w:rsidR="00DB080A" w:rsidRPr="005E3725" w:rsidRDefault="00DB080A" w:rsidP="00311BA6">
            <w:pPr>
              <w:pStyle w:val="ListParagraph"/>
              <w:numPr>
                <w:ilvl w:val="0"/>
                <w:numId w:val="10"/>
              </w:numPr>
              <w:ind w:left="454"/>
              <w:rPr>
                <w:rFonts w:ascii="Book Antiqua" w:hAnsi="Book Antiqua" w:cstheme="majorBidi"/>
              </w:rPr>
            </w:pPr>
          </w:p>
        </w:tc>
        <w:tc>
          <w:tcPr>
            <w:tcW w:w="1846" w:type="dxa"/>
            <w:vAlign w:val="center"/>
          </w:tcPr>
          <w:p w:rsidR="00DB080A" w:rsidRPr="005E3725" w:rsidRDefault="00DB080A" w:rsidP="00925996">
            <w:pPr>
              <w:ind w:left="6"/>
              <w:rPr>
                <w:rFonts w:ascii="Book Antiqua" w:hAnsi="Book Antiqua" w:cstheme="majorBidi"/>
                <w:sz w:val="22"/>
                <w:szCs w:val="22"/>
              </w:rPr>
            </w:pPr>
            <w:r w:rsidRPr="005E3725">
              <w:rPr>
                <w:rFonts w:ascii="Book Antiqua" w:hAnsi="Book Antiqua" w:cstheme="majorBidi"/>
                <w:sz w:val="22"/>
                <w:szCs w:val="22"/>
              </w:rPr>
              <w:t>M/s Inventus Medical Technologies, 63/3 First Floor,  Street 9, Block-C, Phase 8, DHA, Lahore.</w:t>
            </w:r>
          </w:p>
          <w:p w:rsidR="00DB080A" w:rsidRPr="005E3725" w:rsidRDefault="00DB080A" w:rsidP="00925996">
            <w:pPr>
              <w:ind w:left="6"/>
              <w:rPr>
                <w:rFonts w:ascii="Book Antiqua" w:hAnsi="Book Antiqua" w:cstheme="majorBidi"/>
                <w:sz w:val="14"/>
                <w:szCs w:val="14"/>
              </w:rPr>
            </w:pPr>
          </w:p>
        </w:tc>
        <w:tc>
          <w:tcPr>
            <w:tcW w:w="2089" w:type="dxa"/>
          </w:tcPr>
          <w:p w:rsidR="00DB080A" w:rsidRPr="005E3725" w:rsidRDefault="00DB080A" w:rsidP="00925996">
            <w:pPr>
              <w:jc w:val="both"/>
              <w:rPr>
                <w:rFonts w:ascii="Book Antiqua" w:hAnsi="Book Antiqua" w:cstheme="majorBidi"/>
                <w:sz w:val="22"/>
                <w:szCs w:val="22"/>
              </w:rPr>
            </w:pPr>
            <w:r w:rsidRPr="005E3725">
              <w:rPr>
                <w:rFonts w:ascii="Book Antiqua" w:hAnsi="Book Antiqua" w:cstheme="majorBidi"/>
                <w:sz w:val="22"/>
                <w:szCs w:val="22"/>
              </w:rPr>
              <w:t>Khalid Luqman Chaudhry</w:t>
            </w:r>
          </w:p>
          <w:p w:rsidR="00DB080A" w:rsidRPr="005E3725" w:rsidRDefault="00DB080A" w:rsidP="00925996">
            <w:pPr>
              <w:jc w:val="both"/>
              <w:rPr>
                <w:rFonts w:ascii="Book Antiqua" w:hAnsi="Book Antiqua" w:cstheme="majorBidi"/>
                <w:sz w:val="22"/>
                <w:szCs w:val="22"/>
              </w:rPr>
            </w:pPr>
          </w:p>
          <w:p w:rsidR="00DB080A" w:rsidRPr="005E3725" w:rsidRDefault="00DB080A" w:rsidP="00925996">
            <w:pPr>
              <w:jc w:val="both"/>
              <w:rPr>
                <w:rFonts w:ascii="Book Antiqua" w:hAnsi="Book Antiqua" w:cstheme="majorBidi"/>
                <w:sz w:val="22"/>
                <w:szCs w:val="22"/>
              </w:rPr>
            </w:pPr>
            <w:r w:rsidRPr="005E3725">
              <w:rPr>
                <w:rFonts w:ascii="Book Antiqua" w:hAnsi="Book Antiqua" w:cstheme="majorBidi"/>
                <w:sz w:val="22"/>
                <w:szCs w:val="22"/>
              </w:rPr>
              <w:t>Shakila Khalid Chaudhry</w:t>
            </w:r>
          </w:p>
        </w:tc>
        <w:tc>
          <w:tcPr>
            <w:tcW w:w="2268" w:type="dxa"/>
          </w:tcPr>
          <w:p w:rsidR="00DB080A" w:rsidRPr="005E3725" w:rsidRDefault="00DB080A" w:rsidP="00925996">
            <w:pPr>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DB080A" w:rsidRPr="005E3725" w:rsidRDefault="00DB080A" w:rsidP="00925996">
            <w:pPr>
              <w:jc w:val="center"/>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DB080A" w:rsidRPr="005E3725" w:rsidRDefault="00DB080A">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 xml:space="preserve"> </w:t>
            </w:r>
          </w:p>
        </w:tc>
      </w:tr>
      <w:tr w:rsidR="00DB080A" w:rsidRPr="005E3725" w:rsidTr="00925996">
        <w:tc>
          <w:tcPr>
            <w:tcW w:w="709" w:type="dxa"/>
          </w:tcPr>
          <w:p w:rsidR="00DB080A" w:rsidRPr="005E3725" w:rsidRDefault="00DB080A" w:rsidP="00311BA6">
            <w:pPr>
              <w:pStyle w:val="ListParagraph"/>
              <w:numPr>
                <w:ilvl w:val="0"/>
                <w:numId w:val="10"/>
              </w:numPr>
              <w:ind w:left="454"/>
              <w:rPr>
                <w:rFonts w:ascii="Book Antiqua" w:hAnsi="Book Antiqua" w:cstheme="majorBidi"/>
              </w:rPr>
            </w:pPr>
          </w:p>
        </w:tc>
        <w:tc>
          <w:tcPr>
            <w:tcW w:w="1846" w:type="dxa"/>
            <w:vAlign w:val="center"/>
          </w:tcPr>
          <w:p w:rsidR="00DB080A" w:rsidRPr="005E3725" w:rsidRDefault="00DB080A" w:rsidP="00925996">
            <w:pPr>
              <w:ind w:left="6"/>
              <w:rPr>
                <w:rFonts w:ascii="Book Antiqua" w:hAnsi="Book Antiqua" w:cstheme="majorBidi"/>
                <w:sz w:val="22"/>
                <w:szCs w:val="22"/>
              </w:rPr>
            </w:pPr>
            <w:r w:rsidRPr="005E3725">
              <w:rPr>
                <w:rFonts w:ascii="Book Antiqua" w:hAnsi="Book Antiqua" w:cstheme="majorBidi"/>
                <w:sz w:val="22"/>
                <w:szCs w:val="22"/>
              </w:rPr>
              <w:t>M/s Muslim Medical Services 1st Floor Sky Star Travels, 3- Syed Moj Darya Road Lahore</w:t>
            </w:r>
            <w:r w:rsidR="00B72FD7" w:rsidRPr="005E3725">
              <w:rPr>
                <w:rFonts w:ascii="Book Antiqua" w:hAnsi="Book Antiqua" w:cstheme="majorBidi"/>
                <w:sz w:val="22"/>
                <w:szCs w:val="22"/>
              </w:rPr>
              <w:t>.</w:t>
            </w:r>
          </w:p>
          <w:p w:rsidR="00B72FD7" w:rsidRPr="005E3725" w:rsidRDefault="00B72FD7" w:rsidP="00925996">
            <w:pPr>
              <w:ind w:left="6"/>
              <w:rPr>
                <w:rFonts w:ascii="Book Antiqua" w:hAnsi="Book Antiqua" w:cstheme="majorBidi"/>
                <w:b/>
                <w:bCs/>
                <w:sz w:val="22"/>
                <w:szCs w:val="22"/>
              </w:rPr>
            </w:pPr>
            <w:r w:rsidRPr="005E3725">
              <w:rPr>
                <w:rFonts w:ascii="Book Antiqua" w:hAnsi="Book Antiqua" w:cstheme="majorBidi"/>
                <w:b/>
                <w:bCs/>
                <w:sz w:val="22"/>
                <w:szCs w:val="22"/>
              </w:rPr>
              <w:t>Godown Address:</w:t>
            </w:r>
            <w:r w:rsidRPr="005E3725">
              <w:rPr>
                <w:rFonts w:ascii="Book Antiqua" w:hAnsi="Book Antiqua" w:cstheme="majorBidi"/>
                <w:sz w:val="22"/>
                <w:szCs w:val="22"/>
              </w:rPr>
              <w:t xml:space="preserve"> </w:t>
            </w:r>
            <w:r w:rsidR="00624E23" w:rsidRPr="005E3725">
              <w:rPr>
                <w:rFonts w:ascii="Book Antiqua" w:hAnsi="Book Antiqua" w:cstheme="majorBidi"/>
                <w:b/>
                <w:bCs/>
                <w:sz w:val="22"/>
                <w:szCs w:val="22"/>
              </w:rPr>
              <w:t>Basement,</w:t>
            </w:r>
            <w:r w:rsidR="00624E23" w:rsidRPr="005E3725">
              <w:rPr>
                <w:rFonts w:ascii="Book Antiqua" w:hAnsi="Book Antiqua" w:cstheme="majorBidi"/>
                <w:sz w:val="22"/>
                <w:szCs w:val="22"/>
              </w:rPr>
              <w:t xml:space="preserve"> </w:t>
            </w:r>
            <w:r w:rsidRPr="005E3725">
              <w:rPr>
                <w:rFonts w:ascii="Book Antiqua" w:hAnsi="Book Antiqua" w:cstheme="majorBidi"/>
                <w:b/>
                <w:bCs/>
                <w:sz w:val="22"/>
                <w:szCs w:val="22"/>
              </w:rPr>
              <w:t>S 60-R 34, Mozang Road, Lahore.</w:t>
            </w:r>
          </w:p>
          <w:p w:rsidR="00DB080A" w:rsidRPr="005E3725" w:rsidRDefault="00DB080A" w:rsidP="00925996">
            <w:pPr>
              <w:ind w:left="6"/>
              <w:rPr>
                <w:rFonts w:ascii="Book Antiqua" w:hAnsi="Book Antiqua" w:cstheme="majorBidi"/>
                <w:sz w:val="14"/>
                <w:szCs w:val="14"/>
              </w:rPr>
            </w:pPr>
          </w:p>
        </w:tc>
        <w:tc>
          <w:tcPr>
            <w:tcW w:w="2089" w:type="dxa"/>
          </w:tcPr>
          <w:p w:rsidR="00DB080A" w:rsidRPr="005E3725" w:rsidRDefault="00DB080A" w:rsidP="00925996">
            <w:pPr>
              <w:jc w:val="both"/>
              <w:rPr>
                <w:rFonts w:ascii="Book Antiqua" w:hAnsi="Book Antiqua" w:cstheme="majorBidi"/>
                <w:sz w:val="22"/>
                <w:szCs w:val="22"/>
              </w:rPr>
            </w:pPr>
            <w:r w:rsidRPr="005E3725">
              <w:rPr>
                <w:rFonts w:ascii="Book Antiqua" w:hAnsi="Book Antiqua" w:cstheme="majorBidi"/>
                <w:sz w:val="22"/>
                <w:szCs w:val="22"/>
              </w:rPr>
              <w:t>Haroon Rafi</w:t>
            </w:r>
          </w:p>
        </w:tc>
        <w:tc>
          <w:tcPr>
            <w:tcW w:w="2268" w:type="dxa"/>
          </w:tcPr>
          <w:p w:rsidR="00DB080A" w:rsidRPr="005E3725" w:rsidRDefault="00DB080A" w:rsidP="00925996">
            <w:pPr>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DB080A" w:rsidRPr="005E3725" w:rsidRDefault="00DB080A" w:rsidP="00925996">
            <w:pPr>
              <w:jc w:val="center"/>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DB080A" w:rsidRPr="005E3725" w:rsidRDefault="00DB080A">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Pr="005E3725">
              <w:rPr>
                <w:rFonts w:ascii="Book Antiqua" w:hAnsi="Book Antiqua" w:cstheme="majorBidi"/>
                <w:sz w:val="22"/>
                <w:szCs w:val="22"/>
              </w:rPr>
              <w:t xml:space="preserve"> </w:t>
            </w:r>
          </w:p>
        </w:tc>
      </w:tr>
      <w:tr w:rsidR="00A64713" w:rsidRPr="005E3725" w:rsidTr="00925996">
        <w:tc>
          <w:tcPr>
            <w:tcW w:w="709" w:type="dxa"/>
          </w:tcPr>
          <w:p w:rsidR="00A64713" w:rsidRPr="005E3725" w:rsidRDefault="00A64713" w:rsidP="00311BA6">
            <w:pPr>
              <w:pStyle w:val="ListParagraph"/>
              <w:numPr>
                <w:ilvl w:val="0"/>
                <w:numId w:val="10"/>
              </w:numPr>
              <w:ind w:left="454"/>
              <w:rPr>
                <w:rFonts w:ascii="Book Antiqua" w:hAnsi="Book Antiqua" w:cstheme="majorBidi"/>
              </w:rPr>
            </w:pPr>
          </w:p>
        </w:tc>
        <w:tc>
          <w:tcPr>
            <w:tcW w:w="1846" w:type="dxa"/>
            <w:vAlign w:val="center"/>
          </w:tcPr>
          <w:p w:rsidR="00A64713" w:rsidRPr="005E3725" w:rsidRDefault="00A64713" w:rsidP="00234CF0">
            <w:pPr>
              <w:ind w:left="6"/>
              <w:rPr>
                <w:rFonts w:ascii="Book Antiqua" w:hAnsi="Book Antiqua" w:cstheme="majorBidi"/>
                <w:sz w:val="22"/>
                <w:szCs w:val="22"/>
              </w:rPr>
            </w:pPr>
            <w:r w:rsidRPr="005E3725">
              <w:rPr>
                <w:rFonts w:ascii="Book Antiqua" w:hAnsi="Book Antiqua" w:cstheme="majorBidi"/>
                <w:sz w:val="22"/>
                <w:szCs w:val="22"/>
              </w:rPr>
              <w:t>M/s Qadri Healthco, Azeem House  Ground Floor, 4-A Mozang Road Lahore</w:t>
            </w:r>
          </w:p>
          <w:p w:rsidR="00A64713" w:rsidRPr="005E3725" w:rsidRDefault="00A64713" w:rsidP="00925996">
            <w:pPr>
              <w:ind w:left="6"/>
              <w:rPr>
                <w:rFonts w:ascii="Book Antiqua" w:hAnsi="Book Antiqua" w:cstheme="majorBidi"/>
                <w:sz w:val="16"/>
                <w:szCs w:val="16"/>
              </w:rPr>
            </w:pPr>
          </w:p>
        </w:tc>
        <w:tc>
          <w:tcPr>
            <w:tcW w:w="2089" w:type="dxa"/>
          </w:tcPr>
          <w:p w:rsidR="00A64713" w:rsidRPr="005E3725" w:rsidRDefault="00A64713" w:rsidP="00925996">
            <w:pPr>
              <w:jc w:val="both"/>
              <w:rPr>
                <w:rFonts w:ascii="Book Antiqua" w:hAnsi="Book Antiqua" w:cstheme="majorBidi"/>
                <w:sz w:val="22"/>
                <w:szCs w:val="22"/>
              </w:rPr>
            </w:pPr>
            <w:r w:rsidRPr="005E3725">
              <w:rPr>
                <w:rFonts w:ascii="Book Antiqua" w:hAnsi="Book Antiqua" w:cstheme="majorBidi"/>
                <w:sz w:val="22"/>
                <w:szCs w:val="22"/>
              </w:rPr>
              <w:t>Sheikh Sohail Sabir</w:t>
            </w:r>
          </w:p>
        </w:tc>
        <w:tc>
          <w:tcPr>
            <w:tcW w:w="2268" w:type="dxa"/>
          </w:tcPr>
          <w:p w:rsidR="00A64713" w:rsidRPr="005E3725" w:rsidRDefault="00A64713" w:rsidP="00925996">
            <w:pPr>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A64713" w:rsidRPr="005E3725" w:rsidRDefault="00A64713" w:rsidP="00925996">
            <w:pPr>
              <w:jc w:val="center"/>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DB080A" w:rsidRPr="005E3725" w:rsidRDefault="00DB080A" w:rsidP="00DB080A">
            <w:pPr>
              <w:jc w:val="both"/>
              <w:rPr>
                <w:rFonts w:ascii="Book Antiqua" w:hAnsi="Book Antiqua"/>
                <w:sz w:val="20"/>
                <w:szCs w:val="20"/>
              </w:rPr>
            </w:pPr>
            <w:r w:rsidRPr="005E3725">
              <w:rPr>
                <w:rFonts w:ascii="Book Antiqua" w:hAnsi="Book Antiqua"/>
                <w:b/>
                <w:bCs/>
                <w:sz w:val="20"/>
                <w:szCs w:val="20"/>
              </w:rPr>
              <w:t>Approved</w:t>
            </w:r>
            <w:r w:rsidRPr="005E3725">
              <w:rPr>
                <w:rFonts w:ascii="Book Antiqua" w:hAnsi="Book Antiqua"/>
                <w:sz w:val="20"/>
                <w:szCs w:val="20"/>
              </w:rPr>
              <w:t xml:space="preserve"> for warm range (above 30°C) medical devices without cold chain facility.</w:t>
            </w:r>
          </w:p>
          <w:p w:rsidR="00A64713" w:rsidRPr="005E3725" w:rsidRDefault="00A64713" w:rsidP="00925996">
            <w:pPr>
              <w:jc w:val="both"/>
              <w:rPr>
                <w:rFonts w:ascii="Book Antiqua" w:hAnsi="Book Antiqua" w:cstheme="majorBidi"/>
                <w:sz w:val="22"/>
                <w:szCs w:val="22"/>
              </w:rPr>
            </w:pPr>
          </w:p>
        </w:tc>
      </w:tr>
      <w:tr w:rsidR="00A64713" w:rsidRPr="005E3725" w:rsidTr="00925996">
        <w:tc>
          <w:tcPr>
            <w:tcW w:w="709" w:type="dxa"/>
          </w:tcPr>
          <w:p w:rsidR="00A64713" w:rsidRPr="005E3725" w:rsidRDefault="00A64713" w:rsidP="00311BA6">
            <w:pPr>
              <w:pStyle w:val="ListParagraph"/>
              <w:numPr>
                <w:ilvl w:val="0"/>
                <w:numId w:val="10"/>
              </w:numPr>
              <w:ind w:left="454"/>
              <w:rPr>
                <w:rFonts w:ascii="Book Antiqua" w:hAnsi="Book Antiqua" w:cstheme="majorBidi"/>
              </w:rPr>
            </w:pPr>
          </w:p>
        </w:tc>
        <w:tc>
          <w:tcPr>
            <w:tcW w:w="1846" w:type="dxa"/>
            <w:vAlign w:val="center"/>
          </w:tcPr>
          <w:p w:rsidR="00A64713" w:rsidRPr="005E3725" w:rsidRDefault="00A64713" w:rsidP="00631842">
            <w:pPr>
              <w:ind w:left="6"/>
              <w:rPr>
                <w:rFonts w:ascii="Book Antiqua" w:hAnsi="Book Antiqua" w:cstheme="majorBidi"/>
                <w:sz w:val="22"/>
                <w:szCs w:val="22"/>
              </w:rPr>
            </w:pPr>
            <w:r w:rsidRPr="005E3725">
              <w:rPr>
                <w:rFonts w:ascii="Book Antiqua" w:hAnsi="Book Antiqua" w:cstheme="majorBidi"/>
                <w:sz w:val="22"/>
                <w:szCs w:val="22"/>
              </w:rPr>
              <w:t>M/s Digionics Pvt Ltd, 15 Shadman, Jail Road,  Lahore.</w:t>
            </w:r>
          </w:p>
          <w:p w:rsidR="00DB080A" w:rsidRPr="005E3725" w:rsidRDefault="00DB080A" w:rsidP="00631842">
            <w:pPr>
              <w:ind w:left="6"/>
              <w:rPr>
                <w:rFonts w:ascii="Book Antiqua" w:hAnsi="Book Antiqua" w:cstheme="majorBidi"/>
                <w:sz w:val="14"/>
                <w:szCs w:val="14"/>
              </w:rPr>
            </w:pPr>
          </w:p>
        </w:tc>
        <w:tc>
          <w:tcPr>
            <w:tcW w:w="2089" w:type="dxa"/>
          </w:tcPr>
          <w:p w:rsidR="00A64713" w:rsidRPr="005E3725" w:rsidRDefault="00A64713" w:rsidP="00925996">
            <w:pPr>
              <w:jc w:val="both"/>
              <w:rPr>
                <w:rFonts w:ascii="Book Antiqua" w:hAnsi="Book Antiqua" w:cstheme="majorBidi"/>
                <w:sz w:val="22"/>
                <w:szCs w:val="22"/>
              </w:rPr>
            </w:pPr>
            <w:r w:rsidRPr="005E3725">
              <w:rPr>
                <w:rFonts w:ascii="Book Antiqua" w:hAnsi="Book Antiqua" w:cstheme="majorBidi"/>
                <w:sz w:val="22"/>
                <w:szCs w:val="22"/>
              </w:rPr>
              <w:t>.Riaz Masood Abbasi</w:t>
            </w:r>
          </w:p>
          <w:p w:rsidR="00A64713" w:rsidRPr="005E3725" w:rsidRDefault="00A64713" w:rsidP="00925996">
            <w:pPr>
              <w:jc w:val="both"/>
              <w:rPr>
                <w:rFonts w:ascii="Book Antiqua" w:hAnsi="Book Antiqua" w:cstheme="majorBidi"/>
                <w:sz w:val="22"/>
                <w:szCs w:val="22"/>
              </w:rPr>
            </w:pPr>
          </w:p>
          <w:p w:rsidR="00A64713" w:rsidRPr="005E3725" w:rsidRDefault="00A64713" w:rsidP="00925996">
            <w:pPr>
              <w:jc w:val="both"/>
              <w:rPr>
                <w:rFonts w:ascii="Book Antiqua" w:hAnsi="Book Antiqua" w:cstheme="majorBidi"/>
                <w:sz w:val="22"/>
                <w:szCs w:val="22"/>
              </w:rPr>
            </w:pPr>
            <w:r w:rsidRPr="005E3725">
              <w:rPr>
                <w:rFonts w:ascii="Book Antiqua" w:hAnsi="Book Antiqua" w:cstheme="majorBidi"/>
                <w:sz w:val="22"/>
                <w:szCs w:val="22"/>
              </w:rPr>
              <w:t>Qasim Masood</w:t>
            </w:r>
          </w:p>
        </w:tc>
        <w:tc>
          <w:tcPr>
            <w:tcW w:w="2268" w:type="dxa"/>
          </w:tcPr>
          <w:p w:rsidR="00A64713" w:rsidRPr="005E3725" w:rsidRDefault="00A64713" w:rsidP="00925996">
            <w:pPr>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A64713" w:rsidRPr="005E3725" w:rsidRDefault="00A64713" w:rsidP="00925996">
            <w:pPr>
              <w:jc w:val="center"/>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A64713" w:rsidRPr="005E3725" w:rsidRDefault="00DB080A" w:rsidP="00925996">
            <w:pPr>
              <w:jc w:val="both"/>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p>
        </w:tc>
      </w:tr>
      <w:tr w:rsidR="00A64713" w:rsidRPr="005E3725" w:rsidTr="00925996">
        <w:tc>
          <w:tcPr>
            <w:tcW w:w="709" w:type="dxa"/>
          </w:tcPr>
          <w:p w:rsidR="00A64713" w:rsidRPr="005E3725" w:rsidRDefault="00A64713" w:rsidP="00311BA6">
            <w:pPr>
              <w:pStyle w:val="ListParagraph"/>
              <w:numPr>
                <w:ilvl w:val="0"/>
                <w:numId w:val="10"/>
              </w:numPr>
              <w:ind w:left="454"/>
              <w:rPr>
                <w:rFonts w:ascii="Book Antiqua" w:hAnsi="Book Antiqua" w:cstheme="majorBidi"/>
              </w:rPr>
            </w:pPr>
          </w:p>
        </w:tc>
        <w:tc>
          <w:tcPr>
            <w:tcW w:w="1846" w:type="dxa"/>
            <w:vAlign w:val="center"/>
          </w:tcPr>
          <w:p w:rsidR="00DB080A" w:rsidRPr="005E3725" w:rsidRDefault="00A64713" w:rsidP="00B72FD7">
            <w:pPr>
              <w:ind w:left="6"/>
              <w:rPr>
                <w:rFonts w:ascii="Book Antiqua" w:hAnsi="Book Antiqua" w:cstheme="majorBidi"/>
                <w:sz w:val="22"/>
                <w:szCs w:val="22"/>
              </w:rPr>
            </w:pPr>
            <w:r w:rsidRPr="005E3725">
              <w:rPr>
                <w:rFonts w:ascii="Book Antiqua" w:hAnsi="Book Antiqua" w:cstheme="majorBidi"/>
                <w:sz w:val="22"/>
                <w:szCs w:val="22"/>
              </w:rPr>
              <w:t xml:space="preserve">M/s Moon Enterprises, </w:t>
            </w:r>
            <w:r w:rsidR="00B72FD7" w:rsidRPr="005E3725">
              <w:rPr>
                <w:rFonts w:ascii="Book Antiqua" w:hAnsi="Book Antiqua" w:cstheme="majorBidi"/>
                <w:sz w:val="22"/>
                <w:szCs w:val="22"/>
              </w:rPr>
              <w:t xml:space="preserve">5/6 Rabani Road, Old Anarkali, Lahore. </w:t>
            </w:r>
          </w:p>
          <w:p w:rsidR="00B72FD7" w:rsidRPr="005E3725" w:rsidRDefault="00B72FD7" w:rsidP="00B72FD7">
            <w:pPr>
              <w:ind w:left="6"/>
              <w:rPr>
                <w:rFonts w:ascii="Book Antiqua" w:hAnsi="Book Antiqua" w:cstheme="majorBidi"/>
                <w:sz w:val="12"/>
                <w:szCs w:val="12"/>
              </w:rPr>
            </w:pPr>
          </w:p>
        </w:tc>
        <w:tc>
          <w:tcPr>
            <w:tcW w:w="2089" w:type="dxa"/>
          </w:tcPr>
          <w:p w:rsidR="00A64713" w:rsidRPr="005E3725" w:rsidRDefault="00A64713" w:rsidP="008D7844">
            <w:pPr>
              <w:jc w:val="both"/>
              <w:rPr>
                <w:rFonts w:ascii="Book Antiqua" w:hAnsi="Book Antiqua" w:cstheme="majorBidi"/>
                <w:sz w:val="22"/>
                <w:szCs w:val="22"/>
                <w:lang w:val="sv-SE"/>
              </w:rPr>
            </w:pPr>
            <w:r w:rsidRPr="005E3725">
              <w:rPr>
                <w:rFonts w:ascii="Book Antiqua" w:hAnsi="Book Antiqua" w:cstheme="majorBidi"/>
                <w:sz w:val="22"/>
                <w:szCs w:val="22"/>
                <w:lang w:val="sv-SE"/>
              </w:rPr>
              <w:t>Muhammad Afzal</w:t>
            </w:r>
          </w:p>
          <w:p w:rsidR="00A64713" w:rsidRPr="005E3725" w:rsidRDefault="00A64713" w:rsidP="008D7844">
            <w:pPr>
              <w:jc w:val="both"/>
              <w:rPr>
                <w:rFonts w:ascii="Book Antiqua" w:hAnsi="Book Antiqua" w:cstheme="majorBidi"/>
                <w:sz w:val="22"/>
                <w:szCs w:val="22"/>
                <w:lang w:val="sv-SE"/>
              </w:rPr>
            </w:pPr>
            <w:r w:rsidRPr="005E3725">
              <w:rPr>
                <w:rFonts w:ascii="Book Antiqua" w:hAnsi="Book Antiqua" w:cstheme="majorBidi"/>
                <w:sz w:val="22"/>
                <w:szCs w:val="22"/>
                <w:lang w:val="sv-SE"/>
              </w:rPr>
              <w:t>Muhammad Murslin</w:t>
            </w:r>
          </w:p>
          <w:p w:rsidR="00A64713" w:rsidRPr="005E3725" w:rsidRDefault="00A64713" w:rsidP="008D7844">
            <w:pPr>
              <w:jc w:val="both"/>
              <w:rPr>
                <w:rFonts w:ascii="Book Antiqua" w:hAnsi="Book Antiqua" w:cstheme="majorBidi"/>
                <w:sz w:val="22"/>
                <w:szCs w:val="22"/>
                <w:lang w:val="sv-SE"/>
              </w:rPr>
            </w:pPr>
            <w:r w:rsidRPr="005E3725">
              <w:rPr>
                <w:rFonts w:ascii="Book Antiqua" w:hAnsi="Book Antiqua" w:cstheme="majorBidi"/>
                <w:sz w:val="22"/>
                <w:szCs w:val="22"/>
                <w:lang w:val="sv-SE"/>
              </w:rPr>
              <w:t>Zaeema Murslin</w:t>
            </w:r>
          </w:p>
        </w:tc>
        <w:tc>
          <w:tcPr>
            <w:tcW w:w="2268" w:type="dxa"/>
          </w:tcPr>
          <w:p w:rsidR="00A64713" w:rsidRPr="005E3725" w:rsidRDefault="00A64713" w:rsidP="00925996">
            <w:pPr>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A64713" w:rsidRPr="005E3725" w:rsidRDefault="00A64713" w:rsidP="00EC64F5">
            <w:pPr>
              <w:jc w:val="center"/>
              <w:rPr>
                <w:rFonts w:ascii="Book Antiqua" w:hAnsi="Book Antiqua" w:cstheme="majorBidi"/>
                <w:sz w:val="22"/>
                <w:szCs w:val="22"/>
              </w:rPr>
            </w:pPr>
            <w:r w:rsidRPr="005E3725">
              <w:rPr>
                <w:rFonts w:ascii="Book Antiqua" w:hAnsi="Book Antiqua" w:cstheme="majorBidi"/>
                <w:sz w:val="22"/>
                <w:szCs w:val="22"/>
              </w:rPr>
              <w:t>Yes</w:t>
            </w:r>
          </w:p>
        </w:tc>
        <w:tc>
          <w:tcPr>
            <w:tcW w:w="2410" w:type="dxa"/>
          </w:tcPr>
          <w:p w:rsidR="00A64713" w:rsidRPr="005E3725" w:rsidRDefault="00DB080A" w:rsidP="00DB080A">
            <w:pPr>
              <w:jc w:val="both"/>
              <w:rPr>
                <w:rFonts w:ascii="Book Antiqua" w:hAnsi="Book Antiqua" w:cstheme="majorBidi"/>
                <w:sz w:val="22"/>
                <w:szCs w:val="22"/>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 cold chain facility</w:t>
            </w:r>
            <w:r w:rsidR="00B72FD7" w:rsidRPr="005E3725">
              <w:rPr>
                <w:rFonts w:ascii="Book Antiqua" w:hAnsi="Book Antiqua" w:cstheme="majorBidi"/>
                <w:sz w:val="22"/>
                <w:szCs w:val="22"/>
              </w:rPr>
              <w:t>.</w:t>
            </w:r>
          </w:p>
          <w:p w:rsidR="00B72FD7" w:rsidRPr="005E3725" w:rsidRDefault="00B72FD7" w:rsidP="00DB080A">
            <w:pPr>
              <w:jc w:val="both"/>
              <w:rPr>
                <w:rFonts w:ascii="Book Antiqua" w:hAnsi="Book Antiqua" w:cstheme="majorBidi"/>
                <w:sz w:val="12"/>
                <w:szCs w:val="12"/>
              </w:rPr>
            </w:pPr>
          </w:p>
          <w:p w:rsidR="00B72FD7" w:rsidRPr="005E3725" w:rsidRDefault="00B72FD7" w:rsidP="00DB080A">
            <w:pPr>
              <w:jc w:val="both"/>
              <w:rPr>
                <w:rFonts w:ascii="Book Antiqua" w:hAnsi="Book Antiqua" w:cstheme="majorBidi"/>
                <w:sz w:val="22"/>
                <w:szCs w:val="22"/>
              </w:rPr>
            </w:pPr>
            <w:r w:rsidRPr="005E3725">
              <w:rPr>
                <w:rFonts w:ascii="Book Antiqua" w:hAnsi="Book Antiqua" w:cstheme="majorBidi"/>
                <w:sz w:val="22"/>
                <w:szCs w:val="22"/>
              </w:rPr>
              <w:t xml:space="preserve">Address Corrected. </w:t>
            </w:r>
          </w:p>
          <w:p w:rsidR="00B72FD7" w:rsidRPr="005E3725" w:rsidRDefault="00B72FD7" w:rsidP="00DB080A">
            <w:pPr>
              <w:jc w:val="both"/>
              <w:rPr>
                <w:rFonts w:ascii="Book Antiqua" w:hAnsi="Book Antiqua" w:cstheme="majorBidi"/>
                <w:sz w:val="22"/>
                <w:szCs w:val="22"/>
              </w:rPr>
            </w:pPr>
          </w:p>
        </w:tc>
      </w:tr>
      <w:tr w:rsidR="00DB080A" w:rsidRPr="005E3725" w:rsidTr="00925996">
        <w:tc>
          <w:tcPr>
            <w:tcW w:w="709" w:type="dxa"/>
          </w:tcPr>
          <w:p w:rsidR="00DB080A" w:rsidRPr="005E3725" w:rsidRDefault="00DB080A" w:rsidP="00311BA6">
            <w:pPr>
              <w:pStyle w:val="ListParagraph"/>
              <w:numPr>
                <w:ilvl w:val="0"/>
                <w:numId w:val="10"/>
              </w:numPr>
              <w:ind w:left="454"/>
              <w:rPr>
                <w:rFonts w:ascii="Book Antiqua" w:hAnsi="Book Antiqua" w:cstheme="majorBidi"/>
              </w:rPr>
            </w:pPr>
          </w:p>
        </w:tc>
        <w:tc>
          <w:tcPr>
            <w:tcW w:w="1846" w:type="dxa"/>
            <w:vAlign w:val="center"/>
          </w:tcPr>
          <w:p w:rsidR="00DB080A" w:rsidRPr="005E3725" w:rsidRDefault="00DB080A" w:rsidP="008D7844">
            <w:pPr>
              <w:ind w:left="6"/>
              <w:rPr>
                <w:rFonts w:ascii="Book Antiqua" w:hAnsi="Book Antiqua" w:cstheme="majorBidi"/>
                <w:sz w:val="22"/>
                <w:szCs w:val="22"/>
              </w:rPr>
            </w:pPr>
            <w:r w:rsidRPr="005E3725">
              <w:rPr>
                <w:rFonts w:ascii="Book Antiqua" w:hAnsi="Book Antiqua" w:cstheme="majorBidi"/>
                <w:sz w:val="22"/>
                <w:szCs w:val="22"/>
              </w:rPr>
              <w:t>M/s Bajwa Sons, 13- Muslim Street, House No 3, 1st and 2nd Floor, Mayo Hospital Road, Lahore.</w:t>
            </w:r>
          </w:p>
        </w:tc>
        <w:tc>
          <w:tcPr>
            <w:tcW w:w="2089" w:type="dxa"/>
          </w:tcPr>
          <w:p w:rsidR="00DB080A" w:rsidRPr="005E3725" w:rsidRDefault="00DB080A" w:rsidP="00925996">
            <w:pPr>
              <w:jc w:val="both"/>
              <w:rPr>
                <w:rFonts w:ascii="Book Antiqua" w:hAnsi="Book Antiqua" w:cstheme="majorBidi"/>
                <w:sz w:val="22"/>
                <w:szCs w:val="22"/>
              </w:rPr>
            </w:pPr>
            <w:r w:rsidRPr="005E3725">
              <w:rPr>
                <w:rFonts w:ascii="Book Antiqua" w:hAnsi="Book Antiqua" w:cstheme="majorBidi"/>
                <w:sz w:val="22"/>
                <w:szCs w:val="22"/>
              </w:rPr>
              <w:t>Mr. Farhat Munawar Bajwa</w:t>
            </w:r>
          </w:p>
          <w:p w:rsidR="00DB080A" w:rsidRPr="005E3725" w:rsidRDefault="00DB080A" w:rsidP="00925996">
            <w:pPr>
              <w:jc w:val="both"/>
              <w:rPr>
                <w:rFonts w:ascii="Book Antiqua" w:hAnsi="Book Antiqua" w:cstheme="majorBidi"/>
                <w:sz w:val="22"/>
                <w:szCs w:val="22"/>
              </w:rPr>
            </w:pPr>
          </w:p>
          <w:p w:rsidR="00DB080A" w:rsidRPr="005E3725" w:rsidRDefault="00DB080A" w:rsidP="00925996">
            <w:pPr>
              <w:jc w:val="both"/>
              <w:rPr>
                <w:rFonts w:ascii="Book Antiqua" w:hAnsi="Book Antiqua" w:cstheme="majorBidi"/>
                <w:sz w:val="22"/>
                <w:szCs w:val="22"/>
              </w:rPr>
            </w:pPr>
            <w:r w:rsidRPr="005E3725">
              <w:rPr>
                <w:rFonts w:ascii="Book Antiqua" w:hAnsi="Book Antiqua" w:cstheme="majorBidi"/>
                <w:sz w:val="22"/>
                <w:szCs w:val="22"/>
              </w:rPr>
              <w:t>Mr. Usman Ahmed Bajwa</w:t>
            </w:r>
          </w:p>
        </w:tc>
        <w:tc>
          <w:tcPr>
            <w:tcW w:w="2268" w:type="dxa"/>
          </w:tcPr>
          <w:p w:rsidR="00DB080A" w:rsidRPr="005E3725" w:rsidRDefault="00DB080A" w:rsidP="00925996">
            <w:pPr>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DB080A" w:rsidRPr="005E3725" w:rsidRDefault="00DB080A" w:rsidP="00925996">
            <w:pPr>
              <w:jc w:val="center"/>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DB080A" w:rsidRPr="005E3725" w:rsidRDefault="00DB080A">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p>
        </w:tc>
      </w:tr>
      <w:tr w:rsidR="00DB080A" w:rsidRPr="005E3725" w:rsidTr="00925996">
        <w:tc>
          <w:tcPr>
            <w:tcW w:w="709" w:type="dxa"/>
          </w:tcPr>
          <w:p w:rsidR="00DB080A" w:rsidRPr="005E3725" w:rsidRDefault="00DB080A" w:rsidP="00311BA6">
            <w:pPr>
              <w:pStyle w:val="ListParagraph"/>
              <w:numPr>
                <w:ilvl w:val="0"/>
                <w:numId w:val="10"/>
              </w:numPr>
              <w:ind w:left="454"/>
              <w:rPr>
                <w:rFonts w:ascii="Book Antiqua" w:hAnsi="Book Antiqua" w:cstheme="majorBidi"/>
              </w:rPr>
            </w:pPr>
          </w:p>
        </w:tc>
        <w:tc>
          <w:tcPr>
            <w:tcW w:w="1846" w:type="dxa"/>
            <w:vAlign w:val="center"/>
          </w:tcPr>
          <w:p w:rsidR="00DB080A" w:rsidRPr="005E3725" w:rsidRDefault="00DB080A" w:rsidP="00925996">
            <w:pPr>
              <w:jc w:val="both"/>
              <w:rPr>
                <w:rFonts w:ascii="Book Antiqua" w:hAnsi="Book Antiqua" w:cstheme="majorBidi"/>
                <w:sz w:val="22"/>
                <w:szCs w:val="22"/>
              </w:rPr>
            </w:pPr>
            <w:r w:rsidRPr="005E3725">
              <w:rPr>
                <w:rFonts w:ascii="Book Antiqua" w:hAnsi="Book Antiqua" w:cstheme="majorBidi"/>
                <w:sz w:val="22"/>
                <w:szCs w:val="22"/>
              </w:rPr>
              <w:t xml:space="preserve">M/s M &amp; N Health Care, </w:t>
            </w:r>
          </w:p>
          <w:p w:rsidR="00DB080A" w:rsidRPr="005E3725" w:rsidRDefault="00DB080A" w:rsidP="00925996">
            <w:pPr>
              <w:jc w:val="both"/>
              <w:rPr>
                <w:rFonts w:ascii="Book Antiqua" w:hAnsi="Book Antiqua" w:cstheme="majorBidi"/>
                <w:sz w:val="22"/>
                <w:szCs w:val="22"/>
              </w:rPr>
            </w:pPr>
            <w:r w:rsidRPr="005E3725">
              <w:rPr>
                <w:rFonts w:ascii="Book Antiqua" w:hAnsi="Book Antiqua" w:cstheme="majorBidi"/>
                <w:sz w:val="22"/>
                <w:szCs w:val="22"/>
              </w:rPr>
              <w:t>House No 40, Block-A Satellite Town,</w:t>
            </w:r>
          </w:p>
          <w:p w:rsidR="00DB080A" w:rsidRPr="005E3725" w:rsidRDefault="00DB080A" w:rsidP="003A1BF4">
            <w:pPr>
              <w:jc w:val="both"/>
              <w:rPr>
                <w:rFonts w:ascii="Book Antiqua" w:hAnsi="Book Antiqua" w:cstheme="majorBidi"/>
                <w:sz w:val="22"/>
                <w:szCs w:val="22"/>
              </w:rPr>
            </w:pPr>
            <w:r w:rsidRPr="005E3725">
              <w:rPr>
                <w:rFonts w:ascii="Book Antiqua" w:hAnsi="Book Antiqua" w:cstheme="majorBidi"/>
                <w:sz w:val="22"/>
                <w:szCs w:val="22"/>
              </w:rPr>
              <w:t>Gujranwala.</w:t>
            </w:r>
          </w:p>
          <w:p w:rsidR="00DB080A" w:rsidRPr="005E3725" w:rsidRDefault="00DB080A" w:rsidP="003A1BF4">
            <w:pPr>
              <w:jc w:val="both"/>
              <w:rPr>
                <w:rFonts w:ascii="Book Antiqua" w:hAnsi="Book Antiqua"/>
                <w:b/>
                <w:bCs/>
              </w:rPr>
            </w:pPr>
          </w:p>
        </w:tc>
        <w:tc>
          <w:tcPr>
            <w:tcW w:w="2089" w:type="dxa"/>
          </w:tcPr>
          <w:p w:rsidR="00DB080A" w:rsidRPr="005E3725" w:rsidRDefault="00DB080A" w:rsidP="00925996">
            <w:pPr>
              <w:jc w:val="both"/>
              <w:rPr>
                <w:rFonts w:ascii="Book Antiqua" w:hAnsi="Book Antiqua" w:cstheme="majorBidi"/>
                <w:sz w:val="22"/>
                <w:szCs w:val="22"/>
              </w:rPr>
            </w:pPr>
            <w:r w:rsidRPr="005E3725">
              <w:rPr>
                <w:rFonts w:ascii="Book Antiqua" w:hAnsi="Book Antiqua" w:cstheme="majorBidi"/>
                <w:sz w:val="22"/>
                <w:szCs w:val="22"/>
              </w:rPr>
              <w:t>Ahmed Usman Amin</w:t>
            </w:r>
          </w:p>
          <w:p w:rsidR="00DB080A" w:rsidRPr="005E3725" w:rsidRDefault="00DB080A" w:rsidP="00925996">
            <w:pPr>
              <w:jc w:val="both"/>
              <w:rPr>
                <w:rFonts w:ascii="Book Antiqua" w:hAnsi="Book Antiqua" w:cstheme="majorBidi"/>
                <w:sz w:val="22"/>
                <w:szCs w:val="22"/>
              </w:rPr>
            </w:pPr>
          </w:p>
          <w:p w:rsidR="00DB080A" w:rsidRPr="005E3725" w:rsidRDefault="00DB080A" w:rsidP="00925996">
            <w:pPr>
              <w:jc w:val="both"/>
              <w:rPr>
                <w:rFonts w:ascii="Book Antiqua" w:hAnsi="Book Antiqua" w:cstheme="majorBidi"/>
                <w:sz w:val="22"/>
                <w:szCs w:val="22"/>
              </w:rPr>
            </w:pPr>
            <w:r w:rsidRPr="005E3725">
              <w:rPr>
                <w:rFonts w:ascii="Book Antiqua" w:hAnsi="Book Antiqua" w:cstheme="majorBidi"/>
                <w:sz w:val="22"/>
                <w:szCs w:val="22"/>
              </w:rPr>
              <w:t>Ali Zain Amin</w:t>
            </w:r>
          </w:p>
        </w:tc>
        <w:tc>
          <w:tcPr>
            <w:tcW w:w="2268" w:type="dxa"/>
          </w:tcPr>
          <w:p w:rsidR="00DB080A" w:rsidRPr="005E3725" w:rsidRDefault="00DB080A" w:rsidP="00925996">
            <w:pPr>
              <w:jc w:val="center"/>
              <w:rPr>
                <w:rFonts w:ascii="Book Antiqua" w:hAnsi="Book Antiqua" w:cstheme="majorBidi"/>
                <w:sz w:val="22"/>
                <w:szCs w:val="22"/>
              </w:rPr>
            </w:pPr>
            <w:r w:rsidRPr="005E3725">
              <w:rPr>
                <w:rFonts w:ascii="Book Antiqua" w:hAnsi="Book Antiqua" w:cstheme="majorBidi"/>
                <w:sz w:val="22"/>
                <w:szCs w:val="22"/>
              </w:rPr>
              <w:t>-do-</w:t>
            </w:r>
          </w:p>
        </w:tc>
        <w:tc>
          <w:tcPr>
            <w:tcW w:w="1134" w:type="dxa"/>
          </w:tcPr>
          <w:p w:rsidR="00DB080A" w:rsidRPr="005E3725" w:rsidRDefault="00DB080A" w:rsidP="00925996">
            <w:pPr>
              <w:jc w:val="center"/>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DB080A" w:rsidRPr="005E3725" w:rsidRDefault="00DB080A">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p>
        </w:tc>
      </w:tr>
      <w:tr w:rsidR="00DB080A" w:rsidRPr="005E3725" w:rsidTr="00925996">
        <w:tc>
          <w:tcPr>
            <w:tcW w:w="709" w:type="dxa"/>
          </w:tcPr>
          <w:p w:rsidR="00DB080A" w:rsidRPr="005E3725" w:rsidRDefault="00DB080A" w:rsidP="00311BA6">
            <w:pPr>
              <w:pStyle w:val="ListParagraph"/>
              <w:numPr>
                <w:ilvl w:val="0"/>
                <w:numId w:val="10"/>
              </w:numPr>
              <w:ind w:left="454"/>
              <w:rPr>
                <w:rFonts w:ascii="Book Antiqua" w:hAnsi="Book Antiqua" w:cstheme="majorBidi"/>
              </w:rPr>
            </w:pPr>
          </w:p>
        </w:tc>
        <w:tc>
          <w:tcPr>
            <w:tcW w:w="1846" w:type="dxa"/>
            <w:vAlign w:val="center"/>
          </w:tcPr>
          <w:p w:rsidR="00DB080A" w:rsidRPr="005E3725" w:rsidRDefault="00DB080A" w:rsidP="00925996">
            <w:pPr>
              <w:pStyle w:val="ListParagraph"/>
              <w:widowControl/>
              <w:ind w:left="0" w:firstLine="0"/>
              <w:contextualSpacing/>
              <w:jc w:val="left"/>
              <w:rPr>
                <w:rFonts w:ascii="Book Antiqua" w:hAnsi="Book Antiqua" w:cs="Times New Roman"/>
              </w:rPr>
            </w:pPr>
            <w:r w:rsidRPr="005E3725">
              <w:rPr>
                <w:rFonts w:ascii="Book Antiqua" w:hAnsi="Book Antiqua" w:cs="Times New Roman"/>
              </w:rPr>
              <w:t>M/s Fresenius Medical Care Pakistan (Pvt) Ltd., TAMC,First Floor, 27C 111, M.M. Alam Road Gulberg-III, Lahore.</w:t>
            </w:r>
          </w:p>
          <w:p w:rsidR="00DB080A" w:rsidRPr="005E3725" w:rsidRDefault="00DB080A" w:rsidP="00925996">
            <w:pPr>
              <w:jc w:val="both"/>
              <w:rPr>
                <w:rFonts w:ascii="Book Antiqua" w:hAnsi="Book Antiqua" w:cstheme="majorBidi"/>
              </w:rPr>
            </w:pPr>
          </w:p>
        </w:tc>
        <w:tc>
          <w:tcPr>
            <w:tcW w:w="2089" w:type="dxa"/>
          </w:tcPr>
          <w:p w:rsidR="00DB080A" w:rsidRPr="005E3725" w:rsidRDefault="00DB080A" w:rsidP="00925996">
            <w:pPr>
              <w:jc w:val="both"/>
              <w:rPr>
                <w:rFonts w:ascii="Book Antiqua" w:hAnsi="Book Antiqua" w:cstheme="majorBidi"/>
                <w:sz w:val="22"/>
                <w:szCs w:val="22"/>
              </w:rPr>
            </w:pPr>
            <w:r w:rsidRPr="005E3725">
              <w:rPr>
                <w:rFonts w:ascii="Book Antiqua" w:hAnsi="Book Antiqua" w:cstheme="majorBidi"/>
                <w:sz w:val="22"/>
                <w:szCs w:val="22"/>
              </w:rPr>
              <w:t>.Javeed Nasir Qureshi.</w:t>
            </w:r>
          </w:p>
          <w:p w:rsidR="00DB080A" w:rsidRPr="005E3725" w:rsidRDefault="00DB080A" w:rsidP="00925996">
            <w:pPr>
              <w:jc w:val="both"/>
              <w:rPr>
                <w:rFonts w:ascii="Book Antiqua" w:hAnsi="Book Antiqua" w:cstheme="majorBidi"/>
                <w:sz w:val="22"/>
                <w:szCs w:val="22"/>
              </w:rPr>
            </w:pPr>
            <w:r w:rsidRPr="005E3725">
              <w:rPr>
                <w:rFonts w:ascii="Book Antiqua" w:hAnsi="Book Antiqua" w:cstheme="majorBidi"/>
                <w:sz w:val="22"/>
                <w:szCs w:val="22"/>
              </w:rPr>
              <w:t xml:space="preserve">KWONG LEUNG TSANG </w:t>
            </w:r>
          </w:p>
          <w:p w:rsidR="00DB080A" w:rsidRPr="005E3725" w:rsidRDefault="00DB080A" w:rsidP="00925996">
            <w:pPr>
              <w:jc w:val="both"/>
              <w:rPr>
                <w:rFonts w:ascii="Book Antiqua" w:hAnsi="Book Antiqua" w:cstheme="majorBidi"/>
                <w:sz w:val="22"/>
                <w:szCs w:val="22"/>
              </w:rPr>
            </w:pPr>
          </w:p>
          <w:p w:rsidR="00DB080A" w:rsidRPr="005E3725" w:rsidRDefault="00DB080A" w:rsidP="00925996">
            <w:pPr>
              <w:jc w:val="both"/>
              <w:rPr>
                <w:rFonts w:ascii="Book Antiqua" w:hAnsi="Book Antiqua" w:cstheme="majorBidi"/>
                <w:sz w:val="22"/>
                <w:szCs w:val="22"/>
              </w:rPr>
            </w:pPr>
            <w:r w:rsidRPr="005E3725">
              <w:rPr>
                <w:rFonts w:ascii="Book Antiqua" w:hAnsi="Book Antiqua" w:cstheme="majorBidi"/>
                <w:sz w:val="22"/>
                <w:szCs w:val="22"/>
              </w:rPr>
              <w:t>JAN WALTER.</w:t>
            </w:r>
          </w:p>
          <w:p w:rsidR="00B72FD7" w:rsidRPr="005E3725" w:rsidRDefault="00B72FD7" w:rsidP="00925996">
            <w:pPr>
              <w:jc w:val="both"/>
              <w:rPr>
                <w:rFonts w:ascii="Book Antiqua" w:hAnsi="Book Antiqua" w:cstheme="majorBidi"/>
                <w:sz w:val="22"/>
                <w:szCs w:val="22"/>
              </w:rPr>
            </w:pPr>
          </w:p>
          <w:p w:rsidR="00DB080A" w:rsidRPr="005E3725" w:rsidRDefault="00DB080A" w:rsidP="00925996">
            <w:pPr>
              <w:jc w:val="both"/>
              <w:rPr>
                <w:rFonts w:ascii="Book Antiqua" w:hAnsi="Book Antiqua" w:cstheme="majorBidi"/>
                <w:sz w:val="22"/>
                <w:szCs w:val="22"/>
              </w:rPr>
            </w:pPr>
            <w:r w:rsidRPr="005E3725">
              <w:rPr>
                <w:rFonts w:ascii="Book Antiqua" w:hAnsi="Book Antiqua" w:cstheme="majorBidi"/>
                <w:sz w:val="22"/>
                <w:szCs w:val="22"/>
              </w:rPr>
              <w:t>ANDREAS HENDRIK DE WIT.</w:t>
            </w:r>
          </w:p>
          <w:p w:rsidR="00DB080A" w:rsidRPr="005E3725" w:rsidRDefault="00DB080A" w:rsidP="00925996">
            <w:pPr>
              <w:jc w:val="both"/>
              <w:rPr>
                <w:rFonts w:ascii="Book Antiqua" w:hAnsi="Book Antiqua" w:cstheme="majorBidi"/>
                <w:sz w:val="22"/>
                <w:szCs w:val="22"/>
              </w:rPr>
            </w:pPr>
          </w:p>
        </w:tc>
        <w:tc>
          <w:tcPr>
            <w:tcW w:w="2268" w:type="dxa"/>
          </w:tcPr>
          <w:p w:rsidR="00DB080A" w:rsidRPr="005E3725" w:rsidRDefault="00DB080A" w:rsidP="00925996">
            <w:pPr>
              <w:pStyle w:val="ListParagraph"/>
              <w:widowControl/>
              <w:ind w:left="0" w:firstLine="0"/>
              <w:contextualSpacing/>
              <w:jc w:val="left"/>
              <w:rPr>
                <w:rFonts w:ascii="Book Antiqua" w:hAnsi="Book Antiqua" w:cs="Times New Roman"/>
                <w:sz w:val="20"/>
                <w:szCs w:val="20"/>
              </w:rPr>
            </w:pPr>
            <w:r w:rsidRPr="005E3725">
              <w:rPr>
                <w:rFonts w:ascii="Book Antiqua" w:hAnsi="Book Antiqua" w:cs="Times New Roman"/>
                <w:sz w:val="20"/>
                <w:szCs w:val="20"/>
              </w:rPr>
              <w:t>Mr. Muhammad Ayub Naveed, Assistant Director-II(MDMC),DRAP, Islamabad.</w:t>
            </w:r>
          </w:p>
          <w:p w:rsidR="00DB080A" w:rsidRPr="005E3725" w:rsidRDefault="00DB080A" w:rsidP="00925996">
            <w:pPr>
              <w:pStyle w:val="ListParagraph"/>
              <w:widowControl/>
              <w:ind w:left="0" w:firstLine="0"/>
              <w:contextualSpacing/>
              <w:rPr>
                <w:rFonts w:ascii="Book Antiqua" w:hAnsi="Book Antiqua" w:cs="Times New Roman"/>
                <w:sz w:val="20"/>
                <w:szCs w:val="20"/>
              </w:rPr>
            </w:pPr>
          </w:p>
          <w:p w:rsidR="00DB080A" w:rsidRPr="005E3725" w:rsidRDefault="00DB080A" w:rsidP="00925996">
            <w:pPr>
              <w:pStyle w:val="ListParagraph"/>
              <w:widowControl/>
              <w:ind w:left="0" w:firstLine="0"/>
              <w:contextualSpacing/>
              <w:rPr>
                <w:rFonts w:ascii="Book Antiqua" w:hAnsi="Book Antiqua" w:cs="Times New Roman"/>
                <w:sz w:val="4"/>
                <w:szCs w:val="20"/>
              </w:rPr>
            </w:pPr>
            <w:r w:rsidRPr="005E3725">
              <w:rPr>
                <w:rFonts w:ascii="Book Antiqua" w:hAnsi="Book Antiqua" w:cs="Times New Roman"/>
                <w:sz w:val="20"/>
                <w:szCs w:val="20"/>
              </w:rPr>
              <w:t>Ms. Hira Bhutto, Assistant Director-I (MDMC), DRAP, Islamabad.</w:t>
            </w:r>
          </w:p>
          <w:p w:rsidR="00DB080A" w:rsidRPr="005E3725" w:rsidRDefault="00DB080A" w:rsidP="00925996">
            <w:pPr>
              <w:rPr>
                <w:rFonts w:ascii="Book Antiqua" w:hAnsi="Book Antiqua" w:cstheme="majorBidi"/>
                <w:sz w:val="22"/>
                <w:szCs w:val="22"/>
              </w:rPr>
            </w:pPr>
          </w:p>
        </w:tc>
        <w:tc>
          <w:tcPr>
            <w:tcW w:w="1134" w:type="dxa"/>
          </w:tcPr>
          <w:p w:rsidR="00DB080A" w:rsidRPr="005E3725" w:rsidRDefault="00DB080A" w:rsidP="00925996">
            <w:pPr>
              <w:jc w:val="center"/>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DB080A" w:rsidRPr="005E3725" w:rsidRDefault="00DB080A">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p>
        </w:tc>
      </w:tr>
      <w:tr w:rsidR="00DB080A" w:rsidRPr="005E3725" w:rsidTr="00B72FD7">
        <w:tc>
          <w:tcPr>
            <w:tcW w:w="709" w:type="dxa"/>
          </w:tcPr>
          <w:p w:rsidR="00DB080A" w:rsidRPr="005E3725" w:rsidRDefault="00DB080A" w:rsidP="00311BA6">
            <w:pPr>
              <w:pStyle w:val="ListParagraph"/>
              <w:numPr>
                <w:ilvl w:val="0"/>
                <w:numId w:val="10"/>
              </w:numPr>
              <w:ind w:left="454"/>
              <w:rPr>
                <w:rFonts w:ascii="Book Antiqua" w:hAnsi="Book Antiqua" w:cstheme="majorBidi"/>
              </w:rPr>
            </w:pPr>
          </w:p>
        </w:tc>
        <w:tc>
          <w:tcPr>
            <w:tcW w:w="1846" w:type="dxa"/>
          </w:tcPr>
          <w:p w:rsidR="00DB080A" w:rsidRPr="005E3725" w:rsidRDefault="00DB080A" w:rsidP="00B72FD7">
            <w:pPr>
              <w:ind w:left="-7"/>
              <w:rPr>
                <w:rFonts w:ascii="Book Antiqua" w:hAnsi="Book Antiqua" w:cstheme="majorBidi"/>
              </w:rPr>
            </w:pPr>
            <w:r w:rsidRPr="005E3725">
              <w:rPr>
                <w:rFonts w:ascii="Book Antiqua" w:hAnsi="Book Antiqua" w:cstheme="majorBidi"/>
              </w:rPr>
              <w:t xml:space="preserve">M/s Maxims Medical Lahore Pakistan, 210 2nd Floor Land Mark Plaza Jail Road Lahore. </w:t>
            </w:r>
          </w:p>
          <w:p w:rsidR="00DB080A" w:rsidRPr="005E3725" w:rsidRDefault="00DB080A" w:rsidP="00B72FD7">
            <w:pPr>
              <w:pStyle w:val="ListParagraph"/>
              <w:widowControl/>
              <w:ind w:left="0" w:firstLine="0"/>
              <w:contextualSpacing/>
              <w:jc w:val="left"/>
              <w:rPr>
                <w:rFonts w:ascii="Book Antiqua" w:hAnsi="Book Antiqua" w:cs="Times New Roman"/>
              </w:rPr>
            </w:pPr>
          </w:p>
        </w:tc>
        <w:tc>
          <w:tcPr>
            <w:tcW w:w="2089" w:type="dxa"/>
          </w:tcPr>
          <w:p w:rsidR="00DB080A" w:rsidRPr="005E3725" w:rsidRDefault="00DB080A" w:rsidP="00925996">
            <w:pPr>
              <w:jc w:val="both"/>
              <w:rPr>
                <w:rFonts w:ascii="Book Antiqua" w:hAnsi="Book Antiqua" w:cstheme="majorBidi"/>
                <w:sz w:val="22"/>
                <w:szCs w:val="22"/>
              </w:rPr>
            </w:pPr>
            <w:r w:rsidRPr="005E3725">
              <w:rPr>
                <w:rFonts w:ascii="Book Antiqua" w:hAnsi="Book Antiqua" w:cstheme="majorBidi"/>
                <w:sz w:val="22"/>
                <w:szCs w:val="22"/>
              </w:rPr>
              <w:t>Syed Salim Javeed.</w:t>
            </w:r>
          </w:p>
          <w:p w:rsidR="00DB080A" w:rsidRPr="005E3725" w:rsidRDefault="00DB080A" w:rsidP="00925996">
            <w:pPr>
              <w:jc w:val="both"/>
              <w:rPr>
                <w:rFonts w:ascii="Book Antiqua" w:hAnsi="Book Antiqua" w:cstheme="majorBidi"/>
                <w:sz w:val="22"/>
                <w:szCs w:val="22"/>
              </w:rPr>
            </w:pPr>
          </w:p>
          <w:p w:rsidR="00DB080A" w:rsidRPr="005E3725" w:rsidRDefault="00DB080A" w:rsidP="00925996">
            <w:pPr>
              <w:jc w:val="both"/>
              <w:rPr>
                <w:rFonts w:ascii="Book Antiqua" w:hAnsi="Book Antiqua" w:cstheme="majorBidi"/>
                <w:sz w:val="22"/>
                <w:szCs w:val="22"/>
              </w:rPr>
            </w:pPr>
            <w:r w:rsidRPr="005E3725">
              <w:rPr>
                <w:rFonts w:ascii="Book Antiqua" w:hAnsi="Book Antiqua" w:cstheme="majorBidi"/>
                <w:sz w:val="22"/>
                <w:szCs w:val="22"/>
              </w:rPr>
              <w:t>Yasmin Salim.</w:t>
            </w:r>
          </w:p>
        </w:tc>
        <w:tc>
          <w:tcPr>
            <w:tcW w:w="2268" w:type="dxa"/>
          </w:tcPr>
          <w:p w:rsidR="00DB080A" w:rsidRPr="005E3725" w:rsidRDefault="00DB080A" w:rsidP="00925996">
            <w:pPr>
              <w:pStyle w:val="ListParagraph"/>
              <w:widowControl/>
              <w:ind w:left="0" w:firstLine="0"/>
              <w:contextualSpacing/>
              <w:rPr>
                <w:rFonts w:ascii="Book Antiqua" w:hAnsi="Book Antiqua" w:cs="Times New Roman"/>
              </w:rPr>
            </w:pPr>
            <w:r w:rsidRPr="005E3725">
              <w:rPr>
                <w:rFonts w:ascii="Book Antiqua" w:hAnsi="Book Antiqua" w:cs="Times New Roman"/>
              </w:rPr>
              <w:t>Miss Hira Bhutto, Assistant Director-I (MDMC),DRAP, Islamabad.</w:t>
            </w:r>
          </w:p>
          <w:p w:rsidR="00DB080A" w:rsidRPr="005E3725" w:rsidRDefault="00DB080A" w:rsidP="00925996">
            <w:pPr>
              <w:pStyle w:val="ListParagraph"/>
              <w:widowControl/>
              <w:ind w:left="0" w:firstLine="0"/>
              <w:contextualSpacing/>
              <w:rPr>
                <w:rFonts w:ascii="Book Antiqua" w:hAnsi="Book Antiqua" w:cs="Times New Roman"/>
                <w:lang w:val="en-GB"/>
              </w:rPr>
            </w:pPr>
          </w:p>
          <w:p w:rsidR="00DB080A" w:rsidRPr="005E3725" w:rsidRDefault="00DB080A" w:rsidP="00925996">
            <w:pPr>
              <w:pStyle w:val="ListParagraph"/>
              <w:widowControl/>
              <w:ind w:left="0" w:firstLine="0"/>
              <w:contextualSpacing/>
              <w:rPr>
                <w:rFonts w:ascii="Book Antiqua" w:hAnsi="Book Antiqua" w:cs="Times New Roman"/>
                <w:lang w:val="sv-SE"/>
              </w:rPr>
            </w:pPr>
            <w:r w:rsidRPr="005E3725">
              <w:rPr>
                <w:rFonts w:ascii="Book Antiqua" w:hAnsi="Book Antiqua" w:cs="Times New Roman"/>
                <w:lang w:val="sv-SE"/>
              </w:rPr>
              <w:t>Hafiz Muhammad Tayyab, Assistant, DRAP, Islamabad.</w:t>
            </w:r>
          </w:p>
          <w:p w:rsidR="00DB080A" w:rsidRPr="005E3725" w:rsidRDefault="00DB080A" w:rsidP="00925996">
            <w:pPr>
              <w:pStyle w:val="ListParagraph"/>
              <w:widowControl/>
              <w:ind w:left="0" w:firstLine="0"/>
              <w:contextualSpacing/>
              <w:rPr>
                <w:rFonts w:ascii="Book Antiqua" w:hAnsi="Book Antiqua" w:cs="Times New Roman"/>
                <w:lang w:val="sv-SE"/>
              </w:rPr>
            </w:pPr>
          </w:p>
        </w:tc>
        <w:tc>
          <w:tcPr>
            <w:tcW w:w="1134" w:type="dxa"/>
          </w:tcPr>
          <w:p w:rsidR="00DB080A" w:rsidRPr="005E3725" w:rsidRDefault="00DB080A" w:rsidP="00925996">
            <w:pPr>
              <w:jc w:val="center"/>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DB080A" w:rsidRPr="005E3725" w:rsidRDefault="00DB080A">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p>
        </w:tc>
      </w:tr>
      <w:tr w:rsidR="00DB080A" w:rsidRPr="005E3725" w:rsidTr="00925996">
        <w:tc>
          <w:tcPr>
            <w:tcW w:w="709" w:type="dxa"/>
          </w:tcPr>
          <w:p w:rsidR="00DB080A" w:rsidRPr="005E3725" w:rsidRDefault="00DB080A" w:rsidP="00311BA6">
            <w:pPr>
              <w:pStyle w:val="ListParagraph"/>
              <w:numPr>
                <w:ilvl w:val="0"/>
                <w:numId w:val="10"/>
              </w:numPr>
              <w:ind w:left="454"/>
              <w:rPr>
                <w:rFonts w:ascii="Book Antiqua" w:hAnsi="Book Antiqua" w:cstheme="majorBidi"/>
              </w:rPr>
            </w:pPr>
          </w:p>
        </w:tc>
        <w:tc>
          <w:tcPr>
            <w:tcW w:w="1846" w:type="dxa"/>
            <w:vAlign w:val="center"/>
          </w:tcPr>
          <w:p w:rsidR="00DB080A" w:rsidRPr="005E3725" w:rsidRDefault="00DB080A" w:rsidP="00925996">
            <w:pPr>
              <w:jc w:val="both"/>
              <w:rPr>
                <w:rFonts w:ascii="Book Antiqua" w:hAnsi="Book Antiqua" w:cstheme="majorBidi"/>
                <w:sz w:val="22"/>
                <w:szCs w:val="22"/>
              </w:rPr>
            </w:pPr>
            <w:r w:rsidRPr="005E3725">
              <w:rPr>
                <w:rFonts w:ascii="Book Antiqua" w:hAnsi="Book Antiqua" w:cstheme="majorBidi"/>
                <w:sz w:val="22"/>
                <w:szCs w:val="22"/>
              </w:rPr>
              <w:t>M/s Johnson &amp; Johnson Pakistan (Pvt) Ltd, Office No, 806, 8</w:t>
            </w:r>
            <w:r w:rsidRPr="005E3725">
              <w:rPr>
                <w:rFonts w:ascii="Book Antiqua" w:hAnsi="Book Antiqua" w:cstheme="majorBidi"/>
                <w:sz w:val="22"/>
                <w:szCs w:val="22"/>
                <w:vertAlign w:val="superscript"/>
              </w:rPr>
              <w:t>th</w:t>
            </w:r>
            <w:r w:rsidRPr="005E3725">
              <w:rPr>
                <w:rFonts w:ascii="Book Antiqua" w:hAnsi="Book Antiqua" w:cstheme="majorBidi"/>
                <w:sz w:val="22"/>
                <w:szCs w:val="22"/>
              </w:rPr>
              <w:t xml:space="preserve"> Floor Horizon Towers, </w:t>
            </w:r>
          </w:p>
          <w:p w:rsidR="00DB080A" w:rsidRPr="005E3725" w:rsidRDefault="00DB080A" w:rsidP="00925996">
            <w:pPr>
              <w:jc w:val="both"/>
              <w:rPr>
                <w:rFonts w:ascii="Book Antiqua" w:hAnsi="Book Antiqua" w:cstheme="majorBidi"/>
                <w:sz w:val="22"/>
                <w:szCs w:val="22"/>
              </w:rPr>
            </w:pPr>
            <w:r w:rsidRPr="005E3725">
              <w:rPr>
                <w:rFonts w:ascii="Book Antiqua" w:hAnsi="Book Antiqua" w:cstheme="majorBidi"/>
                <w:sz w:val="22"/>
                <w:szCs w:val="22"/>
              </w:rPr>
              <w:t>Block 3, Scheme No 5, Clifton,</w:t>
            </w:r>
          </w:p>
          <w:p w:rsidR="00DB080A" w:rsidRPr="005E3725" w:rsidRDefault="00DB080A" w:rsidP="003A1BF4">
            <w:pPr>
              <w:ind w:left="-7"/>
              <w:rPr>
                <w:rFonts w:ascii="Book Antiqua" w:hAnsi="Book Antiqua" w:cstheme="majorBidi"/>
                <w:sz w:val="22"/>
                <w:szCs w:val="22"/>
              </w:rPr>
            </w:pPr>
            <w:r w:rsidRPr="005E3725">
              <w:rPr>
                <w:rFonts w:ascii="Book Antiqua" w:hAnsi="Book Antiqua" w:cstheme="majorBidi"/>
                <w:sz w:val="22"/>
                <w:szCs w:val="22"/>
              </w:rPr>
              <w:t>Karachi.</w:t>
            </w:r>
          </w:p>
          <w:p w:rsidR="00DB080A" w:rsidRPr="005E3725" w:rsidRDefault="00DB080A" w:rsidP="003A1BF4">
            <w:pPr>
              <w:ind w:left="-7"/>
              <w:rPr>
                <w:rFonts w:ascii="Book Antiqua" w:hAnsi="Book Antiqua" w:cstheme="majorBidi"/>
                <w:sz w:val="22"/>
                <w:szCs w:val="22"/>
              </w:rPr>
            </w:pPr>
          </w:p>
        </w:tc>
        <w:tc>
          <w:tcPr>
            <w:tcW w:w="2089" w:type="dxa"/>
          </w:tcPr>
          <w:p w:rsidR="00DB080A" w:rsidRPr="005E3725" w:rsidRDefault="00DB080A" w:rsidP="00925996">
            <w:pPr>
              <w:jc w:val="both"/>
              <w:rPr>
                <w:rFonts w:ascii="Book Antiqua" w:hAnsi="Book Antiqua" w:cstheme="majorBidi"/>
                <w:sz w:val="22"/>
                <w:szCs w:val="22"/>
              </w:rPr>
            </w:pPr>
            <w:r w:rsidRPr="005E3725">
              <w:rPr>
                <w:rFonts w:ascii="Book Antiqua" w:hAnsi="Book Antiqua" w:cstheme="majorBidi"/>
                <w:sz w:val="22"/>
                <w:szCs w:val="22"/>
              </w:rPr>
              <w:t xml:space="preserve">Khalid Shabban Mansour      </w:t>
            </w:r>
          </w:p>
          <w:p w:rsidR="00DB080A" w:rsidRPr="005E3725" w:rsidRDefault="00DB080A" w:rsidP="00925996">
            <w:pPr>
              <w:jc w:val="both"/>
              <w:rPr>
                <w:rFonts w:ascii="Book Antiqua" w:hAnsi="Book Antiqua" w:cstheme="majorBidi"/>
                <w:sz w:val="22"/>
                <w:szCs w:val="22"/>
              </w:rPr>
            </w:pPr>
          </w:p>
          <w:p w:rsidR="00DB080A" w:rsidRPr="005E3725" w:rsidRDefault="00DB080A" w:rsidP="00925996">
            <w:pPr>
              <w:jc w:val="both"/>
              <w:rPr>
                <w:rFonts w:ascii="Book Antiqua" w:hAnsi="Book Antiqua" w:cstheme="majorBidi"/>
                <w:sz w:val="22"/>
                <w:szCs w:val="22"/>
              </w:rPr>
            </w:pPr>
            <w:r w:rsidRPr="005E3725">
              <w:rPr>
                <w:rFonts w:ascii="Book Antiqua" w:hAnsi="Book Antiqua" w:cstheme="majorBidi"/>
                <w:sz w:val="22"/>
                <w:szCs w:val="22"/>
              </w:rPr>
              <w:t>Ramez Ezzat Aziz Louca</w:t>
            </w:r>
          </w:p>
        </w:tc>
        <w:tc>
          <w:tcPr>
            <w:tcW w:w="2268" w:type="dxa"/>
          </w:tcPr>
          <w:p w:rsidR="00DB080A" w:rsidRPr="005E3725" w:rsidRDefault="00DB080A" w:rsidP="00925996">
            <w:pPr>
              <w:pStyle w:val="ListParagraph"/>
              <w:widowControl/>
              <w:ind w:left="0" w:firstLine="0"/>
              <w:contextualSpacing/>
              <w:rPr>
                <w:rFonts w:ascii="Book Antiqua" w:hAnsi="Book Antiqua" w:cs="Times New Roman"/>
                <w:sz w:val="6"/>
              </w:rPr>
            </w:pPr>
            <w:r w:rsidRPr="005E3725">
              <w:rPr>
                <w:rFonts w:ascii="Book Antiqua" w:hAnsi="Book Antiqua" w:cs="Times New Roman"/>
              </w:rPr>
              <w:t>Dr. Najam Us Saqib, Additional Director, DRAP, Karachi.</w:t>
            </w:r>
          </w:p>
          <w:p w:rsidR="00DB080A" w:rsidRPr="005E3725" w:rsidRDefault="00DB080A" w:rsidP="00925996">
            <w:pPr>
              <w:pStyle w:val="ListParagraph"/>
              <w:widowControl/>
              <w:ind w:left="0" w:firstLine="0"/>
              <w:contextualSpacing/>
              <w:rPr>
                <w:rFonts w:ascii="Book Antiqua" w:hAnsi="Book Antiqua" w:cs="Times New Roman"/>
              </w:rPr>
            </w:pPr>
          </w:p>
          <w:p w:rsidR="00DB080A" w:rsidRPr="005E3725" w:rsidRDefault="00DB080A" w:rsidP="00925996">
            <w:pPr>
              <w:pStyle w:val="ListParagraph"/>
              <w:widowControl/>
              <w:ind w:left="0" w:firstLine="0"/>
              <w:contextualSpacing/>
              <w:rPr>
                <w:rFonts w:ascii="Book Antiqua" w:hAnsi="Book Antiqua" w:cs="Times New Roman"/>
                <w:sz w:val="6"/>
              </w:rPr>
            </w:pPr>
            <w:r w:rsidRPr="005E3725">
              <w:rPr>
                <w:rFonts w:ascii="Book Antiqua" w:hAnsi="Book Antiqua" w:cs="Times New Roman"/>
              </w:rPr>
              <w:t>Dr. Farman Ali Bozdar, Assistant Director, DRAP, Karachi.</w:t>
            </w:r>
          </w:p>
          <w:p w:rsidR="00DB080A" w:rsidRPr="005E3725" w:rsidRDefault="00DB080A" w:rsidP="00925996">
            <w:pPr>
              <w:pStyle w:val="ListParagraph"/>
              <w:widowControl/>
              <w:ind w:left="0" w:firstLine="0"/>
              <w:contextualSpacing/>
              <w:rPr>
                <w:rFonts w:ascii="Book Antiqua" w:hAnsi="Book Antiqua" w:cs="Times New Roman"/>
              </w:rPr>
            </w:pPr>
          </w:p>
        </w:tc>
        <w:tc>
          <w:tcPr>
            <w:tcW w:w="1134" w:type="dxa"/>
          </w:tcPr>
          <w:p w:rsidR="00DB080A" w:rsidRPr="005E3725" w:rsidRDefault="00DB080A"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DB080A" w:rsidRPr="005E3725" w:rsidRDefault="00DB080A">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r w:rsidR="00B72FD7" w:rsidRPr="005E3725">
              <w:rPr>
                <w:rFonts w:ascii="Book Antiqua" w:hAnsi="Book Antiqua"/>
                <w:sz w:val="20"/>
                <w:szCs w:val="20"/>
              </w:rPr>
              <w:t xml:space="preserve"> subjce to agreement for storage area.</w:t>
            </w:r>
          </w:p>
        </w:tc>
      </w:tr>
      <w:tr w:rsidR="00DB080A" w:rsidRPr="005E3725" w:rsidTr="003A1BF4">
        <w:tc>
          <w:tcPr>
            <w:tcW w:w="709" w:type="dxa"/>
          </w:tcPr>
          <w:p w:rsidR="00DB080A" w:rsidRPr="005E3725" w:rsidRDefault="00DB080A" w:rsidP="00311BA6">
            <w:pPr>
              <w:pStyle w:val="ListParagraph"/>
              <w:numPr>
                <w:ilvl w:val="0"/>
                <w:numId w:val="10"/>
              </w:numPr>
              <w:ind w:left="454"/>
              <w:rPr>
                <w:rFonts w:ascii="Book Antiqua" w:hAnsi="Book Antiqua" w:cstheme="majorBidi"/>
              </w:rPr>
            </w:pPr>
          </w:p>
        </w:tc>
        <w:tc>
          <w:tcPr>
            <w:tcW w:w="1846" w:type="dxa"/>
          </w:tcPr>
          <w:p w:rsidR="00DB080A" w:rsidRPr="005E3725" w:rsidRDefault="00DB080A" w:rsidP="003A1BF4">
            <w:pPr>
              <w:ind w:left="-7"/>
              <w:rPr>
                <w:rFonts w:ascii="Book Antiqua" w:hAnsi="Book Antiqua" w:cstheme="majorBidi"/>
                <w:sz w:val="22"/>
                <w:szCs w:val="22"/>
              </w:rPr>
            </w:pPr>
            <w:r w:rsidRPr="005E3725">
              <w:rPr>
                <w:rFonts w:ascii="Book Antiqua" w:hAnsi="Book Antiqua" w:cstheme="majorBidi"/>
                <w:sz w:val="22"/>
                <w:szCs w:val="22"/>
              </w:rPr>
              <w:t>M/s Arizona Healthcare Products, Plot No. 14, chuburji Park road near chowk Chuburji, Lahore.</w:t>
            </w:r>
          </w:p>
          <w:p w:rsidR="00DB080A" w:rsidRPr="005E3725" w:rsidRDefault="00DB080A" w:rsidP="003A1BF4">
            <w:pPr>
              <w:rPr>
                <w:rFonts w:ascii="Book Antiqua" w:hAnsi="Book Antiqua" w:cstheme="majorBidi"/>
                <w:sz w:val="22"/>
                <w:szCs w:val="22"/>
              </w:rPr>
            </w:pPr>
          </w:p>
        </w:tc>
        <w:tc>
          <w:tcPr>
            <w:tcW w:w="2089" w:type="dxa"/>
          </w:tcPr>
          <w:p w:rsidR="00DB080A" w:rsidRPr="005E3725" w:rsidRDefault="00DB080A" w:rsidP="00925996">
            <w:pPr>
              <w:jc w:val="both"/>
              <w:rPr>
                <w:rFonts w:ascii="Book Antiqua" w:hAnsi="Book Antiqua" w:cstheme="majorBidi"/>
                <w:sz w:val="22"/>
                <w:szCs w:val="22"/>
              </w:rPr>
            </w:pPr>
            <w:r w:rsidRPr="005E3725">
              <w:rPr>
                <w:rFonts w:ascii="Book Antiqua" w:hAnsi="Book Antiqua" w:cstheme="majorBidi"/>
                <w:sz w:val="22"/>
                <w:szCs w:val="22"/>
              </w:rPr>
              <w:t>Mr. Zahoor Ellahi.</w:t>
            </w:r>
          </w:p>
          <w:p w:rsidR="00DB080A" w:rsidRPr="005E3725" w:rsidRDefault="00DB080A" w:rsidP="00925996">
            <w:pPr>
              <w:jc w:val="both"/>
              <w:rPr>
                <w:rFonts w:ascii="Book Antiqua" w:hAnsi="Book Antiqua" w:cstheme="majorBidi"/>
                <w:sz w:val="22"/>
                <w:szCs w:val="22"/>
              </w:rPr>
            </w:pPr>
          </w:p>
          <w:p w:rsidR="00DB080A" w:rsidRPr="005E3725" w:rsidRDefault="00DB080A" w:rsidP="00925996">
            <w:pPr>
              <w:jc w:val="both"/>
              <w:rPr>
                <w:rFonts w:ascii="Book Antiqua" w:hAnsi="Book Antiqua" w:cstheme="majorBidi"/>
                <w:sz w:val="22"/>
                <w:szCs w:val="22"/>
              </w:rPr>
            </w:pPr>
            <w:r w:rsidRPr="005E3725">
              <w:rPr>
                <w:rFonts w:ascii="Book Antiqua" w:hAnsi="Book Antiqua" w:cstheme="majorBidi"/>
                <w:sz w:val="22"/>
                <w:szCs w:val="22"/>
              </w:rPr>
              <w:t>Mr.Rashida Ishrat</w:t>
            </w:r>
          </w:p>
        </w:tc>
        <w:tc>
          <w:tcPr>
            <w:tcW w:w="2268" w:type="dxa"/>
          </w:tcPr>
          <w:p w:rsidR="00DB080A" w:rsidRPr="005E3725" w:rsidRDefault="00DB080A" w:rsidP="00925996">
            <w:pPr>
              <w:pStyle w:val="ListParagraph"/>
              <w:widowControl/>
              <w:ind w:left="0" w:firstLine="0"/>
              <w:contextualSpacing/>
              <w:rPr>
                <w:rFonts w:ascii="Book Antiqua" w:hAnsi="Book Antiqua" w:cs="Times New Roman"/>
              </w:rPr>
            </w:pPr>
            <w:r w:rsidRPr="005E3725">
              <w:rPr>
                <w:rFonts w:ascii="Book Antiqua" w:hAnsi="Book Antiqua" w:cs="Times New Roman"/>
              </w:rPr>
              <w:t>Hafiz Muhammad Asif Iqbal, Assistant Director-V (MD&amp;MC), DRAP, Islamabad.</w:t>
            </w:r>
          </w:p>
          <w:p w:rsidR="00DB080A" w:rsidRPr="005E3725" w:rsidRDefault="00DB080A" w:rsidP="00925996">
            <w:pPr>
              <w:pStyle w:val="ListParagraph"/>
              <w:widowControl/>
              <w:ind w:left="0" w:firstLine="0"/>
              <w:contextualSpacing/>
              <w:rPr>
                <w:rFonts w:ascii="Book Antiqua" w:hAnsi="Book Antiqua" w:cs="Times New Roman"/>
              </w:rPr>
            </w:pPr>
          </w:p>
          <w:p w:rsidR="00DB080A" w:rsidRPr="005E3725" w:rsidRDefault="00DB080A" w:rsidP="00925996">
            <w:pPr>
              <w:pStyle w:val="ListParagraph"/>
              <w:widowControl/>
              <w:ind w:left="0" w:firstLine="0"/>
              <w:contextualSpacing/>
              <w:rPr>
                <w:rFonts w:ascii="Book Antiqua" w:hAnsi="Book Antiqua" w:cs="Times New Roman"/>
              </w:rPr>
            </w:pPr>
            <w:r w:rsidRPr="005E3725">
              <w:rPr>
                <w:rFonts w:ascii="Book Antiqua" w:hAnsi="Book Antiqua" w:cs="Times New Roman"/>
              </w:rPr>
              <w:t>Hafiz Muhammad Jawad Ali, Assistant Director (EC), DRAP, Islamabad</w:t>
            </w:r>
          </w:p>
        </w:tc>
        <w:tc>
          <w:tcPr>
            <w:tcW w:w="1134" w:type="dxa"/>
          </w:tcPr>
          <w:p w:rsidR="00DB080A" w:rsidRPr="005E3725" w:rsidRDefault="00DB080A" w:rsidP="00925996">
            <w:pPr>
              <w:suppressAutoHyphens w:val="0"/>
              <w:jc w:val="both"/>
              <w:rPr>
                <w:rFonts w:ascii="Book Antiqua" w:hAnsi="Book Antiqua" w:cstheme="majorBidi"/>
                <w:sz w:val="22"/>
                <w:szCs w:val="22"/>
              </w:rPr>
            </w:pPr>
            <w:r w:rsidRPr="005E3725">
              <w:rPr>
                <w:rFonts w:ascii="Book Antiqua" w:hAnsi="Book Antiqua" w:cstheme="majorBidi"/>
                <w:sz w:val="22"/>
                <w:szCs w:val="22"/>
              </w:rPr>
              <w:t>No</w:t>
            </w:r>
          </w:p>
        </w:tc>
        <w:tc>
          <w:tcPr>
            <w:tcW w:w="2410" w:type="dxa"/>
          </w:tcPr>
          <w:p w:rsidR="00DB080A" w:rsidRPr="005E3725" w:rsidRDefault="00DB080A">
            <w:pPr>
              <w:rPr>
                <w:rFonts w:ascii="Book Antiqua" w:hAnsi="Book Antiqua"/>
              </w:rPr>
            </w:pPr>
            <w:r w:rsidRPr="005E3725">
              <w:rPr>
                <w:rFonts w:ascii="Book Antiqua" w:hAnsi="Book Antiqua"/>
                <w:b/>
                <w:bCs/>
                <w:sz w:val="20"/>
                <w:szCs w:val="20"/>
              </w:rPr>
              <w:t>Approved</w:t>
            </w:r>
            <w:r w:rsidRPr="005E3725">
              <w:rPr>
                <w:rFonts w:ascii="Book Antiqua" w:hAnsi="Book Antiqua"/>
                <w:sz w:val="20"/>
                <w:szCs w:val="20"/>
              </w:rPr>
              <w:t xml:space="preserve"> for room temperature medical devices without cold chain facility</w:t>
            </w:r>
          </w:p>
        </w:tc>
      </w:tr>
    </w:tbl>
    <w:p w:rsidR="00903E00" w:rsidRPr="005E3725" w:rsidRDefault="00903E00" w:rsidP="00903E00">
      <w:pPr>
        <w:spacing w:line="360" w:lineRule="auto"/>
        <w:jc w:val="both"/>
        <w:rPr>
          <w:rFonts w:ascii="Book Antiqua" w:hAnsi="Book Antiqua"/>
          <w:sz w:val="34"/>
          <w:szCs w:val="34"/>
        </w:rPr>
      </w:pPr>
    </w:p>
    <w:p w:rsidR="00CF0DB9" w:rsidRPr="005E3725" w:rsidRDefault="00CF0DB9" w:rsidP="00CF0DB9">
      <w:pPr>
        <w:ind w:left="1418" w:hanging="1560"/>
        <w:rPr>
          <w:rFonts w:ascii="Book Antiqua" w:hAnsi="Book Antiqua" w:cstheme="majorBidi"/>
          <w:b/>
          <w:bCs/>
        </w:rPr>
      </w:pPr>
      <w:r w:rsidRPr="005E3725">
        <w:rPr>
          <w:rFonts w:ascii="Book Antiqua" w:hAnsi="Book Antiqua"/>
          <w:b/>
        </w:rPr>
        <w:t xml:space="preserve">Item No.III.    </w:t>
      </w:r>
      <w:r w:rsidR="0081550F" w:rsidRPr="005E3725">
        <w:rPr>
          <w:rFonts w:ascii="Book Antiqua" w:hAnsi="Book Antiqua" w:cstheme="majorBidi"/>
          <w:b/>
          <w:bCs/>
          <w:u w:val="single"/>
        </w:rPr>
        <w:t>APPLICATIONS FOR GRANT OF REGISTRATION OF MEDICAL DEVICES FOR IMPORT</w:t>
      </w:r>
      <w:r w:rsidRPr="005E3725">
        <w:rPr>
          <w:rFonts w:ascii="Book Antiqua" w:hAnsi="Book Antiqua" w:cstheme="majorBidi"/>
          <w:b/>
          <w:bCs/>
        </w:rPr>
        <w:t>.</w:t>
      </w:r>
    </w:p>
    <w:p w:rsidR="00CF0DB9" w:rsidRPr="005E3725" w:rsidRDefault="00CF0DB9" w:rsidP="00CF0DB9">
      <w:pPr>
        <w:rPr>
          <w:rFonts w:ascii="Book Antiqua" w:hAnsi="Book Antiqua" w:cstheme="majorBidi"/>
          <w:b/>
          <w:bCs/>
        </w:rPr>
      </w:pPr>
    </w:p>
    <w:p w:rsidR="000D3679" w:rsidRPr="005E3725" w:rsidRDefault="00CF0DB9" w:rsidP="00183C1E">
      <w:pPr>
        <w:spacing w:line="360" w:lineRule="auto"/>
        <w:rPr>
          <w:rFonts w:ascii="Book Antiqua" w:hAnsi="Book Antiqua"/>
        </w:rPr>
      </w:pPr>
      <w:r w:rsidRPr="005E3725">
        <w:rPr>
          <w:rFonts w:ascii="Book Antiqua" w:hAnsi="Book Antiqua"/>
        </w:rPr>
        <w:tab/>
        <w:t xml:space="preserve">           </w:t>
      </w:r>
      <w:r w:rsidR="000D3679" w:rsidRPr="005E3725">
        <w:rPr>
          <w:rFonts w:ascii="Book Antiqua" w:hAnsi="Book Antiqua"/>
        </w:rPr>
        <w:tab/>
        <w:t xml:space="preserve">Secretary MDB informed the Board that the following applications for grant of registration of medical devices for import under Medical Devices Rules, 2017 were received in the Division. The MDB discussed and decided as mentioned </w:t>
      </w:r>
      <w:r w:rsidR="00183C1E" w:rsidRPr="005E3725">
        <w:rPr>
          <w:rFonts w:ascii="Book Antiqua" w:hAnsi="Book Antiqua"/>
        </w:rPr>
        <w:t>against earch</w:t>
      </w:r>
      <w:r w:rsidR="000D3679" w:rsidRPr="005E3725">
        <w:rPr>
          <w:rFonts w:ascii="Book Antiqua" w:hAnsi="Book Antiqua"/>
        </w:rPr>
        <w:t>:</w:t>
      </w:r>
    </w:p>
    <w:p w:rsidR="000D3679" w:rsidRPr="005E3725" w:rsidRDefault="000D3679" w:rsidP="000D3679">
      <w:pPr>
        <w:jc w:val="both"/>
        <w:rPr>
          <w:rFonts w:ascii="Book Antiqua" w:hAnsi="Book Antiqua"/>
          <w:bCs/>
        </w:rPr>
      </w:pPr>
    </w:p>
    <w:tbl>
      <w:tblPr>
        <w:tblStyle w:val="TableGrid"/>
        <w:tblW w:w="10598" w:type="dxa"/>
        <w:tblLayout w:type="fixed"/>
        <w:tblLook w:val="04A0" w:firstRow="1" w:lastRow="0" w:firstColumn="1" w:lastColumn="0" w:noHBand="0" w:noVBand="1"/>
      </w:tblPr>
      <w:tblGrid>
        <w:gridCol w:w="709"/>
        <w:gridCol w:w="1633"/>
        <w:gridCol w:w="39"/>
        <w:gridCol w:w="29"/>
        <w:gridCol w:w="1917"/>
        <w:gridCol w:w="39"/>
        <w:gridCol w:w="29"/>
        <w:gridCol w:w="1488"/>
        <w:gridCol w:w="1347"/>
        <w:gridCol w:w="74"/>
        <w:gridCol w:w="39"/>
        <w:gridCol w:w="28"/>
        <w:gridCol w:w="1560"/>
        <w:gridCol w:w="141"/>
        <w:gridCol w:w="75"/>
        <w:gridCol w:w="67"/>
        <w:gridCol w:w="1384"/>
      </w:tblGrid>
      <w:tr w:rsidR="00086C9C" w:rsidRPr="005E3725" w:rsidTr="004E1FD7">
        <w:tc>
          <w:tcPr>
            <w:tcW w:w="709" w:type="dxa"/>
            <w:shd w:val="clear" w:color="auto" w:fill="auto"/>
          </w:tcPr>
          <w:p w:rsidR="00086C9C" w:rsidRPr="005E3725" w:rsidRDefault="00086C9C" w:rsidP="00CF0DB9">
            <w:pPr>
              <w:jc w:val="both"/>
              <w:rPr>
                <w:rFonts w:ascii="Book Antiqua" w:hAnsi="Book Antiqua"/>
                <w:bCs/>
              </w:rPr>
            </w:pPr>
          </w:p>
        </w:tc>
        <w:tc>
          <w:tcPr>
            <w:tcW w:w="9889" w:type="dxa"/>
            <w:gridSpan w:val="16"/>
            <w:shd w:val="clear" w:color="auto" w:fill="auto"/>
          </w:tcPr>
          <w:p w:rsidR="00086C9C" w:rsidRPr="005E3725" w:rsidRDefault="005A3BCF" w:rsidP="005A3BCF">
            <w:pPr>
              <w:jc w:val="center"/>
              <w:rPr>
                <w:rFonts w:ascii="Book Antiqua" w:hAnsi="Book Antiqua"/>
                <w:b/>
                <w:bCs/>
                <w:sz w:val="28"/>
              </w:rPr>
            </w:pPr>
            <w:r w:rsidRPr="005E3725">
              <w:rPr>
                <w:rFonts w:ascii="Book Antiqua" w:hAnsi="Book Antiqua"/>
                <w:b/>
                <w:bCs/>
                <w:sz w:val="28"/>
              </w:rPr>
              <w:t>EVALUATOR</w:t>
            </w:r>
            <w:r w:rsidR="00086C9C" w:rsidRPr="005E3725">
              <w:rPr>
                <w:rFonts w:ascii="Book Antiqua" w:hAnsi="Book Antiqua"/>
                <w:b/>
                <w:bCs/>
                <w:sz w:val="28"/>
              </w:rPr>
              <w:t>:</w:t>
            </w:r>
            <w:r w:rsidR="002C6356" w:rsidRPr="005E3725">
              <w:rPr>
                <w:rFonts w:ascii="Book Antiqua" w:hAnsi="Book Antiqua"/>
                <w:b/>
                <w:bCs/>
                <w:sz w:val="28"/>
              </w:rPr>
              <w:t xml:space="preserve"> MRS</w:t>
            </w:r>
            <w:r w:rsidR="00086C9C" w:rsidRPr="005E3725">
              <w:rPr>
                <w:rFonts w:ascii="Book Antiqua" w:hAnsi="Book Antiqua"/>
                <w:b/>
                <w:bCs/>
                <w:sz w:val="28"/>
              </w:rPr>
              <w:t xml:space="preserve">. </w:t>
            </w:r>
            <w:r w:rsidR="002C6356" w:rsidRPr="005E3725">
              <w:rPr>
                <w:rFonts w:ascii="Book Antiqua" w:hAnsi="Book Antiqua"/>
                <w:b/>
                <w:bCs/>
                <w:sz w:val="28"/>
              </w:rPr>
              <w:t>HIRA BHUTTO</w:t>
            </w:r>
            <w:r w:rsidR="00086C9C" w:rsidRPr="005E3725">
              <w:rPr>
                <w:rFonts w:ascii="Book Antiqua" w:hAnsi="Book Antiqua"/>
                <w:b/>
                <w:bCs/>
                <w:sz w:val="28"/>
              </w:rPr>
              <w:t>, AD, MDMC</w:t>
            </w:r>
          </w:p>
          <w:p w:rsidR="00B72FD7" w:rsidRPr="005E3725" w:rsidRDefault="00B72FD7" w:rsidP="005A3BCF">
            <w:pPr>
              <w:jc w:val="center"/>
              <w:rPr>
                <w:rFonts w:ascii="Book Antiqua" w:hAnsi="Book Antiqua"/>
                <w:bCs/>
              </w:rPr>
            </w:pPr>
          </w:p>
        </w:tc>
      </w:tr>
      <w:tr w:rsidR="005D02A3" w:rsidRPr="005E3725" w:rsidTr="004E1FD7">
        <w:tc>
          <w:tcPr>
            <w:tcW w:w="709" w:type="dxa"/>
            <w:shd w:val="clear" w:color="auto" w:fill="auto"/>
          </w:tcPr>
          <w:p w:rsidR="005D02A3" w:rsidRPr="005E3725" w:rsidRDefault="005D02A3" w:rsidP="00CF0DB9">
            <w:pPr>
              <w:jc w:val="both"/>
              <w:rPr>
                <w:rFonts w:ascii="Book Antiqua" w:hAnsi="Book Antiqua"/>
                <w:b/>
              </w:rPr>
            </w:pPr>
            <w:r w:rsidRPr="005E3725">
              <w:rPr>
                <w:rFonts w:ascii="Book Antiqua" w:hAnsi="Book Antiqua"/>
                <w:b/>
              </w:rPr>
              <w:t>Sr No.</w:t>
            </w:r>
          </w:p>
        </w:tc>
        <w:tc>
          <w:tcPr>
            <w:tcW w:w="1633" w:type="dxa"/>
            <w:shd w:val="clear" w:color="auto" w:fill="auto"/>
          </w:tcPr>
          <w:p w:rsidR="005D02A3" w:rsidRPr="005E3725" w:rsidRDefault="005D02A3" w:rsidP="00CF0DB9">
            <w:pPr>
              <w:jc w:val="both"/>
              <w:rPr>
                <w:rFonts w:ascii="Book Antiqua" w:hAnsi="Book Antiqua"/>
                <w:b/>
              </w:rPr>
            </w:pPr>
            <w:r w:rsidRPr="005E3725">
              <w:rPr>
                <w:rFonts w:ascii="Book Antiqua" w:hAnsi="Book Antiqua"/>
                <w:b/>
              </w:rPr>
              <w:t>Name of Importer</w:t>
            </w:r>
          </w:p>
        </w:tc>
        <w:tc>
          <w:tcPr>
            <w:tcW w:w="1985" w:type="dxa"/>
            <w:gridSpan w:val="3"/>
            <w:shd w:val="clear" w:color="auto" w:fill="auto"/>
          </w:tcPr>
          <w:p w:rsidR="005D02A3" w:rsidRPr="005E3725" w:rsidRDefault="005D02A3" w:rsidP="00CF0DB9">
            <w:pPr>
              <w:jc w:val="both"/>
              <w:rPr>
                <w:rFonts w:ascii="Book Antiqua" w:hAnsi="Book Antiqua"/>
                <w:b/>
              </w:rPr>
            </w:pPr>
            <w:r w:rsidRPr="005E3725">
              <w:rPr>
                <w:rFonts w:ascii="Book Antiqua" w:hAnsi="Book Antiqua"/>
                <w:b/>
              </w:rPr>
              <w:t>Name of Manufacturer</w:t>
            </w:r>
          </w:p>
        </w:tc>
        <w:tc>
          <w:tcPr>
            <w:tcW w:w="2903" w:type="dxa"/>
            <w:gridSpan w:val="4"/>
            <w:shd w:val="clear" w:color="auto" w:fill="auto"/>
          </w:tcPr>
          <w:p w:rsidR="005D02A3" w:rsidRPr="005E3725" w:rsidRDefault="005D02A3" w:rsidP="00F56D11">
            <w:pPr>
              <w:jc w:val="both"/>
              <w:rPr>
                <w:rFonts w:ascii="Book Antiqua" w:hAnsi="Book Antiqua"/>
                <w:b/>
              </w:rPr>
            </w:pPr>
            <w:r w:rsidRPr="005E3725">
              <w:rPr>
                <w:rFonts w:ascii="Book Antiqua" w:hAnsi="Book Antiqua"/>
                <w:b/>
              </w:rPr>
              <w:t>Name of Medical Device</w:t>
            </w:r>
          </w:p>
        </w:tc>
        <w:tc>
          <w:tcPr>
            <w:tcW w:w="1701" w:type="dxa"/>
            <w:gridSpan w:val="4"/>
            <w:shd w:val="clear" w:color="auto" w:fill="auto"/>
          </w:tcPr>
          <w:p w:rsidR="005D02A3" w:rsidRPr="005E3725" w:rsidRDefault="005D02A3" w:rsidP="00F56D11">
            <w:pPr>
              <w:jc w:val="both"/>
              <w:rPr>
                <w:rFonts w:ascii="Book Antiqua" w:hAnsi="Book Antiqua"/>
                <w:b/>
              </w:rPr>
            </w:pPr>
            <w:r w:rsidRPr="005E3725">
              <w:rPr>
                <w:rFonts w:ascii="Book Antiqua" w:hAnsi="Book Antiqua"/>
                <w:b/>
              </w:rPr>
              <w:t>Brief Description</w:t>
            </w:r>
          </w:p>
        </w:tc>
        <w:tc>
          <w:tcPr>
            <w:tcW w:w="1667" w:type="dxa"/>
            <w:gridSpan w:val="4"/>
            <w:shd w:val="clear" w:color="auto" w:fill="auto"/>
          </w:tcPr>
          <w:p w:rsidR="005D02A3" w:rsidRPr="005E3725" w:rsidRDefault="00183C1E" w:rsidP="00F56D11">
            <w:pPr>
              <w:jc w:val="both"/>
              <w:rPr>
                <w:rFonts w:ascii="Book Antiqua" w:hAnsi="Book Antiqua"/>
                <w:b/>
              </w:rPr>
            </w:pPr>
            <w:r w:rsidRPr="005E3725">
              <w:rPr>
                <w:rFonts w:ascii="Book Antiqua" w:hAnsi="Book Antiqua"/>
                <w:b/>
              </w:rPr>
              <w:t>Decision</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884FAD" w:rsidRPr="005E3725" w:rsidRDefault="00884FAD"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Boston Scientific Corporation</w:t>
            </w:r>
          </w:p>
          <w:p w:rsidR="00884FAD" w:rsidRPr="005E3725" w:rsidRDefault="00884FAD" w:rsidP="00146382">
            <w:pPr>
              <w:rPr>
                <w:rFonts w:ascii="Book Antiqua" w:hAnsi="Book Antiqua" w:cstheme="majorBidi"/>
              </w:rPr>
            </w:pPr>
            <w:r w:rsidRPr="005E3725">
              <w:rPr>
                <w:rFonts w:ascii="Book Antiqua" w:hAnsi="Book Antiqua" w:cstheme="majorBidi"/>
              </w:rPr>
              <w:t>300, Boston Scientific Way, Marlborough, MA 01752 USA</w:t>
            </w:r>
          </w:p>
          <w:p w:rsidR="00884FAD" w:rsidRPr="005E3725" w:rsidRDefault="00884FAD" w:rsidP="00146382">
            <w:pPr>
              <w:rPr>
                <w:rFonts w:ascii="Book Antiqua" w:hAnsi="Book Antiqua" w:cstheme="majorBidi"/>
                <w:b/>
                <w:bCs/>
              </w:rPr>
            </w:pPr>
          </w:p>
          <w:p w:rsidR="00884FAD" w:rsidRPr="005E3725" w:rsidRDefault="00884FAD" w:rsidP="00146382">
            <w:pPr>
              <w:rPr>
                <w:rFonts w:ascii="Book Antiqua" w:hAnsi="Book Antiqua" w:cstheme="majorBidi"/>
                <w:b/>
                <w:bCs/>
              </w:rPr>
            </w:pPr>
            <w:r w:rsidRPr="005E3725">
              <w:rPr>
                <w:rFonts w:ascii="Book Antiqua" w:hAnsi="Book Antiqua" w:cstheme="majorBidi"/>
                <w:b/>
                <w:bCs/>
              </w:rPr>
              <w:t>Manufacturing Site:</w:t>
            </w:r>
          </w:p>
          <w:p w:rsidR="00884FAD" w:rsidRPr="005E3725" w:rsidRDefault="00884FAD" w:rsidP="00146382">
            <w:pPr>
              <w:rPr>
                <w:rFonts w:ascii="Book Antiqua" w:hAnsi="Book Antiqua" w:cstheme="majorBidi"/>
              </w:rPr>
            </w:pPr>
            <w:r w:rsidRPr="005E3725">
              <w:rPr>
                <w:rFonts w:ascii="Book Antiqua" w:hAnsi="Book Antiqua" w:cstheme="majorBidi"/>
              </w:rPr>
              <w:t>M/s Boston Scientific Corporation 302 Parkway, Global park, La Aurora, Heredia, Costa Rica</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 xml:space="preserve">(FSC USFDA </w:t>
            </w:r>
          </w:p>
          <w:p w:rsidR="00884FAD" w:rsidRPr="005E3725" w:rsidRDefault="00884FAD" w:rsidP="00146382">
            <w:pPr>
              <w:rPr>
                <w:rFonts w:ascii="Book Antiqua" w:hAnsi="Book Antiqua" w:cstheme="majorBidi"/>
                <w:b/>
                <w:bCs/>
              </w:rPr>
            </w:pPr>
            <w:r w:rsidRPr="005E3725">
              <w:rPr>
                <w:rFonts w:ascii="Book Antiqua" w:hAnsi="Book Antiqua" w:cstheme="majorBidi"/>
              </w:rPr>
              <w:t>valid till 05-08-2020)</w:t>
            </w:r>
          </w:p>
        </w:tc>
        <w:tc>
          <w:tcPr>
            <w:tcW w:w="2903" w:type="dxa"/>
            <w:gridSpan w:val="4"/>
            <w:shd w:val="clear" w:color="auto" w:fill="auto"/>
          </w:tcPr>
          <w:p w:rsidR="00884FAD" w:rsidRPr="005E3725" w:rsidRDefault="00884FAD" w:rsidP="00146382">
            <w:pPr>
              <w:pStyle w:val="Style25"/>
              <w:tabs>
                <w:tab w:val="left" w:pos="1170"/>
                <w:tab w:val="left" w:pos="1620"/>
                <w:tab w:val="left" w:pos="2430"/>
                <w:tab w:val="left" w:pos="2890"/>
              </w:tabs>
              <w:spacing w:line="240" w:lineRule="auto"/>
              <w:rPr>
                <w:rStyle w:val="FontStyle37"/>
                <w:rFonts w:ascii="Book Antiqua" w:hAnsi="Book Antiqua" w:cs="Times New Roman"/>
                <w:b w:val="0"/>
                <w:bCs w:val="0"/>
                <w:color w:val="auto"/>
                <w:sz w:val="28"/>
                <w:szCs w:val="28"/>
              </w:rPr>
            </w:pPr>
            <w:r w:rsidRPr="005E3725">
              <w:rPr>
                <w:rStyle w:val="FontStyle37"/>
                <w:rFonts w:ascii="Book Antiqua" w:hAnsi="Book Antiqua" w:cs="Times New Roman"/>
                <w:b w:val="0"/>
                <w:bCs w:val="0"/>
                <w:color w:val="auto"/>
                <w:sz w:val="22"/>
                <w:szCs w:val="22"/>
              </w:rPr>
              <w:t>PT Graphix</w:t>
            </w:r>
            <w:r w:rsidRPr="005E3725">
              <w:rPr>
                <w:rStyle w:val="FontStyle37"/>
                <w:rFonts w:ascii="Book Antiqua" w:hAnsi="Book Antiqua" w:cs="Times New Roman"/>
                <w:b w:val="0"/>
                <w:bCs w:val="0"/>
                <w:color w:val="auto"/>
                <w:sz w:val="22"/>
                <w:szCs w:val="22"/>
                <w:vertAlign w:val="superscript"/>
              </w:rPr>
              <w:t>TM</w:t>
            </w:r>
            <w:r w:rsidRPr="005E3725">
              <w:rPr>
                <w:rStyle w:val="FontStyle37"/>
                <w:rFonts w:ascii="Book Antiqua" w:hAnsi="Book Antiqua" w:cs="Times New Roman"/>
                <w:b w:val="0"/>
                <w:bCs w:val="0"/>
                <w:color w:val="auto"/>
                <w:sz w:val="22"/>
                <w:szCs w:val="22"/>
              </w:rPr>
              <w:t xml:space="preserve"> Guidewire with ICE</w:t>
            </w:r>
            <w:r w:rsidRPr="005E3725">
              <w:rPr>
                <w:rStyle w:val="FontStyle37"/>
                <w:rFonts w:ascii="Book Antiqua" w:hAnsi="Book Antiqua" w:cs="Times New Roman"/>
                <w:b w:val="0"/>
                <w:bCs w:val="0"/>
                <w:color w:val="auto"/>
                <w:sz w:val="22"/>
                <w:szCs w:val="22"/>
                <w:vertAlign w:val="superscript"/>
              </w:rPr>
              <w:t>TM</w:t>
            </w:r>
            <w:r w:rsidRPr="005E3725">
              <w:rPr>
                <w:rStyle w:val="FontStyle37"/>
                <w:rFonts w:ascii="Book Antiqua" w:hAnsi="Book Antiqua" w:cs="Times New Roman"/>
                <w:b w:val="0"/>
                <w:bCs w:val="0"/>
                <w:color w:val="auto"/>
                <w:sz w:val="22"/>
                <w:szCs w:val="22"/>
              </w:rPr>
              <w:t xml:space="preserve"> Hydrophilic Coating</w:t>
            </w:r>
          </w:p>
          <w:p w:rsidR="00884FAD" w:rsidRPr="005E3725" w:rsidRDefault="00884FAD" w:rsidP="00146382">
            <w:pPr>
              <w:spacing w:line="360" w:lineRule="auto"/>
              <w:rPr>
                <w:rFonts w:ascii="Book Antiqua" w:hAnsi="Book Antiqua" w:cstheme="majorBidi"/>
                <w:sz w:val="8"/>
                <w:szCs w:val="8"/>
              </w:rPr>
            </w:pP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Class D</w:t>
            </w: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Shelf Life: 24Month</w:t>
            </w:r>
          </w:p>
          <w:p w:rsidR="00884FAD" w:rsidRPr="005E3725" w:rsidRDefault="00884FAD" w:rsidP="00146382">
            <w:pPr>
              <w:rPr>
                <w:rFonts w:ascii="Book Antiqua" w:hAnsi="Book Antiqua" w:cstheme="majorBidi"/>
              </w:rPr>
            </w:pPr>
            <w:r w:rsidRPr="005E3725">
              <w:rPr>
                <w:rFonts w:ascii="Book Antiqua" w:hAnsi="Book Antiqua" w:cstheme="majorBidi"/>
              </w:rPr>
              <w:t>H74914902011</w:t>
            </w:r>
            <w:r w:rsidRPr="005E3725">
              <w:rPr>
                <w:rFonts w:ascii="Book Antiqua" w:hAnsi="Book Antiqua" w:cstheme="majorBidi"/>
              </w:rPr>
              <w:tab/>
            </w:r>
            <w:r w:rsidRPr="005E3725">
              <w:rPr>
                <w:rFonts w:ascii="Book Antiqua" w:hAnsi="Book Antiqua" w:cstheme="majorBidi"/>
              </w:rPr>
              <w:tab/>
            </w:r>
          </w:p>
          <w:p w:rsidR="00884FAD" w:rsidRPr="005E3725" w:rsidRDefault="00884FAD" w:rsidP="00146382">
            <w:pPr>
              <w:rPr>
                <w:rFonts w:ascii="Book Antiqua" w:hAnsi="Book Antiqua" w:cstheme="majorBidi"/>
              </w:rPr>
            </w:pPr>
            <w:r w:rsidRPr="005E3725">
              <w:rPr>
                <w:rFonts w:ascii="Book Antiqua" w:hAnsi="Book Antiqua" w:cstheme="majorBidi"/>
              </w:rPr>
              <w:t xml:space="preserve">08714729254928 </w:t>
            </w:r>
            <w:r w:rsidRPr="005E3725">
              <w:rPr>
                <w:rFonts w:ascii="Book Antiqua" w:hAnsi="Book Antiqua" w:cstheme="majorBidi"/>
              </w:rPr>
              <w:tab/>
            </w:r>
          </w:p>
          <w:p w:rsidR="00884FAD" w:rsidRPr="005E3725" w:rsidRDefault="00884FAD" w:rsidP="00146382">
            <w:pPr>
              <w:rPr>
                <w:rFonts w:ascii="Book Antiqua" w:hAnsi="Book Antiqua" w:cstheme="majorBidi"/>
              </w:rPr>
            </w:pPr>
            <w:r w:rsidRPr="005E3725">
              <w:rPr>
                <w:rFonts w:ascii="Book Antiqua" w:hAnsi="Book Antiqua" w:cstheme="majorBidi"/>
              </w:rPr>
              <w:t>0.014", 182cm, Straight</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H74914902012</w:t>
            </w:r>
            <w:r w:rsidRPr="005E3725">
              <w:rPr>
                <w:rFonts w:ascii="Book Antiqua" w:hAnsi="Book Antiqua" w:cstheme="majorBidi"/>
              </w:rPr>
              <w:tab/>
            </w:r>
            <w:r w:rsidRPr="005E3725">
              <w:rPr>
                <w:rFonts w:ascii="Book Antiqua" w:hAnsi="Book Antiqua" w:cstheme="majorBidi"/>
              </w:rPr>
              <w:tab/>
            </w:r>
          </w:p>
          <w:p w:rsidR="00884FAD" w:rsidRPr="005E3725" w:rsidRDefault="00884FAD" w:rsidP="00146382">
            <w:pPr>
              <w:rPr>
                <w:rFonts w:ascii="Book Antiqua" w:hAnsi="Book Antiqua" w:cstheme="majorBidi"/>
              </w:rPr>
            </w:pPr>
            <w:r w:rsidRPr="005E3725">
              <w:rPr>
                <w:rFonts w:ascii="Book Antiqua" w:hAnsi="Book Antiqua" w:cstheme="majorBidi"/>
              </w:rPr>
              <w:t>08714729141723</w:t>
            </w:r>
            <w:r w:rsidRPr="005E3725">
              <w:rPr>
                <w:rFonts w:ascii="Book Antiqua" w:hAnsi="Book Antiqua" w:cstheme="majorBidi"/>
              </w:rPr>
              <w:tab/>
            </w:r>
          </w:p>
          <w:p w:rsidR="00884FAD" w:rsidRPr="005E3725" w:rsidRDefault="00884FAD" w:rsidP="00146382">
            <w:pPr>
              <w:rPr>
                <w:rFonts w:ascii="Book Antiqua" w:hAnsi="Book Antiqua" w:cstheme="majorBidi"/>
              </w:rPr>
            </w:pPr>
            <w:r w:rsidRPr="005E3725">
              <w:rPr>
                <w:rFonts w:ascii="Book Antiqua" w:hAnsi="Book Antiqua" w:cstheme="majorBidi"/>
              </w:rPr>
              <w:t>0.014", 182cm, Straight, 5 pk</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lang w:val="sv-SE"/>
              </w:rPr>
            </w:pPr>
            <w:r w:rsidRPr="005E3725">
              <w:rPr>
                <w:rFonts w:ascii="Book Antiqua" w:hAnsi="Book Antiqua" w:cstheme="majorBidi"/>
                <w:lang w:val="sv-SE"/>
              </w:rPr>
              <w:t>H7491490201J1</w:t>
            </w:r>
            <w:r w:rsidRPr="005E3725">
              <w:rPr>
                <w:rFonts w:ascii="Book Antiqua" w:hAnsi="Book Antiqua" w:cstheme="majorBidi"/>
                <w:lang w:val="sv-SE"/>
              </w:rPr>
              <w:tab/>
            </w:r>
          </w:p>
          <w:p w:rsidR="00884FAD" w:rsidRPr="005E3725" w:rsidRDefault="00884FAD" w:rsidP="00146382">
            <w:pPr>
              <w:rPr>
                <w:rFonts w:ascii="Book Antiqua" w:hAnsi="Book Antiqua" w:cstheme="majorBidi"/>
                <w:lang w:val="sv-SE"/>
              </w:rPr>
            </w:pPr>
            <w:r w:rsidRPr="005E3725">
              <w:rPr>
                <w:rFonts w:ascii="Book Antiqua" w:hAnsi="Book Antiqua" w:cstheme="majorBidi"/>
                <w:lang w:val="sv-SE"/>
              </w:rPr>
              <w:t>08714729254935</w:t>
            </w:r>
            <w:r w:rsidRPr="005E3725">
              <w:rPr>
                <w:rFonts w:ascii="Book Antiqua" w:hAnsi="Book Antiqua" w:cstheme="majorBidi"/>
                <w:lang w:val="sv-SE"/>
              </w:rPr>
              <w:tab/>
            </w:r>
          </w:p>
          <w:p w:rsidR="00884FAD" w:rsidRPr="005E3725" w:rsidRDefault="00884FAD" w:rsidP="00146382">
            <w:pPr>
              <w:rPr>
                <w:rFonts w:ascii="Book Antiqua" w:hAnsi="Book Antiqua" w:cstheme="majorBidi"/>
                <w:lang w:val="sv-SE"/>
              </w:rPr>
            </w:pPr>
            <w:r w:rsidRPr="005E3725">
              <w:rPr>
                <w:rFonts w:ascii="Book Antiqua" w:hAnsi="Book Antiqua" w:cstheme="majorBidi"/>
                <w:lang w:val="sv-SE"/>
              </w:rPr>
              <w:t>0.014", 182cm, J Tip</w:t>
            </w:r>
          </w:p>
          <w:p w:rsidR="00884FAD" w:rsidRPr="005E3725" w:rsidRDefault="00884FAD" w:rsidP="00146382">
            <w:pPr>
              <w:rPr>
                <w:rFonts w:ascii="Book Antiqua" w:hAnsi="Book Antiqua" w:cstheme="majorBidi"/>
                <w:lang w:val="sv-SE"/>
              </w:rPr>
            </w:pPr>
          </w:p>
          <w:p w:rsidR="00884FAD" w:rsidRPr="005E3725" w:rsidRDefault="00884FAD" w:rsidP="00146382">
            <w:pPr>
              <w:rPr>
                <w:rFonts w:ascii="Book Antiqua" w:hAnsi="Book Antiqua" w:cstheme="majorBidi"/>
                <w:lang w:val="sv-SE"/>
              </w:rPr>
            </w:pPr>
            <w:r w:rsidRPr="005E3725">
              <w:rPr>
                <w:rFonts w:ascii="Book Antiqua" w:hAnsi="Book Antiqua" w:cstheme="majorBidi"/>
                <w:lang w:val="sv-SE"/>
              </w:rPr>
              <w:t>H7491490201J2</w:t>
            </w:r>
            <w:r w:rsidRPr="005E3725">
              <w:rPr>
                <w:rFonts w:ascii="Book Antiqua" w:hAnsi="Book Antiqua" w:cstheme="majorBidi"/>
                <w:lang w:val="sv-SE"/>
              </w:rPr>
              <w:tab/>
            </w:r>
          </w:p>
          <w:p w:rsidR="00884FAD" w:rsidRPr="005E3725" w:rsidRDefault="00884FAD" w:rsidP="00146382">
            <w:pPr>
              <w:rPr>
                <w:rFonts w:ascii="Book Antiqua" w:hAnsi="Book Antiqua" w:cstheme="majorBidi"/>
              </w:rPr>
            </w:pPr>
            <w:r w:rsidRPr="005E3725">
              <w:rPr>
                <w:rFonts w:ascii="Book Antiqua" w:hAnsi="Book Antiqua" w:cstheme="majorBidi"/>
              </w:rPr>
              <w:t>08714729141730</w:t>
            </w:r>
            <w:r w:rsidRPr="005E3725">
              <w:rPr>
                <w:rFonts w:ascii="Book Antiqua" w:hAnsi="Book Antiqua" w:cstheme="majorBidi"/>
              </w:rPr>
              <w:tab/>
            </w:r>
          </w:p>
          <w:p w:rsidR="00884FAD" w:rsidRPr="005E3725" w:rsidRDefault="00884FAD" w:rsidP="00146382">
            <w:pPr>
              <w:rPr>
                <w:rFonts w:ascii="Book Antiqua" w:hAnsi="Book Antiqua" w:cstheme="majorBidi"/>
              </w:rPr>
            </w:pPr>
            <w:r w:rsidRPr="005E3725">
              <w:rPr>
                <w:rFonts w:ascii="Book Antiqua" w:hAnsi="Book Antiqua" w:cstheme="majorBidi"/>
              </w:rPr>
              <w:t>0.014", 182cm, J Tip, 5 pk</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H74914903011</w:t>
            </w:r>
            <w:r w:rsidRPr="005E3725">
              <w:rPr>
                <w:rFonts w:ascii="Book Antiqua" w:hAnsi="Book Antiqua" w:cstheme="majorBidi"/>
              </w:rPr>
              <w:tab/>
            </w:r>
            <w:r w:rsidRPr="005E3725">
              <w:rPr>
                <w:rFonts w:ascii="Book Antiqua" w:hAnsi="Book Antiqua" w:cstheme="majorBidi"/>
              </w:rPr>
              <w:tab/>
            </w:r>
          </w:p>
          <w:p w:rsidR="00884FAD" w:rsidRPr="005E3725" w:rsidRDefault="00884FAD" w:rsidP="00146382">
            <w:pPr>
              <w:rPr>
                <w:rFonts w:ascii="Book Antiqua" w:hAnsi="Book Antiqua" w:cstheme="majorBidi"/>
              </w:rPr>
            </w:pPr>
            <w:r w:rsidRPr="005E3725">
              <w:rPr>
                <w:rFonts w:ascii="Book Antiqua" w:hAnsi="Book Antiqua" w:cstheme="majorBidi"/>
              </w:rPr>
              <w:t>08714729254942</w:t>
            </w:r>
            <w:r w:rsidRPr="005E3725">
              <w:rPr>
                <w:rFonts w:ascii="Book Antiqua" w:hAnsi="Book Antiqua" w:cstheme="majorBidi"/>
              </w:rPr>
              <w:tab/>
            </w:r>
          </w:p>
          <w:p w:rsidR="00884FAD" w:rsidRPr="005E3725" w:rsidRDefault="00884FAD" w:rsidP="00146382">
            <w:pPr>
              <w:rPr>
                <w:rFonts w:ascii="Book Antiqua" w:hAnsi="Book Antiqua" w:cstheme="majorBidi"/>
              </w:rPr>
            </w:pPr>
            <w:r w:rsidRPr="005E3725">
              <w:rPr>
                <w:rFonts w:ascii="Book Antiqua" w:hAnsi="Book Antiqua" w:cstheme="majorBidi"/>
              </w:rPr>
              <w:t>0.014", 182cm, Straight</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H74914903012</w:t>
            </w:r>
            <w:r w:rsidRPr="005E3725">
              <w:rPr>
                <w:rFonts w:ascii="Book Antiqua" w:hAnsi="Book Antiqua" w:cstheme="majorBidi"/>
              </w:rPr>
              <w:tab/>
            </w:r>
            <w:r w:rsidRPr="005E3725">
              <w:rPr>
                <w:rFonts w:ascii="Book Antiqua" w:hAnsi="Book Antiqua" w:cstheme="majorBidi"/>
              </w:rPr>
              <w:tab/>
            </w:r>
          </w:p>
          <w:p w:rsidR="00884FAD" w:rsidRPr="005E3725" w:rsidRDefault="00884FAD" w:rsidP="00146382">
            <w:pPr>
              <w:rPr>
                <w:rFonts w:ascii="Book Antiqua" w:hAnsi="Book Antiqua" w:cstheme="majorBidi"/>
              </w:rPr>
            </w:pPr>
            <w:r w:rsidRPr="005E3725">
              <w:rPr>
                <w:rFonts w:ascii="Book Antiqua" w:hAnsi="Book Antiqua" w:cstheme="majorBidi"/>
              </w:rPr>
              <w:t>08714729188469</w:t>
            </w:r>
            <w:r w:rsidRPr="005E3725">
              <w:rPr>
                <w:rFonts w:ascii="Book Antiqua" w:hAnsi="Book Antiqua" w:cstheme="majorBidi"/>
              </w:rPr>
              <w:tab/>
            </w:r>
          </w:p>
          <w:p w:rsidR="00884FAD" w:rsidRPr="005E3725" w:rsidRDefault="00884FAD" w:rsidP="00146382">
            <w:pPr>
              <w:rPr>
                <w:rFonts w:ascii="Book Antiqua" w:hAnsi="Book Antiqua" w:cstheme="majorBidi"/>
              </w:rPr>
            </w:pPr>
            <w:r w:rsidRPr="005E3725">
              <w:rPr>
                <w:rFonts w:ascii="Book Antiqua" w:hAnsi="Book Antiqua" w:cstheme="majorBidi"/>
              </w:rPr>
              <w:t>0.014", 182cm, Straight, 5 pk</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H7491490301J1</w:t>
            </w:r>
          </w:p>
          <w:p w:rsidR="00884FAD" w:rsidRPr="005E3725" w:rsidRDefault="00884FAD" w:rsidP="00146382">
            <w:pPr>
              <w:rPr>
                <w:rFonts w:ascii="Book Antiqua" w:hAnsi="Book Antiqua" w:cstheme="majorBidi"/>
              </w:rPr>
            </w:pPr>
            <w:r w:rsidRPr="005E3725">
              <w:rPr>
                <w:rFonts w:ascii="Book Antiqua" w:hAnsi="Book Antiqua" w:cstheme="majorBidi"/>
              </w:rPr>
              <w:t>08714729254959</w:t>
            </w:r>
            <w:r w:rsidRPr="005E3725">
              <w:rPr>
                <w:rFonts w:ascii="Book Antiqua" w:hAnsi="Book Antiqua" w:cstheme="majorBidi"/>
              </w:rPr>
              <w:tab/>
            </w:r>
          </w:p>
          <w:p w:rsidR="00884FAD" w:rsidRPr="005E3725" w:rsidRDefault="00884FAD" w:rsidP="00146382">
            <w:pPr>
              <w:rPr>
                <w:rFonts w:ascii="Book Antiqua" w:hAnsi="Book Antiqua" w:cstheme="majorBidi"/>
                <w:lang w:val="sv-SE"/>
              </w:rPr>
            </w:pPr>
            <w:r w:rsidRPr="005E3725">
              <w:rPr>
                <w:rFonts w:ascii="Book Antiqua" w:hAnsi="Book Antiqua" w:cstheme="majorBidi"/>
                <w:lang w:val="sv-SE"/>
              </w:rPr>
              <w:t>0.014", l82cm, J Tip</w:t>
            </w:r>
          </w:p>
          <w:p w:rsidR="00884FAD" w:rsidRPr="005E3725" w:rsidRDefault="00884FAD" w:rsidP="00146382">
            <w:pPr>
              <w:rPr>
                <w:rFonts w:ascii="Book Antiqua" w:hAnsi="Book Antiqua" w:cstheme="majorBidi"/>
                <w:lang w:val="sv-SE"/>
              </w:rPr>
            </w:pPr>
          </w:p>
          <w:p w:rsidR="00884FAD" w:rsidRPr="005E3725" w:rsidRDefault="00884FAD" w:rsidP="00146382">
            <w:pPr>
              <w:rPr>
                <w:rFonts w:ascii="Book Antiqua" w:hAnsi="Book Antiqua" w:cstheme="majorBidi"/>
                <w:lang w:val="sv-SE"/>
              </w:rPr>
            </w:pPr>
            <w:r w:rsidRPr="005E3725">
              <w:rPr>
                <w:rFonts w:ascii="Book Antiqua" w:hAnsi="Book Antiqua" w:cstheme="majorBidi"/>
                <w:lang w:val="sv-SE"/>
              </w:rPr>
              <w:t>H7491490301J2</w:t>
            </w:r>
            <w:r w:rsidRPr="005E3725">
              <w:rPr>
                <w:rFonts w:ascii="Book Antiqua" w:hAnsi="Book Antiqua" w:cstheme="majorBidi"/>
                <w:lang w:val="sv-SE"/>
              </w:rPr>
              <w:tab/>
            </w:r>
          </w:p>
          <w:p w:rsidR="00884FAD" w:rsidRPr="005E3725" w:rsidRDefault="00884FAD" w:rsidP="00146382">
            <w:pPr>
              <w:rPr>
                <w:rFonts w:ascii="Book Antiqua" w:hAnsi="Book Antiqua" w:cstheme="majorBidi"/>
                <w:lang w:val="sv-SE"/>
              </w:rPr>
            </w:pPr>
            <w:r w:rsidRPr="005E3725">
              <w:rPr>
                <w:rFonts w:ascii="Book Antiqua" w:hAnsi="Book Antiqua" w:cstheme="majorBidi"/>
                <w:lang w:val="sv-SE"/>
              </w:rPr>
              <w:t>08714729141754</w:t>
            </w:r>
            <w:r w:rsidRPr="005E3725">
              <w:rPr>
                <w:rFonts w:ascii="Book Antiqua" w:hAnsi="Book Antiqua" w:cstheme="majorBidi"/>
                <w:lang w:val="sv-SE"/>
              </w:rPr>
              <w:tab/>
            </w:r>
          </w:p>
          <w:p w:rsidR="00884FAD" w:rsidRPr="005E3725" w:rsidRDefault="00884FAD" w:rsidP="00146382">
            <w:pPr>
              <w:rPr>
                <w:rFonts w:ascii="Book Antiqua" w:hAnsi="Book Antiqua" w:cstheme="majorBidi"/>
                <w:lang w:val="sv-SE"/>
              </w:rPr>
            </w:pPr>
            <w:r w:rsidRPr="005E3725">
              <w:rPr>
                <w:rFonts w:ascii="Book Antiqua" w:hAnsi="Book Antiqua" w:cstheme="majorBidi"/>
                <w:lang w:val="sv-SE"/>
              </w:rPr>
              <w:t>0.014", 182cm, J Tip, 5 pk</w:t>
            </w:r>
          </w:p>
          <w:p w:rsidR="00884FAD" w:rsidRPr="005E3725" w:rsidRDefault="00884FAD" w:rsidP="00146382">
            <w:pPr>
              <w:rPr>
                <w:rFonts w:ascii="Book Antiqua" w:hAnsi="Book Antiqua" w:cstheme="majorBidi"/>
                <w:lang w:val="sv-SE"/>
              </w:rPr>
            </w:pPr>
          </w:p>
          <w:p w:rsidR="00884FAD" w:rsidRPr="005E3725" w:rsidRDefault="00884FAD" w:rsidP="00146382">
            <w:pPr>
              <w:rPr>
                <w:rFonts w:ascii="Book Antiqua" w:hAnsi="Book Antiqua" w:cstheme="majorBidi"/>
              </w:rPr>
            </w:pPr>
            <w:r w:rsidRPr="005E3725">
              <w:rPr>
                <w:rFonts w:ascii="Book Antiqua" w:hAnsi="Book Antiqua" w:cstheme="majorBidi"/>
              </w:rPr>
              <w:t>H74914905011</w:t>
            </w:r>
          </w:p>
          <w:p w:rsidR="00884FAD" w:rsidRPr="005E3725" w:rsidRDefault="00884FAD" w:rsidP="00146382">
            <w:pPr>
              <w:rPr>
                <w:rFonts w:ascii="Book Antiqua" w:hAnsi="Book Antiqua" w:cstheme="majorBidi"/>
              </w:rPr>
            </w:pPr>
            <w:r w:rsidRPr="005E3725">
              <w:rPr>
                <w:rFonts w:ascii="Book Antiqua" w:hAnsi="Book Antiqua" w:cstheme="majorBidi"/>
              </w:rPr>
              <w:t>08714729254966</w:t>
            </w:r>
          </w:p>
          <w:p w:rsidR="00884FAD" w:rsidRPr="005E3725" w:rsidRDefault="00884FAD" w:rsidP="00146382">
            <w:pPr>
              <w:rPr>
                <w:rFonts w:ascii="Book Antiqua" w:hAnsi="Book Antiqua" w:cstheme="majorBidi"/>
              </w:rPr>
            </w:pPr>
            <w:r w:rsidRPr="005E3725">
              <w:rPr>
                <w:rFonts w:ascii="Book Antiqua" w:hAnsi="Book Antiqua" w:cstheme="majorBidi"/>
              </w:rPr>
              <w:t>0.014", 182cm, Straight</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H74914905012</w:t>
            </w:r>
          </w:p>
          <w:p w:rsidR="00884FAD" w:rsidRPr="005E3725" w:rsidRDefault="00884FAD" w:rsidP="00146382">
            <w:pPr>
              <w:rPr>
                <w:rFonts w:ascii="Book Antiqua" w:hAnsi="Book Antiqua" w:cstheme="majorBidi"/>
              </w:rPr>
            </w:pPr>
            <w:r w:rsidRPr="005E3725">
              <w:rPr>
                <w:rFonts w:ascii="Book Antiqua" w:hAnsi="Book Antiqua" w:cstheme="majorBidi"/>
              </w:rPr>
              <w:t>08714729141785</w:t>
            </w:r>
          </w:p>
          <w:p w:rsidR="00884FAD" w:rsidRPr="005E3725" w:rsidRDefault="00884FAD" w:rsidP="00146382">
            <w:pPr>
              <w:rPr>
                <w:rFonts w:ascii="Book Antiqua" w:hAnsi="Book Antiqua" w:cstheme="majorBidi"/>
              </w:rPr>
            </w:pPr>
            <w:r w:rsidRPr="005E3725">
              <w:rPr>
                <w:rFonts w:ascii="Book Antiqua" w:hAnsi="Book Antiqua" w:cstheme="majorBidi"/>
              </w:rPr>
              <w:t>0.014", 182cm, Straight, 5 pk</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lang w:val="sv-SE"/>
              </w:rPr>
            </w:pPr>
            <w:r w:rsidRPr="005E3725">
              <w:rPr>
                <w:rFonts w:ascii="Book Antiqua" w:hAnsi="Book Antiqua" w:cstheme="majorBidi"/>
                <w:lang w:val="sv-SE"/>
              </w:rPr>
              <w:t>H7491490501J1</w:t>
            </w:r>
            <w:r w:rsidRPr="005E3725">
              <w:rPr>
                <w:rFonts w:ascii="Book Antiqua" w:hAnsi="Book Antiqua" w:cstheme="majorBidi"/>
                <w:lang w:val="sv-SE"/>
              </w:rPr>
              <w:tab/>
            </w:r>
          </w:p>
          <w:p w:rsidR="00884FAD" w:rsidRPr="005E3725" w:rsidRDefault="00884FAD" w:rsidP="00146382">
            <w:pPr>
              <w:rPr>
                <w:rFonts w:ascii="Book Antiqua" w:hAnsi="Book Antiqua" w:cstheme="majorBidi"/>
                <w:lang w:val="sv-SE"/>
              </w:rPr>
            </w:pPr>
            <w:r w:rsidRPr="005E3725">
              <w:rPr>
                <w:rFonts w:ascii="Book Antiqua" w:hAnsi="Book Antiqua" w:cstheme="majorBidi"/>
                <w:lang w:val="sv-SE"/>
              </w:rPr>
              <w:t>08714729254973</w:t>
            </w:r>
            <w:r w:rsidRPr="005E3725">
              <w:rPr>
                <w:rFonts w:ascii="Book Antiqua" w:hAnsi="Book Antiqua" w:cstheme="majorBidi"/>
                <w:lang w:val="sv-SE"/>
              </w:rPr>
              <w:tab/>
            </w:r>
          </w:p>
          <w:p w:rsidR="00884FAD" w:rsidRPr="005E3725" w:rsidRDefault="00884FAD" w:rsidP="00146382">
            <w:pPr>
              <w:rPr>
                <w:rFonts w:ascii="Book Antiqua" w:hAnsi="Book Antiqua" w:cstheme="majorBidi"/>
                <w:lang w:val="sv-SE"/>
              </w:rPr>
            </w:pPr>
            <w:r w:rsidRPr="005E3725">
              <w:rPr>
                <w:rFonts w:ascii="Book Antiqua" w:hAnsi="Book Antiqua" w:cstheme="majorBidi"/>
                <w:lang w:val="sv-SE"/>
              </w:rPr>
              <w:t>0.014", 182cm, J Tip</w:t>
            </w:r>
          </w:p>
          <w:p w:rsidR="00884FAD" w:rsidRPr="005E3725" w:rsidRDefault="00884FAD" w:rsidP="00146382">
            <w:pPr>
              <w:rPr>
                <w:rFonts w:ascii="Book Antiqua" w:hAnsi="Book Antiqua" w:cstheme="majorBidi"/>
                <w:lang w:val="sv-SE"/>
              </w:rPr>
            </w:pPr>
          </w:p>
          <w:p w:rsidR="00884FAD" w:rsidRPr="005E3725" w:rsidRDefault="00884FAD" w:rsidP="00146382">
            <w:pPr>
              <w:rPr>
                <w:rFonts w:ascii="Book Antiqua" w:hAnsi="Book Antiqua" w:cstheme="majorBidi"/>
                <w:lang w:val="sv-SE"/>
              </w:rPr>
            </w:pPr>
            <w:r w:rsidRPr="005E3725">
              <w:rPr>
                <w:rFonts w:ascii="Book Antiqua" w:hAnsi="Book Antiqua" w:cstheme="majorBidi"/>
                <w:lang w:val="sv-SE"/>
              </w:rPr>
              <w:t>H7491490501J2</w:t>
            </w:r>
            <w:r w:rsidRPr="005E3725">
              <w:rPr>
                <w:rFonts w:ascii="Book Antiqua" w:hAnsi="Book Antiqua" w:cstheme="majorBidi"/>
                <w:lang w:val="sv-SE"/>
              </w:rPr>
              <w:tab/>
            </w:r>
          </w:p>
          <w:p w:rsidR="00884FAD" w:rsidRPr="005E3725" w:rsidRDefault="00884FAD" w:rsidP="00146382">
            <w:pPr>
              <w:rPr>
                <w:rFonts w:ascii="Book Antiqua" w:hAnsi="Book Antiqua" w:cstheme="majorBidi"/>
              </w:rPr>
            </w:pPr>
            <w:r w:rsidRPr="005E3725">
              <w:rPr>
                <w:rFonts w:ascii="Book Antiqua" w:hAnsi="Book Antiqua" w:cstheme="majorBidi"/>
              </w:rPr>
              <w:t>08714729188476</w:t>
            </w:r>
            <w:r w:rsidRPr="005E3725">
              <w:rPr>
                <w:rFonts w:ascii="Book Antiqua" w:hAnsi="Book Antiqua" w:cstheme="majorBidi"/>
              </w:rPr>
              <w:tab/>
            </w:r>
          </w:p>
          <w:p w:rsidR="00884FAD" w:rsidRPr="005E3725" w:rsidRDefault="00884FAD" w:rsidP="00146382">
            <w:pPr>
              <w:rPr>
                <w:rFonts w:ascii="Book Antiqua" w:hAnsi="Book Antiqua" w:cstheme="majorBidi"/>
              </w:rPr>
            </w:pPr>
            <w:r w:rsidRPr="005E3725">
              <w:rPr>
                <w:rFonts w:ascii="Book Antiqua" w:hAnsi="Book Antiqua" w:cstheme="majorBidi"/>
              </w:rPr>
              <w:t>0.014", 182cm, J Tip, 5 pk</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H74914914011</w:t>
            </w:r>
            <w:r w:rsidRPr="005E3725">
              <w:rPr>
                <w:rFonts w:ascii="Book Antiqua" w:hAnsi="Book Antiqua" w:cstheme="majorBidi"/>
              </w:rPr>
              <w:tab/>
            </w:r>
            <w:r w:rsidRPr="005E3725">
              <w:rPr>
                <w:rFonts w:ascii="Book Antiqua" w:hAnsi="Book Antiqua" w:cstheme="majorBidi"/>
              </w:rPr>
              <w:tab/>
            </w:r>
          </w:p>
          <w:p w:rsidR="00884FAD" w:rsidRPr="005E3725" w:rsidRDefault="00884FAD" w:rsidP="00146382">
            <w:pPr>
              <w:rPr>
                <w:rFonts w:ascii="Book Antiqua" w:hAnsi="Book Antiqua" w:cstheme="majorBidi"/>
              </w:rPr>
            </w:pPr>
            <w:r w:rsidRPr="005E3725">
              <w:rPr>
                <w:rFonts w:ascii="Book Antiqua" w:hAnsi="Book Antiqua" w:cstheme="majorBidi"/>
              </w:rPr>
              <w:t>08714729255017</w:t>
            </w:r>
            <w:r w:rsidRPr="005E3725">
              <w:rPr>
                <w:rFonts w:ascii="Book Antiqua" w:hAnsi="Book Antiqua" w:cstheme="majorBidi"/>
              </w:rPr>
              <w:tab/>
            </w:r>
          </w:p>
          <w:p w:rsidR="00884FAD" w:rsidRPr="005E3725" w:rsidRDefault="00884FAD" w:rsidP="00146382">
            <w:pPr>
              <w:rPr>
                <w:rFonts w:ascii="Book Antiqua" w:hAnsi="Book Antiqua" w:cstheme="majorBidi"/>
              </w:rPr>
            </w:pPr>
            <w:r w:rsidRPr="005E3725">
              <w:rPr>
                <w:rFonts w:ascii="Book Antiqua" w:hAnsi="Book Antiqua" w:cstheme="majorBidi"/>
              </w:rPr>
              <w:t>0.014", 300cm, Straight</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H74914914012</w:t>
            </w:r>
            <w:r w:rsidRPr="005E3725">
              <w:rPr>
                <w:rFonts w:ascii="Book Antiqua" w:hAnsi="Book Antiqua" w:cstheme="majorBidi"/>
              </w:rPr>
              <w:tab/>
            </w:r>
            <w:r w:rsidRPr="005E3725">
              <w:rPr>
                <w:rFonts w:ascii="Book Antiqua" w:hAnsi="Book Antiqua" w:cstheme="majorBidi"/>
              </w:rPr>
              <w:tab/>
            </w:r>
          </w:p>
          <w:p w:rsidR="00884FAD" w:rsidRPr="005E3725" w:rsidRDefault="00884FAD" w:rsidP="00146382">
            <w:pPr>
              <w:rPr>
                <w:rFonts w:ascii="Book Antiqua" w:hAnsi="Book Antiqua" w:cstheme="majorBidi"/>
              </w:rPr>
            </w:pPr>
            <w:r w:rsidRPr="005E3725">
              <w:rPr>
                <w:rFonts w:ascii="Book Antiqua" w:hAnsi="Book Antiqua" w:cstheme="majorBidi"/>
              </w:rPr>
              <w:t>08714729141969</w:t>
            </w:r>
            <w:r w:rsidRPr="005E3725">
              <w:rPr>
                <w:rFonts w:ascii="Book Antiqua" w:hAnsi="Book Antiqua" w:cstheme="majorBidi"/>
              </w:rPr>
              <w:tab/>
            </w:r>
          </w:p>
          <w:p w:rsidR="00884FAD" w:rsidRPr="005E3725" w:rsidRDefault="00884FAD" w:rsidP="00146382">
            <w:pPr>
              <w:rPr>
                <w:rFonts w:ascii="Book Antiqua" w:hAnsi="Book Antiqua" w:cstheme="majorBidi"/>
              </w:rPr>
            </w:pPr>
            <w:r w:rsidRPr="005E3725">
              <w:rPr>
                <w:rFonts w:ascii="Book Antiqua" w:hAnsi="Book Antiqua" w:cstheme="majorBidi"/>
              </w:rPr>
              <w:t>0.014", 300cm, Straight, 5 pk</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H7491491401J1</w:t>
            </w:r>
            <w:r w:rsidRPr="005E3725">
              <w:rPr>
                <w:rFonts w:ascii="Book Antiqua" w:hAnsi="Book Antiqua" w:cstheme="majorBidi"/>
              </w:rPr>
              <w:tab/>
            </w:r>
          </w:p>
          <w:p w:rsidR="00884FAD" w:rsidRPr="005E3725" w:rsidRDefault="00884FAD" w:rsidP="00146382">
            <w:pPr>
              <w:rPr>
                <w:rFonts w:ascii="Book Antiqua" w:hAnsi="Book Antiqua" w:cstheme="majorBidi"/>
                <w:lang w:val="sv-SE"/>
              </w:rPr>
            </w:pPr>
            <w:r w:rsidRPr="005E3725">
              <w:rPr>
                <w:rFonts w:ascii="Book Antiqua" w:hAnsi="Book Antiqua" w:cstheme="majorBidi"/>
                <w:lang w:val="sv-SE"/>
              </w:rPr>
              <w:t>08714729255024</w:t>
            </w:r>
            <w:r w:rsidRPr="005E3725">
              <w:rPr>
                <w:rFonts w:ascii="Book Antiqua" w:hAnsi="Book Antiqua" w:cstheme="majorBidi"/>
                <w:lang w:val="sv-SE"/>
              </w:rPr>
              <w:tab/>
            </w:r>
          </w:p>
          <w:p w:rsidR="00884FAD" w:rsidRPr="005E3725" w:rsidRDefault="00884FAD" w:rsidP="00146382">
            <w:pPr>
              <w:rPr>
                <w:rFonts w:ascii="Book Antiqua" w:hAnsi="Book Antiqua" w:cstheme="majorBidi"/>
                <w:lang w:val="sv-SE"/>
              </w:rPr>
            </w:pPr>
            <w:r w:rsidRPr="005E3725">
              <w:rPr>
                <w:rFonts w:ascii="Book Antiqua" w:hAnsi="Book Antiqua" w:cstheme="majorBidi"/>
                <w:lang w:val="sv-SE"/>
              </w:rPr>
              <w:t>0.014", 300cm, J Tip</w:t>
            </w:r>
          </w:p>
          <w:p w:rsidR="00884FAD" w:rsidRPr="005E3725" w:rsidRDefault="00884FAD" w:rsidP="00146382">
            <w:pPr>
              <w:rPr>
                <w:rFonts w:ascii="Book Antiqua" w:hAnsi="Book Antiqua" w:cstheme="majorBidi"/>
                <w:lang w:val="sv-SE"/>
              </w:rPr>
            </w:pPr>
          </w:p>
          <w:p w:rsidR="00884FAD" w:rsidRPr="005E3725" w:rsidRDefault="00884FAD" w:rsidP="00146382">
            <w:pPr>
              <w:rPr>
                <w:rFonts w:ascii="Book Antiqua" w:hAnsi="Book Antiqua" w:cstheme="majorBidi"/>
                <w:lang w:val="sv-SE"/>
              </w:rPr>
            </w:pPr>
            <w:r w:rsidRPr="005E3725">
              <w:rPr>
                <w:rFonts w:ascii="Book Antiqua" w:hAnsi="Book Antiqua" w:cstheme="majorBidi"/>
                <w:lang w:val="sv-SE"/>
              </w:rPr>
              <w:t>H7491491401J2</w:t>
            </w:r>
            <w:r w:rsidRPr="005E3725">
              <w:rPr>
                <w:rFonts w:ascii="Book Antiqua" w:hAnsi="Book Antiqua" w:cstheme="majorBidi"/>
                <w:lang w:val="sv-SE"/>
              </w:rPr>
              <w:tab/>
            </w:r>
          </w:p>
          <w:p w:rsidR="00884FAD" w:rsidRPr="005E3725" w:rsidRDefault="00884FAD" w:rsidP="00146382">
            <w:pPr>
              <w:rPr>
                <w:rFonts w:ascii="Book Antiqua" w:hAnsi="Book Antiqua" w:cstheme="majorBidi"/>
                <w:lang w:val="sv-SE"/>
              </w:rPr>
            </w:pPr>
            <w:r w:rsidRPr="005E3725">
              <w:rPr>
                <w:rFonts w:ascii="Book Antiqua" w:hAnsi="Book Antiqua" w:cstheme="majorBidi"/>
                <w:lang w:val="sv-SE"/>
              </w:rPr>
              <w:t>08714729141976</w:t>
            </w:r>
            <w:r w:rsidRPr="005E3725">
              <w:rPr>
                <w:rFonts w:ascii="Book Antiqua" w:hAnsi="Book Antiqua" w:cstheme="majorBidi"/>
                <w:lang w:val="sv-SE"/>
              </w:rPr>
              <w:tab/>
            </w:r>
          </w:p>
          <w:p w:rsidR="00884FAD" w:rsidRPr="005E3725" w:rsidRDefault="00884FAD" w:rsidP="00146382">
            <w:pPr>
              <w:rPr>
                <w:rFonts w:ascii="Book Antiqua" w:hAnsi="Book Antiqua" w:cstheme="majorBidi"/>
                <w:lang w:val="sv-SE"/>
              </w:rPr>
            </w:pPr>
            <w:r w:rsidRPr="005E3725">
              <w:rPr>
                <w:rFonts w:ascii="Book Antiqua" w:hAnsi="Book Antiqua" w:cstheme="majorBidi"/>
                <w:lang w:val="sv-SE"/>
              </w:rPr>
              <w:t>0.014", 300cm, J Tip, 5pk</w:t>
            </w:r>
          </w:p>
          <w:p w:rsidR="00884FAD" w:rsidRPr="005E3725" w:rsidRDefault="00884FAD" w:rsidP="00146382">
            <w:pPr>
              <w:rPr>
                <w:rFonts w:ascii="Book Antiqua" w:hAnsi="Book Antiqua" w:cstheme="majorBidi"/>
                <w:lang w:val="sv-SE"/>
              </w:rPr>
            </w:pPr>
          </w:p>
        </w:tc>
        <w:tc>
          <w:tcPr>
            <w:tcW w:w="1701"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The Boston Scientific ChoICE Magnet, Mailman Magnet, Luge Magnet, ChoICE PT Magnet, and PT Graphix Magnet Guidewires are intended to facilitate the placement of balloon dilatation catheters or other therapeutic devices during PTCA or other intravascular interventional procedures.</w:t>
            </w:r>
          </w:p>
        </w:tc>
        <w:tc>
          <w:tcPr>
            <w:tcW w:w="1667" w:type="dxa"/>
            <w:gridSpan w:val="4"/>
            <w:shd w:val="clear" w:color="auto" w:fill="auto"/>
          </w:tcPr>
          <w:p w:rsidR="00884FAD" w:rsidRPr="005E3725" w:rsidRDefault="00183C1E" w:rsidP="00146382">
            <w:pPr>
              <w:rPr>
                <w:rFonts w:ascii="Book Antiqua" w:hAnsi="Book Antiqua" w:cstheme="majorBidi"/>
                <w:b/>
                <w:bCs/>
              </w:rPr>
            </w:pPr>
            <w:r w:rsidRPr="005E3725">
              <w:rPr>
                <w:rFonts w:ascii="Book Antiqua" w:hAnsi="Book Antiqua" w:cstheme="majorBidi"/>
                <w:b/>
                <w:bCs/>
              </w:rPr>
              <w:t>Approved</w:t>
            </w:r>
            <w:r w:rsidR="00B72FD7" w:rsidRPr="005E3725">
              <w:rPr>
                <w:rFonts w:ascii="Book Antiqua" w:hAnsi="Book Antiqua" w:cstheme="majorBidi"/>
                <w:b/>
                <w:bCs/>
              </w:rPr>
              <w:t xml:space="preserve"> </w:t>
            </w:r>
            <w:r w:rsidR="00B72FD7" w:rsidRPr="005E3725">
              <w:rPr>
                <w:rFonts w:ascii="Book Antiqua" w:hAnsi="Book Antiqua" w:cstheme="majorBidi"/>
              </w:rPr>
              <w:t>subject to valid Agency Agreement.</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M/s Digital Imaging Systems, 121 Habitat Apartments, Shadman II, Ghaus-ul-Azam Road, Lahore</w:t>
            </w:r>
          </w:p>
          <w:p w:rsidR="00884FAD" w:rsidRPr="005E3725" w:rsidRDefault="00884FAD" w:rsidP="00146382">
            <w:pPr>
              <w:rPr>
                <w:rFonts w:ascii="Book Antiqua" w:hAnsi="Book Antiqua" w:cstheme="majorBidi"/>
              </w:rPr>
            </w:pPr>
            <w:r w:rsidRPr="005E3725">
              <w:rPr>
                <w:rFonts w:ascii="Book Antiqua" w:hAnsi="Book Antiqua" w:cstheme="majorBidi"/>
              </w:rPr>
              <w:t>(ELI-00094)</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Legal Manufacture:</w:t>
            </w:r>
            <w:r w:rsidRPr="005E3725">
              <w:rPr>
                <w:rFonts w:ascii="Book Antiqua" w:hAnsi="Book Antiqua" w:cstheme="majorBidi"/>
                <w:b/>
                <w:bCs/>
              </w:rPr>
              <w:br/>
            </w:r>
            <w:r w:rsidRPr="005E3725">
              <w:rPr>
                <w:rFonts w:ascii="Book Antiqua" w:hAnsi="Book Antiqua" w:cstheme="majorBidi"/>
              </w:rPr>
              <w:t>M/s Abbott Vascular 3200 Lakeside Drive, Santa Clara, CA 95054, USA</w:t>
            </w:r>
            <w:r w:rsidRPr="005E3725">
              <w:rPr>
                <w:rFonts w:ascii="Book Antiqua" w:hAnsi="Book Antiqua" w:cstheme="majorBidi"/>
              </w:rPr>
              <w:br/>
            </w:r>
            <w:r w:rsidRPr="005E3725">
              <w:rPr>
                <w:rFonts w:ascii="Book Antiqua" w:hAnsi="Book Antiqua" w:cstheme="majorBidi"/>
                <w:b/>
                <w:bCs/>
              </w:rPr>
              <w:t>Manufacturing Sites:</w:t>
            </w:r>
            <w:r w:rsidRPr="005E3725">
              <w:rPr>
                <w:rFonts w:ascii="Book Antiqua" w:hAnsi="Book Antiqua" w:cstheme="majorBidi"/>
                <w:b/>
                <w:bCs/>
              </w:rPr>
              <w:br/>
            </w:r>
            <w:r w:rsidRPr="005E3725">
              <w:rPr>
                <w:rFonts w:ascii="Book Antiqua" w:hAnsi="Book Antiqua" w:cstheme="majorBidi"/>
              </w:rPr>
              <w:t>M/s Abbott Vascular Cashel Road, Clonmel, Tipperary, Ireland</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b/>
                <w:bCs/>
              </w:rPr>
            </w:pPr>
            <w:r w:rsidRPr="005E3725">
              <w:rPr>
                <w:rFonts w:ascii="Book Antiqua" w:hAnsi="Book Antiqua" w:cstheme="majorBidi"/>
              </w:rPr>
              <w:t>(FSC Ireland valid till 09-11-2022)</w:t>
            </w:r>
            <w:r w:rsidR="00E13FBA">
              <w:rPr>
                <w:rFonts w:ascii="Book Antiqua" w:hAnsi="Book Antiqua" w:cstheme="majorBidi"/>
              </w:rPr>
              <w:t xml:space="preserve"> </w:t>
            </w:r>
          </w:p>
        </w:tc>
        <w:tc>
          <w:tcPr>
            <w:tcW w:w="2903"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XIENCE Sierra Everolimus Eluting Coronary Stent System</w:t>
            </w:r>
          </w:p>
          <w:p w:rsidR="00884FAD" w:rsidRPr="005E3725" w:rsidRDefault="00884FAD" w:rsidP="00146382">
            <w:pPr>
              <w:rPr>
                <w:rFonts w:ascii="Book Antiqua" w:hAnsi="Book Antiqua" w:cstheme="majorBidi"/>
              </w:rPr>
            </w:pP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Class D</w:t>
            </w: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Shelf Life: 3Year</w:t>
            </w:r>
          </w:p>
          <w:p w:rsidR="00884FAD" w:rsidRPr="005E3725" w:rsidRDefault="00884FAD" w:rsidP="00146382">
            <w:pPr>
              <w:rPr>
                <w:rFonts w:ascii="Book Antiqua" w:hAnsi="Book Antiqua"/>
              </w:rPr>
            </w:pPr>
            <w:r w:rsidRPr="005E3725">
              <w:rPr>
                <w:rFonts w:ascii="Book Antiqua" w:hAnsi="Book Antiqua"/>
              </w:rPr>
              <w:t>Diameter(mm)  Length (mm)</w:t>
            </w:r>
          </w:p>
          <w:p w:rsidR="00884FAD" w:rsidRPr="005E3725" w:rsidRDefault="00884FAD" w:rsidP="00146382">
            <w:pPr>
              <w:rPr>
                <w:rFonts w:ascii="Book Antiqua" w:hAnsi="Book Antiqua"/>
              </w:rPr>
            </w:pPr>
          </w:p>
          <w:p w:rsidR="00884FAD" w:rsidRPr="005E3725" w:rsidRDefault="00884FAD" w:rsidP="00146382">
            <w:pPr>
              <w:rPr>
                <w:rFonts w:ascii="Book Antiqua" w:hAnsi="Book Antiqua"/>
              </w:rPr>
            </w:pPr>
            <w:r w:rsidRPr="005E3725">
              <w:rPr>
                <w:rFonts w:ascii="Book Antiqua" w:hAnsi="Book Antiqua"/>
              </w:rPr>
              <w:t>2.0   x     8,12,15,18,23,28,33,38</w:t>
            </w:r>
          </w:p>
          <w:p w:rsidR="00884FAD" w:rsidRPr="005E3725" w:rsidRDefault="00884FAD" w:rsidP="00146382">
            <w:pPr>
              <w:rPr>
                <w:rFonts w:ascii="Book Antiqua" w:hAnsi="Book Antiqua"/>
              </w:rPr>
            </w:pPr>
            <w:r w:rsidRPr="005E3725">
              <w:rPr>
                <w:rFonts w:ascii="Book Antiqua" w:hAnsi="Book Antiqua"/>
              </w:rPr>
              <w:t>2.25 x     8,12,15,18,23,28,33,38</w:t>
            </w:r>
          </w:p>
          <w:p w:rsidR="00884FAD" w:rsidRPr="005E3725" w:rsidRDefault="00884FAD" w:rsidP="00146382">
            <w:pPr>
              <w:rPr>
                <w:rFonts w:ascii="Book Antiqua" w:hAnsi="Book Antiqua"/>
              </w:rPr>
            </w:pPr>
            <w:r w:rsidRPr="005E3725">
              <w:rPr>
                <w:rFonts w:ascii="Book Antiqua" w:hAnsi="Book Antiqua"/>
              </w:rPr>
              <w:t>2.50 x     8,12,15,18,23,28,33,38</w:t>
            </w:r>
          </w:p>
          <w:p w:rsidR="00884FAD" w:rsidRPr="005E3725" w:rsidRDefault="00884FAD" w:rsidP="00146382">
            <w:pPr>
              <w:rPr>
                <w:rFonts w:ascii="Book Antiqua" w:hAnsi="Book Antiqua"/>
              </w:rPr>
            </w:pPr>
            <w:r w:rsidRPr="005E3725">
              <w:rPr>
                <w:rFonts w:ascii="Book Antiqua" w:hAnsi="Book Antiqua"/>
              </w:rPr>
              <w:t>2.75 x     8,12,15,18,23,28,33,38</w:t>
            </w:r>
          </w:p>
          <w:p w:rsidR="00884FAD" w:rsidRPr="005E3725" w:rsidRDefault="00884FAD" w:rsidP="00146382">
            <w:pPr>
              <w:rPr>
                <w:rFonts w:ascii="Book Antiqua" w:hAnsi="Book Antiqua"/>
              </w:rPr>
            </w:pPr>
            <w:r w:rsidRPr="005E3725">
              <w:rPr>
                <w:rFonts w:ascii="Book Antiqua" w:hAnsi="Book Antiqua"/>
              </w:rPr>
              <w:t>3.0   x     8,12,15,18,23,28,33,38</w:t>
            </w:r>
          </w:p>
          <w:p w:rsidR="00884FAD" w:rsidRPr="005E3725" w:rsidRDefault="00884FAD" w:rsidP="00146382">
            <w:pPr>
              <w:rPr>
                <w:rFonts w:ascii="Book Antiqua" w:hAnsi="Book Antiqua"/>
              </w:rPr>
            </w:pPr>
            <w:r w:rsidRPr="005E3725">
              <w:rPr>
                <w:rFonts w:ascii="Book Antiqua" w:hAnsi="Book Antiqua"/>
              </w:rPr>
              <w:t>3.25 x     8,12,15,18,23,28,33,38</w:t>
            </w:r>
          </w:p>
          <w:p w:rsidR="00884FAD" w:rsidRPr="005E3725" w:rsidRDefault="00884FAD" w:rsidP="00146382">
            <w:pPr>
              <w:rPr>
                <w:rFonts w:ascii="Book Antiqua" w:hAnsi="Book Antiqua"/>
              </w:rPr>
            </w:pPr>
            <w:r w:rsidRPr="005E3725">
              <w:rPr>
                <w:rFonts w:ascii="Book Antiqua" w:hAnsi="Book Antiqua"/>
              </w:rPr>
              <w:t>3.50 x     8,12,15,18,23,28,33,38</w:t>
            </w:r>
          </w:p>
          <w:p w:rsidR="00884FAD" w:rsidRPr="005E3725" w:rsidRDefault="00884FAD" w:rsidP="004E1FD7">
            <w:pPr>
              <w:rPr>
                <w:rFonts w:ascii="Book Antiqua" w:hAnsi="Book Antiqua"/>
              </w:rPr>
            </w:pPr>
            <w:r w:rsidRPr="005E3725">
              <w:rPr>
                <w:rFonts w:ascii="Book Antiqua" w:hAnsi="Book Antiqua"/>
              </w:rPr>
              <w:t>4.0   x     8,12,15,18,23,28,33,38</w:t>
            </w:r>
          </w:p>
          <w:p w:rsidR="004E1FD7" w:rsidRPr="005E3725" w:rsidRDefault="004E1FD7" w:rsidP="004E1FD7">
            <w:pPr>
              <w:rPr>
                <w:rFonts w:ascii="Book Antiqua" w:hAnsi="Book Antiqua"/>
                <w:sz w:val="12"/>
                <w:szCs w:val="12"/>
              </w:rPr>
            </w:pPr>
          </w:p>
        </w:tc>
        <w:tc>
          <w:tcPr>
            <w:tcW w:w="1701"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Everolimus Eluting Coronary Stent System</w:t>
            </w:r>
          </w:p>
        </w:tc>
        <w:tc>
          <w:tcPr>
            <w:tcW w:w="1667" w:type="dxa"/>
            <w:gridSpan w:val="4"/>
            <w:shd w:val="clear" w:color="auto" w:fill="auto"/>
          </w:tcPr>
          <w:p w:rsidR="00884FAD" w:rsidRPr="005E3725" w:rsidRDefault="00183C1E" w:rsidP="00146382">
            <w:pPr>
              <w:rPr>
                <w:rFonts w:ascii="Book Antiqua" w:hAnsi="Book Antiqua" w:cstheme="majorBidi"/>
                <w:b/>
                <w:bCs/>
              </w:rPr>
            </w:pPr>
            <w:r w:rsidRPr="005E3725">
              <w:rPr>
                <w:rFonts w:ascii="Book Antiqua" w:hAnsi="Book Antiqua" w:cstheme="majorBidi"/>
                <w:b/>
                <w:bCs/>
              </w:rPr>
              <w:t>Approved.</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Legal Manufacture:</w:t>
            </w:r>
            <w:r w:rsidRPr="005E3725">
              <w:rPr>
                <w:rFonts w:ascii="Book Antiqua" w:hAnsi="Book Antiqua" w:cstheme="majorBidi"/>
                <w:b/>
                <w:bCs/>
              </w:rPr>
              <w:br/>
            </w:r>
            <w:r w:rsidRPr="005E3725">
              <w:rPr>
                <w:rFonts w:ascii="Book Antiqua" w:hAnsi="Book Antiqua" w:cstheme="majorBidi"/>
              </w:rPr>
              <w:t>M/s Abbott Vascular 3200 Lakeside Drive, Santa Clara, CA 95054, USA</w:t>
            </w:r>
            <w:r w:rsidRPr="005E3725">
              <w:rPr>
                <w:rFonts w:ascii="Book Antiqua" w:hAnsi="Book Antiqua" w:cstheme="majorBidi"/>
              </w:rPr>
              <w:br/>
            </w:r>
            <w:r w:rsidRPr="005E3725">
              <w:rPr>
                <w:rFonts w:ascii="Book Antiqua" w:hAnsi="Book Antiqua" w:cstheme="majorBidi"/>
                <w:b/>
                <w:bCs/>
              </w:rPr>
              <w:t>Manufacturing Sites:</w:t>
            </w:r>
            <w:r w:rsidRPr="005E3725">
              <w:rPr>
                <w:rFonts w:ascii="Book Antiqua" w:hAnsi="Book Antiqua" w:cstheme="majorBidi"/>
                <w:b/>
                <w:bCs/>
              </w:rPr>
              <w:br/>
            </w:r>
            <w:r w:rsidRPr="005E3725">
              <w:rPr>
                <w:rFonts w:ascii="Book Antiqua" w:hAnsi="Book Antiqua" w:cstheme="majorBidi"/>
              </w:rPr>
              <w:t>(1) M/s Abbott Vascular Road # 2, km 58.0, Cruce Davila, Barceloneta, PR 00617, USA</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(2) M/s Abbott Vascular 26531, Ynez Rd., Temecula, CA 92591, USA</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b/>
                <w:bCs/>
              </w:rPr>
            </w:pPr>
            <w:r w:rsidRPr="005E3725">
              <w:rPr>
                <w:rFonts w:ascii="Book Antiqua" w:hAnsi="Book Antiqua" w:cstheme="majorBidi"/>
              </w:rPr>
              <w:t>(FSC USFDA valid till 16-05-2020)</w:t>
            </w:r>
          </w:p>
        </w:tc>
        <w:tc>
          <w:tcPr>
            <w:tcW w:w="2903"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Hi-Torque Progress PTCA Guide Wire</w:t>
            </w:r>
          </w:p>
          <w:p w:rsidR="00884FAD" w:rsidRPr="005E3725" w:rsidRDefault="00884FAD" w:rsidP="00146382">
            <w:pPr>
              <w:rPr>
                <w:rFonts w:ascii="Book Antiqua" w:hAnsi="Book Antiqua" w:cstheme="majorBidi"/>
              </w:rPr>
            </w:pP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Class D</w:t>
            </w: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Shelf Life: 2Year</w:t>
            </w: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1011836, 1011837, 1011838, 1011839, 1011840, 1011841, 1011842, 1011843, 1011844, 1011845</w:t>
            </w: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Fee: 50000/-</w:t>
            </w:r>
          </w:p>
        </w:tc>
        <w:tc>
          <w:tcPr>
            <w:tcW w:w="1701"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PTCA Guide Wire</w:t>
            </w:r>
          </w:p>
        </w:tc>
        <w:tc>
          <w:tcPr>
            <w:tcW w:w="1667" w:type="dxa"/>
            <w:gridSpan w:val="4"/>
            <w:shd w:val="clear" w:color="auto" w:fill="auto"/>
          </w:tcPr>
          <w:p w:rsidR="00884FAD" w:rsidRPr="005E3725" w:rsidRDefault="00183C1E" w:rsidP="00146382">
            <w:pPr>
              <w:rPr>
                <w:rFonts w:ascii="Book Antiqua" w:hAnsi="Book Antiqua" w:cstheme="majorBidi"/>
                <w:b/>
                <w:bCs/>
              </w:rPr>
            </w:pPr>
            <w:r w:rsidRPr="005E3725">
              <w:rPr>
                <w:rFonts w:ascii="Book Antiqua" w:hAnsi="Book Antiqua" w:cstheme="majorBidi"/>
                <w:b/>
                <w:bCs/>
              </w:rPr>
              <w:t>Approved.</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Legal Manufacture:</w:t>
            </w:r>
            <w:r w:rsidRPr="005E3725">
              <w:rPr>
                <w:rFonts w:ascii="Book Antiqua" w:hAnsi="Book Antiqua" w:cstheme="majorBidi"/>
                <w:b/>
                <w:bCs/>
              </w:rPr>
              <w:br/>
            </w:r>
            <w:r w:rsidRPr="005E3725">
              <w:rPr>
                <w:rFonts w:ascii="Book Antiqua" w:hAnsi="Book Antiqua" w:cstheme="majorBidi"/>
              </w:rPr>
              <w:t>M/s Abbott Vascular 3200 Lakeside Drive, Santa Clara, CA 95054, USA</w:t>
            </w:r>
            <w:r w:rsidRPr="005E3725">
              <w:rPr>
                <w:rFonts w:ascii="Book Antiqua" w:hAnsi="Book Antiqua" w:cstheme="majorBidi"/>
              </w:rPr>
              <w:br/>
            </w:r>
            <w:r w:rsidRPr="005E3725">
              <w:rPr>
                <w:rFonts w:ascii="Book Antiqua" w:hAnsi="Book Antiqua" w:cstheme="majorBidi"/>
                <w:b/>
                <w:bCs/>
              </w:rPr>
              <w:t>Manufacturing Sites:</w:t>
            </w:r>
            <w:r w:rsidRPr="005E3725">
              <w:rPr>
                <w:rFonts w:ascii="Book Antiqua" w:hAnsi="Book Antiqua" w:cstheme="majorBidi"/>
                <w:b/>
                <w:bCs/>
              </w:rPr>
              <w:br/>
            </w:r>
            <w:r w:rsidRPr="005E3725">
              <w:rPr>
                <w:rFonts w:ascii="Book Antiqua" w:hAnsi="Book Antiqua" w:cstheme="majorBidi"/>
              </w:rPr>
              <w:t>M/s Abbott Vascular Cashel Road, Clonmel, Tipperary, Ireland</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(FSC Ireland valid till 17-08-2020)</w:t>
            </w:r>
          </w:p>
        </w:tc>
        <w:tc>
          <w:tcPr>
            <w:tcW w:w="2903"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Perclose ProGlide Suture-Medicated Closure System</w:t>
            </w:r>
          </w:p>
          <w:p w:rsidR="00884FAD" w:rsidRPr="005E3725" w:rsidRDefault="00884FAD" w:rsidP="00146382">
            <w:pPr>
              <w:rPr>
                <w:rFonts w:ascii="Book Antiqua" w:hAnsi="Book Antiqua" w:cstheme="majorBidi"/>
              </w:rPr>
            </w:pP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Class C</w:t>
            </w: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Shelf Life: 2Year</w:t>
            </w:r>
          </w:p>
          <w:p w:rsidR="00884FAD" w:rsidRPr="005E3725" w:rsidRDefault="00884FAD" w:rsidP="00146382">
            <w:pPr>
              <w:spacing w:line="360" w:lineRule="auto"/>
              <w:rPr>
                <w:rFonts w:ascii="Book Antiqua" w:hAnsi="Book Antiqua" w:cstheme="majorBidi"/>
              </w:rPr>
            </w:pPr>
          </w:p>
        </w:tc>
        <w:tc>
          <w:tcPr>
            <w:tcW w:w="1701"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Suture-Medicated Closure System</w:t>
            </w:r>
          </w:p>
        </w:tc>
        <w:tc>
          <w:tcPr>
            <w:tcW w:w="1667" w:type="dxa"/>
            <w:gridSpan w:val="4"/>
            <w:shd w:val="clear" w:color="auto" w:fill="auto"/>
          </w:tcPr>
          <w:p w:rsidR="00884FAD" w:rsidRPr="005E3725" w:rsidRDefault="00183C1E" w:rsidP="00146382">
            <w:pPr>
              <w:rPr>
                <w:rFonts w:ascii="Book Antiqua" w:hAnsi="Book Antiqua" w:cstheme="majorBidi"/>
                <w:b/>
                <w:bCs/>
              </w:rPr>
            </w:pPr>
            <w:r w:rsidRPr="005E3725">
              <w:rPr>
                <w:rFonts w:ascii="Book Antiqua" w:hAnsi="Book Antiqua" w:cstheme="majorBidi"/>
                <w:b/>
                <w:bCs/>
              </w:rPr>
              <w:t>Approved.</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Legal Manufacture:</w:t>
            </w:r>
            <w:r w:rsidRPr="005E3725">
              <w:rPr>
                <w:rFonts w:ascii="Book Antiqua" w:hAnsi="Book Antiqua" w:cstheme="majorBidi"/>
                <w:b/>
                <w:bCs/>
              </w:rPr>
              <w:br/>
            </w:r>
            <w:r w:rsidRPr="005E3725">
              <w:rPr>
                <w:rFonts w:ascii="Book Antiqua" w:hAnsi="Book Antiqua" w:cstheme="majorBidi"/>
              </w:rPr>
              <w:t>M/s Abbott Vascular 3200 Lakeside Drive, Santa Clara, CA 95054, USA</w:t>
            </w:r>
            <w:r w:rsidRPr="005E3725">
              <w:rPr>
                <w:rFonts w:ascii="Book Antiqua" w:hAnsi="Book Antiqua" w:cstheme="majorBidi"/>
              </w:rPr>
              <w:br/>
            </w:r>
            <w:r w:rsidRPr="005E3725">
              <w:rPr>
                <w:rFonts w:ascii="Book Antiqua" w:hAnsi="Book Antiqua" w:cstheme="majorBidi"/>
                <w:b/>
                <w:bCs/>
              </w:rPr>
              <w:t>Manufacturing Sites:</w:t>
            </w:r>
            <w:r w:rsidRPr="005E3725">
              <w:rPr>
                <w:rFonts w:ascii="Book Antiqua" w:hAnsi="Book Antiqua" w:cstheme="majorBidi"/>
                <w:b/>
                <w:bCs/>
              </w:rPr>
              <w:br/>
            </w:r>
            <w:r w:rsidRPr="005E3725">
              <w:rPr>
                <w:rFonts w:ascii="Book Antiqua" w:hAnsi="Book Antiqua" w:cstheme="majorBidi"/>
              </w:rPr>
              <w:t>(i) M/s Abbott Vascular 26531, YNEZ Road, Temecula CA 92591, USA</w:t>
            </w:r>
            <w:r w:rsidRPr="005E3725">
              <w:rPr>
                <w:rFonts w:ascii="Book Antiqua" w:hAnsi="Book Antiqua" w:cstheme="majorBidi"/>
              </w:rPr>
              <w:br/>
              <w:t>(ii) M/s Abbott Vascular Road No.2, KM 58, Cruce Davila, Barceloneta, PR 00617, USA</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 xml:space="preserve">(FSC USFDA Valid Till </w:t>
            </w:r>
          </w:p>
          <w:p w:rsidR="00884FAD" w:rsidRPr="005E3725" w:rsidRDefault="00884FAD" w:rsidP="00146382">
            <w:pPr>
              <w:rPr>
                <w:rFonts w:ascii="Book Antiqua" w:hAnsi="Book Antiqua" w:cstheme="majorBidi"/>
                <w:b/>
                <w:bCs/>
              </w:rPr>
            </w:pPr>
            <w:r w:rsidRPr="005E3725">
              <w:rPr>
                <w:rFonts w:ascii="Book Antiqua" w:hAnsi="Book Antiqua" w:cstheme="majorBidi"/>
              </w:rPr>
              <w:t>16-05-2020)</w:t>
            </w:r>
          </w:p>
        </w:tc>
        <w:tc>
          <w:tcPr>
            <w:tcW w:w="2903"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Hi-Torque® Cross-IT</w:t>
            </w:r>
            <w:r w:rsidRPr="005E3725">
              <w:rPr>
                <w:rFonts w:ascii="Book Antiqua" w:hAnsi="Book Antiqua" w:cstheme="majorBidi"/>
                <w:vertAlign w:val="superscript"/>
              </w:rPr>
              <w:t>TM</w:t>
            </w:r>
            <w:r w:rsidRPr="005E3725">
              <w:rPr>
                <w:rFonts w:ascii="Book Antiqua" w:hAnsi="Book Antiqua" w:cstheme="majorBidi"/>
              </w:rPr>
              <w:t xml:space="preserve">  Guide Wire with Hydrocoat Hydrophilic Coating</w:t>
            </w:r>
          </w:p>
          <w:p w:rsidR="00884FAD" w:rsidRPr="005E3725" w:rsidRDefault="00884FAD" w:rsidP="00146382">
            <w:pPr>
              <w:rPr>
                <w:rFonts w:ascii="Book Antiqua" w:hAnsi="Book Antiqua" w:cstheme="majorBidi"/>
              </w:rPr>
            </w:pP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Class D</w:t>
            </w: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Shelf Life: 2 Years</w:t>
            </w:r>
          </w:p>
          <w:p w:rsidR="00884FAD" w:rsidRPr="005E3725" w:rsidRDefault="00884FAD" w:rsidP="004E1FD7">
            <w:pPr>
              <w:rPr>
                <w:rFonts w:ascii="Book Antiqua" w:hAnsi="Book Antiqua" w:cstheme="majorBidi"/>
              </w:rPr>
            </w:pPr>
            <w:r w:rsidRPr="005E3725">
              <w:rPr>
                <w:rFonts w:ascii="Book Antiqua" w:hAnsi="Book Antiqua" w:cstheme="majorBidi"/>
              </w:rPr>
              <w:t>1003308H, 1003308HJ, 1003309H, 1003309HJ</w:t>
            </w:r>
          </w:p>
          <w:p w:rsidR="00884FAD" w:rsidRPr="005E3725" w:rsidRDefault="00884FAD" w:rsidP="004E1FD7">
            <w:pPr>
              <w:rPr>
                <w:rFonts w:ascii="Book Antiqua" w:hAnsi="Book Antiqua" w:cstheme="majorBidi"/>
                <w:lang w:val="sv-SE"/>
              </w:rPr>
            </w:pPr>
            <w:r w:rsidRPr="005E3725">
              <w:rPr>
                <w:rFonts w:ascii="Book Antiqua" w:hAnsi="Book Antiqua" w:cstheme="majorBidi"/>
                <w:lang w:val="sv-SE"/>
              </w:rPr>
              <w:t>1003310H, 1003310HJ, 1003311H, 1003311HJ</w:t>
            </w:r>
          </w:p>
          <w:p w:rsidR="00884FAD" w:rsidRPr="005E3725" w:rsidRDefault="00884FAD" w:rsidP="004E1FD7">
            <w:pPr>
              <w:rPr>
                <w:rFonts w:ascii="Book Antiqua" w:hAnsi="Book Antiqua" w:cstheme="majorBidi"/>
                <w:lang w:val="sv-SE"/>
              </w:rPr>
            </w:pPr>
            <w:r w:rsidRPr="005E3725">
              <w:rPr>
                <w:rFonts w:ascii="Book Antiqua" w:hAnsi="Book Antiqua" w:cstheme="majorBidi"/>
                <w:lang w:val="sv-SE"/>
              </w:rPr>
              <w:t>1003312H, 1003312HJ, 1003313H, 1003313HJ</w:t>
            </w:r>
          </w:p>
          <w:p w:rsidR="00884FAD" w:rsidRPr="005E3725" w:rsidRDefault="00884FAD" w:rsidP="004E1FD7">
            <w:pPr>
              <w:rPr>
                <w:rFonts w:ascii="Book Antiqua" w:hAnsi="Book Antiqua" w:cstheme="majorBidi"/>
                <w:lang w:val="sv-SE"/>
              </w:rPr>
            </w:pPr>
            <w:r w:rsidRPr="005E3725">
              <w:rPr>
                <w:rFonts w:ascii="Book Antiqua" w:hAnsi="Book Antiqua" w:cstheme="majorBidi"/>
                <w:lang w:val="sv-SE"/>
              </w:rPr>
              <w:t>1003314H, 1003314HJ, 1003315H, 1003315HJ</w:t>
            </w:r>
          </w:p>
          <w:p w:rsidR="00884FAD" w:rsidRPr="005E3725" w:rsidRDefault="00884FAD" w:rsidP="004E1FD7">
            <w:pPr>
              <w:rPr>
                <w:rFonts w:ascii="Book Antiqua" w:hAnsi="Book Antiqua" w:cstheme="majorBidi"/>
                <w:lang w:val="sv-SE"/>
              </w:rPr>
            </w:pPr>
            <w:r w:rsidRPr="005E3725">
              <w:rPr>
                <w:rFonts w:ascii="Book Antiqua" w:hAnsi="Book Antiqua" w:cstheme="majorBidi"/>
                <w:lang w:val="sv-SE"/>
              </w:rPr>
              <w:t>1003316H, 1003316HJ, 1003317H, 1003317HJ</w:t>
            </w:r>
          </w:p>
          <w:p w:rsidR="00884FAD" w:rsidRPr="005E3725" w:rsidRDefault="00884FAD" w:rsidP="004E1FD7">
            <w:pPr>
              <w:rPr>
                <w:rFonts w:ascii="Book Antiqua" w:hAnsi="Book Antiqua" w:cstheme="majorBidi"/>
              </w:rPr>
            </w:pPr>
            <w:r w:rsidRPr="005E3725">
              <w:rPr>
                <w:rFonts w:ascii="Book Antiqua" w:hAnsi="Book Antiqua" w:cstheme="majorBidi"/>
              </w:rPr>
              <w:t>1003318H, 1003318HJ</w:t>
            </w:r>
          </w:p>
          <w:p w:rsidR="00884FAD" w:rsidRPr="005E3725" w:rsidRDefault="00884FAD" w:rsidP="004E1FD7">
            <w:pPr>
              <w:rPr>
                <w:rFonts w:ascii="Book Antiqua" w:hAnsi="Book Antiqua" w:cstheme="majorBidi"/>
              </w:rPr>
            </w:pPr>
            <w:r w:rsidRPr="005E3725">
              <w:rPr>
                <w:rFonts w:ascii="Book Antiqua" w:hAnsi="Book Antiqua" w:cstheme="majorBidi"/>
              </w:rPr>
              <w:t>1003319H, 1003319HJ</w:t>
            </w: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Fee: 50,000/-</w:t>
            </w:r>
          </w:p>
        </w:tc>
        <w:tc>
          <w:tcPr>
            <w:tcW w:w="1701"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PTCA Guide Wire</w:t>
            </w:r>
          </w:p>
        </w:tc>
        <w:tc>
          <w:tcPr>
            <w:tcW w:w="1667" w:type="dxa"/>
            <w:gridSpan w:val="4"/>
            <w:shd w:val="clear" w:color="auto" w:fill="auto"/>
          </w:tcPr>
          <w:p w:rsidR="00884FAD" w:rsidRPr="005E3725" w:rsidRDefault="00183C1E" w:rsidP="00146382">
            <w:pPr>
              <w:rPr>
                <w:rFonts w:ascii="Book Antiqua" w:hAnsi="Book Antiqua" w:cstheme="majorBidi"/>
                <w:b/>
                <w:bCs/>
              </w:rPr>
            </w:pPr>
            <w:r w:rsidRPr="005E3725">
              <w:rPr>
                <w:rFonts w:ascii="Book Antiqua" w:hAnsi="Book Antiqua" w:cstheme="majorBidi"/>
                <w:b/>
                <w:bCs/>
              </w:rPr>
              <w:t>Approved.</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M/s Abbott Laboratories (Pakistan) Ltd, Opposite Radio Pakistan Transmission Center, Hyderabad Road, Landhi, Karachi</w:t>
            </w:r>
          </w:p>
          <w:p w:rsidR="00884FAD" w:rsidRPr="005E3725" w:rsidRDefault="00884FAD" w:rsidP="00146382">
            <w:pPr>
              <w:rPr>
                <w:rFonts w:ascii="Book Antiqua" w:hAnsi="Book Antiqua" w:cstheme="majorBidi"/>
              </w:rPr>
            </w:pPr>
            <w:r w:rsidRPr="005E3725">
              <w:rPr>
                <w:rFonts w:ascii="Book Antiqua" w:hAnsi="Book Antiqua" w:cstheme="majorBidi"/>
              </w:rPr>
              <w:t>(ELI-00019)</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 xml:space="preserve">M/s Abbott GmbH &amp; Co. KG </w:t>
            </w:r>
          </w:p>
          <w:p w:rsidR="00884FAD" w:rsidRPr="005E3725" w:rsidRDefault="00884FAD" w:rsidP="00146382">
            <w:pPr>
              <w:rPr>
                <w:rFonts w:ascii="Book Antiqua" w:hAnsi="Book Antiqua" w:cstheme="majorBidi"/>
              </w:rPr>
            </w:pPr>
            <w:r w:rsidRPr="005E3725">
              <w:rPr>
                <w:rFonts w:ascii="Book Antiqua" w:hAnsi="Book Antiqua" w:cstheme="majorBidi"/>
              </w:rPr>
              <w:t>Max-Planck-Ring 2 65205 Wiesbaden Germany</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(FSC  Issue 19-07-2018 Germany)</w:t>
            </w:r>
          </w:p>
        </w:tc>
        <w:tc>
          <w:tcPr>
            <w:tcW w:w="2903" w:type="dxa"/>
            <w:gridSpan w:val="4"/>
            <w:shd w:val="clear" w:color="auto" w:fill="auto"/>
            <w:vAlign w:val="center"/>
          </w:tcPr>
          <w:p w:rsidR="00884FAD" w:rsidRPr="005E3725" w:rsidRDefault="00884FAD" w:rsidP="00146382">
            <w:pPr>
              <w:rPr>
                <w:rFonts w:ascii="Book Antiqua" w:hAnsi="Book Antiqua" w:cstheme="majorBidi"/>
              </w:rPr>
            </w:pPr>
            <w:r w:rsidRPr="005E3725">
              <w:rPr>
                <w:rFonts w:ascii="Book Antiqua" w:hAnsi="Book Antiqua" w:cstheme="majorBidi"/>
              </w:rPr>
              <w:t>Alinity i Syphilis TP Kit</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Class D</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(1) Alinity i Syphilis TP Calibrator</w:t>
            </w:r>
          </w:p>
          <w:p w:rsidR="00884FAD" w:rsidRPr="005E3725" w:rsidRDefault="00884FAD" w:rsidP="00146382">
            <w:pPr>
              <w:rPr>
                <w:rFonts w:ascii="Book Antiqua" w:hAnsi="Book Antiqua" w:cstheme="majorBidi"/>
              </w:rPr>
            </w:pPr>
            <w:r w:rsidRPr="005E3725">
              <w:rPr>
                <w:rFonts w:ascii="Book Antiqua" w:hAnsi="Book Antiqua" w:cstheme="majorBidi"/>
              </w:rPr>
              <w:t>07P6001</w:t>
            </w:r>
          </w:p>
          <w:p w:rsidR="00884FAD" w:rsidRPr="005E3725" w:rsidRDefault="00884FAD" w:rsidP="00146382">
            <w:pPr>
              <w:rPr>
                <w:rFonts w:ascii="Book Antiqua" w:hAnsi="Book Antiqua" w:cstheme="majorBidi"/>
              </w:rPr>
            </w:pPr>
            <w:r w:rsidRPr="005E3725">
              <w:rPr>
                <w:rFonts w:ascii="Book Antiqua" w:hAnsi="Book Antiqua" w:cstheme="majorBidi"/>
              </w:rPr>
              <w:t>Shelf Life: 12 Months</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(2) Alinity i Syphilis TP Controls</w:t>
            </w:r>
          </w:p>
          <w:p w:rsidR="00884FAD" w:rsidRPr="005E3725" w:rsidRDefault="00884FAD" w:rsidP="00146382">
            <w:pPr>
              <w:rPr>
                <w:rFonts w:ascii="Book Antiqua" w:hAnsi="Book Antiqua" w:cstheme="majorBidi"/>
              </w:rPr>
            </w:pPr>
            <w:r w:rsidRPr="005E3725">
              <w:rPr>
                <w:rFonts w:ascii="Book Antiqua" w:hAnsi="Book Antiqua" w:cstheme="majorBidi"/>
              </w:rPr>
              <w:t>07P6010</w:t>
            </w:r>
          </w:p>
          <w:p w:rsidR="00884FAD" w:rsidRPr="005E3725" w:rsidRDefault="00884FAD" w:rsidP="00146382">
            <w:pPr>
              <w:rPr>
                <w:rFonts w:ascii="Book Antiqua" w:hAnsi="Book Antiqua" w:cstheme="majorBidi"/>
              </w:rPr>
            </w:pPr>
            <w:r w:rsidRPr="005E3725">
              <w:rPr>
                <w:rFonts w:ascii="Book Antiqua" w:hAnsi="Book Antiqua" w:cstheme="majorBidi"/>
              </w:rPr>
              <w:t>Shelf Life: 12 Months</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(3) Alinity i Syphilis TP Reagent Kit</w:t>
            </w:r>
          </w:p>
          <w:p w:rsidR="00884FAD" w:rsidRPr="005E3725" w:rsidRDefault="00884FAD" w:rsidP="00146382">
            <w:pPr>
              <w:rPr>
                <w:rFonts w:ascii="Book Antiqua" w:hAnsi="Book Antiqua" w:cstheme="majorBidi"/>
              </w:rPr>
            </w:pPr>
            <w:r w:rsidRPr="005E3725">
              <w:rPr>
                <w:rFonts w:ascii="Book Antiqua" w:hAnsi="Book Antiqua" w:cstheme="majorBidi"/>
              </w:rPr>
              <w:t>07P6022</w:t>
            </w:r>
          </w:p>
          <w:p w:rsidR="00884FAD" w:rsidRPr="005E3725" w:rsidRDefault="00884FAD" w:rsidP="00146382">
            <w:pPr>
              <w:rPr>
                <w:rFonts w:ascii="Book Antiqua" w:hAnsi="Book Antiqua" w:cstheme="majorBidi"/>
              </w:rPr>
            </w:pPr>
            <w:r w:rsidRPr="005E3725">
              <w:rPr>
                <w:rFonts w:ascii="Book Antiqua" w:hAnsi="Book Antiqua" w:cstheme="majorBidi"/>
              </w:rPr>
              <w:t>Shelf Life: 12 Months</w:t>
            </w:r>
          </w:p>
          <w:p w:rsidR="00884FAD" w:rsidRPr="005E3725" w:rsidRDefault="00884FAD" w:rsidP="00146382">
            <w:pPr>
              <w:rPr>
                <w:rFonts w:ascii="Book Antiqua" w:hAnsi="Book Antiqua" w:cstheme="majorBidi"/>
              </w:rPr>
            </w:pPr>
            <w:r w:rsidRPr="005E3725">
              <w:rPr>
                <w:rFonts w:ascii="Book Antiqua" w:hAnsi="Book Antiqua" w:cstheme="majorBidi"/>
              </w:rPr>
              <w:t>(2x100 tests)</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(4) Alinity i Syphilis TP Reagent Kit</w:t>
            </w:r>
          </w:p>
          <w:p w:rsidR="00884FAD" w:rsidRPr="005E3725" w:rsidRDefault="00884FAD" w:rsidP="00146382">
            <w:pPr>
              <w:rPr>
                <w:rFonts w:ascii="Book Antiqua" w:hAnsi="Book Antiqua" w:cstheme="majorBidi"/>
              </w:rPr>
            </w:pPr>
            <w:r w:rsidRPr="005E3725">
              <w:rPr>
                <w:rFonts w:ascii="Book Antiqua" w:hAnsi="Book Antiqua" w:cstheme="majorBidi"/>
              </w:rPr>
              <w:t>07P6032</w:t>
            </w:r>
          </w:p>
          <w:p w:rsidR="00884FAD" w:rsidRPr="005E3725" w:rsidRDefault="00884FAD" w:rsidP="00146382">
            <w:pPr>
              <w:rPr>
                <w:rFonts w:ascii="Book Antiqua" w:hAnsi="Book Antiqua" w:cstheme="majorBidi"/>
              </w:rPr>
            </w:pPr>
            <w:r w:rsidRPr="005E3725">
              <w:rPr>
                <w:rFonts w:ascii="Book Antiqua" w:hAnsi="Book Antiqua" w:cstheme="majorBidi"/>
              </w:rPr>
              <w:t>Shelf Life: 12 Months</w:t>
            </w:r>
          </w:p>
          <w:p w:rsidR="00884FAD" w:rsidRPr="005E3725" w:rsidRDefault="00884FAD" w:rsidP="00146382">
            <w:pPr>
              <w:rPr>
                <w:rFonts w:ascii="Book Antiqua" w:hAnsi="Book Antiqua" w:cstheme="majorBidi"/>
              </w:rPr>
            </w:pPr>
            <w:r w:rsidRPr="005E3725">
              <w:rPr>
                <w:rFonts w:ascii="Book Antiqua" w:hAnsi="Book Antiqua" w:cstheme="majorBidi"/>
              </w:rPr>
              <w:t>(2x600 tests)</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Fee: 50000/-</w:t>
            </w:r>
          </w:p>
        </w:tc>
        <w:tc>
          <w:tcPr>
            <w:tcW w:w="1701" w:type="dxa"/>
            <w:gridSpan w:val="4"/>
            <w:shd w:val="clear" w:color="auto" w:fill="auto"/>
            <w:vAlign w:val="center"/>
          </w:tcPr>
          <w:p w:rsidR="00884FAD" w:rsidRPr="005E3725" w:rsidRDefault="00884FAD" w:rsidP="00146382">
            <w:pPr>
              <w:rPr>
                <w:rFonts w:ascii="Book Antiqua" w:hAnsi="Book Antiqua" w:cstheme="majorBidi"/>
              </w:rPr>
            </w:pPr>
            <w:r w:rsidRPr="005E3725">
              <w:rPr>
                <w:rFonts w:ascii="Book Antiqua" w:hAnsi="Book Antiqua" w:cstheme="majorBidi"/>
              </w:rPr>
              <w:t>IN-VITRO DIAGNOSTIC Kit for Alinity i Syphilis TP Testing</w:t>
            </w:r>
          </w:p>
        </w:tc>
        <w:tc>
          <w:tcPr>
            <w:tcW w:w="1667" w:type="dxa"/>
            <w:gridSpan w:val="4"/>
            <w:shd w:val="clear" w:color="auto" w:fill="auto"/>
          </w:tcPr>
          <w:p w:rsidR="00884FAD" w:rsidRPr="005E3725" w:rsidRDefault="00183C1E" w:rsidP="00146382">
            <w:pPr>
              <w:rPr>
                <w:rFonts w:ascii="Book Antiqua" w:hAnsi="Book Antiqua" w:cstheme="majorBidi"/>
              </w:rPr>
            </w:pPr>
            <w:r w:rsidRPr="005E3725">
              <w:rPr>
                <w:rFonts w:ascii="Book Antiqua" w:hAnsi="Book Antiqua" w:cstheme="majorBidi"/>
                <w:b/>
                <w:bCs/>
              </w:rPr>
              <w:t>Approved.</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 xml:space="preserve">M/s Abbott GmbH &amp; Co. KG </w:t>
            </w:r>
            <w:r w:rsidRPr="005E3725">
              <w:rPr>
                <w:rFonts w:ascii="Book Antiqua" w:hAnsi="Book Antiqua" w:cstheme="majorBidi"/>
              </w:rPr>
              <w:br/>
              <w:t>Max-Planck-Ring 2 65205 Wiesbaden Germany</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sz w:val="22"/>
                <w:szCs w:val="22"/>
              </w:rPr>
              <w:t>(FSC Germany Issue 19-07-2018 )</w:t>
            </w:r>
          </w:p>
        </w:tc>
        <w:tc>
          <w:tcPr>
            <w:tcW w:w="2903" w:type="dxa"/>
            <w:gridSpan w:val="4"/>
            <w:shd w:val="clear" w:color="auto" w:fill="auto"/>
            <w:vAlign w:val="center"/>
          </w:tcPr>
          <w:p w:rsidR="00884FAD" w:rsidRPr="005E3725" w:rsidRDefault="00884FAD" w:rsidP="00146382">
            <w:pPr>
              <w:rPr>
                <w:rFonts w:ascii="Book Antiqua" w:hAnsi="Book Antiqua" w:cstheme="majorBidi"/>
              </w:rPr>
            </w:pPr>
            <w:r w:rsidRPr="005E3725">
              <w:rPr>
                <w:rFonts w:ascii="Book Antiqua" w:hAnsi="Book Antiqua" w:cstheme="majorBidi"/>
              </w:rPr>
              <w:t>Alinity i Anti-HBe Kit</w:t>
            </w:r>
          </w:p>
          <w:p w:rsidR="00884FAD" w:rsidRPr="005E3725" w:rsidRDefault="00884FAD" w:rsidP="00146382">
            <w:pPr>
              <w:rPr>
                <w:rFonts w:ascii="Book Antiqua" w:hAnsi="Book Antiqua" w:cstheme="majorBidi"/>
                <w:sz w:val="18"/>
                <w:szCs w:val="18"/>
              </w:rPr>
            </w:pPr>
          </w:p>
          <w:p w:rsidR="00884FAD" w:rsidRPr="005E3725" w:rsidRDefault="00884FAD" w:rsidP="00146382">
            <w:pPr>
              <w:rPr>
                <w:rFonts w:ascii="Book Antiqua" w:hAnsi="Book Antiqua" w:cstheme="majorBidi"/>
              </w:rPr>
            </w:pPr>
            <w:r w:rsidRPr="005E3725">
              <w:rPr>
                <w:rFonts w:ascii="Book Antiqua" w:hAnsi="Book Antiqua" w:cstheme="majorBidi"/>
              </w:rPr>
              <w:t>Class D</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(1) Alinity i Anti-HBe Calibrator             07P6301</w:t>
            </w:r>
          </w:p>
          <w:p w:rsidR="00884FAD" w:rsidRPr="005E3725" w:rsidRDefault="00884FAD" w:rsidP="00146382">
            <w:pPr>
              <w:rPr>
                <w:rFonts w:ascii="Book Antiqua" w:hAnsi="Book Antiqua" w:cstheme="majorBidi"/>
              </w:rPr>
            </w:pPr>
            <w:r w:rsidRPr="005E3725">
              <w:rPr>
                <w:rFonts w:ascii="Book Antiqua" w:hAnsi="Book Antiqua" w:cstheme="majorBidi"/>
              </w:rPr>
              <w:t>Shelf Life: 15 Months</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(2) Alinity i Anti-HBe Controls</w:t>
            </w:r>
          </w:p>
          <w:p w:rsidR="00884FAD" w:rsidRPr="005E3725" w:rsidRDefault="00884FAD" w:rsidP="00146382">
            <w:pPr>
              <w:rPr>
                <w:rFonts w:ascii="Book Antiqua" w:hAnsi="Book Antiqua" w:cstheme="majorBidi"/>
              </w:rPr>
            </w:pPr>
            <w:r w:rsidRPr="005E3725">
              <w:rPr>
                <w:rFonts w:ascii="Book Antiqua" w:hAnsi="Book Antiqua" w:cstheme="majorBidi"/>
              </w:rPr>
              <w:t>07P6310</w:t>
            </w:r>
          </w:p>
          <w:p w:rsidR="00884FAD" w:rsidRPr="005E3725" w:rsidRDefault="00884FAD" w:rsidP="00146382">
            <w:pPr>
              <w:rPr>
                <w:rFonts w:ascii="Book Antiqua" w:hAnsi="Book Antiqua" w:cstheme="majorBidi"/>
              </w:rPr>
            </w:pPr>
            <w:r w:rsidRPr="005E3725">
              <w:rPr>
                <w:rFonts w:ascii="Book Antiqua" w:hAnsi="Book Antiqua" w:cstheme="majorBidi"/>
              </w:rPr>
              <w:t>Shelf Life: 12 Months</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(3) Alinity i Anti-HBe Reagent Kit</w:t>
            </w:r>
          </w:p>
          <w:p w:rsidR="00884FAD" w:rsidRPr="005E3725" w:rsidRDefault="00884FAD" w:rsidP="00146382">
            <w:pPr>
              <w:rPr>
                <w:rFonts w:ascii="Book Antiqua" w:hAnsi="Book Antiqua" w:cstheme="majorBidi"/>
              </w:rPr>
            </w:pPr>
            <w:r w:rsidRPr="005E3725">
              <w:rPr>
                <w:rFonts w:ascii="Book Antiqua" w:hAnsi="Book Antiqua" w:cstheme="majorBidi"/>
              </w:rPr>
              <w:t>07P6322</w:t>
            </w:r>
          </w:p>
          <w:p w:rsidR="00884FAD" w:rsidRPr="005E3725" w:rsidRDefault="00884FAD" w:rsidP="00146382">
            <w:pPr>
              <w:rPr>
                <w:rFonts w:ascii="Book Antiqua" w:hAnsi="Book Antiqua" w:cstheme="majorBidi"/>
              </w:rPr>
            </w:pPr>
            <w:r w:rsidRPr="005E3725">
              <w:rPr>
                <w:rFonts w:ascii="Book Antiqua" w:hAnsi="Book Antiqua" w:cstheme="majorBidi"/>
              </w:rPr>
              <w:t>Shelf Life: 11 Months</w:t>
            </w:r>
          </w:p>
          <w:p w:rsidR="00884FAD" w:rsidRPr="005E3725" w:rsidRDefault="00884FAD" w:rsidP="00146382">
            <w:pPr>
              <w:rPr>
                <w:rFonts w:ascii="Book Antiqua" w:hAnsi="Book Antiqua" w:cstheme="majorBidi"/>
                <w:sz w:val="12"/>
                <w:szCs w:val="12"/>
              </w:rPr>
            </w:pPr>
          </w:p>
          <w:p w:rsidR="00884FAD" w:rsidRPr="005E3725" w:rsidRDefault="00884FAD" w:rsidP="00146382">
            <w:pPr>
              <w:rPr>
                <w:rFonts w:ascii="Book Antiqua" w:hAnsi="Book Antiqua" w:cstheme="majorBidi"/>
              </w:rPr>
            </w:pPr>
            <w:r w:rsidRPr="005E3725">
              <w:rPr>
                <w:rFonts w:ascii="Book Antiqua" w:hAnsi="Book Antiqua" w:cstheme="majorBidi"/>
              </w:rPr>
              <w:t xml:space="preserve">Fee: 50000/- </w:t>
            </w:r>
          </w:p>
          <w:p w:rsidR="004E1FD7" w:rsidRPr="005E3725" w:rsidRDefault="004E1FD7" w:rsidP="00146382">
            <w:pPr>
              <w:rPr>
                <w:rFonts w:ascii="Book Antiqua" w:hAnsi="Book Antiqua" w:cstheme="majorBidi"/>
                <w:sz w:val="14"/>
                <w:szCs w:val="14"/>
              </w:rPr>
            </w:pPr>
          </w:p>
        </w:tc>
        <w:tc>
          <w:tcPr>
            <w:tcW w:w="1701" w:type="dxa"/>
            <w:gridSpan w:val="4"/>
            <w:shd w:val="clear" w:color="auto" w:fill="auto"/>
            <w:vAlign w:val="center"/>
          </w:tcPr>
          <w:p w:rsidR="00884FAD" w:rsidRPr="005E3725" w:rsidRDefault="00884FAD" w:rsidP="00146382">
            <w:pPr>
              <w:rPr>
                <w:rFonts w:ascii="Book Antiqua" w:hAnsi="Book Antiqua" w:cstheme="majorBidi"/>
              </w:rPr>
            </w:pPr>
            <w:r w:rsidRPr="005E3725">
              <w:rPr>
                <w:rFonts w:ascii="Book Antiqua" w:hAnsi="Book Antiqua" w:cstheme="majorBidi"/>
              </w:rPr>
              <w:t>IN-VITRO DIAGNOSTIC Kit for Alinity i Anti-HBe Testing</w:t>
            </w:r>
          </w:p>
        </w:tc>
        <w:tc>
          <w:tcPr>
            <w:tcW w:w="1667" w:type="dxa"/>
            <w:gridSpan w:val="4"/>
            <w:shd w:val="clear" w:color="auto" w:fill="auto"/>
          </w:tcPr>
          <w:p w:rsidR="00884FAD" w:rsidRPr="005E3725" w:rsidRDefault="00183C1E" w:rsidP="00146382">
            <w:pPr>
              <w:rPr>
                <w:rFonts w:ascii="Book Antiqua" w:hAnsi="Book Antiqua" w:cstheme="majorBidi"/>
              </w:rPr>
            </w:pPr>
            <w:r w:rsidRPr="005E3725">
              <w:rPr>
                <w:rFonts w:ascii="Book Antiqua" w:hAnsi="Book Antiqua" w:cstheme="majorBidi"/>
                <w:b/>
                <w:bCs/>
              </w:rPr>
              <w:t>Approved.</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 xml:space="preserve">M/s Abbott GmbH &amp; Co. KG </w:t>
            </w:r>
            <w:r w:rsidRPr="005E3725">
              <w:rPr>
                <w:rFonts w:ascii="Book Antiqua" w:hAnsi="Book Antiqua" w:cstheme="majorBidi"/>
              </w:rPr>
              <w:br/>
              <w:t>Max-Planck-Ring 2 65205 Wiesbaden Germany</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 xml:space="preserve">(FSC Germany Issue </w:t>
            </w:r>
          </w:p>
          <w:p w:rsidR="00884FAD" w:rsidRPr="005E3725" w:rsidRDefault="00884FAD" w:rsidP="00146382">
            <w:pPr>
              <w:rPr>
                <w:rFonts w:ascii="Book Antiqua" w:hAnsi="Book Antiqua" w:cstheme="majorBidi"/>
              </w:rPr>
            </w:pPr>
            <w:r w:rsidRPr="005E3725">
              <w:rPr>
                <w:rFonts w:ascii="Book Antiqua" w:hAnsi="Book Antiqua" w:cstheme="majorBidi"/>
              </w:rPr>
              <w:t>19-07-2018 )</w:t>
            </w:r>
          </w:p>
        </w:tc>
        <w:tc>
          <w:tcPr>
            <w:tcW w:w="2903" w:type="dxa"/>
            <w:gridSpan w:val="4"/>
            <w:shd w:val="clear" w:color="auto" w:fill="auto"/>
            <w:vAlign w:val="center"/>
          </w:tcPr>
          <w:p w:rsidR="00884FAD" w:rsidRPr="005E3725" w:rsidRDefault="00884FAD" w:rsidP="00146382">
            <w:pPr>
              <w:rPr>
                <w:rFonts w:ascii="Book Antiqua" w:hAnsi="Book Antiqua" w:cstheme="majorBidi"/>
              </w:rPr>
            </w:pPr>
            <w:r w:rsidRPr="005E3725">
              <w:rPr>
                <w:rFonts w:ascii="Book Antiqua" w:hAnsi="Book Antiqua" w:cstheme="majorBidi"/>
              </w:rPr>
              <w:t>Alinity i Anti-HBc II Kit</w:t>
            </w:r>
          </w:p>
          <w:p w:rsidR="00884FAD" w:rsidRPr="005E3725" w:rsidRDefault="00884FAD" w:rsidP="00146382">
            <w:pPr>
              <w:rPr>
                <w:rFonts w:ascii="Book Antiqua" w:hAnsi="Book Antiqua" w:cstheme="majorBidi"/>
                <w:sz w:val="14"/>
                <w:szCs w:val="14"/>
              </w:rPr>
            </w:pPr>
          </w:p>
          <w:p w:rsidR="00884FAD" w:rsidRPr="005E3725" w:rsidRDefault="00884FAD" w:rsidP="00146382">
            <w:pPr>
              <w:rPr>
                <w:rFonts w:ascii="Book Antiqua" w:hAnsi="Book Antiqua" w:cstheme="majorBidi"/>
              </w:rPr>
            </w:pPr>
            <w:r w:rsidRPr="005E3725">
              <w:rPr>
                <w:rFonts w:ascii="Book Antiqua" w:hAnsi="Book Antiqua" w:cstheme="majorBidi"/>
              </w:rPr>
              <w:t>Class D</w:t>
            </w:r>
          </w:p>
          <w:p w:rsidR="00884FAD" w:rsidRPr="005E3725" w:rsidRDefault="00884FAD" w:rsidP="00146382">
            <w:pPr>
              <w:rPr>
                <w:rFonts w:ascii="Book Antiqua" w:hAnsi="Book Antiqua" w:cstheme="majorBidi"/>
                <w:sz w:val="12"/>
                <w:szCs w:val="12"/>
              </w:rPr>
            </w:pPr>
          </w:p>
          <w:p w:rsidR="00884FAD" w:rsidRPr="005E3725" w:rsidRDefault="00884FAD" w:rsidP="00146382">
            <w:pPr>
              <w:rPr>
                <w:rFonts w:ascii="Book Antiqua" w:hAnsi="Book Antiqua" w:cstheme="majorBidi"/>
              </w:rPr>
            </w:pPr>
            <w:r w:rsidRPr="005E3725">
              <w:rPr>
                <w:rFonts w:ascii="Book Antiqua" w:hAnsi="Book Antiqua" w:cstheme="majorBidi"/>
              </w:rPr>
              <w:t>(1) Alinity i Anti-HBc II Calibrator</w:t>
            </w:r>
          </w:p>
          <w:p w:rsidR="00884FAD" w:rsidRPr="005E3725" w:rsidRDefault="00884FAD" w:rsidP="00146382">
            <w:pPr>
              <w:rPr>
                <w:rFonts w:ascii="Book Antiqua" w:hAnsi="Book Antiqua" w:cstheme="majorBidi"/>
              </w:rPr>
            </w:pPr>
            <w:r w:rsidRPr="005E3725">
              <w:rPr>
                <w:rFonts w:ascii="Book Antiqua" w:hAnsi="Book Antiqua" w:cstheme="majorBidi"/>
              </w:rPr>
              <w:t>07P8701</w:t>
            </w:r>
          </w:p>
          <w:p w:rsidR="00884FAD" w:rsidRPr="005E3725" w:rsidRDefault="00884FAD" w:rsidP="00146382">
            <w:pPr>
              <w:rPr>
                <w:rFonts w:ascii="Book Antiqua" w:hAnsi="Book Antiqua" w:cstheme="majorBidi"/>
              </w:rPr>
            </w:pPr>
            <w:r w:rsidRPr="005E3725">
              <w:rPr>
                <w:rFonts w:ascii="Book Antiqua" w:hAnsi="Book Antiqua" w:cstheme="majorBidi"/>
              </w:rPr>
              <w:t>Shelf Life: 12 Months</w:t>
            </w:r>
          </w:p>
          <w:p w:rsidR="00884FAD" w:rsidRPr="005E3725" w:rsidRDefault="00884FAD" w:rsidP="00146382">
            <w:pPr>
              <w:rPr>
                <w:rFonts w:ascii="Book Antiqua" w:hAnsi="Book Antiqua" w:cstheme="majorBidi"/>
                <w:sz w:val="14"/>
                <w:szCs w:val="14"/>
              </w:rPr>
            </w:pPr>
          </w:p>
          <w:p w:rsidR="00884FAD" w:rsidRPr="005E3725" w:rsidRDefault="00884FAD" w:rsidP="00146382">
            <w:pPr>
              <w:rPr>
                <w:rFonts w:ascii="Book Antiqua" w:hAnsi="Book Antiqua" w:cstheme="majorBidi"/>
              </w:rPr>
            </w:pPr>
            <w:r w:rsidRPr="005E3725">
              <w:rPr>
                <w:rFonts w:ascii="Book Antiqua" w:hAnsi="Book Antiqua" w:cstheme="majorBidi"/>
              </w:rPr>
              <w:t>(2) Alinity i Anti-HBc II Controls</w:t>
            </w:r>
            <w:r w:rsidRPr="005E3725">
              <w:rPr>
                <w:rFonts w:ascii="Book Antiqua" w:hAnsi="Book Antiqua" w:cstheme="majorBidi"/>
              </w:rPr>
              <w:br/>
              <w:t>07P8710</w:t>
            </w:r>
          </w:p>
          <w:p w:rsidR="00884FAD" w:rsidRPr="005E3725" w:rsidRDefault="00884FAD" w:rsidP="00146382">
            <w:pPr>
              <w:rPr>
                <w:rFonts w:ascii="Book Antiqua" w:hAnsi="Book Antiqua" w:cstheme="majorBidi"/>
              </w:rPr>
            </w:pPr>
            <w:r w:rsidRPr="005E3725">
              <w:rPr>
                <w:rFonts w:ascii="Book Antiqua" w:hAnsi="Book Antiqua" w:cstheme="majorBidi"/>
              </w:rPr>
              <w:t>Shelf Life: 12 Months</w:t>
            </w:r>
          </w:p>
          <w:p w:rsidR="00884FAD" w:rsidRPr="005E3725" w:rsidRDefault="00884FAD" w:rsidP="00146382">
            <w:pPr>
              <w:rPr>
                <w:rFonts w:ascii="Book Antiqua" w:hAnsi="Book Antiqua" w:cstheme="majorBidi"/>
                <w:sz w:val="16"/>
                <w:szCs w:val="16"/>
              </w:rPr>
            </w:pPr>
          </w:p>
          <w:p w:rsidR="00884FAD" w:rsidRPr="005E3725" w:rsidRDefault="00884FAD" w:rsidP="00146382">
            <w:pPr>
              <w:rPr>
                <w:rFonts w:ascii="Book Antiqua" w:hAnsi="Book Antiqua" w:cstheme="majorBidi"/>
              </w:rPr>
            </w:pPr>
            <w:r w:rsidRPr="005E3725">
              <w:rPr>
                <w:rFonts w:ascii="Book Antiqua" w:hAnsi="Book Antiqua" w:cstheme="majorBidi"/>
              </w:rPr>
              <w:t>(3) Alinity i Anti-HBc II Reagent Kit</w:t>
            </w:r>
            <w:r w:rsidRPr="005E3725">
              <w:rPr>
                <w:rFonts w:ascii="Book Antiqua" w:hAnsi="Book Antiqua" w:cstheme="majorBidi"/>
              </w:rPr>
              <w:br/>
              <w:t>07P8722</w:t>
            </w:r>
          </w:p>
          <w:p w:rsidR="00884FAD" w:rsidRPr="005E3725" w:rsidRDefault="00884FAD" w:rsidP="00146382">
            <w:pPr>
              <w:rPr>
                <w:rFonts w:ascii="Book Antiqua" w:hAnsi="Book Antiqua" w:cstheme="majorBidi"/>
              </w:rPr>
            </w:pPr>
            <w:r w:rsidRPr="005E3725">
              <w:rPr>
                <w:rFonts w:ascii="Book Antiqua" w:hAnsi="Book Antiqua" w:cstheme="majorBidi"/>
              </w:rPr>
              <w:t>Shelf Life: 12 Months</w:t>
            </w:r>
          </w:p>
          <w:p w:rsidR="00884FAD" w:rsidRPr="005E3725" w:rsidRDefault="00884FAD" w:rsidP="00146382">
            <w:pPr>
              <w:rPr>
                <w:rFonts w:ascii="Book Antiqua" w:hAnsi="Book Antiqua" w:cstheme="majorBidi"/>
                <w:sz w:val="16"/>
                <w:szCs w:val="16"/>
              </w:rPr>
            </w:pPr>
          </w:p>
          <w:p w:rsidR="00884FAD" w:rsidRPr="005E3725" w:rsidRDefault="00884FAD" w:rsidP="00146382">
            <w:pPr>
              <w:rPr>
                <w:rFonts w:ascii="Book Antiqua" w:hAnsi="Book Antiqua" w:cstheme="majorBidi"/>
              </w:rPr>
            </w:pPr>
            <w:r w:rsidRPr="005E3725">
              <w:rPr>
                <w:rFonts w:ascii="Book Antiqua" w:hAnsi="Book Antiqua" w:cstheme="majorBidi"/>
              </w:rPr>
              <w:t>(4) Alinity i Anti-HBc II Reagent Kit</w:t>
            </w:r>
            <w:r w:rsidRPr="005E3725">
              <w:rPr>
                <w:rFonts w:ascii="Book Antiqua" w:hAnsi="Book Antiqua" w:cstheme="majorBidi"/>
              </w:rPr>
              <w:br/>
              <w:t>07P8732</w:t>
            </w:r>
          </w:p>
          <w:p w:rsidR="00884FAD" w:rsidRPr="005E3725" w:rsidRDefault="00884FAD" w:rsidP="00146382">
            <w:pPr>
              <w:rPr>
                <w:rFonts w:ascii="Book Antiqua" w:hAnsi="Book Antiqua" w:cstheme="majorBidi"/>
              </w:rPr>
            </w:pPr>
            <w:r w:rsidRPr="005E3725">
              <w:rPr>
                <w:rFonts w:ascii="Book Antiqua" w:hAnsi="Book Antiqua" w:cstheme="majorBidi"/>
              </w:rPr>
              <w:t>Shelf Life: 12 Months</w:t>
            </w:r>
          </w:p>
          <w:p w:rsidR="00884FAD" w:rsidRPr="005E3725" w:rsidRDefault="00884FAD" w:rsidP="00146382">
            <w:pPr>
              <w:rPr>
                <w:rFonts w:ascii="Book Antiqua" w:hAnsi="Book Antiqua" w:cstheme="majorBidi"/>
                <w:sz w:val="14"/>
                <w:szCs w:val="14"/>
              </w:rPr>
            </w:pPr>
          </w:p>
        </w:tc>
        <w:tc>
          <w:tcPr>
            <w:tcW w:w="1701" w:type="dxa"/>
            <w:gridSpan w:val="4"/>
            <w:shd w:val="clear" w:color="auto" w:fill="auto"/>
            <w:vAlign w:val="center"/>
          </w:tcPr>
          <w:p w:rsidR="00884FAD" w:rsidRPr="005E3725" w:rsidRDefault="00884FAD" w:rsidP="00146382">
            <w:pPr>
              <w:rPr>
                <w:rFonts w:ascii="Book Antiqua" w:hAnsi="Book Antiqua" w:cstheme="majorBidi"/>
              </w:rPr>
            </w:pPr>
            <w:r w:rsidRPr="005E3725">
              <w:rPr>
                <w:rFonts w:ascii="Book Antiqua" w:hAnsi="Book Antiqua" w:cstheme="majorBidi"/>
              </w:rPr>
              <w:t>IN-VITRO DIAGNOSTIC Kit for Alinity i Anti-HBc II Testing</w:t>
            </w:r>
          </w:p>
        </w:tc>
        <w:tc>
          <w:tcPr>
            <w:tcW w:w="1667" w:type="dxa"/>
            <w:gridSpan w:val="4"/>
            <w:shd w:val="clear" w:color="auto" w:fill="auto"/>
          </w:tcPr>
          <w:p w:rsidR="00884FAD" w:rsidRPr="005E3725" w:rsidRDefault="00183C1E" w:rsidP="00146382">
            <w:pPr>
              <w:rPr>
                <w:rFonts w:ascii="Book Antiqua" w:hAnsi="Book Antiqua" w:cstheme="majorBidi"/>
              </w:rPr>
            </w:pPr>
            <w:r w:rsidRPr="005E3725">
              <w:rPr>
                <w:rFonts w:ascii="Book Antiqua" w:hAnsi="Book Antiqua" w:cstheme="majorBidi"/>
                <w:b/>
                <w:bCs/>
              </w:rPr>
              <w:t>Approved.</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 xml:space="preserve">M/s Abbott ireland Diagnostic Division Finisklin Business Par, Sligo, Ireland </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 xml:space="preserve">(FSC Ireland valid till </w:t>
            </w:r>
          </w:p>
          <w:p w:rsidR="00884FAD" w:rsidRPr="005E3725" w:rsidRDefault="00884FAD" w:rsidP="00146382">
            <w:pPr>
              <w:rPr>
                <w:rFonts w:ascii="Book Antiqua" w:hAnsi="Book Antiqua" w:cstheme="majorBidi"/>
              </w:rPr>
            </w:pPr>
            <w:r w:rsidRPr="005E3725">
              <w:rPr>
                <w:rFonts w:ascii="Book Antiqua" w:hAnsi="Book Antiqua" w:cstheme="majorBidi"/>
              </w:rPr>
              <w:t>26-05-2022 )</w:t>
            </w:r>
          </w:p>
        </w:tc>
        <w:tc>
          <w:tcPr>
            <w:tcW w:w="2903" w:type="dxa"/>
            <w:gridSpan w:val="4"/>
            <w:shd w:val="clear" w:color="auto" w:fill="auto"/>
            <w:vAlign w:val="center"/>
          </w:tcPr>
          <w:p w:rsidR="00884FAD" w:rsidRPr="005E3725" w:rsidRDefault="00884FAD" w:rsidP="00146382">
            <w:pPr>
              <w:rPr>
                <w:rFonts w:ascii="Book Antiqua" w:hAnsi="Book Antiqua" w:cstheme="majorBidi"/>
              </w:rPr>
            </w:pPr>
            <w:r w:rsidRPr="005E3725">
              <w:rPr>
                <w:rFonts w:ascii="Book Antiqua" w:hAnsi="Book Antiqua" w:cstheme="majorBidi"/>
              </w:rPr>
              <w:t>Alinity s HBsAg Confirmatory Kit</w:t>
            </w:r>
          </w:p>
          <w:p w:rsidR="00884FAD" w:rsidRPr="005E3725" w:rsidRDefault="00884FAD" w:rsidP="00146382">
            <w:pPr>
              <w:rPr>
                <w:rFonts w:ascii="Book Antiqua" w:hAnsi="Book Antiqua" w:cstheme="majorBidi"/>
                <w:sz w:val="18"/>
                <w:szCs w:val="18"/>
              </w:rPr>
            </w:pPr>
          </w:p>
          <w:p w:rsidR="00884FAD" w:rsidRPr="005E3725" w:rsidRDefault="00884FAD" w:rsidP="00146382">
            <w:pPr>
              <w:rPr>
                <w:rFonts w:ascii="Book Antiqua" w:hAnsi="Book Antiqua" w:cstheme="majorBidi"/>
              </w:rPr>
            </w:pPr>
            <w:r w:rsidRPr="005E3725">
              <w:rPr>
                <w:rFonts w:ascii="Book Antiqua" w:hAnsi="Book Antiqua" w:cstheme="majorBidi"/>
              </w:rPr>
              <w:t>Class D</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(1) Alinity s HBsAg Confirmatory Reagent Kit</w:t>
            </w:r>
            <w:r w:rsidRPr="005E3725">
              <w:rPr>
                <w:rFonts w:ascii="Book Antiqua" w:hAnsi="Book Antiqua" w:cstheme="majorBidi"/>
              </w:rPr>
              <w:br/>
              <w:t>06P0357</w:t>
            </w:r>
          </w:p>
          <w:p w:rsidR="00884FAD" w:rsidRPr="005E3725" w:rsidRDefault="00884FAD" w:rsidP="00146382">
            <w:pPr>
              <w:rPr>
                <w:rFonts w:ascii="Book Antiqua" w:hAnsi="Book Antiqua" w:cstheme="majorBidi"/>
              </w:rPr>
            </w:pPr>
            <w:r w:rsidRPr="005E3725">
              <w:rPr>
                <w:rFonts w:ascii="Book Antiqua" w:hAnsi="Book Antiqua" w:cstheme="majorBidi"/>
              </w:rPr>
              <w:t>Shelf Life: 12 Months</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(2) Alinity s HBsAg Calibrator Kit</w:t>
            </w:r>
            <w:r w:rsidRPr="005E3725">
              <w:rPr>
                <w:rFonts w:ascii="Book Antiqua" w:hAnsi="Book Antiqua" w:cstheme="majorBidi"/>
              </w:rPr>
              <w:br/>
              <w:t>06P0202</w:t>
            </w:r>
          </w:p>
          <w:p w:rsidR="00884FAD" w:rsidRPr="005E3725" w:rsidRDefault="00884FAD" w:rsidP="00146382">
            <w:pPr>
              <w:rPr>
                <w:rFonts w:ascii="Book Antiqua" w:hAnsi="Book Antiqua" w:cstheme="majorBidi"/>
              </w:rPr>
            </w:pPr>
            <w:r w:rsidRPr="005E3725">
              <w:rPr>
                <w:rFonts w:ascii="Book Antiqua" w:hAnsi="Book Antiqua" w:cstheme="majorBidi"/>
              </w:rPr>
              <w:t>Shelf Life: 12 Months</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(3) Alinity s HBsAg Assay Control Kit</w:t>
            </w:r>
            <w:r w:rsidRPr="005E3725">
              <w:rPr>
                <w:rFonts w:ascii="Book Antiqua" w:hAnsi="Book Antiqua" w:cstheme="majorBidi"/>
              </w:rPr>
              <w:br/>
              <w:t>06P0210</w:t>
            </w:r>
          </w:p>
          <w:p w:rsidR="00884FAD" w:rsidRPr="005E3725" w:rsidRDefault="00884FAD" w:rsidP="00146382">
            <w:pPr>
              <w:rPr>
                <w:rFonts w:ascii="Book Antiqua" w:hAnsi="Book Antiqua" w:cstheme="majorBidi"/>
              </w:rPr>
            </w:pPr>
            <w:r w:rsidRPr="005E3725">
              <w:rPr>
                <w:rFonts w:ascii="Book Antiqua" w:hAnsi="Book Antiqua" w:cstheme="majorBidi"/>
              </w:rPr>
              <w:t>Shelf Life: 12 Months</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(4) Alinity s HBsAg Release Control Kit</w:t>
            </w:r>
            <w:r w:rsidRPr="005E3725">
              <w:rPr>
                <w:rFonts w:ascii="Book Antiqua" w:hAnsi="Book Antiqua" w:cstheme="majorBidi"/>
              </w:rPr>
              <w:br/>
              <w:t>06P0212</w:t>
            </w:r>
          </w:p>
          <w:p w:rsidR="00884FAD" w:rsidRPr="005E3725" w:rsidRDefault="00884FAD" w:rsidP="00146382">
            <w:pPr>
              <w:rPr>
                <w:rFonts w:ascii="Book Antiqua" w:hAnsi="Book Antiqua" w:cstheme="majorBidi"/>
              </w:rPr>
            </w:pPr>
            <w:r w:rsidRPr="005E3725">
              <w:rPr>
                <w:rFonts w:ascii="Book Antiqua" w:hAnsi="Book Antiqua" w:cstheme="majorBidi"/>
              </w:rPr>
              <w:t>Shelf Life: 12 Months</w:t>
            </w:r>
          </w:p>
          <w:p w:rsidR="00884FAD" w:rsidRPr="005E3725" w:rsidRDefault="00884FAD" w:rsidP="00146382">
            <w:pPr>
              <w:rPr>
                <w:rFonts w:ascii="Book Antiqua" w:hAnsi="Book Antiqua" w:cstheme="majorBidi"/>
              </w:rPr>
            </w:pPr>
          </w:p>
        </w:tc>
        <w:tc>
          <w:tcPr>
            <w:tcW w:w="1701" w:type="dxa"/>
            <w:gridSpan w:val="4"/>
            <w:shd w:val="clear" w:color="auto" w:fill="auto"/>
            <w:vAlign w:val="center"/>
          </w:tcPr>
          <w:p w:rsidR="00884FAD" w:rsidRPr="005E3725" w:rsidRDefault="00884FAD" w:rsidP="00146382">
            <w:pPr>
              <w:rPr>
                <w:rFonts w:ascii="Book Antiqua" w:hAnsi="Book Antiqua" w:cstheme="majorBidi"/>
              </w:rPr>
            </w:pPr>
            <w:r w:rsidRPr="005E3725">
              <w:rPr>
                <w:rFonts w:ascii="Book Antiqua" w:hAnsi="Book Antiqua" w:cstheme="majorBidi"/>
              </w:rPr>
              <w:t>IN-VITRO DIAGNOSTIC Kit for Alinity s HBsAg Confirmatory Testing</w:t>
            </w:r>
          </w:p>
        </w:tc>
        <w:tc>
          <w:tcPr>
            <w:tcW w:w="1667" w:type="dxa"/>
            <w:gridSpan w:val="4"/>
            <w:shd w:val="clear" w:color="auto" w:fill="auto"/>
          </w:tcPr>
          <w:p w:rsidR="00884FAD" w:rsidRPr="005E3725" w:rsidRDefault="00183C1E" w:rsidP="00146382">
            <w:pPr>
              <w:rPr>
                <w:rFonts w:ascii="Book Antiqua" w:hAnsi="Book Antiqua" w:cstheme="majorBidi"/>
              </w:rPr>
            </w:pPr>
            <w:r w:rsidRPr="005E3725">
              <w:rPr>
                <w:rFonts w:ascii="Book Antiqua" w:hAnsi="Book Antiqua" w:cstheme="majorBidi"/>
                <w:b/>
                <w:bCs/>
              </w:rPr>
              <w:t>Approved.</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M/s Zenith International, Room No. 104, Tahir Plaza, A/20, Block 7&amp;8, KCHSU, Karachi</w:t>
            </w:r>
          </w:p>
          <w:p w:rsidR="00884FAD" w:rsidRPr="005E3725" w:rsidRDefault="00884FAD" w:rsidP="00146382">
            <w:pPr>
              <w:rPr>
                <w:rFonts w:ascii="Book Antiqua" w:hAnsi="Book Antiqua" w:cstheme="majorBidi"/>
              </w:rPr>
            </w:pPr>
            <w:r w:rsidRPr="005E3725">
              <w:rPr>
                <w:rFonts w:ascii="Book Antiqua" w:hAnsi="Book Antiqua" w:cstheme="majorBidi"/>
              </w:rPr>
              <w:t>(ELI-00090)</w:t>
            </w:r>
          </w:p>
        </w:tc>
        <w:tc>
          <w:tcPr>
            <w:tcW w:w="1985" w:type="dxa"/>
            <w:gridSpan w:val="3"/>
            <w:shd w:val="clear" w:color="auto" w:fill="auto"/>
          </w:tcPr>
          <w:p w:rsidR="00884FAD" w:rsidRPr="005E3725" w:rsidRDefault="00884FAD" w:rsidP="00146382">
            <w:pPr>
              <w:rPr>
                <w:rFonts w:ascii="Book Antiqua" w:hAnsi="Book Antiqua" w:cstheme="majorBidi"/>
                <w:b/>
                <w:bCs/>
              </w:rPr>
            </w:pPr>
            <w:r w:rsidRPr="005E3725">
              <w:rPr>
                <w:rFonts w:ascii="Book Antiqua" w:hAnsi="Book Antiqua" w:cstheme="majorBidi"/>
                <w:b/>
                <w:bCs/>
              </w:rPr>
              <w:t>Manufacturer:</w:t>
            </w:r>
          </w:p>
          <w:p w:rsidR="00884FAD" w:rsidRPr="005E3725" w:rsidRDefault="00884FAD" w:rsidP="00146382">
            <w:pPr>
              <w:rPr>
                <w:rFonts w:ascii="Book Antiqua" w:hAnsi="Book Antiqua" w:cstheme="majorBidi"/>
              </w:rPr>
            </w:pPr>
            <w:r w:rsidRPr="005E3725">
              <w:rPr>
                <w:rFonts w:ascii="Book Antiqua" w:hAnsi="Book Antiqua" w:cstheme="majorBidi"/>
              </w:rPr>
              <w:t>M/s Changzhou Chunguang Medical Equipment Co., Ltd., Shijiaqiao Dongqing Zhenlu Town, Changzhou City, Jiangsu Province, China</w:t>
            </w:r>
          </w:p>
          <w:p w:rsidR="00884FAD" w:rsidRPr="005E3725" w:rsidRDefault="00884FAD" w:rsidP="00146382">
            <w:pPr>
              <w:rPr>
                <w:rFonts w:ascii="Book Antiqua" w:hAnsi="Book Antiqua" w:cstheme="majorBidi"/>
              </w:rPr>
            </w:pPr>
          </w:p>
          <w:p w:rsidR="00884FAD" w:rsidRPr="005E3725" w:rsidRDefault="00884FAD" w:rsidP="00191DF3">
            <w:pPr>
              <w:rPr>
                <w:rFonts w:ascii="Book Antiqua" w:hAnsi="Book Antiqua" w:cstheme="majorBidi"/>
              </w:rPr>
            </w:pPr>
            <w:r w:rsidRPr="005E3725">
              <w:rPr>
                <w:rFonts w:ascii="Book Antiqua" w:hAnsi="Book Antiqua" w:cstheme="majorBidi"/>
              </w:rPr>
              <w:t>(FSC China Valid Till</w:t>
            </w:r>
            <w:r w:rsidR="003A1BF4" w:rsidRPr="005E3725">
              <w:rPr>
                <w:rFonts w:ascii="Book Antiqua" w:hAnsi="Book Antiqua" w:cstheme="majorBidi"/>
              </w:rPr>
              <w:t xml:space="preserve"> </w:t>
            </w:r>
            <w:r w:rsidRPr="005E3725">
              <w:rPr>
                <w:rFonts w:ascii="Book Antiqua" w:hAnsi="Book Antiqua" w:cstheme="majorBidi"/>
              </w:rPr>
              <w:t>01-04-2019)</w:t>
            </w:r>
          </w:p>
        </w:tc>
        <w:tc>
          <w:tcPr>
            <w:tcW w:w="2903" w:type="dxa"/>
            <w:gridSpan w:val="4"/>
            <w:shd w:val="clear" w:color="auto" w:fill="auto"/>
          </w:tcPr>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 xml:space="preserve">Perfect + </w:t>
            </w: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Disposable Infusion Set</w:t>
            </w: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Class B</w:t>
            </w: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Shelf Life: 5 Years</w:t>
            </w:r>
          </w:p>
          <w:p w:rsidR="00884FAD" w:rsidRPr="005E3725" w:rsidRDefault="00884FAD" w:rsidP="00146382">
            <w:pPr>
              <w:spacing w:line="360" w:lineRule="auto"/>
              <w:rPr>
                <w:rFonts w:ascii="Book Antiqua" w:hAnsi="Book Antiqua" w:cstheme="majorBidi"/>
              </w:rPr>
            </w:pP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 xml:space="preserve">Fee: 25000/- </w:t>
            </w:r>
          </w:p>
          <w:p w:rsidR="00884FAD" w:rsidRPr="005E3725" w:rsidRDefault="00884FAD" w:rsidP="00146382">
            <w:pPr>
              <w:spacing w:line="360" w:lineRule="auto"/>
              <w:rPr>
                <w:rFonts w:ascii="Book Antiqua" w:hAnsi="Book Antiqua" w:cstheme="majorBidi"/>
              </w:rPr>
            </w:pPr>
          </w:p>
        </w:tc>
        <w:tc>
          <w:tcPr>
            <w:tcW w:w="1701"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 xml:space="preserve">Disposable Infusion Set, Sterile with Needle </w:t>
            </w:r>
          </w:p>
        </w:tc>
        <w:tc>
          <w:tcPr>
            <w:tcW w:w="1667" w:type="dxa"/>
            <w:gridSpan w:val="4"/>
            <w:shd w:val="clear" w:color="auto" w:fill="auto"/>
          </w:tcPr>
          <w:p w:rsidR="00884FAD" w:rsidRPr="005E3725" w:rsidRDefault="00183C1E" w:rsidP="00183C1E">
            <w:pPr>
              <w:rPr>
                <w:rFonts w:ascii="Book Antiqua" w:hAnsi="Book Antiqua" w:cstheme="majorBidi"/>
              </w:rPr>
            </w:pPr>
            <w:r w:rsidRPr="005E3725">
              <w:rPr>
                <w:rFonts w:ascii="Book Antiqua" w:hAnsi="Book Antiqua" w:cstheme="majorBidi"/>
                <w:b/>
                <w:bCs/>
              </w:rPr>
              <w:t>Approved</w:t>
            </w:r>
            <w:r w:rsidRPr="005E3725">
              <w:rPr>
                <w:rFonts w:ascii="Book Antiqua" w:hAnsi="Book Antiqua" w:cstheme="majorBidi"/>
              </w:rPr>
              <w:t xml:space="preserve"> subject to inspection of manufacturer abroad</w:t>
            </w:r>
            <w:r w:rsidR="0090444F" w:rsidRPr="005E3725">
              <w:rPr>
                <w:rFonts w:ascii="Book Antiqua" w:hAnsi="Book Antiqua" w:cstheme="majorBidi"/>
              </w:rPr>
              <w:t xml:space="preserve"> under Rule 71 of MDR, 2017.</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Evereast Medical Products Group Co., Ltd., No.1 Wangzhuang Village, Shejia Town, Changyuan County, Henan 453400, China</w:t>
            </w:r>
          </w:p>
          <w:p w:rsidR="00884FAD" w:rsidRPr="005E3725" w:rsidRDefault="00884FAD" w:rsidP="00146382">
            <w:pPr>
              <w:rPr>
                <w:rFonts w:ascii="Book Antiqua" w:hAnsi="Book Antiqua" w:cstheme="majorBidi"/>
                <w:sz w:val="14"/>
                <w:szCs w:val="14"/>
              </w:rPr>
            </w:pPr>
          </w:p>
          <w:p w:rsidR="00884FAD" w:rsidRPr="005E3725" w:rsidRDefault="00884FAD" w:rsidP="00191DF3">
            <w:pPr>
              <w:rPr>
                <w:rFonts w:ascii="Book Antiqua" w:hAnsi="Book Antiqua" w:cstheme="majorBidi"/>
                <w:b/>
                <w:bCs/>
              </w:rPr>
            </w:pPr>
            <w:r w:rsidRPr="005E3725">
              <w:rPr>
                <w:rFonts w:ascii="Book Antiqua" w:hAnsi="Book Antiqua" w:cstheme="majorBidi"/>
              </w:rPr>
              <w:t>(FSC China Valid Till22-05-2023)</w:t>
            </w:r>
          </w:p>
        </w:tc>
        <w:tc>
          <w:tcPr>
            <w:tcW w:w="2903" w:type="dxa"/>
            <w:gridSpan w:val="4"/>
            <w:shd w:val="clear" w:color="auto" w:fill="auto"/>
          </w:tcPr>
          <w:p w:rsidR="00884FAD" w:rsidRPr="005E3725" w:rsidRDefault="00884FAD" w:rsidP="00E974E4">
            <w:pPr>
              <w:rPr>
                <w:rFonts w:ascii="Book Antiqua" w:hAnsi="Book Antiqua" w:cstheme="majorBidi"/>
              </w:rPr>
            </w:pPr>
            <w:r w:rsidRPr="005E3725">
              <w:rPr>
                <w:rFonts w:ascii="Book Antiqua" w:hAnsi="Book Antiqua" w:cstheme="majorBidi"/>
              </w:rPr>
              <w:t xml:space="preserve">K&amp;K Zenith Disposable </w:t>
            </w:r>
          </w:p>
          <w:p w:rsidR="00884FAD" w:rsidRPr="005E3725" w:rsidRDefault="00884FAD" w:rsidP="00146382">
            <w:pPr>
              <w:rPr>
                <w:rFonts w:ascii="Book Antiqua" w:hAnsi="Book Antiqua" w:cstheme="majorBidi"/>
              </w:rPr>
            </w:pPr>
            <w:r w:rsidRPr="005E3725">
              <w:rPr>
                <w:rFonts w:ascii="Book Antiqua" w:hAnsi="Book Antiqua" w:cstheme="majorBidi"/>
              </w:rPr>
              <w:t>Endotracheal Tube, Sterile  With Cuff</w:t>
            </w:r>
          </w:p>
          <w:p w:rsidR="00884FAD" w:rsidRPr="005E3725" w:rsidRDefault="00884FAD" w:rsidP="00146382">
            <w:pPr>
              <w:rPr>
                <w:rFonts w:ascii="Book Antiqua" w:hAnsi="Book Antiqua" w:cstheme="majorBidi"/>
              </w:rPr>
            </w:pP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Class B</w:t>
            </w:r>
          </w:p>
          <w:p w:rsidR="00884FAD" w:rsidRPr="005E3725" w:rsidRDefault="00884FAD" w:rsidP="00146382">
            <w:pPr>
              <w:rPr>
                <w:rFonts w:ascii="Book Antiqua" w:hAnsi="Book Antiqua" w:cstheme="majorBidi"/>
              </w:rPr>
            </w:pPr>
            <w:r w:rsidRPr="005E3725">
              <w:rPr>
                <w:rFonts w:ascii="Book Antiqua" w:hAnsi="Book Antiqua" w:cstheme="majorBidi"/>
              </w:rPr>
              <w:t>Shelf Life: 5 Years</w:t>
            </w:r>
          </w:p>
          <w:p w:rsidR="00884FAD" w:rsidRPr="005E3725" w:rsidRDefault="00884FAD" w:rsidP="00146382">
            <w:pPr>
              <w:rPr>
                <w:rFonts w:ascii="Book Antiqua" w:hAnsi="Book Antiqua" w:cstheme="majorBidi"/>
              </w:rPr>
            </w:pPr>
          </w:p>
          <w:p w:rsidR="00884FAD" w:rsidRPr="005E3725" w:rsidRDefault="00993CD5" w:rsidP="00146382">
            <w:pPr>
              <w:rPr>
                <w:rFonts w:ascii="Book Antiqua" w:hAnsi="Book Antiqua" w:cstheme="majorBidi"/>
              </w:rPr>
            </w:pPr>
            <w:r w:rsidRPr="005E3725">
              <w:rPr>
                <w:rFonts w:ascii="Book Antiqua" w:hAnsi="Book Antiqua" w:cstheme="majorBidi"/>
              </w:rPr>
              <w:t>Codes as per Free Sale Certificate</w:t>
            </w:r>
          </w:p>
        </w:tc>
        <w:tc>
          <w:tcPr>
            <w:tcW w:w="1701"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Disposable Trachea Cannula</w:t>
            </w:r>
          </w:p>
        </w:tc>
        <w:tc>
          <w:tcPr>
            <w:tcW w:w="1667" w:type="dxa"/>
            <w:gridSpan w:val="4"/>
            <w:shd w:val="clear" w:color="auto" w:fill="auto"/>
          </w:tcPr>
          <w:p w:rsidR="00884FAD" w:rsidRPr="005E3725" w:rsidRDefault="0090444F" w:rsidP="00146382">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 xml:space="preserve"> subject to inspection of manufacturer abroad under Rule 71 of MDR, 2017.</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Evereast Medical Products Group Co., Ltd., No.1 Wangzhuang Village, Shejia Town, Changyuan County, Henan 453400, China</w:t>
            </w:r>
          </w:p>
          <w:p w:rsidR="00884FAD" w:rsidRPr="005E3725" w:rsidRDefault="00884FAD" w:rsidP="00146382">
            <w:pPr>
              <w:rPr>
                <w:rFonts w:ascii="Book Antiqua" w:hAnsi="Book Antiqua" w:cstheme="majorBidi"/>
              </w:rPr>
            </w:pPr>
          </w:p>
          <w:p w:rsidR="00884FAD" w:rsidRPr="005E3725" w:rsidRDefault="00884FAD" w:rsidP="00191DF3">
            <w:pPr>
              <w:rPr>
                <w:rFonts w:ascii="Book Antiqua" w:hAnsi="Book Antiqua" w:cstheme="majorBidi"/>
              </w:rPr>
            </w:pPr>
            <w:r w:rsidRPr="005E3725">
              <w:rPr>
                <w:rFonts w:ascii="Book Antiqua" w:hAnsi="Book Antiqua" w:cstheme="majorBidi"/>
              </w:rPr>
              <w:t>(FSC China Valid Till22-05-2023)</w:t>
            </w:r>
          </w:p>
        </w:tc>
        <w:tc>
          <w:tcPr>
            <w:tcW w:w="2903"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Disposable Urethral  Catheter</w:t>
            </w:r>
          </w:p>
          <w:p w:rsidR="00884FAD" w:rsidRPr="005E3725" w:rsidRDefault="00884FAD" w:rsidP="00146382">
            <w:pPr>
              <w:rPr>
                <w:rFonts w:ascii="Book Antiqua" w:hAnsi="Book Antiqua" w:cstheme="majorBidi"/>
              </w:rPr>
            </w:pPr>
            <w:r w:rsidRPr="005E3725">
              <w:rPr>
                <w:rFonts w:ascii="Book Antiqua" w:hAnsi="Book Antiqua" w:cstheme="majorBidi"/>
              </w:rPr>
              <w:t>(Disposable Foley Catheter)</w:t>
            </w:r>
          </w:p>
          <w:p w:rsidR="00884FAD" w:rsidRPr="005E3725" w:rsidRDefault="00884FAD" w:rsidP="00146382">
            <w:pPr>
              <w:spacing w:line="360" w:lineRule="auto"/>
              <w:rPr>
                <w:rFonts w:ascii="Book Antiqua" w:hAnsi="Book Antiqua" w:cstheme="majorBidi"/>
              </w:rPr>
            </w:pP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Class B</w:t>
            </w: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Shelf Life: 5 Years</w:t>
            </w:r>
          </w:p>
          <w:p w:rsidR="00884FAD" w:rsidRPr="005E3725" w:rsidRDefault="00884FAD" w:rsidP="00146382">
            <w:pPr>
              <w:rPr>
                <w:rFonts w:ascii="Book Antiqua" w:hAnsi="Book Antiqua" w:cstheme="majorBidi"/>
              </w:rPr>
            </w:pPr>
            <w:r w:rsidRPr="005E3725">
              <w:rPr>
                <w:rFonts w:ascii="Book Antiqua" w:hAnsi="Book Antiqua" w:cstheme="majorBidi"/>
              </w:rPr>
              <w:t xml:space="preserve">Sizes: (2way) 6fr, 8fr, 10fr, 12fr, 14fr, 16fr, 18fr, 20fr, 22fr, 24fr </w:t>
            </w:r>
          </w:p>
          <w:p w:rsidR="00884FAD" w:rsidRPr="005E3725" w:rsidRDefault="00884FAD" w:rsidP="00146382">
            <w:pPr>
              <w:rPr>
                <w:rFonts w:ascii="Book Antiqua" w:hAnsi="Book Antiqua" w:cstheme="majorBidi"/>
              </w:rPr>
            </w:pPr>
            <w:r w:rsidRPr="005E3725">
              <w:rPr>
                <w:rFonts w:ascii="Book Antiqua" w:hAnsi="Book Antiqua" w:cstheme="majorBidi"/>
              </w:rPr>
              <w:t xml:space="preserve">(3way) 16fr, 18fr, 20fr, 22fr, 24fr  </w:t>
            </w:r>
          </w:p>
        </w:tc>
        <w:tc>
          <w:tcPr>
            <w:tcW w:w="1701"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 xml:space="preserve">Disposable Latex Foley Balloon Catheter, Sterile </w:t>
            </w:r>
          </w:p>
        </w:tc>
        <w:tc>
          <w:tcPr>
            <w:tcW w:w="1667" w:type="dxa"/>
            <w:gridSpan w:val="4"/>
            <w:shd w:val="clear" w:color="auto" w:fill="auto"/>
          </w:tcPr>
          <w:p w:rsidR="00884FAD" w:rsidRPr="005E3725" w:rsidRDefault="0090444F" w:rsidP="00146382">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 xml:space="preserve"> subject to inspection of manufacturer abroad under Rule 71 of MDR, 2017.</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M/s Global Marketing Services, 111, Hali Road Westridge 1, Rawalpindi</w:t>
            </w:r>
          </w:p>
          <w:p w:rsidR="00884FAD" w:rsidRPr="005E3725" w:rsidRDefault="00884FAD" w:rsidP="00146382">
            <w:pPr>
              <w:rPr>
                <w:rFonts w:ascii="Book Antiqua" w:hAnsi="Book Antiqua" w:cstheme="majorBidi"/>
              </w:rPr>
            </w:pPr>
            <w:r w:rsidRPr="005E3725">
              <w:rPr>
                <w:rFonts w:ascii="Book Antiqua" w:hAnsi="Book Antiqua" w:cstheme="majorBidi"/>
              </w:rPr>
              <w:t>(ELI-000109)</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Cordis Corporation, 14201, N.W. 60</w:t>
            </w:r>
            <w:r w:rsidRPr="005E3725">
              <w:rPr>
                <w:rFonts w:ascii="Book Antiqua" w:hAnsi="Book Antiqua" w:cstheme="majorBidi"/>
                <w:vertAlign w:val="superscript"/>
              </w:rPr>
              <w:t>th</w:t>
            </w:r>
            <w:r w:rsidRPr="005E3725">
              <w:rPr>
                <w:rFonts w:ascii="Book Antiqua" w:hAnsi="Book Antiqua" w:cstheme="majorBidi"/>
              </w:rPr>
              <w:t xml:space="preserve"> Ave. Miami Lakes, FL 33014, USA</w:t>
            </w:r>
          </w:p>
          <w:p w:rsidR="00884FAD" w:rsidRPr="005E3725" w:rsidRDefault="00884FAD" w:rsidP="00146382">
            <w:pPr>
              <w:rPr>
                <w:rFonts w:ascii="Book Antiqua" w:hAnsi="Book Antiqua" w:cstheme="majorBidi"/>
              </w:rPr>
            </w:pPr>
            <w:r w:rsidRPr="005E3725">
              <w:rPr>
                <w:rFonts w:ascii="Book Antiqua" w:hAnsi="Book Antiqua" w:cstheme="majorBidi"/>
              </w:rPr>
              <w:br/>
            </w:r>
            <w:r w:rsidRPr="005E3725">
              <w:rPr>
                <w:rFonts w:ascii="Book Antiqua" w:hAnsi="Book Antiqua" w:cstheme="majorBidi"/>
                <w:b/>
                <w:bCs/>
              </w:rPr>
              <w:t>Manufacturing Site:</w:t>
            </w:r>
            <w:r w:rsidRPr="005E3725">
              <w:rPr>
                <w:rFonts w:ascii="Book Antiqua" w:hAnsi="Book Antiqua" w:cstheme="majorBidi"/>
                <w:b/>
                <w:bCs/>
              </w:rPr>
              <w:br/>
            </w:r>
            <w:r w:rsidRPr="005E3725">
              <w:rPr>
                <w:rFonts w:ascii="Book Antiqua" w:hAnsi="Book Antiqua" w:cstheme="majorBidi"/>
              </w:rPr>
              <w:t>M/s Cordis De Mexico, S.A. De C.V. Calle Circuito Interior Norte # 1820, Parque Industrial Salvarcar, Cludad Juarez, Chihuahua, CP 32574, Mexico</w:t>
            </w:r>
          </w:p>
          <w:p w:rsidR="00884FAD" w:rsidRPr="005E3725" w:rsidRDefault="00884FAD" w:rsidP="00146382">
            <w:pPr>
              <w:rPr>
                <w:rFonts w:ascii="Book Antiqua" w:hAnsi="Book Antiqua" w:cstheme="majorBidi"/>
              </w:rPr>
            </w:pPr>
            <w:r w:rsidRPr="005E3725">
              <w:rPr>
                <w:rFonts w:ascii="Book Antiqua" w:hAnsi="Book Antiqua" w:cstheme="majorBidi"/>
              </w:rPr>
              <w:t>(FSC USFDA Valid Till</w:t>
            </w:r>
          </w:p>
          <w:p w:rsidR="00884FAD" w:rsidRPr="005E3725" w:rsidRDefault="00884FAD" w:rsidP="00146382">
            <w:pPr>
              <w:rPr>
                <w:rFonts w:ascii="Book Antiqua" w:hAnsi="Book Antiqua" w:cstheme="majorBidi"/>
                <w:b/>
                <w:bCs/>
              </w:rPr>
            </w:pPr>
            <w:r w:rsidRPr="005E3725">
              <w:rPr>
                <w:rFonts w:ascii="Book Antiqua" w:hAnsi="Book Antiqua" w:cstheme="majorBidi"/>
              </w:rPr>
              <w:t>30-08-2019)</w:t>
            </w:r>
          </w:p>
        </w:tc>
        <w:tc>
          <w:tcPr>
            <w:tcW w:w="2903"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Avanti + Sheath Introducers</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Class B</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Shelf Life: 3Year</w:t>
            </w:r>
          </w:p>
          <w:p w:rsidR="00884FAD" w:rsidRPr="005E3725" w:rsidRDefault="00884FAD" w:rsidP="00146382">
            <w:pPr>
              <w:rPr>
                <w:rFonts w:ascii="Book Antiqua" w:hAnsi="Book Antiqua" w:cs="Calibri"/>
              </w:rPr>
            </w:pPr>
            <w:r w:rsidRPr="005E3725">
              <w:rPr>
                <w:rFonts w:ascii="Book Antiqua" w:hAnsi="Book Antiqua" w:cs="Calibri"/>
              </w:rPr>
              <w:t>402604A,402604P,402604R</w:t>
            </w:r>
          </w:p>
          <w:p w:rsidR="00884FAD" w:rsidRPr="005E3725" w:rsidRDefault="00884FAD" w:rsidP="00146382">
            <w:pPr>
              <w:rPr>
                <w:rFonts w:ascii="Book Antiqua" w:hAnsi="Book Antiqua" w:cs="Calibri"/>
              </w:rPr>
            </w:pPr>
            <w:r w:rsidRPr="005E3725">
              <w:rPr>
                <w:rFonts w:ascii="Book Antiqua" w:hAnsi="Book Antiqua" w:cs="Calibri"/>
              </w:rPr>
              <w:t>402604T,402604X,402605A</w:t>
            </w:r>
          </w:p>
          <w:p w:rsidR="00884FAD" w:rsidRPr="005E3725" w:rsidRDefault="00884FAD" w:rsidP="00146382">
            <w:pPr>
              <w:rPr>
                <w:rFonts w:ascii="Book Antiqua" w:hAnsi="Book Antiqua" w:cs="Calibri"/>
              </w:rPr>
            </w:pPr>
            <w:r w:rsidRPr="005E3725">
              <w:rPr>
                <w:rFonts w:ascii="Book Antiqua" w:hAnsi="Book Antiqua" w:cs="Calibri"/>
              </w:rPr>
              <w:t>402605P,402605R,402605T</w:t>
            </w:r>
          </w:p>
          <w:p w:rsidR="00884FAD" w:rsidRPr="005E3725" w:rsidRDefault="00884FAD" w:rsidP="00146382">
            <w:pPr>
              <w:rPr>
                <w:rFonts w:ascii="Book Antiqua" w:hAnsi="Book Antiqua" w:cs="Calibri"/>
              </w:rPr>
            </w:pPr>
            <w:r w:rsidRPr="005E3725">
              <w:rPr>
                <w:rFonts w:ascii="Book Antiqua" w:hAnsi="Book Antiqua" w:cs="Calibri"/>
              </w:rPr>
              <w:t>402605X,402606A,402606P</w:t>
            </w:r>
          </w:p>
          <w:p w:rsidR="00884FAD" w:rsidRPr="005E3725" w:rsidRDefault="00884FAD" w:rsidP="00146382">
            <w:pPr>
              <w:rPr>
                <w:rFonts w:ascii="Book Antiqua" w:hAnsi="Book Antiqua" w:cs="Calibri"/>
              </w:rPr>
            </w:pPr>
            <w:r w:rsidRPr="005E3725">
              <w:rPr>
                <w:rFonts w:ascii="Book Antiqua" w:hAnsi="Book Antiqua" w:cs="Calibri"/>
              </w:rPr>
              <w:t>402606R,402606T,402606X</w:t>
            </w:r>
          </w:p>
          <w:p w:rsidR="00884FAD" w:rsidRPr="005E3725" w:rsidRDefault="00884FAD" w:rsidP="00146382">
            <w:pPr>
              <w:rPr>
                <w:rFonts w:ascii="Book Antiqua" w:hAnsi="Book Antiqua" w:cs="Calibri"/>
              </w:rPr>
            </w:pPr>
            <w:r w:rsidRPr="005E3725">
              <w:rPr>
                <w:rFonts w:ascii="Book Antiqua" w:hAnsi="Book Antiqua" w:cs="Calibri"/>
              </w:rPr>
              <w:t>402607A,402607P,402607R</w:t>
            </w:r>
          </w:p>
          <w:p w:rsidR="00884FAD" w:rsidRPr="005E3725" w:rsidRDefault="00884FAD" w:rsidP="00146382">
            <w:pPr>
              <w:rPr>
                <w:rFonts w:ascii="Book Antiqua" w:hAnsi="Book Antiqua" w:cs="Calibri"/>
              </w:rPr>
            </w:pPr>
            <w:r w:rsidRPr="005E3725">
              <w:rPr>
                <w:rFonts w:ascii="Book Antiqua" w:hAnsi="Book Antiqua" w:cs="Calibri"/>
              </w:rPr>
              <w:t>402607T,402607X,402608A</w:t>
            </w:r>
          </w:p>
          <w:p w:rsidR="00884FAD" w:rsidRPr="005E3725" w:rsidRDefault="00884FAD" w:rsidP="00146382">
            <w:pPr>
              <w:rPr>
                <w:rFonts w:ascii="Book Antiqua" w:hAnsi="Book Antiqua" w:cs="Calibri"/>
              </w:rPr>
            </w:pPr>
            <w:r w:rsidRPr="005E3725">
              <w:rPr>
                <w:rFonts w:ascii="Book Antiqua" w:hAnsi="Book Antiqua" w:cs="Calibri"/>
              </w:rPr>
              <w:t>402608P,402608T,402608X</w:t>
            </w:r>
          </w:p>
          <w:p w:rsidR="00884FAD" w:rsidRPr="005E3725" w:rsidRDefault="00884FAD" w:rsidP="00146382">
            <w:pPr>
              <w:rPr>
                <w:rFonts w:ascii="Book Antiqua" w:hAnsi="Book Antiqua" w:cs="Calibri"/>
              </w:rPr>
            </w:pPr>
            <w:r w:rsidRPr="005E3725">
              <w:rPr>
                <w:rFonts w:ascii="Book Antiqua" w:hAnsi="Book Antiqua" w:cs="Calibri"/>
              </w:rPr>
              <w:t>402609A,402609T,402609X</w:t>
            </w:r>
          </w:p>
          <w:p w:rsidR="00884FAD" w:rsidRPr="005E3725" w:rsidRDefault="00884FAD" w:rsidP="00146382">
            <w:pPr>
              <w:rPr>
                <w:rFonts w:ascii="Book Antiqua" w:hAnsi="Book Antiqua" w:cs="Calibri"/>
              </w:rPr>
            </w:pPr>
            <w:r w:rsidRPr="005E3725">
              <w:rPr>
                <w:rFonts w:ascii="Book Antiqua" w:hAnsi="Book Antiqua" w:cs="Calibri"/>
              </w:rPr>
              <w:t>402610A,402610T,402610X</w:t>
            </w:r>
          </w:p>
          <w:p w:rsidR="00884FAD" w:rsidRPr="005E3725" w:rsidRDefault="00884FAD" w:rsidP="00146382">
            <w:pPr>
              <w:rPr>
                <w:rFonts w:ascii="Book Antiqua" w:hAnsi="Book Antiqua" w:cs="Calibri"/>
              </w:rPr>
            </w:pPr>
            <w:r w:rsidRPr="005E3725">
              <w:rPr>
                <w:rFonts w:ascii="Book Antiqua" w:hAnsi="Book Antiqua" w:cs="Calibri"/>
              </w:rPr>
              <w:t>402611T,402611X,402655P</w:t>
            </w:r>
          </w:p>
          <w:p w:rsidR="00884FAD" w:rsidRPr="005E3725" w:rsidRDefault="00884FAD" w:rsidP="00146382">
            <w:pPr>
              <w:rPr>
                <w:rFonts w:ascii="Book Antiqua" w:hAnsi="Book Antiqua" w:cs="Calibri"/>
              </w:rPr>
            </w:pPr>
            <w:r w:rsidRPr="005E3725">
              <w:rPr>
                <w:rFonts w:ascii="Book Antiqua" w:hAnsi="Book Antiqua" w:cs="Calibri"/>
              </w:rPr>
              <w:t>402655X,402656P,402656T</w:t>
            </w:r>
          </w:p>
          <w:p w:rsidR="00884FAD" w:rsidRPr="005E3725" w:rsidRDefault="00884FAD" w:rsidP="00146382">
            <w:pPr>
              <w:rPr>
                <w:rFonts w:ascii="Book Antiqua" w:hAnsi="Book Antiqua" w:cs="Calibri"/>
              </w:rPr>
            </w:pPr>
            <w:r w:rsidRPr="005E3725">
              <w:rPr>
                <w:rFonts w:ascii="Book Antiqua" w:hAnsi="Book Antiqua" w:cs="Calibri"/>
              </w:rPr>
              <w:t>402656X,402657P,402658A</w:t>
            </w:r>
          </w:p>
          <w:p w:rsidR="00884FAD" w:rsidRPr="005E3725" w:rsidRDefault="00884FAD" w:rsidP="00146382">
            <w:pPr>
              <w:rPr>
                <w:rFonts w:ascii="Book Antiqua" w:hAnsi="Book Antiqua" w:cs="Calibri"/>
              </w:rPr>
            </w:pPr>
            <w:r w:rsidRPr="005E3725">
              <w:rPr>
                <w:rFonts w:ascii="Book Antiqua" w:hAnsi="Book Antiqua" w:cs="Calibri"/>
              </w:rPr>
              <w:t>402658P,504504S,504604P</w:t>
            </w:r>
          </w:p>
          <w:p w:rsidR="00884FAD" w:rsidRPr="005E3725" w:rsidRDefault="00884FAD" w:rsidP="00146382">
            <w:pPr>
              <w:rPr>
                <w:rFonts w:ascii="Book Antiqua" w:hAnsi="Book Antiqua" w:cs="Calibri"/>
              </w:rPr>
            </w:pPr>
            <w:r w:rsidRPr="005E3725">
              <w:rPr>
                <w:rFonts w:ascii="Book Antiqua" w:hAnsi="Book Antiqua" w:cs="Calibri"/>
              </w:rPr>
              <w:t>504604S,504604T,504605P</w:t>
            </w:r>
          </w:p>
          <w:p w:rsidR="00884FAD" w:rsidRPr="005E3725" w:rsidRDefault="00884FAD" w:rsidP="00146382">
            <w:pPr>
              <w:rPr>
                <w:rFonts w:ascii="Book Antiqua" w:hAnsi="Book Antiqua" w:cs="Calibri"/>
              </w:rPr>
            </w:pPr>
            <w:r w:rsidRPr="005E3725">
              <w:rPr>
                <w:rFonts w:ascii="Book Antiqua" w:hAnsi="Book Antiqua" w:cs="Calibri"/>
              </w:rPr>
              <w:t>504605S,504605T,504606D</w:t>
            </w:r>
          </w:p>
          <w:p w:rsidR="00884FAD" w:rsidRPr="005E3725" w:rsidRDefault="00884FAD" w:rsidP="00146382">
            <w:pPr>
              <w:rPr>
                <w:rFonts w:ascii="Book Antiqua" w:hAnsi="Book Antiqua" w:cs="Calibri"/>
              </w:rPr>
            </w:pPr>
            <w:r w:rsidRPr="005E3725">
              <w:rPr>
                <w:rFonts w:ascii="Book Antiqua" w:hAnsi="Book Antiqua" w:cs="Calibri"/>
              </w:rPr>
              <w:t>504606P,504606S,504606T</w:t>
            </w:r>
          </w:p>
          <w:p w:rsidR="00884FAD" w:rsidRPr="005E3725" w:rsidRDefault="00884FAD" w:rsidP="00146382">
            <w:pPr>
              <w:rPr>
                <w:rFonts w:ascii="Book Antiqua" w:hAnsi="Book Antiqua" w:cs="Calibri"/>
              </w:rPr>
            </w:pPr>
            <w:r w:rsidRPr="005E3725">
              <w:rPr>
                <w:rFonts w:ascii="Book Antiqua" w:hAnsi="Book Antiqua" w:cs="Calibri"/>
              </w:rPr>
              <w:t>504606V,504607D,504607T</w:t>
            </w:r>
          </w:p>
          <w:p w:rsidR="00884FAD" w:rsidRPr="005E3725" w:rsidRDefault="00884FAD" w:rsidP="00146382">
            <w:pPr>
              <w:rPr>
                <w:rFonts w:ascii="Book Antiqua" w:hAnsi="Book Antiqua" w:cs="Calibri"/>
              </w:rPr>
            </w:pPr>
            <w:r w:rsidRPr="005E3725">
              <w:rPr>
                <w:rFonts w:ascii="Book Antiqua" w:hAnsi="Book Antiqua" w:cs="Calibri"/>
              </w:rPr>
              <w:t>504607V,504607X,504608D</w:t>
            </w:r>
          </w:p>
          <w:p w:rsidR="00884FAD" w:rsidRPr="005E3725" w:rsidRDefault="00884FAD" w:rsidP="00146382">
            <w:pPr>
              <w:rPr>
                <w:rFonts w:ascii="Book Antiqua" w:hAnsi="Book Antiqua" w:cs="Calibri"/>
              </w:rPr>
            </w:pPr>
            <w:r w:rsidRPr="005E3725">
              <w:rPr>
                <w:rFonts w:ascii="Book Antiqua" w:hAnsi="Book Antiqua" w:cs="Calibri"/>
              </w:rPr>
              <w:t>504608T,504608V,504608X</w:t>
            </w:r>
          </w:p>
          <w:p w:rsidR="00884FAD" w:rsidRPr="005E3725" w:rsidRDefault="00884FAD" w:rsidP="00146382">
            <w:pPr>
              <w:rPr>
                <w:rFonts w:ascii="Book Antiqua" w:hAnsi="Book Antiqua" w:cs="Calibri"/>
              </w:rPr>
            </w:pPr>
            <w:r w:rsidRPr="005E3725">
              <w:rPr>
                <w:rFonts w:ascii="Book Antiqua" w:hAnsi="Book Antiqua" w:cs="Calibri"/>
              </w:rPr>
              <w:t>504609D,504609T,504609X</w:t>
            </w:r>
          </w:p>
          <w:p w:rsidR="00884FAD" w:rsidRPr="005E3725" w:rsidRDefault="00884FAD" w:rsidP="00146382">
            <w:pPr>
              <w:rPr>
                <w:rFonts w:ascii="Book Antiqua" w:hAnsi="Book Antiqua" w:cs="Calibri"/>
              </w:rPr>
            </w:pPr>
            <w:r w:rsidRPr="005E3725">
              <w:rPr>
                <w:rFonts w:ascii="Book Antiqua" w:hAnsi="Book Antiqua" w:cs="Calibri"/>
              </w:rPr>
              <w:t>504610T,504610X,504611T</w:t>
            </w:r>
          </w:p>
          <w:p w:rsidR="00884FAD" w:rsidRPr="005E3725" w:rsidRDefault="00884FAD" w:rsidP="00146382">
            <w:pPr>
              <w:rPr>
                <w:rFonts w:ascii="Book Antiqua" w:hAnsi="Book Antiqua" w:cs="Calibri"/>
              </w:rPr>
            </w:pPr>
            <w:r w:rsidRPr="005E3725">
              <w:rPr>
                <w:rFonts w:ascii="Book Antiqua" w:hAnsi="Book Antiqua" w:cs="Calibri"/>
              </w:rPr>
              <w:t>504611X,504614Z,504615Z</w:t>
            </w:r>
          </w:p>
          <w:p w:rsidR="00884FAD" w:rsidRPr="005E3725" w:rsidRDefault="00884FAD" w:rsidP="00146382">
            <w:pPr>
              <w:rPr>
                <w:rFonts w:ascii="Book Antiqua" w:hAnsi="Book Antiqua" w:cs="Calibri"/>
              </w:rPr>
            </w:pPr>
            <w:r w:rsidRPr="005E3725">
              <w:rPr>
                <w:rFonts w:ascii="Book Antiqua" w:hAnsi="Book Antiqua" w:cs="Calibri"/>
              </w:rPr>
              <w:t>504616Z,504617Z,504624Z</w:t>
            </w:r>
          </w:p>
          <w:p w:rsidR="00884FAD" w:rsidRPr="005E3725" w:rsidRDefault="00884FAD" w:rsidP="00146382">
            <w:pPr>
              <w:rPr>
                <w:rFonts w:ascii="Book Antiqua" w:hAnsi="Book Antiqua" w:cs="Calibri"/>
              </w:rPr>
            </w:pPr>
            <w:r w:rsidRPr="005E3725">
              <w:rPr>
                <w:rFonts w:ascii="Book Antiqua" w:hAnsi="Book Antiqua" w:cs="Calibri"/>
              </w:rPr>
              <w:t>504625Z,504626Z,504627Z</w:t>
            </w:r>
          </w:p>
          <w:p w:rsidR="00884FAD" w:rsidRPr="005E3725" w:rsidRDefault="00884FAD" w:rsidP="00146382">
            <w:pPr>
              <w:rPr>
                <w:rFonts w:ascii="Book Antiqua" w:hAnsi="Book Antiqua" w:cs="Calibri"/>
              </w:rPr>
            </w:pPr>
            <w:r w:rsidRPr="005E3725">
              <w:rPr>
                <w:rFonts w:ascii="Book Antiqua" w:hAnsi="Book Antiqua" w:cs="Calibri"/>
              </w:rPr>
              <w:t>504655T,504655X,504656T</w:t>
            </w:r>
          </w:p>
          <w:p w:rsidR="00884FAD" w:rsidRPr="005E3725" w:rsidRDefault="00884FAD" w:rsidP="00146382">
            <w:pPr>
              <w:rPr>
                <w:rFonts w:ascii="Book Antiqua" w:hAnsi="Book Antiqua" w:cs="Calibri"/>
              </w:rPr>
            </w:pPr>
            <w:r w:rsidRPr="005E3725">
              <w:rPr>
                <w:rFonts w:ascii="Book Antiqua" w:hAnsi="Book Antiqua" w:cs="Calibri"/>
              </w:rPr>
              <w:t>504656X,504657T,504657X</w:t>
            </w:r>
          </w:p>
          <w:p w:rsidR="00884FAD" w:rsidRPr="005E3725" w:rsidRDefault="00884FAD" w:rsidP="00146382">
            <w:pPr>
              <w:rPr>
                <w:rFonts w:ascii="Book Antiqua" w:hAnsi="Book Antiqua"/>
                <w:b/>
              </w:rPr>
            </w:pPr>
            <w:r w:rsidRPr="005E3725">
              <w:rPr>
                <w:rFonts w:ascii="Book Antiqua" w:hAnsi="Book Antiqua" w:cs="Calibri"/>
              </w:rPr>
              <w:t>504658T,504658X</w:t>
            </w:r>
          </w:p>
        </w:tc>
        <w:tc>
          <w:tcPr>
            <w:tcW w:w="1701" w:type="dxa"/>
            <w:gridSpan w:val="4"/>
            <w:shd w:val="clear" w:color="auto" w:fill="auto"/>
          </w:tcPr>
          <w:p w:rsidR="00884FAD" w:rsidRPr="005E3725" w:rsidRDefault="00884FAD" w:rsidP="00146382">
            <w:pPr>
              <w:pStyle w:val="Default"/>
              <w:rPr>
                <w:rFonts w:ascii="Book Antiqua" w:hAnsi="Book Antiqua" w:cstheme="majorBidi"/>
                <w:color w:val="auto"/>
                <w:sz w:val="22"/>
              </w:rPr>
            </w:pPr>
            <w:r w:rsidRPr="005E3725">
              <w:rPr>
                <w:rFonts w:ascii="Book Antiqua" w:hAnsi="Book Antiqua" w:cstheme="majorBidi"/>
                <w:color w:val="auto"/>
                <w:sz w:val="22"/>
              </w:rPr>
              <w:t>Catheter Sheath Introducer</w:t>
            </w:r>
          </w:p>
          <w:p w:rsidR="00884FAD" w:rsidRPr="005E3725" w:rsidRDefault="00884FAD" w:rsidP="00146382">
            <w:pPr>
              <w:pStyle w:val="Default"/>
              <w:rPr>
                <w:rFonts w:ascii="Book Antiqua" w:hAnsi="Book Antiqua" w:cstheme="majorBidi"/>
                <w:color w:val="auto"/>
              </w:rPr>
            </w:pPr>
          </w:p>
        </w:tc>
        <w:tc>
          <w:tcPr>
            <w:tcW w:w="1667" w:type="dxa"/>
            <w:gridSpan w:val="4"/>
            <w:shd w:val="clear" w:color="auto" w:fill="auto"/>
          </w:tcPr>
          <w:p w:rsidR="00884FAD" w:rsidRPr="005E3725" w:rsidRDefault="00183C1E" w:rsidP="00146382">
            <w:pPr>
              <w:rPr>
                <w:rFonts w:ascii="Book Antiqua" w:hAnsi="Book Antiqua" w:cstheme="majorBidi"/>
                <w:b/>
                <w:bCs/>
              </w:rPr>
            </w:pPr>
            <w:r w:rsidRPr="005E3725">
              <w:rPr>
                <w:rFonts w:ascii="Book Antiqua" w:hAnsi="Book Antiqua" w:cstheme="majorBidi"/>
                <w:b/>
                <w:bCs/>
              </w:rPr>
              <w:t>Approved.</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lang w:val="sv-SE"/>
              </w:rPr>
            </w:pPr>
            <w:r w:rsidRPr="005E3725">
              <w:rPr>
                <w:rFonts w:ascii="Book Antiqua" w:hAnsi="Book Antiqua" w:cstheme="majorBidi"/>
              </w:rPr>
              <w:t xml:space="preserve">M/s Roche Pakistan Limited. </w:t>
            </w:r>
            <w:r w:rsidRPr="005E3725">
              <w:rPr>
                <w:rFonts w:ascii="Book Antiqua" w:hAnsi="Book Antiqua" w:cstheme="majorBidi"/>
                <w:lang w:val="sv-SE"/>
              </w:rPr>
              <w:t>37-C, Block 6, P.E.C.H.S, Karachi.</w:t>
            </w:r>
          </w:p>
          <w:p w:rsidR="00884FAD" w:rsidRPr="005E3725" w:rsidRDefault="00884FAD" w:rsidP="00146382">
            <w:pPr>
              <w:rPr>
                <w:rFonts w:ascii="Book Antiqua" w:hAnsi="Book Antiqua" w:cstheme="majorBidi"/>
              </w:rPr>
            </w:pPr>
            <w:r w:rsidRPr="005E3725">
              <w:rPr>
                <w:rFonts w:ascii="Book Antiqua" w:hAnsi="Book Antiqua" w:cstheme="majorBidi"/>
              </w:rPr>
              <w:t>(ELI-00009)</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Roche Diagnostics GmbH,</w:t>
            </w:r>
          </w:p>
          <w:p w:rsidR="00884FAD" w:rsidRPr="005E3725" w:rsidRDefault="00884FAD" w:rsidP="00146382">
            <w:pPr>
              <w:rPr>
                <w:rFonts w:ascii="Book Antiqua" w:hAnsi="Book Antiqua" w:cstheme="majorBidi"/>
              </w:rPr>
            </w:pPr>
            <w:r w:rsidRPr="005E3725">
              <w:rPr>
                <w:rFonts w:ascii="Book Antiqua" w:hAnsi="Book Antiqua" w:cstheme="majorBidi"/>
              </w:rPr>
              <w:t>Sandhofer Str.116,</w:t>
            </w:r>
          </w:p>
          <w:p w:rsidR="00884FAD" w:rsidRPr="005E3725" w:rsidRDefault="00884FAD" w:rsidP="00146382">
            <w:pPr>
              <w:rPr>
                <w:rFonts w:ascii="Book Antiqua" w:hAnsi="Book Antiqua" w:cstheme="majorBidi"/>
                <w:rtl/>
              </w:rPr>
            </w:pPr>
            <w:r w:rsidRPr="005E3725">
              <w:rPr>
                <w:rFonts w:ascii="Book Antiqua" w:hAnsi="Book Antiqua" w:cstheme="majorBidi"/>
              </w:rPr>
              <w:t>68305 Mannheim, Germany</w:t>
            </w:r>
          </w:p>
          <w:p w:rsidR="00884FAD" w:rsidRPr="005E3725" w:rsidRDefault="00884FAD" w:rsidP="00146382">
            <w:pPr>
              <w:rPr>
                <w:rFonts w:ascii="Book Antiqua" w:hAnsi="Book Antiqua" w:cstheme="majorBidi"/>
                <w:b/>
                <w:bCs/>
              </w:rPr>
            </w:pPr>
          </w:p>
          <w:p w:rsidR="00884FAD" w:rsidRPr="005E3725" w:rsidRDefault="00884FAD" w:rsidP="00146382">
            <w:pPr>
              <w:rPr>
                <w:rFonts w:ascii="Book Antiqua" w:hAnsi="Book Antiqua" w:cstheme="majorBidi"/>
              </w:rPr>
            </w:pPr>
            <w:r w:rsidRPr="005E3725">
              <w:rPr>
                <w:rFonts w:ascii="Book Antiqua" w:hAnsi="Book Antiqua" w:cstheme="majorBidi"/>
              </w:rPr>
              <w:t>FSC Germany Issuance Data</w:t>
            </w:r>
          </w:p>
          <w:p w:rsidR="00884FAD" w:rsidRPr="005E3725" w:rsidRDefault="00884FAD" w:rsidP="00146382">
            <w:pPr>
              <w:rPr>
                <w:rFonts w:ascii="Book Antiqua" w:hAnsi="Book Antiqua" w:cstheme="majorBidi"/>
              </w:rPr>
            </w:pPr>
            <w:r w:rsidRPr="005E3725">
              <w:rPr>
                <w:rFonts w:ascii="Book Antiqua" w:hAnsi="Book Antiqua" w:cstheme="majorBidi"/>
              </w:rPr>
              <w:t>(19-09-2016)</w:t>
            </w:r>
          </w:p>
        </w:tc>
        <w:tc>
          <w:tcPr>
            <w:tcW w:w="2903"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Cobas® Elecsys Anti HBc Kit</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Class D</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(i) Cobas®Elecsys Anti-HBc</w:t>
            </w:r>
          </w:p>
          <w:p w:rsidR="00884FAD" w:rsidRPr="005E3725" w:rsidRDefault="00884FAD" w:rsidP="00146382">
            <w:pPr>
              <w:rPr>
                <w:rFonts w:ascii="Book Antiqua" w:hAnsi="Book Antiqua" w:cstheme="majorBidi"/>
              </w:rPr>
            </w:pPr>
            <w:r w:rsidRPr="005E3725">
              <w:rPr>
                <w:rFonts w:ascii="Book Antiqua" w:hAnsi="Book Antiqua" w:cstheme="majorBidi"/>
              </w:rPr>
              <w:t>Shelf Life: 13 Months</w:t>
            </w:r>
          </w:p>
          <w:p w:rsidR="00884FAD" w:rsidRPr="005E3725" w:rsidRDefault="00884FAD" w:rsidP="00146382">
            <w:pPr>
              <w:rPr>
                <w:rFonts w:ascii="Book Antiqua" w:hAnsi="Book Antiqua" w:cstheme="majorBidi"/>
                <w:b/>
                <w:bCs/>
              </w:rPr>
            </w:pPr>
            <w:r w:rsidRPr="005E3725">
              <w:rPr>
                <w:rFonts w:ascii="Book Antiqua" w:hAnsi="Book Antiqua" w:cstheme="majorBidi"/>
                <w:b/>
                <w:bCs/>
              </w:rPr>
              <w:t>Size:</w:t>
            </w:r>
          </w:p>
          <w:p w:rsidR="00884FAD" w:rsidRPr="005E3725" w:rsidRDefault="00884FAD" w:rsidP="00146382">
            <w:pPr>
              <w:rPr>
                <w:rFonts w:ascii="Book Antiqua" w:hAnsi="Book Antiqua" w:cstheme="majorBidi"/>
              </w:rPr>
            </w:pPr>
            <w:r w:rsidRPr="005E3725">
              <w:rPr>
                <w:rFonts w:ascii="Book Antiqua" w:hAnsi="Book Antiqua" w:cstheme="majorBidi"/>
              </w:rPr>
              <w:t>100 Tests</w:t>
            </w:r>
          </w:p>
          <w:p w:rsidR="00884FAD" w:rsidRPr="005E3725" w:rsidRDefault="00884FAD" w:rsidP="00146382">
            <w:pPr>
              <w:rPr>
                <w:rFonts w:ascii="Book Antiqua" w:hAnsi="Book Antiqua" w:cstheme="majorBidi"/>
                <w:b/>
                <w:bCs/>
              </w:rPr>
            </w:pPr>
            <w:r w:rsidRPr="005E3725">
              <w:rPr>
                <w:rFonts w:ascii="Book Antiqua" w:hAnsi="Book Antiqua" w:cstheme="majorBidi"/>
                <w:b/>
                <w:bCs/>
              </w:rPr>
              <w:t>Code:</w:t>
            </w:r>
          </w:p>
          <w:p w:rsidR="00884FAD" w:rsidRPr="005E3725" w:rsidRDefault="00884FAD" w:rsidP="00146382">
            <w:pPr>
              <w:rPr>
                <w:rFonts w:ascii="Book Antiqua" w:hAnsi="Book Antiqua" w:cstheme="majorBidi"/>
              </w:rPr>
            </w:pPr>
            <w:r w:rsidRPr="005E3725">
              <w:rPr>
                <w:rFonts w:ascii="Book Antiqua" w:hAnsi="Book Antiqua" w:cstheme="majorBidi"/>
              </w:rPr>
              <w:t>11820559122</w:t>
            </w:r>
          </w:p>
          <w:p w:rsidR="00884FAD" w:rsidRPr="005E3725" w:rsidRDefault="00884FAD" w:rsidP="00146382">
            <w:pPr>
              <w:rPr>
                <w:rFonts w:ascii="Book Antiqua" w:hAnsi="Book Antiqua"/>
                <w:sz w:val="20"/>
                <w:szCs w:val="20"/>
              </w:rPr>
            </w:pPr>
          </w:p>
          <w:p w:rsidR="00884FAD" w:rsidRPr="005E3725" w:rsidRDefault="00884FAD" w:rsidP="00146382">
            <w:pPr>
              <w:rPr>
                <w:rFonts w:ascii="Book Antiqua" w:hAnsi="Book Antiqua" w:cstheme="majorBidi"/>
              </w:rPr>
            </w:pPr>
            <w:r w:rsidRPr="005E3725">
              <w:rPr>
                <w:rFonts w:ascii="Book Antiqua" w:hAnsi="Book Antiqua" w:cstheme="majorBidi"/>
              </w:rPr>
              <w:t>(ii)Cobas®Elecsys PreciControlAnti-HBc</w:t>
            </w:r>
          </w:p>
          <w:p w:rsidR="00884FAD" w:rsidRPr="005E3725" w:rsidRDefault="00884FAD" w:rsidP="00146382">
            <w:pPr>
              <w:rPr>
                <w:rFonts w:ascii="Book Antiqua" w:hAnsi="Book Antiqua" w:cstheme="majorBidi"/>
              </w:rPr>
            </w:pPr>
            <w:r w:rsidRPr="005E3725">
              <w:rPr>
                <w:rFonts w:ascii="Book Antiqua" w:hAnsi="Book Antiqua" w:cstheme="majorBidi"/>
              </w:rPr>
              <w:t>Shelf Life: 29 Months</w:t>
            </w:r>
          </w:p>
          <w:p w:rsidR="00884FAD" w:rsidRPr="005E3725" w:rsidRDefault="00884FAD" w:rsidP="00146382">
            <w:pPr>
              <w:rPr>
                <w:rFonts w:ascii="Book Antiqua" w:hAnsi="Book Antiqua" w:cstheme="majorBidi"/>
                <w:b/>
                <w:bCs/>
              </w:rPr>
            </w:pPr>
            <w:r w:rsidRPr="005E3725">
              <w:rPr>
                <w:rFonts w:ascii="Book Antiqua" w:hAnsi="Book Antiqua" w:cstheme="majorBidi"/>
                <w:b/>
                <w:bCs/>
              </w:rPr>
              <w:t>Size:</w:t>
            </w:r>
          </w:p>
          <w:p w:rsidR="00884FAD" w:rsidRPr="005E3725" w:rsidRDefault="00884FAD" w:rsidP="00146382">
            <w:pPr>
              <w:rPr>
                <w:rFonts w:ascii="Book Antiqua" w:hAnsi="Book Antiqua" w:cstheme="majorBidi"/>
              </w:rPr>
            </w:pPr>
            <w:r w:rsidRPr="005E3725">
              <w:rPr>
                <w:rFonts w:ascii="Book Antiqua" w:hAnsi="Book Antiqua" w:cstheme="majorBidi"/>
              </w:rPr>
              <w:t>16x1.3mL</w:t>
            </w:r>
          </w:p>
          <w:p w:rsidR="00884FAD" w:rsidRPr="005E3725" w:rsidRDefault="00884FAD" w:rsidP="00146382">
            <w:pPr>
              <w:rPr>
                <w:rFonts w:ascii="Book Antiqua" w:hAnsi="Book Antiqua" w:cstheme="majorBidi"/>
                <w:b/>
                <w:bCs/>
              </w:rPr>
            </w:pPr>
            <w:r w:rsidRPr="005E3725">
              <w:rPr>
                <w:rFonts w:ascii="Book Antiqua" w:hAnsi="Book Antiqua" w:cstheme="majorBidi"/>
                <w:b/>
                <w:bCs/>
              </w:rPr>
              <w:t>Code:</w:t>
            </w:r>
          </w:p>
          <w:p w:rsidR="00884FAD" w:rsidRPr="005E3725" w:rsidRDefault="00884FAD" w:rsidP="00146382">
            <w:pPr>
              <w:rPr>
                <w:rFonts w:ascii="Book Antiqua" w:hAnsi="Book Antiqua" w:cstheme="majorBidi"/>
              </w:rPr>
            </w:pPr>
            <w:r w:rsidRPr="005E3725">
              <w:rPr>
                <w:rFonts w:ascii="Book Antiqua" w:hAnsi="Book Antiqua" w:cstheme="majorBidi"/>
              </w:rPr>
              <w:t>11876325122</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(iii) Cobas®Elecsys Anti-HBc II</w:t>
            </w:r>
          </w:p>
          <w:p w:rsidR="00884FAD" w:rsidRPr="005E3725" w:rsidRDefault="00884FAD" w:rsidP="00146382">
            <w:pPr>
              <w:rPr>
                <w:rFonts w:ascii="Book Antiqua" w:hAnsi="Book Antiqua" w:cstheme="majorBidi"/>
              </w:rPr>
            </w:pPr>
            <w:r w:rsidRPr="005E3725">
              <w:rPr>
                <w:rFonts w:ascii="Book Antiqua" w:hAnsi="Book Antiqua" w:cstheme="majorBidi"/>
              </w:rPr>
              <w:t>Shelf Life: 15 Months</w:t>
            </w:r>
          </w:p>
          <w:p w:rsidR="00884FAD" w:rsidRPr="005E3725" w:rsidRDefault="00884FAD" w:rsidP="00146382">
            <w:pPr>
              <w:rPr>
                <w:rFonts w:ascii="Book Antiqua" w:hAnsi="Book Antiqua" w:cstheme="majorBidi"/>
                <w:b/>
                <w:bCs/>
              </w:rPr>
            </w:pPr>
            <w:r w:rsidRPr="005E3725">
              <w:rPr>
                <w:rFonts w:ascii="Book Antiqua" w:hAnsi="Book Antiqua" w:cstheme="majorBidi"/>
                <w:b/>
                <w:bCs/>
              </w:rPr>
              <w:t>Size:</w:t>
            </w:r>
          </w:p>
          <w:p w:rsidR="00884FAD" w:rsidRPr="005E3725" w:rsidRDefault="00884FAD" w:rsidP="00146382">
            <w:pPr>
              <w:rPr>
                <w:rFonts w:ascii="Book Antiqua" w:hAnsi="Book Antiqua" w:cstheme="majorBidi"/>
              </w:rPr>
            </w:pPr>
            <w:r w:rsidRPr="005E3725">
              <w:rPr>
                <w:rFonts w:ascii="Book Antiqua" w:hAnsi="Book Antiqua" w:cstheme="majorBidi"/>
              </w:rPr>
              <w:t>100 Tests</w:t>
            </w:r>
          </w:p>
          <w:p w:rsidR="00884FAD" w:rsidRPr="005E3725" w:rsidRDefault="00884FAD" w:rsidP="00146382">
            <w:pPr>
              <w:rPr>
                <w:rFonts w:ascii="Book Antiqua" w:hAnsi="Book Antiqua" w:cstheme="majorBidi"/>
                <w:b/>
                <w:bCs/>
              </w:rPr>
            </w:pPr>
            <w:r w:rsidRPr="005E3725">
              <w:rPr>
                <w:rFonts w:ascii="Book Antiqua" w:hAnsi="Book Antiqua" w:cstheme="majorBidi"/>
                <w:b/>
                <w:bCs/>
              </w:rPr>
              <w:t>Code:</w:t>
            </w:r>
          </w:p>
          <w:p w:rsidR="00884FAD" w:rsidRPr="005E3725" w:rsidRDefault="00884FAD" w:rsidP="00146382">
            <w:pPr>
              <w:rPr>
                <w:rFonts w:ascii="Book Antiqua" w:hAnsi="Book Antiqua" w:cstheme="majorBidi"/>
              </w:rPr>
            </w:pPr>
            <w:r w:rsidRPr="005E3725">
              <w:rPr>
                <w:rFonts w:ascii="Book Antiqua" w:hAnsi="Book Antiqua" w:cstheme="majorBidi"/>
              </w:rPr>
              <w:t>07374160190</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(iv) Cobas®Elecsys Anti-HBc II</w:t>
            </w:r>
          </w:p>
          <w:p w:rsidR="00884FAD" w:rsidRPr="005E3725" w:rsidRDefault="00884FAD" w:rsidP="00146382">
            <w:pPr>
              <w:rPr>
                <w:rFonts w:ascii="Book Antiqua" w:hAnsi="Book Antiqua" w:cstheme="majorBidi"/>
              </w:rPr>
            </w:pPr>
            <w:r w:rsidRPr="005E3725">
              <w:rPr>
                <w:rFonts w:ascii="Book Antiqua" w:hAnsi="Book Antiqua" w:cstheme="majorBidi"/>
              </w:rPr>
              <w:t>Shelf Life: 15 Months</w:t>
            </w:r>
          </w:p>
          <w:p w:rsidR="00884FAD" w:rsidRPr="005E3725" w:rsidRDefault="00884FAD" w:rsidP="00146382">
            <w:pPr>
              <w:rPr>
                <w:rFonts w:ascii="Book Antiqua" w:hAnsi="Book Antiqua" w:cstheme="majorBidi"/>
                <w:b/>
                <w:bCs/>
              </w:rPr>
            </w:pPr>
            <w:r w:rsidRPr="005E3725">
              <w:rPr>
                <w:rFonts w:ascii="Book Antiqua" w:hAnsi="Book Antiqua" w:cstheme="majorBidi"/>
                <w:b/>
                <w:bCs/>
              </w:rPr>
              <w:t>Size:</w:t>
            </w:r>
          </w:p>
          <w:p w:rsidR="00884FAD" w:rsidRPr="005E3725" w:rsidRDefault="00884FAD" w:rsidP="00146382">
            <w:pPr>
              <w:rPr>
                <w:rFonts w:ascii="Book Antiqua" w:hAnsi="Book Antiqua" w:cstheme="majorBidi"/>
              </w:rPr>
            </w:pPr>
            <w:r w:rsidRPr="005E3725">
              <w:rPr>
                <w:rFonts w:ascii="Book Antiqua" w:hAnsi="Book Antiqua" w:cstheme="majorBidi"/>
              </w:rPr>
              <w:t>200 Tests</w:t>
            </w:r>
          </w:p>
          <w:p w:rsidR="00884FAD" w:rsidRPr="005E3725" w:rsidRDefault="00884FAD" w:rsidP="00146382">
            <w:pPr>
              <w:rPr>
                <w:rFonts w:ascii="Book Antiqua" w:hAnsi="Book Antiqua" w:cstheme="majorBidi"/>
              </w:rPr>
            </w:pPr>
            <w:r w:rsidRPr="005E3725">
              <w:rPr>
                <w:rFonts w:ascii="Book Antiqua" w:hAnsi="Book Antiqua" w:cstheme="majorBidi"/>
                <w:b/>
                <w:bCs/>
              </w:rPr>
              <w:t>Code</w:t>
            </w:r>
            <w:r w:rsidRPr="005E3725">
              <w:rPr>
                <w:rFonts w:ascii="Book Antiqua" w:hAnsi="Book Antiqua" w:cstheme="majorBidi"/>
              </w:rPr>
              <w:t>:</w:t>
            </w:r>
          </w:p>
          <w:p w:rsidR="00884FAD" w:rsidRPr="005E3725" w:rsidRDefault="00884FAD" w:rsidP="00146382">
            <w:pPr>
              <w:rPr>
                <w:rFonts w:ascii="Book Antiqua" w:hAnsi="Book Antiqua" w:cstheme="majorBidi"/>
              </w:rPr>
            </w:pPr>
            <w:r w:rsidRPr="005E3725">
              <w:rPr>
                <w:rFonts w:ascii="Book Antiqua" w:hAnsi="Book Antiqua" w:cstheme="majorBidi"/>
              </w:rPr>
              <w:t>07394764190</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(v) Cobas®ElecsysAnti-HBc II</w:t>
            </w:r>
          </w:p>
          <w:p w:rsidR="00884FAD" w:rsidRPr="005E3725" w:rsidRDefault="00884FAD" w:rsidP="00146382">
            <w:pPr>
              <w:rPr>
                <w:rFonts w:ascii="Book Antiqua" w:hAnsi="Book Antiqua" w:cstheme="majorBidi"/>
              </w:rPr>
            </w:pPr>
            <w:r w:rsidRPr="005E3725">
              <w:rPr>
                <w:rFonts w:ascii="Book Antiqua" w:hAnsi="Book Antiqua" w:cstheme="majorBidi"/>
              </w:rPr>
              <w:t>Shelf Life: 15 Months</w:t>
            </w:r>
          </w:p>
          <w:p w:rsidR="00884FAD" w:rsidRPr="005E3725" w:rsidRDefault="00884FAD" w:rsidP="00146382">
            <w:pPr>
              <w:rPr>
                <w:rFonts w:ascii="Book Antiqua" w:hAnsi="Book Antiqua" w:cstheme="majorBidi"/>
                <w:b/>
                <w:bCs/>
              </w:rPr>
            </w:pPr>
            <w:r w:rsidRPr="005E3725">
              <w:rPr>
                <w:rFonts w:ascii="Book Antiqua" w:hAnsi="Book Antiqua" w:cstheme="majorBidi"/>
                <w:b/>
                <w:bCs/>
              </w:rPr>
              <w:t>Size:</w:t>
            </w:r>
          </w:p>
          <w:p w:rsidR="00884FAD" w:rsidRPr="005E3725" w:rsidRDefault="00884FAD" w:rsidP="00146382">
            <w:pPr>
              <w:rPr>
                <w:rFonts w:ascii="Book Antiqua" w:hAnsi="Book Antiqua" w:cstheme="majorBidi"/>
              </w:rPr>
            </w:pPr>
            <w:r w:rsidRPr="005E3725">
              <w:rPr>
                <w:rFonts w:ascii="Book Antiqua" w:hAnsi="Book Antiqua" w:cstheme="majorBidi"/>
              </w:rPr>
              <w:t>300 Tests</w:t>
            </w:r>
          </w:p>
          <w:p w:rsidR="00884FAD" w:rsidRPr="005E3725" w:rsidRDefault="00884FAD" w:rsidP="00146382">
            <w:pPr>
              <w:rPr>
                <w:rFonts w:ascii="Book Antiqua" w:hAnsi="Book Antiqua" w:cstheme="majorBidi"/>
                <w:b/>
                <w:bCs/>
              </w:rPr>
            </w:pPr>
            <w:r w:rsidRPr="005E3725">
              <w:rPr>
                <w:rFonts w:ascii="Book Antiqua" w:hAnsi="Book Antiqua" w:cstheme="majorBidi"/>
                <w:b/>
                <w:bCs/>
              </w:rPr>
              <w:t>Code:</w:t>
            </w:r>
          </w:p>
          <w:p w:rsidR="00884FAD" w:rsidRPr="005E3725" w:rsidRDefault="00884FAD" w:rsidP="00146382">
            <w:pPr>
              <w:rPr>
                <w:rFonts w:ascii="Book Antiqua" w:hAnsi="Book Antiqua" w:cstheme="majorBidi"/>
              </w:rPr>
            </w:pPr>
            <w:r w:rsidRPr="005E3725">
              <w:rPr>
                <w:rFonts w:ascii="Book Antiqua" w:hAnsi="Book Antiqua" w:cstheme="majorBidi"/>
              </w:rPr>
              <w:t>07026790190</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(vi) Cobas®Elecsys PreciControl Anti-HBc II</w:t>
            </w:r>
          </w:p>
          <w:p w:rsidR="00884FAD" w:rsidRPr="005E3725" w:rsidRDefault="00884FAD" w:rsidP="00146382">
            <w:pPr>
              <w:rPr>
                <w:rFonts w:ascii="Book Antiqua" w:hAnsi="Book Antiqua" w:cstheme="majorBidi"/>
              </w:rPr>
            </w:pPr>
            <w:r w:rsidRPr="005E3725">
              <w:rPr>
                <w:rFonts w:ascii="Book Antiqua" w:hAnsi="Book Antiqua" w:cstheme="majorBidi"/>
              </w:rPr>
              <w:t>Shelf Life: 24 Months</w:t>
            </w:r>
          </w:p>
          <w:p w:rsidR="00884FAD" w:rsidRPr="005E3725" w:rsidRDefault="00884FAD" w:rsidP="00146382">
            <w:pPr>
              <w:rPr>
                <w:rFonts w:ascii="Book Antiqua" w:hAnsi="Book Antiqua" w:cstheme="majorBidi"/>
                <w:b/>
                <w:bCs/>
              </w:rPr>
            </w:pPr>
            <w:r w:rsidRPr="005E3725">
              <w:rPr>
                <w:rFonts w:ascii="Book Antiqua" w:hAnsi="Book Antiqua" w:cstheme="majorBidi"/>
                <w:b/>
                <w:bCs/>
              </w:rPr>
              <w:t>Size:</w:t>
            </w:r>
          </w:p>
          <w:p w:rsidR="00884FAD" w:rsidRPr="005E3725" w:rsidRDefault="00884FAD" w:rsidP="00146382">
            <w:pPr>
              <w:rPr>
                <w:rFonts w:ascii="Book Antiqua" w:hAnsi="Book Antiqua" w:cstheme="majorBidi"/>
              </w:rPr>
            </w:pPr>
            <w:r w:rsidRPr="005E3725">
              <w:rPr>
                <w:rFonts w:ascii="Book Antiqua" w:hAnsi="Book Antiqua" w:cstheme="majorBidi"/>
              </w:rPr>
              <w:t>16x1.3mL</w:t>
            </w:r>
          </w:p>
          <w:p w:rsidR="00884FAD" w:rsidRPr="005E3725" w:rsidRDefault="00884FAD" w:rsidP="00146382">
            <w:pPr>
              <w:rPr>
                <w:rFonts w:ascii="Book Antiqua" w:hAnsi="Book Antiqua" w:cstheme="majorBidi"/>
                <w:b/>
                <w:bCs/>
              </w:rPr>
            </w:pPr>
            <w:r w:rsidRPr="005E3725">
              <w:rPr>
                <w:rFonts w:ascii="Book Antiqua" w:hAnsi="Book Antiqua" w:cstheme="majorBidi"/>
                <w:b/>
                <w:bCs/>
              </w:rPr>
              <w:t>Code:</w:t>
            </w:r>
          </w:p>
          <w:p w:rsidR="00884FAD" w:rsidRPr="005E3725" w:rsidRDefault="00884FAD" w:rsidP="00146382">
            <w:pPr>
              <w:rPr>
                <w:rFonts w:ascii="Book Antiqua" w:hAnsi="Book Antiqua" w:cstheme="majorBidi"/>
              </w:rPr>
            </w:pPr>
            <w:r w:rsidRPr="005E3725">
              <w:rPr>
                <w:rFonts w:ascii="Book Antiqua" w:hAnsi="Book Antiqua" w:cstheme="majorBidi"/>
              </w:rPr>
              <w:t>04927931190</w:t>
            </w:r>
          </w:p>
          <w:p w:rsidR="00884FAD" w:rsidRPr="005E3725" w:rsidRDefault="00884FAD" w:rsidP="00146382">
            <w:pPr>
              <w:rPr>
                <w:rFonts w:ascii="Book Antiqua" w:hAnsi="Book Antiqua" w:cstheme="majorBidi"/>
              </w:rPr>
            </w:pPr>
          </w:p>
        </w:tc>
        <w:tc>
          <w:tcPr>
            <w:tcW w:w="1701" w:type="dxa"/>
            <w:gridSpan w:val="4"/>
            <w:shd w:val="clear" w:color="auto" w:fill="auto"/>
          </w:tcPr>
          <w:p w:rsidR="00884FAD" w:rsidRPr="005E3725" w:rsidRDefault="00884FAD" w:rsidP="00146382">
            <w:pPr>
              <w:pStyle w:val="Default"/>
              <w:rPr>
                <w:rFonts w:ascii="Book Antiqua" w:hAnsi="Book Antiqua" w:cstheme="majorBidi"/>
                <w:color w:val="auto"/>
              </w:rPr>
            </w:pPr>
            <w:r w:rsidRPr="005E3725">
              <w:rPr>
                <w:rFonts w:ascii="Book Antiqua" w:hAnsi="Book Antiqua" w:cstheme="majorBidi"/>
                <w:color w:val="auto"/>
              </w:rPr>
              <w:t>In vitro qualitative determination of IgG and IgM</w:t>
            </w:r>
          </w:p>
          <w:p w:rsidR="00884FAD" w:rsidRPr="005E3725" w:rsidRDefault="00884FAD" w:rsidP="00146382">
            <w:pPr>
              <w:pStyle w:val="Default"/>
              <w:rPr>
                <w:rFonts w:ascii="Book Antiqua" w:hAnsi="Book Antiqua" w:cstheme="majorBidi"/>
                <w:color w:val="auto"/>
              </w:rPr>
            </w:pPr>
            <w:r w:rsidRPr="005E3725">
              <w:rPr>
                <w:rFonts w:ascii="Book Antiqua" w:hAnsi="Book Antiqua" w:cstheme="majorBidi"/>
                <w:color w:val="auto"/>
              </w:rPr>
              <w:t>antibodies to the hepatitis B core antigen in human serum and plasma.</w:t>
            </w:r>
          </w:p>
        </w:tc>
        <w:tc>
          <w:tcPr>
            <w:tcW w:w="1667" w:type="dxa"/>
            <w:gridSpan w:val="4"/>
            <w:shd w:val="clear" w:color="auto" w:fill="auto"/>
          </w:tcPr>
          <w:p w:rsidR="00884FAD" w:rsidRPr="005E3725" w:rsidRDefault="00183C1E" w:rsidP="00183C1E">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Roche Diagnostics GmbH,</w:t>
            </w:r>
          </w:p>
          <w:p w:rsidR="00884FAD" w:rsidRPr="005E3725" w:rsidRDefault="00884FAD" w:rsidP="00146382">
            <w:pPr>
              <w:rPr>
                <w:rFonts w:ascii="Book Antiqua" w:hAnsi="Book Antiqua" w:cstheme="majorBidi"/>
              </w:rPr>
            </w:pPr>
            <w:r w:rsidRPr="005E3725">
              <w:rPr>
                <w:rFonts w:ascii="Book Antiqua" w:hAnsi="Book Antiqua" w:cstheme="majorBidi"/>
              </w:rPr>
              <w:t>Sandhofer Str.116,</w:t>
            </w:r>
          </w:p>
          <w:p w:rsidR="00884FAD" w:rsidRPr="005E3725" w:rsidRDefault="00884FAD" w:rsidP="00146382">
            <w:pPr>
              <w:rPr>
                <w:rFonts w:ascii="Book Antiqua" w:hAnsi="Book Antiqua" w:cstheme="majorBidi"/>
                <w:rtl/>
              </w:rPr>
            </w:pPr>
            <w:r w:rsidRPr="005E3725">
              <w:rPr>
                <w:rFonts w:ascii="Book Antiqua" w:hAnsi="Book Antiqua" w:cstheme="majorBidi"/>
              </w:rPr>
              <w:t>68305 Mannheim, Germany</w:t>
            </w:r>
          </w:p>
          <w:p w:rsidR="00884FAD" w:rsidRPr="005E3725" w:rsidRDefault="00884FAD" w:rsidP="00146382">
            <w:pPr>
              <w:rPr>
                <w:rFonts w:ascii="Book Antiqua" w:hAnsi="Book Antiqua" w:cstheme="majorBidi"/>
                <w:b/>
                <w:bCs/>
              </w:rPr>
            </w:pPr>
          </w:p>
          <w:p w:rsidR="00884FAD" w:rsidRPr="005E3725" w:rsidRDefault="00884FAD" w:rsidP="00146382">
            <w:pPr>
              <w:rPr>
                <w:rFonts w:ascii="Book Antiqua" w:hAnsi="Book Antiqua" w:cstheme="majorBidi"/>
              </w:rPr>
            </w:pPr>
            <w:r w:rsidRPr="005E3725">
              <w:rPr>
                <w:rFonts w:ascii="Book Antiqua" w:hAnsi="Book Antiqua" w:cstheme="majorBidi"/>
              </w:rPr>
              <w:t>FSC Germany Issuance Data</w:t>
            </w:r>
          </w:p>
          <w:p w:rsidR="00884FAD" w:rsidRPr="005E3725" w:rsidRDefault="00884FAD" w:rsidP="00146382">
            <w:pPr>
              <w:rPr>
                <w:rFonts w:ascii="Book Antiqua" w:hAnsi="Book Antiqua" w:cstheme="majorBidi"/>
              </w:rPr>
            </w:pPr>
            <w:r w:rsidRPr="005E3725">
              <w:rPr>
                <w:rFonts w:ascii="Book Antiqua" w:hAnsi="Book Antiqua" w:cstheme="majorBidi"/>
              </w:rPr>
              <w:t>(19-09-2016)</w:t>
            </w:r>
          </w:p>
        </w:tc>
        <w:tc>
          <w:tcPr>
            <w:tcW w:w="2903"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Cobas® 6800/8800 MPX Kit</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Class D</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(i) Cobas® MPX - 96</w:t>
            </w:r>
          </w:p>
          <w:p w:rsidR="00884FAD" w:rsidRPr="005E3725" w:rsidRDefault="00884FAD" w:rsidP="00146382">
            <w:pPr>
              <w:rPr>
                <w:rFonts w:ascii="Book Antiqua" w:hAnsi="Book Antiqua" w:cstheme="majorBidi"/>
              </w:rPr>
            </w:pPr>
            <w:r w:rsidRPr="005E3725">
              <w:rPr>
                <w:rFonts w:ascii="Book Antiqua" w:hAnsi="Book Antiqua" w:cstheme="majorBidi"/>
              </w:rPr>
              <w:t>Shelf Life: 25 Months</w:t>
            </w:r>
          </w:p>
          <w:p w:rsidR="00884FAD" w:rsidRPr="005E3725" w:rsidRDefault="00884FAD" w:rsidP="00146382">
            <w:pPr>
              <w:rPr>
                <w:rFonts w:ascii="Book Antiqua" w:hAnsi="Book Antiqua" w:cstheme="majorBidi"/>
                <w:b/>
                <w:bCs/>
              </w:rPr>
            </w:pPr>
          </w:p>
          <w:p w:rsidR="00884FAD" w:rsidRPr="005E3725" w:rsidRDefault="00884FAD" w:rsidP="00146382">
            <w:pPr>
              <w:rPr>
                <w:rFonts w:ascii="Book Antiqua" w:hAnsi="Book Antiqua" w:cstheme="majorBidi"/>
                <w:b/>
                <w:bCs/>
              </w:rPr>
            </w:pPr>
            <w:r w:rsidRPr="005E3725">
              <w:rPr>
                <w:rFonts w:ascii="Book Antiqua" w:hAnsi="Book Antiqua" w:cstheme="majorBidi"/>
                <w:b/>
                <w:bCs/>
              </w:rPr>
              <w:t>Size:</w:t>
            </w:r>
          </w:p>
          <w:p w:rsidR="00884FAD" w:rsidRPr="005E3725" w:rsidRDefault="00884FAD" w:rsidP="00146382">
            <w:pPr>
              <w:rPr>
                <w:rFonts w:ascii="Book Antiqua" w:hAnsi="Book Antiqua" w:cstheme="majorBidi"/>
              </w:rPr>
            </w:pPr>
            <w:r w:rsidRPr="005E3725">
              <w:rPr>
                <w:rFonts w:ascii="Book Antiqua" w:hAnsi="Book Antiqua" w:cstheme="majorBidi"/>
              </w:rPr>
              <w:t>96 Tests</w:t>
            </w:r>
          </w:p>
          <w:p w:rsidR="00884FAD" w:rsidRPr="005E3725" w:rsidRDefault="00884FAD" w:rsidP="00146382">
            <w:pPr>
              <w:rPr>
                <w:rFonts w:ascii="Book Antiqua" w:hAnsi="Book Antiqua" w:cstheme="majorBidi"/>
                <w:b/>
                <w:bCs/>
              </w:rPr>
            </w:pPr>
            <w:r w:rsidRPr="005E3725">
              <w:rPr>
                <w:rFonts w:ascii="Book Antiqua" w:hAnsi="Book Antiqua" w:cstheme="majorBidi"/>
                <w:b/>
                <w:bCs/>
              </w:rPr>
              <w:t>Code:</w:t>
            </w:r>
          </w:p>
          <w:p w:rsidR="00884FAD" w:rsidRPr="005E3725" w:rsidRDefault="00884FAD" w:rsidP="00146382">
            <w:pPr>
              <w:rPr>
                <w:rFonts w:ascii="Book Antiqua" w:hAnsi="Book Antiqua" w:cstheme="majorBidi"/>
              </w:rPr>
            </w:pPr>
            <w:r w:rsidRPr="005E3725">
              <w:rPr>
                <w:rFonts w:ascii="Book Antiqua" w:hAnsi="Book Antiqua" w:cstheme="majorBidi"/>
              </w:rPr>
              <w:t>06997708190</w:t>
            </w:r>
          </w:p>
          <w:p w:rsidR="00884FAD" w:rsidRPr="005E3725" w:rsidRDefault="00884FAD" w:rsidP="00146382">
            <w:pPr>
              <w:rPr>
                <w:rFonts w:ascii="Book Antiqua" w:hAnsi="Book Antiqua"/>
                <w:sz w:val="20"/>
                <w:szCs w:val="20"/>
              </w:rPr>
            </w:pPr>
          </w:p>
          <w:p w:rsidR="00884FAD" w:rsidRPr="005E3725" w:rsidRDefault="00884FAD" w:rsidP="00146382">
            <w:pPr>
              <w:rPr>
                <w:rFonts w:ascii="Book Antiqua" w:hAnsi="Book Antiqua" w:cstheme="majorBidi"/>
              </w:rPr>
            </w:pPr>
            <w:r w:rsidRPr="005E3725">
              <w:rPr>
                <w:rFonts w:ascii="Book Antiqua" w:hAnsi="Book Antiqua" w:cstheme="majorBidi"/>
              </w:rPr>
              <w:t>(ii)Cobas® MPX - 480</w:t>
            </w:r>
          </w:p>
          <w:p w:rsidR="00884FAD" w:rsidRPr="005E3725" w:rsidRDefault="00884FAD" w:rsidP="00146382">
            <w:pPr>
              <w:rPr>
                <w:rFonts w:ascii="Book Antiqua" w:hAnsi="Book Antiqua" w:cstheme="majorBidi"/>
              </w:rPr>
            </w:pPr>
            <w:r w:rsidRPr="005E3725">
              <w:rPr>
                <w:rFonts w:ascii="Book Antiqua" w:hAnsi="Book Antiqua" w:cstheme="majorBidi"/>
              </w:rPr>
              <w:t>Shelf Life: 25 Months</w:t>
            </w:r>
          </w:p>
          <w:p w:rsidR="00884FAD" w:rsidRPr="005E3725" w:rsidRDefault="00884FAD" w:rsidP="00146382">
            <w:pPr>
              <w:rPr>
                <w:rFonts w:ascii="Book Antiqua" w:hAnsi="Book Antiqua" w:cstheme="majorBidi"/>
                <w:b/>
                <w:bCs/>
              </w:rPr>
            </w:pPr>
            <w:r w:rsidRPr="005E3725">
              <w:rPr>
                <w:rFonts w:ascii="Book Antiqua" w:hAnsi="Book Antiqua" w:cstheme="majorBidi"/>
                <w:b/>
                <w:bCs/>
              </w:rPr>
              <w:t>Size:</w:t>
            </w:r>
          </w:p>
          <w:p w:rsidR="00884FAD" w:rsidRPr="005E3725" w:rsidRDefault="00884FAD" w:rsidP="00146382">
            <w:pPr>
              <w:rPr>
                <w:rFonts w:ascii="Book Antiqua" w:hAnsi="Book Antiqua" w:cstheme="majorBidi"/>
              </w:rPr>
            </w:pPr>
            <w:r w:rsidRPr="005E3725">
              <w:rPr>
                <w:rFonts w:ascii="Book Antiqua" w:hAnsi="Book Antiqua" w:cstheme="majorBidi"/>
              </w:rPr>
              <w:t>480 Tests</w:t>
            </w:r>
          </w:p>
          <w:p w:rsidR="00884FAD" w:rsidRPr="005E3725" w:rsidRDefault="00884FAD" w:rsidP="00146382">
            <w:pPr>
              <w:rPr>
                <w:rFonts w:ascii="Book Antiqua" w:hAnsi="Book Antiqua" w:cstheme="majorBidi"/>
                <w:b/>
                <w:bCs/>
              </w:rPr>
            </w:pPr>
            <w:r w:rsidRPr="005E3725">
              <w:rPr>
                <w:rFonts w:ascii="Book Antiqua" w:hAnsi="Book Antiqua" w:cstheme="majorBidi"/>
                <w:b/>
                <w:bCs/>
              </w:rPr>
              <w:t>Code:</w:t>
            </w:r>
          </w:p>
          <w:p w:rsidR="00884FAD" w:rsidRPr="005E3725" w:rsidRDefault="00884FAD" w:rsidP="00146382">
            <w:pPr>
              <w:rPr>
                <w:rFonts w:ascii="Book Antiqua" w:hAnsi="Book Antiqua" w:cstheme="majorBidi"/>
              </w:rPr>
            </w:pPr>
            <w:r w:rsidRPr="005E3725">
              <w:rPr>
                <w:rFonts w:ascii="Book Antiqua" w:hAnsi="Book Antiqua" w:cstheme="majorBidi"/>
              </w:rPr>
              <w:t>06997716190</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(iii) Cobas® MPX Control Kit</w:t>
            </w:r>
          </w:p>
          <w:p w:rsidR="00884FAD" w:rsidRPr="005E3725" w:rsidRDefault="00884FAD" w:rsidP="00146382">
            <w:pPr>
              <w:rPr>
                <w:rFonts w:ascii="Book Antiqua" w:hAnsi="Book Antiqua" w:cstheme="majorBidi"/>
              </w:rPr>
            </w:pPr>
            <w:r w:rsidRPr="005E3725">
              <w:rPr>
                <w:rFonts w:ascii="Book Antiqua" w:hAnsi="Book Antiqua" w:cstheme="majorBidi"/>
              </w:rPr>
              <w:t>Shelf Life: 25 Months</w:t>
            </w:r>
          </w:p>
          <w:p w:rsidR="00884FAD" w:rsidRPr="005E3725" w:rsidRDefault="00884FAD" w:rsidP="00146382">
            <w:pPr>
              <w:rPr>
                <w:rFonts w:ascii="Book Antiqua" w:hAnsi="Book Antiqua" w:cstheme="majorBidi"/>
                <w:b/>
                <w:bCs/>
              </w:rPr>
            </w:pPr>
            <w:r w:rsidRPr="005E3725">
              <w:rPr>
                <w:rFonts w:ascii="Book Antiqua" w:hAnsi="Book Antiqua" w:cstheme="majorBidi"/>
                <w:b/>
                <w:bCs/>
              </w:rPr>
              <w:t>Size:</w:t>
            </w:r>
          </w:p>
          <w:p w:rsidR="00884FAD" w:rsidRPr="005E3725" w:rsidRDefault="00884FAD" w:rsidP="00146382">
            <w:pPr>
              <w:rPr>
                <w:rFonts w:ascii="Book Antiqua" w:hAnsi="Book Antiqua" w:cstheme="majorBidi"/>
              </w:rPr>
            </w:pPr>
            <w:r w:rsidRPr="005E3725">
              <w:rPr>
                <w:rFonts w:ascii="Book Antiqua" w:hAnsi="Book Antiqua" w:cstheme="majorBidi"/>
              </w:rPr>
              <w:t>4x1mL</w:t>
            </w:r>
          </w:p>
          <w:p w:rsidR="00884FAD" w:rsidRPr="005E3725" w:rsidRDefault="00884FAD" w:rsidP="00146382">
            <w:pPr>
              <w:rPr>
                <w:rFonts w:ascii="Book Antiqua" w:hAnsi="Book Antiqua" w:cstheme="majorBidi"/>
                <w:b/>
                <w:bCs/>
              </w:rPr>
            </w:pPr>
            <w:r w:rsidRPr="005E3725">
              <w:rPr>
                <w:rFonts w:ascii="Book Antiqua" w:hAnsi="Book Antiqua" w:cstheme="majorBidi"/>
                <w:b/>
                <w:bCs/>
              </w:rPr>
              <w:t>Code:</w:t>
            </w:r>
          </w:p>
          <w:p w:rsidR="00884FAD" w:rsidRPr="005E3725" w:rsidRDefault="00884FAD" w:rsidP="00146382">
            <w:pPr>
              <w:rPr>
                <w:rFonts w:ascii="Book Antiqua" w:hAnsi="Book Antiqua" w:cstheme="majorBidi"/>
              </w:rPr>
            </w:pPr>
            <w:r w:rsidRPr="005E3725">
              <w:rPr>
                <w:rFonts w:ascii="Book Antiqua" w:hAnsi="Book Antiqua" w:cstheme="majorBidi"/>
              </w:rPr>
              <w:t>06997724190</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(iv) Cobas® NHP Negative Control Kit</w:t>
            </w:r>
          </w:p>
          <w:p w:rsidR="00884FAD" w:rsidRPr="005E3725" w:rsidRDefault="00884FAD" w:rsidP="00146382">
            <w:pPr>
              <w:rPr>
                <w:rFonts w:ascii="Book Antiqua" w:hAnsi="Book Antiqua" w:cstheme="majorBidi"/>
              </w:rPr>
            </w:pPr>
            <w:r w:rsidRPr="005E3725">
              <w:rPr>
                <w:rFonts w:ascii="Book Antiqua" w:hAnsi="Book Antiqua" w:cstheme="majorBidi"/>
              </w:rPr>
              <w:t>Shelf Life: 26 Months</w:t>
            </w:r>
          </w:p>
          <w:p w:rsidR="00884FAD" w:rsidRPr="005E3725" w:rsidRDefault="00884FAD" w:rsidP="00146382">
            <w:pPr>
              <w:rPr>
                <w:rFonts w:ascii="Book Antiqua" w:hAnsi="Book Antiqua" w:cstheme="majorBidi"/>
                <w:b/>
                <w:bCs/>
              </w:rPr>
            </w:pPr>
            <w:r w:rsidRPr="005E3725">
              <w:rPr>
                <w:rFonts w:ascii="Book Antiqua" w:hAnsi="Book Antiqua" w:cstheme="majorBidi"/>
                <w:b/>
                <w:bCs/>
              </w:rPr>
              <w:t>Size:</w:t>
            </w:r>
          </w:p>
          <w:p w:rsidR="00884FAD" w:rsidRPr="005E3725" w:rsidRDefault="00884FAD" w:rsidP="00146382">
            <w:pPr>
              <w:rPr>
                <w:rFonts w:ascii="Book Antiqua" w:hAnsi="Book Antiqua" w:cstheme="majorBidi"/>
              </w:rPr>
            </w:pPr>
            <w:r w:rsidRPr="005E3725">
              <w:rPr>
                <w:rFonts w:ascii="Book Antiqua" w:hAnsi="Book Antiqua" w:cstheme="majorBidi"/>
              </w:rPr>
              <w:t>16x1mL</w:t>
            </w:r>
          </w:p>
          <w:p w:rsidR="00884FAD" w:rsidRPr="005E3725" w:rsidRDefault="00884FAD" w:rsidP="00146382">
            <w:pPr>
              <w:rPr>
                <w:rFonts w:ascii="Book Antiqua" w:hAnsi="Book Antiqua" w:cstheme="majorBidi"/>
                <w:b/>
                <w:bCs/>
              </w:rPr>
            </w:pPr>
            <w:r w:rsidRPr="005E3725">
              <w:rPr>
                <w:rFonts w:ascii="Book Antiqua" w:hAnsi="Book Antiqua" w:cstheme="majorBidi"/>
                <w:b/>
                <w:bCs/>
              </w:rPr>
              <w:t>Code:</w:t>
            </w:r>
          </w:p>
          <w:p w:rsidR="00884FAD" w:rsidRPr="005E3725" w:rsidRDefault="00884FAD" w:rsidP="00146382">
            <w:pPr>
              <w:rPr>
                <w:rFonts w:ascii="Book Antiqua" w:hAnsi="Book Antiqua" w:cstheme="majorBidi"/>
              </w:rPr>
            </w:pPr>
            <w:r w:rsidRPr="005E3725">
              <w:rPr>
                <w:rFonts w:ascii="Book Antiqua" w:hAnsi="Book Antiqua" w:cstheme="majorBidi"/>
              </w:rPr>
              <w:t>07002220190</w:t>
            </w:r>
          </w:p>
        </w:tc>
        <w:tc>
          <w:tcPr>
            <w:tcW w:w="1701" w:type="dxa"/>
            <w:gridSpan w:val="4"/>
            <w:shd w:val="clear" w:color="auto" w:fill="auto"/>
          </w:tcPr>
          <w:p w:rsidR="00884FAD" w:rsidRPr="005E3725" w:rsidRDefault="00884FAD" w:rsidP="00146382">
            <w:pPr>
              <w:rPr>
                <w:rFonts w:ascii="Book Antiqua" w:hAnsi="Book Antiqua"/>
                <w:sz w:val="20"/>
                <w:szCs w:val="20"/>
              </w:rPr>
            </w:pPr>
            <w:r w:rsidRPr="005E3725">
              <w:rPr>
                <w:rFonts w:ascii="Book Antiqua" w:hAnsi="Book Antiqua"/>
                <w:sz w:val="20"/>
                <w:szCs w:val="20"/>
              </w:rPr>
              <w:t>Qualitative in vitro test for the direct detection of HIV-1 Group M RNA, HIV-1 Group O RNA, HIV-2 RNA, HCV RNA, and HBV DNA in human plasma and serum.</w:t>
            </w:r>
          </w:p>
        </w:tc>
        <w:tc>
          <w:tcPr>
            <w:tcW w:w="1667" w:type="dxa"/>
            <w:gridSpan w:val="4"/>
            <w:shd w:val="clear" w:color="auto" w:fill="auto"/>
          </w:tcPr>
          <w:p w:rsidR="00884FAD" w:rsidRPr="005E3725" w:rsidRDefault="00183C1E" w:rsidP="00146382">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Roche Diagnostics GmbH,</w:t>
            </w:r>
          </w:p>
          <w:p w:rsidR="00884FAD" w:rsidRPr="005E3725" w:rsidRDefault="00884FAD" w:rsidP="00146382">
            <w:pPr>
              <w:rPr>
                <w:rFonts w:ascii="Book Antiqua" w:hAnsi="Book Antiqua" w:cstheme="majorBidi"/>
              </w:rPr>
            </w:pPr>
            <w:r w:rsidRPr="005E3725">
              <w:rPr>
                <w:rFonts w:ascii="Book Antiqua" w:hAnsi="Book Antiqua" w:cstheme="majorBidi"/>
              </w:rPr>
              <w:t>Sandhofer Str.116,</w:t>
            </w:r>
          </w:p>
          <w:p w:rsidR="00884FAD" w:rsidRPr="005E3725" w:rsidRDefault="00884FAD" w:rsidP="00146382">
            <w:pPr>
              <w:rPr>
                <w:rFonts w:ascii="Book Antiqua" w:hAnsi="Book Antiqua" w:cstheme="majorBidi"/>
                <w:rtl/>
              </w:rPr>
            </w:pPr>
            <w:r w:rsidRPr="005E3725">
              <w:rPr>
                <w:rFonts w:ascii="Book Antiqua" w:hAnsi="Book Antiqua" w:cstheme="majorBidi"/>
              </w:rPr>
              <w:t>68305 Mannheim, Germany</w:t>
            </w:r>
          </w:p>
          <w:p w:rsidR="00884FAD" w:rsidRPr="005E3725" w:rsidRDefault="00884FAD" w:rsidP="00146382">
            <w:pPr>
              <w:rPr>
                <w:rFonts w:ascii="Book Antiqua" w:hAnsi="Book Antiqua" w:cstheme="majorBidi"/>
                <w:b/>
                <w:bCs/>
              </w:rPr>
            </w:pPr>
          </w:p>
          <w:p w:rsidR="00884FAD" w:rsidRPr="005E3725" w:rsidRDefault="00884FAD" w:rsidP="00146382">
            <w:pPr>
              <w:rPr>
                <w:rFonts w:ascii="Book Antiqua" w:hAnsi="Book Antiqua" w:cstheme="majorBidi"/>
              </w:rPr>
            </w:pPr>
            <w:r w:rsidRPr="005E3725">
              <w:rPr>
                <w:rFonts w:ascii="Book Antiqua" w:hAnsi="Book Antiqua" w:cstheme="majorBidi"/>
              </w:rPr>
              <w:t>FSC Germany Issuance Data</w:t>
            </w:r>
          </w:p>
          <w:p w:rsidR="00884FAD" w:rsidRPr="005E3725" w:rsidRDefault="00884FAD" w:rsidP="00146382">
            <w:pPr>
              <w:rPr>
                <w:rFonts w:ascii="Book Antiqua" w:hAnsi="Book Antiqua" w:cstheme="majorBidi"/>
              </w:rPr>
            </w:pPr>
            <w:r w:rsidRPr="005E3725">
              <w:rPr>
                <w:rFonts w:ascii="Book Antiqua" w:hAnsi="Book Antiqua" w:cstheme="majorBidi"/>
              </w:rPr>
              <w:t>(19-09-2016)</w:t>
            </w:r>
          </w:p>
        </w:tc>
        <w:tc>
          <w:tcPr>
            <w:tcW w:w="2903"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Cobas®Elecsys Anti-HBe Kit</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Class D</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(i) Cobas®Elecsys Anti-HBe</w:t>
            </w:r>
          </w:p>
          <w:p w:rsidR="00884FAD" w:rsidRPr="005E3725" w:rsidRDefault="00884FAD" w:rsidP="00146382">
            <w:pPr>
              <w:rPr>
                <w:rFonts w:ascii="Book Antiqua" w:hAnsi="Book Antiqua" w:cstheme="majorBidi"/>
              </w:rPr>
            </w:pPr>
            <w:r w:rsidRPr="005E3725">
              <w:rPr>
                <w:rFonts w:ascii="Book Antiqua" w:hAnsi="Book Antiqua" w:cstheme="majorBidi"/>
              </w:rPr>
              <w:t>Shelf Life: 24 Months</w:t>
            </w:r>
          </w:p>
          <w:p w:rsidR="00884FAD" w:rsidRPr="005E3725" w:rsidRDefault="00884FAD" w:rsidP="00146382">
            <w:pPr>
              <w:rPr>
                <w:rFonts w:ascii="Book Antiqua" w:hAnsi="Book Antiqua" w:cstheme="majorBidi"/>
                <w:b/>
                <w:bCs/>
              </w:rPr>
            </w:pPr>
            <w:r w:rsidRPr="005E3725">
              <w:rPr>
                <w:rFonts w:ascii="Book Antiqua" w:hAnsi="Book Antiqua" w:cstheme="majorBidi"/>
                <w:b/>
                <w:bCs/>
              </w:rPr>
              <w:t>Size:</w:t>
            </w:r>
          </w:p>
          <w:p w:rsidR="00884FAD" w:rsidRPr="005E3725" w:rsidRDefault="00884FAD" w:rsidP="00146382">
            <w:pPr>
              <w:rPr>
                <w:rFonts w:ascii="Book Antiqua" w:hAnsi="Book Antiqua" w:cstheme="majorBidi"/>
              </w:rPr>
            </w:pPr>
            <w:r w:rsidRPr="005E3725">
              <w:rPr>
                <w:rFonts w:ascii="Book Antiqua" w:hAnsi="Book Antiqua" w:cstheme="majorBidi"/>
              </w:rPr>
              <w:t>100 Tests</w:t>
            </w:r>
          </w:p>
          <w:p w:rsidR="00884FAD" w:rsidRPr="005E3725" w:rsidRDefault="00884FAD" w:rsidP="00146382">
            <w:pPr>
              <w:rPr>
                <w:rFonts w:ascii="Book Antiqua" w:hAnsi="Book Antiqua" w:cstheme="majorBidi"/>
                <w:b/>
                <w:bCs/>
              </w:rPr>
            </w:pPr>
            <w:r w:rsidRPr="005E3725">
              <w:rPr>
                <w:rFonts w:ascii="Book Antiqua" w:hAnsi="Book Antiqua" w:cstheme="majorBidi"/>
                <w:b/>
                <w:bCs/>
              </w:rPr>
              <w:t>Code:</w:t>
            </w:r>
          </w:p>
          <w:p w:rsidR="00884FAD" w:rsidRPr="005E3725" w:rsidRDefault="00884FAD" w:rsidP="00146382">
            <w:pPr>
              <w:rPr>
                <w:rFonts w:ascii="Book Antiqua" w:hAnsi="Book Antiqua"/>
                <w:sz w:val="20"/>
                <w:szCs w:val="20"/>
              </w:rPr>
            </w:pPr>
            <w:r w:rsidRPr="005E3725">
              <w:rPr>
                <w:rFonts w:ascii="Book Antiqua" w:hAnsi="Book Antiqua" w:cstheme="majorBidi"/>
              </w:rPr>
              <w:t>11820613122</w:t>
            </w:r>
          </w:p>
          <w:p w:rsidR="00884FAD" w:rsidRPr="005E3725" w:rsidRDefault="00884FAD" w:rsidP="00146382">
            <w:pPr>
              <w:rPr>
                <w:rFonts w:ascii="Book Antiqua" w:hAnsi="Book Antiqua" w:cstheme="majorBidi"/>
              </w:rPr>
            </w:pPr>
            <w:r w:rsidRPr="005E3725">
              <w:rPr>
                <w:rFonts w:ascii="Book Antiqua" w:hAnsi="Book Antiqua" w:cstheme="majorBidi"/>
              </w:rPr>
              <w:t>(ii)Cobas®Elecsys Anti-HBe</w:t>
            </w:r>
          </w:p>
          <w:p w:rsidR="00884FAD" w:rsidRPr="005E3725" w:rsidRDefault="00884FAD" w:rsidP="00146382">
            <w:pPr>
              <w:rPr>
                <w:rFonts w:ascii="Book Antiqua" w:hAnsi="Book Antiqua" w:cstheme="majorBidi"/>
              </w:rPr>
            </w:pPr>
            <w:r w:rsidRPr="005E3725">
              <w:rPr>
                <w:rFonts w:ascii="Book Antiqua" w:hAnsi="Book Antiqua" w:cstheme="majorBidi"/>
              </w:rPr>
              <w:t>Shelf Life: 24 Months</w:t>
            </w:r>
          </w:p>
          <w:p w:rsidR="00884FAD" w:rsidRPr="005E3725" w:rsidRDefault="00884FAD" w:rsidP="00146382">
            <w:pPr>
              <w:rPr>
                <w:rFonts w:ascii="Book Antiqua" w:hAnsi="Book Antiqua" w:cstheme="majorBidi"/>
                <w:b/>
                <w:bCs/>
              </w:rPr>
            </w:pPr>
            <w:r w:rsidRPr="005E3725">
              <w:rPr>
                <w:rFonts w:ascii="Book Antiqua" w:hAnsi="Book Antiqua" w:cstheme="majorBidi"/>
                <w:b/>
                <w:bCs/>
              </w:rPr>
              <w:t>Size:</w:t>
            </w:r>
          </w:p>
          <w:p w:rsidR="00884FAD" w:rsidRPr="005E3725" w:rsidRDefault="00884FAD" w:rsidP="00146382">
            <w:pPr>
              <w:rPr>
                <w:rFonts w:ascii="Book Antiqua" w:hAnsi="Book Antiqua" w:cstheme="majorBidi"/>
              </w:rPr>
            </w:pPr>
            <w:r w:rsidRPr="005E3725">
              <w:rPr>
                <w:rFonts w:ascii="Book Antiqua" w:hAnsi="Book Antiqua" w:cstheme="majorBidi"/>
              </w:rPr>
              <w:t>300 Tests</w:t>
            </w:r>
          </w:p>
          <w:p w:rsidR="00884FAD" w:rsidRPr="005E3725" w:rsidRDefault="00884FAD" w:rsidP="00146382">
            <w:pPr>
              <w:rPr>
                <w:rFonts w:ascii="Book Antiqua" w:hAnsi="Book Antiqua" w:cstheme="majorBidi"/>
                <w:b/>
                <w:bCs/>
              </w:rPr>
            </w:pPr>
            <w:r w:rsidRPr="005E3725">
              <w:rPr>
                <w:rFonts w:ascii="Book Antiqua" w:hAnsi="Book Antiqua" w:cstheme="majorBidi"/>
                <w:b/>
                <w:bCs/>
              </w:rPr>
              <w:t>Code:</w:t>
            </w:r>
          </w:p>
          <w:p w:rsidR="00884FAD" w:rsidRPr="005E3725" w:rsidRDefault="00884FAD" w:rsidP="00146382">
            <w:pPr>
              <w:rPr>
                <w:rFonts w:ascii="Book Antiqua" w:hAnsi="Book Antiqua" w:cstheme="majorBidi"/>
              </w:rPr>
            </w:pPr>
            <w:r w:rsidRPr="005E3725">
              <w:rPr>
                <w:rFonts w:ascii="Book Antiqua" w:hAnsi="Book Antiqua" w:cstheme="majorBidi"/>
              </w:rPr>
              <w:t>07026838190</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(iii) Cobas®Elecsys PreciControl Anti-HBe</w:t>
            </w:r>
          </w:p>
          <w:p w:rsidR="00884FAD" w:rsidRPr="005E3725" w:rsidRDefault="00884FAD" w:rsidP="00146382">
            <w:pPr>
              <w:rPr>
                <w:rFonts w:ascii="Book Antiqua" w:hAnsi="Book Antiqua" w:cstheme="majorBidi"/>
              </w:rPr>
            </w:pPr>
            <w:r w:rsidRPr="005E3725">
              <w:rPr>
                <w:rFonts w:ascii="Book Antiqua" w:hAnsi="Book Antiqua" w:cstheme="majorBidi"/>
              </w:rPr>
              <w:t>Shelf Life: 21 Months</w:t>
            </w:r>
          </w:p>
          <w:p w:rsidR="00884FAD" w:rsidRPr="005E3725" w:rsidRDefault="00884FAD" w:rsidP="00146382">
            <w:pPr>
              <w:rPr>
                <w:rFonts w:ascii="Book Antiqua" w:hAnsi="Book Antiqua" w:cstheme="majorBidi"/>
                <w:b/>
                <w:bCs/>
              </w:rPr>
            </w:pPr>
            <w:r w:rsidRPr="005E3725">
              <w:rPr>
                <w:rFonts w:ascii="Book Antiqua" w:hAnsi="Book Antiqua" w:cstheme="majorBidi"/>
                <w:b/>
                <w:bCs/>
              </w:rPr>
              <w:t>Size:</w:t>
            </w:r>
          </w:p>
          <w:p w:rsidR="00884FAD" w:rsidRPr="005E3725" w:rsidRDefault="00884FAD" w:rsidP="00146382">
            <w:pPr>
              <w:rPr>
                <w:rFonts w:ascii="Book Antiqua" w:hAnsi="Book Antiqua" w:cstheme="majorBidi"/>
              </w:rPr>
            </w:pPr>
            <w:r w:rsidRPr="005E3725">
              <w:rPr>
                <w:rFonts w:ascii="Book Antiqua" w:hAnsi="Book Antiqua" w:cstheme="majorBidi"/>
              </w:rPr>
              <w:t>16 x 1.3 mL</w:t>
            </w:r>
          </w:p>
          <w:p w:rsidR="00884FAD" w:rsidRPr="005E3725" w:rsidRDefault="00884FAD" w:rsidP="00146382">
            <w:pPr>
              <w:rPr>
                <w:rFonts w:ascii="Book Antiqua" w:hAnsi="Book Antiqua" w:cstheme="majorBidi"/>
                <w:b/>
                <w:bCs/>
              </w:rPr>
            </w:pPr>
            <w:r w:rsidRPr="005E3725">
              <w:rPr>
                <w:rFonts w:ascii="Book Antiqua" w:hAnsi="Book Antiqua" w:cstheme="majorBidi"/>
                <w:b/>
                <w:bCs/>
              </w:rPr>
              <w:t>Code:</w:t>
            </w:r>
          </w:p>
          <w:p w:rsidR="00884FAD" w:rsidRPr="005E3725" w:rsidRDefault="00884FAD" w:rsidP="00146382">
            <w:pPr>
              <w:rPr>
                <w:rFonts w:ascii="Book Antiqua" w:hAnsi="Book Antiqua" w:cstheme="majorBidi"/>
              </w:rPr>
            </w:pPr>
            <w:r w:rsidRPr="005E3725">
              <w:rPr>
                <w:rFonts w:ascii="Book Antiqua" w:hAnsi="Book Antiqua" w:cstheme="majorBidi"/>
              </w:rPr>
              <w:t>11876384122</w:t>
            </w:r>
          </w:p>
        </w:tc>
        <w:tc>
          <w:tcPr>
            <w:tcW w:w="1701" w:type="dxa"/>
            <w:gridSpan w:val="4"/>
            <w:shd w:val="clear" w:color="auto" w:fill="auto"/>
          </w:tcPr>
          <w:p w:rsidR="00884FAD" w:rsidRPr="005E3725" w:rsidRDefault="00884FAD" w:rsidP="00146382">
            <w:pPr>
              <w:rPr>
                <w:rFonts w:ascii="Book Antiqua" w:hAnsi="Book Antiqua" w:cstheme="majorBidi"/>
                <w:sz w:val="20"/>
                <w:szCs w:val="20"/>
                <w:lang w:val="en-029"/>
              </w:rPr>
            </w:pPr>
            <w:r w:rsidRPr="005E3725">
              <w:rPr>
                <w:rFonts w:ascii="Book Antiqua" w:hAnsi="Book Antiqua" w:cstheme="majorBidi"/>
                <w:sz w:val="20"/>
                <w:szCs w:val="20"/>
                <w:lang w:val="en-029"/>
              </w:rPr>
              <w:t xml:space="preserve">Immunoassay for the in vitro qualitative determination of </w:t>
            </w:r>
          </w:p>
          <w:p w:rsidR="00884FAD" w:rsidRPr="005E3725" w:rsidRDefault="00884FAD" w:rsidP="00146382">
            <w:pPr>
              <w:rPr>
                <w:rFonts w:ascii="Book Antiqua" w:hAnsi="Book Antiqua" w:cstheme="majorBidi"/>
                <w:sz w:val="20"/>
                <w:szCs w:val="20"/>
                <w:lang w:val="en-029"/>
              </w:rPr>
            </w:pPr>
            <w:r w:rsidRPr="005E3725">
              <w:rPr>
                <w:rFonts w:ascii="Book Antiqua" w:hAnsi="Book Antiqua" w:cstheme="majorBidi"/>
                <w:sz w:val="20"/>
                <w:szCs w:val="20"/>
                <w:lang w:val="en-029"/>
              </w:rPr>
              <w:t xml:space="preserve">human antibodies to the </w:t>
            </w:r>
          </w:p>
          <w:p w:rsidR="00884FAD" w:rsidRPr="005E3725" w:rsidRDefault="00884FAD" w:rsidP="00146382">
            <w:pPr>
              <w:rPr>
                <w:rFonts w:ascii="Book Antiqua" w:hAnsi="Book Antiqua" w:cstheme="majorBidi"/>
                <w:sz w:val="20"/>
                <w:szCs w:val="20"/>
              </w:rPr>
            </w:pPr>
            <w:r w:rsidRPr="005E3725">
              <w:rPr>
                <w:rFonts w:ascii="Book Antiqua" w:hAnsi="Book Antiqua" w:cstheme="majorBidi"/>
                <w:sz w:val="20"/>
                <w:szCs w:val="20"/>
              </w:rPr>
              <w:t>hepatitis B e antigen (HbeAg) in human serum &amp; plasma.</w:t>
            </w:r>
          </w:p>
        </w:tc>
        <w:tc>
          <w:tcPr>
            <w:tcW w:w="1667" w:type="dxa"/>
            <w:gridSpan w:val="4"/>
            <w:shd w:val="clear" w:color="auto" w:fill="auto"/>
          </w:tcPr>
          <w:p w:rsidR="00884FAD" w:rsidRPr="005E3725" w:rsidRDefault="00183C1E" w:rsidP="00146382">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Roche Diagnostics GmbH,</w:t>
            </w:r>
          </w:p>
          <w:p w:rsidR="00884FAD" w:rsidRPr="005E3725" w:rsidRDefault="00884FAD" w:rsidP="00146382">
            <w:pPr>
              <w:rPr>
                <w:rFonts w:ascii="Book Antiqua" w:hAnsi="Book Antiqua" w:cstheme="majorBidi"/>
              </w:rPr>
            </w:pPr>
            <w:r w:rsidRPr="005E3725">
              <w:rPr>
                <w:rFonts w:ascii="Book Antiqua" w:hAnsi="Book Antiqua" w:cstheme="majorBidi"/>
              </w:rPr>
              <w:t>Sandhofer Str.116,</w:t>
            </w:r>
          </w:p>
          <w:p w:rsidR="00884FAD" w:rsidRPr="005E3725" w:rsidRDefault="00884FAD" w:rsidP="00146382">
            <w:pPr>
              <w:rPr>
                <w:rFonts w:ascii="Book Antiqua" w:hAnsi="Book Antiqua" w:cstheme="majorBidi"/>
                <w:rtl/>
              </w:rPr>
            </w:pPr>
            <w:r w:rsidRPr="005E3725">
              <w:rPr>
                <w:rFonts w:ascii="Book Antiqua" w:hAnsi="Book Antiqua" w:cstheme="majorBidi"/>
              </w:rPr>
              <w:t>68305 Mannheim, Germany</w:t>
            </w:r>
          </w:p>
          <w:p w:rsidR="00884FAD" w:rsidRPr="005E3725" w:rsidRDefault="00884FAD" w:rsidP="00146382">
            <w:pPr>
              <w:rPr>
                <w:rFonts w:ascii="Book Antiqua" w:hAnsi="Book Antiqua" w:cstheme="majorBidi"/>
                <w:b/>
                <w:bCs/>
              </w:rPr>
            </w:pPr>
          </w:p>
          <w:p w:rsidR="00884FAD" w:rsidRPr="005E3725" w:rsidRDefault="00884FAD" w:rsidP="00146382">
            <w:pPr>
              <w:rPr>
                <w:rFonts w:ascii="Book Antiqua" w:hAnsi="Book Antiqua" w:cstheme="majorBidi"/>
              </w:rPr>
            </w:pPr>
            <w:r w:rsidRPr="005E3725">
              <w:rPr>
                <w:rFonts w:ascii="Book Antiqua" w:hAnsi="Book Antiqua" w:cstheme="majorBidi"/>
              </w:rPr>
              <w:t>FSC Germany Issuance Data</w:t>
            </w:r>
          </w:p>
          <w:p w:rsidR="00884FAD" w:rsidRPr="005E3725" w:rsidRDefault="00884FAD" w:rsidP="00146382">
            <w:pPr>
              <w:rPr>
                <w:rFonts w:ascii="Book Antiqua" w:hAnsi="Book Antiqua" w:cstheme="majorBidi"/>
              </w:rPr>
            </w:pPr>
            <w:r w:rsidRPr="005E3725">
              <w:rPr>
                <w:rFonts w:ascii="Book Antiqua" w:hAnsi="Book Antiqua" w:cstheme="majorBidi"/>
              </w:rPr>
              <w:t>(16-08-2018)</w:t>
            </w:r>
          </w:p>
        </w:tc>
        <w:tc>
          <w:tcPr>
            <w:tcW w:w="2903"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Cobas® AmpliPrep/ Cobas® TaqMan® HIV-1 Qualitative Test, v2.0</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Class D</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Shelf Life: 22 Months</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b/>
                <w:bCs/>
              </w:rPr>
              <w:t>Size</w:t>
            </w:r>
            <w:r w:rsidRPr="005E3725">
              <w:rPr>
                <w:rFonts w:ascii="Book Antiqua" w:hAnsi="Book Antiqua" w:cstheme="majorBidi"/>
              </w:rPr>
              <w:t>:</w:t>
            </w:r>
          </w:p>
          <w:p w:rsidR="00884FAD" w:rsidRPr="005E3725" w:rsidRDefault="00884FAD" w:rsidP="00146382">
            <w:pPr>
              <w:rPr>
                <w:rFonts w:ascii="Book Antiqua" w:hAnsi="Book Antiqua" w:cstheme="majorBidi"/>
              </w:rPr>
            </w:pPr>
            <w:r w:rsidRPr="005E3725">
              <w:rPr>
                <w:rFonts w:ascii="Book Antiqua" w:hAnsi="Book Antiqua" w:cstheme="majorBidi"/>
              </w:rPr>
              <w:t>72 Tests</w:t>
            </w:r>
          </w:p>
          <w:p w:rsidR="00884FAD" w:rsidRPr="005E3725" w:rsidRDefault="00884FAD" w:rsidP="00146382">
            <w:pPr>
              <w:rPr>
                <w:rFonts w:ascii="Book Antiqua" w:hAnsi="Book Antiqua" w:cstheme="majorBidi"/>
              </w:rPr>
            </w:pPr>
            <w:r w:rsidRPr="005E3725">
              <w:rPr>
                <w:rFonts w:ascii="Book Antiqua" w:hAnsi="Book Antiqua" w:cstheme="majorBidi"/>
                <w:b/>
                <w:bCs/>
              </w:rPr>
              <w:t>Code</w:t>
            </w:r>
            <w:r w:rsidRPr="005E3725">
              <w:rPr>
                <w:rFonts w:ascii="Book Antiqua" w:hAnsi="Book Antiqua" w:cstheme="majorBidi"/>
              </w:rPr>
              <w:t>:</w:t>
            </w:r>
          </w:p>
          <w:p w:rsidR="00884FAD" w:rsidRPr="005E3725" w:rsidRDefault="00884FAD" w:rsidP="00146382">
            <w:pPr>
              <w:rPr>
                <w:rFonts w:ascii="Book Antiqua" w:hAnsi="Book Antiqua" w:cstheme="majorBidi"/>
              </w:rPr>
            </w:pPr>
            <w:r w:rsidRPr="005E3725">
              <w:rPr>
                <w:rFonts w:ascii="Book Antiqua" w:hAnsi="Book Antiqua" w:cstheme="majorBidi"/>
              </w:rPr>
              <w:t>06693083190</w:t>
            </w:r>
          </w:p>
          <w:p w:rsidR="00884FAD" w:rsidRPr="005E3725" w:rsidRDefault="00884FAD" w:rsidP="00146382">
            <w:pPr>
              <w:rPr>
                <w:rFonts w:ascii="Book Antiqua" w:hAnsi="Book Antiqua" w:cstheme="majorBidi"/>
              </w:rPr>
            </w:pPr>
          </w:p>
        </w:tc>
        <w:tc>
          <w:tcPr>
            <w:tcW w:w="1701" w:type="dxa"/>
            <w:gridSpan w:val="4"/>
            <w:shd w:val="clear" w:color="auto" w:fill="auto"/>
          </w:tcPr>
          <w:p w:rsidR="00884FAD" w:rsidRPr="005E3725" w:rsidRDefault="00884FAD" w:rsidP="00146382">
            <w:pPr>
              <w:rPr>
                <w:rFonts w:ascii="Book Antiqua" w:hAnsi="Book Antiqua"/>
                <w:sz w:val="20"/>
                <w:szCs w:val="20"/>
              </w:rPr>
            </w:pPr>
            <w:r w:rsidRPr="005E3725">
              <w:rPr>
                <w:rFonts w:ascii="Book Antiqua" w:hAnsi="Book Antiqua"/>
                <w:sz w:val="20"/>
                <w:szCs w:val="20"/>
              </w:rPr>
              <w:t>In vitro diagnostic, total nucleic acid amplification</w:t>
            </w:r>
          </w:p>
          <w:p w:rsidR="00884FAD" w:rsidRPr="005E3725" w:rsidRDefault="00884FAD" w:rsidP="00146382">
            <w:pPr>
              <w:rPr>
                <w:rFonts w:ascii="Book Antiqua" w:hAnsi="Book Antiqua"/>
                <w:sz w:val="20"/>
                <w:szCs w:val="20"/>
              </w:rPr>
            </w:pPr>
            <w:r w:rsidRPr="005E3725">
              <w:rPr>
                <w:rFonts w:ascii="Book Antiqua" w:hAnsi="Book Antiqua"/>
                <w:sz w:val="20"/>
                <w:szCs w:val="20"/>
              </w:rPr>
              <w:t>test for the qualitative detection of HIV-1 DNA and RNA (or total nucleic acid, TNA) in human</w:t>
            </w:r>
          </w:p>
          <w:p w:rsidR="00884FAD" w:rsidRPr="005E3725" w:rsidRDefault="00884FAD" w:rsidP="00146382">
            <w:pPr>
              <w:rPr>
                <w:rFonts w:ascii="Book Antiqua" w:hAnsi="Book Antiqua"/>
                <w:sz w:val="20"/>
                <w:szCs w:val="20"/>
              </w:rPr>
            </w:pPr>
            <w:r w:rsidRPr="005E3725">
              <w:rPr>
                <w:rFonts w:ascii="Book Antiqua" w:hAnsi="Book Antiqua"/>
                <w:sz w:val="20"/>
                <w:szCs w:val="20"/>
              </w:rPr>
              <w:t>plasma or dried blood spots.</w:t>
            </w:r>
          </w:p>
        </w:tc>
        <w:tc>
          <w:tcPr>
            <w:tcW w:w="1667" w:type="dxa"/>
            <w:gridSpan w:val="4"/>
            <w:shd w:val="clear" w:color="auto" w:fill="auto"/>
          </w:tcPr>
          <w:p w:rsidR="00884FAD" w:rsidRPr="005E3725" w:rsidRDefault="00183C1E" w:rsidP="00146382">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 xml:space="preserve">M/s Roche Molecular System Inc., </w:t>
            </w:r>
          </w:p>
          <w:p w:rsidR="00884FAD" w:rsidRPr="005E3725" w:rsidRDefault="00884FAD" w:rsidP="00146382">
            <w:pPr>
              <w:rPr>
                <w:rFonts w:ascii="Book Antiqua" w:hAnsi="Book Antiqua" w:cstheme="majorBidi"/>
              </w:rPr>
            </w:pPr>
            <w:r w:rsidRPr="005E3725">
              <w:rPr>
                <w:rFonts w:ascii="Book Antiqua" w:hAnsi="Book Antiqua" w:cstheme="majorBidi"/>
              </w:rPr>
              <w:t>1080 US Hwy 202,</w:t>
            </w:r>
          </w:p>
          <w:p w:rsidR="00884FAD" w:rsidRPr="005E3725" w:rsidRDefault="00884FAD" w:rsidP="00146382">
            <w:pPr>
              <w:rPr>
                <w:rFonts w:ascii="Book Antiqua" w:hAnsi="Book Antiqua" w:cstheme="majorBidi"/>
              </w:rPr>
            </w:pPr>
            <w:r w:rsidRPr="005E3725">
              <w:rPr>
                <w:rFonts w:ascii="Book Antiqua" w:hAnsi="Book Antiqua" w:cstheme="majorBidi"/>
              </w:rPr>
              <w:t>South Branchburg, NJ 08876</w:t>
            </w:r>
          </w:p>
          <w:p w:rsidR="00884FAD" w:rsidRPr="005E3725" w:rsidRDefault="00884FAD" w:rsidP="00146382">
            <w:pPr>
              <w:rPr>
                <w:rFonts w:ascii="Book Antiqua" w:hAnsi="Book Antiqua" w:cstheme="majorBidi"/>
                <w:lang w:val="sv-SE"/>
              </w:rPr>
            </w:pPr>
            <w:r w:rsidRPr="005E3725">
              <w:rPr>
                <w:rFonts w:ascii="Book Antiqua" w:hAnsi="Book Antiqua" w:cstheme="majorBidi"/>
                <w:lang w:val="sv-SE"/>
              </w:rPr>
              <w:t>USA.</w:t>
            </w:r>
          </w:p>
          <w:p w:rsidR="00884FAD" w:rsidRPr="005E3725" w:rsidRDefault="00884FAD" w:rsidP="00146382">
            <w:pPr>
              <w:rPr>
                <w:rFonts w:ascii="Book Antiqua" w:hAnsi="Book Antiqua" w:cstheme="majorBidi"/>
                <w:lang w:val="sv-SE"/>
              </w:rPr>
            </w:pPr>
            <w:r w:rsidRPr="005E3725">
              <w:rPr>
                <w:rFonts w:ascii="Book Antiqua" w:hAnsi="Book Antiqua" w:cstheme="majorBidi"/>
                <w:lang w:val="sv-SE"/>
              </w:rPr>
              <w:t>FSC USFDA Valid Till</w:t>
            </w:r>
          </w:p>
          <w:p w:rsidR="00884FAD" w:rsidRPr="005E3725" w:rsidRDefault="00884FAD" w:rsidP="00146382">
            <w:pPr>
              <w:rPr>
                <w:rFonts w:ascii="Book Antiqua" w:hAnsi="Book Antiqua" w:cstheme="majorBidi"/>
                <w:lang w:val="sv-SE"/>
              </w:rPr>
            </w:pPr>
            <w:r w:rsidRPr="005E3725">
              <w:rPr>
                <w:rFonts w:ascii="Book Antiqua" w:hAnsi="Book Antiqua" w:cstheme="majorBidi"/>
                <w:lang w:val="sv-SE"/>
              </w:rPr>
              <w:t>(03-06-2020)</w:t>
            </w:r>
          </w:p>
        </w:tc>
        <w:tc>
          <w:tcPr>
            <w:tcW w:w="2903"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Cobas® AmpliPrep/ Cobas ® TaqMan® HCV Qualitative Test, v2.0</w:t>
            </w:r>
          </w:p>
          <w:p w:rsidR="00884FAD" w:rsidRPr="005E3725" w:rsidRDefault="00884FAD" w:rsidP="00146382">
            <w:pPr>
              <w:rPr>
                <w:rFonts w:ascii="Book Antiqua" w:hAnsi="Book Antiqua" w:cstheme="majorBidi"/>
                <w:sz w:val="4"/>
                <w:szCs w:val="4"/>
              </w:rPr>
            </w:pPr>
          </w:p>
          <w:p w:rsidR="00884FAD" w:rsidRPr="005E3725" w:rsidRDefault="00884FAD" w:rsidP="00146382">
            <w:pPr>
              <w:rPr>
                <w:rFonts w:ascii="Book Antiqua" w:hAnsi="Book Antiqua" w:cstheme="majorBidi"/>
              </w:rPr>
            </w:pPr>
            <w:r w:rsidRPr="005E3725">
              <w:rPr>
                <w:rFonts w:ascii="Book Antiqua" w:hAnsi="Book Antiqua" w:cstheme="majorBidi"/>
              </w:rPr>
              <w:t>Class D</w:t>
            </w:r>
          </w:p>
          <w:p w:rsidR="00884FAD" w:rsidRPr="005E3725" w:rsidRDefault="00884FAD" w:rsidP="00146382">
            <w:pPr>
              <w:rPr>
                <w:rFonts w:ascii="Book Antiqua" w:hAnsi="Book Antiqua" w:cstheme="majorBidi"/>
                <w:sz w:val="4"/>
                <w:szCs w:val="4"/>
              </w:rPr>
            </w:pPr>
          </w:p>
          <w:p w:rsidR="00884FAD" w:rsidRPr="005E3725" w:rsidRDefault="00884FAD" w:rsidP="00146382">
            <w:pPr>
              <w:rPr>
                <w:rFonts w:ascii="Book Antiqua" w:hAnsi="Book Antiqua" w:cstheme="majorBidi"/>
                <w:sz w:val="4"/>
                <w:szCs w:val="4"/>
              </w:rPr>
            </w:pPr>
          </w:p>
          <w:p w:rsidR="00884FAD" w:rsidRPr="005E3725" w:rsidRDefault="00884FAD" w:rsidP="00146382">
            <w:pPr>
              <w:rPr>
                <w:rFonts w:ascii="Book Antiqua" w:hAnsi="Book Antiqua" w:cstheme="majorBidi"/>
              </w:rPr>
            </w:pPr>
            <w:r w:rsidRPr="005E3725">
              <w:rPr>
                <w:rFonts w:ascii="Book Antiqua" w:hAnsi="Book Antiqua" w:cstheme="majorBidi"/>
              </w:rPr>
              <w:t>Shelf Life: 10 Months</w:t>
            </w:r>
          </w:p>
          <w:p w:rsidR="00884FAD" w:rsidRPr="005E3725" w:rsidRDefault="00884FAD" w:rsidP="00146382">
            <w:pPr>
              <w:rPr>
                <w:rFonts w:ascii="Book Antiqua" w:hAnsi="Book Antiqua" w:cstheme="majorBidi"/>
                <w:sz w:val="6"/>
                <w:szCs w:val="6"/>
              </w:rPr>
            </w:pPr>
          </w:p>
          <w:p w:rsidR="00884FAD" w:rsidRPr="005E3725" w:rsidRDefault="00884FAD" w:rsidP="00146382">
            <w:pPr>
              <w:rPr>
                <w:rFonts w:ascii="Book Antiqua" w:hAnsi="Book Antiqua" w:cstheme="majorBidi"/>
                <w:b/>
                <w:bCs/>
              </w:rPr>
            </w:pPr>
            <w:r w:rsidRPr="005E3725">
              <w:rPr>
                <w:rFonts w:ascii="Book Antiqua" w:hAnsi="Book Antiqua" w:cstheme="majorBidi"/>
                <w:b/>
                <w:bCs/>
              </w:rPr>
              <w:t>Size:</w:t>
            </w:r>
          </w:p>
          <w:p w:rsidR="00884FAD" w:rsidRPr="005E3725" w:rsidRDefault="00884FAD" w:rsidP="00146382">
            <w:pPr>
              <w:rPr>
                <w:rFonts w:ascii="Book Antiqua" w:hAnsi="Book Antiqua" w:cstheme="majorBidi"/>
              </w:rPr>
            </w:pPr>
            <w:r w:rsidRPr="005E3725">
              <w:rPr>
                <w:rFonts w:ascii="Book Antiqua" w:hAnsi="Book Antiqua" w:cstheme="majorBidi"/>
              </w:rPr>
              <w:t>72 Tests</w:t>
            </w:r>
          </w:p>
          <w:p w:rsidR="00884FAD" w:rsidRPr="005E3725" w:rsidRDefault="00884FAD" w:rsidP="00146382">
            <w:pPr>
              <w:rPr>
                <w:rFonts w:ascii="Book Antiqua" w:hAnsi="Book Antiqua" w:cstheme="majorBidi"/>
                <w:b/>
                <w:bCs/>
              </w:rPr>
            </w:pPr>
            <w:r w:rsidRPr="005E3725">
              <w:rPr>
                <w:rFonts w:ascii="Book Antiqua" w:hAnsi="Book Antiqua" w:cstheme="majorBidi"/>
                <w:b/>
                <w:bCs/>
              </w:rPr>
              <w:t>Code:</w:t>
            </w:r>
          </w:p>
          <w:p w:rsidR="00884FAD" w:rsidRPr="005E3725" w:rsidRDefault="00884FAD" w:rsidP="00146382">
            <w:pPr>
              <w:rPr>
                <w:rFonts w:ascii="Book Antiqua" w:hAnsi="Book Antiqua" w:cstheme="majorBidi"/>
              </w:rPr>
            </w:pPr>
            <w:r w:rsidRPr="005E3725">
              <w:rPr>
                <w:rFonts w:ascii="Book Antiqua" w:hAnsi="Book Antiqua" w:cstheme="majorBidi"/>
              </w:rPr>
              <w:t>05480477190</w:t>
            </w:r>
          </w:p>
        </w:tc>
        <w:tc>
          <w:tcPr>
            <w:tcW w:w="1701" w:type="dxa"/>
            <w:gridSpan w:val="4"/>
            <w:shd w:val="clear" w:color="auto" w:fill="auto"/>
          </w:tcPr>
          <w:p w:rsidR="00884FAD" w:rsidRPr="005E3725" w:rsidRDefault="00884FAD" w:rsidP="00146382">
            <w:pPr>
              <w:rPr>
                <w:rFonts w:ascii="Book Antiqua" w:hAnsi="Book Antiqua"/>
                <w:sz w:val="20"/>
                <w:szCs w:val="20"/>
              </w:rPr>
            </w:pPr>
            <w:r w:rsidRPr="005E3725">
              <w:rPr>
                <w:rFonts w:ascii="Book Antiqua" w:hAnsi="Book Antiqua"/>
                <w:sz w:val="20"/>
                <w:szCs w:val="20"/>
              </w:rPr>
              <w:t>Qualitative in vitro nucleic acid</w:t>
            </w:r>
          </w:p>
          <w:p w:rsidR="00884FAD" w:rsidRPr="005E3725" w:rsidRDefault="00884FAD" w:rsidP="00146382">
            <w:pPr>
              <w:rPr>
                <w:rFonts w:ascii="Book Antiqua" w:hAnsi="Book Antiqua"/>
                <w:sz w:val="20"/>
                <w:szCs w:val="20"/>
              </w:rPr>
            </w:pPr>
            <w:r w:rsidRPr="005E3725">
              <w:rPr>
                <w:rFonts w:ascii="Book Antiqua" w:hAnsi="Book Antiqua"/>
                <w:sz w:val="20"/>
                <w:szCs w:val="20"/>
              </w:rPr>
              <w:t>amplification test for the detection of HCV RNA genotypes 1 to 6 in human EDTA plasma or</w:t>
            </w:r>
          </w:p>
          <w:p w:rsidR="00884FAD" w:rsidRPr="005E3725" w:rsidRDefault="00884FAD" w:rsidP="00146382">
            <w:pPr>
              <w:rPr>
                <w:rFonts w:ascii="Book Antiqua" w:hAnsi="Book Antiqua"/>
                <w:sz w:val="20"/>
                <w:szCs w:val="20"/>
              </w:rPr>
            </w:pPr>
            <w:r w:rsidRPr="005E3725">
              <w:rPr>
                <w:rFonts w:ascii="Book Antiqua" w:hAnsi="Book Antiqua"/>
                <w:sz w:val="20"/>
                <w:szCs w:val="20"/>
              </w:rPr>
              <w:t>serum.</w:t>
            </w:r>
          </w:p>
        </w:tc>
        <w:tc>
          <w:tcPr>
            <w:tcW w:w="1667" w:type="dxa"/>
            <w:gridSpan w:val="4"/>
            <w:shd w:val="clear" w:color="auto" w:fill="auto"/>
          </w:tcPr>
          <w:p w:rsidR="00884FAD" w:rsidRPr="005E3725" w:rsidRDefault="00183C1E" w:rsidP="00146382">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884FAD" w:rsidRPr="005E3725" w:rsidRDefault="00884FAD" w:rsidP="00183C1E">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Roche Molecular System Inc., 1080 US Hwy 202,</w:t>
            </w:r>
            <w:r w:rsidR="00183C1E" w:rsidRPr="005E3725">
              <w:rPr>
                <w:rFonts w:ascii="Book Antiqua" w:hAnsi="Book Antiqua" w:cstheme="majorBidi"/>
              </w:rPr>
              <w:t xml:space="preserve"> </w:t>
            </w:r>
            <w:r w:rsidRPr="005E3725">
              <w:rPr>
                <w:rFonts w:ascii="Book Antiqua" w:hAnsi="Book Antiqua" w:cstheme="majorBidi"/>
              </w:rPr>
              <w:t>South Branchburg, NJ 08876</w:t>
            </w:r>
          </w:p>
          <w:p w:rsidR="00884FAD" w:rsidRPr="005E3725" w:rsidRDefault="00884FAD" w:rsidP="00146382">
            <w:pPr>
              <w:rPr>
                <w:rFonts w:ascii="Book Antiqua" w:hAnsi="Book Antiqua" w:cstheme="majorBidi"/>
                <w:lang w:val="sv-SE"/>
              </w:rPr>
            </w:pPr>
            <w:r w:rsidRPr="005E3725">
              <w:rPr>
                <w:rFonts w:ascii="Book Antiqua" w:hAnsi="Book Antiqua" w:cstheme="majorBidi"/>
                <w:lang w:val="sv-SE"/>
              </w:rPr>
              <w:t>USA.</w:t>
            </w:r>
          </w:p>
          <w:p w:rsidR="00884FAD" w:rsidRPr="005E3725" w:rsidRDefault="00884FAD" w:rsidP="00146382">
            <w:pPr>
              <w:rPr>
                <w:rFonts w:ascii="Book Antiqua" w:hAnsi="Book Antiqua" w:cstheme="majorBidi"/>
                <w:lang w:val="sv-SE"/>
              </w:rPr>
            </w:pPr>
          </w:p>
          <w:p w:rsidR="00884FAD" w:rsidRPr="005E3725" w:rsidRDefault="00884FAD" w:rsidP="00146382">
            <w:pPr>
              <w:rPr>
                <w:rFonts w:ascii="Book Antiqua" w:hAnsi="Book Antiqua" w:cstheme="majorBidi"/>
                <w:lang w:val="sv-SE"/>
              </w:rPr>
            </w:pPr>
            <w:r w:rsidRPr="005E3725">
              <w:rPr>
                <w:rFonts w:ascii="Book Antiqua" w:hAnsi="Book Antiqua" w:cstheme="majorBidi"/>
                <w:lang w:val="sv-SE"/>
              </w:rPr>
              <w:t>FSC USFDA Valid Till</w:t>
            </w:r>
          </w:p>
          <w:p w:rsidR="00884FAD" w:rsidRPr="005E3725" w:rsidRDefault="00884FAD" w:rsidP="00146382">
            <w:pPr>
              <w:rPr>
                <w:rFonts w:ascii="Book Antiqua" w:hAnsi="Book Antiqua" w:cstheme="majorBidi"/>
                <w:lang w:val="sv-SE"/>
              </w:rPr>
            </w:pPr>
            <w:r w:rsidRPr="005E3725">
              <w:rPr>
                <w:rFonts w:ascii="Book Antiqua" w:hAnsi="Book Antiqua" w:cstheme="majorBidi"/>
                <w:lang w:val="sv-SE"/>
              </w:rPr>
              <w:t>(07-11-2018)</w:t>
            </w:r>
          </w:p>
          <w:p w:rsidR="00884FAD" w:rsidRPr="005E3725" w:rsidRDefault="00884FAD" w:rsidP="00146382">
            <w:pPr>
              <w:rPr>
                <w:rFonts w:ascii="Book Antiqua" w:hAnsi="Book Antiqua" w:cstheme="majorBidi"/>
                <w:lang w:val="sv-SE"/>
              </w:rPr>
            </w:pPr>
          </w:p>
          <w:p w:rsidR="00884FAD" w:rsidRPr="005E3725" w:rsidRDefault="00884FAD" w:rsidP="00146382">
            <w:pPr>
              <w:tabs>
                <w:tab w:val="left" w:pos="2220"/>
              </w:tabs>
              <w:rPr>
                <w:rFonts w:ascii="Book Antiqua" w:hAnsi="Book Antiqua" w:cstheme="majorBidi"/>
                <w:lang w:val="sv-SE"/>
              </w:rPr>
            </w:pPr>
          </w:p>
        </w:tc>
        <w:tc>
          <w:tcPr>
            <w:tcW w:w="2903"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Cobas® TaqScreen Kit</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Class D</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(i) Cobas® TaqScreen MPX Test, v2.0</w:t>
            </w:r>
          </w:p>
          <w:p w:rsidR="00884FAD" w:rsidRPr="005E3725" w:rsidRDefault="00884FAD" w:rsidP="00146382">
            <w:pPr>
              <w:rPr>
                <w:rFonts w:ascii="Book Antiqua" w:hAnsi="Book Antiqua" w:cstheme="majorBidi"/>
              </w:rPr>
            </w:pPr>
            <w:r w:rsidRPr="005E3725">
              <w:rPr>
                <w:rFonts w:ascii="Book Antiqua" w:hAnsi="Book Antiqua" w:cstheme="majorBidi"/>
              </w:rPr>
              <w:t>Shelf Life: 24 Months</w:t>
            </w:r>
          </w:p>
          <w:p w:rsidR="00884FAD" w:rsidRPr="005E3725" w:rsidRDefault="00884FAD" w:rsidP="00146382">
            <w:pPr>
              <w:rPr>
                <w:rFonts w:ascii="Book Antiqua" w:hAnsi="Book Antiqua" w:cstheme="majorBidi"/>
              </w:rPr>
            </w:pPr>
            <w:r w:rsidRPr="005E3725">
              <w:rPr>
                <w:rFonts w:ascii="Book Antiqua" w:hAnsi="Book Antiqua" w:cstheme="majorBidi"/>
                <w:b/>
                <w:bCs/>
              </w:rPr>
              <w:t>Size</w:t>
            </w:r>
            <w:r w:rsidRPr="005E3725">
              <w:rPr>
                <w:rFonts w:ascii="Book Antiqua" w:hAnsi="Book Antiqua" w:cstheme="majorBidi"/>
              </w:rPr>
              <w:t>:</w:t>
            </w:r>
          </w:p>
          <w:p w:rsidR="00884FAD" w:rsidRPr="005E3725" w:rsidRDefault="00884FAD" w:rsidP="00146382">
            <w:pPr>
              <w:rPr>
                <w:rFonts w:ascii="Book Antiqua" w:hAnsi="Book Antiqua" w:cstheme="majorBidi"/>
              </w:rPr>
            </w:pPr>
            <w:r w:rsidRPr="005E3725">
              <w:rPr>
                <w:rFonts w:ascii="Book Antiqua" w:hAnsi="Book Antiqua" w:cstheme="majorBidi"/>
              </w:rPr>
              <w:t>96Tests</w:t>
            </w:r>
          </w:p>
          <w:p w:rsidR="00884FAD" w:rsidRPr="005E3725" w:rsidRDefault="00884FAD" w:rsidP="00146382">
            <w:pPr>
              <w:rPr>
                <w:rFonts w:ascii="Book Antiqua" w:hAnsi="Book Antiqua" w:cstheme="majorBidi"/>
              </w:rPr>
            </w:pPr>
            <w:r w:rsidRPr="005E3725">
              <w:rPr>
                <w:rFonts w:ascii="Book Antiqua" w:hAnsi="Book Antiqua" w:cstheme="majorBidi"/>
                <w:b/>
                <w:bCs/>
              </w:rPr>
              <w:t>Code</w:t>
            </w:r>
            <w:r w:rsidRPr="005E3725">
              <w:rPr>
                <w:rFonts w:ascii="Book Antiqua" w:hAnsi="Book Antiqua" w:cstheme="majorBidi"/>
              </w:rPr>
              <w:t>:</w:t>
            </w:r>
          </w:p>
          <w:p w:rsidR="00884FAD" w:rsidRPr="005E3725" w:rsidRDefault="00884FAD" w:rsidP="00146382">
            <w:pPr>
              <w:rPr>
                <w:rFonts w:ascii="Book Antiqua" w:hAnsi="Book Antiqua" w:cstheme="majorBidi"/>
              </w:rPr>
            </w:pPr>
            <w:r w:rsidRPr="005E3725">
              <w:rPr>
                <w:rFonts w:ascii="Book Antiqua" w:hAnsi="Book Antiqua" w:cstheme="majorBidi"/>
              </w:rPr>
              <w:t>05969492190</w:t>
            </w:r>
          </w:p>
          <w:p w:rsidR="00884FAD" w:rsidRPr="005E3725" w:rsidRDefault="00884FAD" w:rsidP="00146382">
            <w:pPr>
              <w:rPr>
                <w:rFonts w:ascii="Book Antiqua" w:hAnsi="Book Antiqua" w:cstheme="majorBidi"/>
                <w:sz w:val="16"/>
                <w:szCs w:val="16"/>
              </w:rPr>
            </w:pPr>
          </w:p>
          <w:p w:rsidR="00884FAD" w:rsidRPr="005E3725" w:rsidRDefault="00884FAD" w:rsidP="00146382">
            <w:pPr>
              <w:rPr>
                <w:rFonts w:ascii="Book Antiqua" w:hAnsi="Book Antiqua" w:cstheme="majorBidi"/>
              </w:rPr>
            </w:pPr>
            <w:r w:rsidRPr="005E3725">
              <w:rPr>
                <w:rFonts w:ascii="Book Antiqua" w:hAnsi="Book Antiqua" w:cstheme="majorBidi"/>
              </w:rPr>
              <w:t>(ii) Cobas® TaqScreen MPX Control Kit, v2.0</w:t>
            </w:r>
          </w:p>
          <w:p w:rsidR="00884FAD" w:rsidRPr="005E3725" w:rsidRDefault="00884FAD" w:rsidP="00146382">
            <w:pPr>
              <w:rPr>
                <w:rFonts w:ascii="Book Antiqua" w:hAnsi="Book Antiqua" w:cstheme="majorBidi"/>
              </w:rPr>
            </w:pPr>
            <w:r w:rsidRPr="005E3725">
              <w:rPr>
                <w:rFonts w:ascii="Book Antiqua" w:hAnsi="Book Antiqua" w:cstheme="majorBidi"/>
              </w:rPr>
              <w:t>Shelf Life: 24 Months</w:t>
            </w:r>
          </w:p>
          <w:p w:rsidR="00884FAD" w:rsidRPr="005E3725" w:rsidRDefault="00884FAD" w:rsidP="00146382">
            <w:pPr>
              <w:rPr>
                <w:rFonts w:ascii="Book Antiqua" w:hAnsi="Book Antiqua" w:cstheme="majorBidi"/>
              </w:rPr>
            </w:pPr>
            <w:r w:rsidRPr="005E3725">
              <w:rPr>
                <w:rFonts w:ascii="Book Antiqua" w:hAnsi="Book Antiqua" w:cstheme="majorBidi"/>
                <w:b/>
                <w:bCs/>
              </w:rPr>
              <w:t>Size</w:t>
            </w:r>
            <w:r w:rsidRPr="005E3725">
              <w:rPr>
                <w:rFonts w:ascii="Book Antiqua" w:hAnsi="Book Antiqua" w:cstheme="majorBidi"/>
              </w:rPr>
              <w:t>:</w:t>
            </w:r>
          </w:p>
          <w:p w:rsidR="00884FAD" w:rsidRPr="005E3725" w:rsidRDefault="00884FAD" w:rsidP="00146382">
            <w:pPr>
              <w:rPr>
                <w:rFonts w:ascii="Book Antiqua" w:hAnsi="Book Antiqua" w:cstheme="majorBidi"/>
              </w:rPr>
            </w:pPr>
            <w:r w:rsidRPr="005E3725">
              <w:rPr>
                <w:rFonts w:ascii="Book Antiqua" w:hAnsi="Book Antiqua" w:cstheme="majorBidi"/>
              </w:rPr>
              <w:t>6 Sets</w:t>
            </w:r>
          </w:p>
          <w:p w:rsidR="00884FAD" w:rsidRPr="005E3725" w:rsidRDefault="00884FAD" w:rsidP="00146382">
            <w:pPr>
              <w:rPr>
                <w:rFonts w:ascii="Book Antiqua" w:hAnsi="Book Antiqua" w:cstheme="majorBidi"/>
              </w:rPr>
            </w:pPr>
            <w:r w:rsidRPr="005E3725">
              <w:rPr>
                <w:rFonts w:ascii="Book Antiqua" w:hAnsi="Book Antiqua" w:cstheme="majorBidi"/>
                <w:b/>
                <w:bCs/>
              </w:rPr>
              <w:t>Code</w:t>
            </w:r>
            <w:r w:rsidRPr="005E3725">
              <w:rPr>
                <w:rFonts w:ascii="Book Antiqua" w:hAnsi="Book Antiqua" w:cstheme="majorBidi"/>
              </w:rPr>
              <w:t>:</w:t>
            </w:r>
          </w:p>
          <w:p w:rsidR="00884FAD" w:rsidRPr="005E3725" w:rsidRDefault="00884FAD" w:rsidP="00146382">
            <w:pPr>
              <w:rPr>
                <w:rFonts w:ascii="Book Antiqua" w:hAnsi="Book Antiqua" w:cstheme="majorBidi"/>
              </w:rPr>
            </w:pPr>
            <w:r w:rsidRPr="005E3725">
              <w:rPr>
                <w:rFonts w:ascii="Book Antiqua" w:hAnsi="Book Antiqua" w:cstheme="majorBidi"/>
              </w:rPr>
              <w:t>05965411190</w:t>
            </w:r>
          </w:p>
        </w:tc>
        <w:tc>
          <w:tcPr>
            <w:tcW w:w="1701" w:type="dxa"/>
            <w:gridSpan w:val="4"/>
            <w:shd w:val="clear" w:color="auto" w:fill="auto"/>
          </w:tcPr>
          <w:p w:rsidR="00884FAD" w:rsidRPr="005E3725" w:rsidRDefault="00884FAD" w:rsidP="00146382">
            <w:pPr>
              <w:rPr>
                <w:rFonts w:ascii="Book Antiqua" w:hAnsi="Book Antiqua"/>
                <w:sz w:val="20"/>
                <w:szCs w:val="20"/>
              </w:rPr>
            </w:pPr>
            <w:r w:rsidRPr="005E3725">
              <w:rPr>
                <w:rFonts w:ascii="Book Antiqua" w:hAnsi="Book Antiqua"/>
                <w:sz w:val="20"/>
                <w:szCs w:val="20"/>
              </w:rPr>
              <w:t>Qualitative in vitro test for the direct detection of HIV-1, Group M RNA, HIV-1 Group O RNA, HIV-2 RNA, HCV RNA and HBV DNA in human plasma.</w:t>
            </w:r>
          </w:p>
        </w:tc>
        <w:tc>
          <w:tcPr>
            <w:tcW w:w="1667" w:type="dxa"/>
            <w:gridSpan w:val="4"/>
            <w:shd w:val="clear" w:color="auto" w:fill="auto"/>
          </w:tcPr>
          <w:p w:rsidR="00884FAD" w:rsidRPr="005E3725" w:rsidRDefault="00183C1E" w:rsidP="00146382">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884FAD" w:rsidRPr="005E3725" w:rsidRDefault="00884FAD" w:rsidP="00183C1E">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Roche Diagnostics GmbH,Sandhofer Str.116,</w:t>
            </w:r>
            <w:r w:rsidR="00183C1E" w:rsidRPr="005E3725">
              <w:rPr>
                <w:rFonts w:ascii="Book Antiqua" w:hAnsi="Book Antiqua" w:cstheme="majorBidi"/>
              </w:rPr>
              <w:t xml:space="preserve"> </w:t>
            </w:r>
            <w:r w:rsidRPr="005E3725">
              <w:rPr>
                <w:rFonts w:ascii="Book Antiqua" w:hAnsi="Book Antiqua" w:cstheme="majorBidi"/>
              </w:rPr>
              <w:t>68305 Mannheim, Germany</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FSC Germany Issuance Data</w:t>
            </w:r>
          </w:p>
          <w:p w:rsidR="00884FAD" w:rsidRPr="005E3725" w:rsidRDefault="00884FAD" w:rsidP="00146382">
            <w:pPr>
              <w:rPr>
                <w:rFonts w:ascii="Book Antiqua" w:hAnsi="Book Antiqua" w:cstheme="majorBidi"/>
              </w:rPr>
            </w:pPr>
            <w:r w:rsidRPr="005E3725">
              <w:rPr>
                <w:rFonts w:ascii="Book Antiqua" w:hAnsi="Book Antiqua" w:cstheme="majorBidi"/>
              </w:rPr>
              <w:t>(19-09-2016)</w:t>
            </w:r>
          </w:p>
        </w:tc>
        <w:tc>
          <w:tcPr>
            <w:tcW w:w="2903"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Cobas®Elecsys Anti-HBc IgM Kit</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Class D</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(i) Cobas®Elecsys Anti-HBc IgM</w:t>
            </w:r>
          </w:p>
          <w:p w:rsidR="00884FAD" w:rsidRPr="005E3725" w:rsidRDefault="00884FAD" w:rsidP="00146382">
            <w:pPr>
              <w:rPr>
                <w:rFonts w:ascii="Book Antiqua" w:hAnsi="Book Antiqua" w:cstheme="majorBidi"/>
              </w:rPr>
            </w:pPr>
            <w:r w:rsidRPr="005E3725">
              <w:rPr>
                <w:rFonts w:ascii="Book Antiqua" w:hAnsi="Book Antiqua" w:cstheme="majorBidi"/>
              </w:rPr>
              <w:t>Shelf Life: 15 Months</w:t>
            </w:r>
          </w:p>
          <w:p w:rsidR="00884FAD" w:rsidRPr="005E3725" w:rsidRDefault="00884FAD" w:rsidP="00146382">
            <w:pPr>
              <w:rPr>
                <w:rFonts w:ascii="Book Antiqua" w:hAnsi="Book Antiqua" w:cstheme="majorBidi"/>
                <w:b/>
                <w:bCs/>
              </w:rPr>
            </w:pPr>
            <w:r w:rsidRPr="005E3725">
              <w:rPr>
                <w:rFonts w:ascii="Book Antiqua" w:hAnsi="Book Antiqua" w:cstheme="majorBidi"/>
                <w:b/>
                <w:bCs/>
              </w:rPr>
              <w:t>Size:</w:t>
            </w:r>
          </w:p>
          <w:p w:rsidR="00884FAD" w:rsidRPr="005E3725" w:rsidRDefault="00884FAD" w:rsidP="00146382">
            <w:pPr>
              <w:rPr>
                <w:rFonts w:ascii="Book Antiqua" w:hAnsi="Book Antiqua" w:cstheme="majorBidi"/>
              </w:rPr>
            </w:pPr>
            <w:r w:rsidRPr="005E3725">
              <w:rPr>
                <w:rFonts w:ascii="Book Antiqua" w:hAnsi="Book Antiqua" w:cstheme="majorBidi"/>
              </w:rPr>
              <w:t>100 Tests</w:t>
            </w:r>
          </w:p>
          <w:p w:rsidR="00884FAD" w:rsidRPr="005E3725" w:rsidRDefault="00884FAD" w:rsidP="00146382">
            <w:pPr>
              <w:rPr>
                <w:rFonts w:ascii="Book Antiqua" w:hAnsi="Book Antiqua" w:cstheme="majorBidi"/>
                <w:b/>
                <w:bCs/>
              </w:rPr>
            </w:pPr>
            <w:r w:rsidRPr="005E3725">
              <w:rPr>
                <w:rFonts w:ascii="Book Antiqua" w:hAnsi="Book Antiqua" w:cstheme="majorBidi"/>
                <w:b/>
                <w:bCs/>
              </w:rPr>
              <w:t>Code:</w:t>
            </w:r>
          </w:p>
          <w:p w:rsidR="00884FAD" w:rsidRPr="005E3725" w:rsidRDefault="00884FAD" w:rsidP="00146382">
            <w:pPr>
              <w:rPr>
                <w:rFonts w:ascii="Book Antiqua" w:hAnsi="Book Antiqua" w:cstheme="majorBidi"/>
              </w:rPr>
            </w:pPr>
            <w:r w:rsidRPr="005E3725">
              <w:rPr>
                <w:rFonts w:ascii="Book Antiqua" w:hAnsi="Book Antiqua" w:cstheme="majorBidi"/>
              </w:rPr>
              <w:t>11820567122</w:t>
            </w:r>
          </w:p>
          <w:p w:rsidR="00884FAD" w:rsidRPr="005E3725" w:rsidRDefault="00884FAD" w:rsidP="00146382">
            <w:pPr>
              <w:rPr>
                <w:rFonts w:ascii="Book Antiqua" w:hAnsi="Book Antiqua" w:cstheme="majorBidi"/>
                <w:sz w:val="18"/>
                <w:szCs w:val="18"/>
              </w:rPr>
            </w:pPr>
          </w:p>
          <w:p w:rsidR="00884FAD" w:rsidRPr="005E3725" w:rsidRDefault="00884FAD" w:rsidP="00146382">
            <w:pPr>
              <w:rPr>
                <w:rFonts w:ascii="Book Antiqua" w:hAnsi="Book Antiqua" w:cstheme="majorBidi"/>
              </w:rPr>
            </w:pPr>
            <w:r w:rsidRPr="005E3725">
              <w:rPr>
                <w:rFonts w:ascii="Book Antiqua" w:hAnsi="Book Antiqua" w:cstheme="majorBidi"/>
              </w:rPr>
              <w:t>(ii) Cobas®Elecsys Anti-HBc IgM II</w:t>
            </w:r>
          </w:p>
          <w:p w:rsidR="00884FAD" w:rsidRPr="005E3725" w:rsidRDefault="00884FAD" w:rsidP="00146382">
            <w:pPr>
              <w:rPr>
                <w:rFonts w:ascii="Book Antiqua" w:hAnsi="Book Antiqua" w:cstheme="majorBidi"/>
              </w:rPr>
            </w:pPr>
            <w:r w:rsidRPr="005E3725">
              <w:rPr>
                <w:rFonts w:ascii="Book Antiqua" w:hAnsi="Book Antiqua" w:cstheme="majorBidi"/>
              </w:rPr>
              <w:t>Shelf Life: 15 Months</w:t>
            </w:r>
          </w:p>
          <w:p w:rsidR="00884FAD" w:rsidRPr="005E3725" w:rsidRDefault="00884FAD" w:rsidP="00146382">
            <w:pPr>
              <w:rPr>
                <w:rFonts w:ascii="Book Antiqua" w:hAnsi="Book Antiqua" w:cstheme="majorBidi"/>
                <w:b/>
                <w:bCs/>
              </w:rPr>
            </w:pPr>
            <w:r w:rsidRPr="005E3725">
              <w:rPr>
                <w:rFonts w:ascii="Book Antiqua" w:hAnsi="Book Antiqua" w:cstheme="majorBidi"/>
                <w:b/>
                <w:bCs/>
              </w:rPr>
              <w:t>Size:</w:t>
            </w:r>
          </w:p>
          <w:p w:rsidR="00884FAD" w:rsidRPr="005E3725" w:rsidRDefault="00884FAD" w:rsidP="00146382">
            <w:pPr>
              <w:rPr>
                <w:rFonts w:ascii="Book Antiqua" w:hAnsi="Book Antiqua" w:cstheme="majorBidi"/>
              </w:rPr>
            </w:pPr>
            <w:r w:rsidRPr="005E3725">
              <w:rPr>
                <w:rFonts w:ascii="Book Antiqua" w:hAnsi="Book Antiqua" w:cstheme="majorBidi"/>
              </w:rPr>
              <w:t>300 Tests</w:t>
            </w:r>
          </w:p>
          <w:p w:rsidR="00884FAD" w:rsidRPr="005E3725" w:rsidRDefault="00884FAD" w:rsidP="00146382">
            <w:pPr>
              <w:rPr>
                <w:rFonts w:ascii="Book Antiqua" w:hAnsi="Book Antiqua" w:cstheme="majorBidi"/>
                <w:b/>
                <w:bCs/>
              </w:rPr>
            </w:pPr>
            <w:r w:rsidRPr="005E3725">
              <w:rPr>
                <w:rFonts w:ascii="Book Antiqua" w:hAnsi="Book Antiqua" w:cstheme="majorBidi"/>
                <w:b/>
                <w:bCs/>
              </w:rPr>
              <w:t>Code:</w:t>
            </w:r>
          </w:p>
          <w:p w:rsidR="00884FAD" w:rsidRPr="005E3725" w:rsidRDefault="00884FAD" w:rsidP="00146382">
            <w:pPr>
              <w:rPr>
                <w:rFonts w:ascii="Book Antiqua" w:hAnsi="Book Antiqua" w:cstheme="majorBidi"/>
              </w:rPr>
            </w:pPr>
            <w:r w:rsidRPr="005E3725">
              <w:rPr>
                <w:rFonts w:ascii="Book Antiqua" w:hAnsi="Book Antiqua" w:cstheme="majorBidi"/>
              </w:rPr>
              <w:t>07026811190</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(iii) Cobas®ElecsysPreciControl Anti-HBc IgM</w:t>
            </w:r>
          </w:p>
          <w:p w:rsidR="00884FAD" w:rsidRPr="005E3725" w:rsidRDefault="00884FAD" w:rsidP="00146382">
            <w:pPr>
              <w:rPr>
                <w:rFonts w:ascii="Book Antiqua" w:hAnsi="Book Antiqua" w:cstheme="majorBidi"/>
              </w:rPr>
            </w:pPr>
            <w:r w:rsidRPr="005E3725">
              <w:rPr>
                <w:rFonts w:ascii="Book Antiqua" w:hAnsi="Book Antiqua" w:cstheme="majorBidi"/>
              </w:rPr>
              <w:t>Shelf Life: 24 Months</w:t>
            </w:r>
          </w:p>
          <w:p w:rsidR="00884FAD" w:rsidRPr="005E3725" w:rsidRDefault="00884FAD" w:rsidP="00146382">
            <w:pPr>
              <w:rPr>
                <w:rFonts w:ascii="Book Antiqua" w:hAnsi="Book Antiqua" w:cstheme="majorBidi"/>
              </w:rPr>
            </w:pPr>
            <w:r w:rsidRPr="005E3725">
              <w:rPr>
                <w:rFonts w:ascii="Book Antiqua" w:hAnsi="Book Antiqua" w:cstheme="majorBidi"/>
                <w:b/>
                <w:bCs/>
              </w:rPr>
              <w:t>Size</w:t>
            </w:r>
            <w:r w:rsidRPr="005E3725">
              <w:rPr>
                <w:rFonts w:ascii="Book Antiqua" w:hAnsi="Book Antiqua" w:cstheme="majorBidi"/>
              </w:rPr>
              <w:t>:</w:t>
            </w:r>
          </w:p>
          <w:p w:rsidR="00884FAD" w:rsidRPr="005E3725" w:rsidRDefault="00884FAD" w:rsidP="00146382">
            <w:pPr>
              <w:rPr>
                <w:rFonts w:ascii="Book Antiqua" w:hAnsi="Book Antiqua" w:cstheme="majorBidi"/>
              </w:rPr>
            </w:pPr>
            <w:r w:rsidRPr="005E3725">
              <w:rPr>
                <w:rFonts w:ascii="Book Antiqua" w:hAnsi="Book Antiqua" w:cstheme="majorBidi"/>
              </w:rPr>
              <w:t>16x1.0mL</w:t>
            </w:r>
          </w:p>
          <w:p w:rsidR="00884FAD" w:rsidRPr="005E3725" w:rsidRDefault="00884FAD" w:rsidP="00146382">
            <w:pPr>
              <w:rPr>
                <w:rFonts w:ascii="Book Antiqua" w:hAnsi="Book Antiqua" w:cstheme="majorBidi"/>
              </w:rPr>
            </w:pPr>
            <w:r w:rsidRPr="005E3725">
              <w:rPr>
                <w:rFonts w:ascii="Book Antiqua" w:hAnsi="Book Antiqua" w:cstheme="majorBidi"/>
                <w:b/>
                <w:bCs/>
              </w:rPr>
              <w:t>Code</w:t>
            </w:r>
            <w:r w:rsidRPr="005E3725">
              <w:rPr>
                <w:rFonts w:ascii="Book Antiqua" w:hAnsi="Book Antiqua" w:cstheme="majorBidi"/>
              </w:rPr>
              <w:t>:</w:t>
            </w:r>
          </w:p>
          <w:p w:rsidR="00884FAD" w:rsidRPr="005E3725" w:rsidRDefault="00884FAD" w:rsidP="00146382">
            <w:pPr>
              <w:rPr>
                <w:rFonts w:ascii="Book Antiqua" w:hAnsi="Book Antiqua" w:cstheme="majorBidi"/>
              </w:rPr>
            </w:pPr>
            <w:r w:rsidRPr="005E3725">
              <w:rPr>
                <w:rFonts w:ascii="Book Antiqua" w:hAnsi="Book Antiqua" w:cstheme="majorBidi"/>
              </w:rPr>
              <w:t>11876333122</w:t>
            </w:r>
          </w:p>
        </w:tc>
        <w:tc>
          <w:tcPr>
            <w:tcW w:w="1701" w:type="dxa"/>
            <w:gridSpan w:val="4"/>
            <w:shd w:val="clear" w:color="auto" w:fill="auto"/>
          </w:tcPr>
          <w:p w:rsidR="00884FAD" w:rsidRPr="005E3725" w:rsidRDefault="00884FAD" w:rsidP="00146382">
            <w:pPr>
              <w:rPr>
                <w:rFonts w:ascii="Book Antiqua" w:hAnsi="Book Antiqua"/>
                <w:sz w:val="20"/>
                <w:szCs w:val="20"/>
              </w:rPr>
            </w:pPr>
            <w:r w:rsidRPr="005E3725">
              <w:rPr>
                <w:rFonts w:ascii="Book Antiqua" w:hAnsi="Book Antiqua"/>
                <w:sz w:val="20"/>
                <w:szCs w:val="20"/>
              </w:rPr>
              <w:t>Immunoassay for the in vitro qualitative determination of IgM antibodies to</w:t>
            </w:r>
          </w:p>
          <w:p w:rsidR="00884FAD" w:rsidRPr="005E3725" w:rsidRDefault="00884FAD" w:rsidP="00146382">
            <w:pPr>
              <w:rPr>
                <w:rFonts w:ascii="Book Antiqua" w:hAnsi="Book Antiqua"/>
                <w:sz w:val="20"/>
                <w:szCs w:val="20"/>
              </w:rPr>
            </w:pPr>
            <w:r w:rsidRPr="005E3725">
              <w:rPr>
                <w:rFonts w:ascii="Book Antiqua" w:hAnsi="Book Antiqua"/>
                <w:sz w:val="20"/>
                <w:szCs w:val="20"/>
              </w:rPr>
              <w:t>the hepatitis B core antigen in human serum and plasma.</w:t>
            </w:r>
          </w:p>
        </w:tc>
        <w:tc>
          <w:tcPr>
            <w:tcW w:w="1667" w:type="dxa"/>
            <w:gridSpan w:val="4"/>
            <w:shd w:val="clear" w:color="auto" w:fill="auto"/>
          </w:tcPr>
          <w:p w:rsidR="00884FAD" w:rsidRPr="005E3725" w:rsidRDefault="00183C1E" w:rsidP="00146382">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Roche Diagnostics GmbH,</w:t>
            </w:r>
          </w:p>
          <w:p w:rsidR="00884FAD" w:rsidRPr="005E3725" w:rsidRDefault="00884FAD" w:rsidP="00183C1E">
            <w:pPr>
              <w:rPr>
                <w:rFonts w:ascii="Book Antiqua" w:hAnsi="Book Antiqua" w:cstheme="majorBidi"/>
              </w:rPr>
            </w:pPr>
            <w:r w:rsidRPr="005E3725">
              <w:rPr>
                <w:rFonts w:ascii="Book Antiqua" w:hAnsi="Book Antiqua" w:cstheme="majorBidi"/>
              </w:rPr>
              <w:t>Sandhofer Str.116,</w:t>
            </w:r>
            <w:r w:rsidR="00183C1E" w:rsidRPr="005E3725">
              <w:rPr>
                <w:rFonts w:ascii="Book Antiqua" w:hAnsi="Book Antiqua" w:cstheme="majorBidi"/>
              </w:rPr>
              <w:t xml:space="preserve"> </w:t>
            </w:r>
            <w:r w:rsidRPr="005E3725">
              <w:rPr>
                <w:rFonts w:ascii="Book Antiqua" w:hAnsi="Book Antiqua" w:cstheme="majorBidi"/>
              </w:rPr>
              <w:t>68305 Mannheim, Germany</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FSC Germany Issuance Data</w:t>
            </w:r>
          </w:p>
          <w:p w:rsidR="00884FAD" w:rsidRPr="005E3725" w:rsidRDefault="00884FAD" w:rsidP="00146382">
            <w:pPr>
              <w:rPr>
                <w:rFonts w:ascii="Book Antiqua" w:hAnsi="Book Antiqua" w:cstheme="majorBidi"/>
              </w:rPr>
            </w:pPr>
            <w:r w:rsidRPr="005E3725">
              <w:rPr>
                <w:rFonts w:ascii="Book Antiqua" w:hAnsi="Book Antiqua" w:cstheme="majorBidi"/>
              </w:rPr>
              <w:t>(19-09-2016)</w:t>
            </w:r>
          </w:p>
        </w:tc>
        <w:tc>
          <w:tcPr>
            <w:tcW w:w="2903"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Cobas®Elecsys HBeAg Kit</w:t>
            </w:r>
          </w:p>
          <w:p w:rsidR="00884FAD" w:rsidRPr="005E3725" w:rsidRDefault="00884FAD" w:rsidP="00146382">
            <w:pPr>
              <w:rPr>
                <w:rFonts w:ascii="Book Antiqua" w:hAnsi="Book Antiqua" w:cstheme="majorBidi"/>
                <w:sz w:val="18"/>
                <w:szCs w:val="18"/>
              </w:rPr>
            </w:pPr>
          </w:p>
          <w:p w:rsidR="00884FAD" w:rsidRPr="005E3725" w:rsidRDefault="00884FAD" w:rsidP="00146382">
            <w:pPr>
              <w:rPr>
                <w:rFonts w:ascii="Book Antiqua" w:hAnsi="Book Antiqua" w:cstheme="majorBidi"/>
              </w:rPr>
            </w:pPr>
            <w:r w:rsidRPr="005E3725">
              <w:rPr>
                <w:rFonts w:ascii="Book Antiqua" w:hAnsi="Book Antiqua" w:cstheme="majorBidi"/>
              </w:rPr>
              <w:t>Class D</w:t>
            </w:r>
          </w:p>
          <w:p w:rsidR="00884FAD" w:rsidRPr="005E3725" w:rsidRDefault="00884FAD" w:rsidP="00146382">
            <w:pPr>
              <w:rPr>
                <w:rFonts w:ascii="Book Antiqua" w:hAnsi="Book Antiqua" w:cstheme="majorBidi"/>
                <w:sz w:val="16"/>
                <w:szCs w:val="16"/>
              </w:rPr>
            </w:pPr>
          </w:p>
          <w:p w:rsidR="00884FAD" w:rsidRPr="005E3725" w:rsidRDefault="00884FAD" w:rsidP="00146382">
            <w:pPr>
              <w:rPr>
                <w:rFonts w:ascii="Book Antiqua" w:hAnsi="Book Antiqua" w:cstheme="majorBidi"/>
              </w:rPr>
            </w:pPr>
            <w:r w:rsidRPr="005E3725">
              <w:rPr>
                <w:rFonts w:ascii="Book Antiqua" w:hAnsi="Book Antiqua" w:cstheme="majorBidi"/>
              </w:rPr>
              <w:t>(i) Cobas®Elecsys HBeAg</w:t>
            </w:r>
          </w:p>
          <w:p w:rsidR="00884FAD" w:rsidRPr="005E3725" w:rsidRDefault="00884FAD" w:rsidP="00146382">
            <w:pPr>
              <w:rPr>
                <w:rFonts w:ascii="Book Antiqua" w:hAnsi="Book Antiqua" w:cstheme="majorBidi"/>
              </w:rPr>
            </w:pPr>
            <w:r w:rsidRPr="005E3725">
              <w:rPr>
                <w:rFonts w:ascii="Book Antiqua" w:hAnsi="Book Antiqua" w:cstheme="majorBidi"/>
              </w:rPr>
              <w:t>Shelf Life: 24 Months</w:t>
            </w:r>
          </w:p>
          <w:p w:rsidR="00884FAD" w:rsidRPr="005E3725" w:rsidRDefault="00884FAD" w:rsidP="00146382">
            <w:pPr>
              <w:rPr>
                <w:rFonts w:ascii="Book Antiqua" w:hAnsi="Book Antiqua" w:cstheme="majorBidi"/>
                <w:b/>
                <w:bCs/>
              </w:rPr>
            </w:pPr>
            <w:r w:rsidRPr="005E3725">
              <w:rPr>
                <w:rFonts w:ascii="Book Antiqua" w:hAnsi="Book Antiqua" w:cstheme="majorBidi"/>
                <w:b/>
                <w:bCs/>
              </w:rPr>
              <w:t>Size:</w:t>
            </w:r>
          </w:p>
          <w:p w:rsidR="00884FAD" w:rsidRPr="005E3725" w:rsidRDefault="00884FAD" w:rsidP="00146382">
            <w:pPr>
              <w:rPr>
                <w:rFonts w:ascii="Book Antiqua" w:hAnsi="Book Antiqua" w:cstheme="majorBidi"/>
              </w:rPr>
            </w:pPr>
            <w:r w:rsidRPr="005E3725">
              <w:rPr>
                <w:rFonts w:ascii="Book Antiqua" w:hAnsi="Book Antiqua" w:cstheme="majorBidi"/>
              </w:rPr>
              <w:t>100 Tests</w:t>
            </w:r>
          </w:p>
          <w:p w:rsidR="00884FAD" w:rsidRPr="005E3725" w:rsidRDefault="00884FAD" w:rsidP="00146382">
            <w:pPr>
              <w:rPr>
                <w:rFonts w:ascii="Book Antiqua" w:hAnsi="Book Antiqua" w:cstheme="majorBidi"/>
                <w:b/>
                <w:bCs/>
              </w:rPr>
            </w:pPr>
            <w:r w:rsidRPr="005E3725">
              <w:rPr>
                <w:rFonts w:ascii="Book Antiqua" w:hAnsi="Book Antiqua" w:cstheme="majorBidi"/>
                <w:b/>
                <w:bCs/>
              </w:rPr>
              <w:t>Code:</w:t>
            </w:r>
          </w:p>
          <w:p w:rsidR="00884FAD" w:rsidRPr="005E3725" w:rsidRDefault="00884FAD" w:rsidP="00146382">
            <w:pPr>
              <w:rPr>
                <w:rFonts w:ascii="Book Antiqua" w:hAnsi="Book Antiqua" w:cstheme="majorBidi"/>
              </w:rPr>
            </w:pPr>
            <w:r w:rsidRPr="005E3725">
              <w:rPr>
                <w:rFonts w:ascii="Book Antiqua" w:hAnsi="Book Antiqua" w:cstheme="majorBidi"/>
              </w:rPr>
              <w:t>11820583 122</w:t>
            </w:r>
          </w:p>
          <w:p w:rsidR="00884FAD" w:rsidRPr="005E3725" w:rsidRDefault="00884FAD" w:rsidP="00146382">
            <w:pPr>
              <w:rPr>
                <w:rFonts w:ascii="Book Antiqua" w:hAnsi="Book Antiqua" w:cstheme="majorBidi"/>
                <w:sz w:val="12"/>
                <w:szCs w:val="12"/>
              </w:rPr>
            </w:pPr>
          </w:p>
          <w:p w:rsidR="00884FAD" w:rsidRPr="005E3725" w:rsidRDefault="00884FAD" w:rsidP="00146382">
            <w:pPr>
              <w:rPr>
                <w:rFonts w:ascii="Book Antiqua" w:hAnsi="Book Antiqua" w:cstheme="majorBidi"/>
              </w:rPr>
            </w:pPr>
            <w:r w:rsidRPr="005E3725">
              <w:rPr>
                <w:rFonts w:ascii="Book Antiqua" w:hAnsi="Book Antiqua" w:cstheme="majorBidi"/>
              </w:rPr>
              <w:t>(ii) Cobas®Elecsys HBeAg</w:t>
            </w:r>
          </w:p>
          <w:p w:rsidR="00884FAD" w:rsidRPr="005E3725" w:rsidRDefault="00884FAD" w:rsidP="00146382">
            <w:pPr>
              <w:rPr>
                <w:rFonts w:ascii="Book Antiqua" w:hAnsi="Book Antiqua" w:cstheme="majorBidi"/>
              </w:rPr>
            </w:pPr>
            <w:r w:rsidRPr="005E3725">
              <w:rPr>
                <w:rFonts w:ascii="Book Antiqua" w:hAnsi="Book Antiqua" w:cstheme="majorBidi"/>
              </w:rPr>
              <w:t>Shelf Life: 24 Months</w:t>
            </w:r>
          </w:p>
          <w:p w:rsidR="00884FAD" w:rsidRPr="005E3725" w:rsidRDefault="00884FAD" w:rsidP="00146382">
            <w:pPr>
              <w:rPr>
                <w:rFonts w:ascii="Book Antiqua" w:hAnsi="Book Antiqua" w:cstheme="majorBidi"/>
                <w:b/>
                <w:bCs/>
              </w:rPr>
            </w:pPr>
            <w:r w:rsidRPr="005E3725">
              <w:rPr>
                <w:rFonts w:ascii="Book Antiqua" w:hAnsi="Book Antiqua" w:cstheme="majorBidi"/>
                <w:b/>
                <w:bCs/>
              </w:rPr>
              <w:t>Size:</w:t>
            </w:r>
          </w:p>
          <w:p w:rsidR="00884FAD" w:rsidRPr="005E3725" w:rsidRDefault="00884FAD" w:rsidP="00146382">
            <w:pPr>
              <w:rPr>
                <w:rFonts w:ascii="Book Antiqua" w:hAnsi="Book Antiqua" w:cstheme="majorBidi"/>
              </w:rPr>
            </w:pPr>
            <w:r w:rsidRPr="005E3725">
              <w:rPr>
                <w:rFonts w:ascii="Book Antiqua" w:hAnsi="Book Antiqua" w:cstheme="majorBidi"/>
              </w:rPr>
              <w:t>300 Tests</w:t>
            </w:r>
          </w:p>
          <w:p w:rsidR="00884FAD" w:rsidRPr="005E3725" w:rsidRDefault="00884FAD" w:rsidP="00146382">
            <w:pPr>
              <w:rPr>
                <w:rFonts w:ascii="Book Antiqua" w:hAnsi="Book Antiqua" w:cstheme="majorBidi"/>
                <w:b/>
                <w:bCs/>
              </w:rPr>
            </w:pPr>
            <w:r w:rsidRPr="005E3725">
              <w:rPr>
                <w:rFonts w:ascii="Book Antiqua" w:hAnsi="Book Antiqua" w:cstheme="majorBidi"/>
                <w:b/>
                <w:bCs/>
              </w:rPr>
              <w:t>Code:</w:t>
            </w:r>
          </w:p>
          <w:p w:rsidR="00884FAD" w:rsidRPr="005E3725" w:rsidRDefault="00884FAD" w:rsidP="00146382">
            <w:pPr>
              <w:rPr>
                <w:rFonts w:ascii="Book Antiqua" w:hAnsi="Book Antiqua" w:cstheme="majorBidi"/>
              </w:rPr>
            </w:pPr>
            <w:r w:rsidRPr="005E3725">
              <w:rPr>
                <w:rFonts w:ascii="Book Antiqua" w:hAnsi="Book Antiqua" w:cstheme="majorBidi"/>
              </w:rPr>
              <w:t>07027427190</w:t>
            </w:r>
          </w:p>
          <w:p w:rsidR="00884FAD" w:rsidRPr="005E3725" w:rsidRDefault="00884FAD" w:rsidP="00146382">
            <w:pPr>
              <w:rPr>
                <w:rFonts w:ascii="Book Antiqua" w:hAnsi="Book Antiqua" w:cstheme="majorBidi"/>
                <w:sz w:val="18"/>
                <w:szCs w:val="18"/>
              </w:rPr>
            </w:pPr>
          </w:p>
          <w:p w:rsidR="00884FAD" w:rsidRPr="005E3725" w:rsidRDefault="00884FAD" w:rsidP="00146382">
            <w:pPr>
              <w:rPr>
                <w:rFonts w:ascii="Book Antiqua" w:hAnsi="Book Antiqua" w:cstheme="majorBidi"/>
              </w:rPr>
            </w:pPr>
            <w:r w:rsidRPr="005E3725">
              <w:rPr>
                <w:rFonts w:ascii="Book Antiqua" w:hAnsi="Book Antiqua" w:cstheme="majorBidi"/>
              </w:rPr>
              <w:t>(iii) Cobas®Elecsys PreciControl HBeAg</w:t>
            </w:r>
          </w:p>
          <w:p w:rsidR="00884FAD" w:rsidRPr="005E3725" w:rsidRDefault="00884FAD" w:rsidP="00146382">
            <w:pPr>
              <w:rPr>
                <w:rFonts w:ascii="Book Antiqua" w:hAnsi="Book Antiqua" w:cstheme="majorBidi"/>
              </w:rPr>
            </w:pPr>
            <w:r w:rsidRPr="005E3725">
              <w:rPr>
                <w:rFonts w:ascii="Book Antiqua" w:hAnsi="Book Antiqua" w:cstheme="majorBidi"/>
              </w:rPr>
              <w:t>Shelf Life: 21 Months</w:t>
            </w:r>
          </w:p>
          <w:p w:rsidR="00884FAD" w:rsidRPr="005E3725" w:rsidRDefault="00884FAD" w:rsidP="00146382">
            <w:pPr>
              <w:rPr>
                <w:rFonts w:ascii="Book Antiqua" w:hAnsi="Book Antiqua" w:cstheme="majorBidi"/>
              </w:rPr>
            </w:pPr>
            <w:r w:rsidRPr="005E3725">
              <w:rPr>
                <w:rFonts w:ascii="Book Antiqua" w:hAnsi="Book Antiqua" w:cstheme="majorBidi"/>
                <w:b/>
                <w:bCs/>
              </w:rPr>
              <w:t>Size</w:t>
            </w:r>
            <w:r w:rsidRPr="005E3725">
              <w:rPr>
                <w:rFonts w:ascii="Book Antiqua" w:hAnsi="Book Antiqua" w:cstheme="majorBidi"/>
              </w:rPr>
              <w:t>:</w:t>
            </w:r>
          </w:p>
          <w:p w:rsidR="00884FAD" w:rsidRPr="005E3725" w:rsidRDefault="00884FAD" w:rsidP="00146382">
            <w:pPr>
              <w:rPr>
                <w:rFonts w:ascii="Book Antiqua" w:hAnsi="Book Antiqua" w:cstheme="majorBidi"/>
              </w:rPr>
            </w:pPr>
            <w:r w:rsidRPr="005E3725">
              <w:rPr>
                <w:rFonts w:ascii="Book Antiqua" w:hAnsi="Book Antiqua" w:cstheme="majorBidi"/>
              </w:rPr>
              <w:t>16x1.3mL</w:t>
            </w:r>
          </w:p>
          <w:p w:rsidR="00884FAD" w:rsidRPr="005E3725" w:rsidRDefault="00884FAD" w:rsidP="00146382">
            <w:pPr>
              <w:rPr>
                <w:rFonts w:ascii="Book Antiqua" w:hAnsi="Book Antiqua" w:cstheme="majorBidi"/>
              </w:rPr>
            </w:pPr>
            <w:r w:rsidRPr="005E3725">
              <w:rPr>
                <w:rFonts w:ascii="Book Antiqua" w:hAnsi="Book Antiqua" w:cstheme="majorBidi"/>
                <w:b/>
                <w:bCs/>
              </w:rPr>
              <w:t>Code</w:t>
            </w:r>
            <w:r w:rsidRPr="005E3725">
              <w:rPr>
                <w:rFonts w:ascii="Book Antiqua" w:hAnsi="Book Antiqua" w:cstheme="majorBidi"/>
              </w:rPr>
              <w:t>:</w:t>
            </w:r>
          </w:p>
          <w:p w:rsidR="00884FAD" w:rsidRPr="005E3725" w:rsidRDefault="00884FAD" w:rsidP="00146382">
            <w:pPr>
              <w:rPr>
                <w:rFonts w:ascii="Book Antiqua" w:hAnsi="Book Antiqua" w:cstheme="majorBidi"/>
              </w:rPr>
            </w:pPr>
            <w:r w:rsidRPr="005E3725">
              <w:rPr>
                <w:rFonts w:ascii="Book Antiqua" w:hAnsi="Book Antiqua" w:cstheme="majorBidi"/>
              </w:rPr>
              <w:t>11876376122</w:t>
            </w:r>
          </w:p>
          <w:p w:rsidR="00884FAD" w:rsidRPr="005E3725" w:rsidRDefault="00884FAD" w:rsidP="00146382">
            <w:pPr>
              <w:rPr>
                <w:rFonts w:ascii="Book Antiqua" w:hAnsi="Book Antiqua" w:cstheme="majorBidi"/>
              </w:rPr>
            </w:pPr>
          </w:p>
        </w:tc>
        <w:tc>
          <w:tcPr>
            <w:tcW w:w="1701" w:type="dxa"/>
            <w:gridSpan w:val="4"/>
            <w:shd w:val="clear" w:color="auto" w:fill="auto"/>
          </w:tcPr>
          <w:p w:rsidR="00884FAD" w:rsidRPr="005E3725" w:rsidRDefault="00884FAD" w:rsidP="00146382">
            <w:pPr>
              <w:rPr>
                <w:rFonts w:ascii="Book Antiqua" w:hAnsi="Book Antiqua"/>
                <w:sz w:val="20"/>
                <w:szCs w:val="20"/>
              </w:rPr>
            </w:pPr>
            <w:r w:rsidRPr="005E3725">
              <w:rPr>
                <w:rFonts w:ascii="Book Antiqua" w:hAnsi="Book Antiqua"/>
                <w:sz w:val="20"/>
                <w:szCs w:val="20"/>
              </w:rPr>
              <w:t>Immunoassay for the in vitro qualitative determination of hepatitis B e antigen (HbeAg) in human serum &amp; plasma.</w:t>
            </w:r>
          </w:p>
        </w:tc>
        <w:tc>
          <w:tcPr>
            <w:tcW w:w="1667" w:type="dxa"/>
            <w:gridSpan w:val="4"/>
            <w:shd w:val="clear" w:color="auto" w:fill="auto"/>
          </w:tcPr>
          <w:p w:rsidR="00884FAD" w:rsidRPr="005E3725" w:rsidRDefault="00183C1E" w:rsidP="00146382">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Roche Diagnostics GmbH,</w:t>
            </w:r>
          </w:p>
          <w:p w:rsidR="00884FAD" w:rsidRPr="005E3725" w:rsidRDefault="00884FAD" w:rsidP="00146382">
            <w:pPr>
              <w:rPr>
                <w:rFonts w:ascii="Book Antiqua" w:hAnsi="Book Antiqua" w:cstheme="majorBidi"/>
              </w:rPr>
            </w:pPr>
            <w:r w:rsidRPr="005E3725">
              <w:rPr>
                <w:rFonts w:ascii="Book Antiqua" w:hAnsi="Book Antiqua" w:cstheme="majorBidi"/>
              </w:rPr>
              <w:t>Sandhofer Str.116,</w:t>
            </w:r>
          </w:p>
          <w:p w:rsidR="00884FAD" w:rsidRPr="005E3725" w:rsidRDefault="00884FAD" w:rsidP="00146382">
            <w:pPr>
              <w:rPr>
                <w:rFonts w:ascii="Book Antiqua" w:hAnsi="Book Antiqua" w:cstheme="majorBidi"/>
              </w:rPr>
            </w:pPr>
            <w:r w:rsidRPr="005E3725">
              <w:rPr>
                <w:rFonts w:ascii="Book Antiqua" w:hAnsi="Book Antiqua" w:cstheme="majorBidi"/>
              </w:rPr>
              <w:t>68305 Mannheim, Germany</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FSC Germany Issuance Data</w:t>
            </w:r>
          </w:p>
          <w:p w:rsidR="00884FAD" w:rsidRPr="005E3725" w:rsidRDefault="00884FAD" w:rsidP="00146382">
            <w:pPr>
              <w:rPr>
                <w:rFonts w:ascii="Book Antiqua" w:hAnsi="Book Antiqua" w:cstheme="majorBidi"/>
              </w:rPr>
            </w:pPr>
            <w:r w:rsidRPr="005E3725">
              <w:rPr>
                <w:rFonts w:ascii="Book Antiqua" w:hAnsi="Book Antiqua" w:cstheme="majorBidi"/>
              </w:rPr>
              <w:t>(19-09-2016)</w:t>
            </w:r>
          </w:p>
        </w:tc>
        <w:tc>
          <w:tcPr>
            <w:tcW w:w="2903"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Cobas®Elecsys Anti-HBs Kit</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Class D</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(i) Cobas®Elecsys Anti-HBs</w:t>
            </w:r>
          </w:p>
          <w:p w:rsidR="00884FAD" w:rsidRPr="005E3725" w:rsidRDefault="00884FAD" w:rsidP="00146382">
            <w:pPr>
              <w:rPr>
                <w:rFonts w:ascii="Book Antiqua" w:hAnsi="Book Antiqua" w:cstheme="majorBidi"/>
              </w:rPr>
            </w:pPr>
            <w:r w:rsidRPr="005E3725">
              <w:rPr>
                <w:rFonts w:ascii="Book Antiqua" w:hAnsi="Book Antiqua" w:cstheme="majorBidi"/>
              </w:rPr>
              <w:t>Shelf Life: 15 Months</w:t>
            </w:r>
          </w:p>
          <w:p w:rsidR="00884FAD" w:rsidRPr="005E3725" w:rsidRDefault="00884FAD" w:rsidP="00146382">
            <w:pPr>
              <w:rPr>
                <w:rFonts w:ascii="Book Antiqua" w:hAnsi="Book Antiqua" w:cstheme="majorBidi"/>
                <w:b/>
                <w:bCs/>
              </w:rPr>
            </w:pPr>
            <w:r w:rsidRPr="005E3725">
              <w:rPr>
                <w:rFonts w:ascii="Book Antiqua" w:hAnsi="Book Antiqua" w:cstheme="majorBidi"/>
                <w:b/>
                <w:bCs/>
              </w:rPr>
              <w:t>Size:</w:t>
            </w:r>
          </w:p>
          <w:p w:rsidR="00884FAD" w:rsidRPr="005E3725" w:rsidRDefault="00884FAD" w:rsidP="00146382">
            <w:pPr>
              <w:rPr>
                <w:rFonts w:ascii="Book Antiqua" w:hAnsi="Book Antiqua" w:cstheme="majorBidi"/>
              </w:rPr>
            </w:pPr>
            <w:r w:rsidRPr="005E3725">
              <w:rPr>
                <w:rFonts w:ascii="Book Antiqua" w:hAnsi="Book Antiqua" w:cstheme="majorBidi"/>
              </w:rPr>
              <w:t>100 Tests</w:t>
            </w:r>
          </w:p>
          <w:p w:rsidR="00884FAD" w:rsidRPr="005E3725" w:rsidRDefault="00884FAD" w:rsidP="00146382">
            <w:pPr>
              <w:rPr>
                <w:rFonts w:ascii="Book Antiqua" w:hAnsi="Book Antiqua" w:cstheme="majorBidi"/>
                <w:b/>
                <w:bCs/>
              </w:rPr>
            </w:pPr>
            <w:r w:rsidRPr="005E3725">
              <w:rPr>
                <w:rFonts w:ascii="Book Antiqua" w:hAnsi="Book Antiqua" w:cstheme="majorBidi"/>
                <w:b/>
                <w:bCs/>
              </w:rPr>
              <w:t>Code:</w:t>
            </w:r>
          </w:p>
          <w:p w:rsidR="00884FAD" w:rsidRPr="005E3725" w:rsidRDefault="00884FAD" w:rsidP="00146382">
            <w:pPr>
              <w:rPr>
                <w:rFonts w:ascii="Book Antiqua" w:hAnsi="Book Antiqua" w:cstheme="majorBidi"/>
              </w:rPr>
            </w:pPr>
            <w:r w:rsidRPr="005E3725">
              <w:rPr>
                <w:rFonts w:ascii="Book Antiqua" w:hAnsi="Book Antiqua" w:cstheme="majorBidi"/>
              </w:rPr>
              <w:t>11820524122</w:t>
            </w:r>
          </w:p>
          <w:p w:rsidR="00884FAD" w:rsidRPr="005E3725" w:rsidRDefault="00884FAD" w:rsidP="00146382">
            <w:pPr>
              <w:rPr>
                <w:rFonts w:ascii="Book Antiqua" w:hAnsi="Book Antiqua" w:cstheme="majorBidi"/>
                <w:sz w:val="18"/>
                <w:szCs w:val="18"/>
              </w:rPr>
            </w:pPr>
          </w:p>
          <w:p w:rsidR="00884FAD" w:rsidRPr="005E3725" w:rsidRDefault="00884FAD" w:rsidP="00146382">
            <w:pPr>
              <w:rPr>
                <w:rFonts w:ascii="Book Antiqua" w:hAnsi="Book Antiqua" w:cstheme="majorBidi"/>
              </w:rPr>
            </w:pPr>
            <w:r w:rsidRPr="005E3725">
              <w:rPr>
                <w:rFonts w:ascii="Book Antiqua" w:hAnsi="Book Antiqua" w:cstheme="majorBidi"/>
              </w:rPr>
              <w:t>(ii) Cobas®ElecsysAnti-HBs II</w:t>
            </w:r>
          </w:p>
          <w:p w:rsidR="00884FAD" w:rsidRPr="005E3725" w:rsidRDefault="00884FAD" w:rsidP="00146382">
            <w:pPr>
              <w:rPr>
                <w:rFonts w:ascii="Book Antiqua" w:hAnsi="Book Antiqua" w:cstheme="majorBidi"/>
              </w:rPr>
            </w:pPr>
            <w:r w:rsidRPr="005E3725">
              <w:rPr>
                <w:rFonts w:ascii="Book Antiqua" w:hAnsi="Book Antiqua" w:cstheme="majorBidi"/>
              </w:rPr>
              <w:t>Shelf Life: 15 Months</w:t>
            </w:r>
          </w:p>
          <w:p w:rsidR="00884FAD" w:rsidRPr="005E3725" w:rsidRDefault="00884FAD" w:rsidP="00146382">
            <w:pPr>
              <w:rPr>
                <w:rFonts w:ascii="Book Antiqua" w:hAnsi="Book Antiqua" w:cstheme="majorBidi"/>
                <w:b/>
                <w:bCs/>
              </w:rPr>
            </w:pPr>
            <w:r w:rsidRPr="005E3725">
              <w:rPr>
                <w:rFonts w:ascii="Book Antiqua" w:hAnsi="Book Antiqua" w:cstheme="majorBidi"/>
                <w:b/>
                <w:bCs/>
              </w:rPr>
              <w:t>Size:</w:t>
            </w:r>
          </w:p>
          <w:p w:rsidR="00884FAD" w:rsidRPr="005E3725" w:rsidRDefault="00884FAD" w:rsidP="00146382">
            <w:pPr>
              <w:rPr>
                <w:rFonts w:ascii="Book Antiqua" w:hAnsi="Book Antiqua" w:cstheme="majorBidi"/>
              </w:rPr>
            </w:pPr>
            <w:r w:rsidRPr="005E3725">
              <w:rPr>
                <w:rFonts w:ascii="Book Antiqua" w:hAnsi="Book Antiqua" w:cstheme="majorBidi"/>
              </w:rPr>
              <w:t>100 Tests</w:t>
            </w:r>
          </w:p>
          <w:p w:rsidR="00884FAD" w:rsidRPr="005E3725" w:rsidRDefault="00884FAD" w:rsidP="00146382">
            <w:pPr>
              <w:rPr>
                <w:rFonts w:ascii="Book Antiqua" w:hAnsi="Book Antiqua" w:cstheme="majorBidi"/>
                <w:b/>
                <w:bCs/>
              </w:rPr>
            </w:pPr>
            <w:r w:rsidRPr="005E3725">
              <w:rPr>
                <w:rFonts w:ascii="Book Antiqua" w:hAnsi="Book Antiqua" w:cstheme="majorBidi"/>
                <w:b/>
                <w:bCs/>
              </w:rPr>
              <w:t>Code:</w:t>
            </w:r>
          </w:p>
          <w:p w:rsidR="00884FAD" w:rsidRPr="005E3725" w:rsidRDefault="00884FAD" w:rsidP="00146382">
            <w:pPr>
              <w:rPr>
                <w:rFonts w:ascii="Book Antiqua" w:hAnsi="Book Antiqua" w:cstheme="majorBidi"/>
              </w:rPr>
            </w:pPr>
            <w:r w:rsidRPr="005E3725">
              <w:rPr>
                <w:rFonts w:ascii="Book Antiqua" w:hAnsi="Book Antiqua" w:cstheme="majorBidi"/>
              </w:rPr>
              <w:t>05894816190</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(iii) Cobas®ElecsysAnti-HBs II</w:t>
            </w:r>
          </w:p>
          <w:p w:rsidR="00884FAD" w:rsidRPr="005E3725" w:rsidRDefault="00884FAD" w:rsidP="00146382">
            <w:pPr>
              <w:rPr>
                <w:rFonts w:ascii="Book Antiqua" w:hAnsi="Book Antiqua" w:cstheme="majorBidi"/>
              </w:rPr>
            </w:pPr>
            <w:r w:rsidRPr="005E3725">
              <w:rPr>
                <w:rFonts w:ascii="Book Antiqua" w:hAnsi="Book Antiqua" w:cstheme="majorBidi"/>
              </w:rPr>
              <w:t>Shelf Life: 15 Months</w:t>
            </w:r>
          </w:p>
          <w:p w:rsidR="00884FAD" w:rsidRPr="005E3725" w:rsidRDefault="00884FAD" w:rsidP="00146382">
            <w:pPr>
              <w:rPr>
                <w:rFonts w:ascii="Book Antiqua" w:hAnsi="Book Antiqua" w:cstheme="majorBidi"/>
              </w:rPr>
            </w:pPr>
            <w:r w:rsidRPr="005E3725">
              <w:rPr>
                <w:rFonts w:ascii="Book Antiqua" w:hAnsi="Book Antiqua" w:cstheme="majorBidi"/>
                <w:b/>
                <w:bCs/>
              </w:rPr>
              <w:t>Size</w:t>
            </w:r>
            <w:r w:rsidRPr="005E3725">
              <w:rPr>
                <w:rFonts w:ascii="Book Antiqua" w:hAnsi="Book Antiqua" w:cstheme="majorBidi"/>
              </w:rPr>
              <w:t>:</w:t>
            </w:r>
          </w:p>
          <w:p w:rsidR="00884FAD" w:rsidRPr="005E3725" w:rsidRDefault="00884FAD" w:rsidP="00146382">
            <w:pPr>
              <w:rPr>
                <w:rFonts w:ascii="Book Antiqua" w:hAnsi="Book Antiqua" w:cstheme="majorBidi"/>
              </w:rPr>
            </w:pPr>
            <w:r w:rsidRPr="005E3725">
              <w:rPr>
                <w:rFonts w:ascii="Book Antiqua" w:hAnsi="Book Antiqua" w:cstheme="majorBidi"/>
              </w:rPr>
              <w:t>200 Tests</w:t>
            </w:r>
          </w:p>
          <w:p w:rsidR="00884FAD" w:rsidRPr="005E3725" w:rsidRDefault="00884FAD" w:rsidP="00146382">
            <w:pPr>
              <w:rPr>
                <w:rFonts w:ascii="Book Antiqua" w:hAnsi="Book Antiqua" w:cstheme="majorBidi"/>
              </w:rPr>
            </w:pPr>
            <w:r w:rsidRPr="005E3725">
              <w:rPr>
                <w:rFonts w:ascii="Book Antiqua" w:hAnsi="Book Antiqua" w:cstheme="majorBidi"/>
                <w:b/>
                <w:bCs/>
              </w:rPr>
              <w:t>Code</w:t>
            </w:r>
            <w:r w:rsidRPr="005E3725">
              <w:rPr>
                <w:rFonts w:ascii="Book Antiqua" w:hAnsi="Book Antiqua" w:cstheme="majorBidi"/>
              </w:rPr>
              <w:t>:</w:t>
            </w:r>
          </w:p>
          <w:p w:rsidR="00884FAD" w:rsidRPr="005E3725" w:rsidRDefault="00884FAD" w:rsidP="00146382">
            <w:pPr>
              <w:rPr>
                <w:rFonts w:ascii="Book Antiqua" w:hAnsi="Book Antiqua" w:cstheme="majorBidi"/>
              </w:rPr>
            </w:pPr>
            <w:r w:rsidRPr="005E3725">
              <w:rPr>
                <w:rFonts w:ascii="Book Antiqua" w:hAnsi="Book Antiqua" w:cstheme="majorBidi"/>
              </w:rPr>
              <w:t>06771823190</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(iv) Cobas®Elecsys Anti-HBs II</w:t>
            </w:r>
          </w:p>
          <w:p w:rsidR="00884FAD" w:rsidRPr="005E3725" w:rsidRDefault="00884FAD" w:rsidP="00146382">
            <w:pPr>
              <w:rPr>
                <w:rFonts w:ascii="Book Antiqua" w:hAnsi="Book Antiqua" w:cstheme="majorBidi"/>
              </w:rPr>
            </w:pPr>
            <w:r w:rsidRPr="005E3725">
              <w:rPr>
                <w:rFonts w:ascii="Book Antiqua" w:hAnsi="Book Antiqua" w:cstheme="majorBidi"/>
              </w:rPr>
              <w:t>Shelf Life: 15 Months</w:t>
            </w:r>
          </w:p>
          <w:p w:rsidR="00884FAD" w:rsidRPr="005E3725" w:rsidRDefault="00884FAD" w:rsidP="00146382">
            <w:pPr>
              <w:rPr>
                <w:rFonts w:ascii="Book Antiqua" w:hAnsi="Book Antiqua" w:cstheme="majorBidi"/>
                <w:b/>
                <w:bCs/>
              </w:rPr>
            </w:pPr>
            <w:r w:rsidRPr="005E3725">
              <w:rPr>
                <w:rFonts w:ascii="Book Antiqua" w:hAnsi="Book Antiqua" w:cstheme="majorBidi"/>
                <w:b/>
                <w:bCs/>
              </w:rPr>
              <w:t>Size:</w:t>
            </w:r>
          </w:p>
          <w:p w:rsidR="00884FAD" w:rsidRPr="005E3725" w:rsidRDefault="00884FAD" w:rsidP="00146382">
            <w:pPr>
              <w:rPr>
                <w:rFonts w:ascii="Book Antiqua" w:hAnsi="Book Antiqua" w:cstheme="majorBidi"/>
              </w:rPr>
            </w:pPr>
            <w:r w:rsidRPr="005E3725">
              <w:rPr>
                <w:rFonts w:ascii="Book Antiqua" w:hAnsi="Book Antiqua" w:cstheme="majorBidi"/>
              </w:rPr>
              <w:t>300 Tests</w:t>
            </w:r>
          </w:p>
          <w:p w:rsidR="00884FAD" w:rsidRPr="005E3725" w:rsidRDefault="00884FAD" w:rsidP="00146382">
            <w:pPr>
              <w:rPr>
                <w:rFonts w:ascii="Book Antiqua" w:hAnsi="Book Antiqua" w:cstheme="majorBidi"/>
                <w:b/>
                <w:bCs/>
              </w:rPr>
            </w:pPr>
            <w:r w:rsidRPr="005E3725">
              <w:rPr>
                <w:rFonts w:ascii="Book Antiqua" w:hAnsi="Book Antiqua" w:cstheme="majorBidi"/>
                <w:b/>
                <w:bCs/>
              </w:rPr>
              <w:t>Code:</w:t>
            </w:r>
          </w:p>
          <w:p w:rsidR="00884FAD" w:rsidRPr="005E3725" w:rsidRDefault="00884FAD" w:rsidP="00146382">
            <w:pPr>
              <w:rPr>
                <w:rFonts w:ascii="Book Antiqua" w:hAnsi="Book Antiqua" w:cstheme="majorBidi"/>
              </w:rPr>
            </w:pPr>
            <w:r w:rsidRPr="005E3725">
              <w:rPr>
                <w:rFonts w:ascii="Book Antiqua" w:hAnsi="Book Antiqua" w:cstheme="majorBidi"/>
              </w:rPr>
              <w:t>07026854190</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(v) Cobas®Elecsys PreciControl Anti-HBs</w:t>
            </w:r>
          </w:p>
          <w:p w:rsidR="00884FAD" w:rsidRPr="005E3725" w:rsidRDefault="00884FAD" w:rsidP="00146382">
            <w:pPr>
              <w:rPr>
                <w:rFonts w:ascii="Book Antiqua" w:hAnsi="Book Antiqua" w:cstheme="majorBidi"/>
              </w:rPr>
            </w:pPr>
            <w:r w:rsidRPr="005E3725">
              <w:rPr>
                <w:rFonts w:ascii="Book Antiqua" w:hAnsi="Book Antiqua" w:cstheme="majorBidi"/>
              </w:rPr>
              <w:t>Shelf Life: 23 Months</w:t>
            </w:r>
          </w:p>
          <w:p w:rsidR="00884FAD" w:rsidRPr="005E3725" w:rsidRDefault="00884FAD" w:rsidP="00146382">
            <w:pPr>
              <w:rPr>
                <w:rFonts w:ascii="Book Antiqua" w:hAnsi="Book Antiqua" w:cstheme="majorBidi"/>
                <w:b/>
                <w:bCs/>
              </w:rPr>
            </w:pPr>
            <w:r w:rsidRPr="005E3725">
              <w:rPr>
                <w:rFonts w:ascii="Book Antiqua" w:hAnsi="Book Antiqua" w:cstheme="majorBidi"/>
                <w:b/>
                <w:bCs/>
              </w:rPr>
              <w:t>Size:</w:t>
            </w:r>
          </w:p>
          <w:p w:rsidR="00884FAD" w:rsidRPr="005E3725" w:rsidRDefault="00884FAD" w:rsidP="00146382">
            <w:pPr>
              <w:rPr>
                <w:rFonts w:ascii="Book Antiqua" w:hAnsi="Book Antiqua"/>
                <w:b/>
                <w:sz w:val="20"/>
                <w:szCs w:val="20"/>
              </w:rPr>
            </w:pPr>
            <w:r w:rsidRPr="005E3725">
              <w:rPr>
                <w:rFonts w:ascii="Book Antiqua" w:hAnsi="Book Antiqua"/>
                <w:sz w:val="20"/>
                <w:szCs w:val="20"/>
              </w:rPr>
              <w:t>16x1.3mL</w:t>
            </w:r>
          </w:p>
          <w:p w:rsidR="00884FAD" w:rsidRPr="005E3725" w:rsidRDefault="00884FAD" w:rsidP="00146382">
            <w:pPr>
              <w:rPr>
                <w:rFonts w:ascii="Book Antiqua" w:hAnsi="Book Antiqua" w:cstheme="majorBidi"/>
                <w:b/>
                <w:bCs/>
              </w:rPr>
            </w:pPr>
            <w:r w:rsidRPr="005E3725">
              <w:rPr>
                <w:rFonts w:ascii="Book Antiqua" w:hAnsi="Book Antiqua" w:cstheme="majorBidi"/>
                <w:b/>
                <w:bCs/>
              </w:rPr>
              <w:t>Code:</w:t>
            </w:r>
          </w:p>
          <w:p w:rsidR="00884FAD" w:rsidRPr="005E3725" w:rsidRDefault="00884FAD" w:rsidP="00146382">
            <w:pPr>
              <w:rPr>
                <w:rFonts w:ascii="Book Antiqua" w:hAnsi="Book Antiqua" w:cstheme="majorBidi"/>
              </w:rPr>
            </w:pPr>
            <w:r w:rsidRPr="005E3725">
              <w:rPr>
                <w:rFonts w:ascii="Book Antiqua" w:hAnsi="Book Antiqua" w:cstheme="majorBidi"/>
              </w:rPr>
              <w:t>11876317122</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p>
        </w:tc>
        <w:tc>
          <w:tcPr>
            <w:tcW w:w="1701" w:type="dxa"/>
            <w:gridSpan w:val="4"/>
            <w:shd w:val="clear" w:color="auto" w:fill="auto"/>
          </w:tcPr>
          <w:p w:rsidR="00884FAD" w:rsidRPr="005E3725" w:rsidRDefault="00884FAD" w:rsidP="00146382">
            <w:pPr>
              <w:rPr>
                <w:rFonts w:ascii="Book Antiqua" w:hAnsi="Book Antiqua"/>
                <w:sz w:val="20"/>
                <w:szCs w:val="20"/>
              </w:rPr>
            </w:pPr>
            <w:r w:rsidRPr="005E3725">
              <w:rPr>
                <w:rFonts w:ascii="Book Antiqua" w:hAnsi="Book Antiqua"/>
                <w:sz w:val="20"/>
                <w:szCs w:val="20"/>
              </w:rPr>
              <w:t>Immunoassay for the in vitro qualitative determination of hepatitis B e antigen (HbeAg) in human serum &amp; plasma.</w:t>
            </w:r>
          </w:p>
        </w:tc>
        <w:tc>
          <w:tcPr>
            <w:tcW w:w="1667" w:type="dxa"/>
            <w:gridSpan w:val="4"/>
            <w:shd w:val="clear" w:color="auto" w:fill="auto"/>
          </w:tcPr>
          <w:p w:rsidR="00884FAD" w:rsidRPr="005E3725" w:rsidRDefault="00183C1E" w:rsidP="00146382">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Roche Diagnostics GmbH,</w:t>
            </w:r>
          </w:p>
          <w:p w:rsidR="00884FAD" w:rsidRPr="005E3725" w:rsidRDefault="00884FAD" w:rsidP="00146382">
            <w:pPr>
              <w:rPr>
                <w:rFonts w:ascii="Book Antiqua" w:hAnsi="Book Antiqua" w:cstheme="majorBidi"/>
              </w:rPr>
            </w:pPr>
            <w:r w:rsidRPr="005E3725">
              <w:rPr>
                <w:rFonts w:ascii="Book Antiqua" w:hAnsi="Book Antiqua" w:cstheme="majorBidi"/>
              </w:rPr>
              <w:t>Sandhofer Str.116,</w:t>
            </w:r>
          </w:p>
          <w:p w:rsidR="00884FAD" w:rsidRPr="005E3725" w:rsidRDefault="00884FAD" w:rsidP="00146382">
            <w:pPr>
              <w:rPr>
                <w:rFonts w:ascii="Book Antiqua" w:hAnsi="Book Antiqua" w:cstheme="majorBidi"/>
                <w:rtl/>
              </w:rPr>
            </w:pPr>
            <w:r w:rsidRPr="005E3725">
              <w:rPr>
                <w:rFonts w:ascii="Book Antiqua" w:hAnsi="Book Antiqua" w:cstheme="majorBidi"/>
              </w:rPr>
              <w:t>68305 Mannheim, Germany</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(FSC Germany Issuance Date</w:t>
            </w:r>
          </w:p>
          <w:p w:rsidR="00884FAD" w:rsidRPr="005E3725" w:rsidRDefault="00884FAD" w:rsidP="00146382">
            <w:pPr>
              <w:rPr>
                <w:rFonts w:ascii="Book Antiqua" w:hAnsi="Book Antiqua" w:cstheme="majorBidi"/>
              </w:rPr>
            </w:pPr>
            <w:r w:rsidRPr="005E3725">
              <w:rPr>
                <w:rFonts w:ascii="Book Antiqua" w:hAnsi="Book Antiqua" w:cstheme="majorBidi"/>
              </w:rPr>
              <w:t>19-09-2016)</w:t>
            </w:r>
          </w:p>
          <w:p w:rsidR="00884FAD" w:rsidRPr="005E3725" w:rsidRDefault="00884FAD" w:rsidP="00146382">
            <w:pPr>
              <w:rPr>
                <w:rFonts w:ascii="Book Antiqua" w:hAnsi="Book Antiqua" w:cstheme="majorBidi"/>
                <w:b/>
                <w:bCs/>
              </w:rPr>
            </w:pPr>
          </w:p>
        </w:tc>
        <w:tc>
          <w:tcPr>
            <w:tcW w:w="2903"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Cobas Elecsys Troponin I IVD Test Kit</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 xml:space="preserve">(i) Cobas® Elecsys Troponin I </w:t>
            </w:r>
          </w:p>
          <w:p w:rsidR="00884FAD" w:rsidRPr="005E3725" w:rsidRDefault="00884FAD" w:rsidP="00146382">
            <w:pPr>
              <w:rPr>
                <w:rFonts w:ascii="Book Antiqua" w:hAnsi="Book Antiqua" w:cstheme="majorBidi"/>
              </w:rPr>
            </w:pPr>
            <w:r w:rsidRPr="005E3725">
              <w:rPr>
                <w:rFonts w:ascii="Book Antiqua" w:hAnsi="Book Antiqua" w:cstheme="majorBidi"/>
              </w:rPr>
              <w:t>Class C</w:t>
            </w:r>
          </w:p>
          <w:p w:rsidR="00884FAD" w:rsidRPr="005E3725" w:rsidRDefault="00884FAD" w:rsidP="00146382">
            <w:pPr>
              <w:rPr>
                <w:rFonts w:ascii="Book Antiqua" w:hAnsi="Book Antiqua" w:cstheme="majorBidi"/>
              </w:rPr>
            </w:pPr>
            <w:r w:rsidRPr="005E3725">
              <w:rPr>
                <w:rFonts w:ascii="Book Antiqua" w:hAnsi="Book Antiqua" w:cstheme="majorBidi"/>
              </w:rPr>
              <w:t>Shelf Life: 15 Months</w:t>
            </w:r>
          </w:p>
          <w:p w:rsidR="00884FAD" w:rsidRPr="005E3725" w:rsidRDefault="00884FAD" w:rsidP="00146382">
            <w:pPr>
              <w:rPr>
                <w:rFonts w:ascii="Book Antiqua" w:hAnsi="Book Antiqua" w:cstheme="majorBidi"/>
              </w:rPr>
            </w:pPr>
            <w:r w:rsidRPr="005E3725">
              <w:rPr>
                <w:rFonts w:ascii="Book Antiqua" w:hAnsi="Book Antiqua" w:cstheme="majorBidi"/>
              </w:rPr>
              <w:t>Size: 300 Tests</w:t>
            </w:r>
          </w:p>
          <w:p w:rsidR="00884FAD" w:rsidRPr="005E3725" w:rsidRDefault="00884FAD" w:rsidP="00146382">
            <w:pPr>
              <w:rPr>
                <w:rFonts w:ascii="Book Antiqua" w:hAnsi="Book Antiqua" w:cstheme="majorBidi"/>
              </w:rPr>
            </w:pPr>
            <w:r w:rsidRPr="005E3725">
              <w:rPr>
                <w:rFonts w:ascii="Book Antiqua" w:hAnsi="Book Antiqua" w:cstheme="majorBidi"/>
              </w:rPr>
              <w:t>Code: 07028059190</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(ii) Cobas® Elecsys CalSet Troponin I</w:t>
            </w:r>
          </w:p>
          <w:p w:rsidR="00884FAD" w:rsidRPr="005E3725" w:rsidRDefault="00884FAD" w:rsidP="00146382">
            <w:pPr>
              <w:rPr>
                <w:rFonts w:ascii="Book Antiqua" w:hAnsi="Book Antiqua" w:cstheme="majorBidi"/>
              </w:rPr>
            </w:pPr>
            <w:r w:rsidRPr="005E3725">
              <w:rPr>
                <w:rFonts w:ascii="Book Antiqua" w:hAnsi="Book Antiqua" w:cstheme="majorBidi"/>
              </w:rPr>
              <w:t>Class C</w:t>
            </w:r>
          </w:p>
          <w:p w:rsidR="00884FAD" w:rsidRPr="005E3725" w:rsidRDefault="00884FAD" w:rsidP="00146382">
            <w:pPr>
              <w:rPr>
                <w:rFonts w:ascii="Book Antiqua" w:hAnsi="Book Antiqua" w:cstheme="majorBidi"/>
              </w:rPr>
            </w:pPr>
            <w:r w:rsidRPr="005E3725">
              <w:rPr>
                <w:rFonts w:ascii="Book Antiqua" w:hAnsi="Book Antiqua" w:cstheme="majorBidi"/>
              </w:rPr>
              <w:t>Shelf Life: 18 Months</w:t>
            </w:r>
          </w:p>
          <w:p w:rsidR="00884FAD" w:rsidRPr="005E3725" w:rsidRDefault="00884FAD" w:rsidP="00146382">
            <w:pPr>
              <w:rPr>
                <w:rFonts w:ascii="Book Antiqua" w:hAnsi="Book Antiqua" w:cstheme="majorBidi"/>
              </w:rPr>
            </w:pPr>
            <w:r w:rsidRPr="005E3725">
              <w:rPr>
                <w:rFonts w:ascii="Book Antiqua" w:hAnsi="Book Antiqua" w:cstheme="majorBidi"/>
              </w:rPr>
              <w:t>Size: 4x1.0ml</w:t>
            </w:r>
          </w:p>
          <w:p w:rsidR="00884FAD" w:rsidRPr="005E3725" w:rsidRDefault="00884FAD" w:rsidP="00146382">
            <w:pPr>
              <w:rPr>
                <w:rFonts w:ascii="Book Antiqua" w:hAnsi="Book Antiqua" w:cstheme="majorBidi"/>
              </w:rPr>
            </w:pPr>
            <w:r w:rsidRPr="005E3725">
              <w:rPr>
                <w:rFonts w:ascii="Book Antiqua" w:hAnsi="Book Antiqua" w:cstheme="majorBidi"/>
              </w:rPr>
              <w:t>Code: 07439547190</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(iii) Cobas® Elecsys Troponin I Stat</w:t>
            </w:r>
          </w:p>
          <w:p w:rsidR="00884FAD" w:rsidRPr="005E3725" w:rsidRDefault="00884FAD" w:rsidP="00146382">
            <w:pPr>
              <w:rPr>
                <w:rFonts w:ascii="Book Antiqua" w:hAnsi="Book Antiqua" w:cstheme="majorBidi"/>
              </w:rPr>
            </w:pPr>
            <w:r w:rsidRPr="005E3725">
              <w:rPr>
                <w:rFonts w:ascii="Book Antiqua" w:hAnsi="Book Antiqua" w:cstheme="majorBidi"/>
              </w:rPr>
              <w:t>Class C</w:t>
            </w:r>
          </w:p>
          <w:p w:rsidR="00884FAD" w:rsidRPr="005E3725" w:rsidRDefault="00884FAD" w:rsidP="00146382">
            <w:pPr>
              <w:rPr>
                <w:rFonts w:ascii="Book Antiqua" w:hAnsi="Book Antiqua" w:cstheme="majorBidi"/>
              </w:rPr>
            </w:pPr>
            <w:r w:rsidRPr="005E3725">
              <w:rPr>
                <w:rFonts w:ascii="Book Antiqua" w:hAnsi="Book Antiqua" w:cstheme="majorBidi"/>
              </w:rPr>
              <w:t>Shelf Life: 15 Months</w:t>
            </w:r>
          </w:p>
          <w:p w:rsidR="00884FAD" w:rsidRPr="005E3725" w:rsidRDefault="00884FAD" w:rsidP="00146382">
            <w:pPr>
              <w:rPr>
                <w:rFonts w:ascii="Book Antiqua" w:hAnsi="Book Antiqua" w:cstheme="majorBidi"/>
              </w:rPr>
            </w:pPr>
            <w:r w:rsidRPr="005E3725">
              <w:rPr>
                <w:rFonts w:ascii="Book Antiqua" w:hAnsi="Book Antiqua" w:cstheme="majorBidi"/>
              </w:rPr>
              <w:t>Size: 100 Tests</w:t>
            </w:r>
          </w:p>
          <w:p w:rsidR="00884FAD" w:rsidRPr="005E3725" w:rsidRDefault="00884FAD" w:rsidP="00146382">
            <w:pPr>
              <w:rPr>
                <w:rFonts w:ascii="Book Antiqua" w:hAnsi="Book Antiqua" w:cstheme="majorBidi"/>
              </w:rPr>
            </w:pPr>
            <w:r w:rsidRPr="005E3725">
              <w:rPr>
                <w:rFonts w:ascii="Book Antiqua" w:hAnsi="Book Antiqua" w:cstheme="majorBidi"/>
              </w:rPr>
              <w:t>Code: 05094798</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(iv) Cobas® Elecsys Troponin I Stat Calset</w:t>
            </w:r>
          </w:p>
          <w:p w:rsidR="00884FAD" w:rsidRPr="005E3725" w:rsidRDefault="00884FAD" w:rsidP="00146382">
            <w:pPr>
              <w:rPr>
                <w:rFonts w:ascii="Book Antiqua" w:hAnsi="Book Antiqua" w:cstheme="majorBidi"/>
              </w:rPr>
            </w:pPr>
            <w:r w:rsidRPr="005E3725">
              <w:rPr>
                <w:rFonts w:ascii="Book Antiqua" w:hAnsi="Book Antiqua" w:cstheme="majorBidi"/>
              </w:rPr>
              <w:t>Class C</w:t>
            </w:r>
          </w:p>
          <w:p w:rsidR="00884FAD" w:rsidRPr="005E3725" w:rsidRDefault="00884FAD" w:rsidP="00146382">
            <w:pPr>
              <w:rPr>
                <w:rFonts w:ascii="Book Antiqua" w:hAnsi="Book Antiqua" w:cstheme="majorBidi"/>
              </w:rPr>
            </w:pPr>
            <w:r w:rsidRPr="005E3725">
              <w:rPr>
                <w:rFonts w:ascii="Book Antiqua" w:hAnsi="Book Antiqua" w:cstheme="majorBidi"/>
              </w:rPr>
              <w:t>Shelf Life: 18 Months</w:t>
            </w:r>
          </w:p>
          <w:p w:rsidR="00884FAD" w:rsidRPr="005E3725" w:rsidRDefault="00884FAD" w:rsidP="00146382">
            <w:pPr>
              <w:rPr>
                <w:rFonts w:ascii="Book Antiqua" w:hAnsi="Book Antiqua" w:cstheme="majorBidi"/>
              </w:rPr>
            </w:pPr>
            <w:r w:rsidRPr="005E3725">
              <w:rPr>
                <w:rFonts w:ascii="Book Antiqua" w:hAnsi="Book Antiqua" w:cstheme="majorBidi"/>
              </w:rPr>
              <w:t>Size: 4x1.0ml</w:t>
            </w:r>
          </w:p>
          <w:p w:rsidR="00884FAD" w:rsidRPr="005E3725" w:rsidRDefault="00884FAD" w:rsidP="00146382">
            <w:pPr>
              <w:rPr>
                <w:rFonts w:ascii="Book Antiqua" w:hAnsi="Book Antiqua" w:cstheme="majorBidi"/>
              </w:rPr>
            </w:pPr>
            <w:r w:rsidRPr="005E3725">
              <w:rPr>
                <w:rFonts w:ascii="Book Antiqua" w:hAnsi="Book Antiqua" w:cstheme="majorBidi"/>
              </w:rPr>
              <w:t>Code: 05094801</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(v) Cobas® Elecsys Troponin I</w:t>
            </w:r>
          </w:p>
          <w:p w:rsidR="00884FAD" w:rsidRPr="005E3725" w:rsidRDefault="00884FAD" w:rsidP="00146382">
            <w:pPr>
              <w:rPr>
                <w:rFonts w:ascii="Book Antiqua" w:hAnsi="Book Antiqua" w:cstheme="majorBidi"/>
              </w:rPr>
            </w:pPr>
            <w:r w:rsidRPr="005E3725">
              <w:rPr>
                <w:rFonts w:ascii="Book Antiqua" w:hAnsi="Book Antiqua" w:cstheme="majorBidi"/>
              </w:rPr>
              <w:t>Class C</w:t>
            </w:r>
          </w:p>
          <w:p w:rsidR="00884FAD" w:rsidRPr="005E3725" w:rsidRDefault="00884FAD" w:rsidP="00146382">
            <w:pPr>
              <w:rPr>
                <w:rFonts w:ascii="Book Antiqua" w:hAnsi="Book Antiqua" w:cstheme="majorBidi"/>
              </w:rPr>
            </w:pPr>
            <w:r w:rsidRPr="005E3725">
              <w:rPr>
                <w:rFonts w:ascii="Book Antiqua" w:hAnsi="Book Antiqua" w:cstheme="majorBidi"/>
              </w:rPr>
              <w:t>Shelf Life: 15 Months</w:t>
            </w:r>
          </w:p>
          <w:p w:rsidR="00884FAD" w:rsidRPr="005E3725" w:rsidRDefault="00884FAD" w:rsidP="00146382">
            <w:pPr>
              <w:rPr>
                <w:rFonts w:ascii="Book Antiqua" w:hAnsi="Book Antiqua" w:cstheme="majorBidi"/>
              </w:rPr>
            </w:pPr>
            <w:r w:rsidRPr="005E3725">
              <w:rPr>
                <w:rFonts w:ascii="Book Antiqua" w:hAnsi="Book Antiqua" w:cstheme="majorBidi"/>
              </w:rPr>
              <w:t>Size: 100 Tests</w:t>
            </w:r>
          </w:p>
          <w:p w:rsidR="00884FAD" w:rsidRPr="005E3725" w:rsidRDefault="00884FAD" w:rsidP="00146382">
            <w:pPr>
              <w:rPr>
                <w:rFonts w:ascii="Book Antiqua" w:hAnsi="Book Antiqua" w:cstheme="majorBidi"/>
              </w:rPr>
            </w:pPr>
            <w:r w:rsidRPr="005E3725">
              <w:rPr>
                <w:rFonts w:ascii="Book Antiqua" w:hAnsi="Book Antiqua" w:cstheme="majorBidi"/>
              </w:rPr>
              <w:t>Code: 05094810</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lang w:val="sv-SE"/>
              </w:rPr>
            </w:pPr>
            <w:r w:rsidRPr="005E3725">
              <w:rPr>
                <w:rFonts w:ascii="Book Antiqua" w:hAnsi="Book Antiqua" w:cstheme="majorBidi"/>
                <w:lang w:val="sv-SE"/>
              </w:rPr>
              <w:t>(vi) Cobas® Elecsys Troponin I CalSet</w:t>
            </w:r>
          </w:p>
          <w:p w:rsidR="00884FAD" w:rsidRPr="005E3725" w:rsidRDefault="00884FAD" w:rsidP="00146382">
            <w:pPr>
              <w:rPr>
                <w:rFonts w:ascii="Book Antiqua" w:hAnsi="Book Antiqua" w:cstheme="majorBidi"/>
              </w:rPr>
            </w:pPr>
            <w:r w:rsidRPr="005E3725">
              <w:rPr>
                <w:rFonts w:ascii="Book Antiqua" w:hAnsi="Book Antiqua" w:cstheme="majorBidi"/>
              </w:rPr>
              <w:t>Class C</w:t>
            </w:r>
          </w:p>
          <w:p w:rsidR="00884FAD" w:rsidRPr="005E3725" w:rsidRDefault="00884FAD" w:rsidP="00146382">
            <w:pPr>
              <w:rPr>
                <w:rFonts w:ascii="Book Antiqua" w:hAnsi="Book Antiqua" w:cstheme="majorBidi"/>
              </w:rPr>
            </w:pPr>
            <w:r w:rsidRPr="005E3725">
              <w:rPr>
                <w:rFonts w:ascii="Book Antiqua" w:hAnsi="Book Antiqua" w:cstheme="majorBidi"/>
              </w:rPr>
              <w:t>Shelf Life: 18 Months</w:t>
            </w:r>
          </w:p>
          <w:p w:rsidR="00884FAD" w:rsidRPr="005E3725" w:rsidRDefault="00884FAD" w:rsidP="00146382">
            <w:pPr>
              <w:rPr>
                <w:rFonts w:ascii="Book Antiqua" w:hAnsi="Book Antiqua" w:cstheme="majorBidi"/>
              </w:rPr>
            </w:pPr>
            <w:r w:rsidRPr="005E3725">
              <w:rPr>
                <w:rFonts w:ascii="Book Antiqua" w:hAnsi="Book Antiqua" w:cstheme="majorBidi"/>
              </w:rPr>
              <w:t>Size: 4x1.0ml</w:t>
            </w:r>
          </w:p>
          <w:p w:rsidR="00884FAD" w:rsidRPr="005E3725" w:rsidRDefault="00884FAD" w:rsidP="00146382">
            <w:pPr>
              <w:rPr>
                <w:rFonts w:ascii="Book Antiqua" w:hAnsi="Book Antiqua" w:cstheme="majorBidi"/>
              </w:rPr>
            </w:pPr>
            <w:r w:rsidRPr="005E3725">
              <w:rPr>
                <w:rFonts w:ascii="Book Antiqua" w:hAnsi="Book Antiqua" w:cstheme="majorBidi"/>
              </w:rPr>
              <w:t>Code: 05094828</w:t>
            </w:r>
          </w:p>
        </w:tc>
        <w:tc>
          <w:tcPr>
            <w:tcW w:w="1701" w:type="dxa"/>
            <w:gridSpan w:val="4"/>
            <w:shd w:val="clear" w:color="auto" w:fill="auto"/>
          </w:tcPr>
          <w:p w:rsidR="00884FAD" w:rsidRPr="005E3725" w:rsidRDefault="00884FAD" w:rsidP="00146382">
            <w:pPr>
              <w:rPr>
                <w:rFonts w:ascii="Book Antiqua" w:hAnsi="Book Antiqua" w:cstheme="majorBidi"/>
                <w:sz w:val="22"/>
                <w:szCs w:val="22"/>
              </w:rPr>
            </w:pPr>
            <w:r w:rsidRPr="005E3725">
              <w:rPr>
                <w:rFonts w:ascii="Book Antiqua" w:hAnsi="Book Antiqua" w:cstheme="majorBidi"/>
                <w:sz w:val="22"/>
                <w:szCs w:val="22"/>
              </w:rPr>
              <w:t>Immunoassay for the in Vitro Quantitative Determination of Cardiac Troponin I in Human Serum and Plasma</w:t>
            </w:r>
          </w:p>
          <w:p w:rsidR="00884FAD" w:rsidRPr="005E3725" w:rsidRDefault="00884FAD" w:rsidP="00146382">
            <w:pPr>
              <w:rPr>
                <w:rFonts w:ascii="Book Antiqua" w:hAnsi="Book Antiqua" w:cstheme="majorBidi"/>
                <w:sz w:val="22"/>
                <w:szCs w:val="22"/>
              </w:rPr>
            </w:pPr>
          </w:p>
          <w:p w:rsidR="00884FAD" w:rsidRPr="005E3725" w:rsidRDefault="00884FAD" w:rsidP="00146382">
            <w:pPr>
              <w:rPr>
                <w:rFonts w:ascii="Book Antiqua" w:hAnsi="Book Antiqua" w:cstheme="majorBidi"/>
                <w:sz w:val="22"/>
                <w:szCs w:val="22"/>
              </w:rPr>
            </w:pPr>
          </w:p>
          <w:p w:rsidR="00884FAD" w:rsidRPr="005E3725" w:rsidRDefault="00884FAD" w:rsidP="00146382">
            <w:pPr>
              <w:rPr>
                <w:rFonts w:ascii="Book Antiqua" w:hAnsi="Book Antiqua" w:cstheme="majorBidi"/>
              </w:rPr>
            </w:pPr>
            <w:r w:rsidRPr="005E3725">
              <w:rPr>
                <w:rFonts w:ascii="Book Antiqua" w:hAnsi="Book Antiqua" w:cstheme="majorBidi"/>
                <w:sz w:val="22"/>
                <w:szCs w:val="22"/>
              </w:rPr>
              <w:t>(IVD Test Kit)</w:t>
            </w:r>
          </w:p>
        </w:tc>
        <w:tc>
          <w:tcPr>
            <w:tcW w:w="1667" w:type="dxa"/>
            <w:gridSpan w:val="4"/>
            <w:shd w:val="clear" w:color="auto" w:fill="auto"/>
          </w:tcPr>
          <w:p w:rsidR="00884FAD" w:rsidRPr="005E3725" w:rsidRDefault="00183C1E" w:rsidP="00146382">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Roche Diagnostics GmbH,</w:t>
            </w:r>
          </w:p>
          <w:p w:rsidR="00884FAD" w:rsidRPr="005E3725" w:rsidRDefault="00884FAD" w:rsidP="00146382">
            <w:pPr>
              <w:rPr>
                <w:rFonts w:ascii="Book Antiqua" w:hAnsi="Book Antiqua" w:cstheme="majorBidi"/>
              </w:rPr>
            </w:pPr>
            <w:r w:rsidRPr="005E3725">
              <w:rPr>
                <w:rFonts w:ascii="Book Antiqua" w:hAnsi="Book Antiqua" w:cstheme="majorBidi"/>
              </w:rPr>
              <w:t>Sandhofer Str.116,</w:t>
            </w:r>
          </w:p>
          <w:p w:rsidR="00884FAD" w:rsidRPr="005E3725" w:rsidRDefault="00884FAD" w:rsidP="00146382">
            <w:pPr>
              <w:rPr>
                <w:rFonts w:ascii="Book Antiqua" w:hAnsi="Book Antiqua" w:cstheme="majorBidi"/>
                <w:rtl/>
              </w:rPr>
            </w:pPr>
            <w:r w:rsidRPr="005E3725">
              <w:rPr>
                <w:rFonts w:ascii="Book Antiqua" w:hAnsi="Book Antiqua" w:cstheme="majorBidi"/>
              </w:rPr>
              <w:t>68305 Mannheim, Germany</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(FSC Germany Issuance Date</w:t>
            </w:r>
          </w:p>
          <w:p w:rsidR="00884FAD" w:rsidRPr="005E3725" w:rsidRDefault="00884FAD" w:rsidP="00146382">
            <w:pPr>
              <w:rPr>
                <w:rFonts w:ascii="Book Antiqua" w:hAnsi="Book Antiqua" w:cstheme="majorBidi"/>
              </w:rPr>
            </w:pPr>
            <w:r w:rsidRPr="005E3725">
              <w:rPr>
                <w:rFonts w:ascii="Book Antiqua" w:hAnsi="Book Antiqua" w:cstheme="majorBidi"/>
              </w:rPr>
              <w:t>19-09-2016)</w:t>
            </w:r>
          </w:p>
          <w:p w:rsidR="00884FAD" w:rsidRPr="005E3725" w:rsidRDefault="00884FAD" w:rsidP="00146382">
            <w:pPr>
              <w:rPr>
                <w:rFonts w:ascii="Book Antiqua" w:hAnsi="Book Antiqua" w:cstheme="majorBidi"/>
                <w:b/>
                <w:bCs/>
              </w:rPr>
            </w:pPr>
          </w:p>
        </w:tc>
        <w:tc>
          <w:tcPr>
            <w:tcW w:w="2903"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 xml:space="preserve">Cobas® Elecsys Troponin / Cobas Roche Cardiac Assay </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 xml:space="preserve">(i) Cobas® Elecsys Troponin T hs Stat </w:t>
            </w:r>
          </w:p>
          <w:p w:rsidR="00884FAD" w:rsidRPr="005E3725" w:rsidRDefault="00884FAD" w:rsidP="00146382">
            <w:pPr>
              <w:rPr>
                <w:rFonts w:ascii="Book Antiqua" w:hAnsi="Book Antiqua" w:cstheme="majorBidi"/>
              </w:rPr>
            </w:pPr>
            <w:r w:rsidRPr="005E3725">
              <w:rPr>
                <w:rFonts w:ascii="Book Antiqua" w:hAnsi="Book Antiqua" w:cstheme="majorBidi"/>
              </w:rPr>
              <w:t>Class C</w:t>
            </w:r>
          </w:p>
          <w:p w:rsidR="00884FAD" w:rsidRPr="005E3725" w:rsidRDefault="00884FAD" w:rsidP="00146382">
            <w:pPr>
              <w:rPr>
                <w:rFonts w:ascii="Book Antiqua" w:hAnsi="Book Antiqua" w:cstheme="majorBidi"/>
              </w:rPr>
            </w:pPr>
            <w:r w:rsidRPr="005E3725">
              <w:rPr>
                <w:rFonts w:ascii="Book Antiqua" w:hAnsi="Book Antiqua" w:cstheme="majorBidi"/>
              </w:rPr>
              <w:t>Shelf Life: 18 Months</w:t>
            </w:r>
          </w:p>
          <w:p w:rsidR="00884FAD" w:rsidRPr="005E3725" w:rsidRDefault="00884FAD" w:rsidP="00146382">
            <w:pPr>
              <w:rPr>
                <w:rFonts w:ascii="Book Antiqua" w:hAnsi="Book Antiqua" w:cstheme="majorBidi"/>
              </w:rPr>
            </w:pPr>
            <w:r w:rsidRPr="005E3725">
              <w:rPr>
                <w:rFonts w:ascii="Book Antiqua" w:hAnsi="Book Antiqua" w:cstheme="majorBidi"/>
              </w:rPr>
              <w:t>Size: 100 Tests</w:t>
            </w:r>
          </w:p>
          <w:p w:rsidR="00884FAD" w:rsidRPr="005E3725" w:rsidRDefault="00884FAD" w:rsidP="00146382">
            <w:pPr>
              <w:rPr>
                <w:rFonts w:ascii="Book Antiqua" w:hAnsi="Book Antiqua" w:cstheme="majorBidi"/>
              </w:rPr>
            </w:pPr>
            <w:r w:rsidRPr="005E3725">
              <w:rPr>
                <w:rFonts w:ascii="Book Antiqua" w:hAnsi="Book Antiqua" w:cstheme="majorBidi"/>
              </w:rPr>
              <w:t>Code: 05092728190</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(ii) Cobas® Elecsys Troponin T hs Stat CalSet</w:t>
            </w:r>
          </w:p>
          <w:p w:rsidR="00884FAD" w:rsidRPr="005E3725" w:rsidRDefault="00884FAD" w:rsidP="00146382">
            <w:pPr>
              <w:rPr>
                <w:rFonts w:ascii="Book Antiqua" w:hAnsi="Book Antiqua" w:cstheme="majorBidi"/>
              </w:rPr>
            </w:pPr>
            <w:r w:rsidRPr="005E3725">
              <w:rPr>
                <w:rFonts w:ascii="Book Antiqua" w:hAnsi="Book Antiqua" w:cstheme="majorBidi"/>
              </w:rPr>
              <w:t>Class C</w:t>
            </w:r>
          </w:p>
          <w:p w:rsidR="00884FAD" w:rsidRPr="005E3725" w:rsidRDefault="00884FAD" w:rsidP="00146382">
            <w:pPr>
              <w:rPr>
                <w:rFonts w:ascii="Book Antiqua" w:hAnsi="Book Antiqua" w:cstheme="majorBidi"/>
              </w:rPr>
            </w:pPr>
            <w:r w:rsidRPr="005E3725">
              <w:rPr>
                <w:rFonts w:ascii="Book Antiqua" w:hAnsi="Book Antiqua" w:cstheme="majorBidi"/>
              </w:rPr>
              <w:t>Shelf Life: 18 Months</w:t>
            </w:r>
          </w:p>
          <w:p w:rsidR="00884FAD" w:rsidRPr="005E3725" w:rsidRDefault="00884FAD" w:rsidP="00146382">
            <w:pPr>
              <w:rPr>
                <w:rFonts w:ascii="Book Antiqua" w:hAnsi="Book Antiqua" w:cstheme="majorBidi"/>
              </w:rPr>
            </w:pPr>
            <w:r w:rsidRPr="005E3725">
              <w:rPr>
                <w:rFonts w:ascii="Book Antiqua" w:hAnsi="Book Antiqua" w:cstheme="majorBidi"/>
              </w:rPr>
              <w:t>Size: 4x1.0ml</w:t>
            </w:r>
          </w:p>
          <w:p w:rsidR="00884FAD" w:rsidRPr="005E3725" w:rsidRDefault="00884FAD" w:rsidP="00146382">
            <w:pPr>
              <w:rPr>
                <w:rFonts w:ascii="Book Antiqua" w:hAnsi="Book Antiqua" w:cstheme="majorBidi"/>
              </w:rPr>
            </w:pPr>
            <w:r w:rsidRPr="005E3725">
              <w:rPr>
                <w:rFonts w:ascii="Book Antiqua" w:hAnsi="Book Antiqua" w:cstheme="majorBidi"/>
              </w:rPr>
              <w:t>Code: 05092736190</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(iii) Cobas® Elecsys Troponin T hs</w:t>
            </w:r>
          </w:p>
          <w:p w:rsidR="00884FAD" w:rsidRPr="005E3725" w:rsidRDefault="00884FAD" w:rsidP="00146382">
            <w:pPr>
              <w:rPr>
                <w:rFonts w:ascii="Book Antiqua" w:hAnsi="Book Antiqua" w:cstheme="majorBidi"/>
              </w:rPr>
            </w:pPr>
            <w:r w:rsidRPr="005E3725">
              <w:rPr>
                <w:rFonts w:ascii="Book Antiqua" w:hAnsi="Book Antiqua" w:cstheme="majorBidi"/>
              </w:rPr>
              <w:t>Class C</w:t>
            </w:r>
          </w:p>
          <w:p w:rsidR="00884FAD" w:rsidRPr="005E3725" w:rsidRDefault="00884FAD" w:rsidP="00146382">
            <w:pPr>
              <w:rPr>
                <w:rFonts w:ascii="Book Antiqua" w:hAnsi="Book Antiqua" w:cstheme="majorBidi"/>
              </w:rPr>
            </w:pPr>
            <w:r w:rsidRPr="005E3725">
              <w:rPr>
                <w:rFonts w:ascii="Book Antiqua" w:hAnsi="Book Antiqua" w:cstheme="majorBidi"/>
              </w:rPr>
              <w:t>Shelf Life: 18 Months</w:t>
            </w:r>
          </w:p>
          <w:p w:rsidR="00884FAD" w:rsidRPr="005E3725" w:rsidRDefault="00884FAD" w:rsidP="00146382">
            <w:pPr>
              <w:rPr>
                <w:rFonts w:ascii="Book Antiqua" w:hAnsi="Book Antiqua" w:cstheme="majorBidi"/>
              </w:rPr>
            </w:pPr>
            <w:r w:rsidRPr="005E3725">
              <w:rPr>
                <w:rFonts w:ascii="Book Antiqua" w:hAnsi="Book Antiqua" w:cstheme="majorBidi"/>
              </w:rPr>
              <w:t>Size: 200 Tests</w:t>
            </w:r>
          </w:p>
          <w:p w:rsidR="00884FAD" w:rsidRPr="005E3725" w:rsidRDefault="00884FAD" w:rsidP="00146382">
            <w:pPr>
              <w:rPr>
                <w:rFonts w:ascii="Book Antiqua" w:hAnsi="Book Antiqua" w:cstheme="majorBidi"/>
              </w:rPr>
            </w:pPr>
            <w:r w:rsidRPr="005E3725">
              <w:rPr>
                <w:rFonts w:ascii="Book Antiqua" w:hAnsi="Book Antiqua" w:cstheme="majorBidi"/>
              </w:rPr>
              <w:t>Code: 05092744190</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(iv) Cobas® Elecsys Troponin T hs Calset</w:t>
            </w:r>
          </w:p>
          <w:p w:rsidR="00884FAD" w:rsidRPr="005E3725" w:rsidRDefault="00884FAD" w:rsidP="00146382">
            <w:pPr>
              <w:rPr>
                <w:rFonts w:ascii="Book Antiqua" w:hAnsi="Book Antiqua" w:cstheme="majorBidi"/>
              </w:rPr>
            </w:pPr>
            <w:r w:rsidRPr="005E3725">
              <w:rPr>
                <w:rFonts w:ascii="Book Antiqua" w:hAnsi="Book Antiqua" w:cstheme="majorBidi"/>
              </w:rPr>
              <w:t>Class C</w:t>
            </w:r>
          </w:p>
          <w:p w:rsidR="00884FAD" w:rsidRPr="005E3725" w:rsidRDefault="00884FAD" w:rsidP="00146382">
            <w:pPr>
              <w:rPr>
                <w:rFonts w:ascii="Book Antiqua" w:hAnsi="Book Antiqua" w:cstheme="majorBidi"/>
              </w:rPr>
            </w:pPr>
            <w:r w:rsidRPr="005E3725">
              <w:rPr>
                <w:rFonts w:ascii="Book Antiqua" w:hAnsi="Book Antiqua" w:cstheme="majorBidi"/>
              </w:rPr>
              <w:t>Shelf Life: 18 Months</w:t>
            </w:r>
          </w:p>
          <w:p w:rsidR="00884FAD" w:rsidRPr="005E3725" w:rsidRDefault="00884FAD" w:rsidP="00146382">
            <w:pPr>
              <w:rPr>
                <w:rFonts w:ascii="Book Antiqua" w:hAnsi="Book Antiqua" w:cstheme="majorBidi"/>
              </w:rPr>
            </w:pPr>
            <w:r w:rsidRPr="005E3725">
              <w:rPr>
                <w:rFonts w:ascii="Book Antiqua" w:hAnsi="Book Antiqua" w:cstheme="majorBidi"/>
              </w:rPr>
              <w:t>Size: 4x1.0ml</w:t>
            </w:r>
          </w:p>
          <w:p w:rsidR="00884FAD" w:rsidRPr="005E3725" w:rsidRDefault="00884FAD" w:rsidP="00146382">
            <w:pPr>
              <w:rPr>
                <w:rFonts w:ascii="Book Antiqua" w:hAnsi="Book Antiqua" w:cstheme="majorBidi"/>
              </w:rPr>
            </w:pPr>
            <w:r w:rsidRPr="005E3725">
              <w:rPr>
                <w:rFonts w:ascii="Book Antiqua" w:hAnsi="Book Antiqua" w:cstheme="majorBidi"/>
              </w:rPr>
              <w:t>Code: 05092752190</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(v) Cobas® Elecsys Troponin T hs</w:t>
            </w:r>
          </w:p>
          <w:p w:rsidR="00884FAD" w:rsidRPr="005E3725" w:rsidRDefault="00884FAD" w:rsidP="00146382">
            <w:pPr>
              <w:rPr>
                <w:rFonts w:ascii="Book Antiqua" w:hAnsi="Book Antiqua" w:cstheme="majorBidi"/>
              </w:rPr>
            </w:pPr>
            <w:r w:rsidRPr="005E3725">
              <w:rPr>
                <w:rFonts w:ascii="Book Antiqua" w:hAnsi="Book Antiqua" w:cstheme="majorBidi"/>
              </w:rPr>
              <w:t>Class C</w:t>
            </w:r>
          </w:p>
          <w:p w:rsidR="00884FAD" w:rsidRPr="005E3725" w:rsidRDefault="00884FAD" w:rsidP="00146382">
            <w:pPr>
              <w:rPr>
                <w:rFonts w:ascii="Book Antiqua" w:hAnsi="Book Antiqua" w:cstheme="majorBidi"/>
              </w:rPr>
            </w:pPr>
            <w:r w:rsidRPr="005E3725">
              <w:rPr>
                <w:rFonts w:ascii="Book Antiqua" w:hAnsi="Book Antiqua" w:cstheme="majorBidi"/>
              </w:rPr>
              <w:t>Shelf Life: 18 Months</w:t>
            </w:r>
          </w:p>
          <w:p w:rsidR="00884FAD" w:rsidRPr="005E3725" w:rsidRDefault="00884FAD" w:rsidP="00146382">
            <w:pPr>
              <w:rPr>
                <w:rFonts w:ascii="Book Antiqua" w:hAnsi="Book Antiqua" w:cstheme="majorBidi"/>
              </w:rPr>
            </w:pPr>
            <w:r w:rsidRPr="005E3725">
              <w:rPr>
                <w:rFonts w:ascii="Book Antiqua" w:hAnsi="Book Antiqua" w:cstheme="majorBidi"/>
              </w:rPr>
              <w:t>Size: 300 Tests</w:t>
            </w:r>
          </w:p>
          <w:p w:rsidR="00884FAD" w:rsidRPr="005E3725" w:rsidRDefault="00884FAD" w:rsidP="00146382">
            <w:pPr>
              <w:rPr>
                <w:rFonts w:ascii="Book Antiqua" w:hAnsi="Book Antiqua" w:cstheme="majorBidi"/>
              </w:rPr>
            </w:pPr>
            <w:r w:rsidRPr="005E3725">
              <w:rPr>
                <w:rFonts w:ascii="Book Antiqua" w:hAnsi="Book Antiqua" w:cstheme="majorBidi"/>
              </w:rPr>
              <w:t>Code: 07028075190</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(vi) Cobas® Elecsys Troponin T hs CalSet</w:t>
            </w:r>
          </w:p>
          <w:p w:rsidR="00884FAD" w:rsidRPr="005E3725" w:rsidRDefault="00884FAD" w:rsidP="00146382">
            <w:pPr>
              <w:rPr>
                <w:rFonts w:ascii="Book Antiqua" w:hAnsi="Book Antiqua" w:cstheme="majorBidi"/>
              </w:rPr>
            </w:pPr>
            <w:r w:rsidRPr="005E3725">
              <w:rPr>
                <w:rFonts w:ascii="Book Antiqua" w:hAnsi="Book Antiqua" w:cstheme="majorBidi"/>
              </w:rPr>
              <w:t>Class C</w:t>
            </w:r>
          </w:p>
          <w:p w:rsidR="00884FAD" w:rsidRPr="005E3725" w:rsidRDefault="00884FAD" w:rsidP="00146382">
            <w:pPr>
              <w:rPr>
                <w:rFonts w:ascii="Book Antiqua" w:hAnsi="Book Antiqua" w:cstheme="majorBidi"/>
              </w:rPr>
            </w:pPr>
            <w:r w:rsidRPr="005E3725">
              <w:rPr>
                <w:rFonts w:ascii="Book Antiqua" w:hAnsi="Book Antiqua" w:cstheme="majorBidi"/>
              </w:rPr>
              <w:t>Shelf Life: 18 Months</w:t>
            </w:r>
          </w:p>
          <w:p w:rsidR="00884FAD" w:rsidRPr="005E3725" w:rsidRDefault="00884FAD" w:rsidP="00146382">
            <w:pPr>
              <w:rPr>
                <w:rFonts w:ascii="Book Antiqua" w:hAnsi="Book Antiqua" w:cstheme="majorBidi"/>
              </w:rPr>
            </w:pPr>
            <w:r w:rsidRPr="005E3725">
              <w:rPr>
                <w:rFonts w:ascii="Book Antiqua" w:hAnsi="Book Antiqua" w:cstheme="majorBidi"/>
              </w:rPr>
              <w:t>Size: 4x1.0ml</w:t>
            </w:r>
          </w:p>
          <w:p w:rsidR="00884FAD" w:rsidRPr="005E3725" w:rsidRDefault="00884FAD" w:rsidP="00146382">
            <w:pPr>
              <w:rPr>
                <w:rFonts w:ascii="Book Antiqua" w:hAnsi="Book Antiqua" w:cstheme="majorBidi"/>
              </w:rPr>
            </w:pPr>
            <w:r w:rsidRPr="005E3725">
              <w:rPr>
                <w:rFonts w:ascii="Book Antiqua" w:hAnsi="Book Antiqua" w:cstheme="majorBidi"/>
              </w:rPr>
              <w:t>Code: 07401671190</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(vii) Cobas® Elecsys PreciControl Troponin</w:t>
            </w:r>
          </w:p>
          <w:p w:rsidR="00884FAD" w:rsidRPr="005E3725" w:rsidRDefault="00884FAD" w:rsidP="00146382">
            <w:pPr>
              <w:rPr>
                <w:rFonts w:ascii="Book Antiqua" w:hAnsi="Book Antiqua" w:cstheme="majorBidi"/>
              </w:rPr>
            </w:pPr>
            <w:r w:rsidRPr="005E3725">
              <w:rPr>
                <w:rFonts w:ascii="Book Antiqua" w:hAnsi="Book Antiqua" w:cstheme="majorBidi"/>
              </w:rPr>
              <w:t>Class C</w:t>
            </w:r>
          </w:p>
          <w:p w:rsidR="00884FAD" w:rsidRPr="005E3725" w:rsidRDefault="00884FAD" w:rsidP="00146382">
            <w:pPr>
              <w:rPr>
                <w:rFonts w:ascii="Book Antiqua" w:hAnsi="Book Antiqua" w:cstheme="majorBidi"/>
              </w:rPr>
            </w:pPr>
            <w:r w:rsidRPr="005E3725">
              <w:rPr>
                <w:rFonts w:ascii="Book Antiqua" w:hAnsi="Book Antiqua" w:cstheme="majorBidi"/>
              </w:rPr>
              <w:t>Shelf Life: 18 Months</w:t>
            </w:r>
          </w:p>
          <w:p w:rsidR="00884FAD" w:rsidRPr="005E3725" w:rsidRDefault="00884FAD" w:rsidP="00146382">
            <w:pPr>
              <w:rPr>
                <w:rFonts w:ascii="Book Antiqua" w:hAnsi="Book Antiqua" w:cstheme="majorBidi"/>
              </w:rPr>
            </w:pPr>
            <w:r w:rsidRPr="005E3725">
              <w:rPr>
                <w:rFonts w:ascii="Book Antiqua" w:hAnsi="Book Antiqua" w:cstheme="majorBidi"/>
              </w:rPr>
              <w:t>Size: 4x2.0ml</w:t>
            </w:r>
          </w:p>
          <w:p w:rsidR="00884FAD" w:rsidRPr="005E3725" w:rsidRDefault="00884FAD" w:rsidP="00146382">
            <w:pPr>
              <w:rPr>
                <w:rFonts w:ascii="Book Antiqua" w:hAnsi="Book Antiqua" w:cstheme="majorBidi"/>
              </w:rPr>
            </w:pPr>
            <w:r w:rsidRPr="005E3725">
              <w:rPr>
                <w:rFonts w:ascii="Book Antiqua" w:hAnsi="Book Antiqua" w:cstheme="majorBidi"/>
              </w:rPr>
              <w:t>Code: 05095107190</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(viii) Cobas® TROPT Sensitive</w:t>
            </w:r>
          </w:p>
          <w:p w:rsidR="00884FAD" w:rsidRPr="005E3725" w:rsidRDefault="00884FAD" w:rsidP="00146382">
            <w:pPr>
              <w:rPr>
                <w:rFonts w:ascii="Book Antiqua" w:hAnsi="Book Antiqua" w:cstheme="majorBidi"/>
              </w:rPr>
            </w:pPr>
            <w:r w:rsidRPr="005E3725">
              <w:rPr>
                <w:rFonts w:ascii="Book Antiqua" w:hAnsi="Book Antiqua" w:cstheme="majorBidi"/>
              </w:rPr>
              <w:t>Class C</w:t>
            </w:r>
          </w:p>
          <w:p w:rsidR="00884FAD" w:rsidRPr="005E3725" w:rsidRDefault="00884FAD" w:rsidP="00146382">
            <w:pPr>
              <w:rPr>
                <w:rFonts w:ascii="Book Antiqua" w:hAnsi="Book Antiqua" w:cstheme="majorBidi"/>
              </w:rPr>
            </w:pPr>
            <w:r w:rsidRPr="005E3725">
              <w:rPr>
                <w:rFonts w:ascii="Book Antiqua" w:hAnsi="Book Antiqua" w:cstheme="majorBidi"/>
              </w:rPr>
              <w:t>Shelf Life: 21 Months</w:t>
            </w:r>
          </w:p>
          <w:p w:rsidR="00884FAD" w:rsidRPr="005E3725" w:rsidRDefault="00884FAD" w:rsidP="00146382">
            <w:pPr>
              <w:rPr>
                <w:rFonts w:ascii="Book Antiqua" w:hAnsi="Book Antiqua" w:cstheme="majorBidi"/>
              </w:rPr>
            </w:pPr>
            <w:r w:rsidRPr="005E3725">
              <w:rPr>
                <w:rFonts w:ascii="Book Antiqua" w:hAnsi="Book Antiqua" w:cstheme="majorBidi"/>
              </w:rPr>
              <w:t>Size: 10 Tests</w:t>
            </w:r>
          </w:p>
          <w:p w:rsidR="00884FAD" w:rsidRPr="005E3725" w:rsidRDefault="00884FAD" w:rsidP="00146382">
            <w:pPr>
              <w:rPr>
                <w:rFonts w:ascii="Book Antiqua" w:hAnsi="Book Antiqua" w:cstheme="majorBidi"/>
              </w:rPr>
            </w:pPr>
            <w:r w:rsidRPr="005E3725">
              <w:rPr>
                <w:rFonts w:ascii="Book Antiqua" w:hAnsi="Book Antiqua" w:cstheme="majorBidi"/>
              </w:rPr>
              <w:t>Code: 11621904193</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(ix) Cobas® Roche Cardiac T Quantitative</w:t>
            </w:r>
          </w:p>
          <w:p w:rsidR="00884FAD" w:rsidRPr="005E3725" w:rsidRDefault="00884FAD" w:rsidP="00146382">
            <w:pPr>
              <w:rPr>
                <w:rFonts w:ascii="Book Antiqua" w:hAnsi="Book Antiqua" w:cstheme="majorBidi"/>
              </w:rPr>
            </w:pPr>
            <w:r w:rsidRPr="005E3725">
              <w:rPr>
                <w:rFonts w:ascii="Book Antiqua" w:hAnsi="Book Antiqua" w:cstheme="majorBidi"/>
              </w:rPr>
              <w:t>Class C</w:t>
            </w:r>
          </w:p>
          <w:p w:rsidR="00884FAD" w:rsidRPr="005E3725" w:rsidRDefault="00884FAD" w:rsidP="00146382">
            <w:pPr>
              <w:rPr>
                <w:rFonts w:ascii="Book Antiqua" w:hAnsi="Book Antiqua" w:cstheme="majorBidi"/>
              </w:rPr>
            </w:pPr>
            <w:r w:rsidRPr="005E3725">
              <w:rPr>
                <w:rFonts w:ascii="Book Antiqua" w:hAnsi="Book Antiqua" w:cstheme="majorBidi"/>
              </w:rPr>
              <w:t>Shelf Life: 18 Months</w:t>
            </w:r>
          </w:p>
          <w:p w:rsidR="00884FAD" w:rsidRPr="005E3725" w:rsidRDefault="00884FAD" w:rsidP="00146382">
            <w:pPr>
              <w:rPr>
                <w:rFonts w:ascii="Book Antiqua" w:hAnsi="Book Antiqua" w:cstheme="majorBidi"/>
              </w:rPr>
            </w:pPr>
            <w:r w:rsidRPr="005E3725">
              <w:rPr>
                <w:rFonts w:ascii="Book Antiqua" w:hAnsi="Book Antiqua" w:cstheme="majorBidi"/>
              </w:rPr>
              <w:t>Size: 10 Tests</w:t>
            </w:r>
          </w:p>
          <w:p w:rsidR="00884FAD" w:rsidRPr="005E3725" w:rsidRDefault="00884FAD" w:rsidP="00146382">
            <w:pPr>
              <w:rPr>
                <w:rFonts w:ascii="Book Antiqua" w:hAnsi="Book Antiqua" w:cstheme="majorBidi"/>
              </w:rPr>
            </w:pPr>
            <w:r w:rsidRPr="005E3725">
              <w:rPr>
                <w:rFonts w:ascii="Book Antiqua" w:hAnsi="Book Antiqua" w:cstheme="majorBidi"/>
              </w:rPr>
              <w:t>Code: 04877772190</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(x) Cobas® Roche Cardiac Control Troponin T</w:t>
            </w:r>
          </w:p>
          <w:p w:rsidR="00884FAD" w:rsidRPr="005E3725" w:rsidRDefault="00884FAD" w:rsidP="00146382">
            <w:pPr>
              <w:rPr>
                <w:rFonts w:ascii="Book Antiqua" w:hAnsi="Book Antiqua" w:cstheme="majorBidi"/>
              </w:rPr>
            </w:pPr>
            <w:r w:rsidRPr="005E3725">
              <w:rPr>
                <w:rFonts w:ascii="Book Antiqua" w:hAnsi="Book Antiqua" w:cstheme="majorBidi"/>
              </w:rPr>
              <w:t>Class C</w:t>
            </w:r>
          </w:p>
          <w:p w:rsidR="00884FAD" w:rsidRPr="005E3725" w:rsidRDefault="00884FAD" w:rsidP="00146382">
            <w:pPr>
              <w:rPr>
                <w:rFonts w:ascii="Book Antiqua" w:hAnsi="Book Antiqua" w:cstheme="majorBidi"/>
              </w:rPr>
            </w:pPr>
            <w:r w:rsidRPr="005E3725">
              <w:rPr>
                <w:rFonts w:ascii="Book Antiqua" w:hAnsi="Book Antiqua" w:cstheme="majorBidi"/>
              </w:rPr>
              <w:t>Shelf Life: 18 Months</w:t>
            </w:r>
          </w:p>
          <w:p w:rsidR="00884FAD" w:rsidRPr="005E3725" w:rsidRDefault="00884FAD" w:rsidP="00146382">
            <w:pPr>
              <w:rPr>
                <w:rFonts w:ascii="Book Antiqua" w:hAnsi="Book Antiqua" w:cstheme="majorBidi"/>
              </w:rPr>
            </w:pPr>
            <w:r w:rsidRPr="005E3725">
              <w:rPr>
                <w:rFonts w:ascii="Book Antiqua" w:hAnsi="Book Antiqua" w:cstheme="majorBidi"/>
              </w:rPr>
              <w:t>Size: 2x1.0ml</w:t>
            </w:r>
          </w:p>
          <w:p w:rsidR="00884FAD" w:rsidRPr="005E3725" w:rsidRDefault="00884FAD" w:rsidP="00146382">
            <w:pPr>
              <w:rPr>
                <w:rFonts w:ascii="Book Antiqua" w:hAnsi="Book Antiqua" w:cstheme="majorBidi"/>
              </w:rPr>
            </w:pPr>
            <w:r w:rsidRPr="005E3725">
              <w:rPr>
                <w:rFonts w:ascii="Book Antiqua" w:hAnsi="Book Antiqua" w:cstheme="majorBidi"/>
              </w:rPr>
              <w:t>Code: 04890515190</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(xi) Cobas® Roche Cardiac POC Troponin T</w:t>
            </w:r>
          </w:p>
          <w:p w:rsidR="00884FAD" w:rsidRPr="005E3725" w:rsidRDefault="00884FAD" w:rsidP="00146382">
            <w:pPr>
              <w:rPr>
                <w:rFonts w:ascii="Book Antiqua" w:hAnsi="Book Antiqua" w:cstheme="majorBidi"/>
              </w:rPr>
            </w:pPr>
            <w:r w:rsidRPr="005E3725">
              <w:rPr>
                <w:rFonts w:ascii="Book Antiqua" w:hAnsi="Book Antiqua" w:cstheme="majorBidi"/>
              </w:rPr>
              <w:t>Class C</w:t>
            </w:r>
          </w:p>
          <w:p w:rsidR="00884FAD" w:rsidRPr="005E3725" w:rsidRDefault="00884FAD" w:rsidP="00146382">
            <w:pPr>
              <w:rPr>
                <w:rFonts w:ascii="Book Antiqua" w:hAnsi="Book Antiqua" w:cstheme="majorBidi"/>
              </w:rPr>
            </w:pPr>
            <w:r w:rsidRPr="005E3725">
              <w:rPr>
                <w:rFonts w:ascii="Book Antiqua" w:hAnsi="Book Antiqua" w:cstheme="majorBidi"/>
              </w:rPr>
              <w:t>Shelf Life: 18 Months</w:t>
            </w:r>
          </w:p>
          <w:p w:rsidR="00884FAD" w:rsidRPr="005E3725" w:rsidRDefault="00884FAD" w:rsidP="00146382">
            <w:pPr>
              <w:rPr>
                <w:rFonts w:ascii="Book Antiqua" w:hAnsi="Book Antiqua" w:cstheme="majorBidi"/>
              </w:rPr>
            </w:pPr>
            <w:r w:rsidRPr="005E3725">
              <w:rPr>
                <w:rFonts w:ascii="Book Antiqua" w:hAnsi="Book Antiqua" w:cstheme="majorBidi"/>
              </w:rPr>
              <w:t>Size: 10 Tests</w:t>
            </w:r>
          </w:p>
          <w:p w:rsidR="00884FAD" w:rsidRPr="005E3725" w:rsidRDefault="00884FAD" w:rsidP="00146382">
            <w:pPr>
              <w:rPr>
                <w:rFonts w:ascii="Book Antiqua" w:hAnsi="Book Antiqua" w:cstheme="majorBidi"/>
              </w:rPr>
            </w:pPr>
            <w:r w:rsidRPr="005E3725">
              <w:rPr>
                <w:rFonts w:ascii="Book Antiqua" w:hAnsi="Book Antiqua" w:cstheme="majorBidi"/>
              </w:rPr>
              <w:t>Code: 07007302190</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(xii) Cobas® Roche Cardiac POC Troponin T Control</w:t>
            </w:r>
          </w:p>
          <w:p w:rsidR="00884FAD" w:rsidRPr="005E3725" w:rsidRDefault="00884FAD" w:rsidP="00146382">
            <w:pPr>
              <w:rPr>
                <w:rFonts w:ascii="Book Antiqua" w:hAnsi="Book Antiqua" w:cstheme="majorBidi"/>
              </w:rPr>
            </w:pPr>
            <w:r w:rsidRPr="005E3725">
              <w:rPr>
                <w:rFonts w:ascii="Book Antiqua" w:hAnsi="Book Antiqua" w:cstheme="majorBidi"/>
              </w:rPr>
              <w:t>Class C</w:t>
            </w:r>
          </w:p>
          <w:p w:rsidR="00884FAD" w:rsidRPr="005E3725" w:rsidRDefault="00884FAD" w:rsidP="00146382">
            <w:pPr>
              <w:rPr>
                <w:rFonts w:ascii="Book Antiqua" w:hAnsi="Book Antiqua" w:cstheme="majorBidi"/>
              </w:rPr>
            </w:pPr>
            <w:r w:rsidRPr="005E3725">
              <w:rPr>
                <w:rFonts w:ascii="Book Antiqua" w:hAnsi="Book Antiqua" w:cstheme="majorBidi"/>
              </w:rPr>
              <w:t>Shelf Life: 18 Months</w:t>
            </w:r>
          </w:p>
          <w:p w:rsidR="00884FAD" w:rsidRPr="005E3725" w:rsidRDefault="00884FAD" w:rsidP="00146382">
            <w:pPr>
              <w:rPr>
                <w:rFonts w:ascii="Book Antiqua" w:hAnsi="Book Antiqua" w:cstheme="majorBidi"/>
              </w:rPr>
            </w:pPr>
            <w:r w:rsidRPr="005E3725">
              <w:rPr>
                <w:rFonts w:ascii="Book Antiqua" w:hAnsi="Book Antiqua" w:cstheme="majorBidi"/>
              </w:rPr>
              <w:t>Size: 2x1.0ml</w:t>
            </w:r>
          </w:p>
          <w:p w:rsidR="00884FAD" w:rsidRPr="005E3725" w:rsidRDefault="00884FAD" w:rsidP="00146382">
            <w:pPr>
              <w:rPr>
                <w:rFonts w:ascii="Book Antiqua" w:hAnsi="Book Antiqua" w:cstheme="majorBidi"/>
              </w:rPr>
            </w:pPr>
            <w:r w:rsidRPr="005E3725">
              <w:rPr>
                <w:rFonts w:ascii="Book Antiqua" w:hAnsi="Book Antiqua" w:cstheme="majorBidi"/>
              </w:rPr>
              <w:t>Code: 07089643190</w:t>
            </w:r>
          </w:p>
          <w:p w:rsidR="00884FAD" w:rsidRPr="005E3725" w:rsidRDefault="00884FAD" w:rsidP="00146382">
            <w:pPr>
              <w:rPr>
                <w:rFonts w:ascii="Book Antiqua" w:hAnsi="Book Antiqua" w:cstheme="majorBidi"/>
              </w:rPr>
            </w:pPr>
          </w:p>
        </w:tc>
        <w:tc>
          <w:tcPr>
            <w:tcW w:w="1701"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Immunoassay for the in Vitro Quantitative Determination of Cardiac Troponin I in Human Serum and Plasma</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(IVD Test Kit)</w:t>
            </w:r>
          </w:p>
        </w:tc>
        <w:tc>
          <w:tcPr>
            <w:tcW w:w="1667" w:type="dxa"/>
            <w:gridSpan w:val="4"/>
            <w:shd w:val="clear" w:color="auto" w:fill="auto"/>
          </w:tcPr>
          <w:p w:rsidR="00884FAD" w:rsidRPr="005E3725" w:rsidRDefault="00183C1E" w:rsidP="00146382">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Roche Diagnostics GmbH,</w:t>
            </w:r>
          </w:p>
          <w:p w:rsidR="00884FAD" w:rsidRPr="005E3725" w:rsidRDefault="00884FAD" w:rsidP="00146382">
            <w:pPr>
              <w:rPr>
                <w:rFonts w:ascii="Book Antiqua" w:hAnsi="Book Antiqua" w:cstheme="majorBidi"/>
              </w:rPr>
            </w:pPr>
            <w:r w:rsidRPr="005E3725">
              <w:rPr>
                <w:rFonts w:ascii="Book Antiqua" w:hAnsi="Book Antiqua" w:cstheme="majorBidi"/>
              </w:rPr>
              <w:t>Sandhofer Str.116,</w:t>
            </w:r>
          </w:p>
          <w:p w:rsidR="00884FAD" w:rsidRPr="005E3725" w:rsidRDefault="00884FAD" w:rsidP="00146382">
            <w:pPr>
              <w:rPr>
                <w:rFonts w:ascii="Book Antiqua" w:hAnsi="Book Antiqua" w:cstheme="majorBidi"/>
                <w:rtl/>
              </w:rPr>
            </w:pPr>
            <w:r w:rsidRPr="005E3725">
              <w:rPr>
                <w:rFonts w:ascii="Book Antiqua" w:hAnsi="Book Antiqua" w:cstheme="majorBidi"/>
              </w:rPr>
              <w:t>68305 Mannheim, Germany</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(FSC Germany Issuance Date</w:t>
            </w:r>
          </w:p>
          <w:p w:rsidR="00884FAD" w:rsidRPr="005E3725" w:rsidRDefault="00884FAD" w:rsidP="00146382">
            <w:pPr>
              <w:rPr>
                <w:rFonts w:ascii="Book Antiqua" w:hAnsi="Book Antiqua" w:cstheme="majorBidi"/>
              </w:rPr>
            </w:pPr>
            <w:r w:rsidRPr="005E3725">
              <w:rPr>
                <w:rFonts w:ascii="Book Antiqua" w:hAnsi="Book Antiqua" w:cstheme="majorBidi"/>
              </w:rPr>
              <w:t>19-09-2016)</w:t>
            </w:r>
          </w:p>
          <w:p w:rsidR="00884FAD" w:rsidRPr="005E3725" w:rsidRDefault="00884FAD" w:rsidP="00146382">
            <w:pPr>
              <w:rPr>
                <w:rFonts w:ascii="Book Antiqua" w:hAnsi="Book Antiqua" w:cstheme="majorBidi"/>
                <w:b/>
                <w:bCs/>
              </w:rPr>
            </w:pPr>
          </w:p>
        </w:tc>
        <w:tc>
          <w:tcPr>
            <w:tcW w:w="2903"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Cobas® Elecsys CK MB Kits</w:t>
            </w:r>
          </w:p>
          <w:p w:rsidR="00884FAD" w:rsidRPr="005E3725" w:rsidRDefault="00884FAD" w:rsidP="00146382">
            <w:pPr>
              <w:rPr>
                <w:rFonts w:ascii="Book Antiqua" w:hAnsi="Book Antiqua" w:cstheme="majorBidi"/>
              </w:rPr>
            </w:pP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Class C</w:t>
            </w:r>
          </w:p>
          <w:p w:rsidR="00884FAD" w:rsidRPr="005E3725" w:rsidRDefault="00884FAD" w:rsidP="00146382">
            <w:pPr>
              <w:rPr>
                <w:rFonts w:ascii="Book Antiqua" w:hAnsi="Book Antiqua" w:cstheme="majorBidi"/>
              </w:rPr>
            </w:pPr>
            <w:r w:rsidRPr="005E3725">
              <w:rPr>
                <w:rFonts w:ascii="Book Antiqua" w:hAnsi="Book Antiqua" w:cstheme="majorBidi"/>
              </w:rPr>
              <w:t>(i) Cobas® Elecsys CK-MB STAT</w:t>
            </w:r>
          </w:p>
          <w:p w:rsidR="00884FAD" w:rsidRPr="005E3725" w:rsidRDefault="00884FAD" w:rsidP="00146382">
            <w:pPr>
              <w:rPr>
                <w:rFonts w:ascii="Book Antiqua" w:hAnsi="Book Antiqua" w:cstheme="majorBidi"/>
              </w:rPr>
            </w:pPr>
            <w:r w:rsidRPr="005E3725">
              <w:rPr>
                <w:rFonts w:ascii="Book Antiqua" w:hAnsi="Book Antiqua" w:cstheme="majorBidi"/>
              </w:rPr>
              <w:t>Code: 05957648</w:t>
            </w:r>
          </w:p>
          <w:p w:rsidR="00884FAD" w:rsidRPr="005E3725" w:rsidRDefault="00884FAD" w:rsidP="00146382">
            <w:pPr>
              <w:rPr>
                <w:rFonts w:ascii="Book Antiqua" w:hAnsi="Book Antiqua" w:cstheme="majorBidi"/>
              </w:rPr>
            </w:pPr>
            <w:r w:rsidRPr="005E3725">
              <w:rPr>
                <w:rFonts w:ascii="Book Antiqua" w:hAnsi="Book Antiqua" w:cstheme="majorBidi"/>
              </w:rPr>
              <w:t>Size: 100 Tests</w:t>
            </w:r>
          </w:p>
          <w:p w:rsidR="00884FAD" w:rsidRPr="005E3725" w:rsidRDefault="00884FAD" w:rsidP="00146382">
            <w:pPr>
              <w:rPr>
                <w:rFonts w:ascii="Book Antiqua" w:hAnsi="Book Antiqua" w:cstheme="majorBidi"/>
              </w:rPr>
            </w:pPr>
            <w:r w:rsidRPr="005E3725">
              <w:rPr>
                <w:rFonts w:ascii="Book Antiqua" w:hAnsi="Book Antiqua" w:cstheme="majorBidi"/>
              </w:rPr>
              <w:t>Shelf Life: 18 Months</w:t>
            </w:r>
          </w:p>
          <w:p w:rsidR="00884FAD" w:rsidRPr="005E3725" w:rsidRDefault="00884FAD" w:rsidP="00146382">
            <w:pPr>
              <w:rPr>
                <w:rFonts w:ascii="Book Antiqua" w:hAnsi="Book Antiqua" w:cstheme="majorBidi"/>
                <w:sz w:val="16"/>
                <w:szCs w:val="16"/>
              </w:rPr>
            </w:pPr>
          </w:p>
          <w:p w:rsidR="00884FAD" w:rsidRPr="005E3725" w:rsidRDefault="00884FAD" w:rsidP="00146382">
            <w:pPr>
              <w:rPr>
                <w:rFonts w:ascii="Book Antiqua" w:hAnsi="Book Antiqua" w:cstheme="majorBidi"/>
              </w:rPr>
            </w:pPr>
            <w:r w:rsidRPr="005E3725">
              <w:rPr>
                <w:rFonts w:ascii="Book Antiqua" w:hAnsi="Book Antiqua" w:cstheme="majorBidi"/>
              </w:rPr>
              <w:t>(ii) Cobas® Elecsys CK-MB</w:t>
            </w:r>
          </w:p>
          <w:p w:rsidR="00884FAD" w:rsidRPr="005E3725" w:rsidRDefault="00884FAD" w:rsidP="00146382">
            <w:pPr>
              <w:rPr>
                <w:rFonts w:ascii="Book Antiqua" w:hAnsi="Book Antiqua" w:cstheme="majorBidi"/>
              </w:rPr>
            </w:pPr>
            <w:r w:rsidRPr="005E3725">
              <w:rPr>
                <w:rFonts w:ascii="Book Antiqua" w:hAnsi="Book Antiqua" w:cstheme="majorBidi"/>
              </w:rPr>
              <w:t>Size: 100 Tests</w:t>
            </w:r>
          </w:p>
          <w:p w:rsidR="00884FAD" w:rsidRPr="005E3725" w:rsidRDefault="00884FAD" w:rsidP="00146382">
            <w:pPr>
              <w:rPr>
                <w:rFonts w:ascii="Book Antiqua" w:hAnsi="Book Antiqua" w:cstheme="majorBidi"/>
              </w:rPr>
            </w:pPr>
            <w:r w:rsidRPr="005E3725">
              <w:rPr>
                <w:rFonts w:ascii="Book Antiqua" w:hAnsi="Book Antiqua" w:cstheme="majorBidi"/>
              </w:rPr>
              <w:t>Code: 07027087190</w:t>
            </w:r>
          </w:p>
          <w:p w:rsidR="00884FAD" w:rsidRPr="005E3725" w:rsidRDefault="00884FAD" w:rsidP="00146382">
            <w:pPr>
              <w:rPr>
                <w:rFonts w:ascii="Book Antiqua" w:hAnsi="Book Antiqua" w:cstheme="majorBidi"/>
              </w:rPr>
            </w:pPr>
            <w:r w:rsidRPr="005E3725">
              <w:rPr>
                <w:rFonts w:ascii="Book Antiqua" w:hAnsi="Book Antiqua" w:cstheme="majorBidi"/>
              </w:rPr>
              <w:t>Shelf Life: 18Months</w:t>
            </w:r>
          </w:p>
          <w:p w:rsidR="00884FAD" w:rsidRPr="005E3725" w:rsidRDefault="00884FAD" w:rsidP="00146382">
            <w:pPr>
              <w:rPr>
                <w:rFonts w:ascii="Book Antiqua" w:hAnsi="Book Antiqua" w:cstheme="majorBidi"/>
                <w:sz w:val="14"/>
                <w:szCs w:val="14"/>
              </w:rPr>
            </w:pPr>
          </w:p>
          <w:p w:rsidR="00884FAD" w:rsidRPr="005E3725" w:rsidRDefault="00884FAD" w:rsidP="00146382">
            <w:pPr>
              <w:rPr>
                <w:rFonts w:ascii="Book Antiqua" w:hAnsi="Book Antiqua" w:cstheme="majorBidi"/>
              </w:rPr>
            </w:pPr>
            <w:r w:rsidRPr="005E3725">
              <w:rPr>
                <w:rFonts w:ascii="Book Antiqua" w:hAnsi="Book Antiqua" w:cstheme="majorBidi"/>
              </w:rPr>
              <w:t>(iii) Cobas® CK-MB STAT CalSet</w:t>
            </w:r>
          </w:p>
          <w:p w:rsidR="00884FAD" w:rsidRPr="005E3725" w:rsidRDefault="00884FAD" w:rsidP="00146382">
            <w:pPr>
              <w:rPr>
                <w:rFonts w:ascii="Book Antiqua" w:hAnsi="Book Antiqua" w:cstheme="majorBidi"/>
              </w:rPr>
            </w:pPr>
            <w:r w:rsidRPr="005E3725">
              <w:rPr>
                <w:rFonts w:ascii="Book Antiqua" w:hAnsi="Book Antiqua" w:cstheme="majorBidi"/>
              </w:rPr>
              <w:t>Size: 4x1mL</w:t>
            </w:r>
          </w:p>
          <w:p w:rsidR="00884FAD" w:rsidRPr="005E3725" w:rsidRDefault="00884FAD" w:rsidP="00146382">
            <w:pPr>
              <w:rPr>
                <w:rFonts w:ascii="Book Antiqua" w:hAnsi="Book Antiqua" w:cstheme="majorBidi"/>
              </w:rPr>
            </w:pPr>
            <w:r w:rsidRPr="005E3725">
              <w:rPr>
                <w:rFonts w:ascii="Book Antiqua" w:hAnsi="Book Antiqua" w:cstheme="majorBidi"/>
              </w:rPr>
              <w:t>Code: 05957656</w:t>
            </w:r>
          </w:p>
          <w:p w:rsidR="00884FAD" w:rsidRPr="005E3725" w:rsidRDefault="00884FAD" w:rsidP="00146382">
            <w:pPr>
              <w:rPr>
                <w:rFonts w:ascii="Book Antiqua" w:hAnsi="Book Antiqua" w:cstheme="majorBidi"/>
              </w:rPr>
            </w:pPr>
            <w:r w:rsidRPr="005E3725">
              <w:rPr>
                <w:rFonts w:ascii="Book Antiqua" w:hAnsi="Book Antiqua" w:cstheme="majorBidi"/>
              </w:rPr>
              <w:t>Shelf Life: 18Months</w:t>
            </w:r>
          </w:p>
          <w:p w:rsidR="00884FAD" w:rsidRPr="005E3725" w:rsidRDefault="00884FAD" w:rsidP="00146382">
            <w:pPr>
              <w:rPr>
                <w:rFonts w:ascii="Book Antiqua" w:hAnsi="Book Antiqua" w:cstheme="majorBidi"/>
                <w:sz w:val="12"/>
                <w:szCs w:val="12"/>
              </w:rPr>
            </w:pPr>
          </w:p>
          <w:p w:rsidR="00884FAD" w:rsidRPr="005E3725" w:rsidRDefault="00884FAD" w:rsidP="00146382">
            <w:pPr>
              <w:rPr>
                <w:rFonts w:ascii="Book Antiqua" w:hAnsi="Book Antiqua" w:cstheme="majorBidi"/>
              </w:rPr>
            </w:pPr>
            <w:r w:rsidRPr="005E3725">
              <w:rPr>
                <w:rFonts w:ascii="Book Antiqua" w:hAnsi="Book Antiqua" w:cstheme="majorBidi"/>
              </w:rPr>
              <w:t>(iv) Cobas® Roche Cardiac CK-MB</w:t>
            </w:r>
          </w:p>
          <w:p w:rsidR="00884FAD" w:rsidRPr="005E3725" w:rsidRDefault="00884FAD" w:rsidP="00146382">
            <w:pPr>
              <w:rPr>
                <w:rFonts w:ascii="Book Antiqua" w:hAnsi="Book Antiqua" w:cstheme="majorBidi"/>
              </w:rPr>
            </w:pPr>
            <w:r w:rsidRPr="005E3725">
              <w:rPr>
                <w:rFonts w:ascii="Book Antiqua" w:hAnsi="Book Antiqua" w:cstheme="majorBidi"/>
              </w:rPr>
              <w:t>Size: 10 Tests</w:t>
            </w:r>
          </w:p>
          <w:p w:rsidR="00884FAD" w:rsidRPr="005E3725" w:rsidRDefault="00884FAD" w:rsidP="00146382">
            <w:pPr>
              <w:rPr>
                <w:rFonts w:ascii="Book Antiqua" w:hAnsi="Book Antiqua" w:cstheme="majorBidi"/>
              </w:rPr>
            </w:pPr>
            <w:r w:rsidRPr="005E3725">
              <w:rPr>
                <w:rFonts w:ascii="Book Antiqua" w:hAnsi="Book Antiqua" w:cstheme="majorBidi"/>
              </w:rPr>
              <w:t>Code: 04877900</w:t>
            </w:r>
          </w:p>
          <w:p w:rsidR="00884FAD" w:rsidRPr="005E3725" w:rsidRDefault="00884FAD" w:rsidP="00146382">
            <w:pPr>
              <w:rPr>
                <w:rFonts w:ascii="Book Antiqua" w:hAnsi="Book Antiqua" w:cstheme="majorBidi"/>
              </w:rPr>
            </w:pPr>
            <w:r w:rsidRPr="005E3725">
              <w:rPr>
                <w:rFonts w:ascii="Book Antiqua" w:hAnsi="Book Antiqua" w:cstheme="majorBidi"/>
              </w:rPr>
              <w:t>Shelf Life: 12Months</w:t>
            </w:r>
          </w:p>
          <w:p w:rsidR="00884FAD" w:rsidRPr="005E3725" w:rsidRDefault="00884FAD" w:rsidP="00146382">
            <w:pPr>
              <w:rPr>
                <w:rFonts w:ascii="Book Antiqua" w:hAnsi="Book Antiqua" w:cstheme="majorBidi"/>
                <w:sz w:val="14"/>
                <w:szCs w:val="14"/>
              </w:rPr>
            </w:pPr>
          </w:p>
          <w:p w:rsidR="00884FAD" w:rsidRPr="005E3725" w:rsidRDefault="00884FAD" w:rsidP="00146382">
            <w:pPr>
              <w:rPr>
                <w:rFonts w:ascii="Book Antiqua" w:hAnsi="Book Antiqua" w:cstheme="majorBidi"/>
              </w:rPr>
            </w:pPr>
            <w:r w:rsidRPr="005E3725">
              <w:rPr>
                <w:rFonts w:ascii="Book Antiqua" w:hAnsi="Book Antiqua" w:cstheme="majorBidi"/>
              </w:rPr>
              <w:t>(v) Cobas® Roche Cardiac Control CK-MB</w:t>
            </w:r>
          </w:p>
          <w:p w:rsidR="00884FAD" w:rsidRPr="005E3725" w:rsidRDefault="00884FAD" w:rsidP="00146382">
            <w:pPr>
              <w:rPr>
                <w:rFonts w:ascii="Book Antiqua" w:hAnsi="Book Antiqua" w:cstheme="majorBidi"/>
              </w:rPr>
            </w:pPr>
            <w:r w:rsidRPr="005E3725">
              <w:rPr>
                <w:rFonts w:ascii="Book Antiqua" w:hAnsi="Book Antiqua" w:cstheme="majorBidi"/>
              </w:rPr>
              <w:t>Size: 2x1mL</w:t>
            </w:r>
          </w:p>
          <w:p w:rsidR="00884FAD" w:rsidRPr="005E3725" w:rsidRDefault="00884FAD" w:rsidP="00146382">
            <w:pPr>
              <w:rPr>
                <w:rFonts w:ascii="Book Antiqua" w:hAnsi="Book Antiqua" w:cstheme="majorBidi"/>
              </w:rPr>
            </w:pPr>
            <w:r w:rsidRPr="005E3725">
              <w:rPr>
                <w:rFonts w:ascii="Book Antiqua" w:hAnsi="Book Antiqua" w:cstheme="majorBidi"/>
              </w:rPr>
              <w:t>Code: 04890426</w:t>
            </w:r>
          </w:p>
          <w:p w:rsidR="00884FAD" w:rsidRPr="005E3725" w:rsidRDefault="00884FAD" w:rsidP="00146382">
            <w:pPr>
              <w:rPr>
                <w:rFonts w:ascii="Book Antiqua" w:hAnsi="Book Antiqua" w:cstheme="majorBidi"/>
              </w:rPr>
            </w:pPr>
            <w:r w:rsidRPr="005E3725">
              <w:rPr>
                <w:rFonts w:ascii="Book Antiqua" w:hAnsi="Book Antiqua" w:cstheme="majorBidi"/>
              </w:rPr>
              <w:t>Shelf Life: 12Months</w:t>
            </w:r>
          </w:p>
          <w:p w:rsidR="00884FAD" w:rsidRPr="005E3725" w:rsidRDefault="00884FAD" w:rsidP="00146382">
            <w:pPr>
              <w:rPr>
                <w:rFonts w:ascii="Book Antiqua" w:hAnsi="Book Antiqua" w:cstheme="majorBidi"/>
                <w:sz w:val="16"/>
                <w:szCs w:val="16"/>
              </w:rPr>
            </w:pPr>
          </w:p>
          <w:p w:rsidR="00884FAD" w:rsidRPr="005E3725" w:rsidRDefault="00884FAD" w:rsidP="00146382">
            <w:pPr>
              <w:rPr>
                <w:rFonts w:ascii="Book Antiqua" w:hAnsi="Book Antiqua" w:cstheme="majorBidi"/>
              </w:rPr>
            </w:pPr>
            <w:r w:rsidRPr="005E3725">
              <w:rPr>
                <w:rFonts w:ascii="Book Antiqua" w:hAnsi="Book Antiqua" w:cstheme="majorBidi"/>
              </w:rPr>
              <w:t>(vi) Cobas® Elecsys CKMB</w:t>
            </w:r>
          </w:p>
          <w:p w:rsidR="00884FAD" w:rsidRPr="005E3725" w:rsidRDefault="00884FAD" w:rsidP="00146382">
            <w:pPr>
              <w:rPr>
                <w:rFonts w:ascii="Book Antiqua" w:hAnsi="Book Antiqua" w:cstheme="majorBidi"/>
              </w:rPr>
            </w:pPr>
            <w:r w:rsidRPr="005E3725">
              <w:rPr>
                <w:rFonts w:ascii="Book Antiqua" w:hAnsi="Book Antiqua" w:cstheme="majorBidi"/>
              </w:rPr>
              <w:t>Size: 2x50 Tests</w:t>
            </w:r>
          </w:p>
          <w:p w:rsidR="00884FAD" w:rsidRPr="005E3725" w:rsidRDefault="00884FAD" w:rsidP="00146382">
            <w:pPr>
              <w:rPr>
                <w:rFonts w:ascii="Book Antiqua" w:hAnsi="Book Antiqua" w:cstheme="majorBidi"/>
              </w:rPr>
            </w:pPr>
            <w:r w:rsidRPr="005E3725">
              <w:rPr>
                <w:rFonts w:ascii="Book Antiqua" w:hAnsi="Book Antiqua" w:cstheme="majorBidi"/>
              </w:rPr>
              <w:t>Code: 07442050190</w:t>
            </w:r>
          </w:p>
          <w:p w:rsidR="00884FAD" w:rsidRPr="005E3725" w:rsidRDefault="00884FAD" w:rsidP="00146382">
            <w:pPr>
              <w:rPr>
                <w:rFonts w:ascii="Book Antiqua" w:hAnsi="Book Antiqua" w:cstheme="majorBidi"/>
              </w:rPr>
            </w:pPr>
            <w:r w:rsidRPr="005E3725">
              <w:rPr>
                <w:rFonts w:ascii="Book Antiqua" w:hAnsi="Book Antiqua" w:cstheme="majorBidi"/>
              </w:rPr>
              <w:t>Shelf Life: 12Months</w:t>
            </w:r>
          </w:p>
          <w:p w:rsidR="00884FAD" w:rsidRPr="005E3725" w:rsidRDefault="00884FAD" w:rsidP="00146382">
            <w:pPr>
              <w:rPr>
                <w:rFonts w:ascii="Book Antiqua" w:hAnsi="Book Antiqua" w:cstheme="majorBidi"/>
                <w:sz w:val="16"/>
                <w:szCs w:val="16"/>
              </w:rPr>
            </w:pPr>
          </w:p>
          <w:p w:rsidR="00884FAD" w:rsidRPr="005E3725" w:rsidRDefault="00884FAD" w:rsidP="00146382">
            <w:pPr>
              <w:rPr>
                <w:rFonts w:ascii="Book Antiqua" w:hAnsi="Book Antiqua" w:cstheme="majorBidi"/>
              </w:rPr>
            </w:pPr>
            <w:r w:rsidRPr="005E3725">
              <w:rPr>
                <w:rFonts w:ascii="Book Antiqua" w:hAnsi="Book Antiqua" w:cstheme="majorBidi"/>
              </w:rPr>
              <w:t>(vii) Cobas® CKMB</w:t>
            </w:r>
          </w:p>
          <w:p w:rsidR="00884FAD" w:rsidRPr="005E3725" w:rsidRDefault="00884FAD" w:rsidP="00146382">
            <w:pPr>
              <w:rPr>
                <w:rFonts w:ascii="Book Antiqua" w:hAnsi="Book Antiqua" w:cstheme="majorBidi"/>
              </w:rPr>
            </w:pPr>
            <w:r w:rsidRPr="005E3725">
              <w:rPr>
                <w:rFonts w:ascii="Book Antiqua" w:hAnsi="Book Antiqua" w:cstheme="majorBidi"/>
              </w:rPr>
              <w:t>Size: 100 Tests</w:t>
            </w:r>
          </w:p>
          <w:p w:rsidR="00884FAD" w:rsidRPr="005E3725" w:rsidRDefault="00884FAD" w:rsidP="00146382">
            <w:pPr>
              <w:rPr>
                <w:rFonts w:ascii="Book Antiqua" w:hAnsi="Book Antiqua" w:cstheme="majorBidi"/>
              </w:rPr>
            </w:pPr>
            <w:r w:rsidRPr="005E3725">
              <w:rPr>
                <w:rFonts w:ascii="Book Antiqua" w:hAnsi="Book Antiqua" w:cstheme="majorBidi"/>
              </w:rPr>
              <w:t>Code: 07190808190</w:t>
            </w:r>
          </w:p>
          <w:p w:rsidR="00884FAD" w:rsidRPr="005E3725" w:rsidRDefault="00884FAD" w:rsidP="00146382">
            <w:pPr>
              <w:rPr>
                <w:rFonts w:ascii="Book Antiqua" w:hAnsi="Book Antiqua" w:cstheme="majorBidi"/>
              </w:rPr>
            </w:pPr>
            <w:r w:rsidRPr="005E3725">
              <w:rPr>
                <w:rFonts w:ascii="Book Antiqua" w:hAnsi="Book Antiqua" w:cstheme="majorBidi"/>
              </w:rPr>
              <w:t>Shelf Life: 12Months</w:t>
            </w:r>
          </w:p>
          <w:p w:rsidR="00884FAD" w:rsidRPr="005E3725" w:rsidRDefault="00884FAD" w:rsidP="00146382">
            <w:pPr>
              <w:rPr>
                <w:rFonts w:ascii="Book Antiqua" w:hAnsi="Book Antiqua" w:cstheme="majorBidi"/>
              </w:rPr>
            </w:pPr>
            <w:r w:rsidRPr="005E3725">
              <w:rPr>
                <w:rFonts w:ascii="Book Antiqua" w:hAnsi="Book Antiqua" w:cstheme="majorBidi"/>
              </w:rPr>
              <w:t>(viii) Cobas® C.f.a.s. CK-MB</w:t>
            </w:r>
          </w:p>
          <w:p w:rsidR="00884FAD" w:rsidRPr="005E3725" w:rsidRDefault="00884FAD" w:rsidP="00146382">
            <w:pPr>
              <w:rPr>
                <w:rFonts w:ascii="Book Antiqua" w:hAnsi="Book Antiqua" w:cstheme="majorBidi"/>
              </w:rPr>
            </w:pPr>
            <w:r w:rsidRPr="005E3725">
              <w:rPr>
                <w:rFonts w:ascii="Book Antiqua" w:hAnsi="Book Antiqua" w:cstheme="majorBidi"/>
              </w:rPr>
              <w:t>Size: 3x1mL</w:t>
            </w:r>
          </w:p>
          <w:p w:rsidR="00884FAD" w:rsidRPr="005E3725" w:rsidRDefault="00884FAD" w:rsidP="00146382">
            <w:pPr>
              <w:rPr>
                <w:rFonts w:ascii="Book Antiqua" w:hAnsi="Book Antiqua" w:cstheme="majorBidi"/>
              </w:rPr>
            </w:pPr>
            <w:r w:rsidRPr="005E3725">
              <w:rPr>
                <w:rFonts w:ascii="Book Antiqua" w:hAnsi="Book Antiqua" w:cstheme="majorBidi"/>
              </w:rPr>
              <w:t>Code: 11447394</w:t>
            </w:r>
          </w:p>
          <w:p w:rsidR="00884FAD" w:rsidRPr="005E3725" w:rsidRDefault="00884FAD" w:rsidP="00146382">
            <w:pPr>
              <w:rPr>
                <w:rFonts w:ascii="Book Antiqua" w:hAnsi="Book Antiqua" w:cstheme="majorBidi"/>
              </w:rPr>
            </w:pPr>
            <w:r w:rsidRPr="005E3725">
              <w:rPr>
                <w:rFonts w:ascii="Book Antiqua" w:hAnsi="Book Antiqua" w:cstheme="majorBidi"/>
              </w:rPr>
              <w:t>Shelf Life: 24Months</w:t>
            </w:r>
          </w:p>
          <w:p w:rsidR="00884FAD" w:rsidRPr="005E3725" w:rsidRDefault="00884FAD" w:rsidP="00146382">
            <w:pPr>
              <w:rPr>
                <w:rFonts w:ascii="Book Antiqua" w:hAnsi="Book Antiqua" w:cstheme="majorBidi"/>
              </w:rPr>
            </w:pPr>
          </w:p>
        </w:tc>
        <w:tc>
          <w:tcPr>
            <w:tcW w:w="1701"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 xml:space="preserve">Immunoassay for the in vitro </w:t>
            </w:r>
            <w:r w:rsidR="009878AF" w:rsidRPr="005E3725">
              <w:rPr>
                <w:rFonts w:ascii="Book Antiqua" w:hAnsi="Book Antiqua" w:cstheme="majorBidi"/>
              </w:rPr>
              <w:t xml:space="preserve">Quantitative Determination </w:t>
            </w:r>
            <w:r w:rsidRPr="005E3725">
              <w:rPr>
                <w:rFonts w:ascii="Book Antiqua" w:hAnsi="Book Antiqua" w:cstheme="majorBidi"/>
              </w:rPr>
              <w:t>of the</w:t>
            </w:r>
          </w:p>
          <w:p w:rsidR="00884FAD" w:rsidRPr="005E3725" w:rsidRDefault="00884FAD" w:rsidP="00146382">
            <w:pPr>
              <w:rPr>
                <w:rFonts w:ascii="Book Antiqua" w:hAnsi="Book Antiqua" w:cstheme="majorBidi"/>
              </w:rPr>
            </w:pPr>
            <w:r w:rsidRPr="005E3725">
              <w:rPr>
                <w:rFonts w:ascii="Book Antiqua" w:hAnsi="Book Antiqua" w:cstheme="majorBidi"/>
              </w:rPr>
              <w:t>MB isoenzyme of Creatine Kinase in human serum and plasma.</w:t>
            </w:r>
          </w:p>
        </w:tc>
        <w:tc>
          <w:tcPr>
            <w:tcW w:w="1667" w:type="dxa"/>
            <w:gridSpan w:val="4"/>
            <w:shd w:val="clear" w:color="auto" w:fill="auto"/>
          </w:tcPr>
          <w:p w:rsidR="00884FAD" w:rsidRPr="005E3725" w:rsidRDefault="00183C1E" w:rsidP="00146382">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Roche Diagnostics GmbH,</w:t>
            </w:r>
          </w:p>
          <w:p w:rsidR="00884FAD" w:rsidRPr="005E3725" w:rsidRDefault="00884FAD" w:rsidP="00146382">
            <w:pPr>
              <w:rPr>
                <w:rFonts w:ascii="Book Antiqua" w:hAnsi="Book Antiqua" w:cstheme="majorBidi"/>
              </w:rPr>
            </w:pPr>
            <w:r w:rsidRPr="005E3725">
              <w:rPr>
                <w:rFonts w:ascii="Book Antiqua" w:hAnsi="Book Antiqua" w:cstheme="majorBidi"/>
              </w:rPr>
              <w:t>Sandhofer Str.116,</w:t>
            </w:r>
          </w:p>
          <w:p w:rsidR="00884FAD" w:rsidRPr="005E3725" w:rsidRDefault="00884FAD" w:rsidP="00146382">
            <w:pPr>
              <w:rPr>
                <w:rFonts w:ascii="Book Antiqua" w:hAnsi="Book Antiqua" w:cstheme="majorBidi"/>
                <w:rtl/>
              </w:rPr>
            </w:pPr>
            <w:r w:rsidRPr="005E3725">
              <w:rPr>
                <w:rFonts w:ascii="Book Antiqua" w:hAnsi="Book Antiqua" w:cstheme="majorBidi"/>
              </w:rPr>
              <w:t>68305 Mannheim, Germany</w:t>
            </w:r>
          </w:p>
          <w:p w:rsidR="00884FAD" w:rsidRPr="005E3725" w:rsidRDefault="00884FAD" w:rsidP="00146382">
            <w:pPr>
              <w:rPr>
                <w:rFonts w:ascii="Book Antiqua" w:hAnsi="Book Antiqua" w:cstheme="majorBidi"/>
                <w:sz w:val="12"/>
                <w:szCs w:val="12"/>
              </w:rPr>
            </w:pPr>
          </w:p>
          <w:p w:rsidR="00884FAD" w:rsidRPr="005E3725" w:rsidRDefault="00884FAD" w:rsidP="00146382">
            <w:pPr>
              <w:rPr>
                <w:rFonts w:ascii="Book Antiqua" w:hAnsi="Book Antiqua" w:cstheme="majorBidi"/>
              </w:rPr>
            </w:pPr>
            <w:r w:rsidRPr="005E3725">
              <w:rPr>
                <w:rFonts w:ascii="Book Antiqua" w:hAnsi="Book Antiqua" w:cstheme="majorBidi"/>
              </w:rPr>
              <w:t>(FSC Germany Issuance Date</w:t>
            </w:r>
          </w:p>
          <w:p w:rsidR="00884FAD" w:rsidRPr="005E3725" w:rsidRDefault="00884FAD" w:rsidP="00146382">
            <w:pPr>
              <w:rPr>
                <w:rFonts w:ascii="Book Antiqua" w:hAnsi="Book Antiqua" w:cstheme="majorBidi"/>
              </w:rPr>
            </w:pPr>
            <w:r w:rsidRPr="005E3725">
              <w:rPr>
                <w:rFonts w:ascii="Book Antiqua" w:hAnsi="Book Antiqua" w:cstheme="majorBidi"/>
              </w:rPr>
              <w:t>19-09-2016)</w:t>
            </w:r>
          </w:p>
          <w:p w:rsidR="00884FAD" w:rsidRPr="005E3725" w:rsidRDefault="00884FAD" w:rsidP="00146382">
            <w:pPr>
              <w:rPr>
                <w:rFonts w:ascii="Book Antiqua" w:hAnsi="Book Antiqua" w:cstheme="majorBidi"/>
                <w:b/>
                <w:bCs/>
                <w:sz w:val="10"/>
                <w:szCs w:val="10"/>
              </w:rPr>
            </w:pPr>
          </w:p>
        </w:tc>
        <w:tc>
          <w:tcPr>
            <w:tcW w:w="2903"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Cobas® CK Kits</w:t>
            </w:r>
          </w:p>
          <w:p w:rsidR="00884FAD" w:rsidRPr="005E3725" w:rsidRDefault="00884FAD" w:rsidP="00146382">
            <w:pPr>
              <w:rPr>
                <w:rFonts w:ascii="Book Antiqua" w:hAnsi="Book Antiqua" w:cstheme="majorBidi"/>
                <w:sz w:val="16"/>
                <w:szCs w:val="16"/>
              </w:rPr>
            </w:pP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Class C</w:t>
            </w:r>
          </w:p>
          <w:p w:rsidR="00884FAD" w:rsidRPr="005E3725" w:rsidRDefault="00884FAD" w:rsidP="00146382">
            <w:pPr>
              <w:rPr>
                <w:rFonts w:ascii="Book Antiqua" w:hAnsi="Book Antiqua" w:cstheme="majorBidi"/>
              </w:rPr>
            </w:pPr>
            <w:r w:rsidRPr="005E3725">
              <w:rPr>
                <w:rFonts w:ascii="Book Antiqua" w:hAnsi="Book Antiqua" w:cstheme="majorBidi"/>
              </w:rPr>
              <w:t>(i) Cobas® CK</w:t>
            </w:r>
          </w:p>
          <w:p w:rsidR="00884FAD" w:rsidRPr="005E3725" w:rsidRDefault="00884FAD" w:rsidP="00146382">
            <w:pPr>
              <w:rPr>
                <w:rFonts w:ascii="Book Antiqua" w:hAnsi="Book Antiqua" w:cstheme="majorBidi"/>
              </w:rPr>
            </w:pPr>
            <w:r w:rsidRPr="005E3725">
              <w:rPr>
                <w:rFonts w:ascii="Book Antiqua" w:hAnsi="Book Antiqua" w:cstheme="majorBidi"/>
              </w:rPr>
              <w:t>Code: 07442017190</w:t>
            </w:r>
          </w:p>
          <w:p w:rsidR="00884FAD" w:rsidRPr="005E3725" w:rsidRDefault="00884FAD" w:rsidP="00146382">
            <w:pPr>
              <w:rPr>
                <w:rFonts w:ascii="Book Antiqua" w:hAnsi="Book Antiqua" w:cstheme="majorBidi"/>
              </w:rPr>
            </w:pPr>
            <w:r w:rsidRPr="005E3725">
              <w:rPr>
                <w:rFonts w:ascii="Book Antiqua" w:hAnsi="Book Antiqua" w:cstheme="majorBidi"/>
              </w:rPr>
              <w:t>Size: 2x100 Tests</w:t>
            </w:r>
          </w:p>
          <w:p w:rsidR="00884FAD" w:rsidRPr="005E3725" w:rsidRDefault="00884FAD" w:rsidP="00146382">
            <w:pPr>
              <w:rPr>
                <w:rFonts w:ascii="Book Antiqua" w:hAnsi="Book Antiqua" w:cstheme="majorBidi"/>
              </w:rPr>
            </w:pPr>
            <w:r w:rsidRPr="005E3725">
              <w:rPr>
                <w:rFonts w:ascii="Book Antiqua" w:hAnsi="Book Antiqua" w:cstheme="majorBidi"/>
              </w:rPr>
              <w:t>Shelf Life: 12 Months</w:t>
            </w:r>
          </w:p>
          <w:p w:rsidR="00884FAD" w:rsidRPr="005E3725" w:rsidRDefault="00884FAD" w:rsidP="00146382">
            <w:pPr>
              <w:rPr>
                <w:rFonts w:ascii="Book Antiqua" w:hAnsi="Book Antiqua" w:cstheme="majorBidi"/>
                <w:sz w:val="16"/>
                <w:szCs w:val="16"/>
              </w:rPr>
            </w:pPr>
          </w:p>
          <w:p w:rsidR="00884FAD" w:rsidRPr="005E3725" w:rsidRDefault="00884FAD" w:rsidP="00146382">
            <w:pPr>
              <w:rPr>
                <w:rFonts w:ascii="Book Antiqua" w:hAnsi="Book Antiqua" w:cstheme="majorBidi"/>
              </w:rPr>
            </w:pPr>
            <w:r w:rsidRPr="005E3725">
              <w:rPr>
                <w:rFonts w:ascii="Book Antiqua" w:hAnsi="Book Antiqua" w:cstheme="majorBidi"/>
              </w:rPr>
              <w:t>(ii) Cobas® CK</w:t>
            </w:r>
          </w:p>
          <w:p w:rsidR="00884FAD" w:rsidRPr="005E3725" w:rsidRDefault="00884FAD" w:rsidP="00146382">
            <w:pPr>
              <w:rPr>
                <w:rFonts w:ascii="Book Antiqua" w:hAnsi="Book Antiqua" w:cstheme="majorBidi"/>
              </w:rPr>
            </w:pPr>
            <w:r w:rsidRPr="005E3725">
              <w:rPr>
                <w:rFonts w:ascii="Book Antiqua" w:hAnsi="Book Antiqua" w:cstheme="majorBidi"/>
              </w:rPr>
              <w:t>Size: 200 Tests</w:t>
            </w:r>
          </w:p>
          <w:p w:rsidR="00884FAD" w:rsidRPr="005E3725" w:rsidRDefault="00884FAD" w:rsidP="00146382">
            <w:pPr>
              <w:rPr>
                <w:rFonts w:ascii="Book Antiqua" w:hAnsi="Book Antiqua" w:cstheme="majorBidi"/>
              </w:rPr>
            </w:pPr>
            <w:r w:rsidRPr="005E3725">
              <w:rPr>
                <w:rFonts w:ascii="Book Antiqua" w:hAnsi="Book Antiqua" w:cstheme="majorBidi"/>
              </w:rPr>
              <w:t>Code: 07190794190</w:t>
            </w:r>
          </w:p>
          <w:p w:rsidR="00884FAD" w:rsidRPr="005E3725" w:rsidRDefault="00884FAD" w:rsidP="00146382">
            <w:pPr>
              <w:rPr>
                <w:rFonts w:ascii="Book Antiqua" w:hAnsi="Book Antiqua" w:cstheme="majorBidi"/>
              </w:rPr>
            </w:pPr>
            <w:r w:rsidRPr="005E3725">
              <w:rPr>
                <w:rFonts w:ascii="Book Antiqua" w:hAnsi="Book Antiqua" w:cstheme="majorBidi"/>
              </w:rPr>
              <w:t>Shelf Life: 12Months</w:t>
            </w:r>
          </w:p>
        </w:tc>
        <w:tc>
          <w:tcPr>
            <w:tcW w:w="1701"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In vitro test for the quantitative determination of Creatine Kinase (CK) in</w:t>
            </w:r>
          </w:p>
          <w:p w:rsidR="00884FAD" w:rsidRPr="005E3725" w:rsidRDefault="00884FAD" w:rsidP="00146382">
            <w:pPr>
              <w:rPr>
                <w:rFonts w:ascii="Book Antiqua" w:hAnsi="Book Antiqua" w:cstheme="majorBidi"/>
              </w:rPr>
            </w:pPr>
            <w:r w:rsidRPr="005E3725">
              <w:rPr>
                <w:rFonts w:ascii="Book Antiqua" w:hAnsi="Book Antiqua" w:cstheme="majorBidi"/>
              </w:rPr>
              <w:t>human serum and plasma on the cobas c 111 system.</w:t>
            </w:r>
          </w:p>
        </w:tc>
        <w:tc>
          <w:tcPr>
            <w:tcW w:w="1667" w:type="dxa"/>
            <w:gridSpan w:val="4"/>
            <w:shd w:val="clear" w:color="auto" w:fill="auto"/>
          </w:tcPr>
          <w:p w:rsidR="00884FAD" w:rsidRPr="005E3725" w:rsidRDefault="00183C1E" w:rsidP="00146382">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Roche Diagnostics GmbH,</w:t>
            </w:r>
          </w:p>
          <w:p w:rsidR="00884FAD" w:rsidRPr="005E3725" w:rsidRDefault="00884FAD" w:rsidP="00146382">
            <w:pPr>
              <w:rPr>
                <w:rFonts w:ascii="Book Antiqua" w:hAnsi="Book Antiqua" w:cstheme="majorBidi"/>
                <w:rtl/>
              </w:rPr>
            </w:pPr>
            <w:r w:rsidRPr="005E3725">
              <w:rPr>
                <w:rFonts w:ascii="Book Antiqua" w:hAnsi="Book Antiqua" w:cstheme="majorBidi"/>
              </w:rPr>
              <w:t>Sandhofer Str.116, 68305 Mannheim, Germany</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(FSC Germany Issuance Date</w:t>
            </w:r>
          </w:p>
          <w:p w:rsidR="00884FAD" w:rsidRPr="005E3725" w:rsidRDefault="00884FAD" w:rsidP="00146382">
            <w:pPr>
              <w:rPr>
                <w:rFonts w:ascii="Book Antiqua" w:hAnsi="Book Antiqua" w:cstheme="majorBidi"/>
              </w:rPr>
            </w:pPr>
            <w:r w:rsidRPr="005E3725">
              <w:rPr>
                <w:rFonts w:ascii="Book Antiqua" w:hAnsi="Book Antiqua" w:cstheme="majorBidi"/>
              </w:rPr>
              <w:t>19-09-2016)</w:t>
            </w:r>
          </w:p>
          <w:p w:rsidR="00884FAD" w:rsidRPr="005E3725" w:rsidRDefault="00884FAD" w:rsidP="00146382">
            <w:pPr>
              <w:rPr>
                <w:rFonts w:ascii="Book Antiqua" w:hAnsi="Book Antiqua" w:cstheme="majorBidi"/>
                <w:b/>
                <w:bCs/>
              </w:rPr>
            </w:pPr>
          </w:p>
        </w:tc>
        <w:tc>
          <w:tcPr>
            <w:tcW w:w="2903"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Cobas Roche Cardiac ProBNP Kit</w:t>
            </w:r>
          </w:p>
          <w:p w:rsidR="00884FAD" w:rsidRPr="005E3725" w:rsidRDefault="00884FAD" w:rsidP="00146382">
            <w:pPr>
              <w:rPr>
                <w:rFonts w:ascii="Book Antiqua" w:hAnsi="Book Antiqua" w:cstheme="majorBidi"/>
              </w:rPr>
            </w:pP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Class C</w:t>
            </w:r>
          </w:p>
          <w:p w:rsidR="00884FAD" w:rsidRPr="005E3725" w:rsidRDefault="00884FAD" w:rsidP="00146382">
            <w:pPr>
              <w:rPr>
                <w:rFonts w:ascii="Book Antiqua" w:hAnsi="Book Antiqua" w:cstheme="majorBidi"/>
              </w:rPr>
            </w:pPr>
            <w:r w:rsidRPr="005E3725">
              <w:rPr>
                <w:rFonts w:ascii="Book Antiqua" w:hAnsi="Book Antiqua" w:cstheme="majorBidi"/>
              </w:rPr>
              <w:t>(i) Cobas® Elecsys ProBNP II</w:t>
            </w:r>
          </w:p>
          <w:p w:rsidR="00884FAD" w:rsidRPr="005E3725" w:rsidRDefault="00884FAD" w:rsidP="00146382">
            <w:pPr>
              <w:rPr>
                <w:rFonts w:ascii="Book Antiqua" w:hAnsi="Book Antiqua" w:cstheme="majorBidi"/>
              </w:rPr>
            </w:pPr>
            <w:r w:rsidRPr="005E3725">
              <w:rPr>
                <w:rFonts w:ascii="Book Antiqua" w:hAnsi="Book Antiqua" w:cstheme="majorBidi"/>
              </w:rPr>
              <w:t>Size: 100 Tests</w:t>
            </w:r>
          </w:p>
          <w:p w:rsidR="00884FAD" w:rsidRPr="005E3725" w:rsidRDefault="00884FAD" w:rsidP="00146382">
            <w:pPr>
              <w:rPr>
                <w:rFonts w:ascii="Book Antiqua" w:hAnsi="Book Antiqua" w:cstheme="majorBidi"/>
              </w:rPr>
            </w:pPr>
            <w:r w:rsidRPr="005E3725">
              <w:rPr>
                <w:rFonts w:ascii="Book Antiqua" w:hAnsi="Book Antiqua" w:cstheme="majorBidi"/>
              </w:rPr>
              <w:t>Code: 04842464</w:t>
            </w:r>
          </w:p>
          <w:p w:rsidR="00884FAD" w:rsidRPr="005E3725" w:rsidRDefault="00884FAD" w:rsidP="00146382">
            <w:pPr>
              <w:rPr>
                <w:rFonts w:ascii="Book Antiqua" w:hAnsi="Book Antiqua" w:cstheme="majorBidi"/>
                <w:sz w:val="16"/>
                <w:szCs w:val="16"/>
              </w:rPr>
            </w:pPr>
            <w:r w:rsidRPr="005E3725">
              <w:rPr>
                <w:rFonts w:ascii="Book Antiqua" w:hAnsi="Book Antiqua" w:cstheme="majorBidi"/>
              </w:rPr>
              <w:t>Shelf Life:18 Months</w:t>
            </w:r>
          </w:p>
          <w:p w:rsidR="00884FAD" w:rsidRPr="005E3725" w:rsidRDefault="00884FAD" w:rsidP="00146382">
            <w:pPr>
              <w:rPr>
                <w:rFonts w:ascii="Book Antiqua" w:hAnsi="Book Antiqua" w:cstheme="majorBidi"/>
                <w:sz w:val="16"/>
                <w:szCs w:val="16"/>
              </w:rPr>
            </w:pPr>
          </w:p>
          <w:p w:rsidR="00884FAD" w:rsidRPr="005E3725" w:rsidRDefault="00884FAD" w:rsidP="00146382">
            <w:pPr>
              <w:rPr>
                <w:rFonts w:ascii="Book Antiqua" w:hAnsi="Book Antiqua" w:cstheme="majorBidi"/>
              </w:rPr>
            </w:pPr>
            <w:r w:rsidRPr="005E3725">
              <w:rPr>
                <w:rFonts w:ascii="Book Antiqua" w:hAnsi="Book Antiqua" w:cstheme="majorBidi"/>
              </w:rPr>
              <w:t>(ii) Cobas® Elecsys ProBNP II CalSet</w:t>
            </w:r>
          </w:p>
          <w:p w:rsidR="00884FAD" w:rsidRPr="005E3725" w:rsidRDefault="00884FAD" w:rsidP="00146382">
            <w:pPr>
              <w:rPr>
                <w:rFonts w:ascii="Book Antiqua" w:hAnsi="Book Antiqua" w:cstheme="majorBidi"/>
              </w:rPr>
            </w:pPr>
            <w:r w:rsidRPr="005E3725">
              <w:rPr>
                <w:rFonts w:ascii="Book Antiqua" w:hAnsi="Book Antiqua" w:cstheme="majorBidi"/>
              </w:rPr>
              <w:t>Size: 4x1mL</w:t>
            </w:r>
          </w:p>
          <w:p w:rsidR="00884FAD" w:rsidRPr="005E3725" w:rsidRDefault="00884FAD" w:rsidP="00146382">
            <w:pPr>
              <w:rPr>
                <w:rFonts w:ascii="Book Antiqua" w:hAnsi="Book Antiqua" w:cstheme="majorBidi"/>
              </w:rPr>
            </w:pPr>
            <w:r w:rsidRPr="005E3725">
              <w:rPr>
                <w:rFonts w:ascii="Book Antiqua" w:hAnsi="Book Antiqua" w:cstheme="majorBidi"/>
              </w:rPr>
              <w:t>Code: 04842472</w:t>
            </w:r>
          </w:p>
          <w:p w:rsidR="00884FAD" w:rsidRPr="005E3725" w:rsidRDefault="00884FAD" w:rsidP="00146382">
            <w:pPr>
              <w:rPr>
                <w:rFonts w:ascii="Book Antiqua" w:hAnsi="Book Antiqua" w:cstheme="majorBidi"/>
              </w:rPr>
            </w:pPr>
            <w:r w:rsidRPr="005E3725">
              <w:rPr>
                <w:rFonts w:ascii="Book Antiqua" w:hAnsi="Book Antiqua" w:cstheme="majorBidi"/>
              </w:rPr>
              <w:t>Shelf Life: 18Months</w:t>
            </w:r>
          </w:p>
          <w:p w:rsidR="00884FAD" w:rsidRPr="005E3725" w:rsidRDefault="00884FAD" w:rsidP="00146382">
            <w:pPr>
              <w:rPr>
                <w:rFonts w:ascii="Book Antiqua" w:hAnsi="Book Antiqua" w:cstheme="majorBidi"/>
                <w:sz w:val="14"/>
                <w:szCs w:val="14"/>
              </w:rPr>
            </w:pPr>
          </w:p>
          <w:p w:rsidR="00884FAD" w:rsidRPr="005E3725" w:rsidRDefault="00884FAD" w:rsidP="00146382">
            <w:pPr>
              <w:rPr>
                <w:rFonts w:ascii="Book Antiqua" w:hAnsi="Book Antiqua" w:cstheme="majorBidi"/>
              </w:rPr>
            </w:pPr>
            <w:r w:rsidRPr="005E3725">
              <w:rPr>
                <w:rFonts w:ascii="Book Antiqua" w:hAnsi="Book Antiqua" w:cstheme="majorBidi"/>
              </w:rPr>
              <w:t>(iii) Cobas® Elecsys ProBNP II STAT</w:t>
            </w:r>
          </w:p>
          <w:p w:rsidR="00884FAD" w:rsidRPr="005E3725" w:rsidRDefault="00884FAD" w:rsidP="00146382">
            <w:pPr>
              <w:rPr>
                <w:rFonts w:ascii="Book Antiqua" w:hAnsi="Book Antiqua" w:cstheme="majorBidi"/>
              </w:rPr>
            </w:pPr>
            <w:r w:rsidRPr="005E3725">
              <w:rPr>
                <w:rFonts w:ascii="Book Antiqua" w:hAnsi="Book Antiqua" w:cstheme="majorBidi"/>
              </w:rPr>
              <w:t>Size: 100 Tests</w:t>
            </w:r>
          </w:p>
          <w:p w:rsidR="00884FAD" w:rsidRPr="005E3725" w:rsidRDefault="00884FAD" w:rsidP="00146382">
            <w:pPr>
              <w:rPr>
                <w:rFonts w:ascii="Book Antiqua" w:hAnsi="Book Antiqua" w:cstheme="majorBidi"/>
              </w:rPr>
            </w:pPr>
            <w:r w:rsidRPr="005E3725">
              <w:rPr>
                <w:rFonts w:ascii="Book Antiqua" w:hAnsi="Book Antiqua" w:cstheme="majorBidi"/>
              </w:rPr>
              <w:t>Code: 05390109</w:t>
            </w:r>
          </w:p>
          <w:p w:rsidR="00884FAD" w:rsidRPr="005E3725" w:rsidRDefault="00884FAD" w:rsidP="00146382">
            <w:pPr>
              <w:rPr>
                <w:rFonts w:ascii="Book Antiqua" w:hAnsi="Book Antiqua" w:cstheme="majorBidi"/>
              </w:rPr>
            </w:pPr>
            <w:r w:rsidRPr="005E3725">
              <w:rPr>
                <w:rFonts w:ascii="Book Antiqua" w:hAnsi="Book Antiqua" w:cstheme="majorBidi"/>
              </w:rPr>
              <w:t>Shelf Life: 18Month</w:t>
            </w:r>
          </w:p>
          <w:p w:rsidR="00884FAD" w:rsidRPr="005E3725" w:rsidRDefault="00884FAD" w:rsidP="00146382">
            <w:pPr>
              <w:rPr>
                <w:rFonts w:ascii="Book Antiqua" w:hAnsi="Book Antiqua" w:cstheme="majorBidi"/>
                <w:sz w:val="14"/>
                <w:szCs w:val="14"/>
              </w:rPr>
            </w:pPr>
          </w:p>
          <w:p w:rsidR="00884FAD" w:rsidRPr="005E3725" w:rsidRDefault="00884FAD" w:rsidP="00146382">
            <w:pPr>
              <w:rPr>
                <w:rFonts w:ascii="Book Antiqua" w:hAnsi="Book Antiqua" w:cstheme="majorBidi"/>
              </w:rPr>
            </w:pPr>
            <w:r w:rsidRPr="005E3725">
              <w:rPr>
                <w:rFonts w:ascii="Book Antiqua" w:hAnsi="Book Antiqua" w:cstheme="majorBidi"/>
              </w:rPr>
              <w:t>(iv)Cobas® Elecsys proBNP II STAT CalSet</w:t>
            </w:r>
          </w:p>
          <w:p w:rsidR="00884FAD" w:rsidRPr="005E3725" w:rsidRDefault="00884FAD" w:rsidP="00146382">
            <w:pPr>
              <w:rPr>
                <w:rFonts w:ascii="Book Antiqua" w:hAnsi="Book Antiqua" w:cstheme="majorBidi"/>
              </w:rPr>
            </w:pPr>
            <w:r w:rsidRPr="005E3725">
              <w:rPr>
                <w:rFonts w:ascii="Book Antiqua" w:hAnsi="Book Antiqua" w:cstheme="majorBidi"/>
              </w:rPr>
              <w:t>Size: 4x1mL</w:t>
            </w:r>
          </w:p>
          <w:p w:rsidR="00884FAD" w:rsidRPr="005E3725" w:rsidRDefault="00884FAD" w:rsidP="00146382">
            <w:pPr>
              <w:rPr>
                <w:rFonts w:ascii="Book Antiqua" w:hAnsi="Book Antiqua" w:cstheme="majorBidi"/>
              </w:rPr>
            </w:pPr>
            <w:r w:rsidRPr="005E3725">
              <w:rPr>
                <w:rFonts w:ascii="Book Antiqua" w:hAnsi="Book Antiqua" w:cstheme="majorBidi"/>
              </w:rPr>
              <w:t>Code: 05390117</w:t>
            </w:r>
          </w:p>
          <w:p w:rsidR="00884FAD" w:rsidRPr="005E3725" w:rsidRDefault="00884FAD" w:rsidP="00146382">
            <w:pPr>
              <w:rPr>
                <w:rFonts w:ascii="Book Antiqua" w:hAnsi="Book Antiqua" w:cstheme="majorBidi"/>
              </w:rPr>
            </w:pPr>
            <w:r w:rsidRPr="005E3725">
              <w:rPr>
                <w:rFonts w:ascii="Book Antiqua" w:hAnsi="Book Antiqua" w:cstheme="majorBidi"/>
              </w:rPr>
              <w:t>Shelf Life: 18Month</w:t>
            </w:r>
          </w:p>
          <w:p w:rsidR="00884FAD" w:rsidRPr="005E3725" w:rsidRDefault="00884FAD" w:rsidP="00146382">
            <w:pPr>
              <w:rPr>
                <w:rFonts w:ascii="Book Antiqua" w:hAnsi="Book Antiqua" w:cstheme="majorBidi"/>
                <w:sz w:val="12"/>
                <w:szCs w:val="12"/>
              </w:rPr>
            </w:pPr>
          </w:p>
          <w:p w:rsidR="00884FAD" w:rsidRPr="005E3725" w:rsidRDefault="00884FAD" w:rsidP="00146382">
            <w:pPr>
              <w:rPr>
                <w:rFonts w:ascii="Book Antiqua" w:hAnsi="Book Antiqua" w:cstheme="majorBidi"/>
              </w:rPr>
            </w:pPr>
            <w:r w:rsidRPr="005E3725">
              <w:rPr>
                <w:rFonts w:ascii="Book Antiqua" w:hAnsi="Book Antiqua" w:cstheme="majorBidi"/>
              </w:rPr>
              <w:t>(v) Cobas® Elecsys proBNP II</w:t>
            </w:r>
          </w:p>
          <w:p w:rsidR="00884FAD" w:rsidRPr="005E3725" w:rsidRDefault="00884FAD" w:rsidP="00146382">
            <w:pPr>
              <w:rPr>
                <w:rFonts w:ascii="Book Antiqua" w:hAnsi="Book Antiqua" w:cstheme="majorBidi"/>
              </w:rPr>
            </w:pPr>
            <w:r w:rsidRPr="005E3725">
              <w:rPr>
                <w:rFonts w:ascii="Book Antiqua" w:hAnsi="Book Antiqua" w:cstheme="majorBidi"/>
              </w:rPr>
              <w:t>Size: 300 Tests</w:t>
            </w:r>
          </w:p>
          <w:p w:rsidR="00884FAD" w:rsidRPr="005E3725" w:rsidRDefault="00884FAD" w:rsidP="00146382">
            <w:pPr>
              <w:rPr>
                <w:rFonts w:ascii="Book Antiqua" w:hAnsi="Book Antiqua" w:cstheme="majorBidi"/>
              </w:rPr>
            </w:pPr>
            <w:r w:rsidRPr="005E3725">
              <w:rPr>
                <w:rFonts w:ascii="Book Antiqua" w:hAnsi="Book Antiqua" w:cstheme="majorBidi"/>
              </w:rPr>
              <w:t>Code: 07027664190</w:t>
            </w:r>
          </w:p>
          <w:p w:rsidR="00884FAD" w:rsidRPr="005E3725" w:rsidRDefault="00884FAD" w:rsidP="00146382">
            <w:pPr>
              <w:rPr>
                <w:rFonts w:ascii="Book Antiqua" w:hAnsi="Book Antiqua" w:cstheme="majorBidi"/>
              </w:rPr>
            </w:pPr>
            <w:r w:rsidRPr="005E3725">
              <w:rPr>
                <w:rFonts w:ascii="Book Antiqua" w:hAnsi="Book Antiqua" w:cstheme="majorBidi"/>
              </w:rPr>
              <w:t>Shelf Life: 18Month</w:t>
            </w:r>
          </w:p>
          <w:p w:rsidR="00884FAD" w:rsidRPr="005E3725" w:rsidRDefault="00884FAD" w:rsidP="00146382">
            <w:pPr>
              <w:rPr>
                <w:rFonts w:ascii="Book Antiqua" w:hAnsi="Book Antiqua" w:cstheme="majorBidi"/>
                <w:sz w:val="12"/>
                <w:szCs w:val="12"/>
              </w:rPr>
            </w:pPr>
          </w:p>
          <w:p w:rsidR="00884FAD" w:rsidRPr="005E3725" w:rsidRDefault="00884FAD" w:rsidP="00146382">
            <w:pPr>
              <w:rPr>
                <w:rFonts w:ascii="Book Antiqua" w:hAnsi="Book Antiqua" w:cstheme="majorBidi"/>
              </w:rPr>
            </w:pPr>
            <w:r w:rsidRPr="005E3725">
              <w:rPr>
                <w:rFonts w:ascii="Book Antiqua" w:hAnsi="Book Antiqua" w:cstheme="majorBidi"/>
              </w:rPr>
              <w:t>(vi) Cobas® CalSet proBNP II</w:t>
            </w:r>
          </w:p>
          <w:p w:rsidR="00884FAD" w:rsidRPr="005E3725" w:rsidRDefault="00884FAD" w:rsidP="00146382">
            <w:pPr>
              <w:rPr>
                <w:rFonts w:ascii="Book Antiqua" w:hAnsi="Book Antiqua" w:cstheme="majorBidi"/>
              </w:rPr>
            </w:pPr>
            <w:r w:rsidRPr="005E3725">
              <w:rPr>
                <w:rFonts w:ascii="Book Antiqua" w:hAnsi="Book Antiqua" w:cstheme="majorBidi"/>
              </w:rPr>
              <w:t>Size:4x1mL</w:t>
            </w:r>
          </w:p>
          <w:p w:rsidR="00884FAD" w:rsidRPr="005E3725" w:rsidRDefault="00884FAD" w:rsidP="00146382">
            <w:pPr>
              <w:rPr>
                <w:rFonts w:ascii="Book Antiqua" w:hAnsi="Book Antiqua" w:cstheme="majorBidi"/>
              </w:rPr>
            </w:pPr>
            <w:r w:rsidRPr="005E3725">
              <w:rPr>
                <w:rFonts w:ascii="Book Antiqua" w:hAnsi="Book Antiqua" w:cstheme="majorBidi"/>
              </w:rPr>
              <w:t>Code:07360886190</w:t>
            </w:r>
          </w:p>
          <w:p w:rsidR="00884FAD" w:rsidRPr="005E3725" w:rsidRDefault="00884FAD" w:rsidP="00146382">
            <w:pPr>
              <w:rPr>
                <w:rFonts w:ascii="Book Antiqua" w:hAnsi="Book Antiqua" w:cstheme="majorBidi"/>
              </w:rPr>
            </w:pPr>
            <w:r w:rsidRPr="005E3725">
              <w:rPr>
                <w:rFonts w:ascii="Book Antiqua" w:hAnsi="Book Antiqua" w:cstheme="majorBidi"/>
              </w:rPr>
              <w:t>Shelf Life: 18 Months</w:t>
            </w:r>
          </w:p>
          <w:p w:rsidR="00884FAD" w:rsidRPr="005E3725" w:rsidRDefault="00884FAD" w:rsidP="00146382">
            <w:pPr>
              <w:rPr>
                <w:rFonts w:ascii="Book Antiqua" w:hAnsi="Book Antiqua" w:cstheme="majorBidi"/>
                <w:sz w:val="12"/>
                <w:szCs w:val="12"/>
              </w:rPr>
            </w:pPr>
          </w:p>
          <w:p w:rsidR="00884FAD" w:rsidRPr="005E3725" w:rsidRDefault="00884FAD" w:rsidP="00146382">
            <w:pPr>
              <w:rPr>
                <w:rFonts w:ascii="Book Antiqua" w:hAnsi="Book Antiqua" w:cstheme="majorBidi"/>
              </w:rPr>
            </w:pPr>
            <w:r w:rsidRPr="005E3725">
              <w:rPr>
                <w:rFonts w:ascii="Book Antiqua" w:hAnsi="Book Antiqua" w:cstheme="majorBidi"/>
              </w:rPr>
              <w:t>(vii) Cobas® Elecsys PreciControl Cardiac II</w:t>
            </w:r>
          </w:p>
          <w:p w:rsidR="00884FAD" w:rsidRPr="005E3725" w:rsidRDefault="00884FAD" w:rsidP="00146382">
            <w:pPr>
              <w:rPr>
                <w:rFonts w:ascii="Book Antiqua" w:hAnsi="Book Antiqua" w:cstheme="majorBidi"/>
              </w:rPr>
            </w:pPr>
            <w:r w:rsidRPr="005E3725">
              <w:rPr>
                <w:rFonts w:ascii="Book Antiqua" w:hAnsi="Book Antiqua" w:cstheme="majorBidi"/>
              </w:rPr>
              <w:t>Size:4x2mL</w:t>
            </w:r>
          </w:p>
          <w:p w:rsidR="00884FAD" w:rsidRPr="005E3725" w:rsidRDefault="00884FAD" w:rsidP="00146382">
            <w:pPr>
              <w:rPr>
                <w:rFonts w:ascii="Book Antiqua" w:hAnsi="Book Antiqua" w:cstheme="majorBidi"/>
              </w:rPr>
            </w:pPr>
            <w:r w:rsidRPr="005E3725">
              <w:rPr>
                <w:rFonts w:ascii="Book Antiqua" w:hAnsi="Book Antiqua" w:cstheme="majorBidi"/>
              </w:rPr>
              <w:t>Code:04917049</w:t>
            </w:r>
          </w:p>
          <w:p w:rsidR="00884FAD" w:rsidRPr="005E3725" w:rsidRDefault="00884FAD" w:rsidP="00146382">
            <w:pPr>
              <w:rPr>
                <w:rFonts w:ascii="Book Antiqua" w:hAnsi="Book Antiqua" w:cstheme="majorBidi"/>
              </w:rPr>
            </w:pPr>
            <w:r w:rsidRPr="005E3725">
              <w:rPr>
                <w:rFonts w:ascii="Book Antiqua" w:hAnsi="Book Antiqua" w:cstheme="majorBidi"/>
              </w:rPr>
              <w:t>Shelf Life: 18 Months</w:t>
            </w:r>
          </w:p>
          <w:p w:rsidR="00884FAD" w:rsidRPr="005E3725" w:rsidRDefault="00884FAD" w:rsidP="00146382">
            <w:pPr>
              <w:rPr>
                <w:rFonts w:ascii="Book Antiqua" w:hAnsi="Book Antiqua" w:cstheme="majorBidi"/>
                <w:sz w:val="10"/>
                <w:szCs w:val="10"/>
              </w:rPr>
            </w:pPr>
          </w:p>
          <w:p w:rsidR="00884FAD" w:rsidRPr="005E3725" w:rsidRDefault="00884FAD" w:rsidP="00146382">
            <w:pPr>
              <w:rPr>
                <w:rFonts w:ascii="Book Antiqua" w:hAnsi="Book Antiqua" w:cstheme="majorBidi"/>
              </w:rPr>
            </w:pPr>
            <w:r w:rsidRPr="005E3725">
              <w:rPr>
                <w:rFonts w:ascii="Book Antiqua" w:hAnsi="Book Antiqua" w:cstheme="majorBidi"/>
              </w:rPr>
              <w:t>(viii) Cobas® Elecsys Roche Cardiac pro BNP+</w:t>
            </w:r>
          </w:p>
          <w:p w:rsidR="00884FAD" w:rsidRPr="005E3725" w:rsidRDefault="00884FAD" w:rsidP="00146382">
            <w:pPr>
              <w:rPr>
                <w:rFonts w:ascii="Book Antiqua" w:hAnsi="Book Antiqua" w:cstheme="majorBidi"/>
              </w:rPr>
            </w:pPr>
            <w:r w:rsidRPr="005E3725">
              <w:rPr>
                <w:rFonts w:ascii="Book Antiqua" w:hAnsi="Book Antiqua" w:cstheme="majorBidi"/>
              </w:rPr>
              <w:t>Size: 10 Tests</w:t>
            </w:r>
          </w:p>
          <w:p w:rsidR="00884FAD" w:rsidRPr="005E3725" w:rsidRDefault="00884FAD" w:rsidP="00146382">
            <w:pPr>
              <w:rPr>
                <w:rFonts w:ascii="Book Antiqua" w:hAnsi="Book Antiqua" w:cstheme="majorBidi"/>
              </w:rPr>
            </w:pPr>
            <w:r w:rsidRPr="005E3725">
              <w:rPr>
                <w:rFonts w:ascii="Book Antiqua" w:hAnsi="Book Antiqua" w:cstheme="majorBidi"/>
              </w:rPr>
              <w:t>Code: 05533643</w:t>
            </w:r>
          </w:p>
          <w:p w:rsidR="00884FAD" w:rsidRPr="005E3725" w:rsidRDefault="00884FAD" w:rsidP="00146382">
            <w:pPr>
              <w:rPr>
                <w:rFonts w:ascii="Book Antiqua" w:hAnsi="Book Antiqua" w:cstheme="majorBidi"/>
              </w:rPr>
            </w:pPr>
            <w:r w:rsidRPr="005E3725">
              <w:rPr>
                <w:rFonts w:ascii="Book Antiqua" w:hAnsi="Book Antiqua" w:cstheme="majorBidi"/>
              </w:rPr>
              <w:t>Shelf Life: 09 Months</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(ix) Cobas® Elecsys Roche Cardiac proBNP</w:t>
            </w:r>
          </w:p>
          <w:p w:rsidR="00884FAD" w:rsidRPr="005E3725" w:rsidRDefault="00884FAD" w:rsidP="00146382">
            <w:pPr>
              <w:rPr>
                <w:rFonts w:ascii="Book Antiqua" w:hAnsi="Book Antiqua" w:cstheme="majorBidi"/>
              </w:rPr>
            </w:pPr>
            <w:r w:rsidRPr="005E3725">
              <w:rPr>
                <w:rFonts w:ascii="Book Antiqua" w:hAnsi="Book Antiqua" w:cstheme="majorBidi"/>
              </w:rPr>
              <w:t>Size:2x1mL</w:t>
            </w:r>
          </w:p>
          <w:p w:rsidR="00884FAD" w:rsidRPr="005E3725" w:rsidRDefault="00884FAD" w:rsidP="00146382">
            <w:pPr>
              <w:rPr>
                <w:rFonts w:ascii="Book Antiqua" w:hAnsi="Book Antiqua" w:cstheme="majorBidi"/>
              </w:rPr>
            </w:pPr>
            <w:r w:rsidRPr="005E3725">
              <w:rPr>
                <w:rFonts w:ascii="Book Antiqua" w:hAnsi="Book Antiqua" w:cstheme="majorBidi"/>
              </w:rPr>
              <w:t>Code:04890493</w:t>
            </w:r>
          </w:p>
          <w:p w:rsidR="00884FAD" w:rsidRPr="005E3725" w:rsidRDefault="00884FAD" w:rsidP="00146382">
            <w:pPr>
              <w:rPr>
                <w:rFonts w:ascii="Book Antiqua" w:hAnsi="Book Antiqua" w:cstheme="majorBidi"/>
              </w:rPr>
            </w:pPr>
            <w:r w:rsidRPr="005E3725">
              <w:rPr>
                <w:rFonts w:ascii="Book Antiqua" w:hAnsi="Book Antiqua" w:cstheme="majorBidi"/>
              </w:rPr>
              <w:t>Shelf Life: 12 Months</w:t>
            </w:r>
          </w:p>
          <w:p w:rsidR="00884FAD" w:rsidRPr="005E3725" w:rsidRDefault="00884FAD" w:rsidP="00146382">
            <w:pPr>
              <w:rPr>
                <w:rFonts w:ascii="Book Antiqua" w:hAnsi="Book Antiqua" w:cstheme="majorBidi"/>
              </w:rPr>
            </w:pPr>
          </w:p>
        </w:tc>
        <w:tc>
          <w:tcPr>
            <w:tcW w:w="1701" w:type="dxa"/>
            <w:gridSpan w:val="4"/>
            <w:shd w:val="clear" w:color="auto" w:fill="auto"/>
          </w:tcPr>
          <w:p w:rsidR="00183C1E" w:rsidRPr="005E3725" w:rsidRDefault="0090444F" w:rsidP="00146382">
            <w:pPr>
              <w:rPr>
                <w:rFonts w:ascii="Book Antiqua" w:hAnsi="Book Antiqua" w:cstheme="majorBidi"/>
              </w:rPr>
            </w:pPr>
            <w:r w:rsidRPr="005E3725">
              <w:rPr>
                <w:rFonts w:ascii="Book Antiqua" w:hAnsi="Book Antiqua" w:cstheme="majorBidi"/>
              </w:rPr>
              <w:t>Cardiac Probe BNP Kit.</w:t>
            </w:r>
          </w:p>
        </w:tc>
        <w:tc>
          <w:tcPr>
            <w:tcW w:w="1667" w:type="dxa"/>
            <w:gridSpan w:val="4"/>
            <w:shd w:val="clear" w:color="auto" w:fill="auto"/>
          </w:tcPr>
          <w:p w:rsidR="00884FAD" w:rsidRPr="005E3725" w:rsidRDefault="00183C1E" w:rsidP="00146382">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884FAD" w:rsidRPr="005E3725" w:rsidRDefault="00884FAD" w:rsidP="00146382">
            <w:pPr>
              <w:rPr>
                <w:rFonts w:ascii="Book Antiqua" w:hAnsi="Book Antiqua" w:cstheme="majorBidi"/>
                <w:rtl/>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Roche Molecular System Inc., 1080 US Hwy 202, South Branchburg, NJ 08876, USA</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(FSC USFDA Valid Till</w:t>
            </w:r>
          </w:p>
          <w:p w:rsidR="00884FAD" w:rsidRPr="005E3725" w:rsidRDefault="00884FAD" w:rsidP="00146382">
            <w:pPr>
              <w:rPr>
                <w:rFonts w:ascii="Book Antiqua" w:hAnsi="Book Antiqua" w:cstheme="majorBidi"/>
              </w:rPr>
            </w:pPr>
            <w:r w:rsidRPr="005E3725">
              <w:rPr>
                <w:rFonts w:ascii="Book Antiqua" w:hAnsi="Book Antiqua" w:cstheme="majorBidi"/>
              </w:rPr>
              <w:t>03-06-2020)</w:t>
            </w:r>
          </w:p>
          <w:p w:rsidR="00884FAD" w:rsidRPr="005E3725" w:rsidRDefault="00884FAD" w:rsidP="00146382">
            <w:pPr>
              <w:rPr>
                <w:rFonts w:ascii="Book Antiqua" w:hAnsi="Book Antiqua" w:cstheme="majorBidi"/>
                <w:b/>
                <w:bCs/>
              </w:rPr>
            </w:pPr>
          </w:p>
        </w:tc>
        <w:tc>
          <w:tcPr>
            <w:tcW w:w="2903"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Cobas AmpliPrep/Cobas Taqman HCV Quantitative Test, v2.0</w:t>
            </w:r>
          </w:p>
          <w:p w:rsidR="00884FAD" w:rsidRPr="005E3725" w:rsidRDefault="00884FAD" w:rsidP="00146382">
            <w:pPr>
              <w:rPr>
                <w:rFonts w:ascii="Book Antiqua" w:hAnsi="Book Antiqua" w:cstheme="majorBidi"/>
              </w:rPr>
            </w:pP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Class: C</w:t>
            </w:r>
          </w:p>
          <w:p w:rsidR="00884FAD" w:rsidRPr="005E3725" w:rsidRDefault="00884FAD" w:rsidP="00146382">
            <w:pPr>
              <w:rPr>
                <w:rFonts w:ascii="Book Antiqua" w:hAnsi="Book Antiqua" w:cstheme="majorBidi"/>
              </w:rPr>
            </w:pPr>
            <w:r w:rsidRPr="005E3725">
              <w:rPr>
                <w:rFonts w:ascii="Book Antiqua" w:hAnsi="Book Antiqua" w:cstheme="majorBidi"/>
              </w:rPr>
              <w:t xml:space="preserve">Size: 72 Tests </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Shelf Life: 18 Months</w:t>
            </w:r>
          </w:p>
          <w:p w:rsidR="00884FAD" w:rsidRPr="005E3725" w:rsidRDefault="00884FAD" w:rsidP="00146382">
            <w:pPr>
              <w:rPr>
                <w:rFonts w:ascii="Book Antiqua" w:hAnsi="Book Antiqua" w:cstheme="majorBidi"/>
                <w:sz w:val="16"/>
                <w:szCs w:val="16"/>
              </w:rPr>
            </w:pPr>
          </w:p>
          <w:p w:rsidR="00884FAD" w:rsidRPr="005E3725" w:rsidRDefault="00884FAD" w:rsidP="00146382">
            <w:pPr>
              <w:rPr>
                <w:rFonts w:ascii="Book Antiqua" w:hAnsi="Book Antiqua" w:cstheme="majorBidi"/>
              </w:rPr>
            </w:pPr>
            <w:r w:rsidRPr="005E3725">
              <w:rPr>
                <w:rFonts w:ascii="Book Antiqua" w:hAnsi="Book Antiqua" w:cstheme="majorBidi"/>
              </w:rPr>
              <w:t>Code: 05532264190</w:t>
            </w:r>
          </w:p>
          <w:p w:rsidR="00884FAD" w:rsidRPr="005E3725" w:rsidRDefault="00884FAD" w:rsidP="00146382">
            <w:pPr>
              <w:rPr>
                <w:rFonts w:ascii="Book Antiqua" w:hAnsi="Book Antiqua" w:cstheme="majorBidi"/>
              </w:rPr>
            </w:pPr>
          </w:p>
        </w:tc>
        <w:tc>
          <w:tcPr>
            <w:tcW w:w="1701"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In vitro nucleic acid amplification test for the quantitation of Hepatitis C Virus (HCV) RNA genotypes 1 to 6 in human EDTA Plasma or Serum</w:t>
            </w:r>
          </w:p>
        </w:tc>
        <w:tc>
          <w:tcPr>
            <w:tcW w:w="1667" w:type="dxa"/>
            <w:gridSpan w:val="4"/>
            <w:shd w:val="clear" w:color="auto" w:fill="auto"/>
          </w:tcPr>
          <w:p w:rsidR="00884FAD" w:rsidRPr="005E3725" w:rsidRDefault="00183C1E" w:rsidP="00146382">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w:t>
            </w:r>
          </w:p>
        </w:tc>
      </w:tr>
      <w:tr w:rsidR="00884FAD" w:rsidRPr="005E3725" w:rsidTr="004E1FD7">
        <w:tc>
          <w:tcPr>
            <w:tcW w:w="709" w:type="dxa"/>
            <w:shd w:val="clear" w:color="auto" w:fill="auto"/>
          </w:tcPr>
          <w:p w:rsidR="00884FAD" w:rsidRPr="005E3725" w:rsidRDefault="00884FA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M/s ACP Systems, 13 &amp; 23 Naval Fleet Club, Iqbal (SJ) Shaheed Road, Karachi</w:t>
            </w:r>
          </w:p>
          <w:p w:rsidR="00884FAD" w:rsidRPr="005E3725" w:rsidRDefault="00884FAD" w:rsidP="00146382">
            <w:pPr>
              <w:rPr>
                <w:rFonts w:ascii="Book Antiqua" w:hAnsi="Book Antiqua" w:cstheme="majorBidi"/>
              </w:rPr>
            </w:pPr>
            <w:r w:rsidRPr="005E3725">
              <w:rPr>
                <w:rFonts w:ascii="Book Antiqua" w:hAnsi="Book Antiqua" w:cstheme="majorBidi"/>
              </w:rPr>
              <w:t>(ELI-00001)</w:t>
            </w:r>
          </w:p>
        </w:tc>
        <w:tc>
          <w:tcPr>
            <w:tcW w:w="1985" w:type="dxa"/>
            <w:gridSpan w:val="3"/>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884FAD" w:rsidRPr="005E3725" w:rsidRDefault="00884FAD" w:rsidP="00146382">
            <w:pPr>
              <w:rPr>
                <w:rFonts w:ascii="Book Antiqua" w:hAnsi="Book Antiqua" w:cstheme="majorBidi"/>
                <w:sz w:val="10"/>
                <w:szCs w:val="10"/>
              </w:rPr>
            </w:pPr>
          </w:p>
          <w:p w:rsidR="00884FAD" w:rsidRPr="005E3725" w:rsidRDefault="00884FAD" w:rsidP="00146382">
            <w:pPr>
              <w:rPr>
                <w:rFonts w:ascii="Book Antiqua" w:hAnsi="Book Antiqua" w:cstheme="majorBidi"/>
                <w:b/>
                <w:bCs/>
              </w:rPr>
            </w:pPr>
            <w:r w:rsidRPr="005E3725">
              <w:rPr>
                <w:rFonts w:ascii="Book Antiqua" w:hAnsi="Book Antiqua" w:cstheme="majorBidi"/>
                <w:b/>
                <w:bCs/>
              </w:rPr>
              <w:t>Manufacturing Site:</w:t>
            </w:r>
          </w:p>
          <w:p w:rsidR="00884FAD" w:rsidRPr="005E3725" w:rsidRDefault="00884FAD" w:rsidP="00146382">
            <w:pPr>
              <w:rPr>
                <w:rFonts w:ascii="Book Antiqua" w:hAnsi="Book Antiqua" w:cstheme="majorBidi"/>
              </w:rPr>
            </w:pPr>
            <w:r w:rsidRPr="005E3725">
              <w:rPr>
                <w:rFonts w:ascii="Book Antiqua" w:hAnsi="Book Antiqua" w:cstheme="majorBidi"/>
              </w:rPr>
              <w:t>M/s Medtronic Europe S.a.r.l., Route du Molliau 31, Case Postale, 1131 Totochenaz, Switzerland</w:t>
            </w:r>
          </w:p>
          <w:p w:rsidR="00884FAD" w:rsidRPr="005E3725" w:rsidRDefault="00884FAD" w:rsidP="00146382">
            <w:pPr>
              <w:rPr>
                <w:rFonts w:ascii="Book Antiqua" w:hAnsi="Book Antiqua" w:cstheme="majorBidi"/>
              </w:rPr>
            </w:pPr>
          </w:p>
          <w:p w:rsidR="00884FAD" w:rsidRPr="005E3725" w:rsidRDefault="00884FAD" w:rsidP="00146382">
            <w:pPr>
              <w:rPr>
                <w:rFonts w:ascii="Book Antiqua" w:hAnsi="Book Antiqua" w:cstheme="majorBidi"/>
              </w:rPr>
            </w:pPr>
            <w:r w:rsidRPr="005E3725">
              <w:rPr>
                <w:rFonts w:ascii="Book Antiqua" w:hAnsi="Book Antiqua" w:cstheme="majorBidi"/>
              </w:rPr>
              <w:t>(FSC Switzerland Valid Till</w:t>
            </w:r>
          </w:p>
          <w:p w:rsidR="00884FAD" w:rsidRPr="005E3725" w:rsidRDefault="00884FAD" w:rsidP="00146382">
            <w:pPr>
              <w:rPr>
                <w:rFonts w:ascii="Book Antiqua" w:hAnsi="Book Antiqua" w:cstheme="majorBidi"/>
                <w:b/>
                <w:bCs/>
              </w:rPr>
            </w:pPr>
            <w:r w:rsidRPr="005E3725">
              <w:rPr>
                <w:rFonts w:ascii="Book Antiqua" w:hAnsi="Book Antiqua" w:cstheme="majorBidi"/>
              </w:rPr>
              <w:t>06-03-2021)</w:t>
            </w:r>
          </w:p>
        </w:tc>
        <w:tc>
          <w:tcPr>
            <w:tcW w:w="2903" w:type="dxa"/>
            <w:gridSpan w:val="4"/>
            <w:shd w:val="clear" w:color="auto" w:fill="auto"/>
          </w:tcPr>
          <w:p w:rsidR="00884FAD" w:rsidRPr="005E3725" w:rsidRDefault="00884FAD" w:rsidP="00146382">
            <w:pPr>
              <w:rPr>
                <w:rFonts w:ascii="Book Antiqua" w:hAnsi="Book Antiqua" w:cstheme="majorBidi"/>
              </w:rPr>
            </w:pPr>
            <w:r w:rsidRPr="005E3725">
              <w:rPr>
                <w:rFonts w:ascii="Book Antiqua" w:hAnsi="Book Antiqua" w:cstheme="majorBidi"/>
              </w:rPr>
              <w:t>Protecta</w:t>
            </w:r>
            <w:r w:rsidRPr="005E3725">
              <w:rPr>
                <w:rFonts w:ascii="Book Antiqua" w:hAnsi="Book Antiqua" w:cstheme="majorBidi"/>
                <w:vertAlign w:val="superscript"/>
              </w:rPr>
              <w:t>TM</w:t>
            </w:r>
            <w:r w:rsidRPr="005E3725">
              <w:rPr>
                <w:rFonts w:ascii="Book Antiqua" w:hAnsi="Book Antiqua" w:cstheme="majorBidi"/>
              </w:rPr>
              <w:t xml:space="preserve"> XT VR </w:t>
            </w:r>
          </w:p>
          <w:p w:rsidR="00884FAD" w:rsidRPr="005E3725" w:rsidRDefault="00884FAD" w:rsidP="00146382">
            <w:pPr>
              <w:rPr>
                <w:rFonts w:ascii="Book Antiqua" w:hAnsi="Book Antiqua" w:cstheme="majorBidi"/>
              </w:rPr>
            </w:pP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Class D</w:t>
            </w:r>
          </w:p>
          <w:p w:rsidR="00884FAD" w:rsidRPr="005E3725" w:rsidRDefault="00884FAD" w:rsidP="00146382">
            <w:pPr>
              <w:spacing w:line="360" w:lineRule="auto"/>
              <w:rPr>
                <w:rFonts w:ascii="Book Antiqua" w:hAnsi="Book Antiqua" w:cstheme="majorBidi"/>
              </w:rPr>
            </w:pPr>
            <w:r w:rsidRPr="005E3725">
              <w:rPr>
                <w:rFonts w:ascii="Book Antiqua" w:hAnsi="Book Antiqua" w:cstheme="majorBidi"/>
              </w:rPr>
              <w:t>Shelf Life: 18Months</w:t>
            </w:r>
          </w:p>
          <w:p w:rsidR="00884FAD" w:rsidRPr="005E3725" w:rsidRDefault="00884FAD" w:rsidP="00146382">
            <w:pPr>
              <w:rPr>
                <w:rFonts w:ascii="Book Antiqua" w:hAnsi="Book Antiqua" w:cstheme="majorBidi"/>
              </w:rPr>
            </w:pPr>
            <w:r w:rsidRPr="005E3725">
              <w:rPr>
                <w:rFonts w:ascii="Book Antiqua" w:hAnsi="Book Antiqua" w:cstheme="majorBidi"/>
              </w:rPr>
              <w:t>Model: D354VRG</w:t>
            </w:r>
          </w:p>
        </w:tc>
        <w:tc>
          <w:tcPr>
            <w:tcW w:w="1701" w:type="dxa"/>
            <w:gridSpan w:val="4"/>
            <w:shd w:val="clear" w:color="auto" w:fill="auto"/>
          </w:tcPr>
          <w:p w:rsidR="00884FAD" w:rsidRPr="005E3725" w:rsidRDefault="00884FAD" w:rsidP="00146382">
            <w:pPr>
              <w:rPr>
                <w:rFonts w:ascii="Book Antiqua" w:hAnsi="Book Antiqua"/>
                <w:sz w:val="20"/>
                <w:szCs w:val="20"/>
              </w:rPr>
            </w:pPr>
            <w:r w:rsidRPr="005E3725">
              <w:rPr>
                <w:rFonts w:ascii="Book Antiqua" w:hAnsi="Book Antiqua" w:cstheme="majorBidi"/>
              </w:rPr>
              <w:t>Single Chamber Implantable Defibrillator</w:t>
            </w:r>
          </w:p>
        </w:tc>
        <w:tc>
          <w:tcPr>
            <w:tcW w:w="1667" w:type="dxa"/>
            <w:gridSpan w:val="4"/>
            <w:shd w:val="clear" w:color="auto" w:fill="auto"/>
          </w:tcPr>
          <w:p w:rsidR="00884FAD" w:rsidRPr="005E3725" w:rsidRDefault="00183C1E" w:rsidP="0090444F">
            <w:pPr>
              <w:rPr>
                <w:rFonts w:ascii="Book Antiqua" w:hAnsi="Book Antiqua" w:cstheme="majorBidi"/>
                <w:b/>
                <w:bCs/>
              </w:rPr>
            </w:pPr>
            <w:r w:rsidRPr="005E3725">
              <w:rPr>
                <w:rFonts w:ascii="Book Antiqua" w:hAnsi="Book Antiqua" w:cstheme="majorBidi"/>
                <w:b/>
                <w:bCs/>
              </w:rPr>
              <w:t>Approved</w:t>
            </w:r>
            <w:r w:rsidR="0090444F" w:rsidRPr="005E3725">
              <w:rPr>
                <w:rFonts w:ascii="Book Antiqua" w:hAnsi="Book Antiqua" w:cstheme="majorBidi"/>
                <w:b/>
                <w:bCs/>
              </w:rPr>
              <w:t xml:space="preserve"> </w:t>
            </w:r>
            <w:r w:rsidR="0090444F" w:rsidRPr="005E3725">
              <w:rPr>
                <w:rFonts w:ascii="Book Antiqua" w:hAnsi="Book Antiqua" w:cstheme="majorBidi"/>
              </w:rPr>
              <w:t>subject to fresh Agency Agreement and add in label whether the product is MRI safe and combatible or not.</w:t>
            </w:r>
          </w:p>
        </w:tc>
      </w:tr>
      <w:tr w:rsidR="0090444F" w:rsidRPr="005E3725" w:rsidTr="004E1FD7">
        <w:tc>
          <w:tcPr>
            <w:tcW w:w="709" w:type="dxa"/>
            <w:shd w:val="clear" w:color="auto" w:fill="auto"/>
          </w:tcPr>
          <w:p w:rsidR="0090444F" w:rsidRPr="005E3725" w:rsidRDefault="0090444F"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90444F" w:rsidRPr="005E3725" w:rsidRDefault="0090444F"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0444F" w:rsidRPr="005E3725" w:rsidRDefault="0090444F"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0444F" w:rsidRPr="005E3725" w:rsidRDefault="0090444F" w:rsidP="00146382">
            <w:pPr>
              <w:rPr>
                <w:rFonts w:ascii="Book Antiqua" w:hAnsi="Book Antiqua" w:cstheme="majorBidi"/>
              </w:rPr>
            </w:pPr>
          </w:p>
          <w:p w:rsidR="0090444F" w:rsidRPr="005E3725" w:rsidRDefault="0090444F" w:rsidP="00146382">
            <w:pPr>
              <w:rPr>
                <w:rFonts w:ascii="Book Antiqua" w:hAnsi="Book Antiqua" w:cstheme="majorBidi"/>
                <w:b/>
                <w:bCs/>
              </w:rPr>
            </w:pPr>
            <w:r w:rsidRPr="005E3725">
              <w:rPr>
                <w:rFonts w:ascii="Book Antiqua" w:hAnsi="Book Antiqua" w:cstheme="majorBidi"/>
                <w:b/>
                <w:bCs/>
              </w:rPr>
              <w:t>Manufacturing Site:</w:t>
            </w:r>
          </w:p>
          <w:p w:rsidR="0090444F" w:rsidRPr="005E3725" w:rsidRDefault="0090444F" w:rsidP="00146382">
            <w:pPr>
              <w:rPr>
                <w:rFonts w:ascii="Book Antiqua" w:hAnsi="Book Antiqua" w:cstheme="majorBidi"/>
              </w:rPr>
            </w:pPr>
            <w:r w:rsidRPr="005E3725">
              <w:rPr>
                <w:rFonts w:ascii="Book Antiqua" w:hAnsi="Book Antiqua" w:cstheme="majorBidi"/>
              </w:rPr>
              <w:t>M/s Medtronic Europe S.a.r.l., Route du Molliau 31, Case Postale, 1131 Totochenaz, Switzerland</w:t>
            </w:r>
          </w:p>
          <w:p w:rsidR="0090444F" w:rsidRPr="005E3725" w:rsidRDefault="0090444F" w:rsidP="00146382">
            <w:pPr>
              <w:rPr>
                <w:rFonts w:ascii="Book Antiqua" w:hAnsi="Book Antiqua" w:cstheme="majorBidi"/>
              </w:rPr>
            </w:pPr>
          </w:p>
          <w:p w:rsidR="0090444F" w:rsidRPr="005E3725" w:rsidRDefault="0090444F" w:rsidP="00146382">
            <w:pPr>
              <w:rPr>
                <w:rFonts w:ascii="Book Antiqua" w:hAnsi="Book Antiqua" w:cstheme="majorBidi"/>
              </w:rPr>
            </w:pPr>
            <w:r w:rsidRPr="005E3725">
              <w:rPr>
                <w:rFonts w:ascii="Book Antiqua" w:hAnsi="Book Antiqua" w:cstheme="majorBidi"/>
              </w:rPr>
              <w:t>(FSC Switzerland Valid Till</w:t>
            </w:r>
          </w:p>
          <w:p w:rsidR="0090444F" w:rsidRPr="005E3725" w:rsidRDefault="0090444F" w:rsidP="00146382">
            <w:pPr>
              <w:rPr>
                <w:rFonts w:ascii="Book Antiqua" w:hAnsi="Book Antiqua" w:cstheme="majorBidi"/>
                <w:b/>
                <w:bCs/>
              </w:rPr>
            </w:pPr>
            <w:r w:rsidRPr="005E3725">
              <w:rPr>
                <w:rFonts w:ascii="Book Antiqua" w:hAnsi="Book Antiqua" w:cstheme="majorBidi"/>
              </w:rPr>
              <w:t>06-03-2021)</w:t>
            </w:r>
          </w:p>
        </w:tc>
        <w:tc>
          <w:tcPr>
            <w:tcW w:w="2903" w:type="dxa"/>
            <w:gridSpan w:val="4"/>
            <w:shd w:val="clear" w:color="auto" w:fill="auto"/>
          </w:tcPr>
          <w:p w:rsidR="0090444F" w:rsidRPr="005E3725" w:rsidRDefault="0090444F" w:rsidP="00146382">
            <w:pPr>
              <w:rPr>
                <w:rFonts w:ascii="Book Antiqua" w:hAnsi="Book Antiqua" w:cstheme="majorBidi"/>
              </w:rPr>
            </w:pPr>
            <w:r w:rsidRPr="005E3725">
              <w:rPr>
                <w:rFonts w:ascii="Book Antiqua" w:hAnsi="Book Antiqua" w:cstheme="majorBidi"/>
              </w:rPr>
              <w:t>Protecta</w:t>
            </w:r>
            <w:r w:rsidRPr="005E3725">
              <w:rPr>
                <w:rFonts w:ascii="Book Antiqua" w:hAnsi="Book Antiqua" w:cstheme="majorBidi"/>
                <w:vertAlign w:val="superscript"/>
              </w:rPr>
              <w:t>TM</w:t>
            </w:r>
            <w:r w:rsidRPr="005E3725">
              <w:rPr>
                <w:rFonts w:ascii="Book Antiqua" w:hAnsi="Book Antiqua" w:cstheme="majorBidi"/>
              </w:rPr>
              <w:t xml:space="preserve"> XT DR </w:t>
            </w:r>
          </w:p>
          <w:p w:rsidR="0090444F" w:rsidRPr="005E3725" w:rsidRDefault="0090444F" w:rsidP="00146382">
            <w:pPr>
              <w:rPr>
                <w:rFonts w:ascii="Book Antiqua" w:hAnsi="Book Antiqua" w:cstheme="majorBidi"/>
              </w:rPr>
            </w:pPr>
          </w:p>
          <w:p w:rsidR="0090444F" w:rsidRPr="005E3725" w:rsidRDefault="0090444F" w:rsidP="00146382">
            <w:pPr>
              <w:spacing w:line="360" w:lineRule="auto"/>
              <w:rPr>
                <w:rFonts w:ascii="Book Antiqua" w:hAnsi="Book Antiqua" w:cstheme="majorBidi"/>
              </w:rPr>
            </w:pPr>
            <w:r w:rsidRPr="005E3725">
              <w:rPr>
                <w:rFonts w:ascii="Book Antiqua" w:hAnsi="Book Antiqua" w:cstheme="majorBidi"/>
              </w:rPr>
              <w:t>Class D</w:t>
            </w:r>
          </w:p>
          <w:p w:rsidR="0090444F" w:rsidRPr="005E3725" w:rsidRDefault="0090444F" w:rsidP="00146382">
            <w:pPr>
              <w:spacing w:line="360" w:lineRule="auto"/>
              <w:rPr>
                <w:rFonts w:ascii="Book Antiqua" w:hAnsi="Book Antiqua" w:cstheme="majorBidi"/>
              </w:rPr>
            </w:pPr>
            <w:r w:rsidRPr="005E3725">
              <w:rPr>
                <w:rFonts w:ascii="Book Antiqua" w:hAnsi="Book Antiqua" w:cstheme="majorBidi"/>
              </w:rPr>
              <w:t xml:space="preserve">Shelf Life: 18Months from the date of coonection of power source </w:t>
            </w:r>
          </w:p>
          <w:p w:rsidR="0090444F" w:rsidRPr="005E3725" w:rsidRDefault="0090444F" w:rsidP="00146382">
            <w:pPr>
              <w:rPr>
                <w:rFonts w:ascii="Book Antiqua" w:hAnsi="Book Antiqua" w:cstheme="majorBidi"/>
              </w:rPr>
            </w:pPr>
            <w:r w:rsidRPr="005E3725">
              <w:rPr>
                <w:rFonts w:ascii="Book Antiqua" w:hAnsi="Book Antiqua" w:cstheme="majorBidi"/>
              </w:rPr>
              <w:t>Model: D354DRG</w:t>
            </w:r>
          </w:p>
        </w:tc>
        <w:tc>
          <w:tcPr>
            <w:tcW w:w="1701" w:type="dxa"/>
            <w:gridSpan w:val="4"/>
            <w:shd w:val="clear" w:color="auto" w:fill="auto"/>
          </w:tcPr>
          <w:p w:rsidR="0090444F" w:rsidRPr="005E3725" w:rsidRDefault="0090444F" w:rsidP="00146382">
            <w:pPr>
              <w:rPr>
                <w:rFonts w:ascii="Book Antiqua" w:hAnsi="Book Antiqua"/>
                <w:sz w:val="20"/>
                <w:szCs w:val="20"/>
              </w:rPr>
            </w:pPr>
            <w:r w:rsidRPr="005E3725">
              <w:rPr>
                <w:rFonts w:ascii="Book Antiqua" w:hAnsi="Book Antiqua" w:cstheme="majorBidi"/>
              </w:rPr>
              <w:t>Dual-Chamber Implantable Defibrillator</w:t>
            </w:r>
          </w:p>
        </w:tc>
        <w:tc>
          <w:tcPr>
            <w:tcW w:w="1667" w:type="dxa"/>
            <w:gridSpan w:val="4"/>
            <w:shd w:val="clear" w:color="auto" w:fill="auto"/>
          </w:tcPr>
          <w:p w:rsidR="0090444F" w:rsidRPr="005E3725" w:rsidRDefault="0090444F" w:rsidP="0090444F">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fresh Agency Agreement and add in label whether the product is MRI safe and combatible or not.</w:t>
            </w:r>
          </w:p>
        </w:tc>
      </w:tr>
      <w:tr w:rsidR="0090444F" w:rsidRPr="005E3725" w:rsidTr="004E1FD7">
        <w:tc>
          <w:tcPr>
            <w:tcW w:w="709" w:type="dxa"/>
            <w:shd w:val="clear" w:color="auto" w:fill="auto"/>
          </w:tcPr>
          <w:p w:rsidR="0090444F" w:rsidRPr="005E3725" w:rsidRDefault="0090444F"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90444F" w:rsidRPr="005E3725" w:rsidRDefault="0090444F"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0444F" w:rsidRPr="005E3725" w:rsidRDefault="0090444F"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0444F" w:rsidRPr="005E3725" w:rsidRDefault="0090444F" w:rsidP="00146382">
            <w:pPr>
              <w:rPr>
                <w:rFonts w:ascii="Book Antiqua" w:hAnsi="Book Antiqua" w:cstheme="majorBidi"/>
              </w:rPr>
            </w:pPr>
          </w:p>
          <w:p w:rsidR="0090444F" w:rsidRPr="005E3725" w:rsidRDefault="0090444F" w:rsidP="00146382">
            <w:pPr>
              <w:rPr>
                <w:rFonts w:ascii="Book Antiqua" w:hAnsi="Book Antiqua" w:cstheme="majorBidi"/>
                <w:b/>
                <w:bCs/>
              </w:rPr>
            </w:pPr>
            <w:r w:rsidRPr="005E3725">
              <w:rPr>
                <w:rFonts w:ascii="Book Antiqua" w:hAnsi="Book Antiqua" w:cstheme="majorBidi"/>
                <w:b/>
                <w:bCs/>
              </w:rPr>
              <w:t>Manufacturing Site:</w:t>
            </w:r>
          </w:p>
          <w:p w:rsidR="0090444F" w:rsidRPr="005E3725" w:rsidRDefault="0090444F" w:rsidP="00146382">
            <w:pPr>
              <w:rPr>
                <w:rFonts w:ascii="Book Antiqua" w:hAnsi="Book Antiqua" w:cstheme="majorBidi"/>
              </w:rPr>
            </w:pPr>
            <w:r w:rsidRPr="005E3725">
              <w:rPr>
                <w:rFonts w:ascii="Book Antiqua" w:hAnsi="Book Antiqua" w:cstheme="majorBidi"/>
              </w:rPr>
              <w:t>M/s Medtronic Europe S.a.r.l., Route du Molliau 31, Case Postale, 1131 Totochenaz, Switzerland</w:t>
            </w:r>
          </w:p>
          <w:p w:rsidR="0090444F" w:rsidRPr="005E3725" w:rsidRDefault="0090444F" w:rsidP="00146382">
            <w:pPr>
              <w:rPr>
                <w:rFonts w:ascii="Book Antiqua" w:hAnsi="Book Antiqua" w:cstheme="majorBidi"/>
              </w:rPr>
            </w:pPr>
          </w:p>
          <w:p w:rsidR="0090444F" w:rsidRPr="005E3725" w:rsidRDefault="0090444F" w:rsidP="00146382">
            <w:pPr>
              <w:rPr>
                <w:rFonts w:ascii="Book Antiqua" w:hAnsi="Book Antiqua" w:cstheme="majorBidi"/>
              </w:rPr>
            </w:pPr>
            <w:r w:rsidRPr="005E3725">
              <w:rPr>
                <w:rFonts w:ascii="Book Antiqua" w:hAnsi="Book Antiqua" w:cstheme="majorBidi"/>
              </w:rPr>
              <w:t>(FSC Switzerland Valid Till</w:t>
            </w:r>
          </w:p>
          <w:p w:rsidR="0090444F" w:rsidRPr="005E3725" w:rsidRDefault="0090444F" w:rsidP="00146382">
            <w:pPr>
              <w:rPr>
                <w:rFonts w:ascii="Book Antiqua" w:hAnsi="Book Antiqua" w:cstheme="majorBidi"/>
              </w:rPr>
            </w:pPr>
            <w:r w:rsidRPr="005E3725">
              <w:rPr>
                <w:rFonts w:ascii="Book Antiqua" w:hAnsi="Book Antiqua" w:cstheme="majorBidi"/>
              </w:rPr>
              <w:t>06-03-2021)</w:t>
            </w:r>
          </w:p>
          <w:p w:rsidR="0090444F" w:rsidRPr="005E3725" w:rsidRDefault="0090444F" w:rsidP="00146382">
            <w:pPr>
              <w:rPr>
                <w:rFonts w:ascii="Book Antiqua" w:hAnsi="Book Antiqua" w:cstheme="majorBidi"/>
                <w:b/>
                <w:bCs/>
              </w:rPr>
            </w:pPr>
          </w:p>
        </w:tc>
        <w:tc>
          <w:tcPr>
            <w:tcW w:w="2903" w:type="dxa"/>
            <w:gridSpan w:val="4"/>
            <w:shd w:val="clear" w:color="auto" w:fill="auto"/>
          </w:tcPr>
          <w:p w:rsidR="0090444F" w:rsidRPr="005E3725" w:rsidRDefault="0090444F" w:rsidP="00146382">
            <w:pPr>
              <w:rPr>
                <w:rFonts w:ascii="Book Antiqua" w:hAnsi="Book Antiqua" w:cstheme="majorBidi"/>
              </w:rPr>
            </w:pPr>
            <w:r w:rsidRPr="005E3725">
              <w:rPr>
                <w:rFonts w:ascii="Book Antiqua" w:hAnsi="Book Antiqua" w:cstheme="majorBidi"/>
              </w:rPr>
              <w:t>Evera MRI</w:t>
            </w:r>
            <w:r w:rsidRPr="005E3725">
              <w:rPr>
                <w:rFonts w:ascii="Book Antiqua" w:hAnsi="Book Antiqua" w:cstheme="majorBidi"/>
                <w:vertAlign w:val="superscript"/>
              </w:rPr>
              <w:t>TM</w:t>
            </w:r>
            <w:r w:rsidRPr="005E3725">
              <w:rPr>
                <w:rFonts w:ascii="Book Antiqua" w:hAnsi="Book Antiqua" w:cstheme="majorBidi"/>
              </w:rPr>
              <w:t xml:space="preserve"> XT VR SureScan</w:t>
            </w:r>
            <w:r w:rsidRPr="005E3725">
              <w:rPr>
                <w:rFonts w:ascii="Book Antiqua" w:hAnsi="Book Antiqua" w:cstheme="majorBidi"/>
                <w:vertAlign w:val="superscript"/>
              </w:rPr>
              <w:t>TM</w:t>
            </w:r>
          </w:p>
          <w:p w:rsidR="0090444F" w:rsidRPr="005E3725" w:rsidRDefault="0090444F" w:rsidP="00146382">
            <w:pPr>
              <w:rPr>
                <w:rFonts w:ascii="Book Antiqua" w:hAnsi="Book Antiqua" w:cstheme="majorBidi"/>
              </w:rPr>
            </w:pPr>
          </w:p>
          <w:p w:rsidR="0090444F" w:rsidRPr="005E3725" w:rsidRDefault="0090444F" w:rsidP="00146382">
            <w:pPr>
              <w:spacing w:line="360" w:lineRule="auto"/>
              <w:rPr>
                <w:rFonts w:ascii="Book Antiqua" w:hAnsi="Book Antiqua" w:cstheme="majorBidi"/>
              </w:rPr>
            </w:pPr>
            <w:r w:rsidRPr="005E3725">
              <w:rPr>
                <w:rFonts w:ascii="Book Antiqua" w:hAnsi="Book Antiqua" w:cstheme="majorBidi"/>
              </w:rPr>
              <w:t>Class D</w:t>
            </w:r>
          </w:p>
          <w:p w:rsidR="0090444F" w:rsidRPr="005E3725" w:rsidRDefault="0090444F" w:rsidP="00146382">
            <w:pPr>
              <w:spacing w:line="360" w:lineRule="auto"/>
              <w:rPr>
                <w:rFonts w:ascii="Book Antiqua" w:hAnsi="Book Antiqua" w:cstheme="majorBidi"/>
              </w:rPr>
            </w:pPr>
            <w:r w:rsidRPr="005E3725">
              <w:rPr>
                <w:rFonts w:ascii="Book Antiqua" w:hAnsi="Book Antiqua" w:cstheme="majorBidi"/>
              </w:rPr>
              <w:t>Shelf Life: 18Months</w:t>
            </w:r>
          </w:p>
          <w:p w:rsidR="0090444F" w:rsidRPr="005E3725" w:rsidRDefault="0090444F" w:rsidP="00146382">
            <w:pPr>
              <w:rPr>
                <w:rFonts w:ascii="Book Antiqua" w:hAnsi="Book Antiqua" w:cstheme="majorBidi"/>
              </w:rPr>
            </w:pPr>
            <w:r w:rsidRPr="005E3725">
              <w:rPr>
                <w:rFonts w:ascii="Book Antiqua" w:hAnsi="Book Antiqua" w:cstheme="majorBidi"/>
              </w:rPr>
              <w:t>Model: DVMB2D4</w:t>
            </w:r>
          </w:p>
        </w:tc>
        <w:tc>
          <w:tcPr>
            <w:tcW w:w="1701" w:type="dxa"/>
            <w:gridSpan w:val="4"/>
            <w:shd w:val="clear" w:color="auto" w:fill="auto"/>
          </w:tcPr>
          <w:p w:rsidR="0090444F" w:rsidRPr="005E3725" w:rsidRDefault="0090444F" w:rsidP="00146382">
            <w:pPr>
              <w:rPr>
                <w:rFonts w:ascii="Book Antiqua" w:hAnsi="Book Antiqua"/>
                <w:sz w:val="20"/>
                <w:szCs w:val="20"/>
              </w:rPr>
            </w:pPr>
            <w:r w:rsidRPr="005E3725">
              <w:rPr>
                <w:rFonts w:ascii="Book Antiqua" w:hAnsi="Book Antiqua" w:cstheme="majorBidi"/>
              </w:rPr>
              <w:t>Single Chamber Implantable Defibrillator</w:t>
            </w:r>
          </w:p>
        </w:tc>
        <w:tc>
          <w:tcPr>
            <w:tcW w:w="1667" w:type="dxa"/>
            <w:gridSpan w:val="4"/>
            <w:shd w:val="clear" w:color="auto" w:fill="auto"/>
          </w:tcPr>
          <w:p w:rsidR="0090444F" w:rsidRPr="005E3725" w:rsidRDefault="0090444F" w:rsidP="0090444F">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fresh Agency Agreement and add in label whether the product is MRI safe and combatible or not.</w:t>
            </w:r>
          </w:p>
        </w:tc>
      </w:tr>
      <w:tr w:rsidR="0090444F" w:rsidRPr="005E3725" w:rsidTr="004E1FD7">
        <w:tc>
          <w:tcPr>
            <w:tcW w:w="709" w:type="dxa"/>
            <w:shd w:val="clear" w:color="auto" w:fill="auto"/>
          </w:tcPr>
          <w:p w:rsidR="0090444F" w:rsidRPr="005E3725" w:rsidRDefault="0090444F"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90444F" w:rsidRPr="005E3725" w:rsidRDefault="0090444F"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0444F" w:rsidRPr="005E3725" w:rsidRDefault="0090444F"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0444F" w:rsidRPr="005E3725" w:rsidRDefault="0090444F" w:rsidP="00146382">
            <w:pPr>
              <w:rPr>
                <w:rFonts w:ascii="Book Antiqua" w:hAnsi="Book Antiqua" w:cstheme="majorBidi"/>
              </w:rPr>
            </w:pPr>
          </w:p>
          <w:p w:rsidR="0090444F" w:rsidRPr="005E3725" w:rsidRDefault="0090444F" w:rsidP="00146382">
            <w:pPr>
              <w:rPr>
                <w:rFonts w:ascii="Book Antiqua" w:hAnsi="Book Antiqua" w:cstheme="majorBidi"/>
                <w:b/>
                <w:bCs/>
              </w:rPr>
            </w:pPr>
            <w:r w:rsidRPr="005E3725">
              <w:rPr>
                <w:rFonts w:ascii="Book Antiqua" w:hAnsi="Book Antiqua" w:cstheme="majorBidi"/>
                <w:b/>
                <w:bCs/>
              </w:rPr>
              <w:t>Manufacturing Site:</w:t>
            </w:r>
          </w:p>
          <w:p w:rsidR="0090444F" w:rsidRPr="005E3725" w:rsidRDefault="0090444F" w:rsidP="00146382">
            <w:pPr>
              <w:rPr>
                <w:rFonts w:ascii="Book Antiqua" w:hAnsi="Book Antiqua" w:cstheme="majorBidi"/>
              </w:rPr>
            </w:pPr>
            <w:r w:rsidRPr="005E3725">
              <w:rPr>
                <w:rFonts w:ascii="Book Antiqua" w:hAnsi="Book Antiqua" w:cstheme="majorBidi"/>
              </w:rPr>
              <w:t>M/s Medtronic Europe S.a.r.l., Route du Molliau 31, Case Postale, 1131 Totochenaz, Switzerland</w:t>
            </w:r>
          </w:p>
          <w:p w:rsidR="0090444F" w:rsidRPr="005E3725" w:rsidRDefault="0090444F" w:rsidP="00146382">
            <w:pPr>
              <w:rPr>
                <w:rFonts w:ascii="Book Antiqua" w:hAnsi="Book Antiqua" w:cstheme="majorBidi"/>
                <w:sz w:val="12"/>
                <w:szCs w:val="12"/>
              </w:rPr>
            </w:pPr>
          </w:p>
          <w:p w:rsidR="0090444F" w:rsidRPr="005E3725" w:rsidRDefault="0090444F" w:rsidP="00146382">
            <w:pPr>
              <w:rPr>
                <w:rFonts w:ascii="Book Antiqua" w:hAnsi="Book Antiqua" w:cstheme="majorBidi"/>
              </w:rPr>
            </w:pPr>
            <w:r w:rsidRPr="005E3725">
              <w:rPr>
                <w:rFonts w:ascii="Book Antiqua" w:hAnsi="Book Antiqua" w:cstheme="majorBidi"/>
              </w:rPr>
              <w:t>(FSC Switzerland Valid Till</w:t>
            </w:r>
          </w:p>
          <w:p w:rsidR="0090444F" w:rsidRPr="005E3725" w:rsidRDefault="0090444F" w:rsidP="00146382">
            <w:pPr>
              <w:rPr>
                <w:rFonts w:ascii="Book Antiqua" w:hAnsi="Book Antiqua" w:cstheme="majorBidi"/>
                <w:b/>
                <w:bCs/>
              </w:rPr>
            </w:pPr>
            <w:r w:rsidRPr="005E3725">
              <w:rPr>
                <w:rFonts w:ascii="Book Antiqua" w:hAnsi="Book Antiqua" w:cstheme="majorBidi"/>
              </w:rPr>
              <w:t>06-03-2021)</w:t>
            </w:r>
          </w:p>
        </w:tc>
        <w:tc>
          <w:tcPr>
            <w:tcW w:w="2903" w:type="dxa"/>
            <w:gridSpan w:val="4"/>
            <w:shd w:val="clear" w:color="auto" w:fill="auto"/>
          </w:tcPr>
          <w:p w:rsidR="0090444F" w:rsidRPr="005E3725" w:rsidRDefault="0090444F" w:rsidP="00146382">
            <w:pPr>
              <w:rPr>
                <w:rFonts w:ascii="Book Antiqua" w:hAnsi="Book Antiqua" w:cstheme="majorBidi"/>
              </w:rPr>
            </w:pPr>
            <w:r w:rsidRPr="005E3725">
              <w:rPr>
                <w:rFonts w:ascii="Book Antiqua" w:hAnsi="Book Antiqua" w:cstheme="majorBidi"/>
              </w:rPr>
              <w:t>Brava</w:t>
            </w:r>
            <w:r w:rsidRPr="005E3725">
              <w:rPr>
                <w:rFonts w:ascii="Book Antiqua" w:hAnsi="Book Antiqua" w:cstheme="majorBidi"/>
                <w:vertAlign w:val="superscript"/>
              </w:rPr>
              <w:t>TM</w:t>
            </w:r>
            <w:r w:rsidRPr="005E3725">
              <w:rPr>
                <w:rFonts w:ascii="Book Antiqua" w:hAnsi="Book Antiqua" w:cstheme="majorBidi"/>
              </w:rPr>
              <w:t xml:space="preserve"> Quad CRT-D</w:t>
            </w:r>
          </w:p>
          <w:p w:rsidR="0090444F" w:rsidRPr="005E3725" w:rsidRDefault="0090444F" w:rsidP="00146382">
            <w:pPr>
              <w:rPr>
                <w:rFonts w:ascii="Book Antiqua" w:hAnsi="Book Antiqua" w:cstheme="majorBidi"/>
              </w:rPr>
            </w:pPr>
          </w:p>
          <w:p w:rsidR="0090444F" w:rsidRPr="005E3725" w:rsidRDefault="0090444F" w:rsidP="00146382">
            <w:pPr>
              <w:spacing w:line="360" w:lineRule="auto"/>
              <w:rPr>
                <w:rFonts w:ascii="Book Antiqua" w:hAnsi="Book Antiqua" w:cstheme="majorBidi"/>
              </w:rPr>
            </w:pPr>
            <w:r w:rsidRPr="005E3725">
              <w:rPr>
                <w:rFonts w:ascii="Book Antiqua" w:hAnsi="Book Antiqua" w:cstheme="majorBidi"/>
              </w:rPr>
              <w:t>Class D</w:t>
            </w:r>
          </w:p>
          <w:p w:rsidR="0090444F" w:rsidRPr="005E3725" w:rsidRDefault="0090444F" w:rsidP="00DF51D4">
            <w:pPr>
              <w:rPr>
                <w:rFonts w:ascii="Book Antiqua" w:hAnsi="Book Antiqua" w:cstheme="majorBidi"/>
              </w:rPr>
            </w:pPr>
            <w:r w:rsidRPr="005E3725">
              <w:rPr>
                <w:rFonts w:ascii="Book Antiqua" w:hAnsi="Book Antiqua" w:cstheme="majorBidi"/>
              </w:rPr>
              <w:t xml:space="preserve">Shelf Life: 18Months after attachment with power supply </w:t>
            </w:r>
          </w:p>
          <w:p w:rsidR="0090444F" w:rsidRPr="005E3725" w:rsidRDefault="0090444F" w:rsidP="00DF51D4">
            <w:pPr>
              <w:rPr>
                <w:rFonts w:ascii="Book Antiqua" w:hAnsi="Book Antiqua" w:cstheme="majorBidi"/>
              </w:rPr>
            </w:pPr>
          </w:p>
          <w:p w:rsidR="0090444F" w:rsidRPr="005E3725" w:rsidRDefault="0090444F" w:rsidP="00146382">
            <w:pPr>
              <w:rPr>
                <w:rFonts w:ascii="Book Antiqua" w:hAnsi="Book Antiqua" w:cstheme="majorBidi"/>
              </w:rPr>
            </w:pPr>
            <w:r w:rsidRPr="005E3725">
              <w:rPr>
                <w:rFonts w:ascii="Book Antiqua" w:hAnsi="Book Antiqua" w:cstheme="majorBidi"/>
              </w:rPr>
              <w:t>Model: DTBC2QQ</w:t>
            </w:r>
          </w:p>
        </w:tc>
        <w:tc>
          <w:tcPr>
            <w:tcW w:w="1701" w:type="dxa"/>
            <w:gridSpan w:val="4"/>
            <w:shd w:val="clear" w:color="auto" w:fill="auto"/>
          </w:tcPr>
          <w:p w:rsidR="0090444F" w:rsidRPr="005E3725" w:rsidRDefault="0090444F" w:rsidP="00146382">
            <w:pPr>
              <w:rPr>
                <w:rFonts w:ascii="Book Antiqua" w:hAnsi="Book Antiqua"/>
                <w:sz w:val="20"/>
                <w:szCs w:val="20"/>
              </w:rPr>
            </w:pPr>
            <w:r w:rsidRPr="005E3725">
              <w:rPr>
                <w:rFonts w:ascii="Book Antiqua" w:hAnsi="Book Antiqua" w:cstheme="majorBidi"/>
              </w:rPr>
              <w:t>Cardiac Resynchronization Therapy Implantable Defibrillator</w:t>
            </w:r>
          </w:p>
        </w:tc>
        <w:tc>
          <w:tcPr>
            <w:tcW w:w="1667" w:type="dxa"/>
            <w:gridSpan w:val="4"/>
            <w:shd w:val="clear" w:color="auto" w:fill="auto"/>
          </w:tcPr>
          <w:p w:rsidR="0090444F" w:rsidRPr="005E3725" w:rsidRDefault="0090444F" w:rsidP="0090444F">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fresh Agency Agreement and add in label whether the product is MRI safe and combatible or not.</w:t>
            </w:r>
          </w:p>
        </w:tc>
      </w:tr>
      <w:tr w:rsidR="0090444F" w:rsidRPr="005E3725" w:rsidTr="004E1FD7">
        <w:tc>
          <w:tcPr>
            <w:tcW w:w="709" w:type="dxa"/>
            <w:shd w:val="clear" w:color="auto" w:fill="auto"/>
          </w:tcPr>
          <w:p w:rsidR="0090444F" w:rsidRPr="005E3725" w:rsidRDefault="0090444F"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90444F" w:rsidRPr="005E3725" w:rsidRDefault="0090444F"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0444F" w:rsidRPr="005E3725" w:rsidRDefault="0090444F"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0444F" w:rsidRPr="005E3725" w:rsidRDefault="0090444F" w:rsidP="00146382">
            <w:pPr>
              <w:rPr>
                <w:rFonts w:ascii="Book Antiqua" w:hAnsi="Book Antiqua" w:cstheme="majorBidi"/>
              </w:rPr>
            </w:pPr>
          </w:p>
          <w:p w:rsidR="0090444F" w:rsidRPr="005E3725" w:rsidRDefault="0090444F" w:rsidP="00146382">
            <w:pPr>
              <w:rPr>
                <w:rFonts w:ascii="Book Antiqua" w:hAnsi="Book Antiqua" w:cstheme="majorBidi"/>
                <w:b/>
                <w:bCs/>
              </w:rPr>
            </w:pPr>
            <w:r w:rsidRPr="005E3725">
              <w:rPr>
                <w:rFonts w:ascii="Book Antiqua" w:hAnsi="Book Antiqua" w:cstheme="majorBidi"/>
                <w:b/>
                <w:bCs/>
              </w:rPr>
              <w:t>Manufacturing Site:</w:t>
            </w:r>
          </w:p>
          <w:p w:rsidR="0090444F" w:rsidRPr="005E3725" w:rsidRDefault="0090444F" w:rsidP="00146382">
            <w:pPr>
              <w:rPr>
                <w:rFonts w:ascii="Book Antiqua" w:hAnsi="Book Antiqua" w:cstheme="majorBidi"/>
              </w:rPr>
            </w:pPr>
            <w:r w:rsidRPr="005E3725">
              <w:rPr>
                <w:rFonts w:ascii="Book Antiqua" w:hAnsi="Book Antiqua" w:cstheme="majorBidi"/>
              </w:rPr>
              <w:t>M/s Medtronic Europe S.a.r.l., Route du Molliau 31, Case Postale, 1131 Totochenaz, Switzerland</w:t>
            </w:r>
          </w:p>
          <w:p w:rsidR="0090444F" w:rsidRPr="005E3725" w:rsidRDefault="0090444F" w:rsidP="00146382">
            <w:pPr>
              <w:rPr>
                <w:rFonts w:ascii="Book Antiqua" w:hAnsi="Book Antiqua" w:cstheme="majorBidi"/>
              </w:rPr>
            </w:pPr>
          </w:p>
          <w:p w:rsidR="0090444F" w:rsidRPr="005E3725" w:rsidRDefault="0090444F" w:rsidP="00146382">
            <w:pPr>
              <w:rPr>
                <w:rFonts w:ascii="Book Antiqua" w:hAnsi="Book Antiqua" w:cstheme="majorBidi"/>
              </w:rPr>
            </w:pPr>
            <w:r w:rsidRPr="005E3725">
              <w:rPr>
                <w:rFonts w:ascii="Book Antiqua" w:hAnsi="Book Antiqua" w:cstheme="majorBidi"/>
              </w:rPr>
              <w:t>(FSC Switzerland Valid Till</w:t>
            </w:r>
          </w:p>
          <w:p w:rsidR="0090444F" w:rsidRPr="005E3725" w:rsidRDefault="0090444F" w:rsidP="00146382">
            <w:pPr>
              <w:rPr>
                <w:rFonts w:ascii="Book Antiqua" w:hAnsi="Book Antiqua" w:cstheme="majorBidi"/>
              </w:rPr>
            </w:pPr>
            <w:r w:rsidRPr="005E3725">
              <w:rPr>
                <w:rFonts w:ascii="Book Antiqua" w:hAnsi="Book Antiqua" w:cstheme="majorBidi"/>
              </w:rPr>
              <w:t>06-03-2021)</w:t>
            </w:r>
          </w:p>
          <w:p w:rsidR="0090444F" w:rsidRPr="005E3725" w:rsidRDefault="0090444F" w:rsidP="00146382">
            <w:pPr>
              <w:rPr>
                <w:rFonts w:ascii="Book Antiqua" w:hAnsi="Book Antiqua" w:cstheme="majorBidi"/>
                <w:b/>
                <w:bCs/>
              </w:rPr>
            </w:pPr>
          </w:p>
        </w:tc>
        <w:tc>
          <w:tcPr>
            <w:tcW w:w="2903" w:type="dxa"/>
            <w:gridSpan w:val="4"/>
            <w:shd w:val="clear" w:color="auto" w:fill="auto"/>
          </w:tcPr>
          <w:p w:rsidR="0090444F" w:rsidRPr="005E3725" w:rsidRDefault="0090444F" w:rsidP="00146382">
            <w:pPr>
              <w:rPr>
                <w:rFonts w:ascii="Book Antiqua" w:hAnsi="Book Antiqua" w:cstheme="majorBidi"/>
              </w:rPr>
            </w:pPr>
            <w:r w:rsidRPr="005E3725">
              <w:rPr>
                <w:rFonts w:ascii="Book Antiqua" w:hAnsi="Book Antiqua" w:cstheme="majorBidi"/>
              </w:rPr>
              <w:t>Relia</w:t>
            </w:r>
            <w:r w:rsidRPr="005E3725">
              <w:rPr>
                <w:rFonts w:ascii="Book Antiqua" w:hAnsi="Book Antiqua" w:cstheme="majorBidi"/>
                <w:vertAlign w:val="superscript"/>
              </w:rPr>
              <w:t>TM</w:t>
            </w:r>
            <w:r w:rsidRPr="005E3725">
              <w:rPr>
                <w:rFonts w:ascii="Book Antiqua" w:hAnsi="Book Antiqua" w:cstheme="majorBidi"/>
              </w:rPr>
              <w:t xml:space="preserve"> IPG</w:t>
            </w:r>
          </w:p>
          <w:p w:rsidR="0090444F" w:rsidRPr="005E3725" w:rsidRDefault="0090444F" w:rsidP="00146382">
            <w:pPr>
              <w:rPr>
                <w:rFonts w:ascii="Book Antiqua" w:hAnsi="Book Antiqua" w:cstheme="majorBidi"/>
              </w:rPr>
            </w:pPr>
          </w:p>
          <w:p w:rsidR="0090444F" w:rsidRPr="005E3725" w:rsidRDefault="0090444F" w:rsidP="00146382">
            <w:pPr>
              <w:spacing w:line="360" w:lineRule="auto"/>
              <w:rPr>
                <w:rFonts w:ascii="Book Antiqua" w:hAnsi="Book Antiqua" w:cstheme="majorBidi"/>
              </w:rPr>
            </w:pPr>
            <w:r w:rsidRPr="005E3725">
              <w:rPr>
                <w:rFonts w:ascii="Book Antiqua" w:hAnsi="Book Antiqua" w:cstheme="majorBidi"/>
              </w:rPr>
              <w:t>Class D</w:t>
            </w:r>
          </w:p>
          <w:p w:rsidR="0090444F" w:rsidRPr="005E3725" w:rsidRDefault="0090444F" w:rsidP="00146382">
            <w:pPr>
              <w:spacing w:line="360" w:lineRule="auto"/>
              <w:rPr>
                <w:rFonts w:ascii="Book Antiqua" w:hAnsi="Book Antiqua" w:cstheme="majorBidi"/>
              </w:rPr>
            </w:pPr>
            <w:r w:rsidRPr="005E3725">
              <w:rPr>
                <w:rFonts w:ascii="Book Antiqua" w:hAnsi="Book Antiqua" w:cstheme="majorBidi"/>
              </w:rPr>
              <w:t>Shelf Life: 18Months</w:t>
            </w:r>
          </w:p>
          <w:p w:rsidR="0090444F" w:rsidRPr="005E3725" w:rsidRDefault="0090444F" w:rsidP="00146382">
            <w:pPr>
              <w:rPr>
                <w:rFonts w:ascii="Book Antiqua" w:hAnsi="Book Antiqua" w:cstheme="majorBidi"/>
              </w:rPr>
            </w:pPr>
            <w:r w:rsidRPr="005E3725">
              <w:rPr>
                <w:rFonts w:ascii="Book Antiqua" w:hAnsi="Book Antiqua" w:cstheme="majorBidi"/>
              </w:rPr>
              <w:t>Model: REVDD01</w:t>
            </w:r>
          </w:p>
        </w:tc>
        <w:tc>
          <w:tcPr>
            <w:tcW w:w="1701" w:type="dxa"/>
            <w:gridSpan w:val="4"/>
            <w:shd w:val="clear" w:color="auto" w:fill="auto"/>
          </w:tcPr>
          <w:p w:rsidR="0090444F" w:rsidRPr="005E3725" w:rsidRDefault="0090444F" w:rsidP="00146382">
            <w:pPr>
              <w:rPr>
                <w:rFonts w:ascii="Book Antiqua" w:hAnsi="Book Antiqua"/>
                <w:sz w:val="20"/>
                <w:szCs w:val="20"/>
              </w:rPr>
            </w:pPr>
            <w:r w:rsidRPr="005E3725">
              <w:rPr>
                <w:rFonts w:ascii="Book Antiqua" w:hAnsi="Book Antiqua" w:cstheme="majorBidi"/>
              </w:rPr>
              <w:t xml:space="preserve">Dual Chamber Implantable pacemaker </w:t>
            </w:r>
          </w:p>
        </w:tc>
        <w:tc>
          <w:tcPr>
            <w:tcW w:w="1667" w:type="dxa"/>
            <w:gridSpan w:val="4"/>
            <w:shd w:val="clear" w:color="auto" w:fill="auto"/>
          </w:tcPr>
          <w:p w:rsidR="0090444F" w:rsidRPr="005E3725" w:rsidRDefault="0090444F" w:rsidP="0090444F">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fresh Agency Agreement, stability data and add in label whether the product is MRI safe and combatible or not.</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M/s Medtronic Europe S.a.r.l., Route du Molliau 31, Case Postale, 1131 Totochenaz, Switzerland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Switzerland Valid Till</w:t>
            </w:r>
          </w:p>
          <w:p w:rsidR="007A68E5" w:rsidRPr="005E3725" w:rsidRDefault="007A68E5" w:rsidP="00146382">
            <w:pPr>
              <w:rPr>
                <w:rFonts w:ascii="Book Antiqua" w:hAnsi="Book Antiqua" w:cstheme="majorBidi"/>
              </w:rPr>
            </w:pPr>
            <w:r w:rsidRPr="005E3725">
              <w:rPr>
                <w:rFonts w:ascii="Book Antiqua" w:hAnsi="Book Antiqua" w:cstheme="majorBidi"/>
              </w:rPr>
              <w:t>06-03-2021)</w:t>
            </w:r>
          </w:p>
          <w:p w:rsidR="007A68E5" w:rsidRPr="005E3725" w:rsidRDefault="007A68E5" w:rsidP="00146382">
            <w:pPr>
              <w:rPr>
                <w:rFonts w:ascii="Book Antiqua" w:hAnsi="Book Antiqua" w:cstheme="majorBidi"/>
                <w:b/>
                <w:bCs/>
              </w:rPr>
            </w:pP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Brava</w:t>
            </w:r>
            <w:r w:rsidRPr="005E3725">
              <w:rPr>
                <w:rFonts w:ascii="Book Antiqua" w:hAnsi="Book Antiqua" w:cstheme="majorBidi"/>
                <w:vertAlign w:val="superscript"/>
              </w:rPr>
              <w:t>TM</w:t>
            </w:r>
            <w:r w:rsidRPr="005E3725">
              <w:rPr>
                <w:rFonts w:ascii="Book Antiqua" w:hAnsi="Book Antiqua" w:cstheme="majorBidi"/>
              </w:rPr>
              <w:t xml:space="preserve"> Quad CRT-D</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18Months</w:t>
            </w:r>
          </w:p>
          <w:p w:rsidR="007A68E5" w:rsidRPr="005E3725" w:rsidRDefault="007A68E5" w:rsidP="00146382">
            <w:pPr>
              <w:rPr>
                <w:rFonts w:ascii="Book Antiqua" w:hAnsi="Book Antiqua" w:cstheme="majorBidi"/>
              </w:rPr>
            </w:pPr>
            <w:r w:rsidRPr="005E3725">
              <w:rPr>
                <w:rFonts w:ascii="Book Antiqua" w:hAnsi="Book Antiqua" w:cstheme="majorBidi"/>
              </w:rPr>
              <w:t>Model: DTBC2Q1</w:t>
            </w:r>
          </w:p>
        </w:tc>
        <w:tc>
          <w:tcPr>
            <w:tcW w:w="1701" w:type="dxa"/>
            <w:gridSpan w:val="4"/>
            <w:shd w:val="clear" w:color="auto" w:fill="auto"/>
          </w:tcPr>
          <w:p w:rsidR="007A68E5" w:rsidRPr="005E3725" w:rsidRDefault="007A68E5" w:rsidP="00146382">
            <w:pPr>
              <w:rPr>
                <w:rFonts w:ascii="Book Antiqua" w:hAnsi="Book Antiqua"/>
                <w:sz w:val="20"/>
                <w:szCs w:val="20"/>
              </w:rPr>
            </w:pPr>
            <w:r w:rsidRPr="005E3725">
              <w:rPr>
                <w:rFonts w:ascii="Book Antiqua" w:hAnsi="Book Antiqua" w:cstheme="majorBidi"/>
              </w:rPr>
              <w:t>Cardiac Resynchronization Therapy Implantable Defibrillator</w:t>
            </w:r>
          </w:p>
        </w:tc>
        <w:tc>
          <w:tcPr>
            <w:tcW w:w="1667" w:type="dxa"/>
            <w:gridSpan w:val="4"/>
            <w:shd w:val="clear" w:color="auto" w:fill="auto"/>
          </w:tcPr>
          <w:p w:rsidR="007A68E5" w:rsidRPr="005E3725" w:rsidRDefault="007A68E5" w:rsidP="00EB77AF">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fresh Agency Agreement and add in label whether the product is MRI safe and combatible or not.</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Hoora Pharma (Pvt) Ltd., WH-01-20-A7-A8, Korangi Creek Industrial Park, Karachi</w:t>
            </w:r>
          </w:p>
          <w:p w:rsidR="007A68E5" w:rsidRPr="005E3725" w:rsidRDefault="007A68E5" w:rsidP="00146382">
            <w:pPr>
              <w:rPr>
                <w:rFonts w:ascii="Book Antiqua" w:hAnsi="Book Antiqua" w:cstheme="majorBidi"/>
              </w:rPr>
            </w:pPr>
            <w:r w:rsidRPr="005E3725">
              <w:rPr>
                <w:rFonts w:ascii="Book Antiqua" w:hAnsi="Book Antiqua" w:cstheme="majorBidi"/>
              </w:rPr>
              <w:t>(ELI-00037)</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Siemens Healthcare Diagnostics Inc, 511 Benedict Avenue, Tarrytown, NY, 10591,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Authorized Representative:</w:t>
            </w:r>
          </w:p>
          <w:p w:rsidR="007A68E5" w:rsidRPr="005E3725" w:rsidRDefault="007A68E5" w:rsidP="00146382">
            <w:pPr>
              <w:rPr>
                <w:rFonts w:ascii="Book Antiqua" w:hAnsi="Book Antiqua" w:cstheme="majorBidi"/>
              </w:rPr>
            </w:pPr>
            <w:r w:rsidRPr="005E3725">
              <w:rPr>
                <w:rFonts w:ascii="Book Antiqua" w:hAnsi="Book Antiqua" w:cstheme="majorBidi"/>
              </w:rPr>
              <w:t>M/s Siemens Healthcare Diagnostics Limited, Sir William Siemens Square, Frimley, Camberley, Surrey, GU16 8QD, UK</w:t>
            </w:r>
          </w:p>
          <w:p w:rsidR="007A68E5" w:rsidRPr="005E3725" w:rsidRDefault="007A68E5" w:rsidP="00146382">
            <w:pPr>
              <w:rPr>
                <w:rFonts w:ascii="Book Antiqua" w:hAnsi="Book Antiqua" w:cstheme="majorBidi"/>
              </w:rPr>
            </w:pPr>
          </w:p>
          <w:p w:rsidR="007A68E5" w:rsidRPr="005E3725" w:rsidRDefault="007A68E5" w:rsidP="00EC64F5">
            <w:pPr>
              <w:rPr>
                <w:rFonts w:ascii="Book Antiqua" w:hAnsi="Book Antiqua" w:cstheme="majorBidi"/>
                <w:b/>
                <w:bCs/>
              </w:rPr>
            </w:pPr>
            <w:r w:rsidRPr="005E3725">
              <w:rPr>
                <w:rFonts w:ascii="Book Antiqua" w:hAnsi="Book Antiqua" w:cstheme="majorBidi"/>
              </w:rPr>
              <w:t>(FSC UK Valid Till31-12-2020)</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ADVIA Centaur EHIV Kit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(i)</w:t>
            </w:r>
            <w:r w:rsidRPr="005E3725">
              <w:rPr>
                <w:rFonts w:ascii="Book Antiqua" w:hAnsi="Book Antiqua"/>
              </w:rPr>
              <w:t xml:space="preserve"> ADVIA Centaur HIV 1/O/2 Enhanced</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10 Months</w:t>
            </w:r>
          </w:p>
          <w:p w:rsidR="007A68E5" w:rsidRPr="005E3725" w:rsidRDefault="007A68E5" w:rsidP="00146382">
            <w:pPr>
              <w:rPr>
                <w:rFonts w:ascii="Book Antiqua" w:hAnsi="Book Antiqua" w:cstheme="majorBidi"/>
              </w:rPr>
            </w:pPr>
            <w:r w:rsidRPr="005E3725">
              <w:rPr>
                <w:rFonts w:ascii="Book Antiqua" w:hAnsi="Book Antiqua" w:cstheme="majorBidi"/>
              </w:rPr>
              <w:t>SMN:</w:t>
            </w:r>
            <w:r w:rsidRPr="005E3725">
              <w:rPr>
                <w:rFonts w:ascii="Book Antiqua" w:hAnsi="Book Antiqua"/>
              </w:rPr>
              <w:t xml:space="preserve"> 10309022</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(ii) </w:t>
            </w:r>
            <w:r w:rsidRPr="005E3725">
              <w:rPr>
                <w:rFonts w:ascii="Book Antiqua" w:hAnsi="Book Antiqua"/>
              </w:rPr>
              <w:t>ADVIA Centaur HIV 1/O/2 Enhanced Quality Control Material</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12 Months</w:t>
            </w:r>
          </w:p>
          <w:p w:rsidR="007A68E5" w:rsidRPr="005E3725" w:rsidRDefault="007A68E5" w:rsidP="00146382">
            <w:pPr>
              <w:rPr>
                <w:rFonts w:ascii="Book Antiqua" w:hAnsi="Book Antiqua" w:cstheme="majorBidi"/>
              </w:rPr>
            </w:pPr>
            <w:r w:rsidRPr="005E3725">
              <w:rPr>
                <w:rFonts w:ascii="Book Antiqua" w:hAnsi="Book Antiqua" w:cstheme="majorBidi"/>
              </w:rPr>
              <w:t>SMN:</w:t>
            </w:r>
            <w:r w:rsidRPr="005E3725">
              <w:rPr>
                <w:rFonts w:ascii="Book Antiqua" w:hAnsi="Book Antiqua"/>
              </w:rPr>
              <w:t xml:space="preserve"> 10309010</w:t>
            </w: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Human Immunodeficiency Virus Type 1 and Type 2 Detection of Antibody (EHIV) Assay</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Tek Enterprises, Office No. MZ-9, Al-Hafeez Heights Sir Syed Road, Gulberg, Lahore</w:t>
            </w:r>
          </w:p>
          <w:p w:rsidR="007A68E5" w:rsidRPr="005E3725" w:rsidRDefault="007A68E5" w:rsidP="00146382">
            <w:pPr>
              <w:rPr>
                <w:rFonts w:ascii="Book Antiqua" w:hAnsi="Book Antiqua" w:cstheme="majorBidi"/>
              </w:rPr>
            </w:pPr>
            <w:r w:rsidRPr="005E3725">
              <w:rPr>
                <w:rFonts w:ascii="Book Antiqua" w:hAnsi="Book Antiqua" w:cstheme="majorBidi"/>
              </w:rPr>
              <w:t>(ELI-00189)</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Marketed By:</w:t>
            </w:r>
            <w:r w:rsidRPr="005E3725">
              <w:rPr>
                <w:rFonts w:ascii="Book Antiqua" w:hAnsi="Book Antiqua" w:cstheme="majorBidi"/>
                <w:b/>
                <w:bCs/>
              </w:rPr>
              <w:br/>
            </w:r>
            <w:r w:rsidRPr="005E3725">
              <w:rPr>
                <w:rFonts w:ascii="Book Antiqua" w:hAnsi="Book Antiqua" w:cstheme="majorBidi"/>
              </w:rPr>
              <w:t>M/s Asahi Intecc Co., Ltd., 1703 Wakita-cho, Moriyama-ku, Nagoya, Aichi, 463-0024, Japan</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 xml:space="preserve">(i) M/s Asahi Intecc Co., Ltd., 3-100 Akatsuki-Cho, 489-0071 Seto, Aichi, Japan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(ii) M/s Asahi Intecc (Thailand) Co., Ltd., 158/1 Moo 5, Bangkadi Industrial Park Tiwanon Road, Tambol Bangkadi Amphur Muang, Pathumthani 12000 Thailand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Japan Issuance Date</w:t>
            </w:r>
          </w:p>
          <w:p w:rsidR="007A68E5" w:rsidRPr="005E3725" w:rsidRDefault="007A68E5" w:rsidP="00146382">
            <w:pPr>
              <w:rPr>
                <w:rFonts w:ascii="Book Antiqua" w:hAnsi="Book Antiqua" w:cstheme="majorBidi"/>
                <w:b/>
                <w:bCs/>
              </w:rPr>
            </w:pPr>
            <w:r w:rsidRPr="005E3725">
              <w:rPr>
                <w:rFonts w:ascii="Book Antiqua" w:hAnsi="Book Antiqua" w:cstheme="majorBidi"/>
              </w:rPr>
              <w:t>07-03-2017)</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ASAHI PTCA Guide Wire</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(AG145000</w:t>
            </w:r>
            <w:r w:rsidRPr="005E3725">
              <w:rPr>
                <w:rFonts w:ascii="Book Antiqua" w:hAnsi="Book Antiqua" w:cstheme="majorBidi"/>
              </w:rPr>
              <w:tab/>
              <w:t>ASAHI PTCA Guide Wire Light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AG141000</w:t>
            </w:r>
            <w:r w:rsidRPr="005E3725">
              <w:rPr>
                <w:rFonts w:ascii="Book Antiqua" w:hAnsi="Book Antiqua" w:cstheme="majorBidi"/>
              </w:rPr>
              <w:tab/>
              <w:t xml:space="preserve">ASAHI PTCA Guide Wire Soft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AG142000</w:t>
            </w:r>
            <w:r w:rsidRPr="005E3725">
              <w:rPr>
                <w:rFonts w:ascii="Book Antiqua" w:hAnsi="Book Antiqua" w:cstheme="majorBidi"/>
              </w:rPr>
              <w:tab/>
              <w:t xml:space="preserve">ASAHI PTCA Guide Wire Intermediate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AG141002</w:t>
            </w:r>
            <w:r w:rsidRPr="005E3725">
              <w:rPr>
                <w:rFonts w:ascii="Book Antiqua" w:hAnsi="Book Antiqua" w:cstheme="majorBidi"/>
              </w:rPr>
              <w:tab/>
              <w:t xml:space="preserve">ASAHI PTCA Guide Wire Grand Slam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AG14M050</w:t>
            </w:r>
            <w:r w:rsidRPr="005E3725">
              <w:rPr>
                <w:rFonts w:ascii="Book Antiqua" w:hAnsi="Book Antiqua" w:cstheme="majorBidi"/>
              </w:rPr>
              <w:tab/>
              <w:t>ASAHI PTCA Guide Wire Miracle 3</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AG14M045</w:t>
            </w:r>
            <w:r w:rsidRPr="005E3725">
              <w:rPr>
                <w:rFonts w:ascii="Book Antiqua" w:hAnsi="Book Antiqua" w:cstheme="majorBidi"/>
              </w:rPr>
              <w:tab/>
              <w:t>ASAHI PTCA Guide Wire Miracle 4.5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AG14M060</w:t>
            </w:r>
            <w:r w:rsidRPr="005E3725">
              <w:rPr>
                <w:rFonts w:ascii="Book Antiqua" w:hAnsi="Book Antiqua" w:cstheme="majorBidi"/>
              </w:rPr>
              <w:tab/>
              <w:t>ASAHI PTCA Guide Wire Miracle 6</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AG14M070</w:t>
            </w:r>
            <w:r w:rsidRPr="005E3725">
              <w:rPr>
                <w:rFonts w:ascii="Book Antiqua" w:hAnsi="Book Antiqua" w:cstheme="majorBidi"/>
              </w:rPr>
              <w:tab/>
              <w:t>ASAHI PTCA Guide Wire Miracle 12</w:t>
            </w:r>
          </w:p>
          <w:p w:rsidR="007A68E5" w:rsidRPr="005E3725" w:rsidRDefault="007A68E5" w:rsidP="00146382">
            <w:pPr>
              <w:rPr>
                <w:rFonts w:ascii="Book Antiqua" w:hAnsi="Book Antiqua" w:cstheme="majorBidi"/>
              </w:rPr>
            </w:pPr>
            <w:r w:rsidRPr="005E3725">
              <w:rPr>
                <w:rFonts w:ascii="Book Antiqua" w:hAnsi="Book Antiqua" w:cstheme="majorBidi"/>
              </w:rPr>
              <w:t>AG143090</w:t>
            </w:r>
            <w:r w:rsidRPr="005E3725">
              <w:rPr>
                <w:rFonts w:ascii="Book Antiqua" w:hAnsi="Book Antiqua" w:cstheme="majorBidi"/>
              </w:rPr>
              <w:tab/>
              <w:t xml:space="preserve">ASAHI PTCA Guide Wire Conquest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AGH146000</w:t>
            </w:r>
            <w:r w:rsidRPr="005E3725">
              <w:rPr>
                <w:rFonts w:ascii="Book Antiqua" w:hAnsi="Book Antiqua" w:cstheme="majorBidi"/>
              </w:rPr>
              <w:tab/>
              <w:t xml:space="preserve">ASAHI PTCA Guide Wire Rinato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AGP140001</w:t>
            </w:r>
            <w:r w:rsidRPr="005E3725">
              <w:rPr>
                <w:rFonts w:ascii="Book Antiqua" w:hAnsi="Book Antiqua" w:cstheme="majorBidi"/>
              </w:rPr>
              <w:tab/>
              <w:t>ASAHI PTCA Guide Wire Fielder FC</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AGP140002</w:t>
            </w:r>
            <w:r w:rsidRPr="005E3725">
              <w:rPr>
                <w:rFonts w:ascii="Book Antiqua" w:hAnsi="Book Antiqua" w:cstheme="majorBidi"/>
              </w:rPr>
              <w:tab/>
              <w:t>ASAHI PTCA Guide Wire Fielder XT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AGH143090</w:t>
            </w:r>
            <w:r w:rsidRPr="005E3725">
              <w:rPr>
                <w:rFonts w:ascii="Book Antiqua" w:hAnsi="Book Antiqua" w:cstheme="majorBidi"/>
              </w:rPr>
              <w:tab/>
              <w:t>ASAHI PTCA Guide Wire Conquest Pro</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AGH143091</w:t>
            </w:r>
            <w:r w:rsidRPr="005E3725">
              <w:rPr>
                <w:rFonts w:ascii="Book Antiqua" w:hAnsi="Book Antiqua" w:cstheme="majorBidi"/>
              </w:rPr>
              <w:tab/>
              <w:t>ASAHI PTCA Guide Wire Conquest Pro 12</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AHW14S003S</w:t>
            </w:r>
          </w:p>
          <w:p w:rsidR="007A68E5" w:rsidRPr="005E3725" w:rsidRDefault="007A68E5" w:rsidP="00146382">
            <w:pPr>
              <w:rPr>
                <w:rFonts w:ascii="Book Antiqua" w:hAnsi="Book Antiqua" w:cstheme="majorBidi"/>
              </w:rPr>
            </w:pPr>
            <w:r w:rsidRPr="005E3725">
              <w:rPr>
                <w:rFonts w:ascii="Book Antiqua" w:hAnsi="Book Antiqua" w:cstheme="majorBidi"/>
              </w:rPr>
              <w:t>ASAHI PTCA Guide Wire ULTIMATEbros 3</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AHW14R001S</w:t>
            </w:r>
          </w:p>
          <w:p w:rsidR="007A68E5" w:rsidRPr="005E3725" w:rsidRDefault="007A68E5" w:rsidP="00146382">
            <w:pPr>
              <w:rPr>
                <w:rFonts w:ascii="Book Antiqua" w:hAnsi="Book Antiqua" w:cstheme="majorBidi"/>
              </w:rPr>
            </w:pPr>
            <w:r w:rsidRPr="005E3725">
              <w:rPr>
                <w:rFonts w:ascii="Book Antiqua" w:hAnsi="Book Antiqua" w:cstheme="majorBidi"/>
              </w:rPr>
              <w:t>ASAHI PTCA Guide Wire ASAHI SION</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AHW14R004S</w:t>
            </w:r>
          </w:p>
          <w:p w:rsidR="007A68E5" w:rsidRPr="005E3725" w:rsidRDefault="007A68E5" w:rsidP="00146382">
            <w:pPr>
              <w:rPr>
                <w:rFonts w:ascii="Book Antiqua" w:hAnsi="Book Antiqua" w:cstheme="majorBidi"/>
              </w:rPr>
            </w:pPr>
            <w:r w:rsidRPr="005E3725">
              <w:rPr>
                <w:rFonts w:ascii="Book Antiqua" w:hAnsi="Book Antiqua" w:cstheme="majorBidi"/>
              </w:rPr>
              <w:t>ASAHI PTCA Guide Wire ASAHI SION blue</w:t>
            </w:r>
          </w:p>
          <w:p w:rsidR="007A68E5" w:rsidRPr="005E3725" w:rsidRDefault="007A68E5" w:rsidP="00146382">
            <w:pPr>
              <w:rPr>
                <w:rFonts w:ascii="Book Antiqua" w:hAnsi="Book Antiqua" w:cstheme="majorBidi"/>
              </w:rPr>
            </w:pPr>
          </w:p>
          <w:p w:rsidR="007A68E5" w:rsidRPr="005E3725" w:rsidRDefault="007A68E5" w:rsidP="00EC64F5">
            <w:pPr>
              <w:rPr>
                <w:rFonts w:ascii="Book Antiqua" w:hAnsi="Book Antiqua" w:cstheme="majorBidi"/>
              </w:rPr>
            </w:pPr>
            <w:r w:rsidRPr="005E3725">
              <w:rPr>
                <w:rFonts w:ascii="Book Antiqua" w:hAnsi="Book Antiqua" w:cstheme="majorBidi"/>
              </w:rPr>
              <w:t>AHW14R017S</w:t>
            </w:r>
          </w:p>
          <w:p w:rsidR="007A68E5" w:rsidRPr="005E3725" w:rsidRDefault="007A68E5" w:rsidP="00EC64F5">
            <w:pPr>
              <w:rPr>
                <w:rFonts w:ascii="Book Antiqua" w:hAnsi="Book Antiqua" w:cstheme="majorBidi"/>
              </w:rPr>
            </w:pPr>
            <w:r w:rsidRPr="005E3725">
              <w:rPr>
                <w:rFonts w:ascii="Book Antiqua" w:hAnsi="Book Antiqua" w:cstheme="majorBidi"/>
              </w:rPr>
              <w:t>ASAHI PTCA Guide Wire ASAHI SION blue ES 190cm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APW14R010S</w:t>
            </w:r>
            <w:r w:rsidRPr="005E3725">
              <w:rPr>
                <w:rFonts w:ascii="Book Antiqua" w:hAnsi="Book Antiqua" w:cstheme="majorBidi"/>
              </w:rPr>
              <w:tab/>
              <w:t>ASAHI PTCA Guide Wire ASAHI SION black 190cm</w:t>
            </w:r>
          </w:p>
          <w:p w:rsidR="007A68E5" w:rsidRPr="005E3725" w:rsidRDefault="007A68E5" w:rsidP="00146382">
            <w:pPr>
              <w:rPr>
                <w:rFonts w:ascii="Book Antiqua" w:hAnsi="Book Antiqua" w:cstheme="majorBidi"/>
              </w:rPr>
            </w:pPr>
          </w:p>
          <w:p w:rsidR="007A68E5" w:rsidRPr="005E3725" w:rsidRDefault="007A68E5" w:rsidP="00EC64F5">
            <w:pPr>
              <w:rPr>
                <w:rFonts w:ascii="Book Antiqua" w:hAnsi="Book Antiqua" w:cstheme="majorBidi"/>
              </w:rPr>
            </w:pPr>
            <w:r w:rsidRPr="005E3725">
              <w:rPr>
                <w:rFonts w:ascii="Book Antiqua" w:hAnsi="Book Antiqua" w:cstheme="majorBidi"/>
              </w:rPr>
              <w:t>AHW14R013S</w:t>
            </w:r>
          </w:p>
          <w:p w:rsidR="007A68E5" w:rsidRPr="005E3725" w:rsidRDefault="007A68E5" w:rsidP="00EC64F5">
            <w:pPr>
              <w:rPr>
                <w:rFonts w:ascii="Book Antiqua" w:hAnsi="Book Antiqua" w:cstheme="majorBidi"/>
              </w:rPr>
            </w:pPr>
            <w:r w:rsidRPr="005E3725">
              <w:rPr>
                <w:rFonts w:ascii="Book Antiqua" w:hAnsi="Book Antiqua" w:cstheme="majorBidi"/>
              </w:rPr>
              <w:t>ASAHI PTCA Guide Wire ASAHI SUOH 03 190cm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APW14R009S</w:t>
            </w:r>
            <w:r w:rsidRPr="005E3725">
              <w:rPr>
                <w:rFonts w:ascii="Book Antiqua" w:hAnsi="Book Antiqua" w:cstheme="majorBidi"/>
              </w:rPr>
              <w:tab/>
              <w:t>ASAHI Fielder XT-A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APW14R005S </w:t>
            </w:r>
          </w:p>
          <w:p w:rsidR="007A68E5" w:rsidRPr="005E3725" w:rsidRDefault="007A68E5" w:rsidP="00146382">
            <w:pPr>
              <w:rPr>
                <w:rFonts w:ascii="Book Antiqua" w:hAnsi="Book Antiqua" w:cstheme="majorBidi"/>
              </w:rPr>
            </w:pPr>
            <w:r w:rsidRPr="005E3725">
              <w:rPr>
                <w:rFonts w:ascii="Book Antiqua" w:hAnsi="Book Antiqua" w:cstheme="majorBidi"/>
              </w:rPr>
              <w:t xml:space="preserve">ASAHI Fielder </w:t>
            </w:r>
          </w:p>
          <w:p w:rsidR="007A68E5" w:rsidRPr="005E3725" w:rsidRDefault="007A68E5" w:rsidP="00146382">
            <w:pPr>
              <w:rPr>
                <w:rFonts w:ascii="Book Antiqua" w:hAnsi="Book Antiqua" w:cstheme="majorBidi"/>
              </w:rPr>
            </w:pPr>
            <w:r w:rsidRPr="005E3725">
              <w:rPr>
                <w:rFonts w:ascii="Book Antiqua" w:hAnsi="Book Antiqua" w:cstheme="majorBidi"/>
              </w:rPr>
              <w:t>XT-R</w:t>
            </w:r>
          </w:p>
          <w:p w:rsidR="007A68E5" w:rsidRPr="005E3725" w:rsidRDefault="007A68E5" w:rsidP="00146382">
            <w:pPr>
              <w:rPr>
                <w:rFonts w:ascii="Book Antiqua" w:hAnsi="Book Antiqua" w:cstheme="majorBidi"/>
              </w:rPr>
            </w:pPr>
          </w:p>
          <w:p w:rsidR="007A68E5" w:rsidRPr="005E3725" w:rsidRDefault="007A68E5" w:rsidP="00EC64F5">
            <w:pPr>
              <w:rPr>
                <w:rFonts w:ascii="Book Antiqua" w:hAnsi="Book Antiqua" w:cstheme="majorBidi"/>
              </w:rPr>
            </w:pPr>
            <w:r w:rsidRPr="005E3725">
              <w:rPr>
                <w:rFonts w:ascii="Book Antiqua" w:hAnsi="Book Antiqua" w:cstheme="majorBidi"/>
              </w:rPr>
              <w:t>AHW10S302S   ASAHI RG3</w:t>
            </w:r>
          </w:p>
          <w:p w:rsidR="007A68E5" w:rsidRPr="005E3725" w:rsidRDefault="007A68E5" w:rsidP="00EC64F5">
            <w:pPr>
              <w:rPr>
                <w:rFonts w:ascii="Book Antiqua" w:hAnsi="Book Antiqua" w:cstheme="majorBidi"/>
              </w:rPr>
            </w:pPr>
            <w:r w:rsidRPr="005E3725">
              <w:rPr>
                <w:rFonts w:ascii="Book Antiqua" w:hAnsi="Book Antiqua" w:cstheme="majorBidi"/>
              </w:rPr>
              <w:t>AHW14R007S</w:t>
            </w:r>
          </w:p>
          <w:p w:rsidR="007A68E5" w:rsidRPr="005E3725" w:rsidRDefault="007A68E5" w:rsidP="00EC64F5">
            <w:pPr>
              <w:rPr>
                <w:rFonts w:ascii="Book Antiqua" w:hAnsi="Book Antiqua" w:cstheme="majorBidi"/>
              </w:rPr>
            </w:pPr>
            <w:r w:rsidRPr="005E3725">
              <w:rPr>
                <w:rFonts w:ascii="Book Antiqua" w:hAnsi="Book Antiqua" w:cstheme="majorBidi"/>
              </w:rPr>
              <w:t>ASAHI Gaia First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AHW14R008S</w:t>
            </w:r>
          </w:p>
          <w:p w:rsidR="007A68E5" w:rsidRPr="005E3725" w:rsidRDefault="007A68E5" w:rsidP="00146382">
            <w:pPr>
              <w:rPr>
                <w:rFonts w:ascii="Book Antiqua" w:hAnsi="Book Antiqua" w:cstheme="majorBidi"/>
              </w:rPr>
            </w:pPr>
            <w:r w:rsidRPr="005E3725">
              <w:rPr>
                <w:rFonts w:ascii="Book Antiqua" w:hAnsi="Book Antiqua" w:cstheme="majorBidi"/>
              </w:rPr>
              <w:t>ASAHI Gaia Second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AHW14R011S</w:t>
            </w:r>
          </w:p>
          <w:p w:rsidR="007A68E5" w:rsidRPr="005E3725" w:rsidRDefault="007A68E5" w:rsidP="00146382">
            <w:pPr>
              <w:rPr>
                <w:rFonts w:ascii="Book Antiqua" w:hAnsi="Book Antiqua" w:cstheme="majorBidi"/>
              </w:rPr>
            </w:pPr>
            <w:r w:rsidRPr="005E3725">
              <w:rPr>
                <w:rFonts w:ascii="Book Antiqua" w:hAnsi="Book Antiqua" w:cstheme="majorBidi"/>
              </w:rPr>
              <w:t>ASAHI Gaia Third)</w:t>
            </w:r>
          </w:p>
          <w:p w:rsidR="007A68E5" w:rsidRPr="005E3725" w:rsidRDefault="007A68E5" w:rsidP="00146382">
            <w:pPr>
              <w:rPr>
                <w:rFonts w:ascii="Book Antiqua" w:hAnsi="Book Antiqua" w:cstheme="majorBidi"/>
              </w:rPr>
            </w:pPr>
          </w:p>
          <w:p w:rsidR="007A68E5" w:rsidRPr="005E3725" w:rsidRDefault="007A68E5" w:rsidP="009878AF">
            <w:pPr>
              <w:jc w:val="both"/>
              <w:rPr>
                <w:rFonts w:ascii="Book Antiqua" w:hAnsi="Book Antiqua" w:cstheme="majorBidi"/>
                <w:b/>
                <w:bCs/>
              </w:rPr>
            </w:pPr>
            <w:r w:rsidRPr="005E3725">
              <w:rPr>
                <w:rFonts w:ascii="Book Antiqua" w:hAnsi="Book Antiqua" w:cstheme="majorBidi"/>
              </w:rPr>
              <w:t xml:space="preserve">Fee: </w:t>
            </w:r>
            <w:r w:rsidRPr="005E3725">
              <w:rPr>
                <w:rFonts w:ascii="Book Antiqua" w:hAnsi="Book Antiqua" w:cstheme="majorBidi"/>
                <w:b/>
                <w:bCs/>
              </w:rPr>
              <w:t>Rs.50,000/-</w:t>
            </w:r>
          </w:p>
          <w:p w:rsidR="007A68E5" w:rsidRPr="005E3725" w:rsidRDefault="007A68E5" w:rsidP="009878AF">
            <w:pPr>
              <w:jc w:val="both"/>
              <w:rPr>
                <w:rFonts w:ascii="Book Antiqua" w:hAnsi="Book Antiqua" w:cstheme="majorBidi"/>
              </w:rPr>
            </w:pP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Guide Wire</w:t>
            </w:r>
          </w:p>
        </w:tc>
        <w:tc>
          <w:tcPr>
            <w:tcW w:w="1667" w:type="dxa"/>
            <w:gridSpan w:val="4"/>
            <w:shd w:val="clear" w:color="auto" w:fill="auto"/>
          </w:tcPr>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7A68E5">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Marketed By:</w:t>
            </w:r>
            <w:r w:rsidRPr="005E3725">
              <w:rPr>
                <w:rFonts w:ascii="Book Antiqua" w:hAnsi="Book Antiqua" w:cstheme="majorBidi"/>
                <w:b/>
                <w:bCs/>
              </w:rPr>
              <w:br/>
            </w:r>
            <w:r w:rsidRPr="005E3725">
              <w:rPr>
                <w:rFonts w:ascii="Book Antiqua" w:hAnsi="Book Antiqua" w:cstheme="majorBidi"/>
              </w:rPr>
              <w:t>M/s Asahi Intecc Co., Ltd., 1703 Wakita-cho, Moriyama-ku, Nagoya, Aichi, 463-0024, Japan</w:t>
            </w:r>
          </w:p>
          <w:p w:rsidR="007A68E5" w:rsidRPr="005E3725" w:rsidRDefault="007A68E5" w:rsidP="00146382">
            <w:pPr>
              <w:rPr>
                <w:rFonts w:ascii="Book Antiqua" w:hAnsi="Book Antiqua" w:cstheme="majorBidi"/>
                <w:sz w:val="14"/>
                <w:szCs w:val="14"/>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 xml:space="preserve">(i) M/s Asahi Intecc Co., Ltd., 3-100 Akatsuki-Cho, 489-0071 Seto, Aichi, Japan </w:t>
            </w:r>
          </w:p>
          <w:p w:rsidR="007A68E5" w:rsidRPr="005E3725" w:rsidRDefault="007A68E5" w:rsidP="00146382">
            <w:pPr>
              <w:rPr>
                <w:rFonts w:ascii="Book Antiqua" w:hAnsi="Book Antiqua" w:cstheme="majorBidi"/>
                <w:sz w:val="12"/>
                <w:szCs w:val="12"/>
              </w:rPr>
            </w:pPr>
          </w:p>
          <w:p w:rsidR="007A68E5" w:rsidRPr="005E3725" w:rsidRDefault="007A68E5" w:rsidP="00146382">
            <w:pPr>
              <w:rPr>
                <w:rFonts w:ascii="Book Antiqua" w:hAnsi="Book Antiqua" w:cstheme="majorBidi"/>
              </w:rPr>
            </w:pPr>
            <w:r w:rsidRPr="005E3725">
              <w:rPr>
                <w:rFonts w:ascii="Book Antiqua" w:hAnsi="Book Antiqua" w:cstheme="majorBidi"/>
              </w:rPr>
              <w:t>(ii) M/s Asahi Intecc (Thailand) Co., Ltd., 158/1 Moo 5, Bangkadi Industrial Park Tiwanon Road, Tambol Bangkadi Amphur Muang, Pathumthani 1200 Thailand</w:t>
            </w:r>
          </w:p>
          <w:p w:rsidR="007A68E5" w:rsidRPr="005E3725" w:rsidRDefault="007A68E5" w:rsidP="00146382">
            <w:pPr>
              <w:rPr>
                <w:rFonts w:ascii="Book Antiqua" w:hAnsi="Book Antiqua" w:cstheme="majorBidi"/>
                <w:sz w:val="10"/>
                <w:szCs w:val="10"/>
              </w:rPr>
            </w:pPr>
          </w:p>
          <w:p w:rsidR="007A68E5" w:rsidRPr="005E3725" w:rsidRDefault="007A68E5" w:rsidP="00146382">
            <w:pPr>
              <w:rPr>
                <w:rFonts w:ascii="Book Antiqua" w:hAnsi="Book Antiqua" w:cstheme="majorBidi"/>
              </w:rPr>
            </w:pPr>
            <w:r w:rsidRPr="005E3725">
              <w:rPr>
                <w:rFonts w:ascii="Book Antiqua" w:hAnsi="Book Antiqua" w:cstheme="majorBidi"/>
              </w:rPr>
              <w:t>(FSC Japan Issuance Date</w:t>
            </w:r>
          </w:p>
          <w:p w:rsidR="007A68E5" w:rsidRPr="005E3725" w:rsidRDefault="007A68E5" w:rsidP="00146382">
            <w:pPr>
              <w:rPr>
                <w:rFonts w:ascii="Book Antiqua" w:hAnsi="Book Antiqua" w:cstheme="majorBidi"/>
              </w:rPr>
            </w:pPr>
            <w:r w:rsidRPr="005E3725">
              <w:rPr>
                <w:rFonts w:ascii="Book Antiqua" w:hAnsi="Book Antiqua" w:cstheme="majorBidi"/>
              </w:rPr>
              <w:t>07-03-2017)</w:t>
            </w:r>
          </w:p>
          <w:p w:rsidR="007A68E5" w:rsidRPr="005E3725" w:rsidRDefault="007A68E5" w:rsidP="00EC64F5">
            <w:pPr>
              <w:jc w:val="both"/>
              <w:rPr>
                <w:rFonts w:ascii="Book Antiqua" w:hAnsi="Book Antiqua" w:cstheme="majorBidi"/>
                <w:b/>
                <w:bCs/>
              </w:rPr>
            </w:pPr>
            <w:r w:rsidRPr="005E3725">
              <w:rPr>
                <w:rFonts w:ascii="Book Antiqua" w:hAnsi="Book Antiqua" w:cstheme="majorBidi"/>
                <w:b/>
                <w:bCs/>
              </w:rPr>
              <w:t>Fee Rs.50,000/-</w:t>
            </w:r>
          </w:p>
          <w:p w:rsidR="007A68E5" w:rsidRPr="005E3725" w:rsidRDefault="007A68E5" w:rsidP="00EC64F5">
            <w:pPr>
              <w:jc w:val="both"/>
              <w:rPr>
                <w:rFonts w:ascii="Book Antiqua" w:hAnsi="Book Antiqua" w:cstheme="majorBidi"/>
                <w:b/>
                <w:bCs/>
              </w:rPr>
            </w:pP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ASAHI Corsair Microcatheter </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(CSW135-26N ASAHI Corsair Microcatheter, 2.6 Fr, Straight, 135cm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CSW150-26N ASAHI Corsair Microcatheter, 2.6 Fr, Straight, 150cm)</w:t>
            </w:r>
          </w:p>
          <w:p w:rsidR="007A68E5" w:rsidRPr="005E3725" w:rsidRDefault="007A68E5" w:rsidP="00146382">
            <w:pPr>
              <w:ind w:firstLine="720"/>
              <w:rPr>
                <w:rFonts w:ascii="Book Antiqua" w:hAnsi="Book Antiqua" w:cstheme="majorBidi"/>
              </w:rPr>
            </w:pP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Microcatheter</w:t>
            </w:r>
          </w:p>
          <w:p w:rsidR="007A68E5" w:rsidRPr="005E3725" w:rsidRDefault="007A68E5" w:rsidP="00146382">
            <w:pPr>
              <w:rPr>
                <w:rFonts w:ascii="Book Antiqua" w:hAnsi="Book Antiqua" w:cstheme="majorBidi"/>
              </w:rPr>
            </w:pP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7A68E5">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Marketed By:</w:t>
            </w:r>
            <w:r w:rsidRPr="005E3725">
              <w:rPr>
                <w:rFonts w:ascii="Book Antiqua" w:hAnsi="Book Antiqua" w:cstheme="majorBidi"/>
                <w:b/>
                <w:bCs/>
              </w:rPr>
              <w:br/>
            </w:r>
            <w:r w:rsidRPr="005E3725">
              <w:rPr>
                <w:rFonts w:ascii="Book Antiqua" w:hAnsi="Book Antiqua" w:cstheme="majorBidi"/>
              </w:rPr>
              <w:t>M/s Asahi Intecc Co., Ltd., 1703 Wakita-cho, Moriyama-ku, Nagoya, Aichi, 463-0024, Japan</w:t>
            </w: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 xml:space="preserve">(i) M/s Asahi Intecc Co., Ltd., 3-100 Akatsuki-Cho, 489-0071 Seto, Aichi, Japan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(ii) M/s Asahi Intecc (Thailand) Co., Ltd., 158/1 Moo 5, Bangkadi Industrial Park Tiwanon Road, Tambol Bangkadi Amphur Muang, Pathumthani 1200 Thailand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Japan Issuance Date</w:t>
            </w:r>
          </w:p>
          <w:p w:rsidR="007A68E5" w:rsidRPr="005E3725" w:rsidRDefault="007A68E5" w:rsidP="00146382">
            <w:pPr>
              <w:rPr>
                <w:rFonts w:ascii="Book Antiqua" w:hAnsi="Book Antiqua" w:cstheme="majorBidi"/>
                <w:b/>
                <w:bCs/>
              </w:rPr>
            </w:pPr>
            <w:r w:rsidRPr="005E3725">
              <w:rPr>
                <w:rFonts w:ascii="Book Antiqua" w:hAnsi="Book Antiqua" w:cstheme="majorBidi"/>
              </w:rPr>
              <w:t>01-03-2017)</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ASAHI ZenyteEX PTCA Guiding Catheter </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W6JL35-0-X100</w:t>
            </w:r>
            <w:r w:rsidRPr="005E3725">
              <w:rPr>
                <w:rFonts w:ascii="Book Antiqua" w:hAnsi="Book Antiqua" w:cstheme="majorBidi"/>
                <w:sz w:val="20"/>
              </w:rPr>
              <w:tab/>
              <w:t>ASAHI ZenyteEX PTCA GUIDING CATHETER, 6Fr, Judkins Left 3.5cm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W6JL40-0-X100</w:t>
            </w:r>
            <w:r w:rsidRPr="005E3725">
              <w:rPr>
                <w:rFonts w:ascii="Book Antiqua" w:hAnsi="Book Antiqua" w:cstheme="majorBidi"/>
                <w:sz w:val="20"/>
              </w:rPr>
              <w:tab/>
              <w:t>ASAHI ZenyteEX PTCA GUIDING CATHETER, 6Fr, Judkins Left 4.0cm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W6JL45-0-X100</w:t>
            </w:r>
            <w:r w:rsidRPr="005E3725">
              <w:rPr>
                <w:rFonts w:ascii="Book Antiqua" w:hAnsi="Book Antiqua" w:cstheme="majorBidi"/>
                <w:sz w:val="20"/>
              </w:rPr>
              <w:tab/>
              <w:t>ASAHI ZenyteEX PTCA GUIDING CATHETER, 6Fr, Judkins Left 4.5cm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W6JL50-0-X100</w:t>
            </w:r>
            <w:r w:rsidRPr="005E3725">
              <w:rPr>
                <w:rFonts w:ascii="Book Antiqua" w:hAnsi="Book Antiqua" w:cstheme="majorBidi"/>
                <w:sz w:val="20"/>
              </w:rPr>
              <w:tab/>
              <w:t>ASAHI ZenyteEX PTCA GUIDING CATHETER, 6Fr, Judkins Left 5.0cm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W6JL35-2-X100</w:t>
            </w:r>
            <w:r w:rsidRPr="005E3725">
              <w:rPr>
                <w:rFonts w:ascii="Book Antiqua" w:hAnsi="Book Antiqua" w:cstheme="majorBidi"/>
                <w:sz w:val="20"/>
              </w:rPr>
              <w:tab/>
              <w:t>ASAHI ZenyteEX PTCA GUIDING CATHETER, 6Fr, Judkins Left 3.5cm,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W6JL40-2-X100</w:t>
            </w:r>
            <w:r w:rsidRPr="005E3725">
              <w:rPr>
                <w:rFonts w:ascii="Book Antiqua" w:hAnsi="Book Antiqua" w:cstheme="majorBidi"/>
                <w:sz w:val="20"/>
              </w:rPr>
              <w:tab/>
              <w:t>ASAHI ZenyteEX PTCA GUIDING CATHETER, 6Fr, Judkins Left 4.0cm,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W6JL45-2-X100</w:t>
            </w:r>
            <w:r w:rsidRPr="005E3725">
              <w:rPr>
                <w:rFonts w:ascii="Book Antiqua" w:hAnsi="Book Antiqua" w:cstheme="majorBidi"/>
                <w:sz w:val="20"/>
              </w:rPr>
              <w:tab/>
              <w:t>ASAHI ZenyteEX PTCA GUIDING CATHETER, 6Fr, Judkins Left 4.5cm,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W6JL50-2-X100</w:t>
            </w:r>
            <w:r w:rsidRPr="005E3725">
              <w:rPr>
                <w:rFonts w:ascii="Book Antiqua" w:hAnsi="Book Antiqua" w:cstheme="majorBidi"/>
                <w:sz w:val="20"/>
              </w:rPr>
              <w:tab/>
              <w:t>ASAHI ZenyteEX PTCA GUIDING CATHETER, 6Fr, Judkins Left 5.0cm, Side Hole</w:t>
            </w:r>
          </w:p>
          <w:p w:rsidR="007A68E5" w:rsidRPr="005E3725" w:rsidRDefault="007A68E5" w:rsidP="00146382">
            <w:pPr>
              <w:rPr>
                <w:rFonts w:ascii="Book Antiqua" w:hAnsi="Book Antiqua" w:cstheme="majorBidi"/>
                <w:sz w:val="20"/>
              </w:rPr>
            </w:pPr>
          </w:p>
          <w:p w:rsidR="007A68E5" w:rsidRPr="005E3725" w:rsidRDefault="007A68E5" w:rsidP="00EC64F5">
            <w:pPr>
              <w:rPr>
                <w:rFonts w:ascii="Book Antiqua" w:hAnsi="Book Antiqua" w:cstheme="majorBidi"/>
                <w:sz w:val="20"/>
              </w:rPr>
            </w:pPr>
            <w:r w:rsidRPr="005E3725">
              <w:rPr>
                <w:rFonts w:ascii="Book Antiqua" w:hAnsi="Book Antiqua" w:cstheme="majorBidi"/>
                <w:sz w:val="20"/>
              </w:rPr>
              <w:t>W6JL35-0-X100S</w:t>
            </w:r>
          </w:p>
          <w:p w:rsidR="007A68E5" w:rsidRPr="005E3725" w:rsidRDefault="007A68E5" w:rsidP="00EC64F5">
            <w:pPr>
              <w:rPr>
                <w:rFonts w:ascii="Book Antiqua" w:hAnsi="Book Antiqua" w:cstheme="majorBidi"/>
                <w:sz w:val="20"/>
              </w:rPr>
            </w:pPr>
            <w:r w:rsidRPr="005E3725">
              <w:rPr>
                <w:rFonts w:ascii="Book Antiqua" w:hAnsi="Book Antiqua" w:cstheme="majorBidi"/>
                <w:sz w:val="20"/>
              </w:rPr>
              <w:t>ASAHI ZenyteEX PTCA GUIDING CATHETER, 6Fr, Judkins Left 3.5cm, Short Tip</w:t>
            </w:r>
          </w:p>
          <w:p w:rsidR="007A68E5" w:rsidRPr="005E3725" w:rsidRDefault="007A68E5" w:rsidP="00146382">
            <w:pPr>
              <w:rPr>
                <w:rFonts w:ascii="Book Antiqua" w:hAnsi="Book Antiqua" w:cstheme="majorBidi"/>
                <w:sz w:val="20"/>
              </w:rPr>
            </w:pPr>
          </w:p>
          <w:p w:rsidR="007A68E5" w:rsidRPr="005E3725" w:rsidRDefault="007A68E5" w:rsidP="00EC64F5">
            <w:pPr>
              <w:rPr>
                <w:rFonts w:ascii="Book Antiqua" w:hAnsi="Book Antiqua" w:cstheme="majorBidi"/>
                <w:sz w:val="20"/>
              </w:rPr>
            </w:pPr>
            <w:r w:rsidRPr="005E3725">
              <w:rPr>
                <w:rFonts w:ascii="Book Antiqua" w:hAnsi="Book Antiqua" w:cstheme="majorBidi"/>
                <w:sz w:val="20"/>
              </w:rPr>
              <w:t>W6JL40-0-X100S</w:t>
            </w:r>
          </w:p>
          <w:p w:rsidR="007A68E5" w:rsidRPr="005E3725" w:rsidRDefault="007A68E5" w:rsidP="00EC64F5">
            <w:pPr>
              <w:rPr>
                <w:rFonts w:ascii="Book Antiqua" w:hAnsi="Book Antiqua" w:cstheme="majorBidi"/>
                <w:sz w:val="20"/>
              </w:rPr>
            </w:pPr>
            <w:r w:rsidRPr="005E3725">
              <w:rPr>
                <w:rFonts w:ascii="Book Antiqua" w:hAnsi="Book Antiqua" w:cstheme="majorBidi"/>
                <w:sz w:val="20"/>
              </w:rPr>
              <w:t>ASAHI ZenyteEX PTCA GUIDING CATHETER, 6Fr, Judkins Left 4.0cm, Short Tip</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W6JL45-0-X100S</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ASAHI ZenyteEX PTCA GUIDING CATHETER, 6Fr, Judkins Left 4.5cm, Short Tip</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W6JL50-0-X100S</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ASAHI ZenyteEX PTCA GUIDING CATHETER, 6Fr, Judkins Left 5.0cm, Short Tip</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W6JL35-2-X100S</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ASAHI ZenyteEX PTCA GUIDING CATHETER, 6Fr, Judkins Left 3.5cm, Short Tip,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W6JL40-2-X100S</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ASAHI ZenyteEX PTCA GUIDING CATHETER, 6Fr, Judkins Left 4.0cm, Short Tip,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W6JL45-2-X100S</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ASAHI ZenyteEX PTCA GUIDING CATHETER, 6Fr, Judkins Left 4.5cm, Short Tip,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W6JL50-2-X100S</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ASAHI ZenyteEX PTCA GUIDING CATHETER, 6Fr, Judkins Left 5.0cm, Short Tip,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W6JR35-0-X100</w:t>
            </w:r>
            <w:r w:rsidRPr="005E3725">
              <w:rPr>
                <w:rFonts w:ascii="Book Antiqua" w:hAnsi="Book Antiqua" w:cstheme="majorBidi"/>
                <w:sz w:val="20"/>
              </w:rPr>
              <w:tab/>
              <w:t>ASAHI ZenyteEX PTCA GUIDING CATHETER, 6Fr, Judkins Right 3.5cm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W6JR40-0-X100</w:t>
            </w:r>
            <w:r w:rsidRPr="005E3725">
              <w:rPr>
                <w:rFonts w:ascii="Book Antiqua" w:hAnsi="Book Antiqua" w:cstheme="majorBidi"/>
                <w:sz w:val="20"/>
              </w:rPr>
              <w:tab/>
              <w:t>ASAHI ZenyteEX PTCA GUIDING CATHETER, 6Fr, Judkins Right 4.0cm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W6JR45-0-X100</w:t>
            </w:r>
            <w:r w:rsidRPr="005E3725">
              <w:rPr>
                <w:rFonts w:ascii="Book Antiqua" w:hAnsi="Book Antiqua" w:cstheme="majorBidi"/>
                <w:sz w:val="20"/>
              </w:rPr>
              <w:tab/>
              <w:t>ASAHI ZenyteEX PTCA GUIDING CATHETER, 6Fr, Judkins Right 4.5cm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W6JR50-0-X100</w:t>
            </w:r>
            <w:r w:rsidRPr="005E3725">
              <w:rPr>
                <w:rFonts w:ascii="Book Antiqua" w:hAnsi="Book Antiqua" w:cstheme="majorBidi"/>
                <w:sz w:val="20"/>
              </w:rPr>
              <w:tab/>
              <w:t>ASAHI ZenyteEX PTCA GUIDING CATHETER, 6Fr, Judkins Right 5.0cm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W6JR35-2-X100</w:t>
            </w:r>
            <w:r w:rsidRPr="005E3725">
              <w:rPr>
                <w:rFonts w:ascii="Book Antiqua" w:hAnsi="Book Antiqua" w:cstheme="majorBidi"/>
                <w:sz w:val="20"/>
              </w:rPr>
              <w:tab/>
              <w:t>ASAHI ZenyteEX PTCA GUIDING CATHETER, 6Fr, Judkins Right 3.5cm,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W6JR40-2-X100</w:t>
            </w:r>
            <w:r w:rsidRPr="005E3725">
              <w:rPr>
                <w:rFonts w:ascii="Book Antiqua" w:hAnsi="Book Antiqua" w:cstheme="majorBidi"/>
                <w:sz w:val="20"/>
              </w:rPr>
              <w:tab/>
              <w:t>ASAHI ZenyteEX PTCA GUIDING CATHETER, 6Fr, Judkins Right 4.0cm,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W6JR45-2-X100</w:t>
            </w:r>
            <w:r w:rsidRPr="005E3725">
              <w:rPr>
                <w:rFonts w:ascii="Book Antiqua" w:hAnsi="Book Antiqua" w:cstheme="majorBidi"/>
                <w:sz w:val="20"/>
              </w:rPr>
              <w:tab/>
              <w:t>ASAHI ZenyteEX PTCA GUIDING CATHETER, 6Fr, Judkins Right 4.5cm,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W6JR50-2-X100</w:t>
            </w:r>
            <w:r w:rsidRPr="005E3725">
              <w:rPr>
                <w:rFonts w:ascii="Book Antiqua" w:hAnsi="Book Antiqua" w:cstheme="majorBidi"/>
                <w:sz w:val="20"/>
              </w:rPr>
              <w:tab/>
              <w:t>ASAHI ZenyteEX PTCA GUIDING CATHETER, 6Fr, Judkins Right 5.0cm, Side Hole</w:t>
            </w:r>
          </w:p>
          <w:p w:rsidR="007A68E5" w:rsidRPr="005E3725" w:rsidRDefault="007A68E5" w:rsidP="00146382">
            <w:pPr>
              <w:rPr>
                <w:rFonts w:ascii="Book Antiqua" w:hAnsi="Book Antiqua" w:cstheme="majorBidi"/>
                <w:sz w:val="20"/>
              </w:rPr>
            </w:pPr>
          </w:p>
          <w:p w:rsidR="007A68E5" w:rsidRPr="005E3725" w:rsidRDefault="007A68E5" w:rsidP="00EC64F5">
            <w:pPr>
              <w:rPr>
                <w:rFonts w:ascii="Book Antiqua" w:hAnsi="Book Antiqua" w:cstheme="majorBidi"/>
                <w:sz w:val="20"/>
              </w:rPr>
            </w:pPr>
            <w:r w:rsidRPr="005E3725">
              <w:rPr>
                <w:rFonts w:ascii="Book Antiqua" w:hAnsi="Book Antiqua" w:cstheme="majorBidi"/>
                <w:sz w:val="20"/>
              </w:rPr>
              <w:t>W6JR35-0-X100S</w:t>
            </w:r>
          </w:p>
          <w:p w:rsidR="007A68E5" w:rsidRPr="005E3725" w:rsidRDefault="007A68E5" w:rsidP="00EC64F5">
            <w:pPr>
              <w:rPr>
                <w:rFonts w:ascii="Book Antiqua" w:hAnsi="Book Antiqua" w:cstheme="majorBidi"/>
                <w:sz w:val="20"/>
              </w:rPr>
            </w:pPr>
            <w:r w:rsidRPr="005E3725">
              <w:rPr>
                <w:rFonts w:ascii="Book Antiqua" w:hAnsi="Book Antiqua" w:cstheme="majorBidi"/>
                <w:sz w:val="20"/>
              </w:rPr>
              <w:t>ASAHI ZenyteEX PTCA GUIDING CATHETER, 6Fr, Judkins Right 3.5cm, Short Tip</w:t>
            </w:r>
          </w:p>
          <w:p w:rsidR="007A68E5" w:rsidRPr="005E3725" w:rsidRDefault="007A68E5" w:rsidP="00146382">
            <w:pPr>
              <w:rPr>
                <w:rFonts w:ascii="Book Antiqua" w:hAnsi="Book Antiqua" w:cstheme="majorBidi"/>
                <w:sz w:val="20"/>
              </w:rPr>
            </w:pPr>
          </w:p>
          <w:p w:rsidR="007A68E5" w:rsidRPr="005E3725" w:rsidRDefault="007A68E5" w:rsidP="00EC64F5">
            <w:pPr>
              <w:rPr>
                <w:rFonts w:ascii="Book Antiqua" w:hAnsi="Book Antiqua" w:cstheme="majorBidi"/>
                <w:sz w:val="20"/>
              </w:rPr>
            </w:pPr>
            <w:r w:rsidRPr="005E3725">
              <w:rPr>
                <w:rFonts w:ascii="Book Antiqua" w:hAnsi="Book Antiqua" w:cstheme="majorBidi"/>
                <w:sz w:val="20"/>
              </w:rPr>
              <w:t>W6JR40-0-X100S</w:t>
            </w:r>
          </w:p>
          <w:p w:rsidR="007A68E5" w:rsidRPr="005E3725" w:rsidRDefault="007A68E5" w:rsidP="00EC64F5">
            <w:pPr>
              <w:rPr>
                <w:rFonts w:ascii="Book Antiqua" w:hAnsi="Book Antiqua" w:cstheme="majorBidi"/>
                <w:sz w:val="20"/>
              </w:rPr>
            </w:pPr>
            <w:r w:rsidRPr="005E3725">
              <w:rPr>
                <w:rFonts w:ascii="Book Antiqua" w:hAnsi="Book Antiqua" w:cstheme="majorBidi"/>
                <w:sz w:val="20"/>
              </w:rPr>
              <w:t>ASAHI ZenyteEX PTCA GUIDING CATHETER, 6Fr, Judkins Right 4.0cm, Short Tip</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W6JR45-0-X100S</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ASAHI ZenyteEX PTCA GUIDING CATHETER, 6Fr, Judkins Right 4.5cm, Short Tip</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W6JR50-0-X100S</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ASAHI ZenyteEX PTCA GUIDING CATHETER, 6Fr, Judkins Right 5.0cm, Short Tip</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W6JR35-2-X100S</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ASAHI ZenyteEX PTCA GUIDING CATHETER, 6Fr, Judkins Right 3.5cm,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W6JR40-2-X100S</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ASAHI ZenyteEX PTCA GUIDING CATHETER, 6Fr, Judkins Right 4.0cm, Side Hole</w:t>
            </w:r>
          </w:p>
          <w:p w:rsidR="007A68E5" w:rsidRPr="005E3725" w:rsidRDefault="007A68E5" w:rsidP="00146382">
            <w:pPr>
              <w:rPr>
                <w:rFonts w:ascii="Book Antiqua" w:hAnsi="Book Antiqua" w:cstheme="majorBidi"/>
                <w:sz w:val="20"/>
              </w:rPr>
            </w:pPr>
          </w:p>
          <w:p w:rsidR="007A68E5" w:rsidRPr="005E3725" w:rsidRDefault="007A68E5" w:rsidP="00EC64F5">
            <w:pPr>
              <w:rPr>
                <w:rFonts w:ascii="Book Antiqua" w:hAnsi="Book Antiqua" w:cstheme="majorBidi"/>
                <w:sz w:val="20"/>
              </w:rPr>
            </w:pPr>
            <w:r w:rsidRPr="005E3725">
              <w:rPr>
                <w:rFonts w:ascii="Book Antiqua" w:hAnsi="Book Antiqua" w:cstheme="majorBidi"/>
                <w:sz w:val="20"/>
              </w:rPr>
              <w:t>W6JR45-2-X100S</w:t>
            </w:r>
          </w:p>
          <w:p w:rsidR="007A68E5" w:rsidRPr="005E3725" w:rsidRDefault="007A68E5" w:rsidP="00EC64F5">
            <w:pPr>
              <w:rPr>
                <w:rFonts w:ascii="Book Antiqua" w:hAnsi="Book Antiqua" w:cstheme="majorBidi"/>
                <w:sz w:val="20"/>
              </w:rPr>
            </w:pPr>
            <w:r w:rsidRPr="005E3725">
              <w:rPr>
                <w:rFonts w:ascii="Book Antiqua" w:hAnsi="Book Antiqua" w:cstheme="majorBidi"/>
                <w:sz w:val="20"/>
              </w:rPr>
              <w:t>ASAHI ZenyteEX PTCA GUIDING CATHETER, 6Fr, Judkins Right 4.5cm,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W6JR50-2-X100S</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ASAHI ZenyteEX PTCA GUIDING CATHETER, 6Fr, Judkins Right 5.0cm,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W6HS00-0-X100</w:t>
            </w:r>
            <w:r w:rsidRPr="005E3725">
              <w:rPr>
                <w:rFonts w:ascii="Book Antiqua" w:hAnsi="Book Antiqua" w:cstheme="majorBidi"/>
                <w:sz w:val="20"/>
              </w:rPr>
              <w:tab/>
              <w:t>ASAHI ZenyteEX PTCA GUIDING CATHETER, 6Fr, Hockey Stick</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W6HS00-2-X100</w:t>
            </w:r>
            <w:r w:rsidRPr="005E3725">
              <w:rPr>
                <w:rFonts w:ascii="Book Antiqua" w:hAnsi="Book Antiqua" w:cstheme="majorBidi"/>
                <w:sz w:val="20"/>
              </w:rPr>
              <w:tab/>
              <w:t>ASAHI ZenyteEX PTCA GUIDING CATHETER, 6Fr, Hockey Stick,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W6SA35-0-X100</w:t>
            </w:r>
            <w:r w:rsidRPr="005E3725">
              <w:rPr>
                <w:rFonts w:ascii="Book Antiqua" w:hAnsi="Book Antiqua" w:cstheme="majorBidi"/>
                <w:sz w:val="20"/>
              </w:rPr>
              <w:tab/>
              <w:t>ASAHI ZenyteEX PTCA GUIDING CATHETER, 6Fr, Shepherd Crook 3.5cm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W6SA40-0-X100</w:t>
            </w:r>
            <w:r w:rsidRPr="005E3725">
              <w:rPr>
                <w:rFonts w:ascii="Book Antiqua" w:hAnsi="Book Antiqua" w:cstheme="majorBidi"/>
                <w:sz w:val="20"/>
              </w:rPr>
              <w:tab/>
              <w:t>ASAHI ZenyteEX PTCA GUIDING CATHETER, 6Fr, Shepherd Crook 4.0cm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W6SC35-0-X100</w:t>
            </w:r>
            <w:r w:rsidRPr="005E3725">
              <w:rPr>
                <w:rFonts w:ascii="Book Antiqua" w:hAnsi="Book Antiqua" w:cstheme="majorBidi"/>
                <w:sz w:val="20"/>
              </w:rPr>
              <w:tab/>
              <w:t>ASAHI ZenyteEX PTCA GUIDING CATHETER, 6Fr, Special Curve 3.5cm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W6SC40-0-X100</w:t>
            </w:r>
            <w:r w:rsidRPr="005E3725">
              <w:rPr>
                <w:rFonts w:ascii="Book Antiqua" w:hAnsi="Book Antiqua" w:cstheme="majorBidi"/>
                <w:sz w:val="20"/>
              </w:rPr>
              <w:tab/>
              <w:t>ASAHI ZenyteEX PTCA GUIDING CATHETER, 6Fr, Special Curve 4.0cm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W6SC35-2-X100</w:t>
            </w:r>
            <w:r w:rsidRPr="005E3725">
              <w:rPr>
                <w:rFonts w:ascii="Book Antiqua" w:hAnsi="Book Antiqua" w:cstheme="majorBidi"/>
                <w:sz w:val="20"/>
              </w:rPr>
              <w:tab/>
              <w:t>ASAHI ZenyteEX PTCA GUIDING CATHETER, 6Fr, Special Curve 3.5cm,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W6SC40-2-X100</w:t>
            </w:r>
            <w:r w:rsidRPr="005E3725">
              <w:rPr>
                <w:rFonts w:ascii="Book Antiqua" w:hAnsi="Book Antiqua" w:cstheme="majorBidi"/>
                <w:sz w:val="20"/>
              </w:rPr>
              <w:tab/>
              <w:t>ASAHI ZenyteEX PTCA GUIDING CATHETER, 6Fr, Special Curve 4.0cm,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W6IM00-0-X100</w:t>
            </w:r>
            <w:r w:rsidRPr="005E3725">
              <w:rPr>
                <w:rFonts w:ascii="Book Antiqua" w:hAnsi="Book Antiqua" w:cstheme="majorBidi"/>
                <w:sz w:val="20"/>
              </w:rPr>
              <w:tab/>
              <w:t>ASAHI ZenyteEX PTCA GUIDING CATHETER, 6Fr, Internal Mammary</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W6IM00-2-X100</w:t>
            </w:r>
            <w:r w:rsidRPr="005E3725">
              <w:rPr>
                <w:rFonts w:ascii="Book Antiqua" w:hAnsi="Book Antiqua" w:cstheme="majorBidi"/>
                <w:sz w:val="20"/>
              </w:rPr>
              <w:tab/>
              <w:t>ASAHI ZenyteEX PTCA GUIDING CATHETER, 6Fr, Internal Mammary,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W6PB30-0-X100</w:t>
            </w:r>
            <w:r w:rsidRPr="005E3725">
              <w:rPr>
                <w:rFonts w:ascii="Book Antiqua" w:hAnsi="Book Antiqua" w:cstheme="majorBidi"/>
                <w:sz w:val="20"/>
              </w:rPr>
              <w:tab/>
              <w:t>ASAHI ZenyteEX PTCA GUIDING CATHETER, 6Fr, Power Backup 3.0cm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W6PB35-0-X100</w:t>
            </w:r>
            <w:r w:rsidRPr="005E3725">
              <w:rPr>
                <w:rFonts w:ascii="Book Antiqua" w:hAnsi="Book Antiqua" w:cstheme="majorBidi"/>
                <w:sz w:val="20"/>
              </w:rPr>
              <w:tab/>
              <w:t>ASAHI ZenyteEX PTCA GUIDING CATHETER, 6Fr, Power Backup 3.5cm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W6PB40-0-X100</w:t>
            </w:r>
            <w:r w:rsidRPr="005E3725">
              <w:rPr>
                <w:rFonts w:ascii="Book Antiqua" w:hAnsi="Book Antiqua" w:cstheme="majorBidi"/>
                <w:sz w:val="20"/>
              </w:rPr>
              <w:tab/>
              <w:t>ASAHI ZenyteEX PTCA GUIDING CATHETER, 6Fr, Power Backup 4.0cm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W6PB30-2-X100</w:t>
            </w:r>
            <w:r w:rsidRPr="005E3725">
              <w:rPr>
                <w:rFonts w:ascii="Book Antiqua" w:hAnsi="Book Antiqua" w:cstheme="majorBidi"/>
                <w:sz w:val="20"/>
              </w:rPr>
              <w:tab/>
              <w:t>ASAHI ZenyteEX PTCA GUIDING CATHETER, 6Fr, Power Backup 3.0cm,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W6PB35-2-X100</w:t>
            </w:r>
            <w:r w:rsidRPr="005E3725">
              <w:rPr>
                <w:rFonts w:ascii="Book Antiqua" w:hAnsi="Book Antiqua" w:cstheme="majorBidi"/>
                <w:sz w:val="20"/>
              </w:rPr>
              <w:tab/>
              <w:t>ASAHI ZenyteEX PTCA GUIDING CATHETER, 6Fr, Power Backup 3.5cm,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W6PB40-2-X100</w:t>
            </w:r>
            <w:r w:rsidRPr="005E3725">
              <w:rPr>
                <w:rFonts w:ascii="Book Antiqua" w:hAnsi="Book Antiqua" w:cstheme="majorBidi"/>
                <w:sz w:val="20"/>
              </w:rPr>
              <w:tab/>
              <w:t>ASAHI ZenyteEX PTCA GUIDING CATHETER, 6Fr, Power Backup 4.0cm,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W6SP30-0-X100</w:t>
            </w:r>
            <w:r w:rsidRPr="005E3725">
              <w:rPr>
                <w:rFonts w:ascii="Book Antiqua" w:hAnsi="Book Antiqua" w:cstheme="majorBidi"/>
                <w:sz w:val="20"/>
              </w:rPr>
              <w:tab/>
              <w:t>ASAHI ZenyteEX PTCA GUIDING CATHETER, 6Fr, Super Power Backup 3.0cm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W6SP35-0-X100</w:t>
            </w:r>
            <w:r w:rsidRPr="005E3725">
              <w:rPr>
                <w:rFonts w:ascii="Book Antiqua" w:hAnsi="Book Antiqua" w:cstheme="majorBidi"/>
                <w:sz w:val="20"/>
              </w:rPr>
              <w:tab/>
              <w:t>ASAHI ZenyteEX PTCA GUIDING CATHETER, 6Fr, Super Power Backup 3.5cm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W6SP37-0-X100</w:t>
            </w:r>
            <w:r w:rsidRPr="005E3725">
              <w:rPr>
                <w:rFonts w:ascii="Book Antiqua" w:hAnsi="Book Antiqua" w:cstheme="majorBidi"/>
                <w:sz w:val="20"/>
              </w:rPr>
              <w:tab/>
              <w:t>ASAHI ZenyteEX PTCA GUIDING CATHETER, 6Fr, Super Power Backup 3.75cm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W6SP40-0-X100</w:t>
            </w:r>
            <w:r w:rsidRPr="005E3725">
              <w:rPr>
                <w:rFonts w:ascii="Book Antiqua" w:hAnsi="Book Antiqua" w:cstheme="majorBidi"/>
                <w:sz w:val="20"/>
              </w:rPr>
              <w:tab/>
              <w:t>ASAHI ZenyteEX PTCA GUIDING CATHETER, 6Fr, Super Power Backup 4.0cm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W6SP30-2-X100</w:t>
            </w:r>
            <w:r w:rsidRPr="005E3725">
              <w:rPr>
                <w:rFonts w:ascii="Book Antiqua" w:hAnsi="Book Antiqua" w:cstheme="majorBidi"/>
                <w:sz w:val="20"/>
              </w:rPr>
              <w:tab/>
              <w:t xml:space="preserve">ASAHI ZenyteEX PTCA GUIDING CATHETER, 6Fr, Super Power Backup 3.0cm, Side </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W6SP35-2-X100</w:t>
            </w:r>
            <w:r w:rsidRPr="005E3725">
              <w:rPr>
                <w:rFonts w:ascii="Book Antiqua" w:hAnsi="Book Antiqua" w:cstheme="majorBidi"/>
                <w:sz w:val="20"/>
              </w:rPr>
              <w:tab/>
              <w:t xml:space="preserve">ASAHI ZenyteEX PTCA GUIDING CATHETER, 6Fr, Super Power Backup 3.5cm, Side </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W6SP37-2-X100</w:t>
            </w:r>
            <w:r w:rsidRPr="005E3725">
              <w:rPr>
                <w:rFonts w:ascii="Book Antiqua" w:hAnsi="Book Antiqua" w:cstheme="majorBidi"/>
                <w:sz w:val="20"/>
              </w:rPr>
              <w:tab/>
              <w:t>ASAHI ZenyteEX PTCA GUIDING CATHETER, 6Fr, Super Power Backup 3.75cm,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W6SP40-2-X100</w:t>
            </w:r>
            <w:r w:rsidRPr="005E3725">
              <w:rPr>
                <w:rFonts w:ascii="Book Antiqua" w:hAnsi="Book Antiqua" w:cstheme="majorBidi"/>
                <w:sz w:val="20"/>
              </w:rPr>
              <w:tab/>
              <w:t>ASAHI ZenyteEX PTCA GUIDING CATHETER, 6Fr, Super Power Backup 4.0cm,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W6MP01-0-X100</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ASAHI ZenyteEX PTCA GUIDING CATHETER, 6Fr, Multi Purpose 1.0cm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W6MP02-0-X100</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ASAHI ZenyteEX PTCA GUIDING CATHETER, 6Fr, Multi Purpose 2.0cm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W7JL35-0-X100</w:t>
            </w:r>
            <w:r w:rsidRPr="005E3725">
              <w:rPr>
                <w:rFonts w:ascii="Book Antiqua" w:hAnsi="Book Antiqua" w:cstheme="majorBidi"/>
                <w:sz w:val="20"/>
              </w:rPr>
              <w:tab/>
              <w:t>ASAHI ZenyteEX PTCA GUIDING CATHETER, 7Fr, Judkins Left 3.5cm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W7JL40-0-X100</w:t>
            </w:r>
            <w:r w:rsidRPr="005E3725">
              <w:rPr>
                <w:rFonts w:ascii="Book Antiqua" w:hAnsi="Book Antiqua" w:cstheme="majorBidi"/>
                <w:sz w:val="20"/>
              </w:rPr>
              <w:tab/>
              <w:t>ASAHI ZenyteEX PTCA GUIDING CATHETER, 7Fr, Judkins Left 4.0cm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W7JL45-0-X100</w:t>
            </w:r>
            <w:r w:rsidRPr="005E3725">
              <w:rPr>
                <w:rFonts w:ascii="Book Antiqua" w:hAnsi="Book Antiqua" w:cstheme="majorBidi"/>
                <w:sz w:val="20"/>
              </w:rPr>
              <w:tab/>
              <w:t>ASAHI ZenyteEX PTCA GUIDING CATHETER, 7Fr, Judkins Left 4.5cm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W7JL50-0-X100</w:t>
            </w:r>
            <w:r w:rsidRPr="005E3725">
              <w:rPr>
                <w:rFonts w:ascii="Book Antiqua" w:hAnsi="Book Antiqua" w:cstheme="majorBidi"/>
                <w:sz w:val="20"/>
              </w:rPr>
              <w:tab/>
              <w:t>ASAHI ZenyteEX PTCA GUIDING CATHETER, 7Fr, Judkins Left 5.0cm</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W7JL35-2-X100</w:t>
            </w:r>
            <w:r w:rsidRPr="005E3725">
              <w:rPr>
                <w:rFonts w:ascii="Book Antiqua" w:hAnsi="Book Antiqua" w:cstheme="majorBidi"/>
                <w:sz w:val="20"/>
              </w:rPr>
              <w:tab/>
              <w:t>ASAHI ZenyteEX PTCA GUIDING CATHETER, 7Fr, Judkins Left 3.5cm,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W7JL40-2-X100</w:t>
            </w:r>
            <w:r w:rsidRPr="005E3725">
              <w:rPr>
                <w:rFonts w:ascii="Book Antiqua" w:hAnsi="Book Antiqua" w:cstheme="majorBidi"/>
                <w:sz w:val="20"/>
              </w:rPr>
              <w:tab/>
              <w:t>ASAHI ZenyteEX PTCA GUIDING CATHETER, 7Fr, Judkins Left 4.0cm,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W7JL45-2-X100</w:t>
            </w:r>
            <w:r w:rsidRPr="005E3725">
              <w:rPr>
                <w:rFonts w:ascii="Book Antiqua" w:hAnsi="Book Antiqua" w:cstheme="majorBidi"/>
                <w:sz w:val="20"/>
              </w:rPr>
              <w:tab/>
              <w:t>ASAHI ZenyteEX PTCA GUIDING CATHETER, 7Fr, Judkins Left 4.5cm,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W7JL50-2-X100</w:t>
            </w:r>
            <w:r w:rsidRPr="005E3725">
              <w:rPr>
                <w:rFonts w:ascii="Book Antiqua" w:hAnsi="Book Antiqua" w:cstheme="majorBidi"/>
                <w:sz w:val="20"/>
              </w:rPr>
              <w:tab/>
              <w:t>ASAHI ZenyteEX PTCA GUIDING CATHETER, 7Fr, Judkins Left 5.0cm,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W7JL35-0-X100S</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ASAHI ZenyteEX PTCA GUIDING CATHETER, 7Fr, Judkins Left 3.5cm, Short Tip</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W7JL40-0-X100S</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ASAHI ZenyteEX PTCA GUIDING CATHETER, 7Fr, Judkins Left 4.0cm, Short Tip</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W7JL45-0-X100S</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ASAHI ZenyteEX PTCA GUIDING CATHETER, 7Fr, Judkins Left 4.5cm, Short Tip</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W7JL50-0-X100S</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ASAHI ZenyteEX PTCA GUIDING CATHETER, 7Fr, Judkins Left 5.0cm, Short Tip</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W7JL35-2-X100S</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ASAHI ZenyteEX PTCA GUIDING CATHETER, 7Fr, Judkins Left 3.5cm, Short Tip, Side Hole</w:t>
            </w:r>
          </w:p>
          <w:p w:rsidR="007A68E5" w:rsidRPr="005E3725" w:rsidRDefault="007A68E5" w:rsidP="00EC64F5">
            <w:pPr>
              <w:rPr>
                <w:rFonts w:ascii="Book Antiqua" w:hAnsi="Book Antiqua" w:cstheme="majorBidi"/>
                <w:sz w:val="20"/>
              </w:rPr>
            </w:pPr>
            <w:r w:rsidRPr="005E3725">
              <w:rPr>
                <w:rFonts w:ascii="Book Antiqua" w:hAnsi="Book Antiqua" w:cstheme="majorBidi"/>
                <w:sz w:val="20"/>
              </w:rPr>
              <w:t>W7JL40-2-X100S</w:t>
            </w:r>
            <w:r w:rsidRPr="005E3725">
              <w:rPr>
                <w:rFonts w:ascii="Book Antiqua" w:hAnsi="Book Antiqua" w:cstheme="majorBidi"/>
                <w:sz w:val="20"/>
              </w:rPr>
              <w:br/>
              <w:t>ASAHI ZenyteEX PTCA GUIDING CATHETER, 7Fr, Judkins Left 4.0cm, Short Tip,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W7JL45-2-X100S</w:t>
            </w:r>
            <w:r w:rsidRPr="005E3725">
              <w:rPr>
                <w:rFonts w:ascii="Book Antiqua" w:hAnsi="Book Antiqua" w:cstheme="majorBidi"/>
                <w:sz w:val="20"/>
              </w:rPr>
              <w:tab/>
              <w:t>ASAHI ZenyteEX PTCA GUIDING CATHETER, 7Fr, Judkins Left 4.5cm, Short Tip,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W7JL50-2-X100S</w:t>
            </w:r>
            <w:r w:rsidRPr="005E3725">
              <w:rPr>
                <w:rFonts w:ascii="Book Antiqua" w:hAnsi="Book Antiqua" w:cstheme="majorBidi"/>
                <w:sz w:val="20"/>
              </w:rPr>
              <w:tab/>
              <w:t xml:space="preserve">ASAHI </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ZenyteEX PTCA GUIDING CATHETER, 7Fr, Judkins Left 5.0cm, Short Tip,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W7JR35-0-X100</w:t>
            </w:r>
            <w:r w:rsidRPr="005E3725">
              <w:rPr>
                <w:rFonts w:ascii="Book Antiqua" w:hAnsi="Book Antiqua" w:cstheme="majorBidi"/>
                <w:sz w:val="20"/>
              </w:rPr>
              <w:tab/>
              <w:t>ASAHI ZenyteEX PTCA GUIDING CATHETER, 7Fr, Judkins Right 3.5cm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W7JR40-0-X100</w:t>
            </w:r>
            <w:r w:rsidRPr="005E3725">
              <w:rPr>
                <w:rFonts w:ascii="Book Antiqua" w:hAnsi="Book Antiqua" w:cstheme="majorBidi"/>
                <w:sz w:val="20"/>
              </w:rPr>
              <w:tab/>
              <w:t>ASAHI ZenyteEX PTCA GUIDING CATHETER, 7Fr, Judkins Right 4.0cm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W7JR45-0-X100</w:t>
            </w:r>
            <w:r w:rsidRPr="005E3725">
              <w:rPr>
                <w:rFonts w:ascii="Book Antiqua" w:hAnsi="Book Antiqua" w:cstheme="majorBidi"/>
                <w:sz w:val="20"/>
              </w:rPr>
              <w:tab/>
              <w:t xml:space="preserve">ASAHI ZenyteEX </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PTCA GUIDING CATHETER, 7Fr, Judkins Right 4.5cm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W7JR50-0-X100</w:t>
            </w:r>
            <w:r w:rsidRPr="005E3725">
              <w:rPr>
                <w:rFonts w:ascii="Book Antiqua" w:hAnsi="Book Antiqua" w:cstheme="majorBidi"/>
                <w:sz w:val="20"/>
              </w:rPr>
              <w:tab/>
              <w:t>ASAHI ZenyteEX PTCA GUIDING CATHETER, 7Fr, Judkins Right 5.0cm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W7JR35-2-X100</w:t>
            </w:r>
            <w:r w:rsidRPr="005E3725">
              <w:rPr>
                <w:rFonts w:ascii="Book Antiqua" w:hAnsi="Book Antiqua" w:cstheme="majorBidi"/>
                <w:sz w:val="20"/>
              </w:rPr>
              <w:tab/>
              <w:t>ASAHI ZenyteEX PTCA GUIDING CATHETER, 7Fr, Judkins Right 3.5cm,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W7JR40-2-X100</w:t>
            </w:r>
            <w:r w:rsidRPr="005E3725">
              <w:rPr>
                <w:rFonts w:ascii="Book Antiqua" w:hAnsi="Book Antiqua" w:cstheme="majorBidi"/>
                <w:sz w:val="20"/>
              </w:rPr>
              <w:tab/>
              <w:t>ASAHI ZenyteEX PTCA GUIDING CATHETER, 7Fr, Judkins Right 4.0cm,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W7JR45-2-X100</w:t>
            </w:r>
            <w:r w:rsidRPr="005E3725">
              <w:rPr>
                <w:rFonts w:ascii="Book Antiqua" w:hAnsi="Book Antiqua" w:cstheme="majorBidi"/>
                <w:sz w:val="20"/>
              </w:rPr>
              <w:tab/>
              <w:t>ASAHI ZenyteEX PTCA GUIDING CATHETER, 7Fr, Judkins Right 4.5cm,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W7JR50-2-X100</w:t>
            </w:r>
            <w:r w:rsidRPr="005E3725">
              <w:rPr>
                <w:rFonts w:ascii="Book Antiqua" w:hAnsi="Book Antiqua" w:cstheme="majorBidi"/>
                <w:sz w:val="20"/>
              </w:rPr>
              <w:tab/>
              <w:t>ASAHI ZenyteEX PTCA GUIDING CATHETER, 7Fr, Judkins Right 5.0cm,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W7JR35-0-X100S</w:t>
            </w:r>
            <w:r w:rsidRPr="005E3725">
              <w:rPr>
                <w:rFonts w:ascii="Book Antiqua" w:hAnsi="Book Antiqua" w:cstheme="majorBidi"/>
                <w:sz w:val="20"/>
              </w:rPr>
              <w:tab/>
              <w:t xml:space="preserve">ASAHI ZenyteEX PTCA GUIDING CATHETER, 7Fr, Judkins Right </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3.5cm, Short Tip</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W7JR40-0-X100S</w:t>
            </w:r>
            <w:r w:rsidRPr="005E3725">
              <w:rPr>
                <w:rFonts w:ascii="Book Antiqua" w:hAnsi="Book Antiqua" w:cstheme="majorBidi"/>
                <w:sz w:val="20"/>
              </w:rPr>
              <w:tab/>
              <w:t>ASAHI ZenyteEX PTCA GUIDING CATHETER, 7Fr, Judkins Right 4.0cm, Short Tip</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W7JR45-0-X100S</w:t>
            </w:r>
            <w:r w:rsidRPr="005E3725">
              <w:rPr>
                <w:rFonts w:ascii="Book Antiqua" w:hAnsi="Book Antiqua" w:cstheme="majorBidi"/>
                <w:sz w:val="20"/>
              </w:rPr>
              <w:tab/>
              <w:t>ASAHI ZenyteEX PTCA GUIDING CATHETER, 7Fr, Judkins Right 4.5cm, Short Tip</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W7JR50-0-X100S</w:t>
            </w:r>
            <w:r w:rsidRPr="005E3725">
              <w:rPr>
                <w:rFonts w:ascii="Book Antiqua" w:hAnsi="Book Antiqua" w:cstheme="majorBidi"/>
                <w:sz w:val="20"/>
              </w:rPr>
              <w:tab/>
              <w:t>ASAHI ZenyteEX PTCA GUIDING CATHETER, 7Fr, Judkins Right 5.0cm, Short Tip</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W7JR35-2-X100S</w:t>
            </w:r>
            <w:r w:rsidRPr="005E3725">
              <w:rPr>
                <w:rFonts w:ascii="Book Antiqua" w:hAnsi="Book Antiqua" w:cstheme="majorBidi"/>
                <w:sz w:val="20"/>
              </w:rPr>
              <w:tab/>
              <w:t>ASAHI ZenyteEX PTCA GUIDING CATHETER, 7Fr, Judkins Right 3.5cm, Short Tip,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W7JR40-2-X100S</w:t>
            </w:r>
            <w:r w:rsidRPr="005E3725">
              <w:rPr>
                <w:rFonts w:ascii="Book Antiqua" w:hAnsi="Book Antiqua" w:cstheme="majorBidi"/>
                <w:sz w:val="20"/>
              </w:rPr>
              <w:tab/>
              <w:t>ASAHI ZenyteEX PTCA GUIDING CATHETER, 7Fr, Judkins Right 4.0cm, Short Tip,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W7JR45-2-X100S</w:t>
            </w:r>
            <w:r w:rsidRPr="005E3725">
              <w:rPr>
                <w:rFonts w:ascii="Book Antiqua" w:hAnsi="Book Antiqua" w:cstheme="majorBidi"/>
                <w:sz w:val="20"/>
              </w:rPr>
              <w:tab/>
              <w:t>ASAHI ZenyteEX PTCA GUIDING CATHETER, 7Fr, Judkins Right 4.5cm, Short Tip,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W7JR50-2-X100S</w:t>
            </w:r>
            <w:r w:rsidRPr="005E3725">
              <w:rPr>
                <w:rFonts w:ascii="Book Antiqua" w:hAnsi="Book Antiqua" w:cstheme="majorBidi"/>
                <w:sz w:val="20"/>
              </w:rPr>
              <w:tab/>
              <w:t>ASAHI ZenyteEX PTCA GUIDING CATHETER, 7Fr, Judkins Right 5.0cm, Short Tip,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W7HS00-0-X100</w:t>
            </w:r>
            <w:r w:rsidRPr="005E3725">
              <w:rPr>
                <w:rFonts w:ascii="Book Antiqua" w:hAnsi="Book Antiqua" w:cstheme="majorBidi"/>
                <w:sz w:val="20"/>
              </w:rPr>
              <w:tab/>
              <w:t>ASAHI ZenyteEX PTCA GUIDING CATHETER, 7Fr, Hockey Stick</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W7HS00-2-X100</w:t>
            </w:r>
            <w:r w:rsidRPr="005E3725">
              <w:rPr>
                <w:rFonts w:ascii="Book Antiqua" w:hAnsi="Book Antiqua" w:cstheme="majorBidi"/>
                <w:sz w:val="20"/>
              </w:rPr>
              <w:tab/>
              <w:t xml:space="preserve">ASAHI ZenyteEX </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PTCA GUIDING CATHETER, 7Fr, Hockey Stick,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W7SA35-0-X100</w:t>
            </w:r>
            <w:r w:rsidRPr="005E3725">
              <w:rPr>
                <w:rFonts w:ascii="Book Antiqua" w:hAnsi="Book Antiqua" w:cstheme="majorBidi"/>
                <w:sz w:val="20"/>
              </w:rPr>
              <w:tab/>
              <w:t xml:space="preserve">ASAHI ZenyteEX </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PTCA GUIDING CATHETER, 7Fr, Shepherd Crook 3.5cm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W7SA40-0-X100</w:t>
            </w:r>
            <w:r w:rsidRPr="005E3725">
              <w:rPr>
                <w:rFonts w:ascii="Book Antiqua" w:hAnsi="Book Antiqua" w:cstheme="majorBidi"/>
                <w:sz w:val="20"/>
              </w:rPr>
              <w:tab/>
              <w:t>ASAHI ZenyteEX PTCA GUIDING CATHETER, 7Fr, Shepherd Crook 4.0cm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W7SC35-0-X100</w:t>
            </w:r>
            <w:r w:rsidRPr="005E3725">
              <w:rPr>
                <w:rFonts w:ascii="Book Antiqua" w:hAnsi="Book Antiqua" w:cstheme="majorBidi"/>
                <w:sz w:val="20"/>
              </w:rPr>
              <w:tab/>
              <w:t>ASAHI ZenyteEX PTCA GUIDING CATHETER, 7Fr, Special Curve 3.5cm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W7SC40-0-X100</w:t>
            </w:r>
            <w:r w:rsidRPr="005E3725">
              <w:rPr>
                <w:rFonts w:ascii="Book Antiqua" w:hAnsi="Book Antiqua" w:cstheme="majorBidi"/>
                <w:sz w:val="20"/>
              </w:rPr>
              <w:tab/>
              <w:t>ASAHI ZenyteEX PTCA GUIDING CATHETER, 7Fr, Special Curve 4.0cm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W7SC35-2-X100</w:t>
            </w:r>
            <w:r w:rsidRPr="005E3725">
              <w:rPr>
                <w:rFonts w:ascii="Book Antiqua" w:hAnsi="Book Antiqua" w:cstheme="majorBidi"/>
                <w:sz w:val="20"/>
              </w:rPr>
              <w:tab/>
              <w:t>ASAHI ZenyteEX PTCA GUIDING CATHETER, 7Fr, Special Curve 3.5cm,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W7SC40-2-X100</w:t>
            </w:r>
            <w:r w:rsidRPr="005E3725">
              <w:rPr>
                <w:rFonts w:ascii="Book Antiqua" w:hAnsi="Book Antiqua" w:cstheme="majorBidi"/>
                <w:sz w:val="20"/>
              </w:rPr>
              <w:tab/>
              <w:t>ASAHI ZenyteEX PTCA GUIDING CATHETER, 7Fr, Special Curve 4.0cm,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W7IM00-0-X100</w:t>
            </w:r>
            <w:r w:rsidRPr="005E3725">
              <w:rPr>
                <w:rFonts w:ascii="Book Antiqua" w:hAnsi="Book Antiqua" w:cstheme="majorBidi"/>
                <w:sz w:val="20"/>
              </w:rPr>
              <w:tab/>
              <w:t>ASAHI ZenyteEX PTCA GUIDING CATHETER, 7Fr, Internal Mammary</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W7IM00-2-X100</w:t>
            </w:r>
            <w:r w:rsidRPr="005E3725">
              <w:rPr>
                <w:rFonts w:ascii="Book Antiqua" w:hAnsi="Book Antiqua" w:cstheme="majorBidi"/>
                <w:sz w:val="20"/>
              </w:rPr>
              <w:tab/>
              <w:t>ASAHI ZenyteEX PTCA GUIDING CATHETER, 7Fr, Internal Mammary,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W7PB30-0-X100</w:t>
            </w:r>
            <w:r w:rsidRPr="005E3725">
              <w:rPr>
                <w:rFonts w:ascii="Book Antiqua" w:hAnsi="Book Antiqua" w:cstheme="majorBidi"/>
                <w:sz w:val="20"/>
              </w:rPr>
              <w:tab/>
              <w:t>ASAHI ZenyteEX PTCA GUIDING CATHETER, 7Fr, Power Backup 3.0cm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W7PB35-0-X100</w:t>
            </w:r>
            <w:r w:rsidRPr="005E3725">
              <w:rPr>
                <w:rFonts w:ascii="Book Antiqua" w:hAnsi="Book Antiqua" w:cstheme="majorBidi"/>
                <w:sz w:val="20"/>
              </w:rPr>
              <w:tab/>
              <w:t>ASAHI ZenyteEX PTCA GUIDING CATHETER, 7Fr, Power Backup 3.5cm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W7PB40-0-X100</w:t>
            </w:r>
            <w:r w:rsidRPr="005E3725">
              <w:rPr>
                <w:rFonts w:ascii="Book Antiqua" w:hAnsi="Book Antiqua" w:cstheme="majorBidi"/>
                <w:sz w:val="20"/>
              </w:rPr>
              <w:tab/>
              <w:t>ASAHI ZenyteEX PTCA GUIDING CATHETER, 7Fr, Power Backup 4.0cm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W7PB30-2-X100</w:t>
            </w:r>
            <w:r w:rsidRPr="005E3725">
              <w:rPr>
                <w:rFonts w:ascii="Book Antiqua" w:hAnsi="Book Antiqua" w:cstheme="majorBidi"/>
                <w:sz w:val="20"/>
              </w:rPr>
              <w:tab/>
              <w:t xml:space="preserve">ASAHI ZenyteEX </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PTCA GUIDING CATHETER, 7Fr, Power Backup 3.0cm,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W7PB35-2-X100</w:t>
            </w:r>
            <w:r w:rsidRPr="005E3725">
              <w:rPr>
                <w:rFonts w:ascii="Book Antiqua" w:hAnsi="Book Antiqua" w:cstheme="majorBidi"/>
                <w:sz w:val="20"/>
              </w:rPr>
              <w:tab/>
              <w:t>ASAHI ZenyteEX PTCA GUIDING CATHETER, 7Fr, Power Backup 3.5cm,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W7PB40-2-X100</w:t>
            </w:r>
            <w:r w:rsidRPr="005E3725">
              <w:rPr>
                <w:rFonts w:ascii="Book Antiqua" w:hAnsi="Book Antiqua" w:cstheme="majorBidi"/>
                <w:sz w:val="20"/>
              </w:rPr>
              <w:tab/>
              <w:t>ASAHI ZenyteEX PTCA GUIDING CATHETER, 7Fr, Power Backup 4.0cm,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W7SP30-0-X100</w:t>
            </w:r>
            <w:r w:rsidRPr="005E3725">
              <w:rPr>
                <w:rFonts w:ascii="Book Antiqua" w:hAnsi="Book Antiqua" w:cstheme="majorBidi"/>
                <w:sz w:val="20"/>
              </w:rPr>
              <w:tab/>
              <w:t>ASAHI ZenyteEX PTCA GUIDING CATHETER, 7Fr, Super Power Backup 3.0cm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W7SP35-0-X100</w:t>
            </w:r>
            <w:r w:rsidRPr="005E3725">
              <w:rPr>
                <w:rFonts w:ascii="Book Antiqua" w:hAnsi="Book Antiqua" w:cstheme="majorBidi"/>
                <w:sz w:val="20"/>
              </w:rPr>
              <w:tab/>
              <w:t>ASAHI ZenyteEX PTCA GUIDING CATHETER, 7Fr, Super Power Backup 3.5cm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W7SP37-0-X100</w:t>
            </w:r>
            <w:r w:rsidRPr="005E3725">
              <w:rPr>
                <w:rFonts w:ascii="Book Antiqua" w:hAnsi="Book Antiqua" w:cstheme="majorBidi"/>
                <w:sz w:val="20"/>
              </w:rPr>
              <w:tab/>
              <w:t>ASAHI ZenyteEX PTCA GUIDING CATHETER, 7Fr, Super Power Backup 3.75cm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W7SP40-0-X100</w:t>
            </w:r>
            <w:r w:rsidRPr="005E3725">
              <w:rPr>
                <w:rFonts w:ascii="Book Antiqua" w:hAnsi="Book Antiqua" w:cstheme="majorBidi"/>
                <w:sz w:val="20"/>
              </w:rPr>
              <w:tab/>
              <w:t>ASAHI ZenyteEX PTCA GUIDING CATHETER, 7Fr, Super Power Backup 4.0cm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W7SP30-2-X100</w:t>
            </w:r>
            <w:r w:rsidRPr="005E3725">
              <w:rPr>
                <w:rFonts w:ascii="Book Antiqua" w:hAnsi="Book Antiqua" w:cstheme="majorBidi"/>
                <w:sz w:val="20"/>
              </w:rPr>
              <w:tab/>
              <w:t>ASAHI ZenyteEX PTCA GUIDING CATHETER, 7Fr, Super Power Backup 3.0cm,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W7SP35-2-X100</w:t>
            </w:r>
            <w:r w:rsidRPr="005E3725">
              <w:rPr>
                <w:rFonts w:ascii="Book Antiqua" w:hAnsi="Book Antiqua" w:cstheme="majorBidi"/>
                <w:sz w:val="20"/>
              </w:rPr>
              <w:tab/>
              <w:t>ASAHI ZenyteEX PTCA GUIDING CATHETER, 7Fr, Super Power Backup 3.5cm,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W7SP37-2-X100</w:t>
            </w:r>
            <w:r w:rsidRPr="005E3725">
              <w:rPr>
                <w:rFonts w:ascii="Book Antiqua" w:hAnsi="Book Antiqua" w:cstheme="majorBidi"/>
                <w:sz w:val="20"/>
              </w:rPr>
              <w:tab/>
              <w:t>ASAHI ZenyteEX PTCA GUIDING CATHETER, 7Fr, Super Power Backup 3.75cm,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W7SP40-2-X100</w:t>
            </w:r>
            <w:r w:rsidRPr="005E3725">
              <w:rPr>
                <w:rFonts w:ascii="Book Antiqua" w:hAnsi="Book Antiqua" w:cstheme="majorBidi"/>
                <w:sz w:val="20"/>
              </w:rPr>
              <w:tab/>
              <w:t>ASAHI ZenyteEX PTCA GUIDING CATHETER, 7Fr, Super Power Backup 4.0cm,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W7MP01-0-X100</w:t>
            </w:r>
            <w:r w:rsidRPr="005E3725">
              <w:rPr>
                <w:rFonts w:ascii="Book Antiqua" w:hAnsi="Book Antiqua" w:cstheme="majorBidi"/>
                <w:sz w:val="20"/>
              </w:rPr>
              <w:tab/>
              <w:t>ASAHI ZenyteEX PTCA GUIDING CATHETER, 7Fr, Multi Purpose 1.0cm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W7MP02-0-X100</w:t>
            </w:r>
            <w:r w:rsidRPr="005E3725">
              <w:rPr>
                <w:rFonts w:ascii="Book Antiqua" w:hAnsi="Book Antiqua" w:cstheme="majorBidi"/>
                <w:sz w:val="20"/>
              </w:rPr>
              <w:tab/>
              <w:t>ASAHI ZenyteEX PTCA GUIDING CATHETER, 7Fr, Multi Purpose 2.0cm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W8JL35-0-X100</w:t>
            </w:r>
            <w:r w:rsidRPr="005E3725">
              <w:rPr>
                <w:rFonts w:ascii="Book Antiqua" w:hAnsi="Book Antiqua" w:cstheme="majorBidi"/>
                <w:sz w:val="20"/>
              </w:rPr>
              <w:tab/>
              <w:t>ASAHI ZenyteEX PTCA GUIDING CATHETER, 8Fr, Judkins Left 3.5cm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W8JL40-0-X100</w:t>
            </w:r>
            <w:r w:rsidRPr="005E3725">
              <w:rPr>
                <w:rFonts w:ascii="Book Antiqua" w:hAnsi="Book Antiqua" w:cstheme="majorBidi"/>
                <w:sz w:val="20"/>
              </w:rPr>
              <w:tab/>
              <w:t>ASAHI ZenyteEX PTCA GUIDING CATHETER, 8Fr, Judkins Left 4.0cm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W8JL45-0-X100</w:t>
            </w:r>
            <w:r w:rsidRPr="005E3725">
              <w:rPr>
                <w:rFonts w:ascii="Book Antiqua" w:hAnsi="Book Antiqua" w:cstheme="majorBidi"/>
                <w:sz w:val="20"/>
              </w:rPr>
              <w:tab/>
              <w:t>ASAHI ZenyteEX PTCA GUIDING CATHETER, 8Fr, Judkins Left 4.5cm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W8JL50-0-X100</w:t>
            </w:r>
            <w:r w:rsidRPr="005E3725">
              <w:rPr>
                <w:rFonts w:ascii="Book Antiqua" w:hAnsi="Book Antiqua" w:cstheme="majorBidi"/>
                <w:sz w:val="20"/>
              </w:rPr>
              <w:tab/>
              <w:t>ASAHI ZenyteEX PTCA GUIDING CATHETER, 8Fr, Judkins Left 5.0cm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W8JL35-2-X100</w:t>
            </w:r>
            <w:r w:rsidRPr="005E3725">
              <w:rPr>
                <w:rFonts w:ascii="Book Antiqua" w:hAnsi="Book Antiqua" w:cstheme="majorBidi"/>
                <w:sz w:val="20"/>
              </w:rPr>
              <w:tab/>
              <w:t>ASAHI ZenyteEX PTCA GUIDING CATHETER, 8Fr, Judkins Left 3.5cm,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W8JL40-2-X100</w:t>
            </w:r>
            <w:r w:rsidRPr="005E3725">
              <w:rPr>
                <w:rFonts w:ascii="Book Antiqua" w:hAnsi="Book Antiqua" w:cstheme="majorBidi"/>
                <w:sz w:val="20"/>
              </w:rPr>
              <w:tab/>
              <w:t>ASAHI ZenyteEX PTCA GUIDING CATHETER, 8Fr, Judkins Left 4.0cm,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W8JL45-2-X100</w:t>
            </w:r>
            <w:r w:rsidRPr="005E3725">
              <w:rPr>
                <w:rFonts w:ascii="Book Antiqua" w:hAnsi="Book Antiqua" w:cstheme="majorBidi"/>
                <w:sz w:val="20"/>
              </w:rPr>
              <w:tab/>
              <w:t>ASAHI ZenyteEX PTCA GUIDING CATHETER, 8Fr, Judkins Left 4.5cm,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W8JL50-2-X100</w:t>
            </w:r>
            <w:r w:rsidRPr="005E3725">
              <w:rPr>
                <w:rFonts w:ascii="Book Antiqua" w:hAnsi="Book Antiqua" w:cstheme="majorBidi"/>
                <w:sz w:val="20"/>
              </w:rPr>
              <w:tab/>
              <w:t>ASAHI ZenyteEX PTCA GUIDING CATHETER, 8Fr, Judkins Left 5.0cm,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W8JL35-0-X100S</w:t>
            </w:r>
            <w:r w:rsidRPr="005E3725">
              <w:rPr>
                <w:rFonts w:ascii="Book Antiqua" w:hAnsi="Book Antiqua" w:cstheme="majorBidi"/>
                <w:sz w:val="20"/>
              </w:rPr>
              <w:tab/>
              <w:t xml:space="preserve">ASAHI ZenyteEX PTCA GUIDING CATHETER, 8Fr, Judkins Left </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3.5cm, Short Tip</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W8JL40-0-X100S</w:t>
            </w:r>
            <w:r w:rsidRPr="005E3725">
              <w:rPr>
                <w:rFonts w:ascii="Book Antiqua" w:hAnsi="Book Antiqua" w:cstheme="majorBidi"/>
                <w:sz w:val="20"/>
              </w:rPr>
              <w:tab/>
              <w:t>ASAHI ZenyteEX PTCA GUIDING CATHETER, 8Fr, Judkins Left 4.0cm, Short Tip</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W8JL45-0-X100S</w:t>
            </w:r>
            <w:r w:rsidRPr="005E3725">
              <w:rPr>
                <w:rFonts w:ascii="Book Antiqua" w:hAnsi="Book Antiqua" w:cstheme="majorBidi"/>
                <w:sz w:val="20"/>
              </w:rPr>
              <w:tab/>
              <w:t>ASAHI ZenyteEX PTCA GUIDING CATHETER, 8Fr, Judkins Left 4.5cm, Short Tip</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W8JL50-0-X100S</w:t>
            </w:r>
            <w:r w:rsidRPr="005E3725">
              <w:rPr>
                <w:rFonts w:ascii="Book Antiqua" w:hAnsi="Book Antiqua" w:cstheme="majorBidi"/>
                <w:sz w:val="20"/>
              </w:rPr>
              <w:tab/>
              <w:t>ASAHI ZenyteEX PTCA GUIDING CATHETER, 8Fr, Judkins Left 5.0cm, Short Tip</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W8JL35-2-X100S</w:t>
            </w:r>
            <w:r w:rsidRPr="005E3725">
              <w:rPr>
                <w:rFonts w:ascii="Book Antiqua" w:hAnsi="Book Antiqua" w:cstheme="majorBidi"/>
                <w:sz w:val="20"/>
              </w:rPr>
              <w:tab/>
              <w:t>ASAHI ZenyteEX PTCA GUIDING CATHETER, 8Fr, Judkins Left 3.5cm, Short Tip,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W8JL40-2-X100S</w:t>
            </w:r>
            <w:r w:rsidRPr="005E3725">
              <w:rPr>
                <w:rFonts w:ascii="Book Antiqua" w:hAnsi="Book Antiqua" w:cstheme="majorBidi"/>
                <w:sz w:val="20"/>
              </w:rPr>
              <w:tab/>
              <w:t>ASAHI ZenyteEX PTCA GUIDING CATHETER, 8Fr, Judkins Left 4.0cm, Short Tip,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W8JL45-2-X100S</w:t>
            </w:r>
            <w:r w:rsidRPr="005E3725">
              <w:rPr>
                <w:rFonts w:ascii="Book Antiqua" w:hAnsi="Book Antiqua" w:cstheme="majorBidi"/>
                <w:sz w:val="20"/>
              </w:rPr>
              <w:tab/>
              <w:t>ASAHI ZenyteEX PTCA GUIDING CATHETER, 8Fr, Judkins Left 4.5cm, Short Tip,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W8JL50-2-X100S</w:t>
            </w:r>
            <w:r w:rsidRPr="005E3725">
              <w:rPr>
                <w:rFonts w:ascii="Book Antiqua" w:hAnsi="Book Antiqua" w:cstheme="majorBidi"/>
                <w:sz w:val="20"/>
              </w:rPr>
              <w:tab/>
              <w:t>ASAHI ZenyteEX PTCA GUIDING CATHETER, 8Fr, Judkins Left 5.0cm, Short Tip,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W8JR35-0-X100</w:t>
            </w:r>
            <w:r w:rsidRPr="005E3725">
              <w:rPr>
                <w:rFonts w:ascii="Book Antiqua" w:hAnsi="Book Antiqua" w:cstheme="majorBidi"/>
                <w:sz w:val="20"/>
              </w:rPr>
              <w:tab/>
              <w:t>ASAHI ZenyteEX PTCA GUIDING CATHETER, 8Fr, Judkins Right 3.5cm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W8JR40-0-X100</w:t>
            </w:r>
            <w:r w:rsidRPr="005E3725">
              <w:rPr>
                <w:rFonts w:ascii="Book Antiqua" w:hAnsi="Book Antiqua" w:cstheme="majorBidi"/>
                <w:sz w:val="20"/>
              </w:rPr>
              <w:tab/>
              <w:t xml:space="preserve">ASAHI ZenyteEX </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PTCA GUIDING CATHETER, 8Fr, Judkins Right 4.0cm</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W8JR45-0-X100</w:t>
            </w:r>
            <w:r w:rsidRPr="005E3725">
              <w:rPr>
                <w:rFonts w:ascii="Book Antiqua" w:hAnsi="Book Antiqua" w:cstheme="majorBidi"/>
                <w:sz w:val="20"/>
              </w:rPr>
              <w:tab/>
              <w:t xml:space="preserve">ASAHI ZenyteEX </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PTCA GUIDING CATHETER, 8Fr, Judkins Right 4.5cm</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W8JR50-0-X100</w:t>
            </w:r>
            <w:r w:rsidRPr="005E3725">
              <w:rPr>
                <w:rFonts w:ascii="Book Antiqua" w:hAnsi="Book Antiqua" w:cstheme="majorBidi"/>
                <w:sz w:val="20"/>
              </w:rPr>
              <w:tab/>
              <w:t xml:space="preserve">ASAHI ZenyteEX </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PTCA GUIDING CATHETER, 8Fr, Judkins Right 5.0cm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W8JR35-2-X100</w:t>
            </w:r>
            <w:r w:rsidRPr="005E3725">
              <w:rPr>
                <w:rFonts w:ascii="Book Antiqua" w:hAnsi="Book Antiqua" w:cstheme="majorBidi"/>
                <w:sz w:val="20"/>
              </w:rPr>
              <w:tab/>
              <w:t>ASAHI ZenyteEX PTCA GUIDING CATHETER, 8Fr, Judkins Right 3.5cm,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W8JR40-2-X100</w:t>
            </w:r>
            <w:r w:rsidRPr="005E3725">
              <w:rPr>
                <w:rFonts w:ascii="Book Antiqua" w:hAnsi="Book Antiqua" w:cstheme="majorBidi"/>
                <w:sz w:val="20"/>
              </w:rPr>
              <w:tab/>
              <w:t>ASAHI ZenyteEX PTCA GUIDING CATHETER, 8Fr, Judkins Right 4.0cm,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W8JR45-2-X100</w:t>
            </w:r>
            <w:r w:rsidRPr="005E3725">
              <w:rPr>
                <w:rFonts w:ascii="Book Antiqua" w:hAnsi="Book Antiqua" w:cstheme="majorBidi"/>
                <w:sz w:val="20"/>
              </w:rPr>
              <w:tab/>
              <w:t>ASAHI ZenyteEX PTCA GUIDING CATHETER, 8Fr, Judkins Right 4.5cm,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W8JR50-2-X100</w:t>
            </w:r>
            <w:r w:rsidRPr="005E3725">
              <w:rPr>
                <w:rFonts w:ascii="Book Antiqua" w:hAnsi="Book Antiqua" w:cstheme="majorBidi"/>
                <w:sz w:val="20"/>
              </w:rPr>
              <w:tab/>
              <w:t xml:space="preserve">ASAHI ZenyteEX </w:t>
            </w:r>
          </w:p>
          <w:p w:rsidR="007A68E5" w:rsidRPr="005E3725" w:rsidRDefault="007A68E5" w:rsidP="00146382">
            <w:pPr>
              <w:rPr>
                <w:rFonts w:ascii="Book Antiqua" w:hAnsi="Book Antiqua" w:cstheme="majorBidi"/>
                <w:sz w:val="20"/>
              </w:rPr>
            </w:pPr>
            <w:r w:rsidRPr="005E3725">
              <w:rPr>
                <w:rFonts w:ascii="Book Antiqua" w:hAnsi="Book Antiqua" w:cstheme="majorBidi"/>
                <w:sz w:val="20"/>
              </w:rPr>
              <w:t>PTCA GUIDING CATHETER, 8Fr, Judkins Right 5.0cm,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W8JR35-0-X100S</w:t>
            </w:r>
            <w:r w:rsidRPr="005E3725">
              <w:rPr>
                <w:rFonts w:ascii="Book Antiqua" w:hAnsi="Book Antiqua" w:cstheme="majorBidi"/>
                <w:sz w:val="20"/>
              </w:rPr>
              <w:tab/>
              <w:t>ASAHI ZenyteEX PTCA GUIDING CATHETER, 8Fr, Judkins Right 3.5cm, Short Tip</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W8JR40-0-X100S</w:t>
            </w:r>
            <w:r w:rsidRPr="005E3725">
              <w:rPr>
                <w:rFonts w:ascii="Book Antiqua" w:hAnsi="Book Antiqua" w:cstheme="majorBidi"/>
                <w:sz w:val="20"/>
              </w:rPr>
              <w:tab/>
              <w:t>ASAHI ZenyteEX PTCA GUIDING CATHETER, 8Fr, Judkins Right 4.0cm, Short Tip</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W8JR45-0-X100S</w:t>
            </w:r>
            <w:r w:rsidRPr="005E3725">
              <w:rPr>
                <w:rFonts w:ascii="Book Antiqua" w:hAnsi="Book Antiqua" w:cstheme="majorBidi"/>
                <w:sz w:val="20"/>
              </w:rPr>
              <w:tab/>
              <w:t>ASAHI ZenyteEX PTCA GUIDING CATHETER, 8Fr, Judkins Right 4.5cm, Short Tip</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W8JR50-0-X100S</w:t>
            </w:r>
            <w:r w:rsidRPr="005E3725">
              <w:rPr>
                <w:rFonts w:ascii="Book Antiqua" w:hAnsi="Book Antiqua" w:cstheme="majorBidi"/>
                <w:sz w:val="20"/>
              </w:rPr>
              <w:tab/>
              <w:t>ASAHI ZenyteEX PTCA GUIDING CATHETER, 8Fr, Judkins Right 5.0cm, Short Tip</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W8JR35-2-X100S</w:t>
            </w:r>
            <w:r w:rsidRPr="005E3725">
              <w:rPr>
                <w:rFonts w:ascii="Book Antiqua" w:hAnsi="Book Antiqua" w:cstheme="majorBidi"/>
                <w:sz w:val="20"/>
              </w:rPr>
              <w:tab/>
              <w:t>ASAHI ZenyteEX PTCA GUIDING CATHETER, 8Fr, Judkins Right 3.5cm, Short Tip,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W8JR40-2-X100S</w:t>
            </w:r>
            <w:r w:rsidRPr="005E3725">
              <w:rPr>
                <w:rFonts w:ascii="Book Antiqua" w:hAnsi="Book Antiqua" w:cstheme="majorBidi"/>
                <w:sz w:val="20"/>
              </w:rPr>
              <w:tab/>
              <w:t>ASAHI ZenyteEX PTCA GUIDING CATHETER, 8Fr, Judkins Right 4.0cm, Short Tip,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W8JR45-2-X100S</w:t>
            </w:r>
            <w:r w:rsidRPr="005E3725">
              <w:rPr>
                <w:rFonts w:ascii="Book Antiqua" w:hAnsi="Book Antiqua" w:cstheme="majorBidi"/>
                <w:sz w:val="20"/>
              </w:rPr>
              <w:tab/>
              <w:t>ASAHI ZenyteEX PTCA GUIDING CATHETER, 8Fr, Judkins Right 4.5cm, Short Tip,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W8JR50-2-X100S</w:t>
            </w:r>
            <w:r w:rsidRPr="005E3725">
              <w:rPr>
                <w:rFonts w:ascii="Book Antiqua" w:hAnsi="Book Antiqua" w:cstheme="majorBidi"/>
                <w:sz w:val="20"/>
              </w:rPr>
              <w:tab/>
              <w:t>ASAHI ZenyteEX PTCA GUIDING CATHETER, 8Fr, Judkins Right 5.0cm, Short Tip, Side Hole</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W8MP01-0-X100</w:t>
            </w:r>
            <w:r w:rsidRPr="005E3725">
              <w:rPr>
                <w:rFonts w:ascii="Book Antiqua" w:hAnsi="Book Antiqua" w:cstheme="majorBidi"/>
                <w:sz w:val="20"/>
              </w:rPr>
              <w:tab/>
              <w:t>ASAHI ZenyteEX PTCA GUIDING CATHETER, 8Fr, Multi Purpose 1.0cm</w:t>
            </w:r>
          </w:p>
          <w:p w:rsidR="007A68E5" w:rsidRPr="005E3725" w:rsidRDefault="007A68E5" w:rsidP="00146382">
            <w:pPr>
              <w:rPr>
                <w:rFonts w:ascii="Book Antiqua" w:hAnsi="Book Antiqua" w:cstheme="majorBidi"/>
                <w:sz w:val="20"/>
              </w:rPr>
            </w:pPr>
          </w:p>
          <w:p w:rsidR="007A68E5" w:rsidRPr="005E3725" w:rsidRDefault="007A68E5" w:rsidP="00146382">
            <w:pPr>
              <w:rPr>
                <w:rFonts w:ascii="Book Antiqua" w:hAnsi="Book Antiqua" w:cstheme="majorBidi"/>
                <w:sz w:val="20"/>
              </w:rPr>
            </w:pPr>
            <w:r w:rsidRPr="005E3725">
              <w:rPr>
                <w:rFonts w:ascii="Book Antiqua" w:hAnsi="Book Antiqua" w:cstheme="majorBidi"/>
                <w:sz w:val="20"/>
              </w:rPr>
              <w:t>W8MP02-0-X100</w:t>
            </w:r>
            <w:r w:rsidRPr="005E3725">
              <w:rPr>
                <w:rFonts w:ascii="Book Antiqua" w:hAnsi="Book Antiqua" w:cstheme="majorBidi"/>
                <w:sz w:val="20"/>
              </w:rPr>
              <w:tab/>
              <w:t>ASAHI ZenyteEX PTCA GUIDING CATHETER, 8Fr, Multi Purpose 2.0cm</w:t>
            </w:r>
          </w:p>
          <w:p w:rsidR="007A68E5" w:rsidRPr="005E3725" w:rsidRDefault="007A68E5" w:rsidP="00146382">
            <w:pPr>
              <w:rPr>
                <w:rFonts w:ascii="Book Antiqua" w:hAnsi="Book Antiqua" w:cstheme="majorBidi"/>
              </w:rPr>
            </w:pP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PTCA Guiding Catheter</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Sakuf Trading, 2</w:t>
            </w:r>
            <w:r w:rsidRPr="005E3725">
              <w:rPr>
                <w:rFonts w:ascii="Book Antiqua" w:hAnsi="Book Antiqua" w:cstheme="majorBidi"/>
                <w:vertAlign w:val="superscript"/>
              </w:rPr>
              <w:t>nd</w:t>
            </w:r>
            <w:r w:rsidRPr="005E3725">
              <w:rPr>
                <w:rFonts w:ascii="Book Antiqua" w:hAnsi="Book Antiqua" w:cstheme="majorBidi"/>
              </w:rPr>
              <w:t xml:space="preserve"> Floor, G-34, Phase-I, Commercial Area, DHA, Lahore</w:t>
            </w:r>
          </w:p>
          <w:p w:rsidR="007A68E5" w:rsidRPr="005E3725" w:rsidRDefault="007A68E5" w:rsidP="00146382">
            <w:pPr>
              <w:rPr>
                <w:rFonts w:ascii="Book Antiqua" w:hAnsi="Book Antiqua" w:cstheme="majorBidi"/>
              </w:rPr>
            </w:pPr>
            <w:r w:rsidRPr="005E3725">
              <w:rPr>
                <w:rFonts w:ascii="Book Antiqua" w:hAnsi="Book Antiqua" w:cstheme="majorBidi"/>
              </w:rPr>
              <w:t>(ELI-00126)</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BALT Extrusion, 10 rue de la Croix-Vigneron, 95160 Montmorency, France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France Issuance Date</w:t>
            </w:r>
          </w:p>
          <w:p w:rsidR="007A68E5" w:rsidRPr="005E3725" w:rsidRDefault="007A68E5" w:rsidP="00146382">
            <w:pPr>
              <w:rPr>
                <w:rFonts w:ascii="Book Antiqua" w:hAnsi="Book Antiqua" w:cstheme="majorBidi"/>
              </w:rPr>
            </w:pPr>
            <w:r w:rsidRPr="005E3725">
              <w:rPr>
                <w:rFonts w:ascii="Book Antiqua" w:hAnsi="Book Antiqua" w:cstheme="majorBidi"/>
              </w:rPr>
              <w:t>26-06-2018)</w:t>
            </w:r>
          </w:p>
          <w:p w:rsidR="007A68E5" w:rsidRPr="005E3725" w:rsidRDefault="007A68E5" w:rsidP="00146382">
            <w:pPr>
              <w:rPr>
                <w:rFonts w:ascii="Book Antiqua" w:hAnsi="Book Antiqua" w:cstheme="majorBidi"/>
                <w:b/>
                <w:bCs/>
              </w:rPr>
            </w:pP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Baltacci (Selective and Hyperselective Catheter)</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sz w:val="20"/>
                <w:szCs w:val="20"/>
              </w:rPr>
            </w:pPr>
            <w:r w:rsidRPr="005E3725">
              <w:rPr>
                <w:rFonts w:ascii="Book Antiqua" w:hAnsi="Book Antiqua"/>
                <w:sz w:val="20"/>
                <w:szCs w:val="20"/>
              </w:rPr>
              <w:t xml:space="preserve">BALTACCI 1,2F </w:t>
            </w:r>
          </w:p>
          <w:p w:rsidR="007A68E5" w:rsidRPr="005E3725" w:rsidRDefault="007A68E5" w:rsidP="00146382">
            <w:pPr>
              <w:rPr>
                <w:rFonts w:ascii="Book Antiqua" w:hAnsi="Book Antiqua"/>
                <w:sz w:val="20"/>
                <w:szCs w:val="20"/>
              </w:rPr>
            </w:pPr>
            <w:r w:rsidRPr="005E3725">
              <w:rPr>
                <w:rFonts w:ascii="Book Antiqua" w:hAnsi="Book Antiqua"/>
                <w:sz w:val="20"/>
                <w:szCs w:val="20"/>
              </w:rPr>
              <w:t xml:space="preserve">BALTACCI 1,2FP </w:t>
            </w:r>
          </w:p>
          <w:p w:rsidR="007A68E5" w:rsidRPr="005E3725" w:rsidRDefault="007A68E5" w:rsidP="00146382">
            <w:pPr>
              <w:rPr>
                <w:rFonts w:ascii="Book Antiqua" w:hAnsi="Book Antiqua"/>
                <w:sz w:val="20"/>
                <w:szCs w:val="20"/>
              </w:rPr>
            </w:pPr>
            <w:r w:rsidRPr="005E3725">
              <w:rPr>
                <w:rFonts w:ascii="Book Antiqua" w:hAnsi="Book Antiqua"/>
                <w:sz w:val="20"/>
                <w:szCs w:val="20"/>
              </w:rPr>
              <w:t>BALTACCI 1,5F</w:t>
            </w:r>
          </w:p>
          <w:p w:rsidR="007A68E5" w:rsidRPr="005E3725" w:rsidRDefault="007A68E5" w:rsidP="00146382">
            <w:pPr>
              <w:rPr>
                <w:rFonts w:ascii="Book Antiqua" w:hAnsi="Book Antiqua"/>
                <w:sz w:val="20"/>
                <w:szCs w:val="20"/>
              </w:rPr>
            </w:pPr>
            <w:r w:rsidRPr="005E3725">
              <w:rPr>
                <w:rFonts w:ascii="Book Antiqua" w:hAnsi="Book Antiqua"/>
                <w:sz w:val="20"/>
                <w:szCs w:val="20"/>
              </w:rPr>
              <w:t xml:space="preserve">BALTACCI 1,8F </w:t>
            </w:r>
          </w:p>
          <w:p w:rsidR="007A68E5" w:rsidRPr="005E3725" w:rsidRDefault="007A68E5" w:rsidP="00146382">
            <w:pPr>
              <w:rPr>
                <w:rFonts w:ascii="Book Antiqua" w:hAnsi="Book Antiqua"/>
                <w:sz w:val="20"/>
                <w:szCs w:val="20"/>
              </w:rPr>
            </w:pPr>
            <w:r w:rsidRPr="005E3725">
              <w:rPr>
                <w:rFonts w:ascii="Book Antiqua" w:hAnsi="Book Antiqua"/>
                <w:sz w:val="20"/>
                <w:szCs w:val="20"/>
              </w:rPr>
              <w:t>BALTACCI 1,8FP</w:t>
            </w:r>
          </w:p>
          <w:p w:rsidR="007A68E5" w:rsidRPr="005E3725" w:rsidRDefault="007A68E5" w:rsidP="00146382">
            <w:pPr>
              <w:rPr>
                <w:rFonts w:ascii="Book Antiqua" w:hAnsi="Book Antiqua"/>
                <w:sz w:val="20"/>
                <w:szCs w:val="20"/>
              </w:rPr>
            </w:pPr>
            <w:r w:rsidRPr="005E3725">
              <w:rPr>
                <w:rFonts w:ascii="Book Antiqua" w:hAnsi="Book Antiqua"/>
                <w:sz w:val="20"/>
                <w:szCs w:val="20"/>
              </w:rPr>
              <w:t xml:space="preserve">BALTACCI B1 </w:t>
            </w:r>
          </w:p>
          <w:p w:rsidR="007A68E5" w:rsidRPr="005E3725" w:rsidRDefault="007A68E5" w:rsidP="00146382">
            <w:pPr>
              <w:rPr>
                <w:rFonts w:ascii="Book Antiqua" w:hAnsi="Book Antiqua" w:cstheme="majorBidi"/>
              </w:rPr>
            </w:pPr>
            <w:r w:rsidRPr="005E3725">
              <w:rPr>
                <w:rFonts w:ascii="Book Antiqua" w:hAnsi="Book Antiqua"/>
                <w:sz w:val="20"/>
                <w:szCs w:val="20"/>
              </w:rPr>
              <w:t>BALTACCIBDPE - BALTACCIBDPE100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50,000/-</w:t>
            </w: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Selective and Hyperselective Catheter</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7A68E5">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BALT Extrusion, 10 rue de la Croix-Vigneron, 95160 Montmorency, France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France Issuance Date</w:t>
            </w:r>
          </w:p>
          <w:p w:rsidR="007A68E5" w:rsidRPr="005E3725" w:rsidRDefault="007A68E5" w:rsidP="00146382">
            <w:pPr>
              <w:rPr>
                <w:rFonts w:ascii="Book Antiqua" w:hAnsi="Book Antiqua" w:cstheme="majorBidi"/>
              </w:rPr>
            </w:pPr>
            <w:r w:rsidRPr="005E3725">
              <w:rPr>
                <w:rFonts w:ascii="Book Antiqua" w:hAnsi="Book Antiqua" w:cstheme="majorBidi"/>
              </w:rPr>
              <w:t>26-06-2018)</w:t>
            </w:r>
          </w:p>
          <w:p w:rsidR="007A68E5" w:rsidRPr="005E3725" w:rsidRDefault="007A68E5" w:rsidP="00146382">
            <w:pPr>
              <w:rPr>
                <w:rFonts w:ascii="Book Antiqua" w:hAnsi="Book Antiqua" w:cstheme="majorBidi"/>
                <w:b/>
                <w:bCs/>
              </w:rPr>
            </w:pP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Spirales (SPI) Flow Coils</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 xml:space="preserve">Shelf Life: Five years </w:t>
            </w:r>
          </w:p>
          <w:p w:rsidR="007A68E5" w:rsidRPr="005E3725" w:rsidRDefault="007A68E5" w:rsidP="00146382">
            <w:pPr>
              <w:rPr>
                <w:rFonts w:ascii="Book Antiqua" w:hAnsi="Book Antiqua" w:cstheme="majorBidi"/>
              </w:rPr>
            </w:pPr>
          </w:p>
          <w:p w:rsidR="007A68E5" w:rsidRPr="005E3725" w:rsidRDefault="007A68E5" w:rsidP="00146382">
            <w:pPr>
              <w:tabs>
                <w:tab w:val="left" w:pos="3825"/>
              </w:tabs>
              <w:rPr>
                <w:rFonts w:ascii="Book Antiqua" w:hAnsi="Book Antiqua"/>
              </w:rPr>
            </w:pPr>
            <w:r w:rsidRPr="005E3725">
              <w:rPr>
                <w:rFonts w:ascii="Book Antiqua" w:hAnsi="Book Antiqua"/>
              </w:rPr>
              <w:t xml:space="preserve">SPIøXLP18 – </w:t>
            </w:r>
          </w:p>
          <w:p w:rsidR="007A68E5" w:rsidRPr="005E3725" w:rsidRDefault="007A68E5" w:rsidP="00146382">
            <w:pPr>
              <w:tabs>
                <w:tab w:val="left" w:pos="3825"/>
              </w:tabs>
              <w:rPr>
                <w:rFonts w:ascii="Book Antiqua" w:hAnsi="Book Antiqua"/>
              </w:rPr>
            </w:pPr>
            <w:r w:rsidRPr="005E3725">
              <w:rPr>
                <w:rFonts w:ascii="Book Antiqua" w:hAnsi="Book Antiqua"/>
              </w:rPr>
              <w:t>SPIøXLP37 –</w:t>
            </w:r>
          </w:p>
          <w:p w:rsidR="007A68E5" w:rsidRPr="005E3725" w:rsidRDefault="007A68E5" w:rsidP="00146382">
            <w:pPr>
              <w:rPr>
                <w:rFonts w:ascii="Book Antiqua" w:hAnsi="Book Antiqua" w:cstheme="majorBidi"/>
              </w:rPr>
            </w:pPr>
            <w:r w:rsidRPr="005E3725">
              <w:rPr>
                <w:rFonts w:ascii="Book Antiqua" w:hAnsi="Book Antiqua"/>
              </w:rPr>
              <w:t>SPIF2, 5XLP10</w:t>
            </w: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Flow Coils</w:t>
            </w:r>
          </w:p>
        </w:tc>
        <w:tc>
          <w:tcPr>
            <w:tcW w:w="1667" w:type="dxa"/>
            <w:gridSpan w:val="4"/>
            <w:shd w:val="clear" w:color="auto" w:fill="auto"/>
          </w:tcPr>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7A68E5">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BALT Extrusion, 10 rue de la Croix-Vigneron, 95160 Montmorency, France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France Issuance Date</w:t>
            </w:r>
          </w:p>
          <w:p w:rsidR="007A68E5" w:rsidRPr="005E3725" w:rsidRDefault="007A68E5" w:rsidP="00146382">
            <w:pPr>
              <w:rPr>
                <w:rFonts w:ascii="Book Antiqua" w:hAnsi="Book Antiqua" w:cstheme="majorBidi"/>
              </w:rPr>
            </w:pPr>
            <w:r w:rsidRPr="005E3725">
              <w:rPr>
                <w:rFonts w:ascii="Book Antiqua" w:hAnsi="Book Antiqua" w:cstheme="majorBidi"/>
              </w:rPr>
              <w:t>26-06-2018)</w:t>
            </w:r>
          </w:p>
          <w:p w:rsidR="007A68E5" w:rsidRPr="005E3725" w:rsidRDefault="007A68E5" w:rsidP="00146382">
            <w:pPr>
              <w:rPr>
                <w:rFonts w:ascii="Book Antiqua" w:hAnsi="Book Antiqua" w:cstheme="majorBidi"/>
                <w:b/>
                <w:bCs/>
              </w:rPr>
            </w:pP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RYVA (Connection Device)</w:t>
            </w:r>
          </w:p>
          <w:p w:rsidR="007A68E5" w:rsidRPr="005E3725" w:rsidRDefault="007A68E5" w:rsidP="00146382">
            <w:pPr>
              <w:rPr>
                <w:rFonts w:ascii="Book Antiqua" w:hAnsi="Book Antiqua" w:cstheme="majorBidi"/>
              </w:rPr>
            </w:pPr>
            <w:r w:rsidRPr="005E3725">
              <w:rPr>
                <w:rFonts w:ascii="Book Antiqua" w:hAnsi="Book Antiqua" w:cstheme="majorBidi"/>
              </w:rPr>
              <w:t>Class B</w:t>
            </w:r>
          </w:p>
          <w:p w:rsidR="007A68E5" w:rsidRPr="005E3725" w:rsidRDefault="007A68E5" w:rsidP="00146382">
            <w:pPr>
              <w:rPr>
                <w:rFonts w:ascii="Book Antiqua" w:hAnsi="Book Antiqua" w:cstheme="majorBidi"/>
              </w:rPr>
            </w:pPr>
            <w:r w:rsidRPr="005E3725">
              <w:rPr>
                <w:rFonts w:ascii="Book Antiqua" w:hAnsi="Book Antiqua" w:cstheme="majorBidi"/>
              </w:rPr>
              <w:t>Shelf Life: Not Mention</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Fee: 25000 submitted (25000 submitted earlier </w:t>
            </w:r>
          </w:p>
          <w:p w:rsidR="007A68E5" w:rsidRPr="005E3725" w:rsidRDefault="007A68E5" w:rsidP="00146382">
            <w:pPr>
              <w:rPr>
                <w:rFonts w:ascii="Book Antiqua" w:hAnsi="Book Antiqua" w:cstheme="majorBidi"/>
              </w:rPr>
            </w:pP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Connection Device</w:t>
            </w:r>
          </w:p>
        </w:tc>
        <w:tc>
          <w:tcPr>
            <w:tcW w:w="1667" w:type="dxa"/>
            <w:gridSpan w:val="4"/>
            <w:shd w:val="clear" w:color="auto" w:fill="auto"/>
          </w:tcPr>
          <w:p w:rsidR="007A68E5" w:rsidRPr="005E3725" w:rsidRDefault="007A68E5" w:rsidP="007A68E5">
            <w:pPr>
              <w:jc w:val="both"/>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provision of stability data and  real time aging data.</w:t>
            </w:r>
            <w:r w:rsidRPr="005E3725">
              <w:rPr>
                <w:rFonts w:ascii="Book Antiqua" w:hAnsi="Book Antiqua" w:cstheme="majorBidi"/>
                <w:b/>
                <w:bCs/>
              </w:rPr>
              <w:t xml:space="preserve"> </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BALT Extrusion, 10 rue de la Croix-Vigneron, 95160 Montmorency, France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France Issuance Date</w:t>
            </w:r>
          </w:p>
          <w:p w:rsidR="007A68E5" w:rsidRPr="005E3725" w:rsidRDefault="007A68E5" w:rsidP="00146382">
            <w:pPr>
              <w:rPr>
                <w:rFonts w:ascii="Book Antiqua" w:hAnsi="Book Antiqua" w:cstheme="majorBidi"/>
              </w:rPr>
            </w:pPr>
            <w:r w:rsidRPr="005E3725">
              <w:rPr>
                <w:rFonts w:ascii="Book Antiqua" w:hAnsi="Book Antiqua" w:cstheme="majorBidi"/>
              </w:rPr>
              <w:t>26-06-2018)</w:t>
            </w:r>
          </w:p>
          <w:p w:rsidR="007A68E5" w:rsidRPr="005E3725" w:rsidRDefault="007A68E5" w:rsidP="00146382">
            <w:pPr>
              <w:rPr>
                <w:rFonts w:ascii="Book Antiqua" w:hAnsi="Book Antiqua" w:cstheme="majorBidi"/>
                <w:b/>
                <w:bCs/>
              </w:rPr>
            </w:pP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Fargo (Guiding Catheters)</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Fee: 25000 submitted (25000 submitted earlier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sz w:val="20"/>
                <w:szCs w:val="20"/>
              </w:rPr>
            </w:pPr>
            <w:r w:rsidRPr="005E3725">
              <w:rPr>
                <w:rFonts w:ascii="Book Antiqua" w:hAnsi="Book Antiqua"/>
                <w:sz w:val="20"/>
                <w:szCs w:val="20"/>
              </w:rPr>
              <w:t xml:space="preserve">FRGMIN4.2F120 FRGMIN4.2F120MP FRGMIN4.2F135 FRGMIN4.2F135MP </w:t>
            </w:r>
          </w:p>
          <w:p w:rsidR="007A68E5" w:rsidRPr="005E3725" w:rsidRDefault="007A68E5" w:rsidP="00146382">
            <w:pPr>
              <w:rPr>
                <w:rFonts w:ascii="Book Antiqua" w:hAnsi="Book Antiqua"/>
                <w:sz w:val="20"/>
                <w:szCs w:val="20"/>
              </w:rPr>
            </w:pPr>
            <w:r w:rsidRPr="005E3725">
              <w:rPr>
                <w:rFonts w:ascii="Book Antiqua" w:hAnsi="Book Antiqua"/>
                <w:sz w:val="20"/>
                <w:szCs w:val="20"/>
              </w:rPr>
              <w:t xml:space="preserve">FRG6F115_8 </w:t>
            </w:r>
          </w:p>
          <w:p w:rsidR="007A68E5" w:rsidRPr="005E3725" w:rsidRDefault="007A68E5" w:rsidP="00146382">
            <w:pPr>
              <w:rPr>
                <w:rFonts w:ascii="Book Antiqua" w:hAnsi="Book Antiqua"/>
                <w:sz w:val="20"/>
                <w:szCs w:val="20"/>
              </w:rPr>
            </w:pPr>
            <w:r w:rsidRPr="005E3725">
              <w:rPr>
                <w:rFonts w:ascii="Book Antiqua" w:hAnsi="Book Antiqua"/>
                <w:sz w:val="20"/>
                <w:szCs w:val="20"/>
              </w:rPr>
              <w:t xml:space="preserve">FRG6F105_8MP </w:t>
            </w:r>
          </w:p>
          <w:p w:rsidR="007A68E5" w:rsidRPr="005E3725" w:rsidRDefault="007A68E5" w:rsidP="00146382">
            <w:pPr>
              <w:rPr>
                <w:rFonts w:ascii="Book Antiqua" w:hAnsi="Book Antiqua"/>
                <w:sz w:val="20"/>
                <w:szCs w:val="20"/>
              </w:rPr>
            </w:pPr>
            <w:r w:rsidRPr="005E3725">
              <w:rPr>
                <w:rFonts w:ascii="Book Antiqua" w:hAnsi="Book Antiqua"/>
                <w:sz w:val="20"/>
                <w:szCs w:val="20"/>
              </w:rPr>
              <w:t xml:space="preserve">FRG6F115_8 </w:t>
            </w:r>
          </w:p>
          <w:p w:rsidR="007A68E5" w:rsidRPr="005E3725" w:rsidRDefault="007A68E5" w:rsidP="00146382">
            <w:pPr>
              <w:rPr>
                <w:rFonts w:ascii="Book Antiqua" w:hAnsi="Book Antiqua"/>
                <w:sz w:val="20"/>
                <w:szCs w:val="20"/>
              </w:rPr>
            </w:pPr>
            <w:r w:rsidRPr="005E3725">
              <w:rPr>
                <w:rFonts w:ascii="Book Antiqua" w:hAnsi="Book Antiqua"/>
                <w:sz w:val="20"/>
                <w:szCs w:val="20"/>
              </w:rPr>
              <w:t xml:space="preserve">FRG6F115_8MP </w:t>
            </w:r>
          </w:p>
          <w:p w:rsidR="007A68E5" w:rsidRPr="005E3725" w:rsidRDefault="007A68E5" w:rsidP="00146382">
            <w:pPr>
              <w:rPr>
                <w:rFonts w:ascii="Book Antiqua" w:hAnsi="Book Antiqua"/>
                <w:sz w:val="20"/>
                <w:szCs w:val="20"/>
              </w:rPr>
            </w:pPr>
            <w:r w:rsidRPr="005E3725">
              <w:rPr>
                <w:rFonts w:ascii="Book Antiqua" w:hAnsi="Book Antiqua"/>
                <w:sz w:val="20"/>
                <w:szCs w:val="20"/>
              </w:rPr>
              <w:t xml:space="preserve">FRG6F125_8 </w:t>
            </w:r>
          </w:p>
          <w:p w:rsidR="007A68E5" w:rsidRPr="005E3725" w:rsidRDefault="007A68E5" w:rsidP="00146382">
            <w:pPr>
              <w:rPr>
                <w:rFonts w:ascii="Book Antiqua" w:hAnsi="Book Antiqua"/>
                <w:sz w:val="20"/>
                <w:szCs w:val="20"/>
              </w:rPr>
            </w:pPr>
            <w:r w:rsidRPr="005E3725">
              <w:rPr>
                <w:rFonts w:ascii="Book Antiqua" w:hAnsi="Book Antiqua"/>
                <w:sz w:val="20"/>
                <w:szCs w:val="20"/>
              </w:rPr>
              <w:t xml:space="preserve">FRG6F125_8MP </w:t>
            </w:r>
          </w:p>
          <w:p w:rsidR="007A68E5" w:rsidRPr="005E3725" w:rsidRDefault="007A68E5" w:rsidP="00146382">
            <w:pPr>
              <w:rPr>
                <w:rFonts w:ascii="Book Antiqua" w:hAnsi="Book Antiqua"/>
                <w:sz w:val="20"/>
                <w:szCs w:val="20"/>
              </w:rPr>
            </w:pPr>
            <w:r w:rsidRPr="005E3725">
              <w:rPr>
                <w:rFonts w:ascii="Book Antiqua" w:hAnsi="Book Antiqua"/>
                <w:sz w:val="20"/>
                <w:szCs w:val="20"/>
              </w:rPr>
              <w:t xml:space="preserve">FRG6F135_8 </w:t>
            </w:r>
          </w:p>
          <w:p w:rsidR="007A68E5" w:rsidRPr="005E3725" w:rsidRDefault="007A68E5" w:rsidP="00146382">
            <w:pPr>
              <w:rPr>
                <w:rFonts w:ascii="Book Antiqua" w:hAnsi="Book Antiqua"/>
                <w:sz w:val="20"/>
                <w:szCs w:val="20"/>
              </w:rPr>
            </w:pPr>
            <w:r w:rsidRPr="005E3725">
              <w:rPr>
                <w:rFonts w:ascii="Book Antiqua" w:hAnsi="Book Antiqua"/>
                <w:sz w:val="20"/>
                <w:szCs w:val="20"/>
              </w:rPr>
              <w:t xml:space="preserve">FRG6F135_8MP </w:t>
            </w:r>
          </w:p>
          <w:p w:rsidR="007A68E5" w:rsidRPr="005E3725" w:rsidRDefault="007A68E5" w:rsidP="00146382">
            <w:pPr>
              <w:rPr>
                <w:rFonts w:ascii="Book Antiqua" w:hAnsi="Book Antiqua" w:cstheme="majorBidi"/>
              </w:rPr>
            </w:pPr>
            <w:r w:rsidRPr="005E3725">
              <w:rPr>
                <w:rFonts w:ascii="Book Antiqua" w:hAnsi="Book Antiqua"/>
                <w:sz w:val="20"/>
                <w:szCs w:val="20"/>
              </w:rPr>
              <w:t>FRGMAX6F95_8 FRGMAX6F95_8MP FRGMAX6F105_8 FRGMAX6F105_8MP  FRGMAX6F115_8 FRGMAX6F115_8MP  FRGMAX6F125_8  FRGMAX6F125_8MP</w:t>
            </w:r>
          </w:p>
          <w:p w:rsidR="007A68E5" w:rsidRPr="005E3725" w:rsidRDefault="007A68E5" w:rsidP="00146382">
            <w:pPr>
              <w:rPr>
                <w:rFonts w:ascii="Book Antiqua" w:hAnsi="Book Antiqua" w:cstheme="majorBidi"/>
              </w:rPr>
            </w:pP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Guiding Catheters</w:t>
            </w:r>
          </w:p>
        </w:tc>
        <w:tc>
          <w:tcPr>
            <w:tcW w:w="1667" w:type="dxa"/>
            <w:gridSpan w:val="4"/>
            <w:shd w:val="clear" w:color="auto" w:fill="auto"/>
          </w:tcPr>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BALT Extrusion, 10 rue de la Croix-Vigneron, 95160 Montmorency, France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France Issuance Date</w:t>
            </w:r>
          </w:p>
          <w:p w:rsidR="007A68E5" w:rsidRPr="005E3725" w:rsidRDefault="007A68E5" w:rsidP="00146382">
            <w:pPr>
              <w:rPr>
                <w:rFonts w:ascii="Book Antiqua" w:hAnsi="Book Antiqua" w:cstheme="majorBidi"/>
              </w:rPr>
            </w:pPr>
            <w:r w:rsidRPr="005E3725">
              <w:rPr>
                <w:rFonts w:ascii="Book Antiqua" w:hAnsi="Book Antiqua" w:cstheme="majorBidi"/>
              </w:rPr>
              <w:t>26-06-2018)</w:t>
            </w:r>
          </w:p>
          <w:p w:rsidR="007A68E5" w:rsidRPr="005E3725" w:rsidRDefault="007A68E5" w:rsidP="00146382">
            <w:pPr>
              <w:rPr>
                <w:rFonts w:ascii="Book Antiqua" w:hAnsi="Book Antiqua" w:cstheme="majorBidi"/>
                <w:b/>
                <w:bCs/>
              </w:rPr>
            </w:pP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Gold Balloon (Embolization Latex Detachable Balloons)</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Shelf Life: Not Mentioned </w:t>
            </w:r>
          </w:p>
          <w:p w:rsidR="007A68E5" w:rsidRPr="005E3725" w:rsidRDefault="007A68E5" w:rsidP="00146382">
            <w:pPr>
              <w:rPr>
                <w:rFonts w:ascii="Book Antiqua" w:hAnsi="Book Antiqua" w:cstheme="majorBidi"/>
              </w:rPr>
            </w:pPr>
          </w:p>
          <w:p w:rsidR="007A68E5" w:rsidRPr="005E3725" w:rsidRDefault="007A68E5" w:rsidP="00146382">
            <w:pPr>
              <w:tabs>
                <w:tab w:val="left" w:pos="3825"/>
              </w:tabs>
              <w:rPr>
                <w:rFonts w:ascii="Book Antiqua" w:hAnsi="Book Antiqua"/>
                <w:sz w:val="20"/>
                <w:szCs w:val="20"/>
              </w:rPr>
            </w:pPr>
            <w:r w:rsidRPr="005E3725">
              <w:rPr>
                <w:rFonts w:ascii="Book Antiqua" w:hAnsi="Book Antiqua"/>
                <w:sz w:val="20"/>
                <w:szCs w:val="20"/>
              </w:rPr>
              <w:t>GOLDBAL1-</w:t>
            </w:r>
          </w:p>
          <w:p w:rsidR="007A68E5" w:rsidRPr="005E3725" w:rsidRDefault="007A68E5" w:rsidP="00146382">
            <w:pPr>
              <w:tabs>
                <w:tab w:val="left" w:pos="3825"/>
              </w:tabs>
              <w:rPr>
                <w:rFonts w:ascii="Book Antiqua" w:hAnsi="Book Antiqua"/>
                <w:sz w:val="20"/>
                <w:szCs w:val="20"/>
              </w:rPr>
            </w:pPr>
            <w:r w:rsidRPr="005E3725">
              <w:rPr>
                <w:rFonts w:ascii="Book Antiqua" w:hAnsi="Book Antiqua"/>
                <w:sz w:val="20"/>
                <w:szCs w:val="20"/>
              </w:rPr>
              <w:t xml:space="preserve">GOLDBAL2 </w:t>
            </w:r>
          </w:p>
          <w:p w:rsidR="007A68E5" w:rsidRPr="005E3725" w:rsidRDefault="007A68E5" w:rsidP="00146382">
            <w:pPr>
              <w:tabs>
                <w:tab w:val="left" w:pos="3825"/>
              </w:tabs>
              <w:rPr>
                <w:rFonts w:ascii="Book Antiqua" w:hAnsi="Book Antiqua"/>
                <w:sz w:val="20"/>
                <w:szCs w:val="20"/>
              </w:rPr>
            </w:pPr>
            <w:r w:rsidRPr="005E3725">
              <w:rPr>
                <w:rFonts w:ascii="Book Antiqua" w:hAnsi="Book Antiqua"/>
                <w:sz w:val="20"/>
                <w:szCs w:val="20"/>
              </w:rPr>
              <w:t xml:space="preserve">GOLDBAL3 </w:t>
            </w:r>
          </w:p>
          <w:p w:rsidR="007A68E5" w:rsidRPr="005E3725" w:rsidRDefault="007A68E5" w:rsidP="00146382">
            <w:pPr>
              <w:tabs>
                <w:tab w:val="left" w:pos="3825"/>
              </w:tabs>
              <w:rPr>
                <w:rFonts w:ascii="Book Antiqua" w:hAnsi="Book Antiqua"/>
                <w:sz w:val="20"/>
                <w:szCs w:val="20"/>
              </w:rPr>
            </w:pPr>
            <w:r w:rsidRPr="005E3725">
              <w:rPr>
                <w:rFonts w:ascii="Book Antiqua" w:hAnsi="Book Antiqua"/>
                <w:sz w:val="20"/>
                <w:szCs w:val="20"/>
              </w:rPr>
              <w:t xml:space="preserve">GOLDBAL4 </w:t>
            </w:r>
          </w:p>
          <w:p w:rsidR="007A68E5" w:rsidRPr="005E3725" w:rsidRDefault="007A68E5" w:rsidP="00146382">
            <w:pPr>
              <w:tabs>
                <w:tab w:val="left" w:pos="3825"/>
              </w:tabs>
              <w:rPr>
                <w:rFonts w:ascii="Book Antiqua" w:hAnsi="Book Antiqua"/>
                <w:sz w:val="20"/>
                <w:szCs w:val="20"/>
              </w:rPr>
            </w:pPr>
            <w:r w:rsidRPr="005E3725">
              <w:rPr>
                <w:rFonts w:ascii="Book Antiqua" w:hAnsi="Book Antiqua"/>
                <w:sz w:val="20"/>
                <w:szCs w:val="20"/>
              </w:rPr>
              <w:t xml:space="preserve">GOLDBAL5 </w:t>
            </w:r>
          </w:p>
          <w:p w:rsidR="007A68E5" w:rsidRPr="005E3725" w:rsidRDefault="007A68E5" w:rsidP="00146382">
            <w:pPr>
              <w:rPr>
                <w:rFonts w:ascii="Book Antiqua" w:hAnsi="Book Antiqua" w:cstheme="majorBidi"/>
              </w:rPr>
            </w:pPr>
            <w:r w:rsidRPr="005E3725">
              <w:rPr>
                <w:rFonts w:ascii="Book Antiqua" w:hAnsi="Book Antiqua"/>
                <w:sz w:val="20"/>
                <w:szCs w:val="20"/>
              </w:rPr>
              <w:t>GOLDBAL12X13SP</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Fee: 25000 submitted (25000 submitted earlier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Embolization Latex Detachable Balloons</w:t>
            </w:r>
          </w:p>
        </w:tc>
        <w:tc>
          <w:tcPr>
            <w:tcW w:w="1667" w:type="dxa"/>
            <w:gridSpan w:val="4"/>
            <w:shd w:val="clear" w:color="auto" w:fill="auto"/>
          </w:tcPr>
          <w:p w:rsidR="007A68E5" w:rsidRPr="005E3725" w:rsidRDefault="007A68E5" w:rsidP="007A68E5">
            <w:pPr>
              <w:jc w:val="both"/>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provision of stability data and  real time aging data.</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BALT Extrusion, 10 rue de la Croix-Vigneron, 95160 Montmorency, France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France Issuance Date</w:t>
            </w:r>
          </w:p>
          <w:p w:rsidR="007A68E5" w:rsidRPr="005E3725" w:rsidRDefault="007A68E5" w:rsidP="00146382">
            <w:pPr>
              <w:rPr>
                <w:rFonts w:ascii="Book Antiqua" w:hAnsi="Book Antiqua" w:cstheme="majorBidi"/>
              </w:rPr>
            </w:pPr>
            <w:r w:rsidRPr="005E3725">
              <w:rPr>
                <w:rFonts w:ascii="Book Antiqua" w:hAnsi="Book Antiqua" w:cstheme="majorBidi"/>
              </w:rPr>
              <w:t>26-06-2018)</w:t>
            </w:r>
          </w:p>
          <w:p w:rsidR="007A68E5" w:rsidRPr="005E3725" w:rsidRDefault="007A68E5" w:rsidP="00146382">
            <w:pPr>
              <w:rPr>
                <w:rFonts w:ascii="Book Antiqua" w:hAnsi="Book Antiqua" w:cstheme="majorBidi"/>
                <w:b/>
                <w:bCs/>
              </w:rPr>
            </w:pP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LEO+ / LEO+ Baby stent auto-expansible </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 xml:space="preserve">Shelf Life: 5 years </w:t>
            </w:r>
          </w:p>
          <w:p w:rsidR="007A68E5" w:rsidRPr="005E3725" w:rsidRDefault="007A68E5" w:rsidP="00146382">
            <w:pPr>
              <w:rPr>
                <w:rFonts w:ascii="Book Antiqua" w:hAnsi="Book Antiqua"/>
              </w:rPr>
            </w:pPr>
            <w:r w:rsidRPr="005E3725">
              <w:rPr>
                <w:rFonts w:ascii="Book Antiqua" w:hAnsi="Book Antiqua"/>
              </w:rPr>
              <w:t>LEO.3,5X12 - LEO.3,5X12_SV - LEO.3,5X18 - LEO.3,5X18_SV - LEO.3,5X25 - LEO.3,5X25_SV - LEO.3,5X30 - LEO.3,5X30_SV - LEO.3,5X35 - LEO.3,5X35_SV - LEO.3,5X50 - LEO.3,5X50_SV - LEO.4,5X15 - LEO.4,5X15_SV - LEO.4,5X20 - LEO.4,5X20_SV - LEO.4,5X25 - LEO.4,5X25_SV - LEO.4,5X30 - LEO.4,5X30_SV - LEO.4,5X40 - LEO.4,5X40_SV - LEO.4,5X50 - LEO.4,5X50_SV - LEO.4,5X75 - LEO.4,5X75_SV - LEO.5,5X25 - LEO.5,5X25_SV - LEO.5,5X30 - LEO.5,5X30_SV - LEO.5,5X35 - LEO.5,5X35_SV - LEO.5,5X50 - LEO.5,5X50_SV - LEO.5,5X60 - LEO.5,5X60_SV - LEO.5,5X75 - LEO.5,5X75_SV - LEO.6,5X30 - LEO.6,5X30_SV - LEO.6,5X35 - LEO.6,5X35_SV - LEO.6,5X40 - LEO.6,5X40_SV - LEO.6,5X60 - LEO.6,5X60_SV - LEO.6,5X80 - LEO.6,5X80_SV - LEO.7,5X35 - LEO.7,5X35_SV-LEO.7,5X50 - LEO.7,5X50_SV - LEO.7,5X70 - LEO.7,5X70_SV - LEO.7,5X95 - LEO.7,5X95_SV.LEO.2,0X8 - LEO.2,0X12 - LEO.2,0X15 - LEO.2,0X18 - LEO.2,0X25 - LEO.2,5X12 - LEO.2,5X18 - LEO.2,5X25 - LEO.2,5X30 - LEO.2,5X35 - LEO.3,0X12 - LEO.3,0X18 - LEO.3,0X25 - LEO.3,0X35.</w:t>
            </w:r>
          </w:p>
          <w:p w:rsidR="007A68E5" w:rsidRPr="005E3725" w:rsidRDefault="007A68E5" w:rsidP="00146382">
            <w:pPr>
              <w:rPr>
                <w:rFonts w:ascii="Book Antiqua" w:hAnsi="Book Antiqua"/>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Fee: 25000 submitted (25000 submitted earlier </w:t>
            </w:r>
          </w:p>
          <w:p w:rsidR="007A68E5" w:rsidRPr="005E3725" w:rsidRDefault="007A68E5" w:rsidP="00146382">
            <w:pPr>
              <w:rPr>
                <w:rFonts w:ascii="Book Antiqua" w:hAnsi="Book Antiqua" w:cstheme="majorBidi"/>
              </w:rPr>
            </w:pP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LEO+ / LEO+ Baby stent auto-expansible </w:t>
            </w:r>
          </w:p>
          <w:p w:rsidR="007A68E5" w:rsidRPr="005E3725" w:rsidRDefault="007A68E5" w:rsidP="00146382">
            <w:pPr>
              <w:rPr>
                <w:rFonts w:ascii="Book Antiqua" w:hAnsi="Book Antiqua" w:cstheme="majorBidi"/>
              </w:rPr>
            </w:pP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Asto Life Sciences (Pvt). Ltd., 44/1, Block K, Model Town, Lahore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(ELI-00103)</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Becton Dickinson, S.A Camino de Valdeoliva, s/n 28750 San Agustin del Guadalix Madrid, Spain</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Spain Valid Till</w:t>
            </w:r>
          </w:p>
          <w:p w:rsidR="007A68E5" w:rsidRPr="005E3725" w:rsidRDefault="007A68E5" w:rsidP="00146382">
            <w:pPr>
              <w:rPr>
                <w:rFonts w:ascii="Book Antiqua" w:hAnsi="Book Antiqua" w:cstheme="majorBidi"/>
              </w:rPr>
            </w:pPr>
            <w:r w:rsidRPr="005E3725">
              <w:rPr>
                <w:rFonts w:ascii="Book Antiqua" w:hAnsi="Book Antiqua" w:cstheme="majorBidi"/>
              </w:rPr>
              <w:t>24-05-2020)</w:t>
            </w:r>
          </w:p>
          <w:p w:rsidR="007A68E5" w:rsidRPr="005E3725" w:rsidRDefault="007A68E5" w:rsidP="00146382">
            <w:pPr>
              <w:rPr>
                <w:rFonts w:ascii="Book Antiqua" w:hAnsi="Book Antiqua" w:cstheme="majorBidi"/>
                <w:b/>
                <w:bCs/>
              </w:rPr>
            </w:pP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BD Spinal Needle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r w:rsidRPr="005E3725">
              <w:rPr>
                <w:rFonts w:ascii="Book Antiqua" w:hAnsi="Book Antiqua" w:cstheme="majorBidi"/>
              </w:rPr>
              <w:t xml:space="preserve">18G3.51N </w:t>
            </w:r>
          </w:p>
          <w:p w:rsidR="007A68E5" w:rsidRPr="005E3725" w:rsidRDefault="007A68E5" w:rsidP="00146382">
            <w:pPr>
              <w:rPr>
                <w:rFonts w:ascii="Book Antiqua" w:hAnsi="Book Antiqua" w:cstheme="majorBidi"/>
              </w:rPr>
            </w:pPr>
            <w:r w:rsidRPr="005E3725">
              <w:rPr>
                <w:rFonts w:ascii="Book Antiqua" w:hAnsi="Book Antiqua" w:cstheme="majorBidi"/>
              </w:rPr>
              <w:t>20G 3.51N</w:t>
            </w:r>
          </w:p>
          <w:p w:rsidR="007A68E5" w:rsidRPr="005E3725" w:rsidRDefault="007A68E5" w:rsidP="00146382">
            <w:pPr>
              <w:rPr>
                <w:rFonts w:ascii="Book Antiqua" w:hAnsi="Book Antiqua" w:cstheme="majorBidi"/>
              </w:rPr>
            </w:pPr>
            <w:r w:rsidRPr="005E3725">
              <w:rPr>
                <w:rFonts w:ascii="Book Antiqua" w:hAnsi="Book Antiqua" w:cstheme="majorBidi"/>
              </w:rPr>
              <w:t>22G 3.51N</w:t>
            </w:r>
          </w:p>
          <w:p w:rsidR="007A68E5" w:rsidRPr="005E3725" w:rsidRDefault="007A68E5" w:rsidP="00146382">
            <w:pPr>
              <w:rPr>
                <w:rFonts w:ascii="Book Antiqua" w:hAnsi="Book Antiqua" w:cstheme="majorBidi"/>
              </w:rPr>
            </w:pPr>
            <w:r w:rsidRPr="005E3725">
              <w:rPr>
                <w:rFonts w:ascii="Book Antiqua" w:hAnsi="Book Antiqua" w:cstheme="majorBidi"/>
              </w:rPr>
              <w:t>23G 3.51N</w:t>
            </w:r>
          </w:p>
          <w:p w:rsidR="007A68E5" w:rsidRPr="005E3725" w:rsidRDefault="007A68E5" w:rsidP="00146382">
            <w:pPr>
              <w:rPr>
                <w:rFonts w:ascii="Book Antiqua" w:hAnsi="Book Antiqua" w:cstheme="majorBidi"/>
              </w:rPr>
            </w:pPr>
            <w:r w:rsidRPr="005E3725">
              <w:rPr>
                <w:rFonts w:ascii="Book Antiqua" w:hAnsi="Book Antiqua" w:cstheme="majorBidi"/>
              </w:rPr>
              <w:t xml:space="preserve">25G 3.51N </w:t>
            </w:r>
          </w:p>
          <w:p w:rsidR="007A68E5" w:rsidRPr="005E3725" w:rsidRDefault="007A68E5" w:rsidP="00146382">
            <w:pPr>
              <w:rPr>
                <w:rFonts w:ascii="Book Antiqua" w:hAnsi="Book Antiqua" w:cstheme="majorBidi"/>
              </w:rPr>
            </w:pPr>
            <w:r w:rsidRPr="005E3725">
              <w:rPr>
                <w:rFonts w:ascii="Book Antiqua" w:hAnsi="Book Antiqua" w:cstheme="majorBidi"/>
              </w:rPr>
              <w:t>26G 3.51N</w:t>
            </w:r>
          </w:p>
          <w:p w:rsidR="007A68E5" w:rsidRPr="005E3725" w:rsidRDefault="007A68E5" w:rsidP="00146382">
            <w:pPr>
              <w:rPr>
                <w:rFonts w:ascii="Book Antiqua" w:hAnsi="Book Antiqua" w:cstheme="majorBidi"/>
              </w:rPr>
            </w:pPr>
            <w:r w:rsidRPr="005E3725">
              <w:rPr>
                <w:rFonts w:ascii="Book Antiqua" w:hAnsi="Book Antiqua" w:cstheme="majorBidi"/>
              </w:rPr>
              <w:t xml:space="preserve">27G 3.51N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Fee: 50,000/- </w:t>
            </w: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Spinal Needle Quincke Type Point</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M/s Physiomed (Pvt) Ltd., 268/3, Kamal Road, Saddar, Rawalpindi</w:t>
            </w:r>
          </w:p>
          <w:p w:rsidR="007A68E5" w:rsidRPr="005E3725" w:rsidRDefault="007A68E5" w:rsidP="008C1C68">
            <w:pPr>
              <w:rPr>
                <w:rFonts w:ascii="Book Antiqua" w:hAnsi="Book Antiqua" w:cstheme="majorBidi"/>
              </w:rPr>
            </w:pPr>
            <w:r w:rsidRPr="005E3725">
              <w:rPr>
                <w:rFonts w:ascii="Book Antiqua" w:hAnsi="Book Antiqua" w:cstheme="majorBidi"/>
              </w:rPr>
              <w:t>(ELI-00199)</w:t>
            </w:r>
          </w:p>
        </w:tc>
        <w:tc>
          <w:tcPr>
            <w:tcW w:w="1985" w:type="dxa"/>
            <w:gridSpan w:val="3"/>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b/>
                <w:bCs/>
              </w:rPr>
              <w:t>Legal Manufacture/ Manufacturer:</w:t>
            </w:r>
            <w:r w:rsidRPr="005E3725">
              <w:rPr>
                <w:rFonts w:ascii="Book Antiqua" w:hAnsi="Book Antiqua" w:cstheme="majorBidi"/>
                <w:b/>
                <w:bCs/>
              </w:rPr>
              <w:br/>
            </w:r>
            <w:r w:rsidRPr="005E3725">
              <w:rPr>
                <w:rFonts w:ascii="Book Antiqua" w:hAnsi="Book Antiqua" w:cstheme="majorBidi"/>
              </w:rPr>
              <w:t>M/s St. Jude Medical, Cardiac Rhythm Management Division, 15900 Valley View Ct Sylmar, CA 91342, USA</w:t>
            </w:r>
          </w:p>
          <w:p w:rsidR="007A68E5" w:rsidRPr="005E3725" w:rsidRDefault="007A68E5" w:rsidP="008C1C68">
            <w:pPr>
              <w:rPr>
                <w:rFonts w:ascii="Book Antiqua" w:hAnsi="Book Antiqua" w:cstheme="majorBidi"/>
              </w:rPr>
            </w:pPr>
            <w:r w:rsidRPr="005E3725">
              <w:rPr>
                <w:rFonts w:ascii="Book Antiqua" w:hAnsi="Book Antiqua" w:cstheme="majorBidi"/>
              </w:rPr>
              <w:br/>
            </w: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(i) M/s St. Jude Medical, Puerto Rico, LLC Lot a Interior No.2, St KM 67.5, Santana Industrial Park Arecibo, PR 00612, USA</w:t>
            </w:r>
          </w:p>
          <w:p w:rsidR="007A68E5" w:rsidRPr="005E3725" w:rsidRDefault="007A68E5" w:rsidP="008C1C68">
            <w:pPr>
              <w:rPr>
                <w:rFonts w:ascii="Book Antiqua" w:hAnsi="Book Antiqua" w:cstheme="majorBidi"/>
              </w:rPr>
            </w:pPr>
            <w:r w:rsidRPr="005E3725">
              <w:rPr>
                <w:rFonts w:ascii="Book Antiqua" w:hAnsi="Book Antiqua" w:cstheme="majorBidi"/>
              </w:rPr>
              <w:br/>
              <w:t>(ii) M/s St. Jude Medical Operations (M) SDN BHD Plot 102, Lebuhraya Kampung Jawa Bayan Lepas Industrial Zone Penang, Pulau Pinang 11900, Malaysia</w:t>
            </w:r>
          </w:p>
          <w:p w:rsidR="007A68E5" w:rsidRPr="005E3725" w:rsidRDefault="007A68E5" w:rsidP="008C1C68">
            <w:pPr>
              <w:rPr>
                <w:rFonts w:ascii="Book Antiqua" w:hAnsi="Book Antiqua" w:cstheme="majorBidi"/>
              </w:rPr>
            </w:pPr>
          </w:p>
          <w:p w:rsidR="007A68E5" w:rsidRPr="005E3725" w:rsidRDefault="007A68E5" w:rsidP="008C1C68">
            <w:pPr>
              <w:rPr>
                <w:rFonts w:ascii="Book Antiqua" w:hAnsi="Book Antiqua" w:cstheme="majorBidi"/>
              </w:rPr>
            </w:pPr>
            <w:r w:rsidRPr="005E3725">
              <w:rPr>
                <w:rFonts w:ascii="Book Antiqua" w:hAnsi="Book Antiqua" w:cstheme="majorBidi"/>
              </w:rPr>
              <w:t xml:space="preserve">(FSC USFDA Valid Till </w:t>
            </w:r>
          </w:p>
          <w:p w:rsidR="007A68E5" w:rsidRPr="005E3725" w:rsidRDefault="007A68E5" w:rsidP="008C1C68">
            <w:pPr>
              <w:rPr>
                <w:rFonts w:ascii="Book Antiqua" w:hAnsi="Book Antiqua" w:cstheme="majorBidi"/>
                <w:b/>
                <w:bCs/>
              </w:rPr>
            </w:pPr>
            <w:r w:rsidRPr="005E3725">
              <w:rPr>
                <w:rFonts w:ascii="Book Antiqua" w:hAnsi="Book Antiqua" w:cstheme="majorBidi"/>
              </w:rPr>
              <w:t>15-02-2019)</w:t>
            </w:r>
          </w:p>
        </w:tc>
        <w:tc>
          <w:tcPr>
            <w:tcW w:w="2903" w:type="dxa"/>
            <w:gridSpan w:val="4"/>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 xml:space="preserve">Endurity MRI (CRT-Ps)  </w:t>
            </w:r>
          </w:p>
          <w:p w:rsidR="007A68E5" w:rsidRPr="005E3725" w:rsidRDefault="007A68E5" w:rsidP="008C1C68">
            <w:pPr>
              <w:rPr>
                <w:rFonts w:ascii="Book Antiqua" w:hAnsi="Book Antiqua" w:cstheme="majorBidi"/>
              </w:rPr>
            </w:pPr>
            <w:r w:rsidRPr="005E3725">
              <w:rPr>
                <w:rFonts w:ascii="Book Antiqua" w:hAnsi="Book Antiqua" w:cstheme="majorBidi"/>
              </w:rPr>
              <w:t xml:space="preserve">Implantabale Cardiac Pulse Generators (Pacemakers) and </w:t>
            </w:r>
          </w:p>
          <w:p w:rsidR="007A68E5" w:rsidRPr="005E3725" w:rsidRDefault="007A68E5" w:rsidP="008C1C68">
            <w:pPr>
              <w:rPr>
                <w:rFonts w:ascii="Book Antiqua" w:hAnsi="Book Antiqua" w:cstheme="majorBidi"/>
              </w:rPr>
            </w:pPr>
          </w:p>
          <w:p w:rsidR="007A68E5" w:rsidRPr="005E3725" w:rsidRDefault="007A68E5" w:rsidP="008C1C68">
            <w:pPr>
              <w:rPr>
                <w:rFonts w:ascii="Book Antiqua" w:hAnsi="Book Antiqua" w:cstheme="majorBidi"/>
              </w:rPr>
            </w:pPr>
          </w:p>
          <w:p w:rsidR="007A68E5" w:rsidRPr="005E3725" w:rsidRDefault="007A68E5" w:rsidP="008C1C68">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8C1C68">
            <w:pPr>
              <w:rPr>
                <w:rFonts w:ascii="Book Antiqua" w:hAnsi="Book Antiqua" w:cstheme="majorBidi"/>
              </w:rPr>
            </w:pPr>
            <w:r w:rsidRPr="005E3725">
              <w:rPr>
                <w:rFonts w:ascii="Book Antiqua" w:hAnsi="Book Antiqua" w:cstheme="majorBidi"/>
              </w:rPr>
              <w:t>Shelf Life: 18 Months</w:t>
            </w:r>
          </w:p>
          <w:p w:rsidR="007A68E5" w:rsidRPr="005E3725" w:rsidRDefault="007A68E5" w:rsidP="008C1C68">
            <w:pPr>
              <w:rPr>
                <w:rFonts w:ascii="Book Antiqua" w:hAnsi="Book Antiqua" w:cstheme="majorBidi"/>
              </w:rPr>
            </w:pPr>
          </w:p>
          <w:p w:rsidR="007A68E5" w:rsidRPr="005E3725" w:rsidRDefault="007A68E5" w:rsidP="008C1C68">
            <w:pPr>
              <w:rPr>
                <w:rFonts w:ascii="Book Antiqua" w:hAnsi="Book Antiqua" w:cstheme="majorBidi"/>
              </w:rPr>
            </w:pPr>
            <w:r w:rsidRPr="005E3725">
              <w:rPr>
                <w:rFonts w:ascii="Book Antiqua" w:hAnsi="Book Antiqua" w:cstheme="majorBidi"/>
              </w:rPr>
              <w:t>Model: PM1172, PM2172</w:t>
            </w:r>
          </w:p>
        </w:tc>
        <w:tc>
          <w:tcPr>
            <w:tcW w:w="1701" w:type="dxa"/>
            <w:gridSpan w:val="4"/>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Pacemaker</w:t>
            </w:r>
          </w:p>
        </w:tc>
        <w:tc>
          <w:tcPr>
            <w:tcW w:w="1667" w:type="dxa"/>
            <w:gridSpan w:val="4"/>
            <w:shd w:val="clear" w:color="auto" w:fill="auto"/>
          </w:tcPr>
          <w:p w:rsidR="007A68E5" w:rsidRPr="005E3725" w:rsidRDefault="007A68E5" w:rsidP="008C1C68">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M/s Physiomed (Pvt) Ltd., 268/3, Kamal Road, Saddar, Rawalpindi</w:t>
            </w:r>
          </w:p>
          <w:p w:rsidR="007A68E5" w:rsidRPr="005E3725" w:rsidRDefault="007A68E5" w:rsidP="008C1C68">
            <w:pPr>
              <w:rPr>
                <w:rFonts w:ascii="Book Antiqua" w:hAnsi="Book Antiqua" w:cstheme="majorBidi"/>
              </w:rPr>
            </w:pPr>
            <w:r w:rsidRPr="005E3725">
              <w:rPr>
                <w:rFonts w:ascii="Book Antiqua" w:hAnsi="Book Antiqua" w:cstheme="majorBidi"/>
              </w:rPr>
              <w:t>(ELI-00199)</w:t>
            </w:r>
          </w:p>
        </w:tc>
        <w:tc>
          <w:tcPr>
            <w:tcW w:w="1985" w:type="dxa"/>
            <w:gridSpan w:val="3"/>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p>
          <w:p w:rsidR="007A68E5" w:rsidRPr="005E3725" w:rsidRDefault="007A68E5" w:rsidP="008C1C68">
            <w:pPr>
              <w:rPr>
                <w:rFonts w:ascii="Book Antiqua" w:hAnsi="Book Antiqua" w:cstheme="majorBidi"/>
              </w:rPr>
            </w:pPr>
            <w:r w:rsidRPr="005E3725">
              <w:rPr>
                <w:rFonts w:ascii="Book Antiqua" w:hAnsi="Book Antiqua" w:cstheme="majorBidi"/>
              </w:rPr>
              <w:t>(i) M/s St. Jude Medical, Puerto Rico, LLC Lot a Interior No.2, St KM 67.5, Santana Industrial Park Arecibo, PR 00612, USA</w:t>
            </w:r>
          </w:p>
          <w:p w:rsidR="007A68E5" w:rsidRPr="005E3725" w:rsidRDefault="007A68E5" w:rsidP="008C1C68">
            <w:pPr>
              <w:rPr>
                <w:rFonts w:ascii="Book Antiqua" w:hAnsi="Book Antiqua" w:cstheme="majorBidi"/>
              </w:rPr>
            </w:pPr>
          </w:p>
          <w:p w:rsidR="007A68E5" w:rsidRPr="005E3725" w:rsidRDefault="007A68E5" w:rsidP="008C1C68">
            <w:pPr>
              <w:rPr>
                <w:rFonts w:ascii="Book Antiqua" w:hAnsi="Book Antiqua" w:cstheme="majorBidi"/>
              </w:rPr>
            </w:pPr>
            <w:r w:rsidRPr="005E3725">
              <w:rPr>
                <w:rFonts w:ascii="Book Antiqua" w:hAnsi="Book Antiqua" w:cstheme="majorBidi"/>
              </w:rPr>
              <w:br/>
              <w:t>(ii) M/s St. Jude Medical Operations (M) SDN BHD Plot 102, Lebuhraya Kampung Jawa Bayan Lepas Industrial Zone Penang, Pulau Pinang 11900, Malaysia</w:t>
            </w:r>
          </w:p>
          <w:p w:rsidR="007A68E5" w:rsidRPr="005E3725" w:rsidRDefault="007A68E5" w:rsidP="008C1C68">
            <w:pPr>
              <w:rPr>
                <w:rFonts w:ascii="Book Antiqua" w:hAnsi="Book Antiqua" w:cstheme="majorBidi"/>
              </w:rPr>
            </w:pPr>
          </w:p>
          <w:p w:rsidR="007A68E5" w:rsidRPr="005E3725" w:rsidRDefault="007A68E5" w:rsidP="008C1C68">
            <w:pPr>
              <w:rPr>
                <w:rFonts w:ascii="Book Antiqua" w:hAnsi="Book Antiqua" w:cstheme="majorBidi"/>
              </w:rPr>
            </w:pPr>
            <w:r w:rsidRPr="005E3725">
              <w:rPr>
                <w:rFonts w:ascii="Book Antiqua" w:hAnsi="Book Antiqua" w:cstheme="majorBidi"/>
              </w:rPr>
              <w:t xml:space="preserve">(iii) St. Jude Medical </w:t>
            </w:r>
          </w:p>
          <w:p w:rsidR="007A68E5" w:rsidRPr="005E3725" w:rsidRDefault="007A68E5" w:rsidP="008C1C68">
            <w:pPr>
              <w:rPr>
                <w:rFonts w:ascii="Book Antiqua" w:hAnsi="Book Antiqua" w:cstheme="majorBidi"/>
              </w:rPr>
            </w:pPr>
            <w:r w:rsidRPr="005E3725">
              <w:rPr>
                <w:rFonts w:ascii="Book Antiqua" w:hAnsi="Book Antiqua" w:cstheme="majorBidi"/>
              </w:rPr>
              <w:t xml:space="preserve">Cardiac Rhythm Management Division, 15900 Valley View Court, Sylmar, CA 91342, USA </w:t>
            </w:r>
          </w:p>
          <w:p w:rsidR="007A68E5" w:rsidRPr="005E3725" w:rsidRDefault="007A68E5" w:rsidP="008C1C68">
            <w:pPr>
              <w:rPr>
                <w:rFonts w:ascii="Book Antiqua" w:hAnsi="Book Antiqua" w:cstheme="majorBidi"/>
              </w:rPr>
            </w:pPr>
          </w:p>
          <w:p w:rsidR="007A68E5" w:rsidRPr="005E3725" w:rsidRDefault="007A68E5" w:rsidP="008C1C68">
            <w:pPr>
              <w:rPr>
                <w:rFonts w:ascii="Book Antiqua" w:hAnsi="Book Antiqua" w:cstheme="majorBidi"/>
              </w:rPr>
            </w:pPr>
            <w:r w:rsidRPr="005E3725">
              <w:rPr>
                <w:rFonts w:ascii="Book Antiqua" w:hAnsi="Book Antiqua" w:cstheme="majorBidi"/>
              </w:rPr>
              <w:t xml:space="preserve">(FSC USFDA Valid Till </w:t>
            </w:r>
          </w:p>
          <w:p w:rsidR="007A68E5" w:rsidRPr="005E3725" w:rsidRDefault="007A68E5" w:rsidP="008C1C68">
            <w:pPr>
              <w:rPr>
                <w:rFonts w:ascii="Book Antiqua" w:hAnsi="Book Antiqua" w:cstheme="majorBidi"/>
              </w:rPr>
            </w:pPr>
            <w:r w:rsidRPr="005E3725">
              <w:rPr>
                <w:rFonts w:ascii="Book Antiqua" w:hAnsi="Book Antiqua" w:cstheme="majorBidi"/>
              </w:rPr>
              <w:t>13-03-2019)</w:t>
            </w:r>
          </w:p>
          <w:p w:rsidR="007A68E5" w:rsidRPr="005E3725" w:rsidRDefault="007A68E5" w:rsidP="008C1C68">
            <w:pPr>
              <w:rPr>
                <w:rFonts w:ascii="Book Antiqua" w:hAnsi="Book Antiqua" w:cstheme="majorBidi"/>
              </w:rPr>
            </w:pPr>
          </w:p>
        </w:tc>
        <w:tc>
          <w:tcPr>
            <w:tcW w:w="2903" w:type="dxa"/>
            <w:gridSpan w:val="4"/>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Endurity Core CRT-Ps</w:t>
            </w:r>
          </w:p>
          <w:p w:rsidR="007A68E5" w:rsidRPr="005E3725" w:rsidRDefault="007A68E5" w:rsidP="008C1C68">
            <w:pPr>
              <w:rPr>
                <w:rFonts w:ascii="Book Antiqua" w:hAnsi="Book Antiqua" w:cstheme="majorBidi"/>
              </w:rPr>
            </w:pPr>
            <w:r w:rsidRPr="005E3725">
              <w:rPr>
                <w:rFonts w:ascii="Book Antiqua" w:hAnsi="Book Antiqua" w:cstheme="majorBidi"/>
              </w:rPr>
              <w:t xml:space="preserve">Implantabale Cardiac Pulse Generators (Pacemakers) and </w:t>
            </w:r>
          </w:p>
          <w:p w:rsidR="007A68E5" w:rsidRPr="005E3725" w:rsidRDefault="007A68E5" w:rsidP="008C1C68">
            <w:pPr>
              <w:rPr>
                <w:rFonts w:ascii="Book Antiqua" w:hAnsi="Book Antiqua" w:cstheme="majorBidi"/>
              </w:rPr>
            </w:pPr>
          </w:p>
          <w:p w:rsidR="007A68E5" w:rsidRPr="005E3725" w:rsidRDefault="007A68E5" w:rsidP="008C1C68">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8C1C68">
            <w:pPr>
              <w:rPr>
                <w:rFonts w:ascii="Book Antiqua" w:hAnsi="Book Antiqua" w:cstheme="majorBidi"/>
              </w:rPr>
            </w:pPr>
            <w:r w:rsidRPr="005E3725">
              <w:rPr>
                <w:rFonts w:ascii="Book Antiqua" w:hAnsi="Book Antiqua" w:cstheme="majorBidi"/>
              </w:rPr>
              <w:t>Shelf Life: 18 Months</w:t>
            </w:r>
          </w:p>
          <w:p w:rsidR="007A68E5" w:rsidRPr="005E3725" w:rsidRDefault="007A68E5" w:rsidP="008C1C68">
            <w:pPr>
              <w:rPr>
                <w:rFonts w:ascii="Book Antiqua" w:hAnsi="Book Antiqua" w:cstheme="majorBidi"/>
              </w:rPr>
            </w:pPr>
          </w:p>
          <w:p w:rsidR="007A68E5" w:rsidRPr="005E3725" w:rsidRDefault="007A68E5" w:rsidP="008C1C68">
            <w:pPr>
              <w:rPr>
                <w:rFonts w:ascii="Book Antiqua" w:hAnsi="Book Antiqua" w:cstheme="majorBidi"/>
              </w:rPr>
            </w:pPr>
            <w:r w:rsidRPr="005E3725">
              <w:rPr>
                <w:rFonts w:ascii="Book Antiqua" w:hAnsi="Book Antiqua" w:cstheme="majorBidi"/>
              </w:rPr>
              <w:t>Model: PM1152, PM2152</w:t>
            </w:r>
          </w:p>
        </w:tc>
        <w:tc>
          <w:tcPr>
            <w:tcW w:w="1701" w:type="dxa"/>
            <w:gridSpan w:val="4"/>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Pacemaker</w:t>
            </w:r>
          </w:p>
        </w:tc>
        <w:tc>
          <w:tcPr>
            <w:tcW w:w="1667" w:type="dxa"/>
            <w:gridSpan w:val="4"/>
            <w:shd w:val="clear" w:color="auto" w:fill="auto"/>
          </w:tcPr>
          <w:p w:rsidR="007A68E5" w:rsidRPr="005E3725" w:rsidRDefault="007A68E5" w:rsidP="008C1C68">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M/s Physiomed (Pvt) Ltd., 268/3, Kamal Road, Saddar, Rawalpindi</w:t>
            </w:r>
          </w:p>
          <w:p w:rsidR="007A68E5" w:rsidRPr="005E3725" w:rsidRDefault="007A68E5" w:rsidP="008C1C68">
            <w:pPr>
              <w:rPr>
                <w:rFonts w:ascii="Book Antiqua" w:hAnsi="Book Antiqua" w:cstheme="majorBidi"/>
              </w:rPr>
            </w:pPr>
          </w:p>
          <w:p w:rsidR="007A68E5" w:rsidRPr="005E3725" w:rsidRDefault="007A68E5" w:rsidP="008C1C68">
            <w:pPr>
              <w:rPr>
                <w:rFonts w:ascii="Book Antiqua" w:hAnsi="Book Antiqua" w:cstheme="majorBidi"/>
              </w:rPr>
            </w:pPr>
            <w:r w:rsidRPr="005E3725">
              <w:rPr>
                <w:rFonts w:ascii="Book Antiqua" w:hAnsi="Book Antiqua" w:cstheme="majorBidi"/>
              </w:rPr>
              <w:t>(ELI-00199)</w:t>
            </w:r>
          </w:p>
        </w:tc>
        <w:tc>
          <w:tcPr>
            <w:tcW w:w="1985" w:type="dxa"/>
            <w:gridSpan w:val="3"/>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b/>
                <w:bCs/>
              </w:rPr>
              <w:t>Legal Manufacture/ Manufacturer:</w:t>
            </w:r>
            <w:r w:rsidRPr="005E3725">
              <w:rPr>
                <w:rFonts w:ascii="Book Antiqua" w:hAnsi="Book Antiqua" w:cstheme="majorBidi"/>
                <w:b/>
                <w:bCs/>
              </w:rPr>
              <w:br/>
            </w:r>
            <w:r w:rsidRPr="005E3725">
              <w:rPr>
                <w:rFonts w:ascii="Book Antiqua" w:hAnsi="Book Antiqua" w:cstheme="majorBidi"/>
              </w:rPr>
              <w:t>M/s St. Jude Medical, Cardiac Rhythm Management Division, 15900 Valley View Ct Sylmar, CA 91342, USA</w:t>
            </w:r>
          </w:p>
          <w:p w:rsidR="007A68E5" w:rsidRPr="005E3725" w:rsidRDefault="007A68E5" w:rsidP="008C1C68">
            <w:pPr>
              <w:rPr>
                <w:rFonts w:ascii="Book Antiqua" w:hAnsi="Book Antiqua" w:cstheme="majorBidi"/>
              </w:rPr>
            </w:pPr>
            <w:r w:rsidRPr="005E3725">
              <w:rPr>
                <w:rFonts w:ascii="Book Antiqua" w:hAnsi="Book Antiqua" w:cstheme="majorBidi"/>
              </w:rPr>
              <w:br/>
            </w: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(i) M/s St. Jude Medical, Puerto Rico, LLC Lot a Interior No.2, St KM 67.5, Santana Industrial Park Arecibo, PR 00612, USA</w:t>
            </w:r>
          </w:p>
          <w:p w:rsidR="007A68E5" w:rsidRPr="005E3725" w:rsidRDefault="007A68E5" w:rsidP="008C1C68">
            <w:pPr>
              <w:rPr>
                <w:rFonts w:ascii="Book Antiqua" w:hAnsi="Book Antiqua" w:cstheme="majorBidi"/>
              </w:rPr>
            </w:pPr>
            <w:r w:rsidRPr="005E3725">
              <w:rPr>
                <w:rFonts w:ascii="Book Antiqua" w:hAnsi="Book Antiqua" w:cstheme="majorBidi"/>
              </w:rPr>
              <w:br/>
              <w:t>(ii) M/s St. Jude Medical Operations (M) SDN BHD Plot 102, Lebuhraya Kampung Jawa Bayan Lepas Industrial Zone Penang, Pulau Pinang 11900, Malaysia</w:t>
            </w:r>
          </w:p>
          <w:p w:rsidR="007A68E5" w:rsidRPr="005E3725" w:rsidRDefault="007A68E5" w:rsidP="008C1C68">
            <w:pPr>
              <w:rPr>
                <w:rFonts w:ascii="Book Antiqua" w:hAnsi="Book Antiqua" w:cstheme="majorBidi"/>
              </w:rPr>
            </w:pPr>
          </w:p>
          <w:p w:rsidR="007A68E5" w:rsidRPr="005E3725" w:rsidRDefault="007A68E5" w:rsidP="008C1C68">
            <w:pPr>
              <w:rPr>
                <w:rFonts w:ascii="Book Antiqua" w:hAnsi="Book Antiqua" w:cstheme="majorBidi"/>
              </w:rPr>
            </w:pPr>
            <w:r w:rsidRPr="005E3725">
              <w:rPr>
                <w:rFonts w:ascii="Book Antiqua" w:hAnsi="Book Antiqua" w:cstheme="majorBidi"/>
              </w:rPr>
              <w:t xml:space="preserve">(FSC USFDA Valid Till </w:t>
            </w:r>
          </w:p>
          <w:p w:rsidR="007A68E5" w:rsidRPr="005E3725" w:rsidRDefault="007A68E5" w:rsidP="008C1C68">
            <w:pPr>
              <w:rPr>
                <w:rFonts w:ascii="Book Antiqua" w:hAnsi="Book Antiqua" w:cstheme="majorBidi"/>
                <w:b/>
                <w:bCs/>
              </w:rPr>
            </w:pPr>
            <w:r w:rsidRPr="005E3725">
              <w:rPr>
                <w:rFonts w:ascii="Book Antiqua" w:hAnsi="Book Antiqua" w:cstheme="majorBidi"/>
              </w:rPr>
              <w:t>15-02-2019)</w:t>
            </w:r>
          </w:p>
        </w:tc>
        <w:tc>
          <w:tcPr>
            <w:tcW w:w="2903" w:type="dxa"/>
            <w:gridSpan w:val="4"/>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Fortify Assura</w:t>
            </w:r>
            <w:r w:rsidRPr="005E3725">
              <w:rPr>
                <w:rFonts w:ascii="Book Antiqua" w:hAnsi="Book Antiqua" w:cstheme="majorBidi"/>
                <w:vertAlign w:val="superscript"/>
              </w:rPr>
              <w:t>TM</w:t>
            </w:r>
            <w:r w:rsidRPr="005E3725">
              <w:rPr>
                <w:rFonts w:ascii="Book Antiqua" w:hAnsi="Book Antiqua" w:cstheme="majorBidi"/>
              </w:rPr>
              <w:t xml:space="preserve"> DR</w:t>
            </w:r>
          </w:p>
          <w:p w:rsidR="007A68E5" w:rsidRPr="005E3725" w:rsidRDefault="007A68E5" w:rsidP="008C1C68">
            <w:pPr>
              <w:rPr>
                <w:rFonts w:ascii="Book Antiqua" w:hAnsi="Book Antiqua" w:cstheme="majorBidi"/>
              </w:rPr>
            </w:pPr>
          </w:p>
          <w:p w:rsidR="007A68E5" w:rsidRPr="005E3725" w:rsidRDefault="007A68E5" w:rsidP="008C1C68">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8C1C68">
            <w:pPr>
              <w:rPr>
                <w:rFonts w:ascii="Book Antiqua" w:hAnsi="Book Antiqua" w:cstheme="majorBidi"/>
              </w:rPr>
            </w:pPr>
            <w:r w:rsidRPr="005E3725">
              <w:rPr>
                <w:rFonts w:ascii="Book Antiqua" w:hAnsi="Book Antiqua" w:cstheme="majorBidi"/>
              </w:rPr>
              <w:t>Shelf Life: 02 Years</w:t>
            </w:r>
          </w:p>
          <w:p w:rsidR="007A68E5" w:rsidRPr="005E3725" w:rsidRDefault="007A68E5" w:rsidP="008C1C68">
            <w:pPr>
              <w:rPr>
                <w:rFonts w:ascii="Book Antiqua" w:hAnsi="Book Antiqua" w:cstheme="majorBidi"/>
              </w:rPr>
            </w:pPr>
          </w:p>
          <w:p w:rsidR="007A68E5" w:rsidRPr="005E3725" w:rsidRDefault="007A68E5" w:rsidP="008C1C68">
            <w:pPr>
              <w:rPr>
                <w:rFonts w:ascii="Book Antiqua" w:hAnsi="Book Antiqua" w:cstheme="majorBidi"/>
              </w:rPr>
            </w:pPr>
            <w:r w:rsidRPr="005E3725">
              <w:rPr>
                <w:rFonts w:ascii="Book Antiqua" w:hAnsi="Book Antiqua" w:cstheme="majorBidi"/>
              </w:rPr>
              <w:t>Model:CD2359-40Q, CD2359-40QC, MR Conditional</w:t>
            </w:r>
          </w:p>
        </w:tc>
        <w:tc>
          <w:tcPr>
            <w:tcW w:w="1701" w:type="dxa"/>
            <w:gridSpan w:val="4"/>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Implantable Cardioverter Defibrillator</w:t>
            </w:r>
          </w:p>
        </w:tc>
        <w:tc>
          <w:tcPr>
            <w:tcW w:w="1667" w:type="dxa"/>
            <w:gridSpan w:val="4"/>
            <w:shd w:val="clear" w:color="auto" w:fill="auto"/>
          </w:tcPr>
          <w:p w:rsidR="007A68E5" w:rsidRPr="005E3725" w:rsidRDefault="007A68E5" w:rsidP="008C1C68">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M/s Physiomed (Pvt) Ltd., 268/3, Kamal Road, Saddar, Rawalpindi</w:t>
            </w:r>
          </w:p>
          <w:p w:rsidR="007A68E5" w:rsidRPr="005E3725" w:rsidRDefault="007A68E5" w:rsidP="008C1C68">
            <w:pPr>
              <w:rPr>
                <w:rFonts w:ascii="Book Antiqua" w:hAnsi="Book Antiqua" w:cstheme="majorBidi"/>
              </w:rPr>
            </w:pPr>
          </w:p>
          <w:p w:rsidR="007A68E5" w:rsidRPr="005E3725" w:rsidRDefault="007A68E5" w:rsidP="008C1C68">
            <w:pPr>
              <w:rPr>
                <w:rFonts w:ascii="Book Antiqua" w:hAnsi="Book Antiqua" w:cstheme="majorBidi"/>
              </w:rPr>
            </w:pPr>
            <w:r w:rsidRPr="005E3725">
              <w:rPr>
                <w:rFonts w:ascii="Book Antiqua" w:hAnsi="Book Antiqua" w:cstheme="majorBidi"/>
              </w:rPr>
              <w:t>(ELI-00199)</w:t>
            </w:r>
          </w:p>
        </w:tc>
        <w:tc>
          <w:tcPr>
            <w:tcW w:w="1985" w:type="dxa"/>
            <w:gridSpan w:val="3"/>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b/>
                <w:bCs/>
              </w:rPr>
              <w:t>Legal Manufacture/ Manufacturer:</w:t>
            </w:r>
            <w:r w:rsidRPr="005E3725">
              <w:rPr>
                <w:rFonts w:ascii="Book Antiqua" w:hAnsi="Book Antiqua" w:cstheme="majorBidi"/>
                <w:b/>
                <w:bCs/>
              </w:rPr>
              <w:br/>
            </w:r>
            <w:r w:rsidRPr="005E3725">
              <w:rPr>
                <w:rFonts w:ascii="Book Antiqua" w:hAnsi="Book Antiqua" w:cstheme="majorBidi"/>
              </w:rPr>
              <w:t>M/s St. Jude Medical, Cardiac Rhythm Management Division, 15900 Valley View Ct Sylmar, CA 91342, USA</w:t>
            </w:r>
          </w:p>
          <w:p w:rsidR="007A68E5" w:rsidRPr="005E3725" w:rsidRDefault="007A68E5" w:rsidP="008C1C68">
            <w:pPr>
              <w:rPr>
                <w:rFonts w:ascii="Book Antiqua" w:hAnsi="Book Antiqua" w:cstheme="majorBidi"/>
              </w:rPr>
            </w:pPr>
            <w:r w:rsidRPr="005E3725">
              <w:rPr>
                <w:rFonts w:ascii="Book Antiqua" w:hAnsi="Book Antiqua" w:cstheme="majorBidi"/>
              </w:rPr>
              <w:br/>
            </w: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(i) M/s St. Jude Medical, Puerto Rico, LLC Lot a Interior No.2, St KM 67.5, Santana Industrial Park Arecibo, PR 00612, USA</w:t>
            </w:r>
          </w:p>
          <w:p w:rsidR="007A68E5" w:rsidRPr="005E3725" w:rsidRDefault="007A68E5" w:rsidP="008C1C68">
            <w:pPr>
              <w:rPr>
                <w:rFonts w:ascii="Book Antiqua" w:hAnsi="Book Antiqua" w:cstheme="majorBidi"/>
              </w:rPr>
            </w:pPr>
            <w:r w:rsidRPr="005E3725">
              <w:rPr>
                <w:rFonts w:ascii="Book Antiqua" w:hAnsi="Book Antiqua" w:cstheme="majorBidi"/>
              </w:rPr>
              <w:br/>
              <w:t>(ii) M/s St. Jude Medical Operations (M) SDN BHD Plot 102, Lebuhraya Kampung Jawa Bayan Lepas Industrial Zone Penang, Pulau Pinang 11900, Malaysia</w:t>
            </w:r>
          </w:p>
          <w:p w:rsidR="007A68E5" w:rsidRPr="005E3725" w:rsidRDefault="007A68E5" w:rsidP="008C1C68">
            <w:pPr>
              <w:rPr>
                <w:rFonts w:ascii="Book Antiqua" w:hAnsi="Book Antiqua" w:cstheme="majorBidi"/>
              </w:rPr>
            </w:pPr>
          </w:p>
          <w:p w:rsidR="007A68E5" w:rsidRPr="005E3725" w:rsidRDefault="007A68E5" w:rsidP="008C1C68">
            <w:pPr>
              <w:rPr>
                <w:rFonts w:ascii="Book Antiqua" w:hAnsi="Book Antiqua" w:cstheme="majorBidi"/>
              </w:rPr>
            </w:pPr>
            <w:r w:rsidRPr="005E3725">
              <w:rPr>
                <w:rFonts w:ascii="Book Antiqua" w:hAnsi="Book Antiqua" w:cstheme="majorBidi"/>
              </w:rPr>
              <w:t>(FSC Belgium issued on 21-04-2017)</w:t>
            </w:r>
          </w:p>
        </w:tc>
        <w:tc>
          <w:tcPr>
            <w:tcW w:w="2903" w:type="dxa"/>
            <w:gridSpan w:val="4"/>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 xml:space="preserve">Ellipse </w:t>
            </w:r>
            <w:r w:rsidRPr="005E3725">
              <w:rPr>
                <w:rFonts w:ascii="Book Antiqua" w:hAnsi="Book Antiqua" w:cstheme="majorBidi"/>
                <w:vertAlign w:val="superscript"/>
              </w:rPr>
              <w:t>TM</w:t>
            </w:r>
            <w:r w:rsidRPr="005E3725">
              <w:rPr>
                <w:rFonts w:ascii="Book Antiqua" w:hAnsi="Book Antiqua" w:cstheme="majorBidi"/>
              </w:rPr>
              <w:t xml:space="preserve"> VR</w:t>
            </w:r>
          </w:p>
          <w:p w:rsidR="007A68E5" w:rsidRPr="005E3725" w:rsidRDefault="007A68E5" w:rsidP="008C1C68">
            <w:pPr>
              <w:rPr>
                <w:rFonts w:ascii="Book Antiqua" w:hAnsi="Book Antiqua" w:cstheme="majorBidi"/>
              </w:rPr>
            </w:pPr>
          </w:p>
          <w:p w:rsidR="007A68E5" w:rsidRPr="005E3725" w:rsidRDefault="007A68E5" w:rsidP="008C1C68">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8C1C68">
            <w:pPr>
              <w:rPr>
                <w:rFonts w:ascii="Book Antiqua" w:hAnsi="Book Antiqua" w:cstheme="majorBidi"/>
              </w:rPr>
            </w:pPr>
            <w:r w:rsidRPr="005E3725">
              <w:rPr>
                <w:rFonts w:ascii="Book Antiqua" w:hAnsi="Book Antiqua" w:cstheme="majorBidi"/>
              </w:rPr>
              <w:t>Shelf Life: 02 Years</w:t>
            </w:r>
          </w:p>
          <w:p w:rsidR="007A68E5" w:rsidRPr="005E3725" w:rsidRDefault="007A68E5" w:rsidP="008C1C68">
            <w:pPr>
              <w:rPr>
                <w:rFonts w:ascii="Book Antiqua" w:hAnsi="Book Antiqua" w:cstheme="majorBidi"/>
              </w:rPr>
            </w:pPr>
          </w:p>
          <w:p w:rsidR="007A68E5" w:rsidRPr="005E3725" w:rsidRDefault="007A68E5" w:rsidP="008C1C68">
            <w:pPr>
              <w:rPr>
                <w:rFonts w:ascii="Book Antiqua" w:hAnsi="Book Antiqua" w:cstheme="majorBidi"/>
              </w:rPr>
            </w:pPr>
            <w:r w:rsidRPr="005E3725">
              <w:rPr>
                <w:rFonts w:ascii="Book Antiqua" w:hAnsi="Book Antiqua" w:cstheme="majorBidi"/>
              </w:rPr>
              <w:t>Model:CD1377-36Q, CD1377-36QC</w:t>
            </w:r>
          </w:p>
        </w:tc>
        <w:tc>
          <w:tcPr>
            <w:tcW w:w="1701" w:type="dxa"/>
            <w:gridSpan w:val="4"/>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Tiered Therapy Cardioverter / Defibrillator</w:t>
            </w:r>
          </w:p>
        </w:tc>
        <w:tc>
          <w:tcPr>
            <w:tcW w:w="1667" w:type="dxa"/>
            <w:gridSpan w:val="4"/>
            <w:shd w:val="clear" w:color="auto" w:fill="auto"/>
          </w:tcPr>
          <w:p w:rsidR="007A68E5" w:rsidRPr="005E3725" w:rsidRDefault="007A68E5" w:rsidP="008C1C68">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M/s Physiomed (Pvt) Ltd., 268/3, Kamal Road, Saddar, Rawalpindi</w:t>
            </w:r>
          </w:p>
          <w:p w:rsidR="007A68E5" w:rsidRPr="005E3725" w:rsidRDefault="007A68E5" w:rsidP="008C1C68">
            <w:pPr>
              <w:rPr>
                <w:rFonts w:ascii="Book Antiqua" w:hAnsi="Book Antiqua" w:cstheme="majorBidi"/>
              </w:rPr>
            </w:pPr>
          </w:p>
          <w:p w:rsidR="007A68E5" w:rsidRPr="005E3725" w:rsidRDefault="007A68E5" w:rsidP="008C1C68">
            <w:pPr>
              <w:rPr>
                <w:rFonts w:ascii="Book Antiqua" w:hAnsi="Book Antiqua" w:cstheme="majorBidi"/>
              </w:rPr>
            </w:pPr>
            <w:r w:rsidRPr="005E3725">
              <w:rPr>
                <w:rFonts w:ascii="Book Antiqua" w:hAnsi="Book Antiqua" w:cstheme="majorBidi"/>
              </w:rPr>
              <w:t>(ELI-00199)</w:t>
            </w:r>
          </w:p>
        </w:tc>
        <w:tc>
          <w:tcPr>
            <w:tcW w:w="1985" w:type="dxa"/>
            <w:gridSpan w:val="3"/>
            <w:shd w:val="clear" w:color="auto" w:fill="auto"/>
          </w:tcPr>
          <w:p w:rsidR="007A68E5" w:rsidRPr="005E3725" w:rsidRDefault="007A68E5" w:rsidP="008C1C68">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8C1C68">
            <w:pPr>
              <w:rPr>
                <w:rFonts w:ascii="Book Antiqua" w:hAnsi="Book Antiqua" w:cstheme="majorBidi"/>
              </w:rPr>
            </w:pPr>
            <w:r w:rsidRPr="005E3725">
              <w:rPr>
                <w:rFonts w:ascii="Book Antiqua" w:hAnsi="Book Antiqua" w:cstheme="majorBidi"/>
              </w:rPr>
              <w:t>(i) M/s St. Jude Medical, Cardiac Rhythm Management Division, 15900 Valley View Ct Sylmar, CA 91342, USA</w:t>
            </w:r>
          </w:p>
          <w:p w:rsidR="007A68E5" w:rsidRPr="005E3725" w:rsidRDefault="007A68E5" w:rsidP="008C1C68">
            <w:pPr>
              <w:rPr>
                <w:rFonts w:ascii="Book Antiqua" w:hAnsi="Book Antiqua" w:cstheme="majorBidi"/>
              </w:rPr>
            </w:pPr>
            <w:r w:rsidRPr="005E3725">
              <w:rPr>
                <w:rFonts w:ascii="Book Antiqua" w:hAnsi="Book Antiqua" w:cstheme="majorBidi"/>
                <w:b/>
                <w:bCs/>
              </w:rPr>
              <w:br/>
            </w:r>
            <w:r w:rsidRPr="005E3725">
              <w:rPr>
                <w:rFonts w:ascii="Book Antiqua" w:hAnsi="Book Antiqua" w:cstheme="majorBidi"/>
              </w:rPr>
              <w:t>(ii) M/s St. Jude Medical, Puerto Rico, LLC Lot a Interior No.2, St KM 67.5, Santana Industrial Park Arecibo, PR 00612, USA</w:t>
            </w:r>
          </w:p>
          <w:p w:rsidR="007A68E5" w:rsidRPr="005E3725" w:rsidRDefault="007A68E5" w:rsidP="008C1C68">
            <w:pPr>
              <w:rPr>
                <w:rFonts w:ascii="Book Antiqua" w:hAnsi="Book Antiqua" w:cstheme="majorBidi"/>
              </w:rPr>
            </w:pPr>
            <w:r w:rsidRPr="005E3725">
              <w:rPr>
                <w:rFonts w:ascii="Book Antiqua" w:hAnsi="Book Antiqua" w:cstheme="majorBidi"/>
              </w:rPr>
              <w:br/>
              <w:t>(iii) M/s St. Jude Medical Operations (M) SDN BHD Plot 102, Lebuhraya Kampung Jawa Bayan Lepas Industrial Zone Penang, Pulau Pinang 11900, Malaysia</w:t>
            </w:r>
          </w:p>
          <w:p w:rsidR="007A68E5" w:rsidRPr="005E3725" w:rsidRDefault="007A68E5" w:rsidP="008C1C68">
            <w:pPr>
              <w:rPr>
                <w:rFonts w:ascii="Book Antiqua" w:hAnsi="Book Antiqua" w:cstheme="majorBidi"/>
              </w:rPr>
            </w:pPr>
          </w:p>
          <w:p w:rsidR="007A68E5" w:rsidRPr="005E3725" w:rsidRDefault="007A68E5" w:rsidP="008C1C68">
            <w:pPr>
              <w:rPr>
                <w:rFonts w:ascii="Book Antiqua" w:hAnsi="Book Antiqua" w:cstheme="majorBidi"/>
              </w:rPr>
            </w:pPr>
            <w:r w:rsidRPr="005E3725">
              <w:rPr>
                <w:rFonts w:ascii="Book Antiqua" w:hAnsi="Book Antiqua" w:cstheme="majorBidi"/>
              </w:rPr>
              <w:t xml:space="preserve">(FSC USFDA Valid Till </w:t>
            </w:r>
          </w:p>
          <w:p w:rsidR="007A68E5" w:rsidRPr="005E3725" w:rsidRDefault="007A68E5" w:rsidP="008C1C68">
            <w:pPr>
              <w:rPr>
                <w:rFonts w:ascii="Book Antiqua" w:hAnsi="Book Antiqua" w:cstheme="majorBidi"/>
                <w:b/>
                <w:bCs/>
              </w:rPr>
            </w:pPr>
            <w:r w:rsidRPr="005E3725">
              <w:rPr>
                <w:rFonts w:ascii="Book Antiqua" w:hAnsi="Book Antiqua" w:cstheme="majorBidi"/>
              </w:rPr>
              <w:t>13-03-2019)</w:t>
            </w:r>
          </w:p>
        </w:tc>
        <w:tc>
          <w:tcPr>
            <w:tcW w:w="2903" w:type="dxa"/>
            <w:gridSpan w:val="4"/>
            <w:shd w:val="clear" w:color="auto" w:fill="auto"/>
          </w:tcPr>
          <w:p w:rsidR="007A68E5" w:rsidRPr="005E3725" w:rsidRDefault="007A68E5" w:rsidP="008C1C68">
            <w:pPr>
              <w:rPr>
                <w:rFonts w:ascii="Book Antiqua" w:hAnsi="Book Antiqua" w:cstheme="majorBidi"/>
                <w:sz w:val="22"/>
                <w:szCs w:val="22"/>
              </w:rPr>
            </w:pPr>
            <w:r w:rsidRPr="005E3725">
              <w:rPr>
                <w:rFonts w:ascii="Book Antiqua" w:hAnsi="Book Antiqua" w:cstheme="majorBidi"/>
                <w:sz w:val="22"/>
                <w:szCs w:val="22"/>
              </w:rPr>
              <w:t>Quadra Allure MP RF CRT-P)</w:t>
            </w:r>
          </w:p>
          <w:p w:rsidR="007A68E5" w:rsidRPr="005E3725" w:rsidRDefault="007A68E5" w:rsidP="008C1C68">
            <w:pPr>
              <w:spacing w:line="360" w:lineRule="auto"/>
              <w:rPr>
                <w:rFonts w:ascii="Book Antiqua" w:hAnsi="Book Antiqua" w:cstheme="majorBidi"/>
                <w:sz w:val="22"/>
                <w:szCs w:val="22"/>
              </w:rPr>
            </w:pPr>
          </w:p>
          <w:p w:rsidR="007A68E5" w:rsidRPr="005E3725" w:rsidRDefault="007A68E5" w:rsidP="008C1C68">
            <w:pPr>
              <w:spacing w:line="360" w:lineRule="auto"/>
              <w:rPr>
                <w:rFonts w:ascii="Book Antiqua" w:hAnsi="Book Antiqua" w:cstheme="majorBidi"/>
                <w:sz w:val="22"/>
                <w:szCs w:val="22"/>
              </w:rPr>
            </w:pPr>
            <w:r w:rsidRPr="005E3725">
              <w:rPr>
                <w:rFonts w:ascii="Book Antiqua" w:hAnsi="Book Antiqua" w:cstheme="majorBidi"/>
                <w:sz w:val="22"/>
                <w:szCs w:val="22"/>
              </w:rPr>
              <w:t>Class D</w:t>
            </w:r>
          </w:p>
          <w:p w:rsidR="007A68E5" w:rsidRPr="005E3725" w:rsidRDefault="007A68E5" w:rsidP="008C1C68">
            <w:pPr>
              <w:rPr>
                <w:rFonts w:ascii="Book Antiqua" w:hAnsi="Book Antiqua" w:cstheme="majorBidi"/>
                <w:sz w:val="22"/>
                <w:szCs w:val="22"/>
              </w:rPr>
            </w:pPr>
            <w:r w:rsidRPr="005E3725">
              <w:rPr>
                <w:rFonts w:ascii="Book Antiqua" w:hAnsi="Book Antiqua" w:cstheme="majorBidi"/>
                <w:sz w:val="22"/>
                <w:szCs w:val="22"/>
              </w:rPr>
              <w:t>Shelf Life: 02 Years</w:t>
            </w:r>
          </w:p>
          <w:p w:rsidR="007A68E5" w:rsidRPr="005E3725" w:rsidRDefault="007A68E5" w:rsidP="008C1C68">
            <w:pPr>
              <w:rPr>
                <w:rFonts w:ascii="Book Antiqua" w:hAnsi="Book Antiqua" w:cstheme="majorBidi"/>
                <w:sz w:val="22"/>
                <w:szCs w:val="22"/>
              </w:rPr>
            </w:pPr>
          </w:p>
          <w:p w:rsidR="007A68E5" w:rsidRPr="005E3725" w:rsidRDefault="007A68E5" w:rsidP="008C1C68">
            <w:pPr>
              <w:rPr>
                <w:rFonts w:ascii="Book Antiqua" w:hAnsi="Book Antiqua" w:cstheme="majorBidi"/>
                <w:sz w:val="22"/>
                <w:szCs w:val="22"/>
              </w:rPr>
            </w:pPr>
            <w:r w:rsidRPr="005E3725">
              <w:rPr>
                <w:rFonts w:ascii="Book Antiqua" w:hAnsi="Book Antiqua" w:cstheme="majorBidi"/>
                <w:sz w:val="22"/>
                <w:szCs w:val="22"/>
              </w:rPr>
              <w:t>Model:PM 3262</w:t>
            </w:r>
          </w:p>
        </w:tc>
        <w:tc>
          <w:tcPr>
            <w:tcW w:w="1701" w:type="dxa"/>
            <w:gridSpan w:val="4"/>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 xml:space="preserve">Implantable Cardiac Pulse Generators (Pacemakers) and CRT-Ps </w:t>
            </w:r>
          </w:p>
          <w:p w:rsidR="007A68E5" w:rsidRPr="005E3725" w:rsidRDefault="007A68E5" w:rsidP="008C1C68">
            <w:pPr>
              <w:rPr>
                <w:rFonts w:ascii="Book Antiqua" w:hAnsi="Book Antiqua" w:cstheme="majorBidi"/>
              </w:rPr>
            </w:pPr>
            <w:r w:rsidRPr="005E3725">
              <w:rPr>
                <w:rFonts w:ascii="Book Antiqua" w:hAnsi="Book Antiqua" w:cstheme="majorBidi"/>
              </w:rPr>
              <w:t>Cardiac Resynchronization Therapy Pacemaker</w:t>
            </w:r>
          </w:p>
        </w:tc>
        <w:tc>
          <w:tcPr>
            <w:tcW w:w="1667" w:type="dxa"/>
            <w:gridSpan w:val="4"/>
            <w:shd w:val="clear" w:color="auto" w:fill="auto"/>
          </w:tcPr>
          <w:p w:rsidR="007A68E5" w:rsidRPr="005E3725" w:rsidRDefault="007A68E5" w:rsidP="008C1C68">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M/s Physiomed (Pvt) Ltd., 268/3, Kamal Road, Saddar, Rawalpindi</w:t>
            </w:r>
          </w:p>
          <w:p w:rsidR="007A68E5" w:rsidRPr="005E3725" w:rsidRDefault="007A68E5" w:rsidP="008C1C68">
            <w:pPr>
              <w:ind w:firstLine="720"/>
              <w:rPr>
                <w:rFonts w:ascii="Book Antiqua" w:hAnsi="Book Antiqua" w:cstheme="majorBidi"/>
              </w:rPr>
            </w:pPr>
          </w:p>
          <w:p w:rsidR="007A68E5" w:rsidRPr="005E3725" w:rsidRDefault="007A68E5" w:rsidP="008C1C68">
            <w:pPr>
              <w:rPr>
                <w:rFonts w:ascii="Book Antiqua" w:hAnsi="Book Antiqua" w:cstheme="majorBidi"/>
              </w:rPr>
            </w:pPr>
            <w:r w:rsidRPr="005E3725">
              <w:rPr>
                <w:rFonts w:ascii="Book Antiqua" w:hAnsi="Book Antiqua" w:cstheme="majorBidi"/>
              </w:rPr>
              <w:t>(ELI-00199)</w:t>
            </w:r>
          </w:p>
        </w:tc>
        <w:tc>
          <w:tcPr>
            <w:tcW w:w="1985" w:type="dxa"/>
            <w:gridSpan w:val="3"/>
            <w:shd w:val="clear" w:color="auto" w:fill="auto"/>
          </w:tcPr>
          <w:p w:rsidR="007A68E5" w:rsidRPr="005E3725" w:rsidRDefault="007A68E5" w:rsidP="008C1C68">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8C1C68">
            <w:pPr>
              <w:rPr>
                <w:rFonts w:ascii="Book Antiqua" w:hAnsi="Book Antiqua" w:cstheme="majorBidi"/>
                <w:b/>
                <w:bCs/>
              </w:rPr>
            </w:pPr>
          </w:p>
          <w:p w:rsidR="007A68E5" w:rsidRPr="005E3725" w:rsidRDefault="007A68E5" w:rsidP="008C1C68">
            <w:pPr>
              <w:rPr>
                <w:rFonts w:ascii="Book Antiqua" w:hAnsi="Book Antiqua" w:cstheme="majorBidi"/>
              </w:rPr>
            </w:pPr>
            <w:r w:rsidRPr="005E3725">
              <w:rPr>
                <w:rFonts w:ascii="Book Antiqua" w:hAnsi="Book Antiqua" w:cstheme="majorBidi"/>
              </w:rPr>
              <w:t>(i) M/s St. Jude Medical, Cardiac Rhythm Management Division, 15900 Valley View Ct Sylmar, CA 91342, USA</w:t>
            </w:r>
          </w:p>
          <w:p w:rsidR="007A68E5" w:rsidRPr="005E3725" w:rsidRDefault="007A68E5" w:rsidP="008C1C68">
            <w:pPr>
              <w:rPr>
                <w:rFonts w:ascii="Book Antiqua" w:hAnsi="Book Antiqua" w:cstheme="majorBidi"/>
              </w:rPr>
            </w:pPr>
            <w:r w:rsidRPr="005E3725">
              <w:rPr>
                <w:rFonts w:ascii="Book Antiqua" w:hAnsi="Book Antiqua" w:cstheme="majorBidi"/>
                <w:b/>
                <w:bCs/>
              </w:rPr>
              <w:br/>
            </w:r>
            <w:r w:rsidRPr="005E3725">
              <w:rPr>
                <w:rFonts w:ascii="Book Antiqua" w:hAnsi="Book Antiqua" w:cstheme="majorBidi"/>
              </w:rPr>
              <w:t>(ii) M/s St. Jude Medical, Puerto Rico, LLC Lot a Interior No.2, St KM 67.5, Santana Industrial Park Arecibo, PR 00612, USA</w:t>
            </w:r>
          </w:p>
          <w:p w:rsidR="007A68E5" w:rsidRPr="005E3725" w:rsidRDefault="007A68E5" w:rsidP="008C1C68">
            <w:pPr>
              <w:rPr>
                <w:rFonts w:ascii="Book Antiqua" w:hAnsi="Book Antiqua" w:cstheme="majorBidi"/>
              </w:rPr>
            </w:pPr>
            <w:r w:rsidRPr="005E3725">
              <w:rPr>
                <w:rFonts w:ascii="Book Antiqua" w:hAnsi="Book Antiqua" w:cstheme="majorBidi"/>
              </w:rPr>
              <w:br/>
              <w:t>(iii) M/s St. Jude Medical Operations (M) SDN BHD Plot 102, Lebuhraya Kampung Jawa Bayan Lepas Industrial Zone Penang, Pulau Pinang 11900, Malaysia</w:t>
            </w:r>
          </w:p>
          <w:p w:rsidR="007A68E5" w:rsidRPr="005E3725" w:rsidRDefault="007A68E5" w:rsidP="008C1C68">
            <w:pPr>
              <w:rPr>
                <w:rFonts w:ascii="Book Antiqua" w:hAnsi="Book Antiqua" w:cstheme="majorBidi"/>
              </w:rPr>
            </w:pPr>
          </w:p>
          <w:p w:rsidR="007A68E5" w:rsidRPr="005E3725" w:rsidRDefault="007A68E5" w:rsidP="008C1C68">
            <w:pPr>
              <w:rPr>
                <w:rFonts w:ascii="Book Antiqua" w:hAnsi="Book Antiqua" w:cstheme="majorBidi"/>
              </w:rPr>
            </w:pPr>
            <w:r w:rsidRPr="005E3725">
              <w:rPr>
                <w:rFonts w:ascii="Book Antiqua" w:hAnsi="Book Antiqua" w:cstheme="majorBidi"/>
              </w:rPr>
              <w:t xml:space="preserve">(FSC USFDA Valid Till </w:t>
            </w:r>
          </w:p>
          <w:p w:rsidR="007A68E5" w:rsidRPr="005E3725" w:rsidRDefault="007A68E5" w:rsidP="008C1C68">
            <w:pPr>
              <w:rPr>
                <w:rFonts w:ascii="Book Antiqua" w:hAnsi="Book Antiqua" w:cstheme="majorBidi"/>
                <w:b/>
                <w:bCs/>
              </w:rPr>
            </w:pPr>
            <w:r w:rsidRPr="005E3725">
              <w:rPr>
                <w:rFonts w:ascii="Book Antiqua" w:hAnsi="Book Antiqua" w:cstheme="majorBidi"/>
              </w:rPr>
              <w:t>13-03-2019)</w:t>
            </w:r>
          </w:p>
        </w:tc>
        <w:tc>
          <w:tcPr>
            <w:tcW w:w="2903" w:type="dxa"/>
            <w:gridSpan w:val="4"/>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Tendril STS</w:t>
            </w:r>
          </w:p>
          <w:p w:rsidR="007A68E5" w:rsidRPr="005E3725" w:rsidRDefault="007A68E5" w:rsidP="008C1C68">
            <w:pPr>
              <w:rPr>
                <w:rFonts w:ascii="Book Antiqua" w:hAnsi="Book Antiqua" w:cstheme="majorBidi"/>
              </w:rPr>
            </w:pPr>
            <w:r w:rsidRPr="005E3725">
              <w:rPr>
                <w:rFonts w:ascii="Book Antiqua" w:hAnsi="Book Antiqua" w:cstheme="majorBidi"/>
              </w:rPr>
              <w:t xml:space="preserve">Implantable Cardiac Pacing Leads (Bradycardia and Left Heart Leads) </w:t>
            </w:r>
          </w:p>
          <w:p w:rsidR="007A68E5" w:rsidRPr="005E3725" w:rsidRDefault="007A68E5" w:rsidP="008C1C68">
            <w:pPr>
              <w:rPr>
                <w:rFonts w:ascii="Book Antiqua" w:hAnsi="Book Antiqua" w:cstheme="majorBidi"/>
              </w:rPr>
            </w:pPr>
          </w:p>
          <w:p w:rsidR="007A68E5" w:rsidRPr="005E3725" w:rsidRDefault="007A68E5" w:rsidP="008C1C68">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8C1C68">
            <w:pPr>
              <w:rPr>
                <w:rFonts w:ascii="Book Antiqua" w:hAnsi="Book Antiqua" w:cstheme="majorBidi"/>
              </w:rPr>
            </w:pPr>
            <w:r w:rsidRPr="005E3725">
              <w:rPr>
                <w:rFonts w:ascii="Book Antiqua" w:hAnsi="Book Antiqua" w:cstheme="majorBidi"/>
              </w:rPr>
              <w:t>Shelf Life: 02 Years</w:t>
            </w:r>
          </w:p>
          <w:p w:rsidR="007A68E5" w:rsidRPr="005E3725" w:rsidRDefault="007A68E5" w:rsidP="008C1C68">
            <w:pPr>
              <w:rPr>
                <w:rFonts w:ascii="Book Antiqua" w:hAnsi="Book Antiqua" w:cstheme="majorBidi"/>
              </w:rPr>
            </w:pPr>
          </w:p>
          <w:p w:rsidR="007A68E5" w:rsidRPr="005E3725" w:rsidRDefault="007A68E5" w:rsidP="008C1C68">
            <w:pPr>
              <w:rPr>
                <w:rFonts w:ascii="Book Antiqua" w:hAnsi="Book Antiqua" w:cstheme="majorBidi"/>
              </w:rPr>
            </w:pPr>
            <w:r w:rsidRPr="005E3725">
              <w:rPr>
                <w:rFonts w:ascii="Book Antiqua" w:hAnsi="Book Antiqua" w:cstheme="majorBidi"/>
              </w:rPr>
              <w:t>Model:2088TC</w:t>
            </w:r>
          </w:p>
        </w:tc>
        <w:tc>
          <w:tcPr>
            <w:tcW w:w="1701" w:type="dxa"/>
            <w:gridSpan w:val="4"/>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Implantable Cardiac Pacing Leads</w:t>
            </w:r>
          </w:p>
        </w:tc>
        <w:tc>
          <w:tcPr>
            <w:tcW w:w="1667" w:type="dxa"/>
            <w:gridSpan w:val="4"/>
            <w:shd w:val="clear" w:color="auto" w:fill="auto"/>
          </w:tcPr>
          <w:p w:rsidR="007A68E5" w:rsidRPr="005E3725" w:rsidRDefault="007A68E5" w:rsidP="008C1C68">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M/s Physiomed (Pvt) Ltd., 268/3, Kamal Road, Saddar, Rawalpindi</w:t>
            </w:r>
          </w:p>
          <w:p w:rsidR="007A68E5" w:rsidRPr="005E3725" w:rsidRDefault="007A68E5" w:rsidP="008C1C68">
            <w:pPr>
              <w:rPr>
                <w:rFonts w:ascii="Book Antiqua" w:hAnsi="Book Antiqua" w:cstheme="majorBidi"/>
              </w:rPr>
            </w:pPr>
            <w:r w:rsidRPr="005E3725">
              <w:rPr>
                <w:rFonts w:ascii="Book Antiqua" w:hAnsi="Book Antiqua" w:cstheme="majorBidi"/>
              </w:rPr>
              <w:t>(ELI-00199)</w:t>
            </w:r>
          </w:p>
        </w:tc>
        <w:tc>
          <w:tcPr>
            <w:tcW w:w="1985" w:type="dxa"/>
            <w:gridSpan w:val="3"/>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b/>
                <w:bCs/>
              </w:rPr>
              <w:t>Legal Manufacture/ Manufacturer:</w:t>
            </w:r>
            <w:r w:rsidRPr="005E3725">
              <w:rPr>
                <w:rFonts w:ascii="Book Antiqua" w:hAnsi="Book Antiqua" w:cstheme="majorBidi"/>
                <w:b/>
                <w:bCs/>
              </w:rPr>
              <w:br/>
            </w:r>
            <w:r w:rsidRPr="005E3725">
              <w:rPr>
                <w:rFonts w:ascii="Book Antiqua" w:hAnsi="Book Antiqua" w:cstheme="majorBidi"/>
              </w:rPr>
              <w:t>M/s St. Jude Medical, Cardiac Rhythm Management Division, 15900 Valley View Ct Sylmar, CA 91342, USA</w:t>
            </w:r>
          </w:p>
          <w:p w:rsidR="007A68E5" w:rsidRPr="005E3725" w:rsidRDefault="007A68E5" w:rsidP="008C1C68">
            <w:pPr>
              <w:rPr>
                <w:rFonts w:ascii="Book Antiqua" w:hAnsi="Book Antiqua" w:cstheme="majorBidi"/>
              </w:rPr>
            </w:pPr>
            <w:r w:rsidRPr="005E3725">
              <w:rPr>
                <w:rFonts w:ascii="Book Antiqua" w:hAnsi="Book Antiqua" w:cstheme="majorBidi"/>
              </w:rPr>
              <w:br/>
            </w:r>
            <w:r w:rsidRPr="005E3725">
              <w:rPr>
                <w:rFonts w:ascii="Book Antiqua" w:hAnsi="Book Antiqua" w:cstheme="majorBidi"/>
                <w:b/>
                <w:bCs/>
              </w:rPr>
              <w:t>Manufacturing Sites:</w:t>
            </w:r>
            <w:r w:rsidRPr="005E3725">
              <w:rPr>
                <w:rFonts w:ascii="Book Antiqua" w:hAnsi="Book Antiqua" w:cstheme="majorBidi"/>
                <w:b/>
                <w:bCs/>
              </w:rPr>
              <w:br/>
            </w:r>
            <w:r w:rsidRPr="005E3725">
              <w:rPr>
                <w:rFonts w:ascii="Book Antiqua" w:hAnsi="Book Antiqua" w:cstheme="majorBidi"/>
              </w:rPr>
              <w:t>(i) M/s St. Jude Medical, Puerto Rico, LLC Lot a Interior No.2, St KM 67.5, Santana Industrial Park Arecibo, PR 00612, USA</w:t>
            </w:r>
          </w:p>
          <w:p w:rsidR="007A68E5" w:rsidRPr="005E3725" w:rsidRDefault="007A68E5" w:rsidP="008C1C68">
            <w:pPr>
              <w:rPr>
                <w:rFonts w:ascii="Book Antiqua" w:hAnsi="Book Antiqua" w:cstheme="majorBidi"/>
              </w:rPr>
            </w:pPr>
            <w:r w:rsidRPr="005E3725">
              <w:rPr>
                <w:rFonts w:ascii="Book Antiqua" w:hAnsi="Book Antiqua" w:cstheme="majorBidi"/>
              </w:rPr>
              <w:br/>
              <w:t>(ii) M/s St. Jude Medical Operations (M) SDN BHD Plot 102, Lebuhraya Kampung Jawa Bayan Lepas Industrial Zone Penang, Pulau Pinang 11900, Malaysia</w:t>
            </w:r>
          </w:p>
          <w:p w:rsidR="007A68E5" w:rsidRPr="005E3725" w:rsidRDefault="007A68E5" w:rsidP="008C1C68">
            <w:pPr>
              <w:rPr>
                <w:rFonts w:ascii="Book Antiqua" w:hAnsi="Book Antiqua" w:cstheme="majorBidi"/>
              </w:rPr>
            </w:pPr>
          </w:p>
          <w:p w:rsidR="007A68E5" w:rsidRPr="005E3725" w:rsidRDefault="007A68E5" w:rsidP="008C1C68">
            <w:pPr>
              <w:rPr>
                <w:rFonts w:ascii="Book Antiqua" w:hAnsi="Book Antiqua" w:cstheme="majorBidi"/>
              </w:rPr>
            </w:pPr>
            <w:r w:rsidRPr="005E3725">
              <w:rPr>
                <w:rFonts w:ascii="Book Antiqua" w:hAnsi="Book Antiqua" w:cstheme="majorBidi"/>
              </w:rPr>
              <w:t>(FSC Belgium Issuance Date</w:t>
            </w:r>
          </w:p>
          <w:p w:rsidR="007A68E5" w:rsidRPr="005E3725" w:rsidRDefault="007A68E5" w:rsidP="008C1C68">
            <w:pPr>
              <w:rPr>
                <w:rFonts w:ascii="Book Antiqua" w:hAnsi="Book Antiqua" w:cstheme="majorBidi"/>
                <w:b/>
                <w:bCs/>
              </w:rPr>
            </w:pPr>
            <w:r w:rsidRPr="005E3725">
              <w:rPr>
                <w:rFonts w:ascii="Book Antiqua" w:hAnsi="Book Antiqua" w:cstheme="majorBidi"/>
              </w:rPr>
              <w:t>23-10-2018)</w:t>
            </w:r>
          </w:p>
        </w:tc>
        <w:tc>
          <w:tcPr>
            <w:tcW w:w="2903" w:type="dxa"/>
            <w:gridSpan w:val="4"/>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Quadra Assura</w:t>
            </w:r>
            <w:r w:rsidRPr="005E3725">
              <w:rPr>
                <w:rFonts w:ascii="Book Antiqua" w:hAnsi="Book Antiqua" w:cstheme="majorBidi"/>
                <w:vertAlign w:val="superscript"/>
              </w:rPr>
              <w:t>TM</w:t>
            </w:r>
          </w:p>
          <w:p w:rsidR="007A68E5" w:rsidRPr="005E3725" w:rsidRDefault="007A68E5" w:rsidP="008C1C68">
            <w:pPr>
              <w:rPr>
                <w:rFonts w:ascii="Book Antiqua" w:hAnsi="Book Antiqua" w:cstheme="majorBidi"/>
              </w:rPr>
            </w:pPr>
          </w:p>
          <w:p w:rsidR="007A68E5" w:rsidRPr="005E3725" w:rsidRDefault="007A68E5" w:rsidP="008C1C68">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8C1C68">
            <w:pPr>
              <w:rPr>
                <w:rFonts w:ascii="Book Antiqua" w:hAnsi="Book Antiqua" w:cstheme="majorBidi"/>
              </w:rPr>
            </w:pPr>
            <w:r w:rsidRPr="005E3725">
              <w:rPr>
                <w:rFonts w:ascii="Book Antiqua" w:hAnsi="Book Antiqua" w:cstheme="majorBidi"/>
              </w:rPr>
              <w:t>Shelf Life: 02 Years</w:t>
            </w:r>
          </w:p>
          <w:p w:rsidR="007A68E5" w:rsidRPr="005E3725" w:rsidRDefault="007A68E5" w:rsidP="008C1C68">
            <w:pPr>
              <w:rPr>
                <w:rFonts w:ascii="Book Antiqua" w:hAnsi="Book Antiqua" w:cstheme="majorBidi"/>
              </w:rPr>
            </w:pPr>
          </w:p>
          <w:p w:rsidR="007A68E5" w:rsidRPr="005E3725" w:rsidRDefault="007A68E5" w:rsidP="008C1C68">
            <w:pPr>
              <w:rPr>
                <w:rFonts w:ascii="Book Antiqua" w:hAnsi="Book Antiqua" w:cstheme="majorBidi"/>
              </w:rPr>
            </w:pPr>
            <w:r w:rsidRPr="005E3725">
              <w:rPr>
                <w:rFonts w:ascii="Book Antiqua" w:hAnsi="Book Antiqua" w:cstheme="majorBidi"/>
              </w:rPr>
              <w:t xml:space="preserve">Model: CD3367-40, </w:t>
            </w:r>
          </w:p>
          <w:p w:rsidR="007A68E5" w:rsidRPr="005E3725" w:rsidRDefault="007A68E5" w:rsidP="008C1C68">
            <w:pPr>
              <w:rPr>
                <w:rFonts w:ascii="Book Antiqua" w:hAnsi="Book Antiqua" w:cstheme="majorBidi"/>
              </w:rPr>
            </w:pPr>
            <w:r w:rsidRPr="005E3725">
              <w:rPr>
                <w:rFonts w:ascii="Book Antiqua" w:hAnsi="Book Antiqua" w:cstheme="majorBidi"/>
              </w:rPr>
              <w:t>CD3367-40C</w:t>
            </w:r>
          </w:p>
        </w:tc>
        <w:tc>
          <w:tcPr>
            <w:tcW w:w="1701" w:type="dxa"/>
            <w:gridSpan w:val="4"/>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 xml:space="preserve">Cardiac Resynchronization Device, Tiered-Therapy Cardioverter/ Defibrillator </w:t>
            </w:r>
          </w:p>
        </w:tc>
        <w:tc>
          <w:tcPr>
            <w:tcW w:w="1667" w:type="dxa"/>
            <w:gridSpan w:val="4"/>
            <w:shd w:val="clear" w:color="auto" w:fill="auto"/>
          </w:tcPr>
          <w:p w:rsidR="007A68E5" w:rsidRPr="005E3725" w:rsidRDefault="007A68E5" w:rsidP="008C1C68">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M/s Physiomed (Pvt) Ltd., 268/3, Kamal Road, Saddar, Rawalpindi</w:t>
            </w:r>
          </w:p>
          <w:p w:rsidR="007A68E5" w:rsidRPr="005E3725" w:rsidRDefault="007A68E5" w:rsidP="008C1C68">
            <w:pPr>
              <w:rPr>
                <w:rFonts w:ascii="Book Antiqua" w:hAnsi="Book Antiqua" w:cstheme="majorBidi"/>
              </w:rPr>
            </w:pPr>
            <w:r w:rsidRPr="005E3725">
              <w:rPr>
                <w:rFonts w:ascii="Book Antiqua" w:hAnsi="Book Antiqua" w:cstheme="majorBidi"/>
              </w:rPr>
              <w:t>(ELI-00199)</w:t>
            </w:r>
          </w:p>
        </w:tc>
        <w:tc>
          <w:tcPr>
            <w:tcW w:w="1985" w:type="dxa"/>
            <w:gridSpan w:val="3"/>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b/>
                <w:bCs/>
              </w:rPr>
              <w:t>Legal Manufacture/ Manufacturer:</w:t>
            </w:r>
            <w:r w:rsidRPr="005E3725">
              <w:rPr>
                <w:rFonts w:ascii="Book Antiqua" w:hAnsi="Book Antiqua" w:cstheme="majorBidi"/>
                <w:b/>
                <w:bCs/>
              </w:rPr>
              <w:br/>
            </w:r>
            <w:r w:rsidRPr="005E3725">
              <w:rPr>
                <w:rFonts w:ascii="Book Antiqua" w:hAnsi="Book Antiqua" w:cstheme="majorBidi"/>
              </w:rPr>
              <w:t>M/s St. Jude Medical, Cardiac Rhythm Management Division, 15900 Valley View Ct Sylmar, CA 91342, USA</w:t>
            </w:r>
          </w:p>
          <w:p w:rsidR="007A68E5" w:rsidRPr="005E3725" w:rsidRDefault="007A68E5" w:rsidP="008C1C68">
            <w:pPr>
              <w:rPr>
                <w:rFonts w:ascii="Book Antiqua" w:hAnsi="Book Antiqua" w:cstheme="majorBidi"/>
              </w:rPr>
            </w:pPr>
            <w:r w:rsidRPr="005E3725">
              <w:rPr>
                <w:rFonts w:ascii="Book Antiqua" w:hAnsi="Book Antiqua" w:cstheme="majorBidi"/>
              </w:rPr>
              <w:br/>
            </w:r>
            <w:r w:rsidRPr="005E3725">
              <w:rPr>
                <w:rFonts w:ascii="Book Antiqua" w:hAnsi="Book Antiqua" w:cstheme="majorBidi"/>
                <w:b/>
                <w:bCs/>
              </w:rPr>
              <w:t>Manufacturing Sites:</w:t>
            </w:r>
            <w:r w:rsidRPr="005E3725">
              <w:rPr>
                <w:rFonts w:ascii="Book Antiqua" w:hAnsi="Book Antiqua" w:cstheme="majorBidi"/>
                <w:b/>
                <w:bCs/>
              </w:rPr>
              <w:br/>
            </w:r>
            <w:r w:rsidRPr="005E3725">
              <w:rPr>
                <w:rFonts w:ascii="Book Antiqua" w:hAnsi="Book Antiqua" w:cstheme="majorBidi"/>
              </w:rPr>
              <w:t>(i) M/s St. Jude Medical, Puerto Rico, LLC Lot a Interior No.2, St KM 67.5, Santana Industrial Park Arecibo, PR 00612, USA</w:t>
            </w:r>
          </w:p>
          <w:p w:rsidR="007A68E5" w:rsidRPr="005E3725" w:rsidRDefault="007A68E5" w:rsidP="008C1C68">
            <w:pPr>
              <w:rPr>
                <w:rFonts w:ascii="Book Antiqua" w:hAnsi="Book Antiqua" w:cstheme="majorBidi"/>
              </w:rPr>
            </w:pPr>
            <w:r w:rsidRPr="005E3725">
              <w:rPr>
                <w:rFonts w:ascii="Book Antiqua" w:hAnsi="Book Antiqua" w:cstheme="majorBidi"/>
              </w:rPr>
              <w:br/>
              <w:t>(ii) M/s St. Jude Medical Operations (M) SDN BHD Plot 102, Lebuhraya Kampung Jawa Bayan Lepas Industrial Zone Penang, Pulau Pinang 11900, Malaysia</w:t>
            </w:r>
          </w:p>
          <w:p w:rsidR="007A68E5" w:rsidRPr="005E3725" w:rsidRDefault="007A68E5" w:rsidP="008C1C68">
            <w:pPr>
              <w:rPr>
                <w:rFonts w:ascii="Book Antiqua" w:hAnsi="Book Antiqua" w:cstheme="majorBidi"/>
              </w:rPr>
            </w:pPr>
          </w:p>
          <w:p w:rsidR="007A68E5" w:rsidRPr="005E3725" w:rsidRDefault="007A68E5" w:rsidP="008C1C68">
            <w:pPr>
              <w:rPr>
                <w:rFonts w:ascii="Book Antiqua" w:hAnsi="Book Antiqua" w:cstheme="majorBidi"/>
              </w:rPr>
            </w:pPr>
            <w:r w:rsidRPr="005E3725">
              <w:rPr>
                <w:rFonts w:ascii="Book Antiqua" w:hAnsi="Book Antiqua" w:cstheme="majorBidi"/>
              </w:rPr>
              <w:t>(FSC Belgium Issuance Date</w:t>
            </w:r>
          </w:p>
          <w:p w:rsidR="007A68E5" w:rsidRPr="005E3725" w:rsidRDefault="007A68E5" w:rsidP="008C1C68">
            <w:pPr>
              <w:rPr>
                <w:rFonts w:ascii="Book Antiqua" w:hAnsi="Book Antiqua" w:cstheme="majorBidi"/>
                <w:b/>
                <w:bCs/>
              </w:rPr>
            </w:pPr>
            <w:r w:rsidRPr="005E3725">
              <w:rPr>
                <w:rFonts w:ascii="Book Antiqua" w:hAnsi="Book Antiqua" w:cstheme="majorBidi"/>
              </w:rPr>
              <w:t>23-10-2018)</w:t>
            </w:r>
          </w:p>
        </w:tc>
        <w:tc>
          <w:tcPr>
            <w:tcW w:w="2903" w:type="dxa"/>
            <w:gridSpan w:val="4"/>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 xml:space="preserve">Durata </w:t>
            </w:r>
            <w:r w:rsidRPr="005E3725">
              <w:rPr>
                <w:rFonts w:ascii="Book Antiqua" w:hAnsi="Book Antiqua" w:cstheme="majorBidi"/>
                <w:vertAlign w:val="superscript"/>
              </w:rPr>
              <w:t>TM</w:t>
            </w:r>
          </w:p>
          <w:p w:rsidR="007A68E5" w:rsidRPr="005E3725" w:rsidRDefault="007A68E5" w:rsidP="008C1C68">
            <w:pPr>
              <w:rPr>
                <w:rFonts w:ascii="Book Antiqua" w:hAnsi="Book Antiqua" w:cstheme="majorBidi"/>
              </w:rPr>
            </w:pPr>
          </w:p>
          <w:p w:rsidR="007A68E5" w:rsidRPr="005E3725" w:rsidRDefault="007A68E5" w:rsidP="008C1C68">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8C1C68">
            <w:pPr>
              <w:rPr>
                <w:rFonts w:ascii="Book Antiqua" w:hAnsi="Book Antiqua" w:cstheme="majorBidi"/>
              </w:rPr>
            </w:pPr>
            <w:r w:rsidRPr="005E3725">
              <w:rPr>
                <w:rFonts w:ascii="Book Antiqua" w:hAnsi="Book Antiqua" w:cstheme="majorBidi"/>
              </w:rPr>
              <w:t>Shelf Life: 36 Months</w:t>
            </w:r>
          </w:p>
          <w:p w:rsidR="007A68E5" w:rsidRPr="005E3725" w:rsidRDefault="007A68E5" w:rsidP="008C1C68">
            <w:pPr>
              <w:rPr>
                <w:rFonts w:ascii="Book Antiqua" w:hAnsi="Book Antiqua" w:cstheme="majorBidi"/>
              </w:rPr>
            </w:pPr>
          </w:p>
          <w:p w:rsidR="007A68E5" w:rsidRPr="005E3725" w:rsidRDefault="007A68E5" w:rsidP="008C1C68">
            <w:pPr>
              <w:rPr>
                <w:rFonts w:ascii="Book Antiqua" w:hAnsi="Book Antiqua" w:cstheme="majorBidi"/>
              </w:rPr>
            </w:pPr>
            <w:r w:rsidRPr="005E3725">
              <w:rPr>
                <w:rFonts w:ascii="Book Antiqua" w:hAnsi="Book Antiqua" w:cstheme="majorBidi"/>
              </w:rPr>
              <w:t>Model: 7121Q-58, 7120Q-65</w:t>
            </w:r>
          </w:p>
        </w:tc>
        <w:tc>
          <w:tcPr>
            <w:tcW w:w="1701" w:type="dxa"/>
            <w:gridSpan w:val="4"/>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Implantable Defibrillator Lead</w:t>
            </w:r>
          </w:p>
        </w:tc>
        <w:tc>
          <w:tcPr>
            <w:tcW w:w="1667" w:type="dxa"/>
            <w:gridSpan w:val="4"/>
            <w:shd w:val="clear" w:color="auto" w:fill="auto"/>
          </w:tcPr>
          <w:p w:rsidR="007A68E5" w:rsidRPr="005E3725" w:rsidRDefault="007A68E5" w:rsidP="008C1C68">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M/s Physiomed (Pvt) Ltd., 268/3, Kamal Road, Saddar, Rawalpindi</w:t>
            </w:r>
          </w:p>
          <w:p w:rsidR="007A68E5" w:rsidRPr="005E3725" w:rsidRDefault="007A68E5" w:rsidP="008C1C68">
            <w:pPr>
              <w:rPr>
                <w:rFonts w:ascii="Book Antiqua" w:hAnsi="Book Antiqua" w:cstheme="majorBidi"/>
              </w:rPr>
            </w:pPr>
            <w:r w:rsidRPr="005E3725">
              <w:rPr>
                <w:rFonts w:ascii="Book Antiqua" w:hAnsi="Book Antiqua" w:cstheme="majorBidi"/>
              </w:rPr>
              <w:t>(ELI-00199)</w:t>
            </w:r>
          </w:p>
        </w:tc>
        <w:tc>
          <w:tcPr>
            <w:tcW w:w="1985" w:type="dxa"/>
            <w:gridSpan w:val="3"/>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b/>
                <w:bCs/>
              </w:rPr>
              <w:t>Legal Manufacture/ Manufacturer:</w:t>
            </w:r>
            <w:r w:rsidRPr="005E3725">
              <w:rPr>
                <w:rFonts w:ascii="Book Antiqua" w:hAnsi="Book Antiqua" w:cstheme="majorBidi"/>
                <w:b/>
                <w:bCs/>
              </w:rPr>
              <w:br/>
            </w:r>
            <w:r w:rsidRPr="005E3725">
              <w:rPr>
                <w:rFonts w:ascii="Book Antiqua" w:hAnsi="Book Antiqua" w:cstheme="majorBidi"/>
              </w:rPr>
              <w:t>M/s St. Jude Medical, Cardiac Rhythm Management Division, 15900 Valley View Ct Sylmar, CA 91342, USA</w:t>
            </w:r>
          </w:p>
          <w:p w:rsidR="007A68E5" w:rsidRPr="005E3725" w:rsidRDefault="007A68E5" w:rsidP="008C1C68">
            <w:pPr>
              <w:rPr>
                <w:rFonts w:ascii="Book Antiqua" w:hAnsi="Book Antiqua" w:cstheme="majorBidi"/>
              </w:rPr>
            </w:pPr>
            <w:r w:rsidRPr="005E3725">
              <w:rPr>
                <w:rFonts w:ascii="Book Antiqua" w:hAnsi="Book Antiqua" w:cstheme="majorBidi"/>
              </w:rPr>
              <w:br/>
            </w:r>
            <w:r w:rsidRPr="005E3725">
              <w:rPr>
                <w:rFonts w:ascii="Book Antiqua" w:hAnsi="Book Antiqua" w:cstheme="majorBidi"/>
                <w:b/>
                <w:bCs/>
              </w:rPr>
              <w:t>Manufacturing Sites:</w:t>
            </w:r>
            <w:r w:rsidRPr="005E3725">
              <w:rPr>
                <w:rFonts w:ascii="Book Antiqua" w:hAnsi="Book Antiqua" w:cstheme="majorBidi"/>
                <w:b/>
                <w:bCs/>
              </w:rPr>
              <w:br/>
            </w:r>
            <w:r w:rsidRPr="005E3725">
              <w:rPr>
                <w:rFonts w:ascii="Book Antiqua" w:hAnsi="Book Antiqua" w:cstheme="majorBidi"/>
              </w:rPr>
              <w:t>(i) M/s St. Jude Medical, Puerto Rico, LLC Lot a Interior No.2, St KM 67.5, Santana Industrial Park Arecibo, PR 00612, USA</w:t>
            </w:r>
          </w:p>
          <w:p w:rsidR="007A68E5" w:rsidRPr="005E3725" w:rsidRDefault="007A68E5" w:rsidP="008C1C68">
            <w:pPr>
              <w:rPr>
                <w:rFonts w:ascii="Book Antiqua" w:hAnsi="Book Antiqua" w:cstheme="majorBidi"/>
              </w:rPr>
            </w:pPr>
            <w:r w:rsidRPr="005E3725">
              <w:rPr>
                <w:rFonts w:ascii="Book Antiqua" w:hAnsi="Book Antiqua" w:cstheme="majorBidi"/>
              </w:rPr>
              <w:br/>
              <w:t>(ii) M/s St. Jude Medical Operations (M) SDN BHD Plot 102, Lebuhraya Kampung Jawa Bayan Lepas Industrial Zone Penang, Pulau Pinang 11900, Malaysia</w:t>
            </w:r>
          </w:p>
          <w:p w:rsidR="007A68E5" w:rsidRPr="005E3725" w:rsidRDefault="007A68E5" w:rsidP="008C1C68">
            <w:pPr>
              <w:rPr>
                <w:rFonts w:ascii="Book Antiqua" w:hAnsi="Book Antiqua" w:cstheme="majorBidi"/>
              </w:rPr>
            </w:pPr>
          </w:p>
          <w:p w:rsidR="007A68E5" w:rsidRPr="005E3725" w:rsidRDefault="007A68E5" w:rsidP="008C1C68">
            <w:pPr>
              <w:rPr>
                <w:rFonts w:ascii="Book Antiqua" w:hAnsi="Book Antiqua" w:cstheme="majorBidi"/>
              </w:rPr>
            </w:pPr>
            <w:r w:rsidRPr="005E3725">
              <w:rPr>
                <w:rFonts w:ascii="Book Antiqua" w:hAnsi="Book Antiqua" w:cstheme="majorBidi"/>
              </w:rPr>
              <w:t>(FSC Belgium Issuance Date</w:t>
            </w:r>
          </w:p>
          <w:p w:rsidR="007A68E5" w:rsidRPr="005E3725" w:rsidRDefault="007A68E5" w:rsidP="008C1C68">
            <w:pPr>
              <w:rPr>
                <w:rFonts w:ascii="Book Antiqua" w:hAnsi="Book Antiqua" w:cstheme="majorBidi"/>
                <w:b/>
                <w:bCs/>
              </w:rPr>
            </w:pPr>
            <w:r w:rsidRPr="005E3725">
              <w:rPr>
                <w:rFonts w:ascii="Book Antiqua" w:hAnsi="Book Antiqua" w:cstheme="majorBidi"/>
              </w:rPr>
              <w:t>23-10-2018)</w:t>
            </w:r>
          </w:p>
        </w:tc>
        <w:tc>
          <w:tcPr>
            <w:tcW w:w="2903" w:type="dxa"/>
            <w:gridSpan w:val="4"/>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 xml:space="preserve">Quartet </w:t>
            </w:r>
            <w:r w:rsidRPr="005E3725">
              <w:rPr>
                <w:rFonts w:ascii="Book Antiqua" w:hAnsi="Book Antiqua" w:cstheme="majorBidi"/>
                <w:vertAlign w:val="superscript"/>
              </w:rPr>
              <w:t>TM</w:t>
            </w:r>
          </w:p>
          <w:p w:rsidR="007A68E5" w:rsidRPr="005E3725" w:rsidRDefault="007A68E5" w:rsidP="008C1C68">
            <w:pPr>
              <w:rPr>
                <w:rFonts w:ascii="Book Antiqua" w:hAnsi="Book Antiqua" w:cstheme="majorBidi"/>
              </w:rPr>
            </w:pPr>
          </w:p>
          <w:p w:rsidR="007A68E5" w:rsidRPr="005E3725" w:rsidRDefault="007A68E5" w:rsidP="008C1C68">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8C1C68">
            <w:pPr>
              <w:rPr>
                <w:rFonts w:ascii="Book Antiqua" w:hAnsi="Book Antiqua" w:cstheme="majorBidi"/>
              </w:rPr>
            </w:pPr>
            <w:r w:rsidRPr="005E3725">
              <w:rPr>
                <w:rFonts w:ascii="Book Antiqua" w:hAnsi="Book Antiqua" w:cstheme="majorBidi"/>
              </w:rPr>
              <w:t>Shelf Life: 03 Years</w:t>
            </w:r>
          </w:p>
          <w:p w:rsidR="007A68E5" w:rsidRPr="005E3725" w:rsidRDefault="007A68E5" w:rsidP="008C1C68">
            <w:pPr>
              <w:rPr>
                <w:rFonts w:ascii="Book Antiqua" w:hAnsi="Book Antiqua" w:cstheme="majorBidi"/>
              </w:rPr>
            </w:pPr>
          </w:p>
          <w:p w:rsidR="007A68E5" w:rsidRPr="005E3725" w:rsidRDefault="007A68E5" w:rsidP="008C1C68">
            <w:pPr>
              <w:rPr>
                <w:rFonts w:ascii="Book Antiqua" w:hAnsi="Book Antiqua" w:cstheme="majorBidi"/>
              </w:rPr>
            </w:pPr>
            <w:r w:rsidRPr="005E3725">
              <w:rPr>
                <w:rFonts w:ascii="Book Antiqua" w:hAnsi="Book Antiqua" w:cstheme="majorBidi"/>
              </w:rPr>
              <w:t>Model:1456Q-75</w:t>
            </w:r>
          </w:p>
        </w:tc>
        <w:tc>
          <w:tcPr>
            <w:tcW w:w="1701" w:type="dxa"/>
            <w:gridSpan w:val="4"/>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Left Heart Leads</w:t>
            </w:r>
          </w:p>
        </w:tc>
        <w:tc>
          <w:tcPr>
            <w:tcW w:w="1667" w:type="dxa"/>
            <w:gridSpan w:val="4"/>
            <w:shd w:val="clear" w:color="auto" w:fill="auto"/>
          </w:tcPr>
          <w:p w:rsidR="007A68E5" w:rsidRPr="005E3725" w:rsidRDefault="007A68E5" w:rsidP="008C1C68">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SES Associates, 148-Ejaz Park Model Town Link Road, Lahore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(ELI-00041)</w:t>
            </w:r>
          </w:p>
        </w:tc>
        <w:tc>
          <w:tcPr>
            <w:tcW w:w="1985" w:type="dxa"/>
            <w:gridSpan w:val="3"/>
            <w:shd w:val="clear" w:color="auto" w:fill="auto"/>
          </w:tcPr>
          <w:p w:rsidR="007A68E5" w:rsidRPr="005E3725" w:rsidRDefault="007A68E5" w:rsidP="00146382">
            <w:pPr>
              <w:rPr>
                <w:rFonts w:ascii="Book Antiqua" w:hAnsi="Book Antiqua" w:cstheme="majorBidi"/>
                <w:rtl/>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pfm medical Mepro GmbH Am Soterberg 4 66620 Nonweiler-Otzenhausen, Germany</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Germany issued on</w:t>
            </w:r>
          </w:p>
          <w:p w:rsidR="007A68E5" w:rsidRPr="005E3725" w:rsidRDefault="007A68E5" w:rsidP="00870B89">
            <w:pPr>
              <w:rPr>
                <w:rFonts w:ascii="Book Antiqua" w:hAnsi="Book Antiqua" w:cstheme="majorBidi"/>
              </w:rPr>
            </w:pPr>
            <w:r w:rsidRPr="005E3725">
              <w:rPr>
                <w:rFonts w:ascii="Book Antiqua" w:hAnsi="Book Antiqua" w:cstheme="majorBidi"/>
              </w:rPr>
              <w:t>28-05-2018)</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Nit-Occlud® PDA-R</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cstheme="majorBidi"/>
              </w:rPr>
            </w:pPr>
            <w:r w:rsidRPr="005E3725">
              <w:rPr>
                <w:rFonts w:ascii="Book Antiqua" w:hAnsi="Book Antiqua" w:cstheme="majorBidi"/>
              </w:rPr>
              <w:t>Ref: 160102, 160103, 160104, 160105, 160106, 160107, 160108, 160112, 160113, 160114, 160115, 160116, 160117, 160118, 160119, 160120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50000/-</w:t>
            </w: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Cardiac Occluder</w:t>
            </w:r>
          </w:p>
          <w:p w:rsidR="007A68E5" w:rsidRPr="005E3725" w:rsidRDefault="007A68E5" w:rsidP="00146382">
            <w:pPr>
              <w:rPr>
                <w:rFonts w:ascii="Book Antiqua" w:hAnsi="Book Antiqua"/>
                <w:sz w:val="20"/>
                <w:szCs w:val="20"/>
              </w:rPr>
            </w:pPr>
          </w:p>
        </w:tc>
        <w:tc>
          <w:tcPr>
            <w:tcW w:w="1667" w:type="dxa"/>
            <w:gridSpan w:val="4"/>
            <w:shd w:val="clear" w:color="auto" w:fill="auto"/>
          </w:tcPr>
          <w:p w:rsidR="007A68E5" w:rsidRPr="005E3725" w:rsidRDefault="007A68E5" w:rsidP="007A68E5">
            <w:pPr>
              <w:jc w:val="both"/>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provision of notarized Design Examination Certificate.</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7A68E5">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tl/>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pfm medical Mepro GmbH Am Soterberg 4 66620 Nonweiler-Otzenhausen, Germany</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Germany issued on</w:t>
            </w:r>
          </w:p>
          <w:p w:rsidR="007A68E5" w:rsidRPr="005E3725" w:rsidRDefault="007A68E5" w:rsidP="00146382">
            <w:pPr>
              <w:rPr>
                <w:rFonts w:ascii="Book Antiqua" w:hAnsi="Book Antiqua" w:cstheme="majorBidi"/>
              </w:rPr>
            </w:pPr>
            <w:r w:rsidRPr="005E3725">
              <w:rPr>
                <w:rFonts w:ascii="Book Antiqua" w:hAnsi="Book Antiqua" w:cstheme="majorBidi"/>
              </w:rPr>
              <w:t>28-05-2018)</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Nit-Occlud® ASD-R</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cstheme="majorBidi"/>
              </w:rPr>
            </w:pPr>
            <w:r w:rsidRPr="005E3725">
              <w:rPr>
                <w:rFonts w:ascii="Book Antiqua" w:hAnsi="Book Antiqua" w:cstheme="majorBidi"/>
              </w:rPr>
              <w:t>Ref: 160120, 160208, 160210, 160212, 160214, 160216, 160218, 160220, 160222, 160224, 160226, 160228, 160230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50000/-</w:t>
            </w: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Cardiac Occluder</w:t>
            </w:r>
          </w:p>
          <w:p w:rsidR="007A68E5" w:rsidRPr="005E3725" w:rsidRDefault="007A68E5" w:rsidP="00146382">
            <w:pPr>
              <w:rPr>
                <w:rFonts w:ascii="Book Antiqua" w:hAnsi="Book Antiqua"/>
                <w:sz w:val="20"/>
                <w:szCs w:val="20"/>
              </w:rPr>
            </w:pPr>
          </w:p>
        </w:tc>
        <w:tc>
          <w:tcPr>
            <w:tcW w:w="1667" w:type="dxa"/>
            <w:gridSpan w:val="4"/>
            <w:shd w:val="clear" w:color="auto" w:fill="auto"/>
          </w:tcPr>
          <w:p w:rsidR="007A68E5" w:rsidRPr="005E3725" w:rsidRDefault="007A68E5" w:rsidP="00146382">
            <w:pPr>
              <w:jc w:val="both"/>
              <w:rPr>
                <w:rFonts w:ascii="Book Antiqua" w:hAnsi="Book Antiqua" w:cstheme="majorBidi"/>
              </w:rPr>
            </w:pPr>
            <w:r w:rsidRPr="005E3725">
              <w:rPr>
                <w:rFonts w:ascii="Book Antiqua" w:hAnsi="Book Antiqua" w:cstheme="majorBidi"/>
                <w:b/>
                <w:bCs/>
              </w:rPr>
              <w:t xml:space="preserve">Approved </w:t>
            </w:r>
            <w:r w:rsidRPr="005E3725">
              <w:rPr>
                <w:rFonts w:ascii="Book Antiqua" w:hAnsi="Book Antiqua" w:cstheme="majorBidi"/>
              </w:rPr>
              <w:t>subject to provision of notarized Design Examination Certificate.</w:t>
            </w:r>
          </w:p>
          <w:p w:rsidR="007A68E5" w:rsidRPr="005E3725" w:rsidRDefault="007A68E5" w:rsidP="00146382">
            <w:pPr>
              <w:jc w:val="both"/>
              <w:rPr>
                <w:rFonts w:ascii="Book Antiqua" w:hAnsi="Book Antiqua" w:cstheme="majorBidi"/>
                <w:b/>
                <w:bCs/>
              </w:rPr>
            </w:pP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7A68E5">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tl/>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pfm medical Mepro GmbH Am Soterberg 4 66620 Nonweiler-Otzenhausen, Germany</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Germany Valid Till</w:t>
            </w:r>
          </w:p>
          <w:p w:rsidR="007A68E5" w:rsidRPr="005E3725" w:rsidRDefault="007A68E5" w:rsidP="00146382">
            <w:pPr>
              <w:rPr>
                <w:rFonts w:ascii="Book Antiqua" w:hAnsi="Book Antiqua" w:cstheme="majorBidi"/>
              </w:rPr>
            </w:pPr>
            <w:r w:rsidRPr="005E3725">
              <w:rPr>
                <w:rFonts w:ascii="Book Antiqua" w:hAnsi="Book Antiqua" w:cstheme="majorBidi"/>
              </w:rPr>
              <w:t>27-05-2019)</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Multi Snare® </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B</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cstheme="majorBidi"/>
              </w:rPr>
            </w:pPr>
            <w:r w:rsidRPr="005E3725">
              <w:rPr>
                <w:rFonts w:ascii="Book Antiqua" w:hAnsi="Book Antiqua" w:cstheme="majorBidi"/>
              </w:rPr>
              <w:t>Ref: 147015, 147015V3, 147302, 147302V3, 147304, 147304V3, 147305,147305V3, 147310, 147310V3, 147315, 147315V3, 147320, 147320V3, 147330, 147330V3</w:t>
            </w: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Vascular Snare Catheter</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tl/>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pfm medical Mepro GmbH Am Soterberg 4 66620 Nonweiler-Otzenhausen, Germany</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Germany Valid Till</w:t>
            </w:r>
          </w:p>
          <w:p w:rsidR="007A68E5" w:rsidRPr="005E3725" w:rsidRDefault="007A68E5" w:rsidP="00146382">
            <w:pPr>
              <w:rPr>
                <w:rFonts w:ascii="Book Antiqua" w:hAnsi="Book Antiqua" w:cstheme="majorBidi"/>
              </w:rPr>
            </w:pPr>
            <w:r w:rsidRPr="005E3725">
              <w:rPr>
                <w:rFonts w:ascii="Book Antiqua" w:hAnsi="Book Antiqua" w:cstheme="majorBidi"/>
              </w:rPr>
              <w:t>27-05-2019)</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Angiographic Catheter</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r w:rsidRPr="005E3725">
              <w:rPr>
                <w:rFonts w:ascii="Book Antiqua" w:hAnsi="Book Antiqua" w:cstheme="majorBidi"/>
              </w:rPr>
              <w:t>Ref: 147401, 147411, 147431, 147440, 147471, 147481</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50000/-</w:t>
            </w: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Angiographic Catheter, Single Use</w:t>
            </w:r>
          </w:p>
        </w:tc>
        <w:tc>
          <w:tcPr>
            <w:tcW w:w="1667" w:type="dxa"/>
            <w:gridSpan w:val="4"/>
            <w:shd w:val="clear" w:color="auto" w:fill="auto"/>
          </w:tcPr>
          <w:p w:rsidR="007A68E5" w:rsidRPr="005E3725" w:rsidRDefault="007A68E5" w:rsidP="007A68E5">
            <w:pPr>
              <w:jc w:val="both"/>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provision of translation of stability data in English</w:t>
            </w:r>
            <w:r w:rsidRPr="005E3725">
              <w:rPr>
                <w:rFonts w:ascii="Book Antiqua" w:hAnsi="Book Antiqua" w:cstheme="majorBidi"/>
                <w:b/>
                <w:bCs/>
              </w:rPr>
              <w:t xml:space="preserve"> </w:t>
            </w:r>
            <w:r w:rsidRPr="005E3725">
              <w:rPr>
                <w:rFonts w:ascii="Book Antiqua" w:hAnsi="Book Antiqua" w:cstheme="majorBidi"/>
              </w:rPr>
              <w:t xml:space="preserve">language. </w:t>
            </w:r>
            <w:r w:rsidRPr="005E3725">
              <w:rPr>
                <w:rFonts w:ascii="Book Antiqua" w:hAnsi="Book Antiqua" w:cstheme="majorBidi"/>
                <w:b/>
                <w:bCs/>
              </w:rPr>
              <w:t xml:space="preserve"> </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tl/>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pfm medical Mepro GmbH Am Soterberg 4 66620 Nonweiler-Otzenhausen, Germany</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Germany Valid Till</w:t>
            </w:r>
          </w:p>
          <w:p w:rsidR="007A68E5" w:rsidRPr="005E3725" w:rsidRDefault="007A68E5" w:rsidP="00146382">
            <w:pPr>
              <w:rPr>
                <w:rFonts w:ascii="Book Antiqua" w:hAnsi="Book Antiqua" w:cstheme="majorBidi"/>
              </w:rPr>
            </w:pPr>
            <w:r w:rsidRPr="005E3725">
              <w:rPr>
                <w:rFonts w:ascii="Book Antiqua" w:hAnsi="Book Antiqua" w:cstheme="majorBidi"/>
              </w:rPr>
              <w:t>27-05-2019)</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Nit-Occlud® Implantation Sheath</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B</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cstheme="majorBidi"/>
              </w:rPr>
            </w:pPr>
            <w:r w:rsidRPr="005E3725">
              <w:rPr>
                <w:rFonts w:ascii="Book Antiqua" w:hAnsi="Book Antiqua" w:cstheme="majorBidi"/>
              </w:rPr>
              <w:t xml:space="preserve">Ref: 600080, 700080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25000/-</w:t>
            </w: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Catheter Introducer</w:t>
            </w:r>
          </w:p>
        </w:tc>
        <w:tc>
          <w:tcPr>
            <w:tcW w:w="1667" w:type="dxa"/>
            <w:gridSpan w:val="4"/>
            <w:shd w:val="clear" w:color="auto" w:fill="auto"/>
          </w:tcPr>
          <w:p w:rsidR="007A68E5" w:rsidRPr="005E3725" w:rsidRDefault="007A68E5" w:rsidP="00164D89">
            <w:pPr>
              <w:jc w:val="both"/>
              <w:rPr>
                <w:rFonts w:ascii="Book Antiqua" w:hAnsi="Book Antiqua" w:cstheme="majorBidi"/>
              </w:rPr>
            </w:pPr>
            <w:r w:rsidRPr="005E3725">
              <w:rPr>
                <w:rFonts w:ascii="Book Antiqua" w:hAnsi="Book Antiqua" w:cstheme="majorBidi"/>
                <w:b/>
                <w:bCs/>
              </w:rPr>
              <w:t xml:space="preserve">Approved </w:t>
            </w:r>
            <w:r w:rsidRPr="005E3725">
              <w:rPr>
                <w:rFonts w:ascii="Book Antiqua" w:hAnsi="Book Antiqua" w:cstheme="majorBidi"/>
              </w:rPr>
              <w:t xml:space="preserve">subject to provision of Notarized Design Examination Certificate and complete </w:t>
            </w:r>
          </w:p>
          <w:p w:rsidR="007A68E5" w:rsidRPr="005E3725" w:rsidRDefault="007A68E5" w:rsidP="00164D89">
            <w:pPr>
              <w:jc w:val="both"/>
              <w:rPr>
                <w:rFonts w:ascii="Book Antiqua" w:hAnsi="Book Antiqua" w:cstheme="majorBidi"/>
                <w:b/>
                <w:bCs/>
              </w:rPr>
            </w:pPr>
            <w:r w:rsidRPr="005E3725">
              <w:rPr>
                <w:rFonts w:ascii="Book Antiqua" w:hAnsi="Book Antiqua" w:cstheme="majorBidi"/>
              </w:rPr>
              <w:t>Stability data.</w:t>
            </w:r>
            <w:r w:rsidRPr="005E3725">
              <w:rPr>
                <w:rFonts w:ascii="Book Antiqua" w:hAnsi="Book Antiqua" w:cstheme="majorBidi"/>
                <w:b/>
                <w:bCs/>
              </w:rPr>
              <w:t xml:space="preserve"> </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tl/>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pfm medical AG Wankelstrabe 60 50996 Koln, Germany</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Germany Issuance Date</w:t>
            </w:r>
          </w:p>
          <w:p w:rsidR="007A68E5" w:rsidRPr="005E3725" w:rsidRDefault="007A68E5" w:rsidP="00146382">
            <w:pPr>
              <w:rPr>
                <w:rFonts w:ascii="Book Antiqua" w:hAnsi="Book Antiqua" w:cstheme="majorBidi"/>
              </w:rPr>
            </w:pPr>
            <w:r w:rsidRPr="005E3725">
              <w:rPr>
                <w:rFonts w:ascii="Book Antiqua" w:hAnsi="Book Antiqua" w:cstheme="majorBidi"/>
              </w:rPr>
              <w:t>26-04-2018)</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Nit-Occlud® PFO: Double Umbrella System for Interventional Closure of PFO (Patent Foramen Ovale)</w:t>
            </w:r>
          </w:p>
          <w:p w:rsidR="007A68E5" w:rsidRPr="005E3725" w:rsidRDefault="007A68E5" w:rsidP="00146382">
            <w:pPr>
              <w:spacing w:line="360" w:lineRule="auto"/>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cstheme="majorBidi"/>
              </w:rPr>
            </w:pPr>
            <w:r w:rsidRPr="005E3725">
              <w:rPr>
                <w:rFonts w:ascii="Book Antiqua" w:hAnsi="Book Antiqua" w:cstheme="majorBidi"/>
              </w:rPr>
              <w:t>Ref: 182020, 182026, 182030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50000/-</w:t>
            </w: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Cardiac Occluder</w:t>
            </w:r>
          </w:p>
        </w:tc>
        <w:tc>
          <w:tcPr>
            <w:tcW w:w="1667" w:type="dxa"/>
            <w:gridSpan w:val="4"/>
            <w:shd w:val="clear" w:color="auto" w:fill="auto"/>
          </w:tcPr>
          <w:p w:rsidR="007A68E5" w:rsidRPr="005E3725" w:rsidRDefault="007A68E5" w:rsidP="00164D89">
            <w:pPr>
              <w:jc w:val="both"/>
              <w:rPr>
                <w:rFonts w:ascii="Book Antiqua" w:hAnsi="Book Antiqua" w:cstheme="majorBidi"/>
              </w:rPr>
            </w:pPr>
            <w:r w:rsidRPr="005E3725">
              <w:rPr>
                <w:rFonts w:ascii="Book Antiqua" w:hAnsi="Book Antiqua" w:cstheme="majorBidi"/>
                <w:b/>
                <w:bCs/>
              </w:rPr>
              <w:t xml:space="preserve">Approved </w:t>
            </w:r>
            <w:r w:rsidRPr="005E3725">
              <w:rPr>
                <w:rFonts w:ascii="Book Antiqua" w:hAnsi="Book Antiqua" w:cstheme="majorBidi"/>
              </w:rPr>
              <w:t xml:space="preserve">subject to provision of Notarized Design Examination Certificate and complete </w:t>
            </w:r>
          </w:p>
          <w:p w:rsidR="007A68E5" w:rsidRPr="005E3725" w:rsidRDefault="007A68E5" w:rsidP="00164D89">
            <w:pPr>
              <w:jc w:val="both"/>
              <w:rPr>
                <w:rFonts w:ascii="Book Antiqua" w:hAnsi="Book Antiqua" w:cstheme="majorBidi"/>
                <w:b/>
                <w:bCs/>
              </w:rPr>
            </w:pPr>
            <w:r w:rsidRPr="005E3725">
              <w:rPr>
                <w:rFonts w:ascii="Book Antiqua" w:hAnsi="Book Antiqua" w:cstheme="majorBidi"/>
              </w:rPr>
              <w:t>Stability data.</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tl/>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pfm medical AG Wankelstrabe 60 50996 Koln, Germany</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Germany Issuance Date</w:t>
            </w:r>
          </w:p>
          <w:p w:rsidR="007A68E5" w:rsidRPr="005E3725" w:rsidRDefault="007A68E5" w:rsidP="00146382">
            <w:pPr>
              <w:rPr>
                <w:rFonts w:ascii="Book Antiqua" w:hAnsi="Book Antiqua" w:cstheme="majorBidi"/>
              </w:rPr>
            </w:pPr>
            <w:r w:rsidRPr="005E3725">
              <w:rPr>
                <w:rFonts w:ascii="Book Antiqua" w:hAnsi="Book Antiqua" w:cstheme="majorBidi"/>
              </w:rPr>
              <w:t>26-04-2018)</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Nit-Occlud® Le VSD</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cstheme="majorBidi"/>
              </w:rPr>
            </w:pPr>
            <w:r w:rsidRPr="005E3725">
              <w:rPr>
                <w:rFonts w:ascii="Book Antiqua" w:hAnsi="Book Antiqua" w:cstheme="majorBidi"/>
              </w:rPr>
              <w:t>Ref: 149086, 149106, 149126, 149128, 149148, 149168</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50000/-</w:t>
            </w:r>
          </w:p>
          <w:p w:rsidR="007A68E5" w:rsidRPr="005E3725" w:rsidRDefault="007A68E5" w:rsidP="00146382">
            <w:pPr>
              <w:rPr>
                <w:rFonts w:ascii="Book Antiqua" w:hAnsi="Book Antiqua" w:cstheme="majorBidi"/>
              </w:rPr>
            </w:pP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Cardiac Occluder</w:t>
            </w:r>
          </w:p>
        </w:tc>
        <w:tc>
          <w:tcPr>
            <w:tcW w:w="1667" w:type="dxa"/>
            <w:gridSpan w:val="4"/>
            <w:shd w:val="clear" w:color="auto" w:fill="auto"/>
          </w:tcPr>
          <w:p w:rsidR="007A68E5" w:rsidRPr="005E3725" w:rsidRDefault="007A68E5" w:rsidP="00164D89">
            <w:pPr>
              <w:jc w:val="both"/>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provision of Notarized Design Examination Certificate.</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tl/>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pfm medical AG Wankelstrabe 60 50996 Koln, Germany</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Germany Issuance Date</w:t>
            </w:r>
          </w:p>
          <w:p w:rsidR="007A68E5" w:rsidRPr="005E3725" w:rsidRDefault="007A68E5" w:rsidP="00146382">
            <w:pPr>
              <w:rPr>
                <w:rFonts w:ascii="Book Antiqua" w:hAnsi="Book Antiqua" w:cstheme="majorBidi"/>
              </w:rPr>
            </w:pPr>
            <w:r w:rsidRPr="005E3725">
              <w:rPr>
                <w:rFonts w:ascii="Book Antiqua" w:hAnsi="Book Antiqua" w:cstheme="majorBidi"/>
              </w:rPr>
              <w:t>26-04-2018)</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Nit-Occlud® PDA Spiral System For Interventional Closure of PDA (Patent Ductus Arteriosus)</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cstheme="majorBidi"/>
              </w:rPr>
            </w:pPr>
            <w:r w:rsidRPr="005E3725">
              <w:rPr>
                <w:rFonts w:ascii="Book Antiqua" w:hAnsi="Book Antiqua" w:cstheme="majorBidi"/>
              </w:rPr>
              <w:t>Ref: 143106, 143126, 143146, 145044, 145054, 145065, 145076, 145096, 145116</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50000/-</w:t>
            </w: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Cardiac Occluder</w:t>
            </w:r>
          </w:p>
        </w:tc>
        <w:tc>
          <w:tcPr>
            <w:tcW w:w="1667" w:type="dxa"/>
            <w:gridSpan w:val="4"/>
            <w:shd w:val="clear" w:color="auto" w:fill="auto"/>
          </w:tcPr>
          <w:p w:rsidR="007A68E5" w:rsidRPr="005E3725" w:rsidRDefault="007A68E5" w:rsidP="00DF27B0">
            <w:pPr>
              <w:jc w:val="both"/>
              <w:rPr>
                <w:rFonts w:ascii="Book Antiqua" w:hAnsi="Book Antiqua" w:cstheme="majorBidi"/>
              </w:rPr>
            </w:pPr>
            <w:r w:rsidRPr="005E3725">
              <w:rPr>
                <w:rFonts w:ascii="Book Antiqua" w:hAnsi="Book Antiqua" w:cstheme="majorBidi"/>
                <w:b/>
                <w:bCs/>
              </w:rPr>
              <w:t xml:space="preserve">Approved </w:t>
            </w:r>
            <w:r w:rsidRPr="005E3725">
              <w:rPr>
                <w:rFonts w:ascii="Book Antiqua" w:hAnsi="Book Antiqua" w:cstheme="majorBidi"/>
              </w:rPr>
              <w:t xml:space="preserve">subject to provision of Notarized Design Examination Certificate and complete </w:t>
            </w:r>
          </w:p>
          <w:p w:rsidR="007A68E5" w:rsidRPr="005E3725" w:rsidRDefault="007A68E5" w:rsidP="00DF27B0">
            <w:pPr>
              <w:jc w:val="both"/>
              <w:rPr>
                <w:rFonts w:ascii="Book Antiqua" w:hAnsi="Book Antiqua" w:cstheme="majorBidi"/>
                <w:b/>
                <w:bCs/>
              </w:rPr>
            </w:pPr>
            <w:r w:rsidRPr="005E3725">
              <w:rPr>
                <w:rFonts w:ascii="Book Antiqua" w:hAnsi="Book Antiqua" w:cstheme="majorBidi"/>
              </w:rPr>
              <w:t>Stability data.</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596857">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8C1C68">
            <w:pPr>
              <w:rPr>
                <w:rFonts w:ascii="Book Antiqua" w:hAnsi="Book Antiqua" w:cstheme="majorBidi"/>
                <w:rtl/>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QualiMed Innovative Medizinproduket GmbH, BoschstraBe 16 D-21423 Winsen, Germany</w:t>
            </w:r>
          </w:p>
          <w:p w:rsidR="007A68E5" w:rsidRPr="005E3725" w:rsidRDefault="007A68E5" w:rsidP="008C1C68">
            <w:pPr>
              <w:rPr>
                <w:rFonts w:ascii="Book Antiqua" w:hAnsi="Book Antiqua" w:cstheme="majorBidi"/>
              </w:rPr>
            </w:pPr>
          </w:p>
          <w:p w:rsidR="007A68E5" w:rsidRPr="005E3725" w:rsidRDefault="007A68E5" w:rsidP="008C1C68">
            <w:pPr>
              <w:rPr>
                <w:rFonts w:ascii="Book Antiqua" w:hAnsi="Book Antiqua" w:cstheme="majorBidi"/>
              </w:rPr>
            </w:pPr>
            <w:r w:rsidRPr="005E3725">
              <w:rPr>
                <w:rFonts w:ascii="Book Antiqua" w:hAnsi="Book Antiqua" w:cstheme="majorBidi"/>
              </w:rPr>
              <w:t>(FSC Germany Issuance Date</w:t>
            </w:r>
          </w:p>
          <w:p w:rsidR="007A68E5" w:rsidRPr="005E3725" w:rsidRDefault="007A68E5" w:rsidP="008C1C68">
            <w:pPr>
              <w:rPr>
                <w:rFonts w:ascii="Book Antiqua" w:hAnsi="Book Antiqua" w:cstheme="majorBidi"/>
              </w:rPr>
            </w:pPr>
            <w:r w:rsidRPr="005E3725">
              <w:rPr>
                <w:rFonts w:ascii="Book Antiqua" w:hAnsi="Book Antiqua" w:cstheme="majorBidi"/>
              </w:rPr>
              <w:t>13-08-2013)</w:t>
            </w:r>
          </w:p>
        </w:tc>
        <w:tc>
          <w:tcPr>
            <w:tcW w:w="2903" w:type="dxa"/>
            <w:gridSpan w:val="4"/>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 xml:space="preserve">MAGMA </w:t>
            </w:r>
          </w:p>
          <w:p w:rsidR="007A68E5" w:rsidRPr="005E3725" w:rsidRDefault="007A68E5" w:rsidP="008C1C68">
            <w:pPr>
              <w:rPr>
                <w:rFonts w:ascii="Book Antiqua" w:hAnsi="Book Antiqua" w:cstheme="majorBidi"/>
              </w:rPr>
            </w:pPr>
            <w:r w:rsidRPr="005E3725">
              <w:rPr>
                <w:rFonts w:ascii="Book Antiqua" w:hAnsi="Book Antiqua" w:cstheme="majorBidi"/>
              </w:rPr>
              <w:t>Rapamycin-Eluting Coronary Stent System</w:t>
            </w:r>
          </w:p>
          <w:p w:rsidR="007A68E5" w:rsidRPr="005E3725" w:rsidRDefault="007A68E5" w:rsidP="008C1C68">
            <w:pPr>
              <w:rPr>
                <w:rFonts w:ascii="Book Antiqua" w:hAnsi="Book Antiqua" w:cstheme="majorBidi"/>
              </w:rPr>
            </w:pPr>
          </w:p>
          <w:p w:rsidR="007A68E5" w:rsidRPr="005E3725" w:rsidRDefault="007A68E5" w:rsidP="008C1C68">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8C1C68">
            <w:pPr>
              <w:spacing w:line="360" w:lineRule="auto"/>
              <w:rPr>
                <w:rFonts w:ascii="Book Antiqua" w:hAnsi="Book Antiqua" w:cstheme="majorBidi"/>
              </w:rPr>
            </w:pPr>
            <w:r w:rsidRPr="005E3725">
              <w:rPr>
                <w:rFonts w:ascii="Book Antiqua" w:hAnsi="Book Antiqua" w:cstheme="majorBidi"/>
              </w:rPr>
              <w:t xml:space="preserve">Shelf Life:  18 months </w:t>
            </w:r>
          </w:p>
          <w:p w:rsidR="007A68E5" w:rsidRPr="005E3725" w:rsidRDefault="007A68E5" w:rsidP="008C1C68">
            <w:pPr>
              <w:rPr>
                <w:rFonts w:ascii="Book Antiqua" w:hAnsi="Book Antiqua" w:cstheme="majorBidi"/>
              </w:rPr>
            </w:pPr>
            <w:r w:rsidRPr="005E3725">
              <w:rPr>
                <w:rFonts w:ascii="Book Antiqua" w:hAnsi="Book Antiqua" w:cstheme="majorBidi"/>
              </w:rPr>
              <w:t>Fee: 50000/-</w:t>
            </w:r>
          </w:p>
        </w:tc>
        <w:tc>
          <w:tcPr>
            <w:tcW w:w="1701" w:type="dxa"/>
            <w:gridSpan w:val="4"/>
            <w:shd w:val="clear" w:color="auto" w:fill="auto"/>
          </w:tcPr>
          <w:p w:rsidR="007A68E5" w:rsidRPr="005E3725" w:rsidRDefault="007A68E5" w:rsidP="008C1C68">
            <w:pPr>
              <w:rPr>
                <w:rFonts w:ascii="Book Antiqua" w:hAnsi="Book Antiqua" w:cstheme="majorBidi"/>
              </w:rPr>
            </w:pPr>
            <w:r w:rsidRPr="005E3725">
              <w:rPr>
                <w:rFonts w:ascii="Book Antiqua" w:hAnsi="Book Antiqua" w:cstheme="majorBidi"/>
              </w:rPr>
              <w:t>Drug eluting Coronary Stent System</w:t>
            </w:r>
          </w:p>
        </w:tc>
        <w:tc>
          <w:tcPr>
            <w:tcW w:w="1667" w:type="dxa"/>
            <w:gridSpan w:val="4"/>
            <w:shd w:val="clear" w:color="auto" w:fill="auto"/>
          </w:tcPr>
          <w:p w:rsidR="007A68E5" w:rsidRPr="005E3725" w:rsidRDefault="007A68E5" w:rsidP="007A68E5">
            <w:pPr>
              <w:jc w:val="both"/>
              <w:rPr>
                <w:rFonts w:ascii="Book Antiqua" w:hAnsi="Book Antiqua" w:cstheme="majorBidi"/>
              </w:rPr>
            </w:pPr>
            <w:r w:rsidRPr="005E3725">
              <w:rPr>
                <w:rFonts w:ascii="Book Antiqua" w:hAnsi="Book Antiqua" w:cstheme="majorBidi"/>
                <w:b/>
                <w:bCs/>
              </w:rPr>
              <w:t xml:space="preserve">Approved </w:t>
            </w:r>
            <w:r w:rsidRPr="005E3725">
              <w:rPr>
                <w:rFonts w:ascii="Book Antiqua" w:hAnsi="Book Antiqua" w:cstheme="majorBidi"/>
              </w:rPr>
              <w:t>subject to provision of  Embassy atteseted Free Sale Certificate and Esential Priniciple of Safety and Performance.</w:t>
            </w:r>
          </w:p>
          <w:p w:rsidR="007A68E5" w:rsidRPr="005E3725" w:rsidRDefault="007A68E5" w:rsidP="008C1C68">
            <w:pPr>
              <w:rPr>
                <w:rFonts w:ascii="Book Antiqua" w:hAnsi="Book Antiqua" w:cstheme="majorBidi"/>
                <w:b/>
                <w:bCs/>
              </w:rPr>
            </w:pP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Lab Link Enterprises, M-203, Block 2, PECHS Opposite Ghousiya Masjid, Karachi</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(ELI-00007)</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w:t>
            </w:r>
          </w:p>
          <w:p w:rsidR="007A68E5" w:rsidRPr="005E3725" w:rsidRDefault="007A68E5" w:rsidP="00146382">
            <w:pPr>
              <w:rPr>
                <w:rFonts w:ascii="Book Antiqua" w:hAnsi="Book Antiqua" w:cstheme="majorBidi"/>
              </w:rPr>
            </w:pPr>
            <w:r w:rsidRPr="005E3725">
              <w:rPr>
                <w:rFonts w:ascii="Book Antiqua" w:hAnsi="Book Antiqua" w:cstheme="majorBidi"/>
              </w:rPr>
              <w:t>M/s Nipro Corporation, 3-9-3, Honjo-Nishi, Kita-Ku, Osaka-shi, Osaka, Japan</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Nipro Corporation Odate Factory 8-7, Hanukiyachi, Niida, Odate-shi, Akita, 018-5974, Japan</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JAPAN Issuance Date</w:t>
            </w:r>
          </w:p>
          <w:p w:rsidR="007A68E5" w:rsidRPr="005E3725" w:rsidRDefault="007A68E5" w:rsidP="00146382">
            <w:pPr>
              <w:rPr>
                <w:rFonts w:ascii="Book Antiqua" w:hAnsi="Book Antiqua" w:cstheme="majorBidi"/>
                <w:b/>
                <w:bCs/>
              </w:rPr>
            </w:pPr>
            <w:r w:rsidRPr="005E3725">
              <w:rPr>
                <w:rFonts w:ascii="Book Antiqua" w:hAnsi="Book Antiqua" w:cstheme="majorBidi"/>
              </w:rPr>
              <w:t>07-01-2013)</w:t>
            </w:r>
          </w:p>
        </w:tc>
        <w:tc>
          <w:tcPr>
            <w:tcW w:w="2903" w:type="dxa"/>
            <w:gridSpan w:val="4"/>
            <w:shd w:val="clear" w:color="auto" w:fill="auto"/>
          </w:tcPr>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 xml:space="preserve">Nipro Safelet Cath </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B</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r w:rsidRPr="005E3725">
              <w:rPr>
                <w:rFonts w:ascii="Book Antiqua" w:hAnsi="Book Antiqua" w:cstheme="majorBidi"/>
              </w:rPr>
              <w:t>Sizes: G-14, G- 16, G-18, G-20, G-22, G-24</w:t>
            </w: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IV Catheter</w:t>
            </w:r>
          </w:p>
        </w:tc>
        <w:tc>
          <w:tcPr>
            <w:tcW w:w="1667" w:type="dxa"/>
            <w:gridSpan w:val="4"/>
            <w:shd w:val="clear" w:color="auto" w:fill="auto"/>
          </w:tcPr>
          <w:p w:rsidR="007A68E5" w:rsidRPr="005E3725" w:rsidRDefault="007A68E5" w:rsidP="007A68E5">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provision of Embassy attested Free Sale Certificate.</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Allmed Solutions, A-21/3 KDA Scheme 1 (Ext) Opposite National Stadium Road, Karachi</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(ELI-00029)</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Manufactured By:</w:t>
            </w:r>
            <w:r w:rsidRPr="005E3725">
              <w:rPr>
                <w:rFonts w:ascii="Book Antiqua" w:hAnsi="Book Antiqua" w:cstheme="majorBidi"/>
                <w:b/>
                <w:bCs/>
              </w:rPr>
              <w:br/>
            </w:r>
            <w:r w:rsidRPr="005E3725">
              <w:rPr>
                <w:rFonts w:ascii="Book Antiqua" w:hAnsi="Book Antiqua" w:cstheme="majorBidi"/>
              </w:rPr>
              <w:t>M/s Ameco Medical Industries, Industrial Zone B4-Part 119 East 10</w:t>
            </w:r>
            <w:r w:rsidRPr="005E3725">
              <w:rPr>
                <w:rFonts w:ascii="Book Antiqua" w:hAnsi="Book Antiqua" w:cstheme="majorBidi"/>
                <w:vertAlign w:val="superscript"/>
              </w:rPr>
              <w:t>th</w:t>
            </w:r>
            <w:r w:rsidRPr="005E3725">
              <w:rPr>
                <w:rFonts w:ascii="Book Antiqua" w:hAnsi="Book Antiqua" w:cstheme="majorBidi"/>
              </w:rPr>
              <w:t xml:space="preserve"> of Ramadan City, Egypt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Egypt Issuance Date</w:t>
            </w:r>
          </w:p>
          <w:p w:rsidR="007A68E5" w:rsidRPr="005E3725" w:rsidRDefault="007A68E5" w:rsidP="00146382">
            <w:pPr>
              <w:rPr>
                <w:rFonts w:ascii="Book Antiqua" w:hAnsi="Book Antiqua" w:cstheme="majorBidi"/>
                <w:b/>
                <w:bCs/>
              </w:rPr>
            </w:pPr>
            <w:r w:rsidRPr="005E3725">
              <w:rPr>
                <w:rFonts w:ascii="Book Antiqua" w:hAnsi="Book Antiqua" w:cstheme="majorBidi"/>
              </w:rPr>
              <w:t>10-06-2018)</w:t>
            </w:r>
          </w:p>
          <w:p w:rsidR="007A68E5" w:rsidRPr="005E3725" w:rsidRDefault="007A68E5" w:rsidP="00146382">
            <w:pPr>
              <w:rPr>
                <w:rFonts w:ascii="Book Antiqua" w:hAnsi="Book Antiqua" w:cstheme="majorBidi"/>
                <w:b/>
                <w:bCs/>
              </w:rPr>
            </w:pP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Sterile Long Term Hemodialysis Catheters Kits and Accessories</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36 Months</w:t>
            </w:r>
          </w:p>
          <w:p w:rsidR="007A68E5" w:rsidRPr="005E3725" w:rsidRDefault="007A68E5" w:rsidP="00146382">
            <w:pPr>
              <w:rPr>
                <w:rFonts w:ascii="Book Antiqua" w:hAnsi="Book Antiqua" w:cstheme="majorBidi"/>
              </w:rPr>
            </w:pPr>
            <w:r w:rsidRPr="005E3725">
              <w:rPr>
                <w:rFonts w:ascii="Book Antiqua" w:hAnsi="Book Antiqua" w:cstheme="majorBidi"/>
              </w:rPr>
              <w:t>Codes as per Free Sale Certificate Applied</w:t>
            </w: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Dialysis Catheters Kits and Accessories</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inspection of manufacturer abroad under Rule 71 of MDR, 2017 and the Secreatary is authorised to issue Registration Certificate on panel of inspectors recommendation.</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Mira Khan and Co., Correspondence Office (Flat No.414, 4</w:t>
            </w:r>
            <w:r w:rsidRPr="005E3725">
              <w:rPr>
                <w:rFonts w:ascii="Book Antiqua" w:hAnsi="Book Antiqua" w:cstheme="majorBidi"/>
                <w:vertAlign w:val="superscript"/>
              </w:rPr>
              <w:t>th</w:t>
            </w:r>
            <w:r w:rsidRPr="005E3725">
              <w:rPr>
                <w:rFonts w:ascii="Book Antiqua" w:hAnsi="Book Antiqua" w:cstheme="majorBidi"/>
              </w:rPr>
              <w:t xml:space="preserve"> Floor Park Tower, F-10/3, Islamabad</w:t>
            </w:r>
          </w:p>
          <w:p w:rsidR="007A68E5" w:rsidRPr="005E3725" w:rsidRDefault="007A68E5" w:rsidP="00146382">
            <w:pPr>
              <w:rPr>
                <w:rFonts w:ascii="Book Antiqua" w:hAnsi="Book Antiqua" w:cstheme="majorBidi"/>
              </w:rPr>
            </w:pPr>
            <w:r w:rsidRPr="005E3725">
              <w:rPr>
                <w:rFonts w:ascii="Book Antiqua" w:hAnsi="Book Antiqua" w:cstheme="majorBidi"/>
              </w:rPr>
              <w:t>Godown: House No.12/4, Swati Gate Hakimabad, Peshawar</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RAYS S.p.A Via Francesco Crispi 26 – 60027 Osimo (AN) Italy</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(FSC Italy Issuance Date </w:t>
            </w:r>
          </w:p>
          <w:p w:rsidR="007A68E5" w:rsidRPr="005E3725" w:rsidRDefault="007A68E5" w:rsidP="00146382">
            <w:pPr>
              <w:rPr>
                <w:rFonts w:ascii="Book Antiqua" w:hAnsi="Book Antiqua" w:cstheme="majorBidi"/>
                <w:b/>
                <w:bCs/>
              </w:rPr>
            </w:pPr>
            <w:r w:rsidRPr="005E3725">
              <w:rPr>
                <w:rFonts w:ascii="Book Antiqua" w:hAnsi="Book Antiqua" w:cstheme="majorBidi"/>
              </w:rPr>
              <w:t>07-0-2018)</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Rays Cotton Guaze</w:t>
            </w:r>
          </w:p>
          <w:p w:rsidR="007A68E5" w:rsidRPr="005E3725" w:rsidRDefault="007A68E5" w:rsidP="00146382">
            <w:pPr>
              <w:rPr>
                <w:rFonts w:ascii="Book Antiqua" w:hAnsi="Book Antiqua" w:cstheme="majorBidi"/>
              </w:rPr>
            </w:pPr>
            <w:r w:rsidRPr="005E3725">
              <w:rPr>
                <w:rFonts w:ascii="Book Antiqua" w:hAnsi="Book Antiqua" w:cstheme="majorBidi"/>
              </w:rPr>
              <w:t xml:space="preserve">(Sterile/Non Sterile Cotton Guaze) </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B</w:t>
            </w: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Cotton Gauze Swab</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Noesis (Pvt) Ltd., SCB Main Annexe, I.I Chundrigar Road, Karachi</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(ELI-00048) </w:t>
            </w:r>
          </w:p>
        </w:tc>
        <w:tc>
          <w:tcPr>
            <w:tcW w:w="1985" w:type="dxa"/>
            <w:gridSpan w:val="3"/>
            <w:shd w:val="clear" w:color="auto" w:fill="auto"/>
          </w:tcPr>
          <w:p w:rsidR="007A68E5" w:rsidRPr="005E3725" w:rsidRDefault="007A68E5" w:rsidP="00146382">
            <w:pPr>
              <w:rPr>
                <w:rFonts w:ascii="Book Antiqua" w:hAnsi="Book Antiqua" w:cstheme="majorBidi"/>
                <w:lang w:val="sv-SE"/>
              </w:rPr>
            </w:pPr>
            <w:r w:rsidRPr="005E3725">
              <w:rPr>
                <w:rFonts w:ascii="Book Antiqua" w:hAnsi="Book Antiqua" w:cstheme="majorBidi"/>
                <w:b/>
                <w:bCs/>
                <w:lang w:val="sv-SE"/>
              </w:rPr>
              <w:t>Manufacturer:</w:t>
            </w:r>
            <w:r w:rsidRPr="005E3725">
              <w:rPr>
                <w:rFonts w:ascii="Book Antiqua" w:hAnsi="Book Antiqua" w:cstheme="majorBidi"/>
                <w:b/>
                <w:bCs/>
                <w:lang w:val="sv-SE"/>
              </w:rPr>
              <w:br/>
            </w:r>
            <w:r w:rsidRPr="005E3725">
              <w:rPr>
                <w:rFonts w:ascii="Book Antiqua" w:hAnsi="Book Antiqua" w:cstheme="majorBidi"/>
                <w:lang w:val="sv-SE"/>
              </w:rPr>
              <w:t>M/s Q-Med AB, Seminariegatan 21, SE-752 28 Uppsala, Sweden</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Sweden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01-03-2023)</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Restylane Lidocaine</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36 Months</w:t>
            </w:r>
          </w:p>
          <w:p w:rsidR="007A68E5" w:rsidRPr="005E3725" w:rsidRDefault="007A68E5" w:rsidP="00146382">
            <w:pPr>
              <w:rPr>
                <w:rFonts w:ascii="Book Antiqua" w:hAnsi="Book Antiqua" w:cstheme="majorBidi"/>
              </w:rPr>
            </w:pP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Sodium Hyaluronate (20mg)</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r w:rsidR="00FB794F" w:rsidRPr="005E3725">
              <w:rPr>
                <w:rFonts w:ascii="Book Antiqua" w:hAnsi="Book Antiqua" w:cstheme="majorBidi"/>
              </w:rPr>
              <w:t xml:space="preserve"> for use as derma filler</w:t>
            </w:r>
            <w:r w:rsidRPr="005E3725">
              <w:rPr>
                <w:rFonts w:ascii="Book Antiqua" w:hAnsi="Book Antiqua" w:cstheme="majorBidi"/>
                <w:b/>
                <w:bCs/>
              </w:rPr>
              <w:t>.</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lang w:val="sv-SE"/>
              </w:rPr>
            </w:pPr>
            <w:r w:rsidRPr="005E3725">
              <w:rPr>
                <w:rFonts w:ascii="Book Antiqua" w:hAnsi="Book Antiqua" w:cstheme="majorBidi"/>
                <w:b/>
                <w:bCs/>
                <w:lang w:val="sv-SE"/>
              </w:rPr>
              <w:t>Manufacturer:</w:t>
            </w:r>
            <w:r w:rsidRPr="005E3725">
              <w:rPr>
                <w:rFonts w:ascii="Book Antiqua" w:hAnsi="Book Antiqua" w:cstheme="majorBidi"/>
                <w:b/>
                <w:bCs/>
                <w:lang w:val="sv-SE"/>
              </w:rPr>
              <w:br/>
            </w:r>
            <w:r w:rsidRPr="005E3725">
              <w:rPr>
                <w:rFonts w:ascii="Book Antiqua" w:hAnsi="Book Antiqua" w:cstheme="majorBidi"/>
                <w:lang w:val="sv-SE"/>
              </w:rPr>
              <w:t>M/s Q-Med AB, Seminariegatan 21, SE-752 28 Uppsala, Sweden</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Sweden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01-03-2023)</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Restylane Skinboosters Vital Lidocaine</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36 Months</w:t>
            </w:r>
          </w:p>
          <w:p w:rsidR="007A68E5" w:rsidRPr="005E3725" w:rsidRDefault="007A68E5" w:rsidP="00146382">
            <w:pPr>
              <w:rPr>
                <w:rFonts w:ascii="Book Antiqua" w:hAnsi="Book Antiqua" w:cstheme="majorBidi"/>
              </w:rPr>
            </w:pP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Sodium Hyaluronate</w:t>
            </w:r>
          </w:p>
        </w:tc>
        <w:tc>
          <w:tcPr>
            <w:tcW w:w="1667" w:type="dxa"/>
            <w:gridSpan w:val="4"/>
            <w:shd w:val="clear" w:color="auto" w:fill="auto"/>
          </w:tcPr>
          <w:p w:rsidR="007A68E5" w:rsidRPr="005E3725" w:rsidRDefault="007A68E5" w:rsidP="00FB794F">
            <w:pPr>
              <w:rPr>
                <w:rFonts w:ascii="Book Antiqua" w:hAnsi="Book Antiqua" w:cstheme="majorBidi"/>
                <w:b/>
                <w:bCs/>
              </w:rPr>
            </w:pPr>
            <w:r w:rsidRPr="005E3725">
              <w:rPr>
                <w:rFonts w:ascii="Book Antiqua" w:hAnsi="Book Antiqua" w:cstheme="majorBidi"/>
                <w:b/>
                <w:bCs/>
              </w:rPr>
              <w:t>Approved</w:t>
            </w:r>
            <w:r w:rsidR="00FB794F" w:rsidRPr="005E3725">
              <w:rPr>
                <w:rFonts w:ascii="Book Antiqua" w:hAnsi="Book Antiqua" w:cstheme="majorBidi"/>
                <w:b/>
                <w:bCs/>
              </w:rPr>
              <w:t xml:space="preserve"> </w:t>
            </w:r>
            <w:r w:rsidR="00FB794F" w:rsidRPr="005E3725">
              <w:rPr>
                <w:rFonts w:ascii="Book Antiqua" w:hAnsi="Book Antiqua" w:cstheme="majorBidi"/>
              </w:rPr>
              <w:t>for use as derma filler</w:t>
            </w:r>
            <w:r w:rsidR="00FB794F" w:rsidRPr="005E3725">
              <w:rPr>
                <w:rFonts w:ascii="Book Antiqua" w:hAnsi="Book Antiqua" w:cstheme="majorBidi"/>
                <w:b/>
                <w:bCs/>
              </w:rPr>
              <w:t>.</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lang w:val="sv-SE"/>
              </w:rPr>
            </w:pPr>
            <w:r w:rsidRPr="005E3725">
              <w:rPr>
                <w:rFonts w:ascii="Book Antiqua" w:hAnsi="Book Antiqua" w:cstheme="majorBidi"/>
                <w:b/>
                <w:bCs/>
                <w:lang w:val="sv-SE"/>
              </w:rPr>
              <w:t>Manufacturer:</w:t>
            </w:r>
            <w:r w:rsidRPr="005E3725">
              <w:rPr>
                <w:rFonts w:ascii="Book Antiqua" w:hAnsi="Book Antiqua" w:cstheme="majorBidi"/>
                <w:b/>
                <w:bCs/>
                <w:lang w:val="sv-SE"/>
              </w:rPr>
              <w:br/>
            </w:r>
            <w:r w:rsidRPr="005E3725">
              <w:rPr>
                <w:rFonts w:ascii="Book Antiqua" w:hAnsi="Book Antiqua" w:cstheme="majorBidi"/>
                <w:lang w:val="sv-SE"/>
              </w:rPr>
              <w:t>M/s Q-Med AB, Seminariegatan 21, SE-752 28 Uppsala, Sweden</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Sweden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01-03-2023)</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Restylane Lyft Lidocaine</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36 Months</w:t>
            </w:r>
          </w:p>
          <w:p w:rsidR="007A68E5" w:rsidRPr="005E3725" w:rsidRDefault="007A68E5" w:rsidP="00146382">
            <w:pPr>
              <w:rPr>
                <w:rFonts w:ascii="Book Antiqua" w:hAnsi="Book Antiqua" w:cstheme="majorBidi"/>
              </w:rPr>
            </w:pPr>
          </w:p>
        </w:tc>
        <w:tc>
          <w:tcPr>
            <w:tcW w:w="1701" w:type="dxa"/>
            <w:gridSpan w:val="4"/>
            <w:shd w:val="clear" w:color="auto" w:fill="auto"/>
          </w:tcPr>
          <w:p w:rsidR="007A68E5" w:rsidRPr="005E3725" w:rsidRDefault="007A68E5" w:rsidP="006E4FAD">
            <w:pPr>
              <w:rPr>
                <w:rFonts w:ascii="Book Antiqua" w:hAnsi="Book Antiqua" w:cstheme="majorBidi"/>
              </w:rPr>
            </w:pPr>
            <w:r w:rsidRPr="005E3725">
              <w:rPr>
                <w:rFonts w:ascii="Book Antiqua" w:hAnsi="Book Antiqua" w:cstheme="majorBidi"/>
              </w:rPr>
              <w:t>Sodium Hyaluronate</w:t>
            </w:r>
          </w:p>
        </w:tc>
        <w:tc>
          <w:tcPr>
            <w:tcW w:w="1667" w:type="dxa"/>
            <w:gridSpan w:val="4"/>
            <w:shd w:val="clear" w:color="auto" w:fill="auto"/>
          </w:tcPr>
          <w:p w:rsidR="007A68E5" w:rsidRPr="005E3725" w:rsidRDefault="007A68E5" w:rsidP="00FB794F">
            <w:pPr>
              <w:rPr>
                <w:rFonts w:ascii="Book Antiqua" w:hAnsi="Book Antiqua" w:cstheme="majorBidi"/>
                <w:b/>
                <w:bCs/>
              </w:rPr>
            </w:pPr>
            <w:r w:rsidRPr="005E3725">
              <w:rPr>
                <w:rFonts w:ascii="Book Antiqua" w:hAnsi="Book Antiqua" w:cstheme="majorBidi"/>
                <w:b/>
                <w:bCs/>
              </w:rPr>
              <w:t>Approved</w:t>
            </w:r>
            <w:r w:rsidR="00FB794F" w:rsidRPr="005E3725">
              <w:rPr>
                <w:rFonts w:ascii="Book Antiqua" w:hAnsi="Book Antiqua" w:cstheme="majorBidi"/>
                <w:b/>
                <w:bCs/>
              </w:rPr>
              <w:t xml:space="preserve"> </w:t>
            </w:r>
            <w:r w:rsidR="00FB794F" w:rsidRPr="005E3725">
              <w:rPr>
                <w:rFonts w:ascii="Book Antiqua" w:hAnsi="Book Antiqua" w:cstheme="majorBidi"/>
              </w:rPr>
              <w:t>for use as derma filler</w:t>
            </w:r>
            <w:r w:rsidR="00FB794F" w:rsidRPr="005E3725">
              <w:rPr>
                <w:rFonts w:ascii="Book Antiqua" w:hAnsi="Book Antiqua" w:cstheme="majorBidi"/>
                <w:b/>
                <w:bCs/>
              </w:rPr>
              <w:t>.</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Ghazi Brothers, Ghazi House, D-35, KDA Scheme No.1, Miran Muhammad Shah Road, Karachi</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(ELI-00002)</w:t>
            </w:r>
          </w:p>
        </w:tc>
        <w:tc>
          <w:tcPr>
            <w:tcW w:w="1985" w:type="dxa"/>
            <w:gridSpan w:val="3"/>
            <w:shd w:val="clear" w:color="auto" w:fill="auto"/>
          </w:tcPr>
          <w:p w:rsidR="007A68E5" w:rsidRPr="005E3725" w:rsidRDefault="007A68E5" w:rsidP="00146382">
            <w:pPr>
              <w:rPr>
                <w:rFonts w:ascii="Book Antiqua" w:hAnsi="Book Antiqua" w:cstheme="majorBidi"/>
                <w:rtl/>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LG Chem Ltd., 129, Seokam-ro, Iksan-si, Jeollabuk-do, 54588, Korea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Korea Issuance Date</w:t>
            </w:r>
          </w:p>
          <w:p w:rsidR="007A68E5" w:rsidRPr="005E3725" w:rsidRDefault="007A68E5" w:rsidP="00146382">
            <w:pPr>
              <w:rPr>
                <w:rFonts w:ascii="Book Antiqua" w:hAnsi="Book Antiqua" w:cstheme="majorBidi"/>
              </w:rPr>
            </w:pPr>
            <w:r w:rsidRPr="005E3725">
              <w:rPr>
                <w:rFonts w:ascii="Book Antiqua" w:hAnsi="Book Antiqua" w:cstheme="majorBidi"/>
              </w:rPr>
              <w:t>27-04-2017)</w:t>
            </w:r>
          </w:p>
          <w:p w:rsidR="007A68E5" w:rsidRPr="005E3725" w:rsidRDefault="007A68E5" w:rsidP="00146382">
            <w:pPr>
              <w:rPr>
                <w:rFonts w:ascii="Book Antiqua" w:hAnsi="Book Antiqua" w:cstheme="majorBidi"/>
                <w:b/>
                <w:bCs/>
              </w:rPr>
            </w:pP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YVOIRE Contour</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Dermal Filler, Dermal Tissue Reconstructive Material, Microbe-Derived</w:t>
            </w:r>
          </w:p>
        </w:tc>
        <w:tc>
          <w:tcPr>
            <w:tcW w:w="1667" w:type="dxa"/>
            <w:gridSpan w:val="4"/>
            <w:shd w:val="clear" w:color="auto" w:fill="auto"/>
          </w:tcPr>
          <w:p w:rsidR="007A68E5" w:rsidRPr="005E3725" w:rsidRDefault="00FB794F"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inspection of manufacturer abroad under Rule 71 of MDR, 2017 and the Secreatary is authorised to issue Registration Certificate on panel of inspectors recommendation.</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tl/>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LG Chem Ltd., 129, Seokam-ro, Iksan-si, Jeollabuk-do, 54588, Korea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Korea Issuance Date</w:t>
            </w:r>
          </w:p>
          <w:p w:rsidR="007A68E5" w:rsidRPr="005E3725" w:rsidRDefault="007A68E5" w:rsidP="00146382">
            <w:pPr>
              <w:rPr>
                <w:rFonts w:ascii="Book Antiqua" w:hAnsi="Book Antiqua" w:cstheme="majorBidi"/>
              </w:rPr>
            </w:pPr>
            <w:r w:rsidRPr="005E3725">
              <w:rPr>
                <w:rFonts w:ascii="Book Antiqua" w:hAnsi="Book Antiqua" w:cstheme="majorBidi"/>
              </w:rPr>
              <w:t>27-04-2017)</w:t>
            </w:r>
          </w:p>
          <w:p w:rsidR="007A68E5" w:rsidRPr="005E3725" w:rsidRDefault="007A68E5" w:rsidP="00146382">
            <w:pPr>
              <w:rPr>
                <w:rFonts w:ascii="Book Antiqua" w:hAnsi="Book Antiqua" w:cstheme="majorBidi"/>
                <w:b/>
                <w:bCs/>
              </w:rPr>
            </w:pP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YVOIRE Classic Plus</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Dermal Filler, Synthetic-Fluid Tissue Reconstructive Material, Anaesthetic </w:t>
            </w:r>
          </w:p>
        </w:tc>
        <w:tc>
          <w:tcPr>
            <w:tcW w:w="1667" w:type="dxa"/>
            <w:gridSpan w:val="4"/>
            <w:shd w:val="clear" w:color="auto" w:fill="auto"/>
          </w:tcPr>
          <w:p w:rsidR="007A68E5" w:rsidRPr="005E3725" w:rsidRDefault="00FB794F"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inspection of manufacturer abroad under Rule 71 of MDR, 2017 and the Secreatary is authorised to issue Registration Certificate on panel of inspectors recommendation.</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tl/>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LG Chem Ltd., 129, Seokam-ro, Iksan-si, Jeollabuk-do, 54588, Korea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Korea Issuance Date</w:t>
            </w:r>
          </w:p>
          <w:p w:rsidR="007A68E5" w:rsidRPr="005E3725" w:rsidRDefault="007A68E5" w:rsidP="00B82D64">
            <w:pPr>
              <w:rPr>
                <w:rFonts w:ascii="Book Antiqua" w:hAnsi="Book Antiqua" w:cstheme="majorBidi"/>
                <w:b/>
                <w:bCs/>
              </w:rPr>
            </w:pPr>
            <w:r w:rsidRPr="005E3725">
              <w:rPr>
                <w:rFonts w:ascii="Book Antiqua" w:hAnsi="Book Antiqua" w:cstheme="majorBidi"/>
              </w:rPr>
              <w:t>27-04-2017)</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YVOIRE Volume Plus</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Dermal Filler, Synthetic-Fluid Tissue Reconstructive Material, Anaesthetic </w:t>
            </w:r>
          </w:p>
        </w:tc>
        <w:tc>
          <w:tcPr>
            <w:tcW w:w="1667" w:type="dxa"/>
            <w:gridSpan w:val="4"/>
            <w:shd w:val="clear" w:color="auto" w:fill="auto"/>
          </w:tcPr>
          <w:p w:rsidR="007A68E5" w:rsidRPr="005E3725" w:rsidRDefault="00FB794F"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inspection of manufacturer abroad under Rule 71 of MDR, 2017 and the Secreatary is authorised to issue Registration Certificate on panel of inspectors recommendation.</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Medinostic Healthcare (Pvt) Limited, B-18, SITE, Karachi</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(ELI-00012)</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Medimark Scientific Limited, 4 East Point, Seal High Street, Sevenoaks, Kent TN15 0EG, UK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rPr>
              <w:t>(FSC UK issued on 21/06/2017)</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Reprodis, Model: HLD4i</w:t>
            </w:r>
          </w:p>
          <w:p w:rsidR="007A68E5" w:rsidRPr="005E3725" w:rsidRDefault="007A68E5" w:rsidP="00146382">
            <w:pPr>
              <w:rPr>
                <w:rFonts w:ascii="Book Antiqua" w:hAnsi="Book Antiqua" w:cstheme="majorBidi"/>
              </w:rPr>
            </w:pPr>
            <w:r w:rsidRPr="005E3725">
              <w:rPr>
                <w:rFonts w:ascii="Book Antiqua" w:hAnsi="Book Antiqua" w:cstheme="majorBidi"/>
              </w:rPr>
              <w:t>(Disinfectant for non-surgical invasive medical devices)</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C</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Fee: 50,000/-</w:t>
            </w:r>
          </w:p>
          <w:p w:rsidR="007A68E5" w:rsidRPr="005E3725" w:rsidRDefault="007A68E5" w:rsidP="00146382">
            <w:pPr>
              <w:rPr>
                <w:rFonts w:ascii="Book Antiqua" w:hAnsi="Book Antiqua" w:cstheme="majorBidi"/>
              </w:rPr>
            </w:pPr>
            <w:r w:rsidRPr="005E3725">
              <w:rPr>
                <w:rFonts w:ascii="Book Antiqua" w:hAnsi="Book Antiqua" w:cstheme="majorBidi"/>
              </w:rPr>
              <w:t>Codes as per Free Sale Certificate Applied</w:t>
            </w: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Reprodis HLD4i High Level Instrument Disinfectant</w:t>
            </w:r>
          </w:p>
          <w:p w:rsidR="007A68E5" w:rsidRPr="005E3725" w:rsidRDefault="007A68E5" w:rsidP="00146382">
            <w:pPr>
              <w:rPr>
                <w:rFonts w:ascii="Book Antiqua" w:hAnsi="Book Antiqua" w:cstheme="majorBidi"/>
              </w:rPr>
            </w:pP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Medimark Scientific Limited, 4 East Point, Seal High Street, Sevenoaks, Kent TN15 0EG, UK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UK issued on 21/06/2017)</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Chemgene, Model: HLD4H Concentrate, Ready to use Spray, Wipes</w:t>
            </w:r>
          </w:p>
          <w:p w:rsidR="007A68E5" w:rsidRPr="005E3725" w:rsidRDefault="007A68E5" w:rsidP="00146382">
            <w:pPr>
              <w:rPr>
                <w:rFonts w:ascii="Book Antiqua" w:hAnsi="Book Antiqua" w:cstheme="majorBidi"/>
              </w:rPr>
            </w:pPr>
            <w:r w:rsidRPr="005E3725">
              <w:rPr>
                <w:rFonts w:ascii="Book Antiqua" w:hAnsi="Book Antiqua" w:cstheme="majorBidi"/>
              </w:rPr>
              <w:t>(Disinfection of non-invasive medical devices)</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B</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jc w:val="both"/>
              <w:rPr>
                <w:rFonts w:ascii="Book Antiqua" w:hAnsi="Book Antiqua" w:cstheme="majorBidi"/>
                <w:b/>
                <w:bCs/>
              </w:rPr>
            </w:pPr>
            <w:r w:rsidRPr="005E3725">
              <w:rPr>
                <w:rFonts w:ascii="Book Antiqua" w:hAnsi="Book Antiqua" w:cstheme="majorBidi"/>
              </w:rPr>
              <w:t>Fee:</w:t>
            </w:r>
            <w:r w:rsidRPr="005E3725">
              <w:rPr>
                <w:rFonts w:ascii="Book Antiqua" w:hAnsi="Book Antiqua" w:cstheme="majorBidi"/>
                <w:b/>
                <w:bCs/>
              </w:rPr>
              <w:t xml:space="preserve"> Rs.50,000/-</w:t>
            </w:r>
          </w:p>
          <w:p w:rsidR="007A68E5" w:rsidRPr="005E3725" w:rsidRDefault="007A68E5" w:rsidP="00146382">
            <w:pPr>
              <w:rPr>
                <w:rFonts w:ascii="Book Antiqua" w:hAnsi="Book Antiqua" w:cstheme="majorBidi"/>
              </w:rPr>
            </w:pPr>
            <w:r w:rsidRPr="005E3725">
              <w:rPr>
                <w:rFonts w:ascii="Book Antiqua" w:hAnsi="Book Antiqua" w:cstheme="majorBidi"/>
              </w:rPr>
              <w:t>Codes as per Free Sale Certificate Applied</w:t>
            </w:r>
          </w:p>
          <w:p w:rsidR="007A68E5" w:rsidRPr="005E3725" w:rsidRDefault="007A68E5" w:rsidP="00146382">
            <w:pPr>
              <w:rPr>
                <w:rFonts w:ascii="Book Antiqua" w:hAnsi="Book Antiqua" w:cstheme="majorBidi"/>
              </w:rPr>
            </w:pP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Chemgene HLD4H High Level Medical Surface Disinfectant</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Medimark Scientific Limited, 4 East Point, Seal High Street, Sevenoaks, Kent TN15 0EG, UK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rPr>
              <w:t>(FSC UK issued on 21/06/2017)</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Chemgene, Model: HLD4L Concentrate</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C</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Fee:50,000</w:t>
            </w:r>
          </w:p>
          <w:p w:rsidR="007A68E5" w:rsidRPr="005E3725" w:rsidRDefault="007A68E5" w:rsidP="00146382">
            <w:pPr>
              <w:rPr>
                <w:rFonts w:ascii="Book Antiqua" w:hAnsi="Book Antiqua" w:cstheme="majorBidi"/>
              </w:rPr>
            </w:pPr>
            <w:r w:rsidRPr="005E3725">
              <w:rPr>
                <w:rFonts w:ascii="Book Antiqua" w:hAnsi="Book Antiqua" w:cstheme="majorBidi"/>
              </w:rPr>
              <w:t>Codes as per Free Sale Certificate Applied</w:t>
            </w: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Chemgene HLD4L High Level Disinfectant</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PAL International Limited, of Bilton Way Lutterworth Leicestershire LE17 4JA, UK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UK Issuance Date</w:t>
            </w:r>
          </w:p>
          <w:p w:rsidR="007A68E5" w:rsidRPr="005E3725" w:rsidRDefault="007A68E5" w:rsidP="00146382">
            <w:pPr>
              <w:rPr>
                <w:rFonts w:ascii="Book Antiqua" w:hAnsi="Book Antiqua" w:cstheme="majorBidi"/>
                <w:b/>
                <w:bCs/>
              </w:rPr>
            </w:pPr>
            <w:r w:rsidRPr="005E3725">
              <w:rPr>
                <w:rFonts w:ascii="Book Antiqua" w:hAnsi="Book Antiqua" w:cstheme="majorBidi"/>
              </w:rPr>
              <w:t>06-08-2018)</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Medipal® 2% Chlorhexidine in 70% Alcohol non-Invasive Medical Devices Wipes</w:t>
            </w:r>
          </w:p>
          <w:p w:rsidR="007A68E5" w:rsidRPr="005E3725" w:rsidRDefault="007A68E5" w:rsidP="00146382">
            <w:pPr>
              <w:rPr>
                <w:rFonts w:ascii="Book Antiqua" w:hAnsi="Book Antiqua" w:cstheme="majorBidi"/>
              </w:rPr>
            </w:pPr>
            <w:r w:rsidRPr="005E3725">
              <w:rPr>
                <w:rFonts w:ascii="Book Antiqua" w:hAnsi="Book Antiqua" w:cstheme="majorBidi"/>
              </w:rPr>
              <w:t>(Non-Invasive medical devices disinfectant)</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B</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3 Years</w:t>
            </w:r>
          </w:p>
          <w:p w:rsidR="007A68E5" w:rsidRPr="005E3725" w:rsidRDefault="007A68E5" w:rsidP="00464431">
            <w:pPr>
              <w:rPr>
                <w:rFonts w:ascii="Book Antiqua" w:hAnsi="Book Antiqua" w:cstheme="majorBidi"/>
              </w:rPr>
            </w:pPr>
            <w:r w:rsidRPr="005E3725">
              <w:rPr>
                <w:rFonts w:ascii="Book Antiqua" w:hAnsi="Book Antiqua" w:cstheme="majorBidi"/>
              </w:rPr>
              <w:t xml:space="preserve">Codes as per Free Sale Certificate Applied </w:t>
            </w: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Chlorhexidine Digluconate 2% Propan-2ol 70% Water 28%</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PAL International Limited, of Bilton Way Lutterworth Leicestershire LE17 4JA, UK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UK Issuance Date</w:t>
            </w:r>
          </w:p>
          <w:p w:rsidR="007A68E5" w:rsidRPr="005E3725" w:rsidRDefault="007A68E5" w:rsidP="00146382">
            <w:pPr>
              <w:rPr>
                <w:rFonts w:ascii="Book Antiqua" w:hAnsi="Book Antiqua" w:cstheme="majorBidi"/>
                <w:b/>
                <w:bCs/>
              </w:rPr>
            </w:pPr>
            <w:r w:rsidRPr="005E3725">
              <w:rPr>
                <w:rFonts w:ascii="Book Antiqua" w:hAnsi="Book Antiqua" w:cstheme="majorBidi"/>
              </w:rPr>
              <w:t>06-08-2018)</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Medipal® 2% Chlorhexidine in 70% Alcohol Skin Wipes</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B</w:t>
            </w:r>
          </w:p>
          <w:p w:rsidR="007A68E5" w:rsidRPr="005E3725" w:rsidRDefault="007A68E5" w:rsidP="00146382">
            <w:pPr>
              <w:rPr>
                <w:rFonts w:ascii="Book Antiqua" w:hAnsi="Book Antiqua" w:cstheme="majorBidi"/>
              </w:rPr>
            </w:pPr>
            <w:r w:rsidRPr="005E3725">
              <w:rPr>
                <w:rFonts w:ascii="Book Antiqua" w:hAnsi="Book Antiqua" w:cstheme="majorBidi"/>
              </w:rPr>
              <w:t>(Non-Invasive medical devices disinfectant)</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3 Years</w:t>
            </w:r>
          </w:p>
          <w:p w:rsidR="007A68E5" w:rsidRPr="005E3725" w:rsidRDefault="007A68E5" w:rsidP="00464431">
            <w:pPr>
              <w:rPr>
                <w:rFonts w:ascii="Book Antiqua" w:hAnsi="Book Antiqua" w:cstheme="majorBidi"/>
              </w:rPr>
            </w:pPr>
            <w:r w:rsidRPr="005E3725">
              <w:rPr>
                <w:rFonts w:ascii="Book Antiqua" w:hAnsi="Book Antiqua" w:cstheme="majorBidi"/>
              </w:rPr>
              <w:t>Codes as per Free Sale Certificate Applied</w:t>
            </w:r>
          </w:p>
          <w:p w:rsidR="007A68E5" w:rsidRPr="005E3725" w:rsidRDefault="007A68E5" w:rsidP="00146382">
            <w:pPr>
              <w:rPr>
                <w:rFonts w:ascii="Book Antiqua" w:hAnsi="Book Antiqua" w:cstheme="majorBidi"/>
              </w:rPr>
            </w:pP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Chlorhexidine Digluconate 2% Propan-2ol 70% Water 28%</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PAL International Limited, of Bilton Way Lutterworth Leicestershire LE17 4JA, UK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UK Issuance Date</w:t>
            </w:r>
          </w:p>
          <w:p w:rsidR="007A68E5" w:rsidRPr="005E3725" w:rsidRDefault="007A68E5" w:rsidP="00146382">
            <w:pPr>
              <w:rPr>
                <w:rFonts w:ascii="Book Antiqua" w:hAnsi="Book Antiqua" w:cstheme="majorBidi"/>
                <w:b/>
                <w:bCs/>
              </w:rPr>
            </w:pPr>
            <w:r w:rsidRPr="005E3725">
              <w:rPr>
                <w:rFonts w:ascii="Book Antiqua" w:hAnsi="Book Antiqua" w:cstheme="majorBidi"/>
              </w:rPr>
              <w:t>06-08-2018)</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Medipal® Disinfectant Wipes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(Non-Invasive medical devices disinfectant)</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B</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spacing w:line="360" w:lineRule="auto"/>
              <w:rPr>
                <w:rFonts w:ascii="Book Antiqua" w:hAnsi="Book Antiqua" w:cstheme="majorBidi"/>
              </w:rPr>
            </w:pPr>
          </w:p>
          <w:p w:rsidR="007A68E5" w:rsidRPr="005E3725" w:rsidRDefault="007A68E5" w:rsidP="00146382">
            <w:pPr>
              <w:jc w:val="both"/>
              <w:rPr>
                <w:rFonts w:ascii="Book Antiqua" w:hAnsi="Book Antiqua" w:cstheme="majorBidi"/>
                <w:bCs/>
              </w:rPr>
            </w:pPr>
            <w:r w:rsidRPr="005E3725">
              <w:rPr>
                <w:rFonts w:ascii="Book Antiqua" w:hAnsi="Book Antiqua" w:cstheme="majorBidi"/>
              </w:rPr>
              <w:t xml:space="preserve">Fee: </w:t>
            </w:r>
            <w:r w:rsidRPr="005E3725">
              <w:rPr>
                <w:rFonts w:ascii="Book Antiqua" w:hAnsi="Book Antiqua" w:cstheme="majorBidi"/>
                <w:bCs/>
              </w:rPr>
              <w:t>Rs.50,000/-</w:t>
            </w:r>
          </w:p>
          <w:p w:rsidR="007A68E5" w:rsidRPr="005E3725" w:rsidRDefault="007A68E5" w:rsidP="00146382">
            <w:pPr>
              <w:spacing w:line="360" w:lineRule="auto"/>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Codes as per Free Sale Certificate Applied</w:t>
            </w: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N, N Didecyl-N, N-Dimethylammonium Chloride (contains 10% Propan-2-ol) 0.640%</w:t>
            </w:r>
          </w:p>
          <w:p w:rsidR="007A68E5" w:rsidRPr="005E3725" w:rsidRDefault="007A68E5" w:rsidP="00146382">
            <w:pPr>
              <w:rPr>
                <w:rFonts w:ascii="Book Antiqua" w:hAnsi="Book Antiqua" w:cstheme="majorBidi"/>
              </w:rPr>
            </w:pPr>
            <w:r w:rsidRPr="005E3725">
              <w:rPr>
                <w:rFonts w:ascii="Book Antiqua" w:hAnsi="Book Antiqua" w:cstheme="majorBidi"/>
              </w:rPr>
              <w:t xml:space="preserve">N-(3-Aminopropyl)-N-dodecylpropane-1,3-Diamine 0.531% </w:t>
            </w:r>
          </w:p>
          <w:p w:rsidR="007A68E5" w:rsidRPr="005E3725" w:rsidRDefault="007A68E5" w:rsidP="00146382">
            <w:pPr>
              <w:rPr>
                <w:rFonts w:ascii="Book Antiqua" w:hAnsi="Book Antiqua" w:cstheme="majorBidi"/>
              </w:rPr>
            </w:pPr>
            <w:r w:rsidRPr="005E3725">
              <w:rPr>
                <w:rFonts w:ascii="Book Antiqua" w:hAnsi="Book Antiqua" w:cstheme="majorBidi"/>
              </w:rPr>
              <w:t xml:space="preserve">Ethoxylate 0.555% </w:t>
            </w:r>
          </w:p>
          <w:p w:rsidR="007A68E5" w:rsidRPr="005E3725" w:rsidRDefault="007A68E5" w:rsidP="00146382">
            <w:pPr>
              <w:rPr>
                <w:rFonts w:ascii="Book Antiqua" w:hAnsi="Book Antiqua" w:cstheme="majorBidi"/>
              </w:rPr>
            </w:pPr>
            <w:r w:rsidRPr="005E3725">
              <w:rPr>
                <w:rFonts w:ascii="Book Antiqua" w:hAnsi="Book Antiqua" w:cstheme="majorBidi"/>
              </w:rPr>
              <w:t xml:space="preserve">MGDA; Alanine, N, N Bis (carboxymethyl) – Trisodium salt 0.240% </w:t>
            </w:r>
          </w:p>
          <w:p w:rsidR="007A68E5" w:rsidRPr="005E3725" w:rsidRDefault="007A68E5" w:rsidP="00146382">
            <w:pPr>
              <w:rPr>
                <w:rFonts w:ascii="Book Antiqua" w:hAnsi="Book Antiqua" w:cstheme="majorBidi"/>
              </w:rPr>
            </w:pPr>
            <w:r w:rsidRPr="005E3725">
              <w:rPr>
                <w:rFonts w:ascii="Book Antiqua" w:hAnsi="Book Antiqua" w:cstheme="majorBidi"/>
              </w:rPr>
              <w:t>Monoethanolamine 0.800%</w:t>
            </w:r>
          </w:p>
          <w:p w:rsidR="007A68E5" w:rsidRPr="005E3725" w:rsidRDefault="007A68E5" w:rsidP="00146382">
            <w:pPr>
              <w:rPr>
                <w:rFonts w:ascii="Book Antiqua" w:hAnsi="Book Antiqua" w:cstheme="majorBidi"/>
              </w:rPr>
            </w:pPr>
            <w:r w:rsidRPr="005E3725">
              <w:rPr>
                <w:rFonts w:ascii="Book Antiqua" w:hAnsi="Book Antiqua" w:cstheme="majorBidi"/>
              </w:rPr>
              <w:t>Water 97.234%</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PAL International Limited, of Bilton Way Lutterworth Leicestershire LE17 4JA, UK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UK Issuance Date</w:t>
            </w:r>
          </w:p>
          <w:p w:rsidR="007A68E5" w:rsidRPr="005E3725" w:rsidRDefault="007A68E5" w:rsidP="00146382">
            <w:pPr>
              <w:rPr>
                <w:rFonts w:ascii="Book Antiqua" w:hAnsi="Book Antiqua" w:cstheme="majorBidi"/>
                <w:b/>
                <w:bCs/>
              </w:rPr>
            </w:pPr>
            <w:r w:rsidRPr="005E3725">
              <w:rPr>
                <w:rFonts w:ascii="Book Antiqua" w:hAnsi="Book Antiqua" w:cstheme="majorBidi"/>
              </w:rPr>
              <w:t>06-08-2018)</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Medipal® Cholrine Disinfectant Wipes </w:t>
            </w:r>
          </w:p>
          <w:p w:rsidR="007A68E5" w:rsidRPr="005E3725" w:rsidRDefault="007A68E5" w:rsidP="00146382">
            <w:pPr>
              <w:rPr>
                <w:rFonts w:ascii="Book Antiqua" w:hAnsi="Book Antiqua" w:cstheme="majorBidi"/>
              </w:rPr>
            </w:pPr>
            <w:r w:rsidRPr="005E3725">
              <w:rPr>
                <w:rFonts w:ascii="Book Antiqua" w:hAnsi="Book Antiqua" w:cstheme="majorBidi"/>
              </w:rPr>
              <w:t>(Non-Invasive medical devices disinfectant)</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B</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jc w:val="both"/>
              <w:rPr>
                <w:rFonts w:ascii="Book Antiqua" w:hAnsi="Book Antiqua" w:cstheme="majorBidi"/>
                <w:b/>
                <w:bCs/>
              </w:rPr>
            </w:pPr>
            <w:r w:rsidRPr="005E3725">
              <w:rPr>
                <w:rFonts w:ascii="Book Antiqua" w:hAnsi="Book Antiqua" w:cstheme="majorBidi"/>
              </w:rPr>
              <w:t xml:space="preserve">Fee: </w:t>
            </w:r>
            <w:r w:rsidRPr="005E3725">
              <w:rPr>
                <w:rFonts w:ascii="Book Antiqua" w:hAnsi="Book Antiqua" w:cstheme="majorBidi"/>
                <w:b/>
                <w:bCs/>
              </w:rPr>
              <w:t>Rs.50,000/-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Codes as per Free Sale Certificate Applied</w:t>
            </w: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Sodium Hypochlorite 0.5% Sodium Cholride 4% Sodium Hydroxide 0.05% Water 95.45%</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PAL International Limited, of Bilton Way Lutterworth Leicestershire LE17 4JA, UK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UK Issuance Date</w:t>
            </w:r>
          </w:p>
          <w:p w:rsidR="007A68E5" w:rsidRPr="005E3725" w:rsidRDefault="007A68E5" w:rsidP="00146382">
            <w:pPr>
              <w:rPr>
                <w:rFonts w:ascii="Book Antiqua" w:hAnsi="Book Antiqua" w:cstheme="majorBidi"/>
                <w:b/>
                <w:bCs/>
              </w:rPr>
            </w:pPr>
            <w:r w:rsidRPr="005E3725">
              <w:rPr>
                <w:rFonts w:ascii="Book Antiqua" w:hAnsi="Book Antiqua" w:cstheme="majorBidi"/>
              </w:rPr>
              <w:t>06-08-2018)</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Medipal® Alcohol Disinfectant Wipes </w:t>
            </w:r>
          </w:p>
          <w:p w:rsidR="007A68E5" w:rsidRPr="005E3725" w:rsidRDefault="007A68E5" w:rsidP="00146382">
            <w:pPr>
              <w:rPr>
                <w:rFonts w:ascii="Book Antiqua" w:hAnsi="Book Antiqua" w:cstheme="majorBidi"/>
              </w:rPr>
            </w:pPr>
            <w:r w:rsidRPr="005E3725">
              <w:rPr>
                <w:rFonts w:ascii="Book Antiqua" w:hAnsi="Book Antiqua" w:cstheme="majorBidi"/>
              </w:rPr>
              <w:t>(Non-Invasive medical devices disinfectant)</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B</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3 Years</w:t>
            </w:r>
          </w:p>
          <w:p w:rsidR="007A68E5" w:rsidRPr="005E3725" w:rsidRDefault="007A68E5" w:rsidP="00464431">
            <w:pPr>
              <w:rPr>
                <w:rFonts w:ascii="Book Antiqua" w:hAnsi="Book Antiqua" w:cstheme="majorBidi"/>
              </w:rPr>
            </w:pPr>
            <w:r w:rsidRPr="005E3725">
              <w:rPr>
                <w:rFonts w:ascii="Book Antiqua" w:hAnsi="Book Antiqua" w:cstheme="majorBidi"/>
              </w:rPr>
              <w:t>Codes as per Free Sale Certificate Applied</w:t>
            </w: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Propan-2-ol 70% &amp; Water 30%</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UDL Distribution (Pvt) Limited, 1-D-13, Sector 30, Korangi Industrial Area, Karachi</w:t>
            </w:r>
          </w:p>
          <w:p w:rsidR="007A68E5" w:rsidRPr="005E3725" w:rsidRDefault="007A68E5" w:rsidP="00146382">
            <w:pPr>
              <w:rPr>
                <w:rFonts w:ascii="Book Antiqua" w:hAnsi="Book Antiqua" w:cstheme="majorBidi"/>
              </w:rPr>
            </w:pPr>
            <w:r w:rsidRPr="005E3725">
              <w:rPr>
                <w:rFonts w:ascii="Book Antiqua" w:hAnsi="Book Antiqua" w:cstheme="majorBidi"/>
              </w:rPr>
              <w:t>(ELI-00073)</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Arrow International, Inc. (Subsidiary of Teleflex, Inc.) 2400 Bernville Road Reading, PA 19605,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Facilities:</w:t>
            </w:r>
          </w:p>
          <w:p w:rsidR="007A68E5" w:rsidRPr="005E3725" w:rsidRDefault="007A68E5" w:rsidP="00146382">
            <w:pPr>
              <w:rPr>
                <w:rFonts w:ascii="Book Antiqua" w:hAnsi="Book Antiqua" w:cstheme="majorBidi"/>
              </w:rPr>
            </w:pPr>
            <w:r w:rsidRPr="005E3725">
              <w:rPr>
                <w:rFonts w:ascii="Book Antiqua" w:hAnsi="Book Antiqua" w:cstheme="majorBidi"/>
              </w:rPr>
              <w:t>(i) M/s Arrow International De Chihuahua S.A. de C.V. Ave. Washington 3701, Interior Circuito Industrial Alta Tecnologia Edificios 40 and 2, Colonia Panacericana Chihuahua, Chihuahua, CP 31200, Mexico</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(ii) M/s Arrow International Inc., 312 Commerce Place Asheboro, NC 27203,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(iii) M/s  Arrow International C.R. a.s. Jamska 2359/47 Zdar NAD Sazavou, Vysocina 591 01, Czech Republic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(iv) M/s Arrow International de Chihuahua S.A. de C.V. Ave. Washington 3701, Edificios 4 and 36 Colonia Complejo Industrial Las Americas Chihuahua, Chihuahua CP 31114, Mexico</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USFDA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10-07-2020)</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Arrow Two Lumen You-Bend Hemodialysis Catheterization</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r w:rsidRPr="005E3725">
              <w:rPr>
                <w:rFonts w:ascii="Book Antiqua" w:hAnsi="Book Antiqua" w:cstheme="majorBidi"/>
              </w:rPr>
              <w:t xml:space="preserve">CU-13122-F, CV12122-UF, </w:t>
            </w:r>
          </w:p>
          <w:p w:rsidR="007A68E5" w:rsidRPr="005E3725" w:rsidRDefault="007A68E5" w:rsidP="00146382">
            <w:pPr>
              <w:rPr>
                <w:rFonts w:ascii="Book Antiqua" w:hAnsi="Book Antiqua" w:cstheme="majorBidi"/>
              </w:rPr>
            </w:pPr>
            <w:r w:rsidRPr="005E3725">
              <w:rPr>
                <w:rFonts w:ascii="Book Antiqua" w:hAnsi="Book Antiqua" w:cstheme="majorBidi"/>
              </w:rPr>
              <w:t>CV-12142-UF, CV-13122-UF,</w:t>
            </w:r>
          </w:p>
          <w:p w:rsidR="007A68E5" w:rsidRPr="005E3725" w:rsidRDefault="007A68E5" w:rsidP="00146382">
            <w:pPr>
              <w:rPr>
                <w:rFonts w:ascii="Book Antiqua" w:hAnsi="Book Antiqua" w:cstheme="majorBidi"/>
              </w:rPr>
            </w:pPr>
            <w:r w:rsidRPr="005E3725">
              <w:rPr>
                <w:rFonts w:ascii="Book Antiqua" w:hAnsi="Book Antiqua" w:cstheme="majorBidi"/>
              </w:rPr>
              <w:t>CV-15122-UF, CV-15142-UF</w:t>
            </w:r>
          </w:p>
        </w:tc>
        <w:tc>
          <w:tcPr>
            <w:tcW w:w="1701" w:type="dxa"/>
            <w:gridSpan w:val="4"/>
            <w:shd w:val="clear" w:color="auto" w:fill="auto"/>
          </w:tcPr>
          <w:p w:rsidR="007A68E5" w:rsidRPr="005E3725" w:rsidRDefault="007A68E5" w:rsidP="00146382">
            <w:pPr>
              <w:rPr>
                <w:rFonts w:ascii="Book Antiqua" w:hAnsi="Book Antiqua"/>
                <w:sz w:val="20"/>
                <w:szCs w:val="20"/>
              </w:rPr>
            </w:pPr>
            <w:r w:rsidRPr="005E3725">
              <w:rPr>
                <w:rFonts w:ascii="Book Antiqua" w:hAnsi="Book Antiqua"/>
              </w:rPr>
              <w:t>Catheter</w:t>
            </w:r>
          </w:p>
        </w:tc>
        <w:tc>
          <w:tcPr>
            <w:tcW w:w="1667" w:type="dxa"/>
            <w:gridSpan w:val="4"/>
            <w:shd w:val="clear" w:color="auto" w:fill="auto"/>
          </w:tcPr>
          <w:p w:rsidR="007A68E5" w:rsidRPr="005E3725" w:rsidRDefault="00FB794F" w:rsidP="00FB794F">
            <w:pPr>
              <w:jc w:val="both"/>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Arrow International, Inc. (Subsidiary of Teleflex, Inc.) 2400 Bernville Road Reading, PA 19605,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Facilities:</w:t>
            </w:r>
          </w:p>
          <w:p w:rsidR="007A68E5" w:rsidRPr="005E3725" w:rsidRDefault="007A68E5" w:rsidP="00146382">
            <w:pPr>
              <w:rPr>
                <w:rFonts w:ascii="Book Antiqua" w:hAnsi="Book Antiqua" w:cstheme="majorBidi"/>
              </w:rPr>
            </w:pPr>
            <w:r w:rsidRPr="005E3725">
              <w:rPr>
                <w:rFonts w:ascii="Book Antiqua" w:hAnsi="Book Antiqua" w:cstheme="majorBidi"/>
              </w:rPr>
              <w:t>(i) M/s Arrow International De Chihuahua S.A. de C.V. Ave. Washington 3701, Interior Circuito Industrial Alta Tecnologia Edificios 40 and 2, Colonia Panacericana Chihuahua, Chihuahua, CP 31200, Mexico</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(ii) M/s Arrow International Inc., 312 Commerce Place Asheboro, NC 27203,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(iii) M/s  Arrow International C.R. a.s. Jamska 2359/47 Zdar NAD Sazavou, Vysocina 591 01, Czech Republic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(iv) M/s Arrow International de Chihuahua S.A. de C.V. Ave. Washington 3701, Edificios 4 and 36 Colonia Complejo Industrial Las Americas Chihuahua, Chihuahua CP 31114, Mexico</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USFDA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10-07-2020)</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Arrow Two Lumen Central Venous Catheters</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inorHAnsi"/>
                <w:szCs w:val="14"/>
              </w:rPr>
            </w:pPr>
            <w:r w:rsidRPr="005E3725">
              <w:rPr>
                <w:rFonts w:ascii="Book Antiqua" w:hAnsi="Book Antiqua" w:cstheme="minorHAnsi"/>
                <w:szCs w:val="14"/>
              </w:rPr>
              <w:t>CS-12702-E,CS-12802,CS-15802-E,CS-16702,CS-16702-E,CS-17702,CS-17702-E, CV-12702,CV-16702,CV-16702-E,CV-17702,CV-17702-E,ES-14702</w:t>
            </w:r>
          </w:p>
          <w:p w:rsidR="007A68E5" w:rsidRPr="005E3725" w:rsidRDefault="007A68E5" w:rsidP="00146382">
            <w:pPr>
              <w:jc w:val="both"/>
              <w:rPr>
                <w:rFonts w:ascii="Book Antiqua" w:hAnsi="Book Antiqua" w:cstheme="majorBidi"/>
                <w:b/>
                <w:bCs/>
              </w:rPr>
            </w:pPr>
          </w:p>
          <w:p w:rsidR="007A68E5" w:rsidRPr="005E3725" w:rsidRDefault="007A68E5" w:rsidP="00146382">
            <w:pPr>
              <w:jc w:val="both"/>
              <w:rPr>
                <w:rFonts w:ascii="Book Antiqua" w:hAnsi="Book Antiqua" w:cstheme="majorBidi"/>
                <w:b/>
                <w:bCs/>
              </w:rPr>
            </w:pPr>
          </w:p>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Fee: Rs.50,000/-</w:t>
            </w:r>
          </w:p>
          <w:p w:rsidR="007A68E5" w:rsidRPr="005E3725" w:rsidRDefault="007A68E5" w:rsidP="00146382">
            <w:pPr>
              <w:rPr>
                <w:rFonts w:ascii="Book Antiqua" w:hAnsi="Book Antiqua" w:cstheme="majorBidi"/>
              </w:rPr>
            </w:pP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Central Venous Catheters</w:t>
            </w:r>
          </w:p>
        </w:tc>
        <w:tc>
          <w:tcPr>
            <w:tcW w:w="1667" w:type="dxa"/>
            <w:gridSpan w:val="4"/>
            <w:shd w:val="clear" w:color="auto" w:fill="auto"/>
          </w:tcPr>
          <w:p w:rsidR="007A68E5" w:rsidRPr="005E3725" w:rsidRDefault="00FB794F" w:rsidP="00146382">
            <w:pPr>
              <w:jc w:val="both"/>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Advance Cardiology System, 12, Al-Sehat Centre, Rafique H.J. Shaheed Road, Hotel Regent Plaza, Karachi</w:t>
            </w:r>
          </w:p>
          <w:p w:rsidR="007A68E5" w:rsidRPr="005E3725" w:rsidRDefault="007A68E5" w:rsidP="00146382">
            <w:pPr>
              <w:rPr>
                <w:rFonts w:ascii="Book Antiqua" w:hAnsi="Book Antiqua" w:cstheme="majorBidi"/>
              </w:rPr>
            </w:pPr>
            <w:r w:rsidRPr="005E3725">
              <w:rPr>
                <w:rFonts w:ascii="Book Antiqua" w:hAnsi="Book Antiqua" w:cstheme="majorBidi"/>
              </w:rPr>
              <w:t>(ELI-00074)</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w:t>
            </w:r>
          </w:p>
          <w:p w:rsidR="007A68E5" w:rsidRPr="005E3725" w:rsidRDefault="007A68E5" w:rsidP="00146382">
            <w:pPr>
              <w:rPr>
                <w:rFonts w:ascii="Book Antiqua" w:hAnsi="Book Antiqua" w:cstheme="majorBidi"/>
              </w:rPr>
            </w:pPr>
            <w:r w:rsidRPr="005E3725">
              <w:rPr>
                <w:rFonts w:ascii="Book Antiqua" w:hAnsi="Book Antiqua" w:cstheme="majorBidi"/>
              </w:rPr>
              <w:t>M/s BrosMed Medical B.V. Hogebrinkerweg 31 3871KM Hoevelaken, The Netherlands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BrosMed Medical Co., Ltd., 3F, 15</w:t>
            </w:r>
            <w:r w:rsidRPr="005E3725">
              <w:rPr>
                <w:rFonts w:ascii="Book Antiqua" w:hAnsi="Book Antiqua" w:cstheme="majorBidi"/>
                <w:vertAlign w:val="superscript"/>
              </w:rPr>
              <w:t>th</w:t>
            </w:r>
            <w:r w:rsidRPr="005E3725">
              <w:rPr>
                <w:rFonts w:ascii="Book Antiqua" w:hAnsi="Book Antiqua" w:cstheme="majorBidi"/>
              </w:rPr>
              <w:t xml:space="preserve"> Building, SMEs Venture Park, SongShan Lake Hi-Tech Industrial Development Zone, Dongguan City, Guangdong Province, China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The Netherlands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20-10-2023)</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Apollo Balloon Dilatation Catheter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 Years</w:t>
            </w:r>
          </w:p>
          <w:p w:rsidR="007A68E5" w:rsidRPr="005E3725" w:rsidRDefault="007A68E5" w:rsidP="00146382">
            <w:pPr>
              <w:rPr>
                <w:rFonts w:ascii="Book Antiqua" w:hAnsi="Book Antiqua" w:cstheme="majorBidi"/>
              </w:rPr>
            </w:pPr>
          </w:p>
          <w:p w:rsidR="007A68E5" w:rsidRPr="005E3725" w:rsidRDefault="007A68E5" w:rsidP="00146382">
            <w:pPr>
              <w:pStyle w:val="NoSpacing"/>
              <w:rPr>
                <w:rFonts w:ascii="Book Antiqua" w:hAnsi="Book Antiqua"/>
              </w:rPr>
            </w:pPr>
            <w:r w:rsidRPr="005E3725">
              <w:rPr>
                <w:rFonts w:ascii="Book Antiqua" w:hAnsi="Book Antiqua"/>
              </w:rPr>
              <w:t>802-2008   802-2010</w:t>
            </w:r>
          </w:p>
          <w:p w:rsidR="007A68E5" w:rsidRPr="005E3725" w:rsidRDefault="007A68E5" w:rsidP="00146382">
            <w:pPr>
              <w:pStyle w:val="NoSpacing"/>
              <w:rPr>
                <w:rFonts w:ascii="Book Antiqua" w:hAnsi="Book Antiqua"/>
              </w:rPr>
            </w:pPr>
            <w:r w:rsidRPr="005E3725">
              <w:rPr>
                <w:rFonts w:ascii="Book Antiqua" w:hAnsi="Book Antiqua"/>
              </w:rPr>
              <w:t>802-2012   802-2015</w:t>
            </w:r>
          </w:p>
          <w:p w:rsidR="007A68E5" w:rsidRPr="005E3725" w:rsidRDefault="007A68E5" w:rsidP="00146382">
            <w:pPr>
              <w:pStyle w:val="NoSpacing"/>
              <w:rPr>
                <w:rFonts w:ascii="Book Antiqua" w:hAnsi="Book Antiqua"/>
              </w:rPr>
            </w:pPr>
            <w:r w:rsidRPr="005E3725">
              <w:rPr>
                <w:rFonts w:ascii="Book Antiqua" w:hAnsi="Book Antiqua"/>
              </w:rPr>
              <w:t>802-2018   802-2208</w:t>
            </w:r>
          </w:p>
          <w:p w:rsidR="007A68E5" w:rsidRPr="005E3725" w:rsidRDefault="007A68E5" w:rsidP="00146382">
            <w:pPr>
              <w:pStyle w:val="NoSpacing"/>
              <w:rPr>
                <w:rFonts w:ascii="Book Antiqua" w:hAnsi="Book Antiqua"/>
              </w:rPr>
            </w:pPr>
            <w:r w:rsidRPr="005E3725">
              <w:rPr>
                <w:rFonts w:ascii="Book Antiqua" w:hAnsi="Book Antiqua"/>
              </w:rPr>
              <w:t>802-2210   802-2212</w:t>
            </w:r>
          </w:p>
          <w:p w:rsidR="007A68E5" w:rsidRPr="005E3725" w:rsidRDefault="007A68E5" w:rsidP="00146382">
            <w:pPr>
              <w:pStyle w:val="NoSpacing"/>
              <w:rPr>
                <w:rFonts w:ascii="Book Antiqua" w:hAnsi="Book Antiqua"/>
              </w:rPr>
            </w:pPr>
            <w:r w:rsidRPr="005E3725">
              <w:rPr>
                <w:rFonts w:ascii="Book Antiqua" w:hAnsi="Book Antiqua"/>
              </w:rPr>
              <w:t>802-2215   802-2218</w:t>
            </w:r>
          </w:p>
          <w:p w:rsidR="007A68E5" w:rsidRPr="005E3725" w:rsidRDefault="007A68E5" w:rsidP="00146382">
            <w:pPr>
              <w:pStyle w:val="NoSpacing"/>
              <w:rPr>
                <w:rFonts w:ascii="Book Antiqua" w:hAnsi="Book Antiqua"/>
              </w:rPr>
            </w:pPr>
            <w:r w:rsidRPr="005E3725">
              <w:rPr>
                <w:rFonts w:ascii="Book Antiqua" w:hAnsi="Book Antiqua"/>
              </w:rPr>
              <w:t>802-2508   802-2510</w:t>
            </w:r>
          </w:p>
          <w:p w:rsidR="007A68E5" w:rsidRPr="005E3725" w:rsidRDefault="007A68E5" w:rsidP="00146382">
            <w:pPr>
              <w:pStyle w:val="NoSpacing"/>
              <w:rPr>
                <w:rFonts w:ascii="Book Antiqua" w:hAnsi="Book Antiqua"/>
              </w:rPr>
            </w:pPr>
            <w:r w:rsidRPr="005E3725">
              <w:rPr>
                <w:rFonts w:ascii="Book Antiqua" w:hAnsi="Book Antiqua"/>
              </w:rPr>
              <w:t>802-2512   802-2515</w:t>
            </w:r>
          </w:p>
          <w:p w:rsidR="007A68E5" w:rsidRPr="005E3725" w:rsidRDefault="007A68E5" w:rsidP="00146382">
            <w:pPr>
              <w:pStyle w:val="NoSpacing"/>
              <w:rPr>
                <w:rFonts w:ascii="Book Antiqua" w:hAnsi="Book Antiqua"/>
              </w:rPr>
            </w:pPr>
            <w:r w:rsidRPr="005E3725">
              <w:rPr>
                <w:rFonts w:ascii="Book Antiqua" w:hAnsi="Book Antiqua"/>
              </w:rPr>
              <w:t>802-2518   802-2708</w:t>
            </w:r>
          </w:p>
          <w:p w:rsidR="007A68E5" w:rsidRPr="005E3725" w:rsidRDefault="007A68E5" w:rsidP="00146382">
            <w:pPr>
              <w:pStyle w:val="NoSpacing"/>
              <w:rPr>
                <w:rFonts w:ascii="Book Antiqua" w:hAnsi="Book Antiqua"/>
              </w:rPr>
            </w:pPr>
            <w:r w:rsidRPr="005E3725">
              <w:rPr>
                <w:rFonts w:ascii="Book Antiqua" w:hAnsi="Book Antiqua"/>
              </w:rPr>
              <w:t>802-2710   802-2712</w:t>
            </w:r>
          </w:p>
          <w:p w:rsidR="007A68E5" w:rsidRPr="005E3725" w:rsidRDefault="007A68E5" w:rsidP="00146382">
            <w:pPr>
              <w:pStyle w:val="NoSpacing"/>
              <w:rPr>
                <w:rFonts w:ascii="Book Antiqua" w:hAnsi="Book Antiqua"/>
              </w:rPr>
            </w:pPr>
            <w:r w:rsidRPr="005E3725">
              <w:rPr>
                <w:rFonts w:ascii="Book Antiqua" w:hAnsi="Book Antiqua"/>
              </w:rPr>
              <w:t>802-2715   802-2718</w:t>
            </w:r>
          </w:p>
          <w:p w:rsidR="007A68E5" w:rsidRPr="005E3725" w:rsidRDefault="007A68E5" w:rsidP="00146382">
            <w:pPr>
              <w:pStyle w:val="NoSpacing"/>
              <w:rPr>
                <w:rFonts w:ascii="Book Antiqua" w:hAnsi="Book Antiqua"/>
              </w:rPr>
            </w:pPr>
            <w:r w:rsidRPr="005E3725">
              <w:rPr>
                <w:rFonts w:ascii="Book Antiqua" w:hAnsi="Book Antiqua"/>
              </w:rPr>
              <w:t>802-3008   802-3010</w:t>
            </w:r>
          </w:p>
          <w:p w:rsidR="007A68E5" w:rsidRPr="005E3725" w:rsidRDefault="007A68E5" w:rsidP="00146382">
            <w:pPr>
              <w:pStyle w:val="NoSpacing"/>
              <w:rPr>
                <w:rFonts w:ascii="Book Antiqua" w:hAnsi="Book Antiqua"/>
              </w:rPr>
            </w:pPr>
            <w:r w:rsidRPr="005E3725">
              <w:rPr>
                <w:rFonts w:ascii="Book Antiqua" w:hAnsi="Book Antiqua"/>
              </w:rPr>
              <w:t>802-3012   802-3015</w:t>
            </w:r>
          </w:p>
          <w:p w:rsidR="007A68E5" w:rsidRPr="005E3725" w:rsidRDefault="007A68E5" w:rsidP="00146382">
            <w:pPr>
              <w:pStyle w:val="NoSpacing"/>
              <w:rPr>
                <w:rFonts w:ascii="Book Antiqua" w:hAnsi="Book Antiqua"/>
              </w:rPr>
            </w:pPr>
            <w:r w:rsidRPr="005E3725">
              <w:rPr>
                <w:rFonts w:ascii="Book Antiqua" w:hAnsi="Book Antiqua"/>
              </w:rPr>
              <w:t>802-3018   802-3208</w:t>
            </w:r>
          </w:p>
          <w:p w:rsidR="007A68E5" w:rsidRPr="005E3725" w:rsidRDefault="007A68E5" w:rsidP="00146382">
            <w:pPr>
              <w:pStyle w:val="NoSpacing"/>
              <w:rPr>
                <w:rFonts w:ascii="Book Antiqua" w:hAnsi="Book Antiqua"/>
              </w:rPr>
            </w:pPr>
            <w:r w:rsidRPr="005E3725">
              <w:rPr>
                <w:rFonts w:ascii="Book Antiqua" w:hAnsi="Book Antiqua"/>
              </w:rPr>
              <w:t>802-3210   802-3212</w:t>
            </w:r>
          </w:p>
          <w:p w:rsidR="007A68E5" w:rsidRPr="005E3725" w:rsidRDefault="007A68E5" w:rsidP="00146382">
            <w:pPr>
              <w:pStyle w:val="NoSpacing"/>
              <w:rPr>
                <w:rFonts w:ascii="Book Antiqua" w:hAnsi="Book Antiqua"/>
              </w:rPr>
            </w:pPr>
            <w:r w:rsidRPr="005E3725">
              <w:rPr>
                <w:rFonts w:ascii="Book Antiqua" w:hAnsi="Book Antiqua"/>
              </w:rPr>
              <w:t>802-3215   802-3218</w:t>
            </w:r>
          </w:p>
          <w:p w:rsidR="007A68E5" w:rsidRPr="005E3725" w:rsidRDefault="007A68E5" w:rsidP="00146382">
            <w:pPr>
              <w:pStyle w:val="NoSpacing"/>
              <w:rPr>
                <w:rFonts w:ascii="Book Antiqua" w:hAnsi="Book Antiqua"/>
              </w:rPr>
            </w:pPr>
            <w:r w:rsidRPr="005E3725">
              <w:rPr>
                <w:rFonts w:ascii="Book Antiqua" w:hAnsi="Book Antiqua"/>
              </w:rPr>
              <w:t>802-3508</w:t>
            </w:r>
          </w:p>
          <w:p w:rsidR="007A68E5" w:rsidRPr="005E3725" w:rsidRDefault="007A68E5" w:rsidP="00146382">
            <w:pPr>
              <w:pStyle w:val="NoSpacing"/>
              <w:rPr>
                <w:rFonts w:ascii="Book Antiqua" w:hAnsi="Book Antiqua"/>
              </w:rPr>
            </w:pPr>
            <w:r w:rsidRPr="005E3725">
              <w:rPr>
                <w:rFonts w:ascii="Book Antiqua" w:hAnsi="Book Antiqua"/>
              </w:rPr>
              <w:t>802-3510</w:t>
            </w:r>
          </w:p>
          <w:p w:rsidR="007A68E5" w:rsidRPr="005E3725" w:rsidRDefault="007A68E5" w:rsidP="00146382">
            <w:pPr>
              <w:pStyle w:val="NoSpacing"/>
              <w:rPr>
                <w:rFonts w:ascii="Book Antiqua" w:hAnsi="Book Antiqua"/>
              </w:rPr>
            </w:pPr>
            <w:r w:rsidRPr="005E3725">
              <w:rPr>
                <w:rFonts w:ascii="Book Antiqua" w:hAnsi="Book Antiqua"/>
              </w:rPr>
              <w:t>802-3512</w:t>
            </w:r>
          </w:p>
          <w:p w:rsidR="007A68E5" w:rsidRPr="005E3725" w:rsidRDefault="007A68E5" w:rsidP="00146382">
            <w:pPr>
              <w:pStyle w:val="NoSpacing"/>
              <w:rPr>
                <w:rFonts w:ascii="Book Antiqua" w:hAnsi="Book Antiqua"/>
              </w:rPr>
            </w:pPr>
            <w:r w:rsidRPr="005E3725">
              <w:rPr>
                <w:rFonts w:ascii="Book Antiqua" w:hAnsi="Book Antiqua"/>
              </w:rPr>
              <w:t>802-3515</w:t>
            </w:r>
          </w:p>
          <w:p w:rsidR="007A68E5" w:rsidRPr="005E3725" w:rsidRDefault="007A68E5" w:rsidP="00146382">
            <w:pPr>
              <w:pStyle w:val="NoSpacing"/>
              <w:rPr>
                <w:rFonts w:ascii="Book Antiqua" w:hAnsi="Book Antiqua"/>
              </w:rPr>
            </w:pPr>
            <w:r w:rsidRPr="005E3725">
              <w:rPr>
                <w:rFonts w:ascii="Book Antiqua" w:hAnsi="Book Antiqua"/>
              </w:rPr>
              <w:t>802-3518</w:t>
            </w:r>
          </w:p>
          <w:p w:rsidR="007A68E5" w:rsidRPr="005E3725" w:rsidRDefault="007A68E5" w:rsidP="00146382">
            <w:pPr>
              <w:pStyle w:val="NoSpacing"/>
              <w:rPr>
                <w:rFonts w:ascii="Book Antiqua" w:hAnsi="Book Antiqua"/>
              </w:rPr>
            </w:pPr>
            <w:r w:rsidRPr="005E3725">
              <w:rPr>
                <w:rFonts w:ascii="Book Antiqua" w:hAnsi="Book Antiqua"/>
              </w:rPr>
              <w:t>802-3708</w:t>
            </w:r>
          </w:p>
          <w:p w:rsidR="007A68E5" w:rsidRPr="005E3725" w:rsidRDefault="007A68E5" w:rsidP="00146382">
            <w:pPr>
              <w:pStyle w:val="NoSpacing"/>
              <w:rPr>
                <w:rFonts w:ascii="Book Antiqua" w:hAnsi="Book Antiqua"/>
              </w:rPr>
            </w:pPr>
            <w:r w:rsidRPr="005E3725">
              <w:rPr>
                <w:rFonts w:ascii="Book Antiqua" w:hAnsi="Book Antiqua"/>
              </w:rPr>
              <w:t>802-3710</w:t>
            </w:r>
          </w:p>
          <w:p w:rsidR="007A68E5" w:rsidRPr="005E3725" w:rsidRDefault="007A68E5" w:rsidP="00146382">
            <w:pPr>
              <w:pStyle w:val="NoSpacing"/>
              <w:rPr>
                <w:rFonts w:ascii="Book Antiqua" w:hAnsi="Book Antiqua"/>
              </w:rPr>
            </w:pPr>
            <w:r w:rsidRPr="005E3725">
              <w:rPr>
                <w:rFonts w:ascii="Book Antiqua" w:hAnsi="Book Antiqua"/>
              </w:rPr>
              <w:t>802-3712</w:t>
            </w:r>
          </w:p>
          <w:p w:rsidR="007A68E5" w:rsidRPr="005E3725" w:rsidRDefault="007A68E5" w:rsidP="00146382">
            <w:pPr>
              <w:pStyle w:val="NoSpacing"/>
              <w:rPr>
                <w:rFonts w:ascii="Book Antiqua" w:hAnsi="Book Antiqua"/>
              </w:rPr>
            </w:pPr>
            <w:r w:rsidRPr="005E3725">
              <w:rPr>
                <w:rFonts w:ascii="Book Antiqua" w:hAnsi="Book Antiqua"/>
              </w:rPr>
              <w:t>802-3715</w:t>
            </w:r>
          </w:p>
          <w:p w:rsidR="007A68E5" w:rsidRPr="005E3725" w:rsidRDefault="007A68E5" w:rsidP="00146382">
            <w:pPr>
              <w:pStyle w:val="NoSpacing"/>
              <w:rPr>
                <w:rFonts w:ascii="Book Antiqua" w:hAnsi="Book Antiqua"/>
              </w:rPr>
            </w:pPr>
            <w:r w:rsidRPr="005E3725">
              <w:rPr>
                <w:rFonts w:ascii="Book Antiqua" w:hAnsi="Book Antiqua"/>
              </w:rPr>
              <w:t>802-3718</w:t>
            </w:r>
          </w:p>
          <w:p w:rsidR="007A68E5" w:rsidRPr="005E3725" w:rsidRDefault="007A68E5" w:rsidP="00146382">
            <w:pPr>
              <w:pStyle w:val="NoSpacing"/>
              <w:rPr>
                <w:rFonts w:ascii="Book Antiqua" w:hAnsi="Book Antiqua"/>
              </w:rPr>
            </w:pPr>
            <w:r w:rsidRPr="005E3725">
              <w:rPr>
                <w:rFonts w:ascii="Book Antiqua" w:hAnsi="Book Antiqua"/>
              </w:rPr>
              <w:t>802-4008</w:t>
            </w:r>
          </w:p>
          <w:p w:rsidR="007A68E5" w:rsidRPr="005E3725" w:rsidRDefault="007A68E5" w:rsidP="00146382">
            <w:pPr>
              <w:pStyle w:val="NoSpacing"/>
              <w:rPr>
                <w:rFonts w:ascii="Book Antiqua" w:hAnsi="Book Antiqua"/>
              </w:rPr>
            </w:pPr>
            <w:r w:rsidRPr="005E3725">
              <w:rPr>
                <w:rFonts w:ascii="Book Antiqua" w:hAnsi="Book Antiqua"/>
              </w:rPr>
              <w:t>802-4010</w:t>
            </w:r>
          </w:p>
          <w:p w:rsidR="007A68E5" w:rsidRPr="005E3725" w:rsidRDefault="007A68E5" w:rsidP="00146382">
            <w:pPr>
              <w:pStyle w:val="NoSpacing"/>
              <w:rPr>
                <w:rFonts w:ascii="Book Antiqua" w:hAnsi="Book Antiqua"/>
              </w:rPr>
            </w:pPr>
            <w:r w:rsidRPr="005E3725">
              <w:rPr>
                <w:rFonts w:ascii="Book Antiqua" w:hAnsi="Book Antiqua"/>
              </w:rPr>
              <w:t>802-4012</w:t>
            </w:r>
          </w:p>
          <w:p w:rsidR="007A68E5" w:rsidRPr="005E3725" w:rsidRDefault="007A68E5" w:rsidP="00146382">
            <w:pPr>
              <w:pStyle w:val="NoSpacing"/>
              <w:rPr>
                <w:rFonts w:ascii="Book Antiqua" w:hAnsi="Book Antiqua"/>
              </w:rPr>
            </w:pPr>
            <w:r w:rsidRPr="005E3725">
              <w:rPr>
                <w:rFonts w:ascii="Book Antiqua" w:hAnsi="Book Antiqua"/>
              </w:rPr>
              <w:t>802-4015</w:t>
            </w:r>
          </w:p>
          <w:p w:rsidR="007A68E5" w:rsidRPr="005E3725" w:rsidRDefault="007A68E5" w:rsidP="00146382">
            <w:pPr>
              <w:pStyle w:val="NoSpacing"/>
              <w:rPr>
                <w:rFonts w:ascii="Book Antiqua" w:hAnsi="Book Antiqua"/>
              </w:rPr>
            </w:pPr>
            <w:r w:rsidRPr="005E3725">
              <w:rPr>
                <w:rFonts w:ascii="Book Antiqua" w:hAnsi="Book Antiqua"/>
              </w:rPr>
              <w:t>802-4018</w:t>
            </w:r>
          </w:p>
          <w:p w:rsidR="007A68E5" w:rsidRPr="005E3725" w:rsidRDefault="007A68E5" w:rsidP="00146382">
            <w:pPr>
              <w:pStyle w:val="NoSpacing"/>
              <w:rPr>
                <w:rFonts w:ascii="Book Antiqua" w:hAnsi="Book Antiqua"/>
              </w:rPr>
            </w:pPr>
            <w:r w:rsidRPr="005E3725">
              <w:rPr>
                <w:rFonts w:ascii="Book Antiqua" w:hAnsi="Book Antiqua"/>
              </w:rPr>
              <w:t>802-4508</w:t>
            </w:r>
          </w:p>
          <w:p w:rsidR="007A68E5" w:rsidRPr="005E3725" w:rsidRDefault="007A68E5" w:rsidP="00146382">
            <w:pPr>
              <w:pStyle w:val="NoSpacing"/>
              <w:rPr>
                <w:rFonts w:ascii="Book Antiqua" w:hAnsi="Book Antiqua"/>
              </w:rPr>
            </w:pPr>
            <w:r w:rsidRPr="005E3725">
              <w:rPr>
                <w:rFonts w:ascii="Book Antiqua" w:hAnsi="Book Antiqua"/>
              </w:rPr>
              <w:t>802-4510</w:t>
            </w:r>
          </w:p>
          <w:p w:rsidR="007A68E5" w:rsidRPr="005E3725" w:rsidRDefault="007A68E5" w:rsidP="00146382">
            <w:pPr>
              <w:pStyle w:val="NoSpacing"/>
              <w:rPr>
                <w:rFonts w:ascii="Book Antiqua" w:hAnsi="Book Antiqua"/>
              </w:rPr>
            </w:pPr>
            <w:r w:rsidRPr="005E3725">
              <w:rPr>
                <w:rFonts w:ascii="Book Antiqua" w:hAnsi="Book Antiqua"/>
              </w:rPr>
              <w:t>802-4512</w:t>
            </w:r>
          </w:p>
          <w:p w:rsidR="007A68E5" w:rsidRPr="005E3725" w:rsidRDefault="007A68E5" w:rsidP="00146382">
            <w:pPr>
              <w:pStyle w:val="NoSpacing"/>
              <w:rPr>
                <w:rFonts w:ascii="Book Antiqua" w:hAnsi="Book Antiqua"/>
              </w:rPr>
            </w:pPr>
            <w:r w:rsidRPr="005E3725">
              <w:rPr>
                <w:rFonts w:ascii="Book Antiqua" w:hAnsi="Book Antiqua"/>
              </w:rPr>
              <w:t>802-4515</w:t>
            </w:r>
          </w:p>
          <w:p w:rsidR="007A68E5" w:rsidRPr="005E3725" w:rsidRDefault="007A68E5" w:rsidP="00146382">
            <w:pPr>
              <w:pStyle w:val="NoSpacing"/>
              <w:rPr>
                <w:rFonts w:ascii="Book Antiqua" w:hAnsi="Book Antiqua"/>
              </w:rPr>
            </w:pPr>
            <w:r w:rsidRPr="005E3725">
              <w:rPr>
                <w:rFonts w:ascii="Book Antiqua" w:hAnsi="Book Antiqua"/>
              </w:rPr>
              <w:t>802-4518</w:t>
            </w:r>
          </w:p>
          <w:p w:rsidR="007A68E5" w:rsidRPr="005E3725" w:rsidRDefault="007A68E5" w:rsidP="00146382">
            <w:pPr>
              <w:pStyle w:val="NoSpacing"/>
              <w:rPr>
                <w:rFonts w:ascii="Book Antiqua" w:hAnsi="Book Antiqua"/>
              </w:rPr>
            </w:pPr>
            <w:r w:rsidRPr="005E3725">
              <w:rPr>
                <w:rFonts w:ascii="Book Antiqua" w:hAnsi="Book Antiqua"/>
              </w:rPr>
              <w:t>802-5008</w:t>
            </w:r>
          </w:p>
          <w:p w:rsidR="007A68E5" w:rsidRPr="005E3725" w:rsidRDefault="007A68E5" w:rsidP="00146382">
            <w:pPr>
              <w:pStyle w:val="NoSpacing"/>
              <w:rPr>
                <w:rFonts w:ascii="Book Antiqua" w:hAnsi="Book Antiqua"/>
              </w:rPr>
            </w:pPr>
            <w:r w:rsidRPr="005E3725">
              <w:rPr>
                <w:rFonts w:ascii="Book Antiqua" w:hAnsi="Book Antiqua"/>
              </w:rPr>
              <w:t>802-5010</w:t>
            </w:r>
          </w:p>
          <w:p w:rsidR="007A68E5" w:rsidRPr="005E3725" w:rsidRDefault="007A68E5" w:rsidP="00146382">
            <w:pPr>
              <w:pStyle w:val="NoSpacing"/>
              <w:rPr>
                <w:rFonts w:ascii="Book Antiqua" w:hAnsi="Book Antiqua"/>
              </w:rPr>
            </w:pPr>
            <w:r w:rsidRPr="005E3725">
              <w:rPr>
                <w:rFonts w:ascii="Book Antiqua" w:hAnsi="Book Antiqua"/>
              </w:rPr>
              <w:t>802-5012</w:t>
            </w:r>
          </w:p>
          <w:p w:rsidR="007A68E5" w:rsidRPr="005E3725" w:rsidRDefault="007A68E5" w:rsidP="00146382">
            <w:pPr>
              <w:pStyle w:val="NoSpacing"/>
              <w:rPr>
                <w:rFonts w:ascii="Book Antiqua" w:hAnsi="Book Antiqua"/>
              </w:rPr>
            </w:pPr>
            <w:r w:rsidRPr="005E3725">
              <w:rPr>
                <w:rFonts w:ascii="Book Antiqua" w:hAnsi="Book Antiqua"/>
              </w:rPr>
              <w:t>802-5015</w:t>
            </w:r>
          </w:p>
          <w:p w:rsidR="007A68E5" w:rsidRPr="005E3725" w:rsidRDefault="007A68E5" w:rsidP="00146382">
            <w:pPr>
              <w:pStyle w:val="NoSpacing"/>
              <w:rPr>
                <w:rFonts w:ascii="Book Antiqua" w:hAnsi="Book Antiqua"/>
              </w:rPr>
            </w:pPr>
            <w:r w:rsidRPr="005E3725">
              <w:rPr>
                <w:rFonts w:ascii="Book Antiqua" w:hAnsi="Book Antiqua"/>
              </w:rPr>
              <w:t>802-5018</w:t>
            </w:r>
          </w:p>
          <w:p w:rsidR="007A68E5" w:rsidRPr="005E3725" w:rsidRDefault="007A68E5" w:rsidP="00146382">
            <w:pPr>
              <w:pStyle w:val="NoSpacing"/>
              <w:rPr>
                <w:rFonts w:ascii="Book Antiqua" w:hAnsi="Book Antiqua"/>
              </w:rPr>
            </w:pPr>
          </w:p>
          <w:p w:rsidR="007A68E5" w:rsidRPr="005E3725" w:rsidRDefault="007A68E5" w:rsidP="00146382">
            <w:pPr>
              <w:pStyle w:val="NoSpacing"/>
              <w:rPr>
                <w:rFonts w:ascii="Book Antiqua" w:hAnsi="Book Antiqua"/>
              </w:rPr>
            </w:pPr>
            <w:r w:rsidRPr="005E3725">
              <w:rPr>
                <w:rFonts w:ascii="Book Antiqua" w:hAnsi="Book Antiqua"/>
              </w:rPr>
              <w:t xml:space="preserve">Fee: 50000/- </w:t>
            </w: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PTCA Coronary Dilatation Balloon Catheter</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Alliance Medical, 12-B, 1</w:t>
            </w:r>
            <w:r w:rsidRPr="005E3725">
              <w:rPr>
                <w:rFonts w:ascii="Book Antiqua" w:hAnsi="Book Antiqua" w:cstheme="majorBidi"/>
                <w:vertAlign w:val="superscript"/>
              </w:rPr>
              <w:t>st</w:t>
            </w:r>
            <w:r w:rsidRPr="005E3725">
              <w:rPr>
                <w:rFonts w:ascii="Book Antiqua" w:hAnsi="Book Antiqua" w:cstheme="majorBidi"/>
              </w:rPr>
              <w:t xml:space="preserve"> Floor, Agro Flats, Shadman, Lahore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(ELI-00147)</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Authorized Representative:</w:t>
            </w:r>
            <w:r w:rsidRPr="005E3725">
              <w:rPr>
                <w:rFonts w:ascii="Book Antiqua" w:hAnsi="Book Antiqua" w:cstheme="majorBidi"/>
                <w:b/>
                <w:bCs/>
              </w:rPr>
              <w:br/>
            </w:r>
            <w:r w:rsidRPr="005E3725">
              <w:rPr>
                <w:rFonts w:ascii="Book Antiqua" w:hAnsi="Book Antiqua" w:cstheme="majorBidi"/>
              </w:rPr>
              <w:t>M/s Shanghai International Holding Corp. GmbH (Europe) Eiffestrabe 80 20537 Hamburg, Germany</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Biosensors International Pte Ltd., 36 Jalan Tukang 619266, Singapore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Germany Issuance Date</w:t>
            </w:r>
          </w:p>
          <w:p w:rsidR="007A68E5" w:rsidRPr="005E3725" w:rsidRDefault="007A68E5" w:rsidP="00146382">
            <w:pPr>
              <w:rPr>
                <w:rFonts w:ascii="Book Antiqua" w:hAnsi="Book Antiqua" w:cstheme="majorBidi"/>
                <w:b/>
                <w:bCs/>
              </w:rPr>
            </w:pPr>
            <w:r w:rsidRPr="005E3725">
              <w:rPr>
                <w:rFonts w:ascii="Book Antiqua" w:hAnsi="Book Antiqua" w:cstheme="majorBidi"/>
              </w:rPr>
              <w:t>22-07-2018)</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Embolectomy Catheter</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B</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Model: EL1440, EL1480, EL14100, EL1540, EL1580, EL1640, EL1680, EL1740, EL1780, EL3260, EL3280, EL13340, EL3380</w:t>
            </w:r>
          </w:p>
          <w:p w:rsidR="007A68E5" w:rsidRPr="005E3725" w:rsidRDefault="007A68E5" w:rsidP="00146382">
            <w:pPr>
              <w:rPr>
                <w:rFonts w:ascii="Book Antiqua" w:hAnsi="Book Antiqua" w:cstheme="majorBidi"/>
              </w:rPr>
            </w:pP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Biosensors Embolectomy Catheter</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Authorized Representative:</w:t>
            </w:r>
            <w:r w:rsidRPr="005E3725">
              <w:rPr>
                <w:rFonts w:ascii="Book Antiqua" w:hAnsi="Book Antiqua" w:cstheme="majorBidi"/>
                <w:b/>
                <w:bCs/>
              </w:rPr>
              <w:br/>
            </w:r>
            <w:r w:rsidRPr="005E3725">
              <w:rPr>
                <w:rFonts w:ascii="Book Antiqua" w:hAnsi="Book Antiqua" w:cstheme="majorBidi"/>
              </w:rPr>
              <w:t>M/s Shanghai International Holding Corp. GmbH (Europe) Eiffestrabe 80 20537 Hamburg, Germany</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Biosensors International Pte Ltd., 36 Jalan Tukang 619266, Singapore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Germany Issuance Date</w:t>
            </w:r>
          </w:p>
          <w:p w:rsidR="007A68E5" w:rsidRPr="005E3725" w:rsidRDefault="007A68E5" w:rsidP="00146382">
            <w:pPr>
              <w:rPr>
                <w:rFonts w:ascii="Book Antiqua" w:hAnsi="Book Antiqua" w:cstheme="majorBidi"/>
                <w:b/>
                <w:bCs/>
              </w:rPr>
            </w:pPr>
            <w:r w:rsidRPr="005E3725">
              <w:rPr>
                <w:rFonts w:ascii="Book Antiqua" w:hAnsi="Book Antiqua" w:cstheme="majorBidi"/>
              </w:rPr>
              <w:t>22-07-2018)</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Pressure Monitoring Systems and Kits – Accutarans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B</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Model: </w:t>
            </w:r>
            <w:r w:rsidRPr="005E3725">
              <w:rPr>
                <w:rFonts w:ascii="Book Antiqua" w:hAnsi="Book Antiqua"/>
              </w:rPr>
              <w:t>AT 12-3, AT 24-30, AT 2448-3, AT 4812, AT 4812-3, AT 4812-30, AT 6008-3, AT 6012, AT 6012-3, AT 6024-30, AT 7212-3, AT 8004-30, AT 8006-3, AT 8008-3, AT 8406-3, AT2 2448-3, AT2 4812-3, AT2 6012-3, AT2 7212-3, AT2 8006-3, AT3 4812-3, AT3 6012-3, AT3 7212-3, AT BC-248A, AT2 BC-248A, AT2 BC 180-30, AT 2448-3-BP2, AT2 2448-3-BP2, AMT 12-3, AMT 24-30, AMT 2448-3, AMT 4812, AMT 4812-3, AMT 4812-30, AMT 6008-3, AMT 6012, AMT 6012-3, AMT 7212-3, AMT 8006-3, AMT 8008-3, AMT 8406-3, AT, AT-3, AT-30 AT 12-3, AT 24-30, AT 2448-3, AT 4812, AT 4812-3, AT 4812-30, AT 6008-3, AT 6012, AT 6012-3, AT 6024-30, AT 7212-3, AT 8004-30, AT 8006-3, AT 8008-3, AT 8406-3, AT2 2448-3, AT2 4812-3, AT2 6012-3, AT2 7212-3, AT2 8006-3, AT3 4812-3, AT3 6012-3, AT3 7212-3, AT BC-248A, AT2 BC-248A, AT2 BC 180-30, AT 2448-3-BP2, AT2 2448-3-BP2, AMT 12-3, AMT 24-30, AMT 2448-3, AMT 4812, AMT 4812-3, AMT 4812-30, AMT 6008-3, AMT 6012, AMT 6012-3, AMT 7212-3, AMT 8006-3, AMT 8008-3, AMT 8406-3, AT, AT-3, AT-30</w:t>
            </w:r>
          </w:p>
          <w:p w:rsidR="007A68E5" w:rsidRPr="005E3725" w:rsidRDefault="007A68E5" w:rsidP="00146382">
            <w:pPr>
              <w:rPr>
                <w:rFonts w:ascii="Book Antiqua" w:hAnsi="Book Antiqua" w:cstheme="majorBidi"/>
              </w:rPr>
            </w:pP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Blood Pressure Monitoring System (Pressure Transducer)</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Hospicare Systems, Mezzanine Floor, Rabbiya Garden, Block 3, MCHS, Shaheed-e-Millat Road, Karachi</w:t>
            </w:r>
          </w:p>
          <w:p w:rsidR="007A68E5" w:rsidRPr="005E3725" w:rsidRDefault="007A68E5" w:rsidP="00146382">
            <w:pPr>
              <w:rPr>
                <w:rFonts w:ascii="Book Antiqua" w:hAnsi="Book Antiqua" w:cstheme="majorBidi"/>
              </w:rPr>
            </w:pPr>
            <w:r w:rsidRPr="005E3725">
              <w:rPr>
                <w:rFonts w:ascii="Book Antiqua" w:hAnsi="Book Antiqua" w:cstheme="majorBidi"/>
              </w:rPr>
              <w:t>(ELI-00274)</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Grifols Diagnostic Solutions Inc., 4560 Horton St, Emerville, CA 94608, USA</w:t>
            </w:r>
          </w:p>
          <w:p w:rsidR="007A68E5" w:rsidRPr="005E3725" w:rsidRDefault="007A68E5" w:rsidP="00146382">
            <w:pPr>
              <w:rPr>
                <w:rFonts w:ascii="Book Antiqua" w:hAnsi="Book Antiqua" w:cstheme="majorBidi"/>
                <w:b/>
                <w:bCs/>
              </w:rPr>
            </w:pPr>
            <w:r w:rsidRPr="005E3725">
              <w:rPr>
                <w:rFonts w:ascii="Book Antiqua" w:hAnsi="Book Antiqua" w:cstheme="majorBidi"/>
                <w:b/>
              </w:rPr>
              <w:t>Manufacturing Site</w:t>
            </w:r>
            <w:r w:rsidRPr="005E3725">
              <w:rPr>
                <w:rFonts w:ascii="Book Antiqua" w:hAnsi="Book Antiqua" w:cstheme="majorBidi"/>
              </w:rPr>
              <w:t xml:space="preserve">: 10808 willow court, San zdiego, CA 92127, USA </w:t>
            </w:r>
          </w:p>
          <w:p w:rsidR="007A68E5" w:rsidRPr="005E3725" w:rsidRDefault="007A68E5" w:rsidP="00146382">
            <w:pPr>
              <w:rPr>
                <w:rFonts w:ascii="Book Antiqua" w:hAnsi="Book Antiqua" w:cstheme="majorBidi"/>
                <w:b/>
                <w:bCs/>
              </w:rPr>
            </w:pPr>
          </w:p>
          <w:p w:rsidR="007A68E5" w:rsidRPr="005E3725" w:rsidRDefault="007A68E5" w:rsidP="00146382">
            <w:pPr>
              <w:rPr>
                <w:rFonts w:ascii="Book Antiqua" w:hAnsi="Book Antiqua" w:cstheme="majorBidi"/>
              </w:rPr>
            </w:pPr>
            <w:r w:rsidRPr="005E3725">
              <w:rPr>
                <w:rFonts w:ascii="Book Antiqua" w:hAnsi="Book Antiqua" w:cstheme="majorBidi"/>
              </w:rPr>
              <w:t>(FSC USFDA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14-05-2020)</w:t>
            </w: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Procleix Ultrio Elite Assay (1000 and 5000 Test Kits)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50,000/-</w:t>
            </w:r>
          </w:p>
          <w:p w:rsidR="007A68E5" w:rsidRPr="005E3725" w:rsidRDefault="007A68E5" w:rsidP="00146382">
            <w:pPr>
              <w:rPr>
                <w:rFonts w:ascii="Book Antiqua" w:hAnsi="Book Antiqua" w:cstheme="majorBidi"/>
              </w:rPr>
            </w:pPr>
          </w:p>
          <w:p w:rsidR="007A68E5" w:rsidRPr="005E3725" w:rsidRDefault="007A68E5" w:rsidP="00146382">
            <w:pPr>
              <w:pStyle w:val="BodyText"/>
              <w:rPr>
                <w:rFonts w:ascii="Book Antiqua" w:hAnsi="Book Antiqua"/>
                <w:sz w:val="22"/>
                <w:szCs w:val="22"/>
              </w:rPr>
            </w:pPr>
            <w:r w:rsidRPr="005E3725">
              <w:rPr>
                <w:rFonts w:ascii="Book Antiqua" w:hAnsi="Book Antiqua"/>
                <w:sz w:val="22"/>
                <w:szCs w:val="22"/>
              </w:rPr>
              <w:t xml:space="preserve">REAGENTS: </w:t>
            </w:r>
          </w:p>
          <w:p w:rsidR="007A68E5" w:rsidRPr="005E3725" w:rsidRDefault="007A68E5" w:rsidP="00146382">
            <w:pPr>
              <w:pStyle w:val="BodyText"/>
              <w:rPr>
                <w:rFonts w:ascii="Book Antiqua" w:hAnsi="Book Antiqua"/>
                <w:sz w:val="22"/>
                <w:szCs w:val="22"/>
              </w:rPr>
            </w:pPr>
            <w:r w:rsidRPr="005E3725">
              <w:rPr>
                <w:rFonts w:ascii="Book Antiqua" w:hAnsi="Book Antiqua"/>
                <w:sz w:val="22"/>
                <w:szCs w:val="22"/>
              </w:rPr>
              <w:t xml:space="preserve">Procleix Ultrio Elite Assay Kits (Internal Control Reagent,Amplification Reagent, Enzyme Reagent, Probe Reagent, Target Capture Reagent, Selection Reagent); </w:t>
            </w:r>
          </w:p>
          <w:p w:rsidR="007A68E5" w:rsidRPr="005E3725" w:rsidRDefault="007A68E5" w:rsidP="00146382">
            <w:pPr>
              <w:pStyle w:val="BodyText"/>
              <w:rPr>
                <w:rFonts w:ascii="Book Antiqua" w:hAnsi="Book Antiqua"/>
                <w:sz w:val="22"/>
                <w:szCs w:val="22"/>
              </w:rPr>
            </w:pPr>
            <w:r w:rsidRPr="005E3725">
              <w:rPr>
                <w:rFonts w:ascii="Book Antiqua" w:hAnsi="Book Antiqua"/>
                <w:sz w:val="22"/>
                <w:szCs w:val="22"/>
              </w:rPr>
              <w:t xml:space="preserve">Procleix Ultrio Elite Assay Target Enhancer Reagent Kit (Target Enhancer Reagent): </w:t>
            </w:r>
          </w:p>
          <w:p w:rsidR="007A68E5" w:rsidRPr="005E3725" w:rsidRDefault="007A68E5" w:rsidP="00146382">
            <w:pPr>
              <w:pStyle w:val="BodyText"/>
              <w:rPr>
                <w:rFonts w:ascii="Book Antiqua" w:hAnsi="Book Antiqua"/>
                <w:sz w:val="22"/>
                <w:szCs w:val="22"/>
              </w:rPr>
            </w:pPr>
            <w:r w:rsidRPr="005E3725">
              <w:rPr>
                <w:rFonts w:ascii="Book Antiqua" w:hAnsi="Book Antiqua"/>
                <w:sz w:val="22"/>
                <w:szCs w:val="22"/>
              </w:rPr>
              <w:t xml:space="preserve">Procleix Ultrio Elite Assay Calibrators Kit (Negative Calibrator, HIV Positive Calibrator, HCV Positive Calibrator, HBV Positive Calibrator); </w:t>
            </w:r>
          </w:p>
          <w:p w:rsidR="007A68E5" w:rsidRPr="005E3725" w:rsidRDefault="007A68E5" w:rsidP="00146382">
            <w:pPr>
              <w:pStyle w:val="BodyText"/>
              <w:rPr>
                <w:rFonts w:ascii="Book Antiqua" w:hAnsi="Book Antiqua"/>
                <w:sz w:val="22"/>
                <w:szCs w:val="22"/>
              </w:rPr>
            </w:pPr>
            <w:r w:rsidRPr="005E3725">
              <w:rPr>
                <w:rFonts w:ascii="Book Antiqua" w:hAnsi="Book Antiqua"/>
                <w:sz w:val="22"/>
                <w:szCs w:val="22"/>
              </w:rPr>
              <w:t>Procleix Ultrio Elite Assay HIV, HCV, and HBV Discriminatory Probe Reagents Kit (HIV Discriminatory Probe Reagent, HCV Discriminatory Probe Reagent, HBV Discriminatory Probe Reagent);</w:t>
            </w:r>
          </w:p>
          <w:p w:rsidR="007A68E5" w:rsidRPr="005E3725" w:rsidRDefault="007A68E5" w:rsidP="00146382">
            <w:pPr>
              <w:pStyle w:val="BodyText"/>
              <w:rPr>
                <w:rFonts w:ascii="Book Antiqua" w:hAnsi="Book Antiqua"/>
                <w:sz w:val="22"/>
                <w:szCs w:val="22"/>
              </w:rPr>
            </w:pPr>
            <w:r w:rsidRPr="005E3725">
              <w:rPr>
                <w:rFonts w:ascii="Book Antiqua" w:hAnsi="Book Antiqua"/>
                <w:sz w:val="22"/>
                <w:szCs w:val="22"/>
              </w:rPr>
              <w:t xml:space="preserve">Procleix Assay Fluids Kit (Wash Solution, Oil, Buffer for Deactivation Fluid); </w:t>
            </w:r>
          </w:p>
          <w:p w:rsidR="007A68E5" w:rsidRPr="005E3725" w:rsidRDefault="007A68E5" w:rsidP="00146382">
            <w:pPr>
              <w:pStyle w:val="BodyText"/>
              <w:rPr>
                <w:rFonts w:ascii="Book Antiqua" w:hAnsi="Book Antiqua"/>
                <w:sz w:val="22"/>
                <w:szCs w:val="22"/>
              </w:rPr>
            </w:pPr>
            <w:r w:rsidRPr="005E3725">
              <w:rPr>
                <w:rFonts w:ascii="Book Antiqua" w:hAnsi="Book Antiqua"/>
                <w:sz w:val="22"/>
                <w:szCs w:val="22"/>
              </w:rPr>
              <w:t>Procleix Auto Detect Reagents Kit (Auto Detect 1, Auto Detect2);</w:t>
            </w:r>
          </w:p>
          <w:p w:rsidR="007A68E5" w:rsidRPr="005E3725" w:rsidRDefault="007A68E5" w:rsidP="00146382">
            <w:pPr>
              <w:pStyle w:val="BodyText"/>
              <w:rPr>
                <w:rFonts w:ascii="Book Antiqua" w:hAnsi="Book Antiqua"/>
                <w:w w:val="105"/>
                <w:sz w:val="22"/>
                <w:szCs w:val="22"/>
              </w:rPr>
            </w:pPr>
            <w:r w:rsidRPr="005E3725">
              <w:rPr>
                <w:rFonts w:ascii="Book Antiqua" w:hAnsi="Book Antiqua"/>
                <w:w w:val="105"/>
                <w:sz w:val="22"/>
                <w:szCs w:val="22"/>
              </w:rPr>
              <w:t>ProcleixUltrioEliteAssayNegativeCalibrators NegativeCalibrators;ProcleixUltrioEliteAssayPositive Calibrators.</w:t>
            </w: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Procleix Ultrio Elite Assay (Qualitative Test Kit)</w:t>
            </w:r>
          </w:p>
        </w:tc>
        <w:tc>
          <w:tcPr>
            <w:tcW w:w="1667" w:type="dxa"/>
            <w:gridSpan w:val="4"/>
            <w:shd w:val="clear" w:color="auto" w:fill="auto"/>
          </w:tcPr>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Approved.</w:t>
            </w:r>
          </w:p>
        </w:tc>
      </w:tr>
      <w:tr w:rsidR="007A68E5" w:rsidRPr="005E3725" w:rsidTr="004E1FD7">
        <w:trPr>
          <w:trHeight w:val="3112"/>
        </w:trPr>
        <w:tc>
          <w:tcPr>
            <w:tcW w:w="709" w:type="dxa"/>
            <w:vMerge w:val="restart"/>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vMerge w:val="restart"/>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M/s Intek Corporation, Office No. 30, Al Amin Plaza, The Mall, Rawalpindi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(ELI-00034)</w:t>
            </w:r>
          </w:p>
        </w:tc>
        <w:tc>
          <w:tcPr>
            <w:tcW w:w="1985" w:type="dxa"/>
            <w:gridSpan w:val="3"/>
            <w:vMerge w:val="restart"/>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w:t>
            </w:r>
            <w:r w:rsidRPr="005E3725">
              <w:rPr>
                <w:rFonts w:ascii="Book Antiqua" w:hAnsi="Book Antiqua" w:cstheme="majorBidi"/>
                <w:b/>
                <w:bCs/>
              </w:rPr>
              <w:br/>
            </w:r>
            <w:r w:rsidRPr="005E3725">
              <w:rPr>
                <w:rFonts w:ascii="Book Antiqua" w:hAnsi="Book Antiqua" w:cstheme="majorBidi"/>
              </w:rPr>
              <w:t>M/s Lepu Medical (Europe) Cooperatief UA Abe Lenstra Boulevard 36 8448 JB Heerenveen, The Netherlands</w:t>
            </w:r>
          </w:p>
          <w:p w:rsidR="007A68E5" w:rsidRPr="005E3725" w:rsidRDefault="007A68E5" w:rsidP="00146382">
            <w:pPr>
              <w:rPr>
                <w:rFonts w:ascii="Book Antiqua" w:hAnsi="Book Antiqua" w:cstheme="majorBidi"/>
              </w:rPr>
            </w:pPr>
            <w:r w:rsidRPr="005E3725">
              <w:rPr>
                <w:rFonts w:ascii="Book Antiqua" w:hAnsi="Book Antiqua" w:cstheme="majorBidi"/>
              </w:rPr>
              <w:br/>
            </w: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Shanghai Shape Memory Alloy Co., Ltd 1F and 5F, Tower 41, No. 258 Xinzhuan Development District Shanghai 201612, China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Netherlands Valid Till</w:t>
            </w:r>
          </w:p>
          <w:p w:rsidR="007A68E5" w:rsidRPr="005E3725" w:rsidRDefault="007A68E5" w:rsidP="00146382">
            <w:pPr>
              <w:rPr>
                <w:rFonts w:ascii="Book Antiqua" w:hAnsi="Book Antiqua" w:cstheme="majorBidi"/>
              </w:rPr>
            </w:pPr>
            <w:r w:rsidRPr="005E3725">
              <w:rPr>
                <w:rFonts w:ascii="Book Antiqua" w:hAnsi="Book Antiqua" w:cstheme="majorBidi"/>
              </w:rPr>
              <w:t>23-11-2021)</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p>
        </w:tc>
        <w:tc>
          <w:tcPr>
            <w:tcW w:w="2903"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MemoPart</w:t>
            </w:r>
            <w:r w:rsidRPr="005E3725">
              <w:rPr>
                <w:rFonts w:ascii="Book Antiqua" w:hAnsi="Book Antiqua" w:cstheme="majorBidi"/>
                <w:vertAlign w:val="superscript"/>
              </w:rPr>
              <w:t>TM</w:t>
            </w:r>
            <w:r w:rsidRPr="005E3725">
              <w:rPr>
                <w:rFonts w:ascii="Book Antiqua" w:hAnsi="Book Antiqua" w:cstheme="majorBidi"/>
              </w:rPr>
              <w:t xml:space="preserve"> Occluder Delivery System</w:t>
            </w:r>
          </w:p>
          <w:p w:rsidR="007A68E5" w:rsidRPr="005E3725" w:rsidRDefault="007A68E5" w:rsidP="00146382">
            <w:pPr>
              <w:spacing w:line="360" w:lineRule="auto"/>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50000/-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CA10F9">
            <w:pPr>
              <w:rPr>
                <w:rFonts w:ascii="Book Antiqua" w:hAnsi="Book Antiqua" w:cstheme="majorBidi"/>
              </w:rPr>
            </w:pPr>
            <w:r w:rsidRPr="005E3725">
              <w:rPr>
                <w:rFonts w:ascii="Book Antiqua" w:hAnsi="Book Antiqua" w:cstheme="majorBidi"/>
              </w:rPr>
              <w:t xml:space="preserve">Sizes: </w:t>
            </w:r>
          </w:p>
        </w:tc>
        <w:tc>
          <w:tcPr>
            <w:tcW w:w="1701"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Memopart</w:t>
            </w:r>
            <w:r w:rsidRPr="005E3725">
              <w:rPr>
                <w:rFonts w:ascii="Book Antiqua" w:hAnsi="Book Antiqua" w:cstheme="majorBidi"/>
                <w:vertAlign w:val="superscript"/>
              </w:rPr>
              <w:t>TM</w:t>
            </w:r>
            <w:r w:rsidRPr="005E3725">
              <w:rPr>
                <w:rFonts w:ascii="Book Antiqua" w:hAnsi="Book Antiqua" w:cstheme="majorBidi"/>
              </w:rPr>
              <w:t xml:space="preserve"> Delivery System</w:t>
            </w:r>
          </w:p>
        </w:tc>
        <w:tc>
          <w:tcPr>
            <w:tcW w:w="1667" w:type="dxa"/>
            <w:gridSpan w:val="4"/>
            <w:vMerge w:val="restart"/>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r w:rsidR="00EB77AF" w:rsidRPr="005E3725">
              <w:rPr>
                <w:rFonts w:ascii="Book Antiqua" w:hAnsi="Book Antiqua" w:cstheme="majorBidi"/>
                <w:b/>
                <w:bCs/>
              </w:rPr>
              <w:t xml:space="preserve"> </w:t>
            </w:r>
            <w:r w:rsidR="00EB77AF" w:rsidRPr="005E3725">
              <w:rPr>
                <w:rFonts w:ascii="Book Antiqua" w:hAnsi="Book Antiqua" w:cstheme="majorBidi"/>
              </w:rPr>
              <w:t>subject to the specifications / codes available on Free Sale Certificate of Netherland</w:t>
            </w:r>
            <w:r w:rsidRPr="005E3725">
              <w:rPr>
                <w:rFonts w:ascii="Book Antiqua" w:hAnsi="Book Antiqua" w:cstheme="majorBidi"/>
                <w:b/>
                <w:bCs/>
              </w:rPr>
              <w:t>.</w:t>
            </w:r>
          </w:p>
        </w:tc>
      </w:tr>
      <w:tr w:rsidR="007A68E5" w:rsidRPr="005E3725" w:rsidTr="004E1FD7">
        <w:trPr>
          <w:trHeight w:val="3111"/>
        </w:trPr>
        <w:tc>
          <w:tcPr>
            <w:tcW w:w="709" w:type="dxa"/>
            <w:vMerge/>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vMerge/>
            <w:shd w:val="clear" w:color="auto" w:fill="auto"/>
          </w:tcPr>
          <w:p w:rsidR="007A68E5" w:rsidRPr="005E3725" w:rsidRDefault="007A68E5" w:rsidP="00146382">
            <w:pPr>
              <w:rPr>
                <w:rFonts w:ascii="Book Antiqua" w:hAnsi="Book Antiqua" w:cstheme="majorBidi"/>
              </w:rPr>
            </w:pPr>
          </w:p>
        </w:tc>
        <w:tc>
          <w:tcPr>
            <w:tcW w:w="1985" w:type="dxa"/>
            <w:gridSpan w:val="3"/>
            <w:vMerge/>
            <w:shd w:val="clear" w:color="auto" w:fill="auto"/>
          </w:tcPr>
          <w:p w:rsidR="007A68E5" w:rsidRPr="005E3725" w:rsidRDefault="007A68E5" w:rsidP="00146382">
            <w:pPr>
              <w:rPr>
                <w:rFonts w:ascii="Book Antiqua" w:hAnsi="Book Antiqua" w:cstheme="majorBidi"/>
                <w:b/>
                <w:bCs/>
              </w:rPr>
            </w:pPr>
          </w:p>
        </w:tc>
        <w:tc>
          <w:tcPr>
            <w:tcW w:w="4604" w:type="dxa"/>
            <w:gridSpan w:val="8"/>
            <w:shd w:val="clear" w:color="auto" w:fill="auto"/>
          </w:tcPr>
          <w:p w:rsidR="007A68E5" w:rsidRPr="005E3725" w:rsidRDefault="007A68E5" w:rsidP="00CA10F9">
            <w:pPr>
              <w:rPr>
                <w:rFonts w:ascii="Book Antiqua" w:hAnsi="Book Antiqua" w:cstheme="majorBidi"/>
              </w:rPr>
            </w:pPr>
            <w:r w:rsidRPr="005E3725">
              <w:rPr>
                <w:rFonts w:ascii="Book Antiqua" w:hAnsi="Book Antiqua" w:cstheme="majorBidi"/>
              </w:rPr>
              <w:t>ODS-A-I-5F               ODS-P/V-II-5F</w:t>
            </w:r>
          </w:p>
          <w:p w:rsidR="007A68E5" w:rsidRPr="005E3725" w:rsidRDefault="007A68E5" w:rsidP="00CA10F9">
            <w:pPr>
              <w:rPr>
                <w:rFonts w:ascii="Book Antiqua" w:hAnsi="Book Antiqua" w:cstheme="majorBidi"/>
              </w:rPr>
            </w:pPr>
            <w:r w:rsidRPr="005E3725">
              <w:rPr>
                <w:rFonts w:ascii="Book Antiqua" w:hAnsi="Book Antiqua" w:cstheme="majorBidi"/>
              </w:rPr>
              <w:t>ODS-A-I-6F               ODS-P/V-II-6F</w:t>
            </w:r>
          </w:p>
          <w:p w:rsidR="007A68E5" w:rsidRPr="005E3725" w:rsidRDefault="007A68E5" w:rsidP="00CA10F9">
            <w:pPr>
              <w:rPr>
                <w:rFonts w:ascii="Book Antiqua" w:hAnsi="Book Antiqua" w:cstheme="majorBidi"/>
              </w:rPr>
            </w:pPr>
            <w:r w:rsidRPr="005E3725">
              <w:rPr>
                <w:rFonts w:ascii="Book Antiqua" w:hAnsi="Book Antiqua" w:cstheme="majorBidi"/>
              </w:rPr>
              <w:t>ODS-A-I-7F              ODS-P/V-II-7F</w:t>
            </w:r>
          </w:p>
          <w:p w:rsidR="007A68E5" w:rsidRPr="005E3725" w:rsidRDefault="007A68E5" w:rsidP="00CA10F9">
            <w:pPr>
              <w:rPr>
                <w:rFonts w:ascii="Book Antiqua" w:hAnsi="Book Antiqua" w:cstheme="majorBidi"/>
              </w:rPr>
            </w:pPr>
            <w:r w:rsidRPr="005E3725">
              <w:rPr>
                <w:rFonts w:ascii="Book Antiqua" w:hAnsi="Book Antiqua" w:cstheme="majorBidi"/>
              </w:rPr>
              <w:t>ODS-A-I-8F              ODS-P/V-II-8F</w:t>
            </w:r>
          </w:p>
          <w:p w:rsidR="007A68E5" w:rsidRPr="005E3725" w:rsidRDefault="007A68E5" w:rsidP="00CA10F9">
            <w:pPr>
              <w:rPr>
                <w:rFonts w:ascii="Book Antiqua" w:hAnsi="Book Antiqua" w:cstheme="majorBidi"/>
              </w:rPr>
            </w:pPr>
            <w:r w:rsidRPr="005E3725">
              <w:rPr>
                <w:rFonts w:ascii="Book Antiqua" w:hAnsi="Book Antiqua" w:cstheme="majorBidi"/>
              </w:rPr>
              <w:t>ODS-A-I-9F              ODS-P/V-II-9F</w:t>
            </w:r>
          </w:p>
          <w:p w:rsidR="007A68E5" w:rsidRPr="005E3725" w:rsidRDefault="007A68E5" w:rsidP="00CA10F9">
            <w:pPr>
              <w:rPr>
                <w:rFonts w:ascii="Book Antiqua" w:hAnsi="Book Antiqua" w:cstheme="majorBidi"/>
              </w:rPr>
            </w:pPr>
            <w:r w:rsidRPr="005E3725">
              <w:rPr>
                <w:rFonts w:ascii="Book Antiqua" w:hAnsi="Book Antiqua" w:cstheme="majorBidi"/>
              </w:rPr>
              <w:t>ODS-A-I-10F           ODS-P/V-II-10F</w:t>
            </w:r>
          </w:p>
          <w:p w:rsidR="007A68E5" w:rsidRPr="005E3725" w:rsidRDefault="007A68E5" w:rsidP="00CA10F9">
            <w:pPr>
              <w:rPr>
                <w:rFonts w:ascii="Book Antiqua" w:hAnsi="Book Antiqua" w:cstheme="majorBidi"/>
              </w:rPr>
            </w:pPr>
            <w:r w:rsidRPr="005E3725">
              <w:rPr>
                <w:rFonts w:ascii="Book Antiqua" w:hAnsi="Book Antiqua" w:cstheme="majorBidi"/>
              </w:rPr>
              <w:t>ODS-A-I-12F          ODS-P/V-II-12F</w:t>
            </w:r>
          </w:p>
          <w:p w:rsidR="007A68E5" w:rsidRPr="005E3725" w:rsidRDefault="007A68E5" w:rsidP="00CA10F9">
            <w:pPr>
              <w:rPr>
                <w:rFonts w:ascii="Book Antiqua" w:hAnsi="Book Antiqua" w:cstheme="majorBidi"/>
              </w:rPr>
            </w:pPr>
            <w:r w:rsidRPr="005E3725">
              <w:rPr>
                <w:rFonts w:ascii="Book Antiqua" w:hAnsi="Book Antiqua" w:cstheme="majorBidi"/>
              </w:rPr>
              <w:t>ODS-A-I-14F         ODS-P/V-II-14F</w:t>
            </w:r>
          </w:p>
          <w:p w:rsidR="007A68E5" w:rsidRPr="005E3725" w:rsidRDefault="007A68E5" w:rsidP="00CA10F9">
            <w:pPr>
              <w:rPr>
                <w:rFonts w:ascii="Book Antiqua" w:hAnsi="Book Antiqua" w:cstheme="majorBidi"/>
              </w:rPr>
            </w:pPr>
            <w:r w:rsidRPr="005E3725">
              <w:rPr>
                <w:rFonts w:ascii="Book Antiqua" w:hAnsi="Book Antiqua" w:cstheme="majorBidi"/>
              </w:rPr>
              <w:t>ODS-A-III-5F        ODS-P/V-IV-5F</w:t>
            </w:r>
          </w:p>
          <w:p w:rsidR="007A68E5" w:rsidRPr="005E3725" w:rsidRDefault="007A68E5" w:rsidP="00CA10F9">
            <w:pPr>
              <w:rPr>
                <w:rFonts w:ascii="Book Antiqua" w:hAnsi="Book Antiqua" w:cstheme="majorBidi"/>
              </w:rPr>
            </w:pPr>
            <w:r w:rsidRPr="005E3725">
              <w:rPr>
                <w:rFonts w:ascii="Book Antiqua" w:hAnsi="Book Antiqua" w:cstheme="majorBidi"/>
              </w:rPr>
              <w:t>ODS-A-III-6F           ODS-P/V-IV-6F</w:t>
            </w:r>
          </w:p>
          <w:p w:rsidR="007A68E5" w:rsidRPr="005E3725" w:rsidRDefault="007A68E5" w:rsidP="00CA10F9">
            <w:pPr>
              <w:rPr>
                <w:rFonts w:ascii="Book Antiqua" w:hAnsi="Book Antiqua" w:cstheme="majorBidi"/>
              </w:rPr>
            </w:pPr>
            <w:r w:rsidRPr="005E3725">
              <w:rPr>
                <w:rFonts w:ascii="Book Antiqua" w:hAnsi="Book Antiqua" w:cstheme="majorBidi"/>
              </w:rPr>
              <w:t>ODS-A-III-7F         ODS-P/V-IV-7F</w:t>
            </w:r>
          </w:p>
          <w:p w:rsidR="007A68E5" w:rsidRPr="005E3725" w:rsidRDefault="007A68E5" w:rsidP="00CA10F9">
            <w:pPr>
              <w:rPr>
                <w:rFonts w:ascii="Book Antiqua" w:hAnsi="Book Antiqua" w:cstheme="majorBidi"/>
              </w:rPr>
            </w:pPr>
            <w:r w:rsidRPr="005E3725">
              <w:rPr>
                <w:rFonts w:ascii="Book Antiqua" w:hAnsi="Book Antiqua" w:cstheme="majorBidi"/>
              </w:rPr>
              <w:t>ODS-A-III-8F          ODS-P/V-IV-8F</w:t>
            </w:r>
          </w:p>
          <w:p w:rsidR="007A68E5" w:rsidRPr="005E3725" w:rsidRDefault="007A68E5" w:rsidP="00CA10F9">
            <w:pPr>
              <w:rPr>
                <w:rFonts w:ascii="Book Antiqua" w:hAnsi="Book Antiqua" w:cstheme="majorBidi"/>
              </w:rPr>
            </w:pPr>
            <w:r w:rsidRPr="005E3725">
              <w:rPr>
                <w:rFonts w:ascii="Book Antiqua" w:hAnsi="Book Antiqua" w:cstheme="majorBidi"/>
              </w:rPr>
              <w:t>ODS-A-III-9F         ODS-P/V-IV-9F</w:t>
            </w:r>
          </w:p>
          <w:p w:rsidR="007A68E5" w:rsidRPr="005E3725" w:rsidRDefault="007A68E5" w:rsidP="00CA10F9">
            <w:pPr>
              <w:rPr>
                <w:rFonts w:ascii="Book Antiqua" w:hAnsi="Book Antiqua" w:cstheme="majorBidi"/>
              </w:rPr>
            </w:pPr>
            <w:r w:rsidRPr="005E3725">
              <w:rPr>
                <w:rFonts w:ascii="Book Antiqua" w:hAnsi="Book Antiqua" w:cstheme="majorBidi"/>
              </w:rPr>
              <w:t>ODS-A-III-10F      ODS-P/V-IV-10F</w:t>
            </w:r>
          </w:p>
          <w:p w:rsidR="007A68E5" w:rsidRPr="005E3725" w:rsidRDefault="007A68E5" w:rsidP="00CA10F9">
            <w:pPr>
              <w:rPr>
                <w:rFonts w:ascii="Book Antiqua" w:hAnsi="Book Antiqua" w:cstheme="majorBidi"/>
              </w:rPr>
            </w:pPr>
            <w:r w:rsidRPr="005E3725">
              <w:rPr>
                <w:rFonts w:ascii="Book Antiqua" w:hAnsi="Book Antiqua" w:cstheme="majorBidi"/>
              </w:rPr>
              <w:t>ODS-A-III-12F      ODS-P/V-IV-12F</w:t>
            </w:r>
          </w:p>
          <w:p w:rsidR="007A68E5" w:rsidRPr="005E3725" w:rsidRDefault="007A68E5" w:rsidP="00CA10F9">
            <w:pPr>
              <w:rPr>
                <w:rFonts w:ascii="Book Antiqua" w:hAnsi="Book Antiqua" w:cstheme="majorBidi"/>
              </w:rPr>
            </w:pPr>
            <w:r w:rsidRPr="005E3725">
              <w:rPr>
                <w:rFonts w:ascii="Book Antiqua" w:hAnsi="Book Antiqua" w:cstheme="majorBidi"/>
              </w:rPr>
              <w:t>ODS-A-III-14F        ODS-P/V-IV-14F</w:t>
            </w:r>
          </w:p>
          <w:p w:rsidR="007A68E5" w:rsidRPr="005E3725" w:rsidRDefault="007A68E5" w:rsidP="00CA10F9">
            <w:pPr>
              <w:rPr>
                <w:rFonts w:ascii="Book Antiqua" w:hAnsi="Book Antiqua" w:cstheme="majorBidi"/>
              </w:rPr>
            </w:pPr>
          </w:p>
        </w:tc>
        <w:tc>
          <w:tcPr>
            <w:tcW w:w="1667" w:type="dxa"/>
            <w:gridSpan w:val="4"/>
            <w:vMerge/>
            <w:shd w:val="clear" w:color="auto" w:fill="auto"/>
          </w:tcPr>
          <w:p w:rsidR="007A68E5" w:rsidRPr="005E3725" w:rsidRDefault="007A68E5" w:rsidP="00146382">
            <w:pPr>
              <w:rPr>
                <w:rFonts w:ascii="Book Antiqua" w:hAnsi="Book Antiqua" w:cstheme="majorBidi"/>
                <w:b/>
                <w:bCs/>
              </w:rPr>
            </w:pPr>
          </w:p>
        </w:tc>
      </w:tr>
      <w:tr w:rsidR="007A68E5" w:rsidRPr="005E3725" w:rsidTr="004E1FD7">
        <w:trPr>
          <w:trHeight w:val="3112"/>
        </w:trPr>
        <w:tc>
          <w:tcPr>
            <w:tcW w:w="709" w:type="dxa"/>
            <w:vMerge w:val="restart"/>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vMerge w:val="restart"/>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vMerge w:val="restart"/>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w:t>
            </w:r>
            <w:r w:rsidRPr="005E3725">
              <w:rPr>
                <w:rFonts w:ascii="Book Antiqua" w:hAnsi="Book Antiqua" w:cstheme="majorBidi"/>
                <w:b/>
                <w:bCs/>
              </w:rPr>
              <w:br/>
            </w:r>
            <w:r w:rsidRPr="005E3725">
              <w:rPr>
                <w:rFonts w:ascii="Book Antiqua" w:hAnsi="Book Antiqua" w:cstheme="majorBidi"/>
              </w:rPr>
              <w:t>M/s Lepu Medical (Europe) Cooperatief UA Abe Lenstra Boulevard 36 8448 JB Heerenveen, The Netherlands</w:t>
            </w:r>
          </w:p>
          <w:p w:rsidR="007A68E5" w:rsidRPr="005E3725" w:rsidRDefault="007A68E5" w:rsidP="00146382">
            <w:pPr>
              <w:rPr>
                <w:rFonts w:ascii="Book Antiqua" w:hAnsi="Book Antiqua" w:cstheme="majorBidi"/>
              </w:rPr>
            </w:pPr>
            <w:r w:rsidRPr="005E3725">
              <w:rPr>
                <w:rFonts w:ascii="Book Antiqua" w:hAnsi="Book Antiqua" w:cstheme="majorBidi"/>
              </w:rPr>
              <w:br/>
            </w: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Shanghai Shape Memory Alloy Co., Ltd 1F and 5F, Tower 41, No. 258 Xinzhuan Development District Shanghai 201612, China</w:t>
            </w:r>
          </w:p>
          <w:p w:rsidR="007A68E5" w:rsidRPr="005E3725" w:rsidRDefault="007A68E5" w:rsidP="00146382">
            <w:pPr>
              <w:rPr>
                <w:rFonts w:ascii="Book Antiqua" w:hAnsi="Book Antiqua" w:cstheme="majorBidi"/>
              </w:rPr>
            </w:pPr>
          </w:p>
          <w:p w:rsidR="007A68E5" w:rsidRPr="005E3725" w:rsidRDefault="007A68E5" w:rsidP="00710822">
            <w:pPr>
              <w:rPr>
                <w:rFonts w:ascii="Book Antiqua" w:hAnsi="Book Antiqua" w:cstheme="majorBidi"/>
              </w:rPr>
            </w:pPr>
            <w:r w:rsidRPr="005E3725">
              <w:rPr>
                <w:rFonts w:ascii="Book Antiqua" w:hAnsi="Book Antiqua" w:cstheme="majorBidi"/>
              </w:rPr>
              <w:t>(FSC  Netherlands Valid Till 23-11-2021)</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MemoPart</w:t>
            </w:r>
            <w:r w:rsidRPr="005E3725">
              <w:rPr>
                <w:rFonts w:ascii="Book Antiqua" w:hAnsi="Book Antiqua" w:cstheme="majorBidi"/>
                <w:vertAlign w:val="superscript"/>
              </w:rPr>
              <w:t>TM</w:t>
            </w:r>
            <w:r w:rsidRPr="005E3725">
              <w:rPr>
                <w:rFonts w:ascii="Book Antiqua" w:hAnsi="Book Antiqua" w:cstheme="majorBidi"/>
              </w:rPr>
              <w:t xml:space="preserve"> Patent Ductus Arterious (PDA) Occluder</w:t>
            </w:r>
          </w:p>
          <w:p w:rsidR="007A68E5" w:rsidRPr="005E3725" w:rsidRDefault="007A68E5" w:rsidP="00146382">
            <w:pPr>
              <w:spacing w:line="360" w:lineRule="auto"/>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Memopart</w:t>
            </w:r>
            <w:r w:rsidRPr="005E3725">
              <w:rPr>
                <w:rFonts w:ascii="Book Antiqua" w:hAnsi="Book Antiqua" w:cstheme="majorBidi"/>
                <w:vertAlign w:val="superscript"/>
              </w:rPr>
              <w:t>TM</w:t>
            </w:r>
            <w:r w:rsidRPr="005E3725">
              <w:rPr>
                <w:rFonts w:ascii="Book Antiqua" w:hAnsi="Book Antiqua" w:cstheme="majorBidi"/>
              </w:rPr>
              <w:t xml:space="preserve"> Occluder System</w:t>
            </w:r>
          </w:p>
        </w:tc>
        <w:tc>
          <w:tcPr>
            <w:tcW w:w="1667" w:type="dxa"/>
            <w:gridSpan w:val="4"/>
            <w:vMerge w:val="restart"/>
            <w:shd w:val="clear" w:color="auto" w:fill="auto"/>
          </w:tcPr>
          <w:p w:rsidR="007A68E5" w:rsidRPr="005E3725" w:rsidRDefault="00EB77AF"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the specifications / codes available on Free Sale Certificate of Netherland</w:t>
            </w:r>
            <w:r w:rsidRPr="005E3725">
              <w:rPr>
                <w:rFonts w:ascii="Book Antiqua" w:hAnsi="Book Antiqua" w:cstheme="majorBidi"/>
                <w:b/>
                <w:bCs/>
              </w:rPr>
              <w:t>.</w:t>
            </w:r>
          </w:p>
        </w:tc>
      </w:tr>
      <w:tr w:rsidR="007A68E5" w:rsidRPr="005E3725" w:rsidTr="004E1FD7">
        <w:trPr>
          <w:trHeight w:val="3111"/>
        </w:trPr>
        <w:tc>
          <w:tcPr>
            <w:tcW w:w="709" w:type="dxa"/>
            <w:vMerge/>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vMerge/>
            <w:shd w:val="clear" w:color="auto" w:fill="auto"/>
          </w:tcPr>
          <w:p w:rsidR="007A68E5" w:rsidRPr="005E3725" w:rsidRDefault="007A68E5" w:rsidP="00146382">
            <w:pPr>
              <w:rPr>
                <w:rFonts w:ascii="Book Antiqua" w:hAnsi="Book Antiqua" w:cstheme="majorBidi"/>
              </w:rPr>
            </w:pPr>
          </w:p>
        </w:tc>
        <w:tc>
          <w:tcPr>
            <w:tcW w:w="1985" w:type="dxa"/>
            <w:gridSpan w:val="3"/>
            <w:vMerge/>
            <w:shd w:val="clear" w:color="auto" w:fill="auto"/>
          </w:tcPr>
          <w:p w:rsidR="007A68E5" w:rsidRPr="005E3725" w:rsidRDefault="007A68E5" w:rsidP="00146382">
            <w:pPr>
              <w:rPr>
                <w:rFonts w:ascii="Book Antiqua" w:hAnsi="Book Antiqua" w:cstheme="majorBidi"/>
                <w:b/>
                <w:bCs/>
              </w:rPr>
            </w:pPr>
          </w:p>
        </w:tc>
        <w:tc>
          <w:tcPr>
            <w:tcW w:w="4604" w:type="dxa"/>
            <w:gridSpan w:val="8"/>
            <w:shd w:val="clear" w:color="auto" w:fill="auto"/>
          </w:tcPr>
          <w:p w:rsidR="007A68E5" w:rsidRPr="005E3725" w:rsidRDefault="007A68E5" w:rsidP="009C2F9D">
            <w:pPr>
              <w:rPr>
                <w:rFonts w:ascii="Book Antiqua" w:hAnsi="Book Antiqua" w:cstheme="majorBidi"/>
              </w:rPr>
            </w:pPr>
          </w:p>
          <w:p w:rsidR="007A68E5" w:rsidRPr="005E3725" w:rsidRDefault="007A68E5" w:rsidP="009C2F9D">
            <w:pPr>
              <w:rPr>
                <w:rFonts w:ascii="Book Antiqua" w:hAnsi="Book Antiqua" w:cstheme="majorBidi"/>
              </w:rPr>
            </w:pPr>
            <w:r w:rsidRPr="005E3725">
              <w:rPr>
                <w:rFonts w:ascii="Book Antiqua" w:hAnsi="Book Antiqua" w:cstheme="majorBidi"/>
              </w:rPr>
              <w:t>WBFDQ- II 06       WTWBFDQ- II 06</w:t>
            </w:r>
          </w:p>
          <w:p w:rsidR="007A68E5" w:rsidRPr="005E3725" w:rsidRDefault="007A68E5" w:rsidP="009C2F9D">
            <w:pPr>
              <w:rPr>
                <w:rFonts w:ascii="Book Antiqua" w:hAnsi="Book Antiqua" w:cstheme="majorBidi"/>
              </w:rPr>
            </w:pPr>
            <w:r w:rsidRPr="005E3725">
              <w:rPr>
                <w:rFonts w:ascii="Book Antiqua" w:hAnsi="Book Antiqua" w:cstheme="majorBidi"/>
              </w:rPr>
              <w:t>WBFDQ- II 08       WTWBFDQ- II 08</w:t>
            </w:r>
          </w:p>
          <w:p w:rsidR="007A68E5" w:rsidRPr="005E3725" w:rsidRDefault="007A68E5" w:rsidP="009C2F9D">
            <w:pPr>
              <w:rPr>
                <w:rFonts w:ascii="Book Antiqua" w:hAnsi="Book Antiqua" w:cstheme="majorBidi"/>
              </w:rPr>
            </w:pPr>
            <w:r w:rsidRPr="005E3725">
              <w:rPr>
                <w:rFonts w:ascii="Book Antiqua" w:hAnsi="Book Antiqua" w:cstheme="majorBidi"/>
              </w:rPr>
              <w:t>WBFDQ- II 10        WTWBFDQ- II 10</w:t>
            </w:r>
          </w:p>
          <w:p w:rsidR="007A68E5" w:rsidRPr="005E3725" w:rsidRDefault="007A68E5" w:rsidP="009C2F9D">
            <w:pPr>
              <w:rPr>
                <w:rFonts w:ascii="Book Antiqua" w:hAnsi="Book Antiqua" w:cstheme="majorBidi"/>
              </w:rPr>
            </w:pPr>
            <w:r w:rsidRPr="005E3725">
              <w:rPr>
                <w:rFonts w:ascii="Book Antiqua" w:hAnsi="Book Antiqua" w:cstheme="majorBidi"/>
              </w:rPr>
              <w:t>WBFDQ- II 12        WTWBFDQ- II 12</w:t>
            </w:r>
          </w:p>
          <w:p w:rsidR="007A68E5" w:rsidRPr="005E3725" w:rsidRDefault="007A68E5" w:rsidP="009C2F9D">
            <w:pPr>
              <w:rPr>
                <w:rFonts w:ascii="Book Antiqua" w:hAnsi="Book Antiqua" w:cstheme="majorBidi"/>
              </w:rPr>
            </w:pPr>
            <w:r w:rsidRPr="005E3725">
              <w:rPr>
                <w:rFonts w:ascii="Book Antiqua" w:hAnsi="Book Antiqua" w:cstheme="majorBidi"/>
              </w:rPr>
              <w:t>WBFDQ- II 14       WTWBFDQ- II 14</w:t>
            </w:r>
          </w:p>
          <w:p w:rsidR="007A68E5" w:rsidRPr="005E3725" w:rsidRDefault="007A68E5" w:rsidP="009C2F9D">
            <w:pPr>
              <w:rPr>
                <w:rFonts w:ascii="Book Antiqua" w:hAnsi="Book Antiqua" w:cstheme="majorBidi"/>
              </w:rPr>
            </w:pPr>
            <w:r w:rsidRPr="005E3725">
              <w:rPr>
                <w:rFonts w:ascii="Book Antiqua" w:hAnsi="Book Antiqua" w:cstheme="majorBidi"/>
              </w:rPr>
              <w:t>WBFDQ- II 16       WTWBFDQ- II 16</w:t>
            </w:r>
          </w:p>
          <w:p w:rsidR="007A68E5" w:rsidRPr="005E3725" w:rsidRDefault="007A68E5" w:rsidP="009C2F9D">
            <w:pPr>
              <w:rPr>
                <w:rFonts w:ascii="Book Antiqua" w:hAnsi="Book Antiqua" w:cstheme="majorBidi"/>
              </w:rPr>
            </w:pPr>
            <w:r w:rsidRPr="005E3725">
              <w:rPr>
                <w:rFonts w:ascii="Book Antiqua" w:hAnsi="Book Antiqua" w:cstheme="majorBidi"/>
              </w:rPr>
              <w:t>WBFDQ- II 18       WTWBFDQ- II 18</w:t>
            </w:r>
          </w:p>
          <w:p w:rsidR="007A68E5" w:rsidRPr="005E3725" w:rsidRDefault="007A68E5" w:rsidP="009C2F9D">
            <w:pPr>
              <w:rPr>
                <w:rFonts w:ascii="Book Antiqua" w:hAnsi="Book Antiqua" w:cstheme="majorBidi"/>
              </w:rPr>
            </w:pPr>
            <w:r w:rsidRPr="005E3725">
              <w:rPr>
                <w:rFonts w:ascii="Book Antiqua" w:hAnsi="Book Antiqua" w:cstheme="majorBidi"/>
              </w:rPr>
              <w:t>WBFDQ- II 20        WTWBFDQ- II 20</w:t>
            </w:r>
          </w:p>
          <w:p w:rsidR="007A68E5" w:rsidRPr="005E3725" w:rsidRDefault="007A68E5" w:rsidP="009C2F9D">
            <w:pPr>
              <w:rPr>
                <w:rFonts w:ascii="Book Antiqua" w:hAnsi="Book Antiqua" w:cstheme="majorBidi"/>
              </w:rPr>
            </w:pPr>
            <w:r w:rsidRPr="005E3725">
              <w:rPr>
                <w:rFonts w:ascii="Book Antiqua" w:hAnsi="Book Antiqua" w:cstheme="majorBidi"/>
              </w:rPr>
              <w:t>WBFDQ- II 22         WTWBFDQ- II 22</w:t>
            </w:r>
          </w:p>
          <w:p w:rsidR="007A68E5" w:rsidRPr="005E3725" w:rsidRDefault="007A68E5" w:rsidP="009C2F9D">
            <w:pPr>
              <w:rPr>
                <w:rFonts w:ascii="Book Antiqua" w:hAnsi="Book Antiqua" w:cstheme="majorBidi"/>
              </w:rPr>
            </w:pPr>
            <w:r w:rsidRPr="005E3725">
              <w:rPr>
                <w:rFonts w:ascii="Book Antiqua" w:hAnsi="Book Antiqua" w:cstheme="majorBidi"/>
              </w:rPr>
              <w:t>WBFDQ- I 04          WTWBFDQ- I 04</w:t>
            </w:r>
          </w:p>
          <w:p w:rsidR="007A68E5" w:rsidRPr="005E3725" w:rsidRDefault="007A68E5" w:rsidP="009C2F9D">
            <w:pPr>
              <w:rPr>
                <w:rFonts w:ascii="Book Antiqua" w:hAnsi="Book Antiqua" w:cstheme="majorBidi"/>
                <w:lang w:val="sv-SE"/>
              </w:rPr>
            </w:pPr>
            <w:r w:rsidRPr="005E3725">
              <w:rPr>
                <w:rFonts w:ascii="Book Antiqua" w:hAnsi="Book Antiqua" w:cstheme="majorBidi"/>
                <w:lang w:val="sv-SE"/>
              </w:rPr>
              <w:t>WBFDQ- I 05         WTWBFDQ- I 05</w:t>
            </w:r>
          </w:p>
          <w:p w:rsidR="007A68E5" w:rsidRPr="005E3725" w:rsidRDefault="007A68E5" w:rsidP="009C2F9D">
            <w:pPr>
              <w:rPr>
                <w:rFonts w:ascii="Book Antiqua" w:hAnsi="Book Antiqua" w:cstheme="majorBidi"/>
                <w:lang w:val="sv-SE"/>
              </w:rPr>
            </w:pPr>
            <w:r w:rsidRPr="005E3725">
              <w:rPr>
                <w:rFonts w:ascii="Book Antiqua" w:hAnsi="Book Antiqua" w:cstheme="majorBidi"/>
                <w:lang w:val="sv-SE"/>
              </w:rPr>
              <w:t>WBFDQ- I 06         WTWBFDQ- I 06</w:t>
            </w:r>
          </w:p>
          <w:p w:rsidR="007A68E5" w:rsidRPr="005E3725" w:rsidRDefault="007A68E5" w:rsidP="009C2F9D">
            <w:pPr>
              <w:rPr>
                <w:rFonts w:ascii="Book Antiqua" w:hAnsi="Book Antiqua" w:cstheme="majorBidi"/>
                <w:lang w:val="sv-SE"/>
              </w:rPr>
            </w:pPr>
            <w:r w:rsidRPr="005E3725">
              <w:rPr>
                <w:rFonts w:ascii="Book Antiqua" w:hAnsi="Book Antiqua" w:cstheme="majorBidi"/>
                <w:lang w:val="sv-SE"/>
              </w:rPr>
              <w:t>WBFDQ- I 07         WTWBFDQ- I 07</w:t>
            </w:r>
          </w:p>
          <w:p w:rsidR="007A68E5" w:rsidRPr="005E3725" w:rsidRDefault="007A68E5" w:rsidP="009C2F9D">
            <w:pPr>
              <w:rPr>
                <w:rFonts w:ascii="Book Antiqua" w:hAnsi="Book Antiqua" w:cstheme="majorBidi"/>
                <w:lang w:val="sv-SE"/>
              </w:rPr>
            </w:pPr>
            <w:r w:rsidRPr="005E3725">
              <w:rPr>
                <w:rFonts w:ascii="Book Antiqua" w:hAnsi="Book Antiqua" w:cstheme="majorBidi"/>
                <w:lang w:val="sv-SE"/>
              </w:rPr>
              <w:t>WBFDQ- I 08         WTWBFDQ- I 08</w:t>
            </w:r>
          </w:p>
          <w:p w:rsidR="007A68E5" w:rsidRPr="005E3725" w:rsidRDefault="007A68E5" w:rsidP="009C2F9D">
            <w:pPr>
              <w:rPr>
                <w:rFonts w:ascii="Book Antiqua" w:hAnsi="Book Antiqua" w:cstheme="majorBidi"/>
                <w:lang w:val="sv-SE"/>
              </w:rPr>
            </w:pPr>
            <w:r w:rsidRPr="005E3725">
              <w:rPr>
                <w:rFonts w:ascii="Book Antiqua" w:hAnsi="Book Antiqua" w:cstheme="majorBidi"/>
                <w:lang w:val="sv-SE"/>
              </w:rPr>
              <w:t>WBFDQ- I 09        WTWBFDQ- I 09</w:t>
            </w:r>
          </w:p>
          <w:p w:rsidR="007A68E5" w:rsidRPr="005E3725" w:rsidRDefault="007A68E5" w:rsidP="009C2F9D">
            <w:pPr>
              <w:rPr>
                <w:rFonts w:ascii="Book Antiqua" w:hAnsi="Book Antiqua" w:cstheme="majorBidi"/>
                <w:lang w:val="sv-SE"/>
              </w:rPr>
            </w:pPr>
            <w:r w:rsidRPr="005E3725">
              <w:rPr>
                <w:rFonts w:ascii="Book Antiqua" w:hAnsi="Book Antiqua" w:cstheme="majorBidi"/>
                <w:lang w:val="sv-SE"/>
              </w:rPr>
              <w:t>WBFDQ- I 10        WTWBFDQ- I 10</w:t>
            </w:r>
          </w:p>
          <w:p w:rsidR="007A68E5" w:rsidRPr="005E3725" w:rsidRDefault="007A68E5" w:rsidP="009C2F9D">
            <w:pPr>
              <w:rPr>
                <w:rFonts w:ascii="Book Antiqua" w:hAnsi="Book Antiqua" w:cstheme="majorBidi"/>
                <w:lang w:val="sv-SE"/>
              </w:rPr>
            </w:pPr>
            <w:r w:rsidRPr="005E3725">
              <w:rPr>
                <w:rFonts w:ascii="Book Antiqua" w:hAnsi="Book Antiqua" w:cstheme="majorBidi"/>
                <w:lang w:val="sv-SE"/>
              </w:rPr>
              <w:t>WBFDQ- I 11        WTWBFDQ- I 11</w:t>
            </w:r>
          </w:p>
          <w:p w:rsidR="007A68E5" w:rsidRPr="005E3725" w:rsidRDefault="007A68E5" w:rsidP="009C2F9D">
            <w:pPr>
              <w:rPr>
                <w:rFonts w:ascii="Book Antiqua" w:hAnsi="Book Antiqua" w:cstheme="majorBidi"/>
                <w:lang w:val="sv-SE"/>
              </w:rPr>
            </w:pPr>
            <w:r w:rsidRPr="005E3725">
              <w:rPr>
                <w:rFonts w:ascii="Book Antiqua" w:hAnsi="Book Antiqua" w:cstheme="majorBidi"/>
                <w:lang w:val="sv-SE"/>
              </w:rPr>
              <w:t>WBFDQ- I 12       WTWBFDQ- I 12</w:t>
            </w:r>
          </w:p>
          <w:p w:rsidR="007A68E5" w:rsidRPr="005E3725" w:rsidRDefault="007A68E5" w:rsidP="009C2F9D">
            <w:pPr>
              <w:rPr>
                <w:rFonts w:ascii="Book Antiqua" w:hAnsi="Book Antiqua" w:cstheme="majorBidi"/>
                <w:lang w:val="sv-SE"/>
              </w:rPr>
            </w:pPr>
            <w:r w:rsidRPr="005E3725">
              <w:rPr>
                <w:rFonts w:ascii="Book Antiqua" w:hAnsi="Book Antiqua" w:cstheme="majorBidi"/>
                <w:lang w:val="sv-SE"/>
              </w:rPr>
              <w:t>WBFDQ- I 13       WTWBFDQ- I 13</w:t>
            </w:r>
          </w:p>
          <w:p w:rsidR="007A68E5" w:rsidRPr="005E3725" w:rsidRDefault="007A68E5" w:rsidP="009C2F9D">
            <w:pPr>
              <w:rPr>
                <w:rFonts w:ascii="Book Antiqua" w:hAnsi="Book Antiqua" w:cstheme="majorBidi"/>
                <w:lang w:val="sv-SE"/>
              </w:rPr>
            </w:pPr>
            <w:r w:rsidRPr="005E3725">
              <w:rPr>
                <w:rFonts w:ascii="Book Antiqua" w:hAnsi="Book Antiqua" w:cstheme="majorBidi"/>
                <w:lang w:val="sv-SE"/>
              </w:rPr>
              <w:t>WBFDQ- I 14        WTWBFDQ- I 14</w:t>
            </w:r>
          </w:p>
          <w:p w:rsidR="007A68E5" w:rsidRPr="005E3725" w:rsidRDefault="007A68E5" w:rsidP="009C2F9D">
            <w:pPr>
              <w:rPr>
                <w:rFonts w:ascii="Book Antiqua" w:hAnsi="Book Antiqua" w:cstheme="majorBidi"/>
                <w:lang w:val="sv-SE"/>
              </w:rPr>
            </w:pPr>
            <w:r w:rsidRPr="005E3725">
              <w:rPr>
                <w:rFonts w:ascii="Book Antiqua" w:hAnsi="Book Antiqua" w:cstheme="majorBidi"/>
                <w:lang w:val="sv-SE"/>
              </w:rPr>
              <w:t>WBFDQ- I 16       WTWBFDQ- I 16</w:t>
            </w:r>
          </w:p>
          <w:p w:rsidR="007A68E5" w:rsidRPr="005E3725" w:rsidRDefault="007A68E5" w:rsidP="009C2F9D">
            <w:pPr>
              <w:rPr>
                <w:rFonts w:ascii="Book Antiqua" w:hAnsi="Book Antiqua" w:cstheme="majorBidi"/>
                <w:lang w:val="sv-SE"/>
              </w:rPr>
            </w:pPr>
            <w:r w:rsidRPr="005E3725">
              <w:rPr>
                <w:rFonts w:ascii="Book Antiqua" w:hAnsi="Book Antiqua" w:cstheme="majorBidi"/>
                <w:lang w:val="sv-SE"/>
              </w:rPr>
              <w:t>WBFDQ- I 18        WTWBFDQ- I 18</w:t>
            </w:r>
          </w:p>
          <w:p w:rsidR="007A68E5" w:rsidRPr="005E3725" w:rsidRDefault="007A68E5" w:rsidP="009C2F9D">
            <w:pPr>
              <w:rPr>
                <w:rFonts w:ascii="Book Antiqua" w:hAnsi="Book Antiqua" w:cstheme="majorBidi"/>
                <w:lang w:val="sv-SE"/>
              </w:rPr>
            </w:pPr>
            <w:r w:rsidRPr="005E3725">
              <w:rPr>
                <w:rFonts w:ascii="Book Antiqua" w:hAnsi="Book Antiqua" w:cstheme="majorBidi"/>
                <w:lang w:val="sv-SE"/>
              </w:rPr>
              <w:t>WBFDQ- I 20       WTWBFDQ- I 20</w:t>
            </w:r>
          </w:p>
          <w:p w:rsidR="007A68E5" w:rsidRPr="005E3725" w:rsidRDefault="007A68E5" w:rsidP="009C2F9D">
            <w:pPr>
              <w:rPr>
                <w:rFonts w:ascii="Book Antiqua" w:hAnsi="Book Antiqua" w:cstheme="majorBidi"/>
                <w:lang w:val="sv-SE"/>
              </w:rPr>
            </w:pPr>
            <w:r w:rsidRPr="005E3725">
              <w:rPr>
                <w:rFonts w:ascii="Book Antiqua" w:hAnsi="Book Antiqua" w:cstheme="majorBidi"/>
                <w:lang w:val="sv-SE"/>
              </w:rPr>
              <w:t>WBFDQ- I 22      WTWBFDQ- I 22</w:t>
            </w:r>
          </w:p>
        </w:tc>
        <w:tc>
          <w:tcPr>
            <w:tcW w:w="1667" w:type="dxa"/>
            <w:gridSpan w:val="4"/>
            <w:vMerge/>
            <w:shd w:val="clear" w:color="auto" w:fill="auto"/>
          </w:tcPr>
          <w:p w:rsidR="007A68E5" w:rsidRPr="005E3725" w:rsidRDefault="007A68E5" w:rsidP="00146382">
            <w:pPr>
              <w:rPr>
                <w:rFonts w:ascii="Book Antiqua" w:hAnsi="Book Antiqua" w:cstheme="majorBidi"/>
                <w:b/>
                <w:bCs/>
                <w:lang w:val="sv-SE"/>
              </w:rPr>
            </w:pP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lang w:val="sv-SE"/>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Atco Pharma International (Private) Limited, B-18, S.I.T.E., Karachi</w:t>
            </w:r>
          </w:p>
          <w:p w:rsidR="007A68E5" w:rsidRPr="005E3725" w:rsidRDefault="007A68E5" w:rsidP="00146382">
            <w:pPr>
              <w:rPr>
                <w:rFonts w:ascii="Book Antiqua" w:hAnsi="Book Antiqua" w:cstheme="majorBidi"/>
              </w:rPr>
            </w:pPr>
            <w:r w:rsidRPr="005E3725">
              <w:rPr>
                <w:rFonts w:ascii="Book Antiqua" w:hAnsi="Book Antiqua" w:cstheme="majorBidi"/>
              </w:rPr>
              <w:t>(ELI-00106)</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Manufactured By:</w:t>
            </w:r>
            <w:r w:rsidRPr="005E3725">
              <w:rPr>
                <w:rFonts w:ascii="Book Antiqua" w:hAnsi="Book Antiqua" w:cstheme="majorBidi"/>
                <w:b/>
                <w:bCs/>
              </w:rPr>
              <w:br/>
            </w:r>
            <w:r w:rsidRPr="005E3725">
              <w:rPr>
                <w:rFonts w:ascii="Book Antiqua" w:hAnsi="Book Antiqua" w:cstheme="majorBidi"/>
              </w:rPr>
              <w:t xml:space="preserve">M/s CID S.p.A Strade per Crescentino s/n, 13040 Saluggia (VC), Italy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Italy Issuance Date</w:t>
            </w:r>
          </w:p>
          <w:p w:rsidR="007A68E5" w:rsidRPr="005E3725" w:rsidRDefault="007A68E5" w:rsidP="00146382">
            <w:pPr>
              <w:rPr>
                <w:rFonts w:ascii="Book Antiqua" w:hAnsi="Book Antiqua" w:cstheme="majorBidi"/>
                <w:b/>
                <w:bCs/>
              </w:rPr>
            </w:pPr>
            <w:r w:rsidRPr="005E3725">
              <w:rPr>
                <w:rFonts w:ascii="Book Antiqua" w:hAnsi="Book Antiqua" w:cstheme="majorBidi"/>
              </w:rPr>
              <w:t>02-05-2018)</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Cre8 EVO Amphilimus Eluting Coronary Stent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Shelf Life: 24 Months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Stent Length (mm):</w:t>
            </w:r>
          </w:p>
          <w:p w:rsidR="007A68E5" w:rsidRPr="005E3725" w:rsidRDefault="007A68E5" w:rsidP="00146382">
            <w:pPr>
              <w:rPr>
                <w:rFonts w:ascii="Book Antiqua" w:hAnsi="Book Antiqua" w:cstheme="majorBidi"/>
              </w:rPr>
            </w:pPr>
            <w:r w:rsidRPr="005E3725">
              <w:rPr>
                <w:rFonts w:ascii="Book Antiqua" w:hAnsi="Book Antiqua" w:cstheme="majorBidi"/>
              </w:rPr>
              <w:t>9, 13,16,20,26,33,40 &amp; 46</w:t>
            </w:r>
          </w:p>
          <w:p w:rsidR="007A68E5" w:rsidRPr="005E3725" w:rsidRDefault="007A68E5" w:rsidP="00146382">
            <w:pPr>
              <w:rPr>
                <w:rFonts w:ascii="Book Antiqua" w:hAnsi="Book Antiqua" w:cstheme="majorBidi"/>
              </w:rPr>
            </w:pPr>
            <w:r w:rsidRPr="005E3725">
              <w:rPr>
                <w:rFonts w:ascii="Book Antiqua" w:hAnsi="Book Antiqua" w:cstheme="majorBidi"/>
              </w:rPr>
              <w:t>Stent Dia (mm):</w:t>
            </w:r>
          </w:p>
          <w:p w:rsidR="007A68E5" w:rsidRPr="005E3725" w:rsidRDefault="007A68E5" w:rsidP="00146382">
            <w:pPr>
              <w:rPr>
                <w:rFonts w:ascii="Book Antiqua" w:hAnsi="Book Antiqua" w:cstheme="majorBidi"/>
              </w:rPr>
            </w:pPr>
            <w:r w:rsidRPr="005E3725">
              <w:rPr>
                <w:rFonts w:ascii="Book Antiqua" w:hAnsi="Book Antiqua" w:cstheme="majorBidi"/>
              </w:rPr>
              <w:t>2.25, 2.25, 2.75, 3.00, 3.50, 4.00 &amp; 4.50</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Drug Eluting Stent</w:t>
            </w:r>
          </w:p>
        </w:tc>
        <w:tc>
          <w:tcPr>
            <w:tcW w:w="1667" w:type="dxa"/>
            <w:gridSpan w:val="4"/>
            <w:shd w:val="clear" w:color="auto" w:fill="auto"/>
          </w:tcPr>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Manufactured By:</w:t>
            </w:r>
            <w:r w:rsidRPr="005E3725">
              <w:rPr>
                <w:rFonts w:ascii="Book Antiqua" w:hAnsi="Book Antiqua" w:cstheme="majorBidi"/>
                <w:b/>
                <w:bCs/>
              </w:rPr>
              <w:br/>
            </w:r>
            <w:r w:rsidRPr="005E3725">
              <w:rPr>
                <w:rFonts w:ascii="Book Antiqua" w:hAnsi="Book Antiqua" w:cstheme="majorBidi"/>
              </w:rPr>
              <w:t xml:space="preserve">M/s CID S.p.A Strada per Crescentino s/n, 13040 Saluggia (VC), Italy </w:t>
            </w:r>
          </w:p>
          <w:p w:rsidR="007A68E5" w:rsidRPr="005E3725" w:rsidRDefault="007A68E5" w:rsidP="00146382">
            <w:pPr>
              <w:rPr>
                <w:rFonts w:ascii="Book Antiqua" w:hAnsi="Book Antiqua" w:cstheme="majorBidi"/>
              </w:rPr>
            </w:pPr>
            <w:r w:rsidRPr="005E3725">
              <w:rPr>
                <w:rFonts w:ascii="Book Antiqua" w:hAnsi="Book Antiqua" w:cstheme="majorBidi"/>
                <w:b/>
              </w:rPr>
              <w:t xml:space="preserve">Manufacturer: </w:t>
            </w:r>
            <w:r w:rsidRPr="005E3725">
              <w:rPr>
                <w:rFonts w:ascii="Book Antiqua" w:hAnsi="Book Antiqua" w:cstheme="majorBidi"/>
              </w:rPr>
              <w:t xml:space="preserve">ALVIMEDICA TIBBI URUNLER SAN. </w:t>
            </w:r>
            <w:r w:rsidRPr="005E3725">
              <w:rPr>
                <w:rFonts w:ascii="Book Antiqua" w:hAnsi="Book Antiqua" w:cstheme="majorBidi"/>
                <w:lang w:val="sv-SE"/>
              </w:rPr>
              <w:t xml:space="preserve">VE DIS TIKARET A.S Istanbul Trakya Serbest Bolgesi Ferhatpasa Mah. </w:t>
            </w:r>
            <w:r w:rsidRPr="005E3725">
              <w:rPr>
                <w:rFonts w:ascii="Book Antiqua" w:hAnsi="Book Antiqua" w:cstheme="majorBidi"/>
              </w:rPr>
              <w:t xml:space="preserve">Ataturk Bulv. Manolya Sok. No 7, 34540 Catalca-Istanbul Turkey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Italy Issuance Date</w:t>
            </w:r>
          </w:p>
          <w:p w:rsidR="007A68E5" w:rsidRPr="005E3725" w:rsidRDefault="007A68E5" w:rsidP="00146382">
            <w:pPr>
              <w:rPr>
                <w:rFonts w:ascii="Book Antiqua" w:hAnsi="Book Antiqua" w:cstheme="majorBidi"/>
              </w:rPr>
            </w:pPr>
            <w:r w:rsidRPr="005E3725">
              <w:rPr>
                <w:rFonts w:ascii="Book Antiqua" w:hAnsi="Book Antiqua" w:cstheme="majorBidi"/>
              </w:rPr>
              <w:t>02-05-2018)</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Fluydo Pegaso PTCA Balloon Catheter</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Balloon Length (mm):</w:t>
            </w:r>
          </w:p>
          <w:p w:rsidR="007A68E5" w:rsidRPr="005E3725" w:rsidRDefault="007A68E5" w:rsidP="00146382">
            <w:pPr>
              <w:rPr>
                <w:rFonts w:ascii="Book Antiqua" w:hAnsi="Book Antiqua" w:cstheme="majorBidi"/>
              </w:rPr>
            </w:pPr>
            <w:r w:rsidRPr="005E3725">
              <w:rPr>
                <w:rFonts w:ascii="Book Antiqua" w:hAnsi="Book Antiqua" w:cstheme="majorBidi"/>
              </w:rPr>
              <w:t>10,15,20 &amp; 30</w:t>
            </w:r>
          </w:p>
          <w:p w:rsidR="007A68E5" w:rsidRPr="005E3725" w:rsidRDefault="007A68E5" w:rsidP="00146382">
            <w:pPr>
              <w:rPr>
                <w:rFonts w:ascii="Book Antiqua" w:hAnsi="Book Antiqua" w:cstheme="majorBidi"/>
              </w:rPr>
            </w:pPr>
            <w:r w:rsidRPr="005E3725">
              <w:rPr>
                <w:rFonts w:ascii="Book Antiqua" w:hAnsi="Book Antiqua" w:cstheme="majorBidi"/>
              </w:rPr>
              <w:t>Balloon Dia (mm):</w:t>
            </w:r>
          </w:p>
          <w:p w:rsidR="007A68E5" w:rsidRPr="005E3725" w:rsidRDefault="007A68E5" w:rsidP="00146382">
            <w:pPr>
              <w:rPr>
                <w:rFonts w:ascii="Book Antiqua" w:hAnsi="Book Antiqua" w:cstheme="majorBidi"/>
              </w:rPr>
            </w:pPr>
            <w:r w:rsidRPr="005E3725">
              <w:rPr>
                <w:rFonts w:ascii="Book Antiqua" w:hAnsi="Book Antiqua" w:cstheme="majorBidi"/>
              </w:rPr>
              <w:t>1.5,2.0,2.5,3.0,3.5 &amp; 4.0</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Rapid Exchange Percutaneous Transluminal Coronary Angioplasty Balloon Catheter</w:t>
            </w:r>
          </w:p>
        </w:tc>
        <w:tc>
          <w:tcPr>
            <w:tcW w:w="1667" w:type="dxa"/>
            <w:gridSpan w:val="4"/>
            <w:shd w:val="clear" w:color="auto" w:fill="auto"/>
          </w:tcPr>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BSN Medical (Pvt) Ltd., A/69, SITE Manghopir Road, Karachi</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(ELI-00011)</w:t>
            </w:r>
          </w:p>
        </w:tc>
        <w:tc>
          <w:tcPr>
            <w:tcW w:w="1985" w:type="dxa"/>
            <w:gridSpan w:val="3"/>
            <w:shd w:val="clear" w:color="auto" w:fill="auto"/>
          </w:tcPr>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 xml:space="preserve">Manufacturer: </w:t>
            </w:r>
          </w:p>
          <w:p w:rsidR="007A68E5" w:rsidRPr="005E3725" w:rsidRDefault="007A68E5" w:rsidP="00146382">
            <w:pPr>
              <w:jc w:val="both"/>
              <w:rPr>
                <w:rFonts w:ascii="Book Antiqua" w:hAnsi="Book Antiqua" w:cstheme="majorBidi"/>
              </w:rPr>
            </w:pPr>
            <w:r w:rsidRPr="005E3725">
              <w:rPr>
                <w:rFonts w:ascii="Book Antiqua" w:hAnsi="Book Antiqua" w:cstheme="majorBidi"/>
              </w:rPr>
              <w:t>M/s BSN Medical GmbH, Quickbornstrabe 24, 20253 Hamburg, Germany</w:t>
            </w:r>
          </w:p>
          <w:p w:rsidR="007A68E5" w:rsidRPr="005E3725" w:rsidRDefault="007A68E5" w:rsidP="00146382">
            <w:pPr>
              <w:rPr>
                <w:rFonts w:ascii="Book Antiqua" w:hAnsi="Book Antiqua" w:cstheme="majorBidi"/>
                <w:b/>
                <w:bCs/>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Germany Issuance Date</w:t>
            </w:r>
          </w:p>
          <w:p w:rsidR="007A68E5" w:rsidRPr="005E3725" w:rsidRDefault="007A68E5" w:rsidP="00146382">
            <w:pPr>
              <w:rPr>
                <w:rFonts w:ascii="Book Antiqua" w:hAnsi="Book Antiqua" w:cstheme="majorBidi"/>
              </w:rPr>
            </w:pPr>
            <w:r w:rsidRPr="005E3725">
              <w:rPr>
                <w:rFonts w:ascii="Book Antiqua" w:hAnsi="Book Antiqua" w:cstheme="majorBidi"/>
              </w:rPr>
              <w:t>23-10-2018)</w:t>
            </w:r>
          </w:p>
          <w:p w:rsidR="007A68E5" w:rsidRPr="005E3725" w:rsidRDefault="007A68E5" w:rsidP="00146382">
            <w:pPr>
              <w:rPr>
                <w:rFonts w:ascii="Book Antiqua" w:hAnsi="Book Antiqua" w:cstheme="majorBidi"/>
                <w:b/>
                <w:bCs/>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Cutimed® Gel</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C</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72610-00  8g  10tubes</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72610-01  15g  10tubes</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72610-02  25g  10tubes</w:t>
            </w:r>
          </w:p>
          <w:p w:rsidR="007A68E5" w:rsidRPr="005E3725" w:rsidRDefault="007A68E5" w:rsidP="00146382">
            <w:pPr>
              <w:rPr>
                <w:rFonts w:ascii="Book Antiqua" w:hAnsi="Book Antiqua" w:cstheme="majorBidi"/>
              </w:rPr>
            </w:pPr>
            <w:r w:rsidRPr="005E3725">
              <w:rPr>
                <w:rFonts w:ascii="Book Antiqua" w:hAnsi="Book Antiqua" w:cstheme="majorBidi"/>
              </w:rPr>
              <w:t>72610-03  15g  1tube</w:t>
            </w: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Cutimed® Gel is a transparent, amorphous hydrogel for wound bed preparation of dry or necrotic secondary healing wounds.</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 xml:space="preserve">Manufacturer: </w:t>
            </w:r>
          </w:p>
          <w:p w:rsidR="007A68E5" w:rsidRPr="005E3725" w:rsidRDefault="007A68E5" w:rsidP="00146382">
            <w:pPr>
              <w:jc w:val="both"/>
              <w:rPr>
                <w:rFonts w:ascii="Book Antiqua" w:hAnsi="Book Antiqua" w:cstheme="majorBidi"/>
              </w:rPr>
            </w:pPr>
            <w:r w:rsidRPr="005E3725">
              <w:rPr>
                <w:rFonts w:ascii="Book Antiqua" w:hAnsi="Book Antiqua" w:cstheme="majorBidi"/>
              </w:rPr>
              <w:t>M/s BSN Medical GmbH, Quickbornstrabe 24, 20253 Hamburg, Germany</w:t>
            </w:r>
          </w:p>
          <w:p w:rsidR="007A68E5" w:rsidRPr="005E3725" w:rsidRDefault="007A68E5" w:rsidP="00146382">
            <w:pPr>
              <w:rPr>
                <w:rFonts w:ascii="Book Antiqua" w:hAnsi="Book Antiqua" w:cstheme="majorBidi"/>
                <w:b/>
                <w:bCs/>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Germany Issuance Date</w:t>
            </w:r>
          </w:p>
          <w:p w:rsidR="007A68E5" w:rsidRPr="005E3725" w:rsidRDefault="007A68E5" w:rsidP="00146382">
            <w:pPr>
              <w:rPr>
                <w:rFonts w:ascii="Book Antiqua" w:hAnsi="Book Antiqua" w:cstheme="majorBidi"/>
              </w:rPr>
            </w:pPr>
            <w:r w:rsidRPr="005E3725">
              <w:rPr>
                <w:rFonts w:ascii="Book Antiqua" w:hAnsi="Book Antiqua" w:cstheme="majorBidi"/>
              </w:rPr>
              <w:t>23-10-2018)</w:t>
            </w:r>
          </w:p>
          <w:p w:rsidR="007A68E5" w:rsidRPr="005E3725" w:rsidRDefault="007A68E5" w:rsidP="00146382">
            <w:pPr>
              <w:rPr>
                <w:rFonts w:ascii="Book Antiqua" w:hAnsi="Book Antiqua" w:cstheme="majorBidi"/>
                <w:b/>
                <w:bCs/>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Cutimed® Cavity</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C</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72621-00  5cmx6cm  10pounches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72621-01  10cmx10cm 10pounches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72621-00  15cmx2cm  10pounches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72621-00  15cmx15cm  5pounches</w:t>
            </w:r>
          </w:p>
          <w:p w:rsidR="005A5C8C" w:rsidRPr="005E3725" w:rsidRDefault="005A5C8C" w:rsidP="00146382">
            <w:pPr>
              <w:rPr>
                <w:rFonts w:ascii="Book Antiqua" w:hAnsi="Book Antiqua" w:cstheme="majorBidi"/>
                <w:sz w:val="38"/>
                <w:szCs w:val="38"/>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Cutimed® Cavity</w:t>
            </w:r>
          </w:p>
          <w:p w:rsidR="007A68E5" w:rsidRPr="005E3725" w:rsidRDefault="007A68E5" w:rsidP="00146382">
            <w:pPr>
              <w:rPr>
                <w:rFonts w:ascii="Book Antiqua" w:hAnsi="Book Antiqua" w:cstheme="majorBidi"/>
              </w:rPr>
            </w:pPr>
            <w:r w:rsidRPr="005E3725">
              <w:rPr>
                <w:rFonts w:ascii="Book Antiqua" w:hAnsi="Book Antiqua" w:cstheme="majorBidi"/>
              </w:rPr>
              <w:t>Does a sterile wound dressing pad comprise polyurethane hydrophilic open-cell foam It is available in different sizes</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5A5C8C">
            <w:pPr>
              <w:rPr>
                <w:rFonts w:ascii="Book Antiqua" w:hAnsi="Book Antiqua" w:cstheme="majorBidi"/>
              </w:rPr>
            </w:pPr>
            <w:r w:rsidRPr="005E3725">
              <w:rPr>
                <w:rFonts w:ascii="Book Antiqua" w:hAnsi="Book Antiqua" w:cstheme="majorBidi"/>
              </w:rPr>
              <w:t>M/s Matrix Medical Care, Flat No. 55/5, First Floor, Shadman, Lahore</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(ELI-00124)</w:t>
            </w:r>
          </w:p>
        </w:tc>
        <w:tc>
          <w:tcPr>
            <w:tcW w:w="1985" w:type="dxa"/>
            <w:gridSpan w:val="3"/>
            <w:shd w:val="clear" w:color="auto" w:fill="auto"/>
          </w:tcPr>
          <w:p w:rsidR="007A68E5" w:rsidRPr="005E3725" w:rsidRDefault="007A68E5" w:rsidP="003A1BF4">
            <w:pPr>
              <w:jc w:val="both"/>
              <w:rPr>
                <w:rFonts w:ascii="Book Antiqua" w:hAnsi="Book Antiqua" w:cstheme="majorBidi"/>
                <w:b/>
                <w:bCs/>
              </w:rPr>
            </w:pPr>
            <w:r w:rsidRPr="005E3725">
              <w:rPr>
                <w:rFonts w:ascii="Book Antiqua" w:hAnsi="Book Antiqua" w:cstheme="majorBidi"/>
                <w:b/>
                <w:bCs/>
              </w:rPr>
              <w:t xml:space="preserve">Manufacturer: </w:t>
            </w:r>
          </w:p>
          <w:p w:rsidR="007A68E5" w:rsidRPr="005E3725" w:rsidRDefault="007A68E5" w:rsidP="005A5C8C">
            <w:pPr>
              <w:spacing w:line="360" w:lineRule="auto"/>
              <w:jc w:val="both"/>
              <w:rPr>
                <w:rFonts w:ascii="Book Antiqua" w:hAnsi="Book Antiqua" w:cstheme="majorBidi"/>
              </w:rPr>
            </w:pPr>
            <w:r w:rsidRPr="005E3725">
              <w:rPr>
                <w:rFonts w:ascii="Book Antiqua" w:hAnsi="Book Antiqua" w:cstheme="majorBidi"/>
              </w:rPr>
              <w:t>M/s Zibo Qray International Co., Ltd., No.77, Zhanghuan Road, 255000, Zibo City, Shandong, China</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(FSC China Valid Till</w:t>
            </w:r>
          </w:p>
          <w:p w:rsidR="007A68E5" w:rsidRPr="005E3725" w:rsidRDefault="007A68E5" w:rsidP="003A1BF4">
            <w:pPr>
              <w:rPr>
                <w:rFonts w:ascii="Book Antiqua" w:hAnsi="Book Antiqua" w:cstheme="majorBidi"/>
              </w:rPr>
            </w:pPr>
            <w:r w:rsidRPr="005E3725">
              <w:rPr>
                <w:rFonts w:ascii="Book Antiqua" w:hAnsi="Book Antiqua" w:cstheme="majorBidi"/>
              </w:rPr>
              <w:t>28-05-2020)</w:t>
            </w:r>
          </w:p>
          <w:p w:rsidR="007A68E5" w:rsidRPr="005E3725" w:rsidRDefault="007A68E5" w:rsidP="003A1BF4">
            <w:pPr>
              <w:rPr>
                <w:rFonts w:ascii="Book Antiqua" w:hAnsi="Book Antiqua" w:cstheme="majorBidi"/>
                <w:b/>
                <w:bCs/>
                <w:sz w:val="42"/>
                <w:szCs w:val="42"/>
              </w:rPr>
            </w:pPr>
          </w:p>
        </w:tc>
        <w:tc>
          <w:tcPr>
            <w:tcW w:w="2977" w:type="dxa"/>
            <w:gridSpan w:val="5"/>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rPr>
              <w:t xml:space="preserve">Qraymed Syringe for Insulin </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Class B</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Shelf Life: 5 Years</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 xml:space="preserve">QR06-0401, QR06-0402, </w:t>
            </w:r>
          </w:p>
          <w:p w:rsidR="007A68E5" w:rsidRPr="005E3725" w:rsidRDefault="007A68E5" w:rsidP="003A1BF4">
            <w:pPr>
              <w:rPr>
                <w:rFonts w:ascii="Book Antiqua" w:hAnsi="Book Antiqua" w:cstheme="majorBidi"/>
              </w:rPr>
            </w:pPr>
            <w:r w:rsidRPr="005E3725">
              <w:rPr>
                <w:rFonts w:ascii="Book Antiqua" w:hAnsi="Book Antiqua" w:cstheme="majorBidi"/>
              </w:rPr>
              <w:t xml:space="preserve">QR06-0403, QR06-0404, </w:t>
            </w:r>
          </w:p>
          <w:p w:rsidR="007A68E5" w:rsidRPr="005E3725" w:rsidRDefault="007A68E5" w:rsidP="003A1BF4">
            <w:pPr>
              <w:rPr>
                <w:rFonts w:ascii="Book Antiqua" w:hAnsi="Book Antiqua" w:cstheme="majorBidi"/>
              </w:rPr>
            </w:pPr>
            <w:r w:rsidRPr="005E3725">
              <w:rPr>
                <w:rFonts w:ascii="Book Antiqua" w:hAnsi="Book Antiqua" w:cstheme="majorBidi"/>
              </w:rPr>
              <w:t>QR06-0405, QR06-0406</w:t>
            </w:r>
          </w:p>
          <w:p w:rsidR="007A68E5" w:rsidRPr="005E3725" w:rsidRDefault="007A68E5" w:rsidP="003A1BF4">
            <w:pPr>
              <w:rPr>
                <w:rFonts w:ascii="Book Antiqua" w:hAnsi="Book Antiqua" w:cstheme="majorBidi"/>
              </w:rPr>
            </w:pPr>
          </w:p>
        </w:tc>
        <w:tc>
          <w:tcPr>
            <w:tcW w:w="1627" w:type="dxa"/>
            <w:gridSpan w:val="3"/>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rPr>
              <w:t>Insulin Syringe</w:t>
            </w:r>
          </w:p>
        </w:tc>
        <w:tc>
          <w:tcPr>
            <w:tcW w:w="1667" w:type="dxa"/>
            <w:gridSpan w:val="4"/>
            <w:shd w:val="clear" w:color="auto" w:fill="auto"/>
          </w:tcPr>
          <w:p w:rsidR="007A68E5" w:rsidRPr="005E3725" w:rsidRDefault="007423B3" w:rsidP="00710822">
            <w:pPr>
              <w:rPr>
                <w:rFonts w:ascii="Book Antiqua" w:hAnsi="Book Antiqua" w:cstheme="majorBidi"/>
                <w:sz w:val="18"/>
                <w:szCs w:val="18"/>
              </w:rPr>
            </w:pPr>
            <w:r w:rsidRPr="005E3725">
              <w:rPr>
                <w:rFonts w:ascii="Book Antiqua" w:hAnsi="Book Antiqua" w:cstheme="majorBidi"/>
                <w:b/>
                <w:bCs/>
              </w:rPr>
              <w:t xml:space="preserve">Approved. </w:t>
            </w:r>
            <w:r w:rsidRPr="005E3725">
              <w:rPr>
                <w:rFonts w:ascii="Book Antiqua" w:hAnsi="Book Antiqua" w:cstheme="majorBidi"/>
              </w:rPr>
              <w:t>The firm has provided the required documents.</w:t>
            </w:r>
          </w:p>
          <w:p w:rsidR="007A68E5" w:rsidRPr="005E3725" w:rsidRDefault="007A68E5" w:rsidP="007423B3">
            <w:pPr>
              <w:pStyle w:val="ListParagraph"/>
              <w:ind w:left="175" w:firstLine="0"/>
              <w:rPr>
                <w:rFonts w:ascii="Book Antiqua" w:hAnsi="Book Antiqua" w:cstheme="majorBidi"/>
                <w:sz w:val="18"/>
                <w:szCs w:val="18"/>
              </w:rPr>
            </w:pP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3A1BF4">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3A1BF4">
            <w:pPr>
              <w:jc w:val="both"/>
              <w:rPr>
                <w:rFonts w:ascii="Book Antiqua" w:hAnsi="Book Antiqua" w:cstheme="majorBidi"/>
                <w:b/>
                <w:bCs/>
              </w:rPr>
            </w:pPr>
            <w:r w:rsidRPr="005E3725">
              <w:rPr>
                <w:rFonts w:ascii="Book Antiqua" w:hAnsi="Book Antiqua" w:cstheme="majorBidi"/>
                <w:b/>
                <w:bCs/>
              </w:rPr>
              <w:t xml:space="preserve">Manufacturer: </w:t>
            </w:r>
          </w:p>
          <w:p w:rsidR="007A68E5" w:rsidRPr="005E3725" w:rsidRDefault="007A68E5" w:rsidP="003A1BF4">
            <w:pPr>
              <w:jc w:val="both"/>
              <w:rPr>
                <w:rFonts w:ascii="Book Antiqua" w:hAnsi="Book Antiqua" w:cstheme="majorBidi"/>
              </w:rPr>
            </w:pPr>
            <w:r w:rsidRPr="005E3725">
              <w:rPr>
                <w:rFonts w:ascii="Book Antiqua" w:hAnsi="Book Antiqua" w:cstheme="majorBidi"/>
              </w:rPr>
              <w:t>M/s Zibo Qray International Co., Ltd., No.77, Zhanghuan Road, 255000, Zibo City, Shandong, China</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(FSC China Valid Till</w:t>
            </w:r>
          </w:p>
          <w:p w:rsidR="007A68E5" w:rsidRPr="005E3725" w:rsidRDefault="007A68E5" w:rsidP="003A1BF4">
            <w:pPr>
              <w:rPr>
                <w:rFonts w:ascii="Book Antiqua" w:hAnsi="Book Antiqua" w:cstheme="majorBidi"/>
              </w:rPr>
            </w:pPr>
            <w:r w:rsidRPr="005E3725">
              <w:rPr>
                <w:rFonts w:ascii="Book Antiqua" w:hAnsi="Book Antiqua" w:cstheme="majorBidi"/>
              </w:rPr>
              <w:t>28-05-2020)</w:t>
            </w:r>
          </w:p>
          <w:p w:rsidR="007A68E5" w:rsidRPr="005E3725" w:rsidRDefault="007A68E5" w:rsidP="003A1BF4">
            <w:pPr>
              <w:rPr>
                <w:rFonts w:ascii="Book Antiqua" w:hAnsi="Book Antiqua" w:cstheme="majorBidi"/>
                <w:b/>
                <w:bCs/>
                <w:sz w:val="38"/>
                <w:szCs w:val="38"/>
              </w:rPr>
            </w:pPr>
          </w:p>
        </w:tc>
        <w:tc>
          <w:tcPr>
            <w:tcW w:w="2977" w:type="dxa"/>
            <w:gridSpan w:val="5"/>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rPr>
              <w:t>Qraymed Sterile Heparin Caps for single Use</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Class B</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Shelf Life: 5 Years</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QR05-2001, QR05-2002</w:t>
            </w:r>
          </w:p>
          <w:p w:rsidR="007A68E5" w:rsidRPr="005E3725" w:rsidRDefault="007A68E5" w:rsidP="003A1BF4">
            <w:pPr>
              <w:rPr>
                <w:rFonts w:ascii="Book Antiqua" w:hAnsi="Book Antiqua" w:cstheme="majorBidi"/>
              </w:rPr>
            </w:pPr>
          </w:p>
        </w:tc>
        <w:tc>
          <w:tcPr>
            <w:tcW w:w="1627" w:type="dxa"/>
            <w:gridSpan w:val="3"/>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rPr>
              <w:t>Heparin Caps</w:t>
            </w:r>
          </w:p>
        </w:tc>
        <w:tc>
          <w:tcPr>
            <w:tcW w:w="1667" w:type="dxa"/>
            <w:gridSpan w:val="4"/>
            <w:shd w:val="clear" w:color="auto" w:fill="auto"/>
          </w:tcPr>
          <w:p w:rsidR="007A68E5" w:rsidRPr="005E3725" w:rsidRDefault="007A68E5" w:rsidP="00EB77AF">
            <w:pPr>
              <w:rPr>
                <w:rFonts w:ascii="Book Antiqua" w:hAnsi="Book Antiqua" w:cstheme="majorBidi"/>
                <w:sz w:val="18"/>
                <w:szCs w:val="18"/>
              </w:rPr>
            </w:pPr>
            <w:r w:rsidRPr="005E3725">
              <w:rPr>
                <w:rFonts w:ascii="Book Antiqua" w:hAnsi="Book Antiqua" w:cstheme="majorBidi"/>
                <w:b/>
                <w:bCs/>
              </w:rPr>
              <w:t>Ap</w:t>
            </w:r>
            <w:r w:rsidR="00EB77AF" w:rsidRPr="005E3725">
              <w:rPr>
                <w:rFonts w:ascii="Book Antiqua" w:hAnsi="Book Antiqua" w:cstheme="majorBidi"/>
                <w:b/>
                <w:bCs/>
              </w:rPr>
              <w:t xml:space="preserve">proved. </w:t>
            </w:r>
            <w:r w:rsidR="00EB77AF" w:rsidRPr="005E3725">
              <w:rPr>
                <w:rFonts w:ascii="Book Antiqua" w:hAnsi="Book Antiqua" w:cstheme="majorBidi"/>
              </w:rPr>
              <w:t>The firm has provided the required documents.</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3A1BF4">
            <w:pPr>
              <w:jc w:val="both"/>
              <w:rPr>
                <w:rFonts w:ascii="Book Antiqua" w:hAnsi="Book Antiqua" w:cstheme="majorBidi"/>
                <w:b/>
                <w:bCs/>
              </w:rPr>
            </w:pPr>
            <w:r w:rsidRPr="005E3725">
              <w:rPr>
                <w:rFonts w:ascii="Book Antiqua" w:hAnsi="Book Antiqua" w:cstheme="majorBidi"/>
                <w:b/>
                <w:bCs/>
              </w:rPr>
              <w:t xml:space="preserve">Manufacturer: </w:t>
            </w:r>
          </w:p>
          <w:p w:rsidR="007A68E5" w:rsidRPr="005E3725" w:rsidRDefault="007A68E5" w:rsidP="003A1BF4">
            <w:pPr>
              <w:jc w:val="both"/>
              <w:rPr>
                <w:rFonts w:ascii="Book Antiqua" w:hAnsi="Book Antiqua" w:cstheme="majorBidi"/>
              </w:rPr>
            </w:pPr>
            <w:r w:rsidRPr="005E3725">
              <w:rPr>
                <w:rFonts w:ascii="Book Antiqua" w:hAnsi="Book Antiqua" w:cstheme="majorBidi"/>
              </w:rPr>
              <w:t>M/s Zibo Qray International Co., Ltd., No.77, Zhanghuan Road, 255000, Zibo City, Shandong, China</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(FSC China Valid Till28-05-2020)</w:t>
            </w:r>
          </w:p>
          <w:p w:rsidR="007A68E5" w:rsidRPr="005E3725" w:rsidRDefault="007A68E5" w:rsidP="003A1BF4">
            <w:pPr>
              <w:rPr>
                <w:rFonts w:ascii="Book Antiqua" w:hAnsi="Book Antiqua" w:cstheme="majorBidi"/>
                <w:b/>
                <w:bCs/>
              </w:rPr>
            </w:pPr>
          </w:p>
        </w:tc>
        <w:tc>
          <w:tcPr>
            <w:tcW w:w="2977" w:type="dxa"/>
            <w:gridSpan w:val="5"/>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rPr>
              <w:t>Qraymed I.V Cannula for single use</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Class B</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Shelf Life: 5 Years</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Codes as per Free Sale Certificate Applied</w:t>
            </w:r>
          </w:p>
        </w:tc>
        <w:tc>
          <w:tcPr>
            <w:tcW w:w="1627" w:type="dxa"/>
            <w:gridSpan w:val="3"/>
            <w:shd w:val="clear" w:color="auto" w:fill="auto"/>
          </w:tcPr>
          <w:p w:rsidR="007A68E5" w:rsidRPr="005E3725" w:rsidRDefault="007A68E5" w:rsidP="00183A2D">
            <w:pPr>
              <w:pStyle w:val="ListParagraph"/>
              <w:ind w:left="175" w:firstLine="0"/>
              <w:rPr>
                <w:rFonts w:ascii="Book Antiqua" w:hAnsi="Book Antiqua" w:cstheme="majorBidi"/>
              </w:rPr>
            </w:pPr>
            <w:r w:rsidRPr="005E3725">
              <w:rPr>
                <w:rFonts w:ascii="Book Antiqua" w:hAnsi="Book Antiqua" w:cstheme="majorBidi"/>
              </w:rPr>
              <w:t xml:space="preserve">IV Cannula </w:t>
            </w:r>
          </w:p>
        </w:tc>
        <w:tc>
          <w:tcPr>
            <w:tcW w:w="1667" w:type="dxa"/>
            <w:gridSpan w:val="4"/>
            <w:shd w:val="clear" w:color="auto" w:fill="auto"/>
          </w:tcPr>
          <w:p w:rsidR="007A68E5" w:rsidRPr="005E3725" w:rsidRDefault="00183A2D" w:rsidP="00183A2D">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The firm has provided the required documents.</w:t>
            </w:r>
          </w:p>
        </w:tc>
      </w:tr>
      <w:tr w:rsidR="00183A2D" w:rsidRPr="005E3725" w:rsidTr="004E1FD7">
        <w:tc>
          <w:tcPr>
            <w:tcW w:w="709" w:type="dxa"/>
            <w:shd w:val="clear" w:color="auto" w:fill="auto"/>
          </w:tcPr>
          <w:p w:rsidR="00183A2D" w:rsidRPr="005E3725" w:rsidRDefault="00183A2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183A2D" w:rsidRPr="005E3725" w:rsidRDefault="00183A2D" w:rsidP="003A1BF4">
            <w:pPr>
              <w:jc w:val="both"/>
              <w:rPr>
                <w:rFonts w:ascii="Book Antiqua" w:hAnsi="Book Antiqua" w:cstheme="majorBidi"/>
                <w:b/>
                <w:bCs/>
              </w:rPr>
            </w:pPr>
            <w:r w:rsidRPr="005E3725">
              <w:rPr>
                <w:rFonts w:ascii="Book Antiqua" w:hAnsi="Book Antiqua" w:cstheme="majorBidi"/>
                <w:b/>
                <w:bCs/>
              </w:rPr>
              <w:t xml:space="preserve">Manufacturer: </w:t>
            </w:r>
          </w:p>
          <w:p w:rsidR="00183A2D" w:rsidRPr="005E3725" w:rsidRDefault="00183A2D" w:rsidP="003A1BF4">
            <w:pPr>
              <w:jc w:val="both"/>
              <w:rPr>
                <w:rFonts w:ascii="Book Antiqua" w:hAnsi="Book Antiqua" w:cstheme="majorBidi"/>
              </w:rPr>
            </w:pPr>
            <w:r w:rsidRPr="005E3725">
              <w:rPr>
                <w:rFonts w:ascii="Book Antiqua" w:hAnsi="Book Antiqua" w:cstheme="majorBidi"/>
              </w:rPr>
              <w:t>M/s Zibo Qray International Co., Ltd., No.77, Zhanghuan Road, 255000, Zibo City, Shandong, China</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(FSC China Valid Till28-05-2020)</w:t>
            </w:r>
          </w:p>
          <w:p w:rsidR="00183A2D" w:rsidRPr="005E3725" w:rsidRDefault="00183A2D" w:rsidP="003A1BF4">
            <w:pPr>
              <w:rPr>
                <w:rFonts w:ascii="Book Antiqua" w:hAnsi="Book Antiqua" w:cstheme="majorBidi"/>
                <w:b/>
                <w:bCs/>
              </w:rPr>
            </w:pPr>
          </w:p>
        </w:tc>
        <w:tc>
          <w:tcPr>
            <w:tcW w:w="2977" w:type="dxa"/>
            <w:gridSpan w:val="5"/>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Qraymed Sterile Safety Auto Disable Syringe for single use</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Class B</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Shelf Life: 5 Years</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 xml:space="preserve">QR06-0108, QR06-0109, </w:t>
            </w:r>
          </w:p>
          <w:p w:rsidR="00183A2D" w:rsidRPr="005E3725" w:rsidRDefault="00183A2D" w:rsidP="003A1BF4">
            <w:pPr>
              <w:rPr>
                <w:rFonts w:ascii="Book Antiqua" w:hAnsi="Book Antiqua" w:cstheme="majorBidi"/>
              </w:rPr>
            </w:pPr>
            <w:r w:rsidRPr="005E3725">
              <w:rPr>
                <w:rFonts w:ascii="Book Antiqua" w:hAnsi="Book Antiqua" w:cstheme="majorBidi"/>
              </w:rPr>
              <w:t xml:space="preserve">QR06-0110, QR06-0111, </w:t>
            </w:r>
          </w:p>
          <w:p w:rsidR="00183A2D" w:rsidRPr="005E3725" w:rsidRDefault="00183A2D" w:rsidP="003A1BF4">
            <w:pPr>
              <w:rPr>
                <w:rFonts w:ascii="Book Antiqua" w:hAnsi="Book Antiqua" w:cstheme="majorBidi"/>
              </w:rPr>
            </w:pPr>
            <w:r w:rsidRPr="005E3725">
              <w:rPr>
                <w:rFonts w:ascii="Book Antiqua" w:hAnsi="Book Antiqua" w:cstheme="majorBidi"/>
              </w:rPr>
              <w:t>QR06-0112, QR06-0113,</w:t>
            </w:r>
          </w:p>
          <w:p w:rsidR="00183A2D" w:rsidRPr="005E3725" w:rsidRDefault="00183A2D" w:rsidP="003A1BF4">
            <w:pPr>
              <w:rPr>
                <w:rFonts w:ascii="Book Antiqua" w:hAnsi="Book Antiqua" w:cstheme="majorBidi"/>
              </w:rPr>
            </w:pPr>
            <w:r w:rsidRPr="005E3725">
              <w:rPr>
                <w:rFonts w:ascii="Book Antiqua" w:hAnsi="Book Antiqua" w:cstheme="majorBidi"/>
              </w:rPr>
              <w:t>QR06-0114</w:t>
            </w:r>
          </w:p>
        </w:tc>
        <w:tc>
          <w:tcPr>
            <w:tcW w:w="1627" w:type="dxa"/>
            <w:gridSpan w:val="3"/>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Auto Disable Syringe</w:t>
            </w:r>
          </w:p>
        </w:tc>
        <w:tc>
          <w:tcPr>
            <w:tcW w:w="1667" w:type="dxa"/>
            <w:gridSpan w:val="4"/>
            <w:shd w:val="clear" w:color="auto" w:fill="auto"/>
          </w:tcPr>
          <w:p w:rsidR="00183A2D" w:rsidRPr="005E3725" w:rsidRDefault="00183A2D" w:rsidP="00C62C6B">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The firm has provided the required documents.</w:t>
            </w:r>
          </w:p>
        </w:tc>
      </w:tr>
      <w:tr w:rsidR="00183A2D" w:rsidRPr="005E3725" w:rsidTr="004E1FD7">
        <w:tc>
          <w:tcPr>
            <w:tcW w:w="709" w:type="dxa"/>
            <w:shd w:val="clear" w:color="auto" w:fill="auto"/>
          </w:tcPr>
          <w:p w:rsidR="00183A2D" w:rsidRPr="005E3725" w:rsidRDefault="00183A2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183A2D" w:rsidRPr="005E3725" w:rsidRDefault="00183A2D" w:rsidP="003A1BF4">
            <w:pPr>
              <w:jc w:val="both"/>
              <w:rPr>
                <w:rFonts w:ascii="Book Antiqua" w:hAnsi="Book Antiqua" w:cstheme="majorBidi"/>
                <w:b/>
                <w:bCs/>
              </w:rPr>
            </w:pPr>
            <w:r w:rsidRPr="005E3725">
              <w:rPr>
                <w:rFonts w:ascii="Book Antiqua" w:hAnsi="Book Antiqua" w:cstheme="majorBidi"/>
                <w:b/>
                <w:bCs/>
              </w:rPr>
              <w:t xml:space="preserve">Manufacturer: </w:t>
            </w:r>
          </w:p>
          <w:p w:rsidR="00183A2D" w:rsidRPr="005E3725" w:rsidRDefault="00183A2D" w:rsidP="003A1BF4">
            <w:pPr>
              <w:jc w:val="both"/>
              <w:rPr>
                <w:rFonts w:ascii="Book Antiqua" w:hAnsi="Book Antiqua" w:cstheme="majorBidi"/>
              </w:rPr>
            </w:pPr>
            <w:r w:rsidRPr="005E3725">
              <w:rPr>
                <w:rFonts w:ascii="Book Antiqua" w:hAnsi="Book Antiqua" w:cstheme="majorBidi"/>
              </w:rPr>
              <w:t>M/s Zibo Qray International Co., Ltd., No.77, Zhanghuan Road, 255000, Zibo City, Shandong, China</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(FSC China Valid Till28-05-2020)</w:t>
            </w:r>
          </w:p>
          <w:p w:rsidR="00183A2D" w:rsidRPr="005E3725" w:rsidRDefault="00183A2D" w:rsidP="003A1BF4">
            <w:pPr>
              <w:rPr>
                <w:rFonts w:ascii="Book Antiqua" w:hAnsi="Book Antiqua" w:cstheme="majorBidi"/>
                <w:b/>
                <w:bCs/>
              </w:rPr>
            </w:pPr>
          </w:p>
          <w:p w:rsidR="00183A2D" w:rsidRPr="005E3725" w:rsidRDefault="00183A2D" w:rsidP="003A1BF4">
            <w:pPr>
              <w:rPr>
                <w:rFonts w:ascii="Book Antiqua" w:hAnsi="Book Antiqua" w:cstheme="majorBidi"/>
                <w:b/>
                <w:bCs/>
              </w:rPr>
            </w:pPr>
          </w:p>
        </w:tc>
        <w:tc>
          <w:tcPr>
            <w:tcW w:w="2977" w:type="dxa"/>
            <w:gridSpan w:val="5"/>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Qraymed Stomach Tube</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Class B</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Shelf Life: 5 Years</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 xml:space="preserve">QR08-501, QR08-502, </w:t>
            </w:r>
          </w:p>
          <w:p w:rsidR="00183A2D" w:rsidRPr="005E3725" w:rsidRDefault="00183A2D" w:rsidP="003A1BF4">
            <w:pPr>
              <w:rPr>
                <w:rFonts w:ascii="Book Antiqua" w:hAnsi="Book Antiqua" w:cstheme="majorBidi"/>
              </w:rPr>
            </w:pPr>
            <w:r w:rsidRPr="005E3725">
              <w:rPr>
                <w:rFonts w:ascii="Book Antiqua" w:hAnsi="Book Antiqua" w:cstheme="majorBidi"/>
              </w:rPr>
              <w:t>QR08-503, QR08-504, QR08-505</w:t>
            </w:r>
          </w:p>
          <w:p w:rsidR="00183A2D" w:rsidRPr="005E3725" w:rsidRDefault="00183A2D" w:rsidP="003A1BF4">
            <w:pPr>
              <w:rPr>
                <w:rFonts w:ascii="Book Antiqua" w:hAnsi="Book Antiqua" w:cstheme="majorBidi"/>
              </w:rPr>
            </w:pPr>
            <w:r w:rsidRPr="005E3725">
              <w:rPr>
                <w:rFonts w:ascii="Book Antiqua" w:hAnsi="Book Antiqua" w:cstheme="majorBidi"/>
              </w:rPr>
              <w:t>QR08-506, QR08-507, QR08-508</w:t>
            </w:r>
          </w:p>
          <w:p w:rsidR="00183A2D" w:rsidRPr="005E3725" w:rsidRDefault="00183A2D" w:rsidP="003A1BF4">
            <w:pPr>
              <w:rPr>
                <w:rFonts w:ascii="Book Antiqua" w:hAnsi="Book Antiqua" w:cstheme="majorBidi"/>
              </w:rPr>
            </w:pPr>
            <w:r w:rsidRPr="005E3725">
              <w:rPr>
                <w:rFonts w:ascii="Book Antiqua" w:hAnsi="Book Antiqua" w:cstheme="majorBidi"/>
              </w:rPr>
              <w:t>QR08-509</w:t>
            </w:r>
          </w:p>
        </w:tc>
        <w:tc>
          <w:tcPr>
            <w:tcW w:w="1627" w:type="dxa"/>
            <w:gridSpan w:val="3"/>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Stomach Tube</w:t>
            </w:r>
          </w:p>
        </w:tc>
        <w:tc>
          <w:tcPr>
            <w:tcW w:w="1667" w:type="dxa"/>
            <w:gridSpan w:val="4"/>
            <w:shd w:val="clear" w:color="auto" w:fill="auto"/>
          </w:tcPr>
          <w:p w:rsidR="00183A2D" w:rsidRPr="005E3725" w:rsidRDefault="00183A2D" w:rsidP="00C62C6B">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The firm has provided the required documents.</w:t>
            </w:r>
          </w:p>
        </w:tc>
      </w:tr>
      <w:tr w:rsidR="00183A2D" w:rsidRPr="005E3725" w:rsidTr="004E1FD7">
        <w:tc>
          <w:tcPr>
            <w:tcW w:w="709" w:type="dxa"/>
            <w:shd w:val="clear" w:color="auto" w:fill="auto"/>
          </w:tcPr>
          <w:p w:rsidR="00183A2D" w:rsidRPr="005E3725" w:rsidRDefault="00183A2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183A2D" w:rsidRPr="005E3725" w:rsidRDefault="00183A2D" w:rsidP="003A1BF4">
            <w:pPr>
              <w:jc w:val="both"/>
              <w:rPr>
                <w:rFonts w:ascii="Book Antiqua" w:hAnsi="Book Antiqua" w:cstheme="majorBidi"/>
                <w:b/>
                <w:bCs/>
              </w:rPr>
            </w:pPr>
            <w:r w:rsidRPr="005E3725">
              <w:rPr>
                <w:rFonts w:ascii="Book Antiqua" w:hAnsi="Book Antiqua" w:cstheme="majorBidi"/>
                <w:b/>
                <w:bCs/>
              </w:rPr>
              <w:t xml:space="preserve">Manufacturer: </w:t>
            </w:r>
          </w:p>
          <w:p w:rsidR="00183A2D" w:rsidRPr="005E3725" w:rsidRDefault="00183A2D" w:rsidP="003A1BF4">
            <w:pPr>
              <w:jc w:val="both"/>
              <w:rPr>
                <w:rFonts w:ascii="Book Antiqua" w:hAnsi="Book Antiqua" w:cstheme="majorBidi"/>
              </w:rPr>
            </w:pPr>
            <w:r w:rsidRPr="005E3725">
              <w:rPr>
                <w:rFonts w:ascii="Book Antiqua" w:hAnsi="Book Antiqua" w:cstheme="majorBidi"/>
              </w:rPr>
              <w:t>M/s Zibo Qray International Co., Ltd., No.77, Zhanghuan Road, 255000, Zibo City, Shandong, China</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(FSC China Valid Till28-05-2020)</w:t>
            </w:r>
          </w:p>
          <w:p w:rsidR="00183A2D" w:rsidRPr="005E3725" w:rsidRDefault="00183A2D" w:rsidP="003A1BF4">
            <w:pPr>
              <w:rPr>
                <w:rFonts w:ascii="Book Antiqua" w:hAnsi="Book Antiqua" w:cstheme="majorBidi"/>
                <w:b/>
                <w:bCs/>
              </w:rPr>
            </w:pPr>
          </w:p>
        </w:tc>
        <w:tc>
          <w:tcPr>
            <w:tcW w:w="2977" w:type="dxa"/>
            <w:gridSpan w:val="5"/>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Qraymed Feeding Tube</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Class B</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Shelf Life: 5 Years</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 xml:space="preserve">QR08-0401, QR08-0402, </w:t>
            </w:r>
          </w:p>
          <w:p w:rsidR="00183A2D" w:rsidRPr="005E3725" w:rsidRDefault="00183A2D" w:rsidP="003A1BF4">
            <w:pPr>
              <w:rPr>
                <w:rFonts w:ascii="Book Antiqua" w:hAnsi="Book Antiqua" w:cstheme="majorBidi"/>
              </w:rPr>
            </w:pPr>
            <w:r w:rsidRPr="005E3725">
              <w:rPr>
                <w:rFonts w:ascii="Book Antiqua" w:hAnsi="Book Antiqua" w:cstheme="majorBidi"/>
              </w:rPr>
              <w:t>QR08-0403, QR08-0404</w:t>
            </w:r>
          </w:p>
        </w:tc>
        <w:tc>
          <w:tcPr>
            <w:tcW w:w="1627" w:type="dxa"/>
            <w:gridSpan w:val="3"/>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Feeding Tube</w:t>
            </w:r>
          </w:p>
        </w:tc>
        <w:tc>
          <w:tcPr>
            <w:tcW w:w="1667" w:type="dxa"/>
            <w:gridSpan w:val="4"/>
            <w:shd w:val="clear" w:color="auto" w:fill="auto"/>
          </w:tcPr>
          <w:p w:rsidR="00183A2D" w:rsidRPr="005E3725" w:rsidRDefault="00183A2D" w:rsidP="00C62C6B">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The firm has provided the required documents.</w:t>
            </w:r>
          </w:p>
        </w:tc>
      </w:tr>
      <w:tr w:rsidR="00183A2D" w:rsidRPr="005E3725" w:rsidTr="004E1FD7">
        <w:tc>
          <w:tcPr>
            <w:tcW w:w="709" w:type="dxa"/>
            <w:shd w:val="clear" w:color="auto" w:fill="auto"/>
          </w:tcPr>
          <w:p w:rsidR="00183A2D" w:rsidRPr="005E3725" w:rsidRDefault="00183A2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183A2D" w:rsidRPr="005E3725" w:rsidRDefault="00183A2D" w:rsidP="003A1BF4">
            <w:pPr>
              <w:jc w:val="both"/>
              <w:rPr>
                <w:rFonts w:ascii="Book Antiqua" w:hAnsi="Book Antiqua" w:cstheme="majorBidi"/>
                <w:b/>
                <w:bCs/>
              </w:rPr>
            </w:pPr>
            <w:r w:rsidRPr="005E3725">
              <w:rPr>
                <w:rFonts w:ascii="Book Antiqua" w:hAnsi="Book Antiqua" w:cstheme="majorBidi"/>
                <w:b/>
                <w:bCs/>
              </w:rPr>
              <w:t xml:space="preserve">Manufacturer: </w:t>
            </w:r>
          </w:p>
          <w:p w:rsidR="00183A2D" w:rsidRPr="005E3725" w:rsidRDefault="00183A2D" w:rsidP="003A1BF4">
            <w:pPr>
              <w:jc w:val="both"/>
              <w:rPr>
                <w:rFonts w:ascii="Book Antiqua" w:hAnsi="Book Antiqua" w:cstheme="majorBidi"/>
              </w:rPr>
            </w:pPr>
            <w:r w:rsidRPr="005E3725">
              <w:rPr>
                <w:rFonts w:ascii="Book Antiqua" w:hAnsi="Book Antiqua" w:cstheme="majorBidi"/>
              </w:rPr>
              <w:t>M/s Zibo Qray International Co., Ltd., No.77, Zhanghuan Road, 255000, Zibo City, Shandong, China</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(FSC China Valid Till28-05-2020)</w:t>
            </w:r>
          </w:p>
          <w:p w:rsidR="00183A2D" w:rsidRPr="005E3725" w:rsidRDefault="00183A2D" w:rsidP="003A1BF4">
            <w:pPr>
              <w:rPr>
                <w:rFonts w:ascii="Book Antiqua" w:hAnsi="Book Antiqua" w:cstheme="majorBidi"/>
                <w:b/>
                <w:bCs/>
              </w:rPr>
            </w:pPr>
          </w:p>
        </w:tc>
        <w:tc>
          <w:tcPr>
            <w:tcW w:w="2977" w:type="dxa"/>
            <w:gridSpan w:val="5"/>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Qraymed Nebulizer with Mask</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Class B</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Shelf Life: 5 Years</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QR08-1301, QR08-1302,</w:t>
            </w:r>
          </w:p>
          <w:p w:rsidR="00183A2D" w:rsidRPr="005E3725" w:rsidRDefault="00183A2D" w:rsidP="003A1BF4">
            <w:pPr>
              <w:rPr>
                <w:rFonts w:ascii="Book Antiqua" w:hAnsi="Book Antiqua" w:cstheme="majorBidi"/>
              </w:rPr>
            </w:pPr>
            <w:r w:rsidRPr="005E3725">
              <w:rPr>
                <w:rFonts w:ascii="Book Antiqua" w:hAnsi="Book Antiqua" w:cstheme="majorBidi"/>
              </w:rPr>
              <w:t>QR08-1303, QR08-1304,</w:t>
            </w:r>
          </w:p>
          <w:p w:rsidR="00183A2D" w:rsidRPr="005E3725" w:rsidRDefault="00183A2D" w:rsidP="003A1BF4">
            <w:pPr>
              <w:rPr>
                <w:rFonts w:ascii="Book Antiqua" w:hAnsi="Book Antiqua" w:cstheme="majorBidi"/>
              </w:rPr>
            </w:pPr>
            <w:r w:rsidRPr="005E3725">
              <w:rPr>
                <w:rFonts w:ascii="Book Antiqua" w:hAnsi="Book Antiqua" w:cstheme="majorBidi"/>
              </w:rPr>
              <w:t>QR08-1305</w:t>
            </w:r>
          </w:p>
        </w:tc>
        <w:tc>
          <w:tcPr>
            <w:tcW w:w="1627" w:type="dxa"/>
            <w:gridSpan w:val="3"/>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Nebulizer Mask</w:t>
            </w:r>
          </w:p>
        </w:tc>
        <w:tc>
          <w:tcPr>
            <w:tcW w:w="1667" w:type="dxa"/>
            <w:gridSpan w:val="4"/>
            <w:shd w:val="clear" w:color="auto" w:fill="auto"/>
          </w:tcPr>
          <w:p w:rsidR="00183A2D" w:rsidRPr="005E3725" w:rsidRDefault="00183A2D" w:rsidP="00C62C6B">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The firm has provided the required documents.</w:t>
            </w:r>
          </w:p>
        </w:tc>
      </w:tr>
      <w:tr w:rsidR="00183A2D" w:rsidRPr="005E3725" w:rsidTr="004E1FD7">
        <w:tc>
          <w:tcPr>
            <w:tcW w:w="709" w:type="dxa"/>
            <w:shd w:val="clear" w:color="auto" w:fill="auto"/>
          </w:tcPr>
          <w:p w:rsidR="00183A2D" w:rsidRPr="005E3725" w:rsidRDefault="00183A2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183A2D" w:rsidRPr="005E3725" w:rsidRDefault="00183A2D" w:rsidP="003A1BF4">
            <w:pPr>
              <w:jc w:val="both"/>
              <w:rPr>
                <w:rFonts w:ascii="Book Antiqua" w:hAnsi="Book Antiqua" w:cstheme="majorBidi"/>
                <w:b/>
                <w:bCs/>
              </w:rPr>
            </w:pPr>
            <w:r w:rsidRPr="005E3725">
              <w:rPr>
                <w:rFonts w:ascii="Book Antiqua" w:hAnsi="Book Antiqua" w:cstheme="majorBidi"/>
                <w:b/>
                <w:bCs/>
              </w:rPr>
              <w:t xml:space="preserve">Manufacturer: </w:t>
            </w:r>
          </w:p>
          <w:p w:rsidR="00183A2D" w:rsidRPr="005E3725" w:rsidRDefault="00183A2D" w:rsidP="003A1BF4">
            <w:pPr>
              <w:jc w:val="both"/>
              <w:rPr>
                <w:rFonts w:ascii="Book Antiqua" w:hAnsi="Book Antiqua" w:cstheme="majorBidi"/>
              </w:rPr>
            </w:pPr>
            <w:r w:rsidRPr="005E3725">
              <w:rPr>
                <w:rFonts w:ascii="Book Antiqua" w:hAnsi="Book Antiqua" w:cstheme="majorBidi"/>
              </w:rPr>
              <w:t>M/s Zibo Qray International Co., Ltd., No.77, Zhanghuan Road, 255000, Zibo City, Shandong, China</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(FSC China Valid Till28-05-2020)</w:t>
            </w:r>
          </w:p>
          <w:p w:rsidR="00183A2D" w:rsidRPr="005E3725" w:rsidRDefault="00183A2D" w:rsidP="003A1BF4">
            <w:pPr>
              <w:rPr>
                <w:rFonts w:ascii="Book Antiqua" w:hAnsi="Book Antiqua" w:cstheme="majorBidi"/>
                <w:b/>
                <w:bCs/>
              </w:rPr>
            </w:pPr>
          </w:p>
        </w:tc>
        <w:tc>
          <w:tcPr>
            <w:tcW w:w="2977" w:type="dxa"/>
            <w:gridSpan w:val="5"/>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Qraymed Nelaton Catheter</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Class B</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Shelf Life: 5 Years</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QR08-901, QR08-902, QR08-903</w:t>
            </w:r>
          </w:p>
          <w:p w:rsidR="00183A2D" w:rsidRPr="005E3725" w:rsidRDefault="00183A2D" w:rsidP="003A1BF4">
            <w:pPr>
              <w:rPr>
                <w:rFonts w:ascii="Book Antiqua" w:hAnsi="Book Antiqua" w:cstheme="majorBidi"/>
              </w:rPr>
            </w:pPr>
            <w:r w:rsidRPr="005E3725">
              <w:rPr>
                <w:rFonts w:ascii="Book Antiqua" w:hAnsi="Book Antiqua" w:cstheme="majorBidi"/>
              </w:rPr>
              <w:t>QR08-904, QR08-905, QR08-906</w:t>
            </w:r>
          </w:p>
          <w:p w:rsidR="00183A2D" w:rsidRPr="005E3725" w:rsidRDefault="00183A2D" w:rsidP="003A1BF4">
            <w:pPr>
              <w:rPr>
                <w:rFonts w:ascii="Book Antiqua" w:hAnsi="Book Antiqua" w:cstheme="majorBidi"/>
              </w:rPr>
            </w:pPr>
            <w:r w:rsidRPr="005E3725">
              <w:rPr>
                <w:rFonts w:ascii="Book Antiqua" w:hAnsi="Book Antiqua" w:cstheme="majorBidi"/>
              </w:rPr>
              <w:t>QR08-907, QR08-908, QR08-909</w:t>
            </w:r>
          </w:p>
          <w:p w:rsidR="00183A2D" w:rsidRPr="005E3725" w:rsidRDefault="00183A2D" w:rsidP="003A1BF4">
            <w:pPr>
              <w:rPr>
                <w:rFonts w:ascii="Book Antiqua" w:hAnsi="Book Antiqua" w:cstheme="majorBidi"/>
              </w:rPr>
            </w:pPr>
            <w:r w:rsidRPr="005E3725">
              <w:rPr>
                <w:rFonts w:ascii="Book Antiqua" w:hAnsi="Book Antiqua" w:cstheme="majorBidi"/>
              </w:rPr>
              <w:t>QR08-910, QR08-911, QR08-912</w:t>
            </w:r>
          </w:p>
          <w:p w:rsidR="00183A2D" w:rsidRPr="005E3725" w:rsidRDefault="00183A2D" w:rsidP="003A1BF4">
            <w:pPr>
              <w:rPr>
                <w:rFonts w:ascii="Book Antiqua" w:hAnsi="Book Antiqua" w:cstheme="majorBidi"/>
              </w:rPr>
            </w:pPr>
            <w:r w:rsidRPr="005E3725">
              <w:rPr>
                <w:rFonts w:ascii="Book Antiqua" w:hAnsi="Book Antiqua" w:cstheme="majorBidi"/>
              </w:rPr>
              <w:t>QR08-913, QR08-914, QR08-915</w:t>
            </w:r>
          </w:p>
          <w:p w:rsidR="00183A2D" w:rsidRPr="005E3725" w:rsidRDefault="00183A2D" w:rsidP="003A1BF4">
            <w:pPr>
              <w:rPr>
                <w:rFonts w:ascii="Book Antiqua" w:hAnsi="Book Antiqua" w:cstheme="majorBidi"/>
              </w:rPr>
            </w:pPr>
            <w:r w:rsidRPr="005E3725">
              <w:rPr>
                <w:rFonts w:ascii="Book Antiqua" w:hAnsi="Book Antiqua" w:cstheme="majorBidi"/>
              </w:rPr>
              <w:t>QR08-916, QR08-917,</w:t>
            </w:r>
          </w:p>
          <w:p w:rsidR="00183A2D" w:rsidRPr="005E3725" w:rsidRDefault="00183A2D" w:rsidP="003A1BF4">
            <w:pPr>
              <w:rPr>
                <w:rFonts w:ascii="Book Antiqua" w:hAnsi="Book Antiqua" w:cstheme="majorBidi"/>
              </w:rPr>
            </w:pPr>
            <w:r w:rsidRPr="005E3725">
              <w:rPr>
                <w:rFonts w:ascii="Book Antiqua" w:hAnsi="Book Antiqua" w:cstheme="majorBidi"/>
              </w:rPr>
              <w:t xml:space="preserve">QR08-1001, QR08-1002, </w:t>
            </w:r>
          </w:p>
          <w:p w:rsidR="00183A2D" w:rsidRPr="005E3725" w:rsidRDefault="00183A2D" w:rsidP="003A1BF4">
            <w:pPr>
              <w:rPr>
                <w:rFonts w:ascii="Book Antiqua" w:hAnsi="Book Antiqua" w:cstheme="majorBidi"/>
              </w:rPr>
            </w:pPr>
            <w:r w:rsidRPr="005E3725">
              <w:rPr>
                <w:rFonts w:ascii="Book Antiqua" w:hAnsi="Book Antiqua" w:cstheme="majorBidi"/>
              </w:rPr>
              <w:t xml:space="preserve">QR08-1003, QR08-1004, </w:t>
            </w:r>
          </w:p>
          <w:p w:rsidR="00183A2D" w:rsidRPr="005E3725" w:rsidRDefault="00183A2D" w:rsidP="003A1BF4">
            <w:pPr>
              <w:rPr>
                <w:rFonts w:ascii="Book Antiqua" w:hAnsi="Book Antiqua" w:cstheme="majorBidi"/>
              </w:rPr>
            </w:pPr>
            <w:r w:rsidRPr="005E3725">
              <w:rPr>
                <w:rFonts w:ascii="Book Antiqua" w:hAnsi="Book Antiqua" w:cstheme="majorBidi"/>
              </w:rPr>
              <w:t xml:space="preserve">QR08-1005, QR08-1006, </w:t>
            </w:r>
          </w:p>
          <w:p w:rsidR="00183A2D" w:rsidRPr="005E3725" w:rsidRDefault="00183A2D" w:rsidP="003A1BF4">
            <w:pPr>
              <w:rPr>
                <w:rFonts w:ascii="Book Antiqua" w:hAnsi="Book Antiqua" w:cstheme="majorBidi"/>
              </w:rPr>
            </w:pPr>
            <w:r w:rsidRPr="005E3725">
              <w:rPr>
                <w:rFonts w:ascii="Book Antiqua" w:hAnsi="Book Antiqua" w:cstheme="majorBidi"/>
              </w:rPr>
              <w:t>QR08-1007, QR08-1008,</w:t>
            </w:r>
          </w:p>
          <w:p w:rsidR="00183A2D" w:rsidRPr="005E3725" w:rsidRDefault="00183A2D" w:rsidP="003A1BF4">
            <w:pPr>
              <w:rPr>
                <w:rFonts w:ascii="Book Antiqua" w:hAnsi="Book Antiqua" w:cstheme="majorBidi"/>
              </w:rPr>
            </w:pPr>
            <w:r w:rsidRPr="005E3725">
              <w:rPr>
                <w:rFonts w:ascii="Book Antiqua" w:hAnsi="Book Antiqua" w:cstheme="majorBidi"/>
              </w:rPr>
              <w:t>QR08-1009, QR08-1010,</w:t>
            </w:r>
          </w:p>
          <w:p w:rsidR="00183A2D" w:rsidRPr="005E3725" w:rsidRDefault="00183A2D" w:rsidP="003A1BF4">
            <w:pPr>
              <w:rPr>
                <w:rFonts w:ascii="Book Antiqua" w:hAnsi="Book Antiqua" w:cstheme="majorBidi"/>
              </w:rPr>
            </w:pPr>
            <w:r w:rsidRPr="005E3725">
              <w:rPr>
                <w:rFonts w:ascii="Book Antiqua" w:hAnsi="Book Antiqua" w:cstheme="majorBidi"/>
              </w:rPr>
              <w:t xml:space="preserve">QR08-1011, QR08-1012, </w:t>
            </w:r>
          </w:p>
          <w:p w:rsidR="00183A2D" w:rsidRPr="005E3725" w:rsidRDefault="00183A2D" w:rsidP="003A1BF4">
            <w:pPr>
              <w:rPr>
                <w:rFonts w:ascii="Book Antiqua" w:hAnsi="Book Antiqua" w:cstheme="majorBidi"/>
              </w:rPr>
            </w:pPr>
            <w:r w:rsidRPr="005E3725">
              <w:rPr>
                <w:rFonts w:ascii="Book Antiqua" w:hAnsi="Book Antiqua" w:cstheme="majorBidi"/>
              </w:rPr>
              <w:t>QR08-1013,  QR08-1014</w:t>
            </w:r>
          </w:p>
        </w:tc>
        <w:tc>
          <w:tcPr>
            <w:tcW w:w="1627" w:type="dxa"/>
            <w:gridSpan w:val="3"/>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 xml:space="preserve">Nelaton Catheter </w:t>
            </w:r>
          </w:p>
        </w:tc>
        <w:tc>
          <w:tcPr>
            <w:tcW w:w="1667" w:type="dxa"/>
            <w:gridSpan w:val="4"/>
            <w:shd w:val="clear" w:color="auto" w:fill="auto"/>
          </w:tcPr>
          <w:p w:rsidR="00183A2D" w:rsidRPr="005E3725" w:rsidRDefault="00183A2D" w:rsidP="00C62C6B">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The firm has provided the required documents.</w:t>
            </w:r>
          </w:p>
        </w:tc>
      </w:tr>
      <w:tr w:rsidR="00183A2D" w:rsidRPr="005E3725" w:rsidTr="004E1FD7">
        <w:tc>
          <w:tcPr>
            <w:tcW w:w="709" w:type="dxa"/>
            <w:shd w:val="clear" w:color="auto" w:fill="auto"/>
          </w:tcPr>
          <w:p w:rsidR="00183A2D" w:rsidRPr="005E3725" w:rsidRDefault="00183A2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183A2D" w:rsidRPr="005E3725" w:rsidRDefault="00183A2D" w:rsidP="003A1BF4">
            <w:pPr>
              <w:jc w:val="both"/>
              <w:rPr>
                <w:rFonts w:ascii="Book Antiqua" w:hAnsi="Book Antiqua" w:cstheme="majorBidi"/>
                <w:b/>
                <w:bCs/>
              </w:rPr>
            </w:pPr>
            <w:r w:rsidRPr="005E3725">
              <w:rPr>
                <w:rFonts w:ascii="Book Antiqua" w:hAnsi="Book Antiqua" w:cstheme="majorBidi"/>
                <w:b/>
                <w:bCs/>
              </w:rPr>
              <w:t xml:space="preserve">Manufacturer: </w:t>
            </w:r>
          </w:p>
          <w:p w:rsidR="00183A2D" w:rsidRPr="005E3725" w:rsidRDefault="00183A2D" w:rsidP="003A1BF4">
            <w:pPr>
              <w:jc w:val="both"/>
              <w:rPr>
                <w:rFonts w:ascii="Book Antiqua" w:hAnsi="Book Antiqua" w:cstheme="majorBidi"/>
              </w:rPr>
            </w:pPr>
            <w:r w:rsidRPr="005E3725">
              <w:rPr>
                <w:rFonts w:ascii="Book Antiqua" w:hAnsi="Book Antiqua" w:cstheme="majorBidi"/>
              </w:rPr>
              <w:t>M/s Zibo Qray International Co., Ltd., No.77, Zhanghuan Road, 255000, Zibo City, Shandong, China</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(FSC China Valid Till28-05-2020)</w:t>
            </w:r>
          </w:p>
          <w:p w:rsidR="00183A2D" w:rsidRPr="005E3725" w:rsidRDefault="00183A2D" w:rsidP="003A1BF4">
            <w:pPr>
              <w:rPr>
                <w:rFonts w:ascii="Book Antiqua" w:hAnsi="Book Antiqua" w:cstheme="majorBidi"/>
                <w:b/>
                <w:bCs/>
              </w:rPr>
            </w:pPr>
          </w:p>
        </w:tc>
        <w:tc>
          <w:tcPr>
            <w:tcW w:w="2977" w:type="dxa"/>
            <w:gridSpan w:val="5"/>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Qraymed Transfusion Sets for single use</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Class B</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Shelf Life: 5 Years</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 xml:space="preserve">QR02-0101, QR02-0102, </w:t>
            </w:r>
          </w:p>
          <w:p w:rsidR="00183A2D" w:rsidRPr="005E3725" w:rsidRDefault="00183A2D" w:rsidP="003A1BF4">
            <w:pPr>
              <w:rPr>
                <w:rFonts w:ascii="Book Antiqua" w:hAnsi="Book Antiqua" w:cstheme="majorBidi"/>
              </w:rPr>
            </w:pPr>
            <w:r w:rsidRPr="005E3725">
              <w:rPr>
                <w:rFonts w:ascii="Book Antiqua" w:hAnsi="Book Antiqua" w:cstheme="majorBidi"/>
              </w:rPr>
              <w:t>QR02-0103, QR02-0104,</w:t>
            </w:r>
          </w:p>
          <w:p w:rsidR="00183A2D" w:rsidRPr="005E3725" w:rsidRDefault="00183A2D" w:rsidP="003A1BF4">
            <w:pPr>
              <w:rPr>
                <w:rFonts w:ascii="Book Antiqua" w:hAnsi="Book Antiqua" w:cstheme="majorBidi"/>
              </w:rPr>
            </w:pPr>
            <w:r w:rsidRPr="005E3725">
              <w:rPr>
                <w:rFonts w:ascii="Book Antiqua" w:hAnsi="Book Antiqua" w:cstheme="majorBidi"/>
              </w:rPr>
              <w:t>QR02-0105, QR02-0106</w:t>
            </w:r>
          </w:p>
        </w:tc>
        <w:tc>
          <w:tcPr>
            <w:tcW w:w="1627" w:type="dxa"/>
            <w:gridSpan w:val="3"/>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Transfusion Set</w:t>
            </w:r>
          </w:p>
        </w:tc>
        <w:tc>
          <w:tcPr>
            <w:tcW w:w="1667" w:type="dxa"/>
            <w:gridSpan w:val="4"/>
            <w:shd w:val="clear" w:color="auto" w:fill="auto"/>
          </w:tcPr>
          <w:p w:rsidR="00183A2D" w:rsidRPr="005E3725" w:rsidRDefault="00183A2D" w:rsidP="00C62C6B">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The firm has provided the required documents.</w:t>
            </w:r>
          </w:p>
        </w:tc>
      </w:tr>
      <w:tr w:rsidR="00183A2D" w:rsidRPr="005E3725" w:rsidTr="004E1FD7">
        <w:tc>
          <w:tcPr>
            <w:tcW w:w="709" w:type="dxa"/>
            <w:shd w:val="clear" w:color="auto" w:fill="auto"/>
          </w:tcPr>
          <w:p w:rsidR="00183A2D" w:rsidRPr="005E3725" w:rsidRDefault="00183A2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183A2D" w:rsidRPr="005E3725" w:rsidRDefault="00183A2D" w:rsidP="003A1BF4">
            <w:pPr>
              <w:jc w:val="both"/>
              <w:rPr>
                <w:rFonts w:ascii="Book Antiqua" w:hAnsi="Book Antiqua" w:cstheme="majorBidi"/>
                <w:b/>
                <w:bCs/>
              </w:rPr>
            </w:pPr>
            <w:r w:rsidRPr="005E3725">
              <w:rPr>
                <w:rFonts w:ascii="Book Antiqua" w:hAnsi="Book Antiqua" w:cstheme="majorBidi"/>
                <w:b/>
                <w:bCs/>
              </w:rPr>
              <w:t xml:space="preserve">Manufacturer: </w:t>
            </w:r>
          </w:p>
          <w:p w:rsidR="00183A2D" w:rsidRPr="005E3725" w:rsidRDefault="00183A2D" w:rsidP="003A1BF4">
            <w:pPr>
              <w:jc w:val="both"/>
              <w:rPr>
                <w:rFonts w:ascii="Book Antiqua" w:hAnsi="Book Antiqua" w:cstheme="majorBidi"/>
              </w:rPr>
            </w:pPr>
            <w:r w:rsidRPr="005E3725">
              <w:rPr>
                <w:rFonts w:ascii="Book Antiqua" w:hAnsi="Book Antiqua" w:cstheme="majorBidi"/>
              </w:rPr>
              <w:t>M/s Zibo Qray International Co., Ltd., No.77, Zhanghuan Road, 255000, Zibo City, Shandong, China</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(FSC China Valid Till28-05-2020)</w:t>
            </w:r>
          </w:p>
          <w:p w:rsidR="00183A2D" w:rsidRPr="005E3725" w:rsidRDefault="00183A2D" w:rsidP="003A1BF4">
            <w:pPr>
              <w:rPr>
                <w:rFonts w:ascii="Book Antiqua" w:hAnsi="Book Antiqua" w:cstheme="majorBidi"/>
                <w:b/>
                <w:bCs/>
              </w:rPr>
            </w:pPr>
          </w:p>
        </w:tc>
        <w:tc>
          <w:tcPr>
            <w:tcW w:w="2977" w:type="dxa"/>
            <w:gridSpan w:val="5"/>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Qraymed Scalp Vein Sets for single use</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Class B</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Shelf Life: 5 Years</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 xml:space="preserve">QR07-0201, QR07-0202, </w:t>
            </w:r>
          </w:p>
          <w:p w:rsidR="00183A2D" w:rsidRPr="005E3725" w:rsidRDefault="00183A2D" w:rsidP="003A1BF4">
            <w:pPr>
              <w:rPr>
                <w:rFonts w:ascii="Book Antiqua" w:hAnsi="Book Antiqua" w:cstheme="majorBidi"/>
              </w:rPr>
            </w:pPr>
            <w:r w:rsidRPr="005E3725">
              <w:rPr>
                <w:rFonts w:ascii="Book Antiqua" w:hAnsi="Book Antiqua" w:cstheme="majorBidi"/>
              </w:rPr>
              <w:t>QR07-0203, QR07-0204,</w:t>
            </w:r>
          </w:p>
          <w:p w:rsidR="00183A2D" w:rsidRPr="005E3725" w:rsidRDefault="00183A2D" w:rsidP="003A1BF4">
            <w:pPr>
              <w:rPr>
                <w:rFonts w:ascii="Book Antiqua" w:hAnsi="Book Antiqua" w:cstheme="majorBidi"/>
              </w:rPr>
            </w:pPr>
            <w:r w:rsidRPr="005E3725">
              <w:rPr>
                <w:rFonts w:ascii="Book Antiqua" w:hAnsi="Book Antiqua" w:cstheme="majorBidi"/>
              </w:rPr>
              <w:t>QR07-0205, QR07-0206,</w:t>
            </w:r>
          </w:p>
          <w:p w:rsidR="00183A2D" w:rsidRPr="005E3725" w:rsidRDefault="00183A2D" w:rsidP="003A1BF4">
            <w:pPr>
              <w:rPr>
                <w:rFonts w:ascii="Book Antiqua" w:hAnsi="Book Antiqua" w:cstheme="majorBidi"/>
              </w:rPr>
            </w:pPr>
            <w:r w:rsidRPr="005E3725">
              <w:rPr>
                <w:rFonts w:ascii="Book Antiqua" w:hAnsi="Book Antiqua" w:cstheme="majorBidi"/>
              </w:rPr>
              <w:t>QR07-0207, QR07-0208,</w:t>
            </w:r>
          </w:p>
          <w:p w:rsidR="00183A2D" w:rsidRPr="005E3725" w:rsidRDefault="00183A2D" w:rsidP="003A1BF4">
            <w:pPr>
              <w:rPr>
                <w:rFonts w:ascii="Book Antiqua" w:hAnsi="Book Antiqua" w:cstheme="majorBidi"/>
              </w:rPr>
            </w:pPr>
            <w:r w:rsidRPr="005E3725">
              <w:rPr>
                <w:rFonts w:ascii="Book Antiqua" w:hAnsi="Book Antiqua" w:cstheme="majorBidi"/>
              </w:rPr>
              <w:t>QR07-0209, QR07-0210</w:t>
            </w:r>
          </w:p>
        </w:tc>
        <w:tc>
          <w:tcPr>
            <w:tcW w:w="1627" w:type="dxa"/>
            <w:gridSpan w:val="3"/>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Scalp Vein Sets</w:t>
            </w:r>
          </w:p>
        </w:tc>
        <w:tc>
          <w:tcPr>
            <w:tcW w:w="1667" w:type="dxa"/>
            <w:gridSpan w:val="4"/>
            <w:shd w:val="clear" w:color="auto" w:fill="auto"/>
          </w:tcPr>
          <w:p w:rsidR="00183A2D" w:rsidRPr="005E3725" w:rsidRDefault="00183A2D" w:rsidP="00C62C6B">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The firm has provided the required documents.</w:t>
            </w:r>
          </w:p>
        </w:tc>
      </w:tr>
      <w:tr w:rsidR="00183A2D" w:rsidRPr="005E3725" w:rsidTr="004E1FD7">
        <w:tc>
          <w:tcPr>
            <w:tcW w:w="709" w:type="dxa"/>
            <w:shd w:val="clear" w:color="auto" w:fill="auto"/>
          </w:tcPr>
          <w:p w:rsidR="00183A2D" w:rsidRPr="005E3725" w:rsidRDefault="00183A2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183A2D" w:rsidRPr="005E3725" w:rsidRDefault="00183A2D" w:rsidP="003A1BF4">
            <w:pPr>
              <w:jc w:val="both"/>
              <w:rPr>
                <w:rFonts w:ascii="Book Antiqua" w:hAnsi="Book Antiqua" w:cstheme="majorBidi"/>
                <w:b/>
                <w:bCs/>
              </w:rPr>
            </w:pPr>
            <w:r w:rsidRPr="005E3725">
              <w:rPr>
                <w:rFonts w:ascii="Book Antiqua" w:hAnsi="Book Antiqua" w:cstheme="majorBidi"/>
                <w:b/>
                <w:bCs/>
              </w:rPr>
              <w:t xml:space="preserve">Manufacturer: </w:t>
            </w:r>
          </w:p>
          <w:p w:rsidR="00183A2D" w:rsidRPr="005E3725" w:rsidRDefault="00183A2D" w:rsidP="003A1BF4">
            <w:pPr>
              <w:jc w:val="both"/>
              <w:rPr>
                <w:rFonts w:ascii="Book Antiqua" w:hAnsi="Book Antiqua" w:cstheme="majorBidi"/>
              </w:rPr>
            </w:pPr>
            <w:r w:rsidRPr="005E3725">
              <w:rPr>
                <w:rFonts w:ascii="Book Antiqua" w:hAnsi="Book Antiqua" w:cstheme="majorBidi"/>
              </w:rPr>
              <w:t>M/s Zibo Qray International Co., Ltd., No.77, Zhanghuan Road, 255000, Zibo City, Shandong, China</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(FSC China Valid Till28-05-2020)</w:t>
            </w:r>
          </w:p>
          <w:p w:rsidR="00183A2D" w:rsidRPr="005E3725" w:rsidRDefault="00183A2D" w:rsidP="003A1BF4">
            <w:pPr>
              <w:rPr>
                <w:rFonts w:ascii="Book Antiqua" w:hAnsi="Book Antiqua" w:cstheme="majorBidi"/>
                <w:b/>
                <w:bCs/>
              </w:rPr>
            </w:pPr>
          </w:p>
        </w:tc>
        <w:tc>
          <w:tcPr>
            <w:tcW w:w="2977" w:type="dxa"/>
            <w:gridSpan w:val="5"/>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 xml:space="preserve">Qraymed Suction Catheter </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Class B</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Shelf Life: 5 Years</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 xml:space="preserve">QR08-0101, QR08-0102, </w:t>
            </w:r>
          </w:p>
          <w:p w:rsidR="00183A2D" w:rsidRPr="005E3725" w:rsidRDefault="00183A2D" w:rsidP="003A1BF4">
            <w:pPr>
              <w:rPr>
                <w:rFonts w:ascii="Book Antiqua" w:hAnsi="Book Antiqua" w:cstheme="majorBidi"/>
              </w:rPr>
            </w:pPr>
            <w:r w:rsidRPr="005E3725">
              <w:rPr>
                <w:rFonts w:ascii="Book Antiqua" w:hAnsi="Book Antiqua" w:cstheme="majorBidi"/>
              </w:rPr>
              <w:t>QR08-0103, QR08-0104,</w:t>
            </w:r>
          </w:p>
          <w:p w:rsidR="00183A2D" w:rsidRPr="005E3725" w:rsidRDefault="00183A2D" w:rsidP="003A1BF4">
            <w:pPr>
              <w:rPr>
                <w:rFonts w:ascii="Book Antiqua" w:hAnsi="Book Antiqua" w:cstheme="majorBidi"/>
              </w:rPr>
            </w:pPr>
            <w:r w:rsidRPr="005E3725">
              <w:rPr>
                <w:rFonts w:ascii="Book Antiqua" w:hAnsi="Book Antiqua" w:cstheme="majorBidi"/>
              </w:rPr>
              <w:t>QR08-0105, QR08-0106,</w:t>
            </w:r>
          </w:p>
          <w:p w:rsidR="00183A2D" w:rsidRPr="005E3725" w:rsidRDefault="00183A2D" w:rsidP="003A1BF4">
            <w:pPr>
              <w:rPr>
                <w:rFonts w:ascii="Book Antiqua" w:hAnsi="Book Antiqua" w:cstheme="majorBidi"/>
              </w:rPr>
            </w:pPr>
            <w:r w:rsidRPr="005E3725">
              <w:rPr>
                <w:rFonts w:ascii="Book Antiqua" w:hAnsi="Book Antiqua" w:cstheme="majorBidi"/>
              </w:rPr>
              <w:t>QR08-0107, QR08-0201,</w:t>
            </w:r>
          </w:p>
          <w:p w:rsidR="00183A2D" w:rsidRPr="005E3725" w:rsidRDefault="00183A2D" w:rsidP="003A1BF4">
            <w:pPr>
              <w:rPr>
                <w:rFonts w:ascii="Book Antiqua" w:hAnsi="Book Antiqua" w:cstheme="majorBidi"/>
              </w:rPr>
            </w:pPr>
            <w:r w:rsidRPr="005E3725">
              <w:rPr>
                <w:rFonts w:ascii="Book Antiqua" w:hAnsi="Book Antiqua" w:cstheme="majorBidi"/>
              </w:rPr>
              <w:t xml:space="preserve">QR08-0202, QR08-0203, </w:t>
            </w:r>
          </w:p>
          <w:p w:rsidR="00183A2D" w:rsidRPr="005E3725" w:rsidRDefault="00183A2D" w:rsidP="003A1BF4">
            <w:pPr>
              <w:rPr>
                <w:rFonts w:ascii="Book Antiqua" w:hAnsi="Book Antiqua" w:cstheme="majorBidi"/>
              </w:rPr>
            </w:pPr>
            <w:r w:rsidRPr="005E3725">
              <w:rPr>
                <w:rFonts w:ascii="Book Antiqua" w:hAnsi="Book Antiqua" w:cstheme="majorBidi"/>
              </w:rPr>
              <w:t xml:space="preserve">QR08-0204, QR08-0205, </w:t>
            </w:r>
          </w:p>
          <w:p w:rsidR="00183A2D" w:rsidRPr="005E3725" w:rsidRDefault="00183A2D" w:rsidP="003A1BF4">
            <w:pPr>
              <w:rPr>
                <w:rFonts w:ascii="Book Antiqua" w:hAnsi="Book Antiqua" w:cstheme="majorBidi"/>
              </w:rPr>
            </w:pPr>
            <w:r w:rsidRPr="005E3725">
              <w:rPr>
                <w:rFonts w:ascii="Book Antiqua" w:hAnsi="Book Antiqua" w:cstheme="majorBidi"/>
              </w:rPr>
              <w:t>QR08-0206, QR08-0207,</w:t>
            </w:r>
          </w:p>
          <w:p w:rsidR="00183A2D" w:rsidRPr="005E3725" w:rsidRDefault="00183A2D" w:rsidP="003A1BF4">
            <w:pPr>
              <w:rPr>
                <w:rFonts w:ascii="Book Antiqua" w:hAnsi="Book Antiqua" w:cstheme="majorBidi"/>
              </w:rPr>
            </w:pPr>
            <w:r w:rsidRPr="005E3725">
              <w:rPr>
                <w:rFonts w:ascii="Book Antiqua" w:hAnsi="Book Antiqua" w:cstheme="majorBidi"/>
              </w:rPr>
              <w:t>QR08-0301, QR08-0302,</w:t>
            </w:r>
          </w:p>
          <w:p w:rsidR="00183A2D" w:rsidRPr="005E3725" w:rsidRDefault="00183A2D" w:rsidP="003A1BF4">
            <w:pPr>
              <w:rPr>
                <w:rFonts w:ascii="Book Antiqua" w:hAnsi="Book Antiqua" w:cstheme="majorBidi"/>
              </w:rPr>
            </w:pPr>
            <w:r w:rsidRPr="005E3725">
              <w:rPr>
                <w:rFonts w:ascii="Book Antiqua" w:hAnsi="Book Antiqua" w:cstheme="majorBidi"/>
              </w:rPr>
              <w:t xml:space="preserve">QR08-0303, QR08-0304, </w:t>
            </w:r>
          </w:p>
          <w:p w:rsidR="00183A2D" w:rsidRPr="005E3725" w:rsidRDefault="00183A2D" w:rsidP="003A1BF4">
            <w:pPr>
              <w:rPr>
                <w:rFonts w:ascii="Book Antiqua" w:hAnsi="Book Antiqua" w:cstheme="majorBidi"/>
              </w:rPr>
            </w:pPr>
            <w:r w:rsidRPr="005E3725">
              <w:rPr>
                <w:rFonts w:ascii="Book Antiqua" w:hAnsi="Book Antiqua" w:cstheme="majorBidi"/>
              </w:rPr>
              <w:t xml:space="preserve">QR08-0305, QR08-0306, </w:t>
            </w:r>
          </w:p>
          <w:p w:rsidR="00183A2D" w:rsidRPr="005E3725" w:rsidRDefault="00183A2D" w:rsidP="003A1BF4">
            <w:pPr>
              <w:rPr>
                <w:rFonts w:ascii="Book Antiqua" w:hAnsi="Book Antiqua" w:cstheme="majorBidi"/>
              </w:rPr>
            </w:pPr>
            <w:r w:rsidRPr="005E3725">
              <w:rPr>
                <w:rFonts w:ascii="Book Antiqua" w:hAnsi="Book Antiqua" w:cstheme="majorBidi"/>
              </w:rPr>
              <w:t xml:space="preserve">QR08-0307  </w:t>
            </w:r>
          </w:p>
        </w:tc>
        <w:tc>
          <w:tcPr>
            <w:tcW w:w="1627" w:type="dxa"/>
            <w:gridSpan w:val="3"/>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Suction Catheter</w:t>
            </w:r>
          </w:p>
        </w:tc>
        <w:tc>
          <w:tcPr>
            <w:tcW w:w="1667" w:type="dxa"/>
            <w:gridSpan w:val="4"/>
            <w:shd w:val="clear" w:color="auto" w:fill="auto"/>
          </w:tcPr>
          <w:p w:rsidR="00183A2D" w:rsidRPr="005E3725" w:rsidRDefault="00183A2D" w:rsidP="00C62C6B">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The firm has provided the required documents.</w:t>
            </w:r>
          </w:p>
        </w:tc>
      </w:tr>
      <w:tr w:rsidR="00183A2D" w:rsidRPr="005E3725" w:rsidTr="004E1FD7">
        <w:tc>
          <w:tcPr>
            <w:tcW w:w="709" w:type="dxa"/>
            <w:shd w:val="clear" w:color="auto" w:fill="auto"/>
          </w:tcPr>
          <w:p w:rsidR="00183A2D" w:rsidRPr="005E3725" w:rsidRDefault="00183A2D"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183A2D" w:rsidRPr="005E3725" w:rsidRDefault="00183A2D" w:rsidP="003A1BF4">
            <w:pPr>
              <w:jc w:val="both"/>
              <w:rPr>
                <w:rFonts w:ascii="Book Antiqua" w:hAnsi="Book Antiqua" w:cstheme="majorBidi"/>
                <w:b/>
                <w:bCs/>
              </w:rPr>
            </w:pPr>
            <w:r w:rsidRPr="005E3725">
              <w:rPr>
                <w:rFonts w:ascii="Book Antiqua" w:hAnsi="Book Antiqua" w:cstheme="majorBidi"/>
                <w:b/>
                <w:bCs/>
              </w:rPr>
              <w:t xml:space="preserve">Manufacturer: </w:t>
            </w:r>
          </w:p>
          <w:p w:rsidR="00183A2D" w:rsidRPr="005E3725" w:rsidRDefault="00183A2D" w:rsidP="003A1BF4">
            <w:pPr>
              <w:jc w:val="both"/>
              <w:rPr>
                <w:rFonts w:ascii="Book Antiqua" w:hAnsi="Book Antiqua" w:cstheme="majorBidi"/>
              </w:rPr>
            </w:pPr>
            <w:r w:rsidRPr="005E3725">
              <w:rPr>
                <w:rFonts w:ascii="Book Antiqua" w:hAnsi="Book Antiqua" w:cstheme="majorBidi"/>
              </w:rPr>
              <w:t>M/s Zibo Qray International Co., Ltd., No.77, Zhanghuan Road, 255000, Zibo City, Shandong, China</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(FSC China Valid Till28-05-2020)</w:t>
            </w:r>
          </w:p>
          <w:p w:rsidR="00183A2D" w:rsidRPr="005E3725" w:rsidRDefault="00183A2D" w:rsidP="003A1BF4">
            <w:pPr>
              <w:rPr>
                <w:rFonts w:ascii="Book Antiqua" w:hAnsi="Book Antiqua" w:cstheme="majorBidi"/>
                <w:b/>
                <w:bCs/>
                <w:sz w:val="34"/>
                <w:szCs w:val="34"/>
              </w:rPr>
            </w:pPr>
          </w:p>
        </w:tc>
        <w:tc>
          <w:tcPr>
            <w:tcW w:w="2977" w:type="dxa"/>
            <w:gridSpan w:val="5"/>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Qraymed Three Way Stopcock and Extension Tube</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Class B</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Shelf Life: 5 Years</w:t>
            </w:r>
          </w:p>
          <w:p w:rsidR="00183A2D" w:rsidRPr="005E3725" w:rsidRDefault="00183A2D" w:rsidP="003A1BF4">
            <w:pPr>
              <w:rPr>
                <w:rFonts w:ascii="Book Antiqua" w:hAnsi="Book Antiqua" w:cstheme="majorBidi"/>
              </w:rPr>
            </w:pPr>
          </w:p>
          <w:p w:rsidR="00183A2D" w:rsidRPr="005E3725" w:rsidRDefault="00183A2D" w:rsidP="003A1BF4">
            <w:pPr>
              <w:rPr>
                <w:rFonts w:ascii="Book Antiqua" w:hAnsi="Book Antiqua" w:cstheme="majorBidi"/>
              </w:rPr>
            </w:pPr>
            <w:r w:rsidRPr="005E3725">
              <w:rPr>
                <w:rFonts w:ascii="Book Antiqua" w:hAnsi="Book Antiqua" w:cstheme="majorBidi"/>
              </w:rPr>
              <w:t>QR04-0201, QR04-0202,</w:t>
            </w:r>
          </w:p>
          <w:p w:rsidR="00183A2D" w:rsidRPr="005E3725" w:rsidRDefault="00183A2D" w:rsidP="003A1BF4">
            <w:pPr>
              <w:rPr>
                <w:rFonts w:ascii="Book Antiqua" w:hAnsi="Book Antiqua" w:cstheme="majorBidi"/>
              </w:rPr>
            </w:pPr>
            <w:r w:rsidRPr="005E3725">
              <w:rPr>
                <w:rFonts w:ascii="Book Antiqua" w:hAnsi="Book Antiqua" w:cstheme="majorBidi"/>
              </w:rPr>
              <w:t>QR04-0301, QR04-0302,</w:t>
            </w:r>
          </w:p>
          <w:p w:rsidR="00183A2D" w:rsidRPr="005E3725" w:rsidRDefault="00183A2D" w:rsidP="003A1BF4">
            <w:pPr>
              <w:rPr>
                <w:rFonts w:ascii="Book Antiqua" w:hAnsi="Book Antiqua" w:cstheme="majorBidi"/>
              </w:rPr>
            </w:pPr>
            <w:r w:rsidRPr="005E3725">
              <w:rPr>
                <w:rFonts w:ascii="Book Antiqua" w:hAnsi="Book Antiqua" w:cstheme="majorBidi"/>
              </w:rPr>
              <w:t>QR04-0401 , QR04-0402</w:t>
            </w:r>
          </w:p>
        </w:tc>
        <w:tc>
          <w:tcPr>
            <w:tcW w:w="1627" w:type="dxa"/>
            <w:gridSpan w:val="3"/>
            <w:shd w:val="clear" w:color="auto" w:fill="auto"/>
          </w:tcPr>
          <w:p w:rsidR="00183A2D" w:rsidRPr="005E3725" w:rsidRDefault="00183A2D" w:rsidP="003A1BF4">
            <w:pPr>
              <w:rPr>
                <w:rFonts w:ascii="Book Antiqua" w:hAnsi="Book Antiqua" w:cstheme="majorBidi"/>
              </w:rPr>
            </w:pPr>
            <w:r w:rsidRPr="005E3725">
              <w:rPr>
                <w:rFonts w:ascii="Book Antiqua" w:hAnsi="Book Antiqua" w:cstheme="majorBidi"/>
              </w:rPr>
              <w:t>Three Way Stopcock and Extension Tube</w:t>
            </w:r>
          </w:p>
        </w:tc>
        <w:tc>
          <w:tcPr>
            <w:tcW w:w="1667" w:type="dxa"/>
            <w:gridSpan w:val="4"/>
            <w:shd w:val="clear" w:color="auto" w:fill="auto"/>
          </w:tcPr>
          <w:p w:rsidR="00183A2D" w:rsidRPr="005E3725" w:rsidRDefault="00183A2D" w:rsidP="00C62C6B">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The firm has provided the required documents.</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3A1BF4">
            <w:pPr>
              <w:jc w:val="both"/>
              <w:rPr>
                <w:rFonts w:ascii="Book Antiqua" w:hAnsi="Book Antiqua" w:cstheme="majorBidi"/>
                <w:b/>
                <w:bCs/>
              </w:rPr>
            </w:pPr>
            <w:r w:rsidRPr="005E3725">
              <w:rPr>
                <w:rFonts w:ascii="Book Antiqua" w:hAnsi="Book Antiqua" w:cstheme="majorBidi"/>
                <w:b/>
                <w:bCs/>
              </w:rPr>
              <w:t xml:space="preserve">Manufacturer: </w:t>
            </w:r>
          </w:p>
          <w:p w:rsidR="007A68E5" w:rsidRPr="005E3725" w:rsidRDefault="007A68E5" w:rsidP="003A1BF4">
            <w:pPr>
              <w:jc w:val="both"/>
              <w:rPr>
                <w:rFonts w:ascii="Book Antiqua" w:hAnsi="Book Antiqua" w:cstheme="majorBidi"/>
              </w:rPr>
            </w:pPr>
            <w:r w:rsidRPr="005E3725">
              <w:rPr>
                <w:rFonts w:ascii="Book Antiqua" w:hAnsi="Book Antiqua" w:cstheme="majorBidi"/>
              </w:rPr>
              <w:t>M/s Zibo Qray International Co., Ltd., No.77, Zhanghuan Road, 255000, Zibo City, Shandong, China</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(FSC China Valid Till28-05-2020)</w:t>
            </w:r>
          </w:p>
          <w:p w:rsidR="007A68E5" w:rsidRPr="005E3725" w:rsidRDefault="007A68E5" w:rsidP="003A1BF4">
            <w:pPr>
              <w:rPr>
                <w:rFonts w:ascii="Book Antiqua" w:hAnsi="Book Antiqua" w:cstheme="majorBidi"/>
                <w:b/>
                <w:bCs/>
              </w:rPr>
            </w:pPr>
          </w:p>
        </w:tc>
        <w:tc>
          <w:tcPr>
            <w:tcW w:w="2977" w:type="dxa"/>
            <w:gridSpan w:val="5"/>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rPr>
              <w:t>Qraymed Sterile Hypodermic Needles for single use</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Class B</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Shelf Life: 5 Years</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QR07-0101, QR07-0102,</w:t>
            </w:r>
          </w:p>
          <w:p w:rsidR="007A68E5" w:rsidRPr="005E3725" w:rsidRDefault="007A68E5" w:rsidP="003A1BF4">
            <w:pPr>
              <w:rPr>
                <w:rFonts w:ascii="Book Antiqua" w:hAnsi="Book Antiqua" w:cstheme="majorBidi"/>
              </w:rPr>
            </w:pPr>
            <w:r w:rsidRPr="005E3725">
              <w:rPr>
                <w:rFonts w:ascii="Book Antiqua" w:hAnsi="Book Antiqua" w:cstheme="majorBidi"/>
              </w:rPr>
              <w:t xml:space="preserve">QR07-0103, QR07-0104, </w:t>
            </w:r>
          </w:p>
          <w:p w:rsidR="007A68E5" w:rsidRPr="005E3725" w:rsidRDefault="007A68E5" w:rsidP="003A1BF4">
            <w:pPr>
              <w:rPr>
                <w:rFonts w:ascii="Book Antiqua" w:hAnsi="Book Antiqua" w:cstheme="majorBidi"/>
              </w:rPr>
            </w:pPr>
            <w:r w:rsidRPr="005E3725">
              <w:rPr>
                <w:rFonts w:ascii="Book Antiqua" w:hAnsi="Book Antiqua" w:cstheme="majorBidi"/>
              </w:rPr>
              <w:t xml:space="preserve">QR07-0105, QR07-0106, </w:t>
            </w:r>
          </w:p>
          <w:p w:rsidR="007A68E5" w:rsidRPr="005E3725" w:rsidRDefault="007A68E5" w:rsidP="003A1BF4">
            <w:pPr>
              <w:rPr>
                <w:rFonts w:ascii="Book Antiqua" w:hAnsi="Book Antiqua" w:cstheme="majorBidi"/>
              </w:rPr>
            </w:pPr>
            <w:r w:rsidRPr="005E3725">
              <w:rPr>
                <w:rFonts w:ascii="Book Antiqua" w:hAnsi="Book Antiqua" w:cstheme="majorBidi"/>
              </w:rPr>
              <w:t xml:space="preserve">QR07-0107, QR07-0108, </w:t>
            </w:r>
          </w:p>
          <w:p w:rsidR="007A68E5" w:rsidRPr="005E3725" w:rsidRDefault="007A68E5" w:rsidP="003A1BF4">
            <w:pPr>
              <w:rPr>
                <w:rFonts w:ascii="Book Antiqua" w:hAnsi="Book Antiqua" w:cstheme="majorBidi"/>
              </w:rPr>
            </w:pPr>
            <w:r w:rsidRPr="005E3725">
              <w:rPr>
                <w:rFonts w:ascii="Book Antiqua" w:hAnsi="Book Antiqua" w:cstheme="majorBidi"/>
              </w:rPr>
              <w:t>QR07-0109, QR07-0110,</w:t>
            </w:r>
          </w:p>
          <w:p w:rsidR="007A68E5" w:rsidRPr="005E3725" w:rsidRDefault="007A68E5" w:rsidP="003A1BF4">
            <w:pPr>
              <w:rPr>
                <w:rFonts w:ascii="Book Antiqua" w:hAnsi="Book Antiqua" w:cstheme="majorBidi"/>
              </w:rPr>
            </w:pPr>
            <w:r w:rsidRPr="005E3725">
              <w:rPr>
                <w:rFonts w:ascii="Book Antiqua" w:hAnsi="Book Antiqua" w:cstheme="majorBidi"/>
              </w:rPr>
              <w:t>QR07-0111, QR07-0112,</w:t>
            </w:r>
          </w:p>
          <w:p w:rsidR="007A68E5" w:rsidRPr="005E3725" w:rsidRDefault="007A68E5" w:rsidP="003A1BF4">
            <w:pPr>
              <w:rPr>
                <w:rFonts w:ascii="Book Antiqua" w:hAnsi="Book Antiqua" w:cstheme="majorBidi"/>
              </w:rPr>
            </w:pPr>
            <w:r w:rsidRPr="005E3725">
              <w:rPr>
                <w:rFonts w:ascii="Book Antiqua" w:hAnsi="Book Antiqua" w:cstheme="majorBidi"/>
              </w:rPr>
              <w:t xml:space="preserve">QR07-0113, QR07-0114, </w:t>
            </w:r>
          </w:p>
          <w:p w:rsidR="007A68E5" w:rsidRPr="005E3725" w:rsidRDefault="007A68E5" w:rsidP="003A1BF4">
            <w:pPr>
              <w:rPr>
                <w:rFonts w:ascii="Book Antiqua" w:hAnsi="Book Antiqua" w:cstheme="majorBidi"/>
              </w:rPr>
            </w:pPr>
            <w:r w:rsidRPr="005E3725">
              <w:rPr>
                <w:rFonts w:ascii="Book Antiqua" w:hAnsi="Book Antiqua" w:cstheme="majorBidi"/>
              </w:rPr>
              <w:t xml:space="preserve">QR07-0115, QR07-0116 </w:t>
            </w:r>
          </w:p>
          <w:p w:rsidR="007A68E5" w:rsidRPr="005E3725" w:rsidRDefault="007A68E5" w:rsidP="003A1BF4">
            <w:pPr>
              <w:rPr>
                <w:rFonts w:ascii="Book Antiqua" w:hAnsi="Book Antiqua" w:cstheme="majorBidi"/>
                <w:sz w:val="36"/>
                <w:szCs w:val="36"/>
              </w:rPr>
            </w:pPr>
          </w:p>
        </w:tc>
        <w:tc>
          <w:tcPr>
            <w:tcW w:w="1627" w:type="dxa"/>
            <w:gridSpan w:val="3"/>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rPr>
              <w:t>Hypodermic Needles</w:t>
            </w:r>
          </w:p>
        </w:tc>
        <w:tc>
          <w:tcPr>
            <w:tcW w:w="1667" w:type="dxa"/>
            <w:gridSpan w:val="4"/>
            <w:shd w:val="clear" w:color="auto" w:fill="auto"/>
          </w:tcPr>
          <w:p w:rsidR="007A68E5" w:rsidRPr="005E3725" w:rsidRDefault="00183A2D" w:rsidP="007423B3">
            <w:pPr>
              <w:pStyle w:val="ListParagraph"/>
              <w:ind w:left="33" w:firstLine="0"/>
              <w:rPr>
                <w:rFonts w:ascii="Book Antiqua" w:hAnsi="Book Antiqua" w:cstheme="majorBidi"/>
                <w:sz w:val="24"/>
                <w:szCs w:val="24"/>
              </w:rPr>
            </w:pPr>
            <w:r w:rsidRPr="005E3725">
              <w:rPr>
                <w:rFonts w:ascii="Book Antiqua" w:hAnsi="Book Antiqua" w:cstheme="majorBidi"/>
                <w:sz w:val="24"/>
                <w:szCs w:val="24"/>
              </w:rPr>
              <w:t xml:space="preserve">The product is </w:t>
            </w:r>
            <w:r w:rsidRPr="005E3725">
              <w:rPr>
                <w:rFonts w:ascii="Book Antiqua" w:hAnsi="Book Antiqua" w:cstheme="majorBidi"/>
                <w:b/>
                <w:bCs/>
                <w:sz w:val="24"/>
                <w:szCs w:val="24"/>
              </w:rPr>
              <w:t xml:space="preserve">deferred </w:t>
            </w:r>
            <w:r w:rsidRPr="005E3725">
              <w:rPr>
                <w:rFonts w:ascii="Book Antiqua" w:hAnsi="Book Antiqua" w:cstheme="majorBidi"/>
                <w:sz w:val="24"/>
                <w:szCs w:val="24"/>
              </w:rPr>
              <w:t xml:space="preserve">till the decision </w:t>
            </w:r>
            <w:r w:rsidR="007423B3" w:rsidRPr="005E3725">
              <w:rPr>
                <w:rFonts w:ascii="Book Antiqua" w:hAnsi="Book Antiqua" w:cstheme="majorBidi"/>
                <w:sz w:val="24"/>
                <w:szCs w:val="24"/>
              </w:rPr>
              <w:t>regarding assesment of potential of spread of blood borne diseases by hypodermic needle.</w:t>
            </w:r>
            <w:r w:rsidRPr="005E3725">
              <w:rPr>
                <w:rFonts w:ascii="Book Antiqua" w:hAnsi="Book Antiqua" w:cstheme="majorBidi"/>
                <w:sz w:val="24"/>
                <w:szCs w:val="24"/>
              </w:rPr>
              <w:t xml:space="preserve">  </w:t>
            </w:r>
          </w:p>
        </w:tc>
      </w:tr>
      <w:tr w:rsidR="00D14217" w:rsidRPr="005E3725" w:rsidTr="004E1FD7">
        <w:tc>
          <w:tcPr>
            <w:tcW w:w="709" w:type="dxa"/>
            <w:shd w:val="clear" w:color="auto" w:fill="auto"/>
          </w:tcPr>
          <w:p w:rsidR="00D14217" w:rsidRPr="005E3725" w:rsidRDefault="00D14217"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D14217" w:rsidRPr="005E3725" w:rsidRDefault="00D14217" w:rsidP="003A1BF4">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D14217" w:rsidRPr="005E3725" w:rsidRDefault="00D14217" w:rsidP="003A1BF4">
            <w:pPr>
              <w:jc w:val="both"/>
              <w:rPr>
                <w:rFonts w:ascii="Book Antiqua" w:hAnsi="Book Antiqua" w:cstheme="majorBidi"/>
                <w:b/>
                <w:bCs/>
              </w:rPr>
            </w:pPr>
            <w:r w:rsidRPr="005E3725">
              <w:rPr>
                <w:rFonts w:ascii="Book Antiqua" w:hAnsi="Book Antiqua" w:cstheme="majorBidi"/>
                <w:b/>
                <w:bCs/>
              </w:rPr>
              <w:t xml:space="preserve">Manufacturer: </w:t>
            </w:r>
          </w:p>
          <w:p w:rsidR="00D14217" w:rsidRPr="005E3725" w:rsidRDefault="00D14217" w:rsidP="003A1BF4">
            <w:pPr>
              <w:jc w:val="both"/>
              <w:rPr>
                <w:rFonts w:ascii="Book Antiqua" w:hAnsi="Book Antiqua" w:cstheme="majorBidi"/>
              </w:rPr>
            </w:pPr>
            <w:r w:rsidRPr="005E3725">
              <w:rPr>
                <w:rFonts w:ascii="Book Antiqua" w:hAnsi="Book Antiqua" w:cstheme="majorBidi"/>
              </w:rPr>
              <w:t>M/s Zibo Qray International Co., Ltd., No.77, Zhanghuan Road, 255000, Zibo City, Shandong, China</w:t>
            </w:r>
          </w:p>
          <w:p w:rsidR="00D14217" w:rsidRPr="005E3725" w:rsidRDefault="00D14217" w:rsidP="003A1BF4">
            <w:pPr>
              <w:rPr>
                <w:rFonts w:ascii="Book Antiqua" w:hAnsi="Book Antiqua" w:cstheme="majorBidi"/>
              </w:rPr>
            </w:pPr>
          </w:p>
          <w:p w:rsidR="00D14217" w:rsidRPr="005E3725" w:rsidRDefault="00D14217" w:rsidP="003A1BF4">
            <w:pPr>
              <w:rPr>
                <w:rFonts w:ascii="Book Antiqua" w:hAnsi="Book Antiqua" w:cstheme="majorBidi"/>
              </w:rPr>
            </w:pPr>
            <w:r w:rsidRPr="005E3725">
              <w:rPr>
                <w:rFonts w:ascii="Book Antiqua" w:hAnsi="Book Antiqua" w:cstheme="majorBidi"/>
              </w:rPr>
              <w:t>(FSC China Valid Till28-05-2020)</w:t>
            </w:r>
          </w:p>
          <w:p w:rsidR="00D14217" w:rsidRPr="005E3725" w:rsidRDefault="00D14217" w:rsidP="003A1BF4">
            <w:pPr>
              <w:rPr>
                <w:rFonts w:ascii="Book Antiqua" w:hAnsi="Book Antiqua" w:cstheme="majorBidi"/>
                <w:b/>
                <w:bCs/>
              </w:rPr>
            </w:pPr>
          </w:p>
        </w:tc>
        <w:tc>
          <w:tcPr>
            <w:tcW w:w="2977" w:type="dxa"/>
            <w:gridSpan w:val="5"/>
            <w:shd w:val="clear" w:color="auto" w:fill="auto"/>
          </w:tcPr>
          <w:p w:rsidR="00D14217" w:rsidRPr="005E3725" w:rsidRDefault="00D14217" w:rsidP="003A1BF4">
            <w:pPr>
              <w:rPr>
                <w:rFonts w:ascii="Book Antiqua" w:hAnsi="Book Antiqua" w:cstheme="majorBidi"/>
              </w:rPr>
            </w:pPr>
            <w:r w:rsidRPr="005E3725">
              <w:rPr>
                <w:rFonts w:ascii="Book Antiqua" w:hAnsi="Book Antiqua" w:cstheme="majorBidi"/>
              </w:rPr>
              <w:t>Qraymed Sterile Hypodermic Syringes for single use</w:t>
            </w:r>
          </w:p>
          <w:p w:rsidR="00D14217" w:rsidRPr="005E3725" w:rsidRDefault="00D14217" w:rsidP="003A1BF4">
            <w:pPr>
              <w:rPr>
                <w:rFonts w:ascii="Book Antiqua" w:hAnsi="Book Antiqua" w:cstheme="majorBidi"/>
                <w:sz w:val="30"/>
                <w:szCs w:val="30"/>
              </w:rPr>
            </w:pPr>
          </w:p>
          <w:p w:rsidR="00D14217" w:rsidRPr="005E3725" w:rsidRDefault="00D14217" w:rsidP="003A1BF4">
            <w:pPr>
              <w:rPr>
                <w:rFonts w:ascii="Book Antiqua" w:hAnsi="Book Antiqua" w:cstheme="majorBidi"/>
              </w:rPr>
            </w:pPr>
            <w:r w:rsidRPr="005E3725">
              <w:rPr>
                <w:rFonts w:ascii="Book Antiqua" w:hAnsi="Book Antiqua" w:cstheme="majorBidi"/>
              </w:rPr>
              <w:t>Class B</w:t>
            </w:r>
          </w:p>
          <w:p w:rsidR="00D14217" w:rsidRPr="005E3725" w:rsidRDefault="00D14217" w:rsidP="003A1BF4">
            <w:pPr>
              <w:rPr>
                <w:rFonts w:ascii="Book Antiqua" w:hAnsi="Book Antiqua" w:cstheme="majorBidi"/>
                <w:sz w:val="28"/>
                <w:szCs w:val="28"/>
              </w:rPr>
            </w:pPr>
          </w:p>
          <w:p w:rsidR="00D14217" w:rsidRPr="005E3725" w:rsidRDefault="00D14217" w:rsidP="003A1BF4">
            <w:pPr>
              <w:rPr>
                <w:rFonts w:ascii="Book Antiqua" w:hAnsi="Book Antiqua" w:cstheme="majorBidi"/>
              </w:rPr>
            </w:pPr>
            <w:r w:rsidRPr="005E3725">
              <w:rPr>
                <w:rFonts w:ascii="Book Antiqua" w:hAnsi="Book Antiqua" w:cstheme="majorBidi"/>
              </w:rPr>
              <w:t>Shelf Life: 5 Years</w:t>
            </w:r>
          </w:p>
          <w:p w:rsidR="00D14217" w:rsidRPr="005E3725" w:rsidRDefault="00D14217" w:rsidP="003A1BF4">
            <w:pPr>
              <w:rPr>
                <w:rFonts w:ascii="Book Antiqua" w:hAnsi="Book Antiqua" w:cstheme="majorBidi"/>
                <w:sz w:val="28"/>
                <w:szCs w:val="28"/>
              </w:rPr>
            </w:pPr>
          </w:p>
          <w:p w:rsidR="00D14217" w:rsidRPr="005E3725" w:rsidRDefault="00D14217" w:rsidP="003A1BF4">
            <w:pPr>
              <w:rPr>
                <w:rFonts w:ascii="Book Antiqua" w:hAnsi="Book Antiqua" w:cstheme="majorBidi"/>
              </w:rPr>
            </w:pPr>
            <w:r w:rsidRPr="005E3725">
              <w:rPr>
                <w:rFonts w:ascii="Book Antiqua" w:hAnsi="Book Antiqua" w:cstheme="majorBidi"/>
              </w:rPr>
              <w:t>QR06-0201, QR06-0202,</w:t>
            </w:r>
          </w:p>
          <w:p w:rsidR="00D14217" w:rsidRPr="005E3725" w:rsidRDefault="00D14217" w:rsidP="003A1BF4">
            <w:pPr>
              <w:rPr>
                <w:rFonts w:ascii="Book Antiqua" w:hAnsi="Book Antiqua" w:cstheme="majorBidi"/>
              </w:rPr>
            </w:pPr>
            <w:r w:rsidRPr="005E3725">
              <w:rPr>
                <w:rFonts w:ascii="Book Antiqua" w:hAnsi="Book Antiqua" w:cstheme="majorBidi"/>
              </w:rPr>
              <w:t>QR06-0203, QR06-0204,</w:t>
            </w:r>
          </w:p>
          <w:p w:rsidR="00D14217" w:rsidRPr="005E3725" w:rsidRDefault="00D14217" w:rsidP="003A1BF4">
            <w:pPr>
              <w:rPr>
                <w:rFonts w:ascii="Book Antiqua" w:hAnsi="Book Antiqua" w:cstheme="majorBidi"/>
              </w:rPr>
            </w:pPr>
            <w:r w:rsidRPr="005E3725">
              <w:rPr>
                <w:rFonts w:ascii="Book Antiqua" w:hAnsi="Book Antiqua" w:cstheme="majorBidi"/>
              </w:rPr>
              <w:t>QR06-0205, QR06-0206,</w:t>
            </w:r>
          </w:p>
          <w:p w:rsidR="00D14217" w:rsidRPr="005E3725" w:rsidRDefault="00D14217" w:rsidP="003A1BF4">
            <w:pPr>
              <w:rPr>
                <w:rFonts w:ascii="Book Antiqua" w:hAnsi="Book Antiqua" w:cstheme="majorBidi"/>
              </w:rPr>
            </w:pPr>
            <w:r w:rsidRPr="005E3725">
              <w:rPr>
                <w:rFonts w:ascii="Book Antiqua" w:hAnsi="Book Antiqua" w:cstheme="majorBidi"/>
              </w:rPr>
              <w:t>QR06-0207, QR06-0301,</w:t>
            </w:r>
          </w:p>
          <w:p w:rsidR="00D14217" w:rsidRPr="005E3725" w:rsidRDefault="00D14217" w:rsidP="003A1BF4">
            <w:pPr>
              <w:rPr>
                <w:rFonts w:ascii="Book Antiqua" w:hAnsi="Book Antiqua" w:cstheme="majorBidi"/>
              </w:rPr>
            </w:pPr>
            <w:r w:rsidRPr="005E3725">
              <w:rPr>
                <w:rFonts w:ascii="Book Antiqua" w:hAnsi="Book Antiqua" w:cstheme="majorBidi"/>
              </w:rPr>
              <w:t>QR06-0302, QR06-0303,</w:t>
            </w:r>
          </w:p>
          <w:p w:rsidR="00D14217" w:rsidRPr="005E3725" w:rsidRDefault="00D14217" w:rsidP="003A1BF4">
            <w:pPr>
              <w:rPr>
                <w:rFonts w:ascii="Book Antiqua" w:hAnsi="Book Antiqua" w:cstheme="majorBidi"/>
              </w:rPr>
            </w:pPr>
            <w:r w:rsidRPr="005E3725">
              <w:rPr>
                <w:rFonts w:ascii="Book Antiqua" w:hAnsi="Book Antiqua" w:cstheme="majorBidi"/>
              </w:rPr>
              <w:t>QR06-0304, QR06-0305,</w:t>
            </w:r>
          </w:p>
          <w:p w:rsidR="00D14217" w:rsidRPr="005E3725" w:rsidRDefault="00D14217" w:rsidP="003A1BF4">
            <w:pPr>
              <w:rPr>
                <w:rFonts w:ascii="Book Antiqua" w:hAnsi="Book Antiqua" w:cstheme="majorBidi"/>
              </w:rPr>
            </w:pPr>
            <w:r w:rsidRPr="005E3725">
              <w:rPr>
                <w:rFonts w:ascii="Book Antiqua" w:hAnsi="Book Antiqua" w:cstheme="majorBidi"/>
              </w:rPr>
              <w:t>QR06-0306, QR06-0307,</w:t>
            </w:r>
          </w:p>
          <w:p w:rsidR="00D14217" w:rsidRPr="005E3725" w:rsidRDefault="00D14217" w:rsidP="003A1BF4">
            <w:pPr>
              <w:rPr>
                <w:rFonts w:ascii="Book Antiqua" w:hAnsi="Book Antiqua" w:cstheme="majorBidi"/>
              </w:rPr>
            </w:pPr>
            <w:r w:rsidRPr="005E3725">
              <w:rPr>
                <w:rFonts w:ascii="Book Antiqua" w:hAnsi="Book Antiqua" w:cstheme="majorBidi"/>
              </w:rPr>
              <w:t>QR06-0308, QR06-0309,</w:t>
            </w:r>
          </w:p>
          <w:p w:rsidR="00D14217" w:rsidRPr="005E3725" w:rsidRDefault="00D14217" w:rsidP="003A1BF4">
            <w:pPr>
              <w:rPr>
                <w:rFonts w:ascii="Book Antiqua" w:hAnsi="Book Antiqua" w:cstheme="majorBidi"/>
              </w:rPr>
            </w:pPr>
            <w:r w:rsidRPr="005E3725">
              <w:rPr>
                <w:rFonts w:ascii="Book Antiqua" w:hAnsi="Book Antiqua" w:cstheme="majorBidi"/>
              </w:rPr>
              <w:t xml:space="preserve">QR06-0310  </w:t>
            </w:r>
          </w:p>
          <w:p w:rsidR="00D045F5" w:rsidRPr="005E3725" w:rsidRDefault="00D045F5" w:rsidP="003A1BF4">
            <w:pPr>
              <w:rPr>
                <w:rFonts w:ascii="Book Antiqua" w:hAnsi="Book Antiqua" w:cstheme="majorBidi"/>
                <w:sz w:val="8"/>
                <w:szCs w:val="8"/>
              </w:rPr>
            </w:pPr>
          </w:p>
        </w:tc>
        <w:tc>
          <w:tcPr>
            <w:tcW w:w="1627" w:type="dxa"/>
            <w:gridSpan w:val="3"/>
            <w:shd w:val="clear" w:color="auto" w:fill="auto"/>
          </w:tcPr>
          <w:p w:rsidR="00D14217" w:rsidRPr="005E3725" w:rsidRDefault="00D14217" w:rsidP="003A1BF4">
            <w:pPr>
              <w:rPr>
                <w:rFonts w:ascii="Book Antiqua" w:hAnsi="Book Antiqua" w:cstheme="majorBidi"/>
              </w:rPr>
            </w:pPr>
            <w:r w:rsidRPr="005E3725">
              <w:rPr>
                <w:rFonts w:ascii="Book Antiqua" w:hAnsi="Book Antiqua" w:cstheme="majorBidi"/>
              </w:rPr>
              <w:t>Hypodermic Syringes</w:t>
            </w:r>
          </w:p>
        </w:tc>
        <w:tc>
          <w:tcPr>
            <w:tcW w:w="1667" w:type="dxa"/>
            <w:gridSpan w:val="4"/>
            <w:shd w:val="clear" w:color="auto" w:fill="auto"/>
          </w:tcPr>
          <w:p w:rsidR="00D14217" w:rsidRPr="005E3725" w:rsidRDefault="00D14217" w:rsidP="00C62C6B">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The firm has provided the required documents.</w:t>
            </w:r>
          </w:p>
        </w:tc>
      </w:tr>
      <w:tr w:rsidR="00D14217" w:rsidRPr="005E3725" w:rsidTr="004E1FD7">
        <w:tc>
          <w:tcPr>
            <w:tcW w:w="709" w:type="dxa"/>
            <w:shd w:val="clear" w:color="auto" w:fill="auto"/>
          </w:tcPr>
          <w:p w:rsidR="00D14217" w:rsidRPr="005E3725" w:rsidRDefault="00D14217"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D14217" w:rsidRPr="005E3725" w:rsidRDefault="00D14217" w:rsidP="003A1BF4">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D14217" w:rsidRPr="005E3725" w:rsidRDefault="00D14217" w:rsidP="003A1BF4">
            <w:pPr>
              <w:jc w:val="both"/>
              <w:rPr>
                <w:rFonts w:ascii="Book Antiqua" w:hAnsi="Book Antiqua" w:cstheme="majorBidi"/>
                <w:b/>
                <w:bCs/>
              </w:rPr>
            </w:pPr>
            <w:r w:rsidRPr="005E3725">
              <w:rPr>
                <w:rFonts w:ascii="Book Antiqua" w:hAnsi="Book Antiqua" w:cstheme="majorBidi"/>
                <w:b/>
                <w:bCs/>
              </w:rPr>
              <w:t xml:space="preserve">Manufacturer: </w:t>
            </w:r>
          </w:p>
          <w:p w:rsidR="00D14217" w:rsidRPr="005E3725" w:rsidRDefault="00D14217" w:rsidP="003A1BF4">
            <w:pPr>
              <w:jc w:val="both"/>
              <w:rPr>
                <w:rFonts w:ascii="Book Antiqua" w:hAnsi="Book Antiqua" w:cstheme="majorBidi"/>
              </w:rPr>
            </w:pPr>
            <w:r w:rsidRPr="005E3725">
              <w:rPr>
                <w:rFonts w:ascii="Book Antiqua" w:hAnsi="Book Antiqua" w:cstheme="majorBidi"/>
              </w:rPr>
              <w:t>M/s Zibo Qray International Co., Ltd., No.77, Zhanghuan Road, 255000, Zibo City, Shandong, China</w:t>
            </w:r>
          </w:p>
          <w:p w:rsidR="00D14217" w:rsidRPr="005E3725" w:rsidRDefault="00D14217" w:rsidP="003A1BF4">
            <w:pPr>
              <w:rPr>
                <w:rFonts w:ascii="Book Antiqua" w:hAnsi="Book Antiqua" w:cstheme="majorBidi"/>
              </w:rPr>
            </w:pPr>
          </w:p>
          <w:p w:rsidR="00D14217" w:rsidRPr="005E3725" w:rsidRDefault="00D14217" w:rsidP="003A1BF4">
            <w:pPr>
              <w:rPr>
                <w:rFonts w:ascii="Book Antiqua" w:hAnsi="Book Antiqua" w:cstheme="majorBidi"/>
                <w:b/>
                <w:bCs/>
              </w:rPr>
            </w:pPr>
            <w:r w:rsidRPr="005E3725">
              <w:rPr>
                <w:rFonts w:ascii="Book Antiqua" w:hAnsi="Book Antiqua" w:cstheme="majorBidi"/>
              </w:rPr>
              <w:t>(FSC China Valid Till28-05-2020)</w:t>
            </w:r>
          </w:p>
        </w:tc>
        <w:tc>
          <w:tcPr>
            <w:tcW w:w="2977" w:type="dxa"/>
            <w:gridSpan w:val="5"/>
            <w:shd w:val="clear" w:color="auto" w:fill="auto"/>
          </w:tcPr>
          <w:p w:rsidR="00D14217" w:rsidRPr="005E3725" w:rsidRDefault="00D14217" w:rsidP="003A1BF4">
            <w:pPr>
              <w:rPr>
                <w:rFonts w:ascii="Book Antiqua" w:hAnsi="Book Antiqua" w:cstheme="majorBidi"/>
              </w:rPr>
            </w:pPr>
            <w:r w:rsidRPr="005E3725">
              <w:rPr>
                <w:rFonts w:ascii="Book Antiqua" w:hAnsi="Book Antiqua" w:cstheme="majorBidi"/>
              </w:rPr>
              <w:t>Qraymed Simple Oxygen Mask</w:t>
            </w:r>
          </w:p>
          <w:p w:rsidR="00D14217" w:rsidRPr="005E3725" w:rsidRDefault="00D14217" w:rsidP="003A1BF4">
            <w:pPr>
              <w:rPr>
                <w:rFonts w:ascii="Book Antiqua" w:hAnsi="Book Antiqua" w:cstheme="majorBidi"/>
              </w:rPr>
            </w:pPr>
          </w:p>
          <w:p w:rsidR="00D14217" w:rsidRPr="005E3725" w:rsidRDefault="00D14217" w:rsidP="003A1BF4">
            <w:pPr>
              <w:rPr>
                <w:rFonts w:ascii="Book Antiqua" w:hAnsi="Book Antiqua" w:cstheme="majorBidi"/>
              </w:rPr>
            </w:pPr>
            <w:r w:rsidRPr="005E3725">
              <w:rPr>
                <w:rFonts w:ascii="Book Antiqua" w:hAnsi="Book Antiqua" w:cstheme="majorBidi"/>
              </w:rPr>
              <w:t>Class B</w:t>
            </w:r>
          </w:p>
          <w:p w:rsidR="00D14217" w:rsidRPr="005E3725" w:rsidRDefault="00D14217" w:rsidP="003A1BF4">
            <w:pPr>
              <w:rPr>
                <w:rFonts w:ascii="Book Antiqua" w:hAnsi="Book Antiqua" w:cstheme="majorBidi"/>
              </w:rPr>
            </w:pPr>
          </w:p>
          <w:p w:rsidR="00D14217" w:rsidRPr="005E3725" w:rsidRDefault="00D14217" w:rsidP="003A1BF4">
            <w:pPr>
              <w:rPr>
                <w:rFonts w:ascii="Book Antiqua" w:hAnsi="Book Antiqua" w:cstheme="majorBidi"/>
              </w:rPr>
            </w:pPr>
            <w:r w:rsidRPr="005E3725">
              <w:rPr>
                <w:rFonts w:ascii="Book Antiqua" w:hAnsi="Book Antiqua" w:cstheme="majorBidi"/>
              </w:rPr>
              <w:t>Shelf Life: 5 Years</w:t>
            </w:r>
          </w:p>
          <w:p w:rsidR="00D14217" w:rsidRPr="005E3725" w:rsidRDefault="00D14217" w:rsidP="003A1BF4">
            <w:pPr>
              <w:rPr>
                <w:rFonts w:ascii="Book Antiqua" w:hAnsi="Book Antiqua" w:cstheme="majorBidi"/>
              </w:rPr>
            </w:pPr>
          </w:p>
          <w:p w:rsidR="00D14217" w:rsidRPr="005E3725" w:rsidRDefault="00D14217" w:rsidP="003A1BF4">
            <w:pPr>
              <w:rPr>
                <w:rFonts w:ascii="Book Antiqua" w:hAnsi="Book Antiqua" w:cstheme="majorBidi"/>
              </w:rPr>
            </w:pPr>
            <w:r w:rsidRPr="005E3725">
              <w:rPr>
                <w:rFonts w:ascii="Book Antiqua" w:hAnsi="Book Antiqua" w:cstheme="majorBidi"/>
              </w:rPr>
              <w:t xml:space="preserve">QR08-1201, QR08-1202, </w:t>
            </w:r>
          </w:p>
          <w:p w:rsidR="00D14217" w:rsidRPr="005E3725" w:rsidRDefault="00D14217" w:rsidP="003A1BF4">
            <w:pPr>
              <w:rPr>
                <w:rFonts w:ascii="Book Antiqua" w:hAnsi="Book Antiqua" w:cstheme="majorBidi"/>
              </w:rPr>
            </w:pPr>
            <w:r w:rsidRPr="005E3725">
              <w:rPr>
                <w:rFonts w:ascii="Book Antiqua" w:hAnsi="Book Antiqua" w:cstheme="majorBidi"/>
              </w:rPr>
              <w:t>QR08-1203, QR08-1204,</w:t>
            </w:r>
          </w:p>
          <w:p w:rsidR="00D14217" w:rsidRPr="005E3725" w:rsidRDefault="00D14217" w:rsidP="003A1BF4">
            <w:pPr>
              <w:rPr>
                <w:rFonts w:ascii="Book Antiqua" w:hAnsi="Book Antiqua" w:cstheme="majorBidi"/>
              </w:rPr>
            </w:pPr>
            <w:r w:rsidRPr="005E3725">
              <w:rPr>
                <w:rFonts w:ascii="Book Antiqua" w:hAnsi="Book Antiqua" w:cstheme="majorBidi"/>
              </w:rPr>
              <w:t xml:space="preserve">QR08-1205, QR08-1206, </w:t>
            </w:r>
          </w:p>
          <w:p w:rsidR="00D14217" w:rsidRPr="005E3725" w:rsidRDefault="00D14217" w:rsidP="003A1BF4">
            <w:pPr>
              <w:rPr>
                <w:rFonts w:ascii="Book Antiqua" w:hAnsi="Book Antiqua" w:cstheme="majorBidi"/>
              </w:rPr>
            </w:pPr>
            <w:r w:rsidRPr="005E3725">
              <w:rPr>
                <w:rFonts w:ascii="Book Antiqua" w:hAnsi="Book Antiqua" w:cstheme="majorBidi"/>
              </w:rPr>
              <w:t>QR08-1207, QR08-1208</w:t>
            </w:r>
          </w:p>
          <w:p w:rsidR="00D14217" w:rsidRPr="005E3725" w:rsidRDefault="00D14217" w:rsidP="003A1BF4">
            <w:pPr>
              <w:rPr>
                <w:rFonts w:ascii="Book Antiqua" w:hAnsi="Book Antiqua" w:cstheme="majorBidi"/>
              </w:rPr>
            </w:pPr>
          </w:p>
        </w:tc>
        <w:tc>
          <w:tcPr>
            <w:tcW w:w="1627" w:type="dxa"/>
            <w:gridSpan w:val="3"/>
            <w:shd w:val="clear" w:color="auto" w:fill="auto"/>
          </w:tcPr>
          <w:p w:rsidR="00D14217" w:rsidRPr="005E3725" w:rsidRDefault="00D14217" w:rsidP="003A1BF4">
            <w:pPr>
              <w:rPr>
                <w:rFonts w:ascii="Book Antiqua" w:hAnsi="Book Antiqua" w:cstheme="majorBidi"/>
              </w:rPr>
            </w:pPr>
            <w:r w:rsidRPr="005E3725">
              <w:rPr>
                <w:rFonts w:ascii="Book Antiqua" w:hAnsi="Book Antiqua" w:cstheme="majorBidi"/>
              </w:rPr>
              <w:t>Oxygen Mask</w:t>
            </w:r>
          </w:p>
        </w:tc>
        <w:tc>
          <w:tcPr>
            <w:tcW w:w="1667" w:type="dxa"/>
            <w:gridSpan w:val="4"/>
            <w:shd w:val="clear" w:color="auto" w:fill="auto"/>
          </w:tcPr>
          <w:p w:rsidR="00D14217" w:rsidRPr="005E3725" w:rsidRDefault="00D14217" w:rsidP="00C62C6B">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The firm has provided the required documents.</w:t>
            </w:r>
          </w:p>
        </w:tc>
      </w:tr>
      <w:tr w:rsidR="00D14217" w:rsidRPr="005E3725" w:rsidTr="004E1FD7">
        <w:tc>
          <w:tcPr>
            <w:tcW w:w="709" w:type="dxa"/>
            <w:shd w:val="clear" w:color="auto" w:fill="auto"/>
          </w:tcPr>
          <w:p w:rsidR="00D14217" w:rsidRPr="005E3725" w:rsidRDefault="00D14217"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D14217" w:rsidRPr="005E3725" w:rsidRDefault="00D14217" w:rsidP="003A1BF4">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D14217" w:rsidRPr="005E3725" w:rsidRDefault="00D14217" w:rsidP="003A1BF4">
            <w:pPr>
              <w:jc w:val="both"/>
              <w:rPr>
                <w:rFonts w:ascii="Book Antiqua" w:hAnsi="Book Antiqua" w:cstheme="majorBidi"/>
                <w:b/>
                <w:bCs/>
              </w:rPr>
            </w:pPr>
            <w:r w:rsidRPr="005E3725">
              <w:rPr>
                <w:rFonts w:ascii="Book Antiqua" w:hAnsi="Book Antiqua" w:cstheme="majorBidi"/>
                <w:b/>
                <w:bCs/>
              </w:rPr>
              <w:t xml:space="preserve">Manufacturer: </w:t>
            </w:r>
          </w:p>
          <w:p w:rsidR="00D14217" w:rsidRPr="005E3725" w:rsidRDefault="00D14217" w:rsidP="003A1BF4">
            <w:pPr>
              <w:jc w:val="both"/>
              <w:rPr>
                <w:rFonts w:ascii="Book Antiqua" w:hAnsi="Book Antiqua" w:cstheme="majorBidi"/>
              </w:rPr>
            </w:pPr>
            <w:r w:rsidRPr="005E3725">
              <w:rPr>
                <w:rFonts w:ascii="Book Antiqua" w:hAnsi="Book Antiqua" w:cstheme="majorBidi"/>
              </w:rPr>
              <w:t>M/s Zibo Qray International Co., Ltd., No.77, Zhanghuan Road, 255000, Zibo City, Shandong, China</w:t>
            </w:r>
          </w:p>
          <w:p w:rsidR="00D14217" w:rsidRPr="005E3725" w:rsidRDefault="00D14217" w:rsidP="003A1BF4">
            <w:pPr>
              <w:rPr>
                <w:rFonts w:ascii="Book Antiqua" w:hAnsi="Book Antiqua" w:cstheme="majorBidi"/>
              </w:rPr>
            </w:pPr>
          </w:p>
          <w:p w:rsidR="00D14217" w:rsidRPr="005E3725" w:rsidRDefault="00D14217" w:rsidP="003A1BF4">
            <w:pPr>
              <w:rPr>
                <w:rFonts w:ascii="Book Antiqua" w:hAnsi="Book Antiqua" w:cstheme="majorBidi"/>
              </w:rPr>
            </w:pPr>
            <w:r w:rsidRPr="005E3725">
              <w:rPr>
                <w:rFonts w:ascii="Book Antiqua" w:hAnsi="Book Antiqua" w:cstheme="majorBidi"/>
              </w:rPr>
              <w:t>(FSC China Valid Till28-05-2020)</w:t>
            </w:r>
          </w:p>
          <w:p w:rsidR="00D14217" w:rsidRPr="005E3725" w:rsidRDefault="00D14217" w:rsidP="003A1BF4">
            <w:pPr>
              <w:rPr>
                <w:rFonts w:ascii="Book Antiqua" w:hAnsi="Book Antiqua" w:cstheme="majorBidi"/>
                <w:b/>
                <w:bCs/>
              </w:rPr>
            </w:pPr>
          </w:p>
        </w:tc>
        <w:tc>
          <w:tcPr>
            <w:tcW w:w="2977" w:type="dxa"/>
            <w:gridSpan w:val="5"/>
            <w:shd w:val="clear" w:color="auto" w:fill="auto"/>
          </w:tcPr>
          <w:p w:rsidR="00D14217" w:rsidRPr="005E3725" w:rsidRDefault="00D14217" w:rsidP="003A1BF4">
            <w:pPr>
              <w:rPr>
                <w:rFonts w:ascii="Book Antiqua" w:hAnsi="Book Antiqua" w:cstheme="majorBidi"/>
              </w:rPr>
            </w:pPr>
            <w:r w:rsidRPr="005E3725">
              <w:rPr>
                <w:rFonts w:ascii="Book Antiqua" w:hAnsi="Book Antiqua" w:cstheme="majorBidi"/>
              </w:rPr>
              <w:t>Qraymed Infusion Sets with Burette</w:t>
            </w:r>
          </w:p>
          <w:p w:rsidR="00D14217" w:rsidRPr="005E3725" w:rsidRDefault="00D14217" w:rsidP="003A1BF4">
            <w:pPr>
              <w:rPr>
                <w:rFonts w:ascii="Book Antiqua" w:hAnsi="Book Antiqua" w:cstheme="majorBidi"/>
              </w:rPr>
            </w:pPr>
          </w:p>
          <w:p w:rsidR="00D14217" w:rsidRPr="005E3725" w:rsidRDefault="00D14217" w:rsidP="003A1BF4">
            <w:pPr>
              <w:rPr>
                <w:rFonts w:ascii="Book Antiqua" w:hAnsi="Book Antiqua" w:cstheme="majorBidi"/>
              </w:rPr>
            </w:pPr>
            <w:r w:rsidRPr="005E3725">
              <w:rPr>
                <w:rFonts w:ascii="Book Antiqua" w:hAnsi="Book Antiqua" w:cstheme="majorBidi"/>
              </w:rPr>
              <w:t>Class B</w:t>
            </w:r>
          </w:p>
          <w:p w:rsidR="00D14217" w:rsidRPr="005E3725" w:rsidRDefault="00D14217" w:rsidP="003A1BF4">
            <w:pPr>
              <w:rPr>
                <w:rFonts w:ascii="Book Antiqua" w:hAnsi="Book Antiqua" w:cstheme="majorBidi"/>
              </w:rPr>
            </w:pPr>
          </w:p>
          <w:p w:rsidR="00D14217" w:rsidRPr="005E3725" w:rsidRDefault="00D14217" w:rsidP="003A1BF4">
            <w:pPr>
              <w:rPr>
                <w:rFonts w:ascii="Book Antiqua" w:hAnsi="Book Antiqua" w:cstheme="majorBidi"/>
              </w:rPr>
            </w:pPr>
            <w:r w:rsidRPr="005E3725">
              <w:rPr>
                <w:rFonts w:ascii="Book Antiqua" w:hAnsi="Book Antiqua" w:cstheme="majorBidi"/>
              </w:rPr>
              <w:t>Shelf Life: 5 Years</w:t>
            </w:r>
          </w:p>
          <w:p w:rsidR="00D14217" w:rsidRPr="005E3725" w:rsidRDefault="00D14217" w:rsidP="003A1BF4">
            <w:pPr>
              <w:rPr>
                <w:rFonts w:ascii="Book Antiqua" w:hAnsi="Book Antiqua" w:cstheme="majorBidi"/>
              </w:rPr>
            </w:pPr>
          </w:p>
          <w:p w:rsidR="00D14217" w:rsidRPr="005E3725" w:rsidRDefault="00D14217" w:rsidP="003A1BF4">
            <w:pPr>
              <w:rPr>
                <w:rFonts w:ascii="Book Antiqua" w:hAnsi="Book Antiqua" w:cstheme="majorBidi"/>
              </w:rPr>
            </w:pPr>
            <w:r w:rsidRPr="005E3725">
              <w:rPr>
                <w:rFonts w:ascii="Book Antiqua" w:hAnsi="Book Antiqua" w:cstheme="majorBidi"/>
              </w:rPr>
              <w:t xml:space="preserve">QR03-100, QR03-150 </w:t>
            </w:r>
          </w:p>
        </w:tc>
        <w:tc>
          <w:tcPr>
            <w:tcW w:w="1627" w:type="dxa"/>
            <w:gridSpan w:val="3"/>
            <w:shd w:val="clear" w:color="auto" w:fill="auto"/>
          </w:tcPr>
          <w:p w:rsidR="00D14217" w:rsidRPr="005E3725" w:rsidRDefault="00D14217" w:rsidP="003A1BF4">
            <w:pPr>
              <w:rPr>
                <w:rFonts w:ascii="Book Antiqua" w:hAnsi="Book Antiqua" w:cstheme="majorBidi"/>
              </w:rPr>
            </w:pPr>
            <w:r w:rsidRPr="005E3725">
              <w:rPr>
                <w:rFonts w:ascii="Book Antiqua" w:hAnsi="Book Antiqua" w:cstheme="majorBidi"/>
              </w:rPr>
              <w:t xml:space="preserve">Infusions Sets </w:t>
            </w:r>
          </w:p>
        </w:tc>
        <w:tc>
          <w:tcPr>
            <w:tcW w:w="1667" w:type="dxa"/>
            <w:gridSpan w:val="4"/>
            <w:shd w:val="clear" w:color="auto" w:fill="auto"/>
          </w:tcPr>
          <w:p w:rsidR="00D14217" w:rsidRPr="005E3725" w:rsidRDefault="00D14217" w:rsidP="00C62C6B">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The firm has provided the required documents.</w:t>
            </w:r>
          </w:p>
        </w:tc>
      </w:tr>
      <w:tr w:rsidR="00D14217" w:rsidRPr="005E3725" w:rsidTr="004E1FD7">
        <w:tc>
          <w:tcPr>
            <w:tcW w:w="709" w:type="dxa"/>
            <w:shd w:val="clear" w:color="auto" w:fill="auto"/>
          </w:tcPr>
          <w:p w:rsidR="00D14217" w:rsidRPr="005E3725" w:rsidRDefault="00D14217"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D14217" w:rsidRPr="005E3725" w:rsidRDefault="00D14217" w:rsidP="003A1BF4">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D14217" w:rsidRPr="005E3725" w:rsidRDefault="00D14217" w:rsidP="003A1BF4">
            <w:pPr>
              <w:jc w:val="both"/>
              <w:rPr>
                <w:rFonts w:ascii="Book Antiqua" w:hAnsi="Book Antiqua" w:cstheme="majorBidi"/>
                <w:b/>
                <w:bCs/>
              </w:rPr>
            </w:pPr>
            <w:r w:rsidRPr="005E3725">
              <w:rPr>
                <w:rFonts w:ascii="Book Antiqua" w:hAnsi="Book Antiqua" w:cstheme="majorBidi"/>
                <w:b/>
                <w:bCs/>
              </w:rPr>
              <w:t xml:space="preserve">Manufacturer: </w:t>
            </w:r>
          </w:p>
          <w:p w:rsidR="00D14217" w:rsidRPr="005E3725" w:rsidRDefault="00D14217" w:rsidP="003A1BF4">
            <w:pPr>
              <w:jc w:val="both"/>
              <w:rPr>
                <w:rFonts w:ascii="Book Antiqua" w:hAnsi="Book Antiqua" w:cstheme="majorBidi"/>
              </w:rPr>
            </w:pPr>
            <w:r w:rsidRPr="005E3725">
              <w:rPr>
                <w:rFonts w:ascii="Book Antiqua" w:hAnsi="Book Antiqua" w:cstheme="majorBidi"/>
              </w:rPr>
              <w:t>M/s Zibo Qray International Co., Ltd., No.77, Zhanghuan Road, 255000, Zibo City, Shandong, China</w:t>
            </w:r>
          </w:p>
          <w:p w:rsidR="00D14217" w:rsidRPr="005E3725" w:rsidRDefault="00D14217" w:rsidP="003A1BF4">
            <w:pPr>
              <w:rPr>
                <w:rFonts w:ascii="Book Antiqua" w:hAnsi="Book Antiqua" w:cstheme="majorBidi"/>
              </w:rPr>
            </w:pPr>
          </w:p>
          <w:p w:rsidR="00D14217" w:rsidRPr="005E3725" w:rsidRDefault="00D14217" w:rsidP="003A1BF4">
            <w:pPr>
              <w:rPr>
                <w:rFonts w:ascii="Book Antiqua" w:hAnsi="Book Antiqua" w:cstheme="majorBidi"/>
              </w:rPr>
            </w:pPr>
            <w:r w:rsidRPr="005E3725">
              <w:rPr>
                <w:rFonts w:ascii="Book Antiqua" w:hAnsi="Book Antiqua" w:cstheme="majorBidi"/>
              </w:rPr>
              <w:t>(FSC China Valid Till28-05-2020)</w:t>
            </w:r>
          </w:p>
          <w:p w:rsidR="00D14217" w:rsidRPr="005E3725" w:rsidRDefault="00D14217" w:rsidP="003A1BF4">
            <w:pPr>
              <w:rPr>
                <w:rFonts w:ascii="Book Antiqua" w:hAnsi="Book Antiqua" w:cstheme="majorBidi"/>
                <w:b/>
                <w:bCs/>
              </w:rPr>
            </w:pPr>
          </w:p>
        </w:tc>
        <w:tc>
          <w:tcPr>
            <w:tcW w:w="2977" w:type="dxa"/>
            <w:gridSpan w:val="5"/>
            <w:shd w:val="clear" w:color="auto" w:fill="auto"/>
          </w:tcPr>
          <w:p w:rsidR="00D14217" w:rsidRPr="005E3725" w:rsidRDefault="00D14217" w:rsidP="003A1BF4">
            <w:pPr>
              <w:rPr>
                <w:rFonts w:ascii="Book Antiqua" w:hAnsi="Book Antiqua" w:cstheme="majorBidi"/>
              </w:rPr>
            </w:pPr>
            <w:r w:rsidRPr="005E3725">
              <w:rPr>
                <w:rFonts w:ascii="Book Antiqua" w:hAnsi="Book Antiqua" w:cstheme="majorBidi"/>
              </w:rPr>
              <w:t>Qraymed Infusion Sets for single use</w:t>
            </w:r>
          </w:p>
          <w:p w:rsidR="00D14217" w:rsidRPr="005E3725" w:rsidRDefault="00D14217" w:rsidP="003A1BF4">
            <w:pPr>
              <w:rPr>
                <w:rFonts w:ascii="Book Antiqua" w:hAnsi="Book Antiqua" w:cstheme="majorBidi"/>
              </w:rPr>
            </w:pPr>
          </w:p>
          <w:p w:rsidR="00D14217" w:rsidRPr="005E3725" w:rsidRDefault="00D14217" w:rsidP="003A1BF4">
            <w:pPr>
              <w:rPr>
                <w:rFonts w:ascii="Book Antiqua" w:hAnsi="Book Antiqua" w:cstheme="majorBidi"/>
              </w:rPr>
            </w:pPr>
            <w:r w:rsidRPr="005E3725">
              <w:rPr>
                <w:rFonts w:ascii="Book Antiqua" w:hAnsi="Book Antiqua" w:cstheme="majorBidi"/>
              </w:rPr>
              <w:t>Class B</w:t>
            </w:r>
          </w:p>
          <w:p w:rsidR="00D14217" w:rsidRPr="005E3725" w:rsidRDefault="00D14217" w:rsidP="003A1BF4">
            <w:pPr>
              <w:rPr>
                <w:rFonts w:ascii="Book Antiqua" w:hAnsi="Book Antiqua" w:cstheme="majorBidi"/>
              </w:rPr>
            </w:pPr>
          </w:p>
          <w:p w:rsidR="00D14217" w:rsidRPr="005E3725" w:rsidRDefault="00D14217" w:rsidP="003A1BF4">
            <w:pPr>
              <w:rPr>
                <w:rFonts w:ascii="Book Antiqua" w:hAnsi="Book Antiqua" w:cstheme="majorBidi"/>
              </w:rPr>
            </w:pPr>
            <w:r w:rsidRPr="005E3725">
              <w:rPr>
                <w:rFonts w:ascii="Book Antiqua" w:hAnsi="Book Antiqua" w:cstheme="majorBidi"/>
              </w:rPr>
              <w:t>Shelf Life: 5 Years</w:t>
            </w:r>
          </w:p>
          <w:p w:rsidR="00D14217" w:rsidRPr="005E3725" w:rsidRDefault="00D14217" w:rsidP="003A1BF4">
            <w:pPr>
              <w:rPr>
                <w:rFonts w:ascii="Book Antiqua" w:hAnsi="Book Antiqua" w:cstheme="majorBidi"/>
              </w:rPr>
            </w:pPr>
            <w:r w:rsidRPr="005E3725">
              <w:rPr>
                <w:rFonts w:ascii="Book Antiqua" w:hAnsi="Book Antiqua" w:cstheme="majorBidi"/>
              </w:rPr>
              <w:t xml:space="preserve">QR01-0101, QR01-0102, </w:t>
            </w:r>
          </w:p>
          <w:p w:rsidR="00D14217" w:rsidRPr="005E3725" w:rsidRDefault="00D14217" w:rsidP="003A1BF4">
            <w:pPr>
              <w:rPr>
                <w:rFonts w:ascii="Book Antiqua" w:hAnsi="Book Antiqua" w:cstheme="majorBidi"/>
              </w:rPr>
            </w:pPr>
            <w:r w:rsidRPr="005E3725">
              <w:rPr>
                <w:rFonts w:ascii="Book Antiqua" w:hAnsi="Book Antiqua" w:cstheme="majorBidi"/>
              </w:rPr>
              <w:t xml:space="preserve">QR01-0103, QR01-0104, </w:t>
            </w:r>
          </w:p>
          <w:p w:rsidR="00D14217" w:rsidRPr="005E3725" w:rsidRDefault="00D14217" w:rsidP="003A1BF4">
            <w:pPr>
              <w:rPr>
                <w:rFonts w:ascii="Book Antiqua" w:hAnsi="Book Antiqua" w:cstheme="majorBidi"/>
              </w:rPr>
            </w:pPr>
            <w:r w:rsidRPr="005E3725">
              <w:rPr>
                <w:rFonts w:ascii="Book Antiqua" w:hAnsi="Book Antiqua" w:cstheme="majorBidi"/>
              </w:rPr>
              <w:t xml:space="preserve">QR01-0105, QR01-0106, </w:t>
            </w:r>
          </w:p>
          <w:p w:rsidR="00D14217" w:rsidRPr="005E3725" w:rsidRDefault="00D14217" w:rsidP="003A1BF4">
            <w:pPr>
              <w:rPr>
                <w:rFonts w:ascii="Book Antiqua" w:hAnsi="Book Antiqua" w:cstheme="majorBidi"/>
              </w:rPr>
            </w:pPr>
            <w:r w:rsidRPr="005E3725">
              <w:rPr>
                <w:rFonts w:ascii="Book Antiqua" w:hAnsi="Book Antiqua" w:cstheme="majorBidi"/>
              </w:rPr>
              <w:t xml:space="preserve">QR01-0107, QR01-0108, </w:t>
            </w:r>
          </w:p>
          <w:p w:rsidR="00D14217" w:rsidRPr="005E3725" w:rsidRDefault="00D14217" w:rsidP="003A1BF4">
            <w:pPr>
              <w:rPr>
                <w:rFonts w:ascii="Book Antiqua" w:hAnsi="Book Antiqua" w:cstheme="majorBidi"/>
              </w:rPr>
            </w:pPr>
            <w:r w:rsidRPr="005E3725">
              <w:rPr>
                <w:rFonts w:ascii="Book Antiqua" w:hAnsi="Book Antiqua" w:cstheme="majorBidi"/>
              </w:rPr>
              <w:t xml:space="preserve">QR01-0109, QR01-0201, </w:t>
            </w:r>
          </w:p>
          <w:p w:rsidR="00D14217" w:rsidRPr="005E3725" w:rsidRDefault="00D14217" w:rsidP="003A1BF4">
            <w:pPr>
              <w:rPr>
                <w:rFonts w:ascii="Book Antiqua" w:hAnsi="Book Antiqua" w:cstheme="majorBidi"/>
              </w:rPr>
            </w:pPr>
            <w:r w:rsidRPr="005E3725">
              <w:rPr>
                <w:rFonts w:ascii="Book Antiqua" w:hAnsi="Book Antiqua" w:cstheme="majorBidi"/>
              </w:rPr>
              <w:t>QR01-0202, QR01-0203,</w:t>
            </w:r>
          </w:p>
          <w:p w:rsidR="00D14217" w:rsidRPr="005E3725" w:rsidRDefault="00D14217" w:rsidP="003A1BF4">
            <w:pPr>
              <w:rPr>
                <w:rFonts w:ascii="Book Antiqua" w:hAnsi="Book Antiqua" w:cstheme="majorBidi"/>
              </w:rPr>
            </w:pPr>
            <w:r w:rsidRPr="005E3725">
              <w:rPr>
                <w:rFonts w:ascii="Book Antiqua" w:hAnsi="Book Antiqua" w:cstheme="majorBidi"/>
              </w:rPr>
              <w:t>QR01-0204, QR01-0205,</w:t>
            </w:r>
          </w:p>
          <w:p w:rsidR="00D14217" w:rsidRPr="005E3725" w:rsidRDefault="00D14217" w:rsidP="003A1BF4">
            <w:pPr>
              <w:rPr>
                <w:rFonts w:ascii="Book Antiqua" w:hAnsi="Book Antiqua" w:cstheme="majorBidi"/>
              </w:rPr>
            </w:pPr>
            <w:r w:rsidRPr="005E3725">
              <w:rPr>
                <w:rFonts w:ascii="Book Antiqua" w:hAnsi="Book Antiqua" w:cstheme="majorBidi"/>
              </w:rPr>
              <w:t>QR01-0301, QR01-0302,</w:t>
            </w:r>
          </w:p>
          <w:p w:rsidR="00D14217" w:rsidRPr="005E3725" w:rsidRDefault="00D14217" w:rsidP="003A1BF4">
            <w:pPr>
              <w:rPr>
                <w:rFonts w:ascii="Book Antiqua" w:hAnsi="Book Antiqua" w:cstheme="majorBidi"/>
              </w:rPr>
            </w:pPr>
            <w:r w:rsidRPr="005E3725">
              <w:rPr>
                <w:rFonts w:ascii="Book Antiqua" w:hAnsi="Book Antiqua" w:cstheme="majorBidi"/>
              </w:rPr>
              <w:t>QR01-0303, QR01-0304,</w:t>
            </w:r>
          </w:p>
          <w:p w:rsidR="00D14217" w:rsidRPr="005E3725" w:rsidRDefault="00D14217" w:rsidP="003A1BF4">
            <w:pPr>
              <w:rPr>
                <w:rFonts w:ascii="Book Antiqua" w:hAnsi="Book Antiqua" w:cstheme="majorBidi"/>
              </w:rPr>
            </w:pPr>
            <w:r w:rsidRPr="005E3725">
              <w:rPr>
                <w:rFonts w:ascii="Book Antiqua" w:hAnsi="Book Antiqua" w:cstheme="majorBidi"/>
              </w:rPr>
              <w:t>QR01-0401,  QR01-0402,</w:t>
            </w:r>
          </w:p>
          <w:p w:rsidR="00D14217" w:rsidRPr="005E3725" w:rsidRDefault="00D14217" w:rsidP="003A1BF4">
            <w:pPr>
              <w:rPr>
                <w:rFonts w:ascii="Book Antiqua" w:hAnsi="Book Antiqua" w:cstheme="majorBidi"/>
              </w:rPr>
            </w:pPr>
            <w:r w:rsidRPr="005E3725">
              <w:rPr>
                <w:rFonts w:ascii="Book Antiqua" w:hAnsi="Book Antiqua" w:cstheme="majorBidi"/>
              </w:rPr>
              <w:t>QR01-0403, QR01-0501,</w:t>
            </w:r>
          </w:p>
          <w:p w:rsidR="00D14217" w:rsidRPr="005E3725" w:rsidRDefault="00D14217" w:rsidP="003A1BF4">
            <w:pPr>
              <w:rPr>
                <w:rFonts w:ascii="Book Antiqua" w:hAnsi="Book Antiqua" w:cstheme="majorBidi"/>
              </w:rPr>
            </w:pPr>
            <w:r w:rsidRPr="005E3725">
              <w:rPr>
                <w:rFonts w:ascii="Book Antiqua" w:hAnsi="Book Antiqua" w:cstheme="majorBidi"/>
              </w:rPr>
              <w:t>QR01-0502, QR01-0503</w:t>
            </w:r>
          </w:p>
        </w:tc>
        <w:tc>
          <w:tcPr>
            <w:tcW w:w="1627" w:type="dxa"/>
            <w:gridSpan w:val="3"/>
            <w:shd w:val="clear" w:color="auto" w:fill="auto"/>
          </w:tcPr>
          <w:p w:rsidR="00D14217" w:rsidRPr="005E3725" w:rsidRDefault="00D14217" w:rsidP="003A1BF4">
            <w:pPr>
              <w:rPr>
                <w:rFonts w:ascii="Book Antiqua" w:hAnsi="Book Antiqua" w:cstheme="majorBidi"/>
              </w:rPr>
            </w:pPr>
            <w:r w:rsidRPr="005E3725">
              <w:rPr>
                <w:rFonts w:ascii="Book Antiqua" w:hAnsi="Book Antiqua" w:cstheme="majorBidi"/>
              </w:rPr>
              <w:t xml:space="preserve">Infusions Sets </w:t>
            </w:r>
          </w:p>
        </w:tc>
        <w:tc>
          <w:tcPr>
            <w:tcW w:w="1667" w:type="dxa"/>
            <w:gridSpan w:val="4"/>
            <w:shd w:val="clear" w:color="auto" w:fill="auto"/>
          </w:tcPr>
          <w:p w:rsidR="00D14217" w:rsidRPr="005E3725" w:rsidRDefault="00D14217" w:rsidP="00C62C6B">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The firm has provided the required documents.</w:t>
            </w:r>
          </w:p>
        </w:tc>
      </w:tr>
      <w:tr w:rsidR="00D14217" w:rsidRPr="005E3725" w:rsidTr="004E1FD7">
        <w:tc>
          <w:tcPr>
            <w:tcW w:w="709" w:type="dxa"/>
            <w:shd w:val="clear" w:color="auto" w:fill="auto"/>
          </w:tcPr>
          <w:p w:rsidR="00D14217" w:rsidRPr="005E3725" w:rsidRDefault="00D14217"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D14217" w:rsidRPr="005E3725" w:rsidRDefault="00D14217" w:rsidP="003A1BF4">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D14217" w:rsidRPr="005E3725" w:rsidRDefault="00D14217" w:rsidP="003A1BF4">
            <w:pPr>
              <w:jc w:val="both"/>
              <w:rPr>
                <w:rFonts w:ascii="Book Antiqua" w:hAnsi="Book Antiqua" w:cstheme="majorBidi"/>
                <w:b/>
                <w:bCs/>
              </w:rPr>
            </w:pPr>
            <w:r w:rsidRPr="005E3725">
              <w:rPr>
                <w:rFonts w:ascii="Book Antiqua" w:hAnsi="Book Antiqua" w:cstheme="majorBidi"/>
                <w:b/>
                <w:bCs/>
              </w:rPr>
              <w:t xml:space="preserve">Manufacturer: </w:t>
            </w:r>
          </w:p>
          <w:p w:rsidR="00D14217" w:rsidRPr="005E3725" w:rsidRDefault="00D14217" w:rsidP="003A1BF4">
            <w:pPr>
              <w:jc w:val="both"/>
              <w:rPr>
                <w:rFonts w:ascii="Book Antiqua" w:hAnsi="Book Antiqua" w:cstheme="majorBidi"/>
              </w:rPr>
            </w:pPr>
            <w:r w:rsidRPr="005E3725">
              <w:rPr>
                <w:rFonts w:ascii="Book Antiqua" w:hAnsi="Book Antiqua" w:cstheme="majorBidi"/>
              </w:rPr>
              <w:t>M/s Zibo Qray International Co., Ltd., No.77, Zhanghuan Road, 255000, Zibo City, Shandong, China</w:t>
            </w:r>
          </w:p>
          <w:p w:rsidR="00D14217" w:rsidRPr="005E3725" w:rsidRDefault="00D14217" w:rsidP="003A1BF4">
            <w:pPr>
              <w:rPr>
                <w:rFonts w:ascii="Book Antiqua" w:hAnsi="Book Antiqua" w:cstheme="majorBidi"/>
              </w:rPr>
            </w:pPr>
          </w:p>
          <w:p w:rsidR="00D14217" w:rsidRPr="005E3725" w:rsidRDefault="00D14217" w:rsidP="003A1BF4">
            <w:pPr>
              <w:rPr>
                <w:rFonts w:ascii="Book Antiqua" w:hAnsi="Book Antiqua" w:cstheme="majorBidi"/>
              </w:rPr>
            </w:pPr>
            <w:r w:rsidRPr="005E3725">
              <w:rPr>
                <w:rFonts w:ascii="Book Antiqua" w:hAnsi="Book Antiqua" w:cstheme="majorBidi"/>
              </w:rPr>
              <w:t>(FSC China Valid Till 28-05-2020)</w:t>
            </w:r>
          </w:p>
          <w:p w:rsidR="00D14217" w:rsidRPr="005E3725" w:rsidRDefault="00D14217" w:rsidP="003A1BF4">
            <w:pPr>
              <w:rPr>
                <w:rFonts w:ascii="Book Antiqua" w:hAnsi="Book Antiqua" w:cstheme="majorBidi"/>
                <w:b/>
                <w:bCs/>
              </w:rPr>
            </w:pPr>
          </w:p>
        </w:tc>
        <w:tc>
          <w:tcPr>
            <w:tcW w:w="2977" w:type="dxa"/>
            <w:gridSpan w:val="5"/>
            <w:shd w:val="clear" w:color="auto" w:fill="auto"/>
          </w:tcPr>
          <w:p w:rsidR="00D14217" w:rsidRPr="005E3725" w:rsidRDefault="00D14217" w:rsidP="003A1BF4">
            <w:pPr>
              <w:rPr>
                <w:rFonts w:ascii="Book Antiqua" w:hAnsi="Book Antiqua" w:cstheme="majorBidi"/>
              </w:rPr>
            </w:pPr>
            <w:r w:rsidRPr="005E3725">
              <w:rPr>
                <w:rFonts w:ascii="Book Antiqua" w:hAnsi="Book Antiqua" w:cstheme="majorBidi"/>
              </w:rPr>
              <w:t>Qraymed Nasal Cannula</w:t>
            </w:r>
          </w:p>
          <w:p w:rsidR="00D14217" w:rsidRPr="005E3725" w:rsidRDefault="00D14217" w:rsidP="003A1BF4">
            <w:pPr>
              <w:rPr>
                <w:rFonts w:ascii="Book Antiqua" w:hAnsi="Book Antiqua" w:cstheme="majorBidi"/>
              </w:rPr>
            </w:pPr>
          </w:p>
          <w:p w:rsidR="00D14217" w:rsidRPr="005E3725" w:rsidRDefault="00D14217" w:rsidP="003A1BF4">
            <w:pPr>
              <w:rPr>
                <w:rFonts w:ascii="Book Antiqua" w:hAnsi="Book Antiqua" w:cstheme="majorBidi"/>
              </w:rPr>
            </w:pPr>
            <w:r w:rsidRPr="005E3725">
              <w:rPr>
                <w:rFonts w:ascii="Book Antiqua" w:hAnsi="Book Antiqua" w:cstheme="majorBidi"/>
              </w:rPr>
              <w:t>Class B</w:t>
            </w:r>
          </w:p>
          <w:p w:rsidR="00D14217" w:rsidRPr="005E3725" w:rsidRDefault="00D14217" w:rsidP="003A1BF4">
            <w:pPr>
              <w:rPr>
                <w:rFonts w:ascii="Book Antiqua" w:hAnsi="Book Antiqua" w:cstheme="majorBidi"/>
              </w:rPr>
            </w:pPr>
          </w:p>
          <w:p w:rsidR="00D14217" w:rsidRPr="005E3725" w:rsidRDefault="00D14217" w:rsidP="003A1BF4">
            <w:pPr>
              <w:rPr>
                <w:rFonts w:ascii="Book Antiqua" w:hAnsi="Book Antiqua" w:cstheme="majorBidi"/>
              </w:rPr>
            </w:pPr>
            <w:r w:rsidRPr="005E3725">
              <w:rPr>
                <w:rFonts w:ascii="Book Antiqua" w:hAnsi="Book Antiqua" w:cstheme="majorBidi"/>
              </w:rPr>
              <w:t>Shelf Life: 5 Years</w:t>
            </w:r>
          </w:p>
          <w:p w:rsidR="00D14217" w:rsidRPr="005E3725" w:rsidRDefault="00D14217" w:rsidP="003A1BF4">
            <w:pPr>
              <w:rPr>
                <w:rFonts w:ascii="Book Antiqua" w:hAnsi="Book Antiqua" w:cstheme="majorBidi"/>
              </w:rPr>
            </w:pPr>
          </w:p>
          <w:p w:rsidR="00D14217" w:rsidRPr="005E3725" w:rsidRDefault="00D14217" w:rsidP="003A1BF4">
            <w:pPr>
              <w:rPr>
                <w:rFonts w:ascii="Book Antiqua" w:hAnsi="Book Antiqua" w:cstheme="majorBidi"/>
              </w:rPr>
            </w:pPr>
            <w:r w:rsidRPr="005E3725">
              <w:rPr>
                <w:rFonts w:ascii="Book Antiqua" w:hAnsi="Book Antiqua" w:cstheme="majorBidi"/>
              </w:rPr>
              <w:t xml:space="preserve">QR08-1101, QR08-1102, </w:t>
            </w:r>
          </w:p>
          <w:p w:rsidR="00D14217" w:rsidRPr="005E3725" w:rsidRDefault="00D14217" w:rsidP="003A1BF4">
            <w:pPr>
              <w:rPr>
                <w:rFonts w:ascii="Book Antiqua" w:hAnsi="Book Antiqua" w:cstheme="majorBidi"/>
              </w:rPr>
            </w:pPr>
            <w:r w:rsidRPr="005E3725">
              <w:rPr>
                <w:rFonts w:ascii="Book Antiqua" w:hAnsi="Book Antiqua" w:cstheme="majorBidi"/>
              </w:rPr>
              <w:t xml:space="preserve">QR08-1103, QR08-1104, </w:t>
            </w:r>
          </w:p>
          <w:p w:rsidR="00D14217" w:rsidRPr="005E3725" w:rsidRDefault="00D14217" w:rsidP="003A1BF4">
            <w:pPr>
              <w:rPr>
                <w:rFonts w:ascii="Book Antiqua" w:hAnsi="Book Antiqua" w:cstheme="majorBidi"/>
              </w:rPr>
            </w:pPr>
            <w:r w:rsidRPr="005E3725">
              <w:rPr>
                <w:rFonts w:ascii="Book Antiqua" w:hAnsi="Book Antiqua" w:cstheme="majorBidi"/>
              </w:rPr>
              <w:t xml:space="preserve">QR08-1105, QR08-1106, </w:t>
            </w:r>
          </w:p>
          <w:p w:rsidR="00D14217" w:rsidRPr="005E3725" w:rsidRDefault="00D14217" w:rsidP="003A1BF4">
            <w:pPr>
              <w:rPr>
                <w:rFonts w:ascii="Book Antiqua" w:hAnsi="Book Antiqua" w:cstheme="majorBidi"/>
              </w:rPr>
            </w:pPr>
            <w:r w:rsidRPr="005E3725">
              <w:rPr>
                <w:rFonts w:ascii="Book Antiqua" w:hAnsi="Book Antiqua" w:cstheme="majorBidi"/>
              </w:rPr>
              <w:t>QR08-1107, QR08-1108</w:t>
            </w:r>
          </w:p>
          <w:p w:rsidR="00D14217" w:rsidRPr="005E3725" w:rsidRDefault="00D14217" w:rsidP="003A1BF4">
            <w:pPr>
              <w:rPr>
                <w:rFonts w:ascii="Book Antiqua" w:hAnsi="Book Antiqua" w:cstheme="majorBidi"/>
              </w:rPr>
            </w:pPr>
          </w:p>
        </w:tc>
        <w:tc>
          <w:tcPr>
            <w:tcW w:w="1627" w:type="dxa"/>
            <w:gridSpan w:val="3"/>
            <w:shd w:val="clear" w:color="auto" w:fill="auto"/>
          </w:tcPr>
          <w:p w:rsidR="00D14217" w:rsidRPr="005E3725" w:rsidRDefault="00D14217" w:rsidP="003A1BF4">
            <w:pPr>
              <w:rPr>
                <w:rFonts w:ascii="Book Antiqua" w:hAnsi="Book Antiqua" w:cstheme="majorBidi"/>
              </w:rPr>
            </w:pPr>
            <w:r w:rsidRPr="005E3725">
              <w:rPr>
                <w:rFonts w:ascii="Book Antiqua" w:hAnsi="Book Antiqua" w:cstheme="majorBidi"/>
              </w:rPr>
              <w:t>Nasal Cannula</w:t>
            </w:r>
          </w:p>
        </w:tc>
        <w:tc>
          <w:tcPr>
            <w:tcW w:w="1667" w:type="dxa"/>
            <w:gridSpan w:val="4"/>
            <w:shd w:val="clear" w:color="auto" w:fill="auto"/>
          </w:tcPr>
          <w:p w:rsidR="00D14217" w:rsidRPr="005E3725" w:rsidRDefault="00D14217" w:rsidP="00C62C6B">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The firm has provided the required documents.</w:t>
            </w:r>
          </w:p>
        </w:tc>
      </w:tr>
      <w:tr w:rsidR="007A68E5" w:rsidRPr="005E3725" w:rsidTr="004E1FD7">
        <w:tc>
          <w:tcPr>
            <w:tcW w:w="709" w:type="dxa"/>
            <w:shd w:val="clear" w:color="auto" w:fill="auto"/>
          </w:tcPr>
          <w:p w:rsidR="007A68E5" w:rsidRPr="005E3725" w:rsidRDefault="007A68E5" w:rsidP="00146382">
            <w:pPr>
              <w:ind w:left="360"/>
              <w:rPr>
                <w:rFonts w:ascii="Book Antiqua" w:hAnsi="Book Antiqua"/>
                <w:bCs/>
              </w:rPr>
            </w:pPr>
          </w:p>
        </w:tc>
        <w:tc>
          <w:tcPr>
            <w:tcW w:w="9889" w:type="dxa"/>
            <w:gridSpan w:val="16"/>
            <w:shd w:val="clear" w:color="auto" w:fill="auto"/>
          </w:tcPr>
          <w:p w:rsidR="007A68E5" w:rsidRPr="005E3725" w:rsidRDefault="007A68E5" w:rsidP="00146382">
            <w:pPr>
              <w:rPr>
                <w:rFonts w:ascii="Book Antiqua" w:hAnsi="Book Antiqua" w:cstheme="majorBidi"/>
                <w:b/>
                <w:sz w:val="28"/>
              </w:rPr>
            </w:pPr>
            <w:r w:rsidRPr="005E3725">
              <w:rPr>
                <w:rFonts w:ascii="Book Antiqua" w:hAnsi="Book Antiqua" w:cstheme="majorBidi"/>
                <w:b/>
                <w:sz w:val="28"/>
              </w:rPr>
              <w:t>Evaluator: Muhammad Ayub Naveed, AD, MDMC</w:t>
            </w:r>
          </w:p>
          <w:p w:rsidR="007A68E5" w:rsidRPr="005E3725" w:rsidRDefault="007A68E5" w:rsidP="00146382">
            <w:pPr>
              <w:rPr>
                <w:rFonts w:ascii="Book Antiqua" w:hAnsi="Book Antiqua" w:cstheme="majorBidi"/>
                <w:b/>
              </w:rPr>
            </w:pP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Digital Imaging Systems, 121 Habitat Apartments, Shadman II, Ghaus-ul-Azam Road, Lahore</w:t>
            </w:r>
          </w:p>
          <w:p w:rsidR="007A68E5" w:rsidRPr="005E3725" w:rsidRDefault="007A68E5" w:rsidP="00146382">
            <w:pPr>
              <w:rPr>
                <w:rFonts w:ascii="Book Antiqua" w:hAnsi="Book Antiqua" w:cstheme="majorBidi"/>
              </w:rPr>
            </w:pPr>
            <w:r w:rsidRPr="005E3725">
              <w:rPr>
                <w:rFonts w:ascii="Book Antiqua" w:hAnsi="Book Antiqua" w:cstheme="majorBidi"/>
              </w:rPr>
              <w:t>(ELI-00094)</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w:t>
            </w:r>
            <w:r w:rsidRPr="005E3725">
              <w:rPr>
                <w:rFonts w:ascii="Book Antiqua" w:hAnsi="Book Antiqua" w:cstheme="majorBidi"/>
                <w:b/>
                <w:bCs/>
              </w:rPr>
              <w:br/>
            </w:r>
            <w:r w:rsidRPr="005E3725">
              <w:rPr>
                <w:rFonts w:ascii="Book Antiqua" w:hAnsi="Book Antiqua" w:cstheme="majorBidi"/>
              </w:rPr>
              <w:t>M/s Abbott Vascular 3200 Lakeside Drive, Santa Clara, CA 95054, USA</w:t>
            </w:r>
            <w:r w:rsidRPr="005E3725">
              <w:rPr>
                <w:rFonts w:ascii="Book Antiqua" w:hAnsi="Book Antiqua" w:cstheme="majorBidi"/>
              </w:rPr>
              <w:br/>
            </w:r>
            <w:r w:rsidRPr="005E3725">
              <w:rPr>
                <w:rFonts w:ascii="Book Antiqua" w:hAnsi="Book Antiqua" w:cstheme="majorBidi"/>
                <w:b/>
                <w:bCs/>
              </w:rPr>
              <w:t>Manufacturing Sites:</w:t>
            </w:r>
            <w:r w:rsidRPr="005E3725">
              <w:rPr>
                <w:rFonts w:ascii="Book Antiqua" w:hAnsi="Book Antiqua" w:cstheme="majorBidi"/>
                <w:b/>
                <w:bCs/>
              </w:rPr>
              <w:br/>
            </w:r>
          </w:p>
          <w:p w:rsidR="007A68E5" w:rsidRPr="005E3725" w:rsidRDefault="007A68E5" w:rsidP="00146382">
            <w:pPr>
              <w:rPr>
                <w:rFonts w:ascii="Book Antiqua" w:hAnsi="Book Antiqua" w:cstheme="majorBidi"/>
              </w:rPr>
            </w:pPr>
            <w:r w:rsidRPr="005E3725">
              <w:rPr>
                <w:rFonts w:ascii="Book Antiqua" w:hAnsi="Book Antiqua" w:cstheme="majorBidi"/>
              </w:rPr>
              <w:t>(1) M/s Abbott Vascular 26531, YNEZ Road, Temecula CA 92591, USA</w:t>
            </w:r>
          </w:p>
          <w:p w:rsidR="007A68E5" w:rsidRPr="005E3725" w:rsidRDefault="007A68E5" w:rsidP="00146382">
            <w:pPr>
              <w:rPr>
                <w:rFonts w:ascii="Book Antiqua" w:hAnsi="Book Antiqua" w:cstheme="majorBidi"/>
              </w:rPr>
            </w:pPr>
            <w:r w:rsidRPr="005E3725">
              <w:rPr>
                <w:rFonts w:ascii="Book Antiqua" w:hAnsi="Book Antiqua" w:cstheme="majorBidi"/>
              </w:rPr>
              <w:br/>
              <w:t>(2) M/s Abbott Vascular Road No.2, KM 58, Cruce Davila, Barceloneta, PR 00617,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USFDA valid till 16-05-2020)</w:t>
            </w:r>
          </w:p>
          <w:p w:rsidR="007A68E5" w:rsidRPr="005E3725" w:rsidRDefault="007A68E5" w:rsidP="00146382">
            <w:pPr>
              <w:rPr>
                <w:rFonts w:ascii="Book Antiqua" w:hAnsi="Book Antiqua" w:cstheme="majorBidi"/>
                <w:b/>
                <w:bCs/>
                <w:lang w:val="sv-SE"/>
              </w:rPr>
            </w:pPr>
            <w:r w:rsidRPr="005E3725">
              <w:rPr>
                <w:rFonts w:ascii="Book Antiqua" w:hAnsi="Book Antiqua" w:cstheme="majorBidi"/>
                <w:lang w:val="sv-SE"/>
              </w:rPr>
              <w:t xml:space="preserve">Fee </w:t>
            </w:r>
            <w:r w:rsidRPr="005E3725">
              <w:rPr>
                <w:rFonts w:ascii="Book Antiqua" w:hAnsi="Book Antiqua" w:cstheme="majorBidi"/>
                <w:bCs/>
                <w:lang w:val="sv-SE"/>
              </w:rPr>
              <w:t xml:space="preserve"> Rs.50,000/-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Hi-Torque Power Turn Guide Wire</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2Year</w:t>
            </w: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PTCA Guide Wire</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Boston Scientific Corporation</w:t>
            </w:r>
          </w:p>
          <w:p w:rsidR="007A68E5" w:rsidRPr="005E3725" w:rsidRDefault="007A68E5" w:rsidP="00146382">
            <w:pPr>
              <w:rPr>
                <w:rFonts w:ascii="Book Antiqua" w:hAnsi="Book Antiqua" w:cstheme="majorBidi"/>
              </w:rPr>
            </w:pPr>
            <w:r w:rsidRPr="005E3725">
              <w:rPr>
                <w:rFonts w:ascii="Book Antiqua" w:hAnsi="Book Antiqua" w:cstheme="majorBidi"/>
              </w:rPr>
              <w:t>300, Boston Scientific Way, Marlborough, MA 01752 USA</w:t>
            </w:r>
          </w:p>
          <w:p w:rsidR="007A68E5" w:rsidRPr="005E3725" w:rsidRDefault="007A68E5" w:rsidP="00146382">
            <w:pPr>
              <w:rPr>
                <w:rFonts w:ascii="Book Antiqua" w:hAnsi="Book Antiqua" w:cstheme="majorBidi"/>
                <w:b/>
                <w:bCs/>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302 Parkway, Global park, La Aurora, Heredia, Costa Rica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rPr>
              <w:t xml:space="preserve"> </w:t>
            </w:r>
            <w:r w:rsidRPr="005E3725">
              <w:rPr>
                <w:rFonts w:ascii="Book Antiqua" w:hAnsi="Book Antiqua" w:cstheme="majorBidi"/>
                <w:lang w:val="sv-SE"/>
              </w:rPr>
              <w:t xml:space="preserve">(FSC USFDA </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valid till 05-08-2020)</w:t>
            </w:r>
          </w:p>
          <w:p w:rsidR="007A68E5" w:rsidRPr="005E3725" w:rsidRDefault="007A68E5" w:rsidP="00146382">
            <w:pPr>
              <w:rPr>
                <w:rFonts w:ascii="Book Antiqua" w:hAnsi="Book Antiqua" w:cstheme="majorBidi"/>
                <w:b/>
                <w:bCs/>
                <w:lang w:val="sv-SE"/>
              </w:rPr>
            </w:pPr>
            <w:r w:rsidRPr="005E3725">
              <w:rPr>
                <w:rFonts w:ascii="Book Antiqua" w:hAnsi="Book Antiqua" w:cstheme="majorBidi"/>
                <w:lang w:val="sv-SE"/>
              </w:rPr>
              <w:t xml:space="preserve">Fee </w:t>
            </w:r>
            <w:r w:rsidRPr="005E3725">
              <w:rPr>
                <w:rFonts w:ascii="Book Antiqua" w:hAnsi="Book Antiqua" w:cstheme="majorBidi"/>
                <w:bCs/>
                <w:lang w:val="sv-SE"/>
              </w:rPr>
              <w:t xml:space="preserve"> Rs.50,000/-</w:t>
            </w:r>
          </w:p>
        </w:tc>
        <w:tc>
          <w:tcPr>
            <w:tcW w:w="2977" w:type="dxa"/>
            <w:gridSpan w:val="5"/>
            <w:shd w:val="clear" w:color="auto" w:fill="auto"/>
          </w:tcPr>
          <w:p w:rsidR="007A68E5" w:rsidRPr="005E3725" w:rsidRDefault="007A68E5" w:rsidP="00146382">
            <w:pPr>
              <w:pStyle w:val="Style25"/>
              <w:tabs>
                <w:tab w:val="left" w:pos="1170"/>
                <w:tab w:val="left" w:pos="1440"/>
                <w:tab w:val="left" w:pos="1620"/>
                <w:tab w:val="left" w:pos="2430"/>
                <w:tab w:val="left" w:pos="2890"/>
              </w:tabs>
              <w:spacing w:line="240" w:lineRule="auto"/>
              <w:rPr>
                <w:rStyle w:val="FontStyle37"/>
                <w:rFonts w:ascii="Book Antiqua" w:hAnsi="Book Antiqua" w:cs="Times New Roman"/>
                <w:b w:val="0"/>
                <w:bCs w:val="0"/>
                <w:color w:val="auto"/>
                <w:sz w:val="24"/>
                <w:szCs w:val="24"/>
              </w:rPr>
            </w:pPr>
            <w:r w:rsidRPr="005E3725">
              <w:rPr>
                <w:rStyle w:val="FontStyle37"/>
                <w:rFonts w:ascii="Book Antiqua" w:hAnsi="Book Antiqua" w:cs="Times New Roman"/>
                <w:b w:val="0"/>
                <w:bCs w:val="0"/>
                <w:color w:val="auto"/>
                <w:sz w:val="24"/>
                <w:szCs w:val="24"/>
              </w:rPr>
              <w:t>ChoICE</w:t>
            </w:r>
            <w:r w:rsidRPr="005E3725">
              <w:rPr>
                <w:rStyle w:val="FontStyle37"/>
                <w:rFonts w:ascii="Book Antiqua" w:hAnsi="Book Antiqua" w:cs="Times New Roman"/>
                <w:b w:val="0"/>
                <w:bCs w:val="0"/>
                <w:color w:val="auto"/>
                <w:sz w:val="24"/>
                <w:szCs w:val="24"/>
                <w:vertAlign w:val="superscript"/>
              </w:rPr>
              <w:t>TM</w:t>
            </w:r>
            <w:r w:rsidRPr="005E3725">
              <w:rPr>
                <w:rStyle w:val="FontStyle37"/>
                <w:rFonts w:ascii="Book Antiqua" w:hAnsi="Book Antiqua" w:cs="Times New Roman"/>
                <w:b w:val="0"/>
                <w:bCs w:val="0"/>
                <w:color w:val="auto"/>
                <w:sz w:val="24"/>
                <w:szCs w:val="24"/>
              </w:rPr>
              <w:t xml:space="preserve"> PT Guidewire with ICE</w:t>
            </w:r>
            <w:r w:rsidRPr="005E3725">
              <w:rPr>
                <w:rStyle w:val="FontStyle37"/>
                <w:rFonts w:ascii="Book Antiqua" w:hAnsi="Book Antiqua" w:cs="Times New Roman"/>
                <w:b w:val="0"/>
                <w:bCs w:val="0"/>
                <w:color w:val="auto"/>
                <w:sz w:val="24"/>
                <w:szCs w:val="24"/>
                <w:vertAlign w:val="superscript"/>
              </w:rPr>
              <w:t>TM</w:t>
            </w:r>
            <w:r w:rsidRPr="005E3725">
              <w:rPr>
                <w:rStyle w:val="FontStyle37"/>
                <w:rFonts w:ascii="Book Antiqua" w:hAnsi="Book Antiqua" w:cs="Times New Roman"/>
                <w:b w:val="0"/>
                <w:bCs w:val="0"/>
                <w:color w:val="auto"/>
                <w:sz w:val="24"/>
                <w:szCs w:val="24"/>
              </w:rPr>
              <w:t xml:space="preserve"> Hydrophilic Coating</w:t>
            </w:r>
          </w:p>
          <w:p w:rsidR="007A68E5" w:rsidRPr="005E3725" w:rsidRDefault="007A68E5" w:rsidP="00146382">
            <w:pPr>
              <w:rPr>
                <w:rFonts w:ascii="Book Antiqua" w:hAnsi="Book Antiqua" w:cstheme="majorBidi"/>
                <w:b/>
                <w:bCs/>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24Months</w:t>
            </w:r>
          </w:p>
          <w:p w:rsidR="007A68E5" w:rsidRPr="005E3725" w:rsidRDefault="007A68E5" w:rsidP="00146382">
            <w:pPr>
              <w:rPr>
                <w:rFonts w:ascii="Book Antiqua" w:hAnsi="Book Antiqua" w:cstheme="majorBidi"/>
              </w:rPr>
            </w:pPr>
            <w:r w:rsidRPr="005E3725">
              <w:rPr>
                <w:rFonts w:ascii="Book Antiqua" w:hAnsi="Book Antiqua" w:cstheme="majorBidi"/>
              </w:rPr>
              <w:t>H74912154011</w:t>
            </w:r>
            <w:r w:rsidRPr="005E3725">
              <w:rPr>
                <w:rFonts w:ascii="Book Antiqua" w:hAnsi="Book Antiqua" w:cstheme="majorBidi"/>
              </w:rPr>
              <w:tab/>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08714729252467</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0.014", 300cm, Straight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H74912154012</w:t>
            </w:r>
            <w:r w:rsidRPr="005E3725">
              <w:rPr>
                <w:rFonts w:ascii="Book Antiqua" w:hAnsi="Book Antiqua" w:cstheme="majorBidi"/>
              </w:rPr>
              <w:tab/>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08714729150633</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0.014", 300cm, Straight, 5 pk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H7491215401J1</w:t>
            </w:r>
            <w:r w:rsidRPr="005E3725">
              <w:rPr>
                <w:rFonts w:ascii="Book Antiqua" w:hAnsi="Book Antiqua" w:cstheme="majorBidi"/>
                <w:lang w:val="sv-SE"/>
              </w:rPr>
              <w:tab/>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08714729252474</w:t>
            </w:r>
            <w:r w:rsidRPr="005E3725">
              <w:rPr>
                <w:rFonts w:ascii="Book Antiqua" w:hAnsi="Book Antiqua" w:cstheme="majorBidi"/>
                <w:lang w:val="sv-SE"/>
              </w:rPr>
              <w:tab/>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0.014", 300cm, J Tip</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H7491215401J2</w:t>
            </w:r>
            <w:r w:rsidRPr="005E3725">
              <w:rPr>
                <w:rFonts w:ascii="Book Antiqua" w:hAnsi="Book Antiqua" w:cstheme="majorBidi"/>
                <w:lang w:val="sv-SE"/>
              </w:rPr>
              <w:tab/>
            </w:r>
          </w:p>
          <w:p w:rsidR="007A68E5" w:rsidRPr="005E3725" w:rsidRDefault="007A68E5" w:rsidP="00146382">
            <w:pPr>
              <w:rPr>
                <w:rFonts w:ascii="Book Antiqua" w:hAnsi="Book Antiqua" w:cstheme="majorBidi"/>
              </w:rPr>
            </w:pPr>
            <w:r w:rsidRPr="005E3725">
              <w:rPr>
                <w:rFonts w:ascii="Book Antiqua" w:hAnsi="Book Antiqua" w:cstheme="majorBidi"/>
              </w:rPr>
              <w:t>08714729193708</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0.014", 300cm, J Tip, 5 pk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H74912155011</w:t>
            </w:r>
            <w:r w:rsidRPr="005E3725">
              <w:rPr>
                <w:rFonts w:ascii="Book Antiqua" w:hAnsi="Book Antiqua" w:cstheme="majorBidi"/>
              </w:rPr>
              <w:tab/>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08714729303039</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0.014", 300cm, Straight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H74912155012</w:t>
            </w:r>
            <w:r w:rsidRPr="005E3725">
              <w:rPr>
                <w:rFonts w:ascii="Book Antiqua" w:hAnsi="Book Antiqua" w:cstheme="majorBidi"/>
              </w:rPr>
              <w:tab/>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08714729177012</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0.014", 300cm. Straight, 5 pk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H7491215501J1</w:t>
            </w:r>
            <w:r w:rsidRPr="005E3725">
              <w:rPr>
                <w:rFonts w:ascii="Book Antiqua" w:hAnsi="Book Antiqua" w:cstheme="majorBidi"/>
              </w:rPr>
              <w:tab/>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08714729252498</w:t>
            </w:r>
            <w:r w:rsidRPr="005E3725">
              <w:rPr>
                <w:rFonts w:ascii="Book Antiqua" w:hAnsi="Book Antiqua" w:cstheme="majorBidi"/>
                <w:lang w:val="sv-SE"/>
              </w:rPr>
              <w:tab/>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0.014", 300cm, J Tip</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H7491215501J2</w:t>
            </w:r>
            <w:r w:rsidRPr="005E3725">
              <w:rPr>
                <w:rFonts w:ascii="Book Antiqua" w:hAnsi="Book Antiqua" w:cstheme="majorBidi"/>
                <w:lang w:val="sv-SE"/>
              </w:rPr>
              <w:tab/>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08714729176947</w:t>
            </w:r>
            <w:r w:rsidRPr="005E3725">
              <w:rPr>
                <w:rFonts w:ascii="Book Antiqua" w:hAnsi="Book Antiqua" w:cstheme="majorBidi"/>
                <w:lang w:val="sv-SE"/>
              </w:rPr>
              <w:tab/>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0.014", 300cm, J Tip, 5 pk</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rPr>
            </w:pPr>
            <w:r w:rsidRPr="005E3725">
              <w:rPr>
                <w:rFonts w:ascii="Book Antiqua" w:hAnsi="Book Antiqua" w:cstheme="majorBidi"/>
              </w:rPr>
              <w:t>H74912160011</w:t>
            </w:r>
            <w:r w:rsidRPr="005E3725">
              <w:rPr>
                <w:rFonts w:ascii="Book Antiqua" w:hAnsi="Book Antiqua" w:cstheme="majorBidi"/>
              </w:rPr>
              <w:tab/>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08714729252504</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0.014", 182cm, Straight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H74912160012</w:t>
            </w:r>
            <w:r w:rsidRPr="005E3725">
              <w:rPr>
                <w:rFonts w:ascii="Book Antiqua" w:hAnsi="Book Antiqua" w:cstheme="majorBidi"/>
              </w:rPr>
              <w:tab/>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08714729150626</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0.014", 182cm, Straight, 5 pk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H7491216001J1</w:t>
            </w:r>
            <w:r w:rsidRPr="005E3725">
              <w:rPr>
                <w:rFonts w:ascii="Book Antiqua" w:hAnsi="Book Antiqua" w:cstheme="majorBidi"/>
                <w:lang w:val="sv-SE"/>
              </w:rPr>
              <w:tab/>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08714729252511</w:t>
            </w:r>
            <w:r w:rsidRPr="005E3725">
              <w:rPr>
                <w:rFonts w:ascii="Book Antiqua" w:hAnsi="Book Antiqua" w:cstheme="majorBidi"/>
                <w:lang w:val="sv-SE"/>
              </w:rPr>
              <w:tab/>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0.014", 182cm, J Tip</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H7491216001J2</w:t>
            </w:r>
            <w:r w:rsidRPr="005E3725">
              <w:rPr>
                <w:rFonts w:ascii="Book Antiqua" w:hAnsi="Book Antiqua" w:cstheme="majorBidi"/>
                <w:lang w:val="sv-SE"/>
              </w:rPr>
              <w:tab/>
            </w:r>
          </w:p>
          <w:p w:rsidR="007A68E5" w:rsidRPr="005E3725" w:rsidRDefault="007A68E5" w:rsidP="00146382">
            <w:pPr>
              <w:rPr>
                <w:rFonts w:ascii="Book Antiqua" w:hAnsi="Book Antiqua" w:cstheme="majorBidi"/>
              </w:rPr>
            </w:pPr>
            <w:r w:rsidRPr="005E3725">
              <w:rPr>
                <w:rFonts w:ascii="Book Antiqua" w:hAnsi="Book Antiqua" w:cstheme="majorBidi"/>
              </w:rPr>
              <w:t>08714729193715</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0.014", 182cm, J Tip, 5 pk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H74912161011</w:t>
            </w:r>
            <w:r w:rsidRPr="005E3725">
              <w:rPr>
                <w:rFonts w:ascii="Book Antiqua" w:hAnsi="Book Antiqua" w:cstheme="majorBidi"/>
              </w:rPr>
              <w:tab/>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08714729252528</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0.014", 182cm, Straight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H74912161012</w:t>
            </w:r>
            <w:r w:rsidRPr="005E3725">
              <w:rPr>
                <w:rFonts w:ascii="Book Antiqua" w:hAnsi="Book Antiqua" w:cstheme="majorBidi"/>
              </w:rPr>
              <w:tab/>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08714729176992</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0,014", 182cm, Straight, 5 pk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H7491216101JI</w:t>
            </w:r>
            <w:r w:rsidRPr="005E3725">
              <w:rPr>
                <w:rFonts w:ascii="Book Antiqua" w:hAnsi="Book Antiqua" w:cstheme="majorBidi"/>
              </w:rPr>
              <w:tab/>
            </w:r>
            <w:r w:rsidRPr="005E3725">
              <w:rPr>
                <w:rFonts w:ascii="Book Antiqua" w:hAnsi="Book Antiqua" w:cstheme="majorBidi"/>
              </w:rPr>
              <w:tab/>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08714729252535</w:t>
            </w:r>
            <w:r w:rsidRPr="005E3725">
              <w:rPr>
                <w:rFonts w:ascii="Book Antiqua" w:hAnsi="Book Antiqua" w:cstheme="majorBidi"/>
                <w:lang w:val="sv-SE"/>
              </w:rPr>
              <w:tab/>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0.014", 182cm, J Tip</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H7491216101J2</w:t>
            </w:r>
            <w:r w:rsidRPr="005E3725">
              <w:rPr>
                <w:rFonts w:ascii="Book Antiqua" w:hAnsi="Book Antiqua" w:cstheme="majorBidi"/>
                <w:lang w:val="sv-SE"/>
              </w:rPr>
              <w:tab/>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08714729177005</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0.014", 182cm, J Tip, 5 pk</w:t>
            </w: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Guidewires intended to facilitate the placement of balloon dilatation catheters or other therapeutic devices during PTCA or other intravascular interventional procedures. They are not intended for use in the cerebral vasculature.</w:t>
            </w:r>
          </w:p>
        </w:tc>
        <w:tc>
          <w:tcPr>
            <w:tcW w:w="1667" w:type="dxa"/>
            <w:gridSpan w:val="4"/>
            <w:shd w:val="clear" w:color="auto" w:fill="auto"/>
          </w:tcPr>
          <w:p w:rsidR="007A68E5" w:rsidRPr="005E3725" w:rsidRDefault="007A68E5" w:rsidP="00877B89">
            <w:pPr>
              <w:jc w:val="both"/>
              <w:rPr>
                <w:rFonts w:ascii="Book Antiqua" w:hAnsi="Book Antiqua" w:cstheme="majorBidi"/>
                <w:bCs/>
              </w:rPr>
            </w:pPr>
            <w:r w:rsidRPr="005E3725">
              <w:rPr>
                <w:rFonts w:ascii="Book Antiqua" w:hAnsi="Book Antiqua" w:cstheme="majorBidi"/>
                <w:b/>
                <w:bCs/>
              </w:rPr>
              <w:t xml:space="preserve">Approved </w:t>
            </w:r>
            <w:r w:rsidRPr="005E3725">
              <w:rPr>
                <w:rFonts w:ascii="Book Antiqua" w:hAnsi="Book Antiqua" w:cstheme="majorBidi"/>
              </w:rPr>
              <w:t xml:space="preserve">subject to valid </w:t>
            </w:r>
            <w:r w:rsidRPr="005E3725">
              <w:rPr>
                <w:rFonts w:ascii="Book Antiqua" w:hAnsi="Book Antiqua" w:cstheme="majorBidi"/>
                <w:bCs/>
              </w:rPr>
              <w:t>Agency Agreement.</w:t>
            </w:r>
          </w:p>
          <w:p w:rsidR="007A68E5" w:rsidRPr="005E3725" w:rsidRDefault="007A68E5" w:rsidP="00877B89">
            <w:pPr>
              <w:jc w:val="both"/>
              <w:rPr>
                <w:rFonts w:ascii="Book Antiqua" w:hAnsi="Book Antiqua" w:cstheme="majorBidi"/>
                <w:b/>
                <w:bCs/>
              </w:rPr>
            </w:pPr>
            <w:r w:rsidRPr="005E3725">
              <w:rPr>
                <w:rFonts w:ascii="Book Antiqua" w:hAnsi="Book Antiqua" w:cstheme="majorBidi"/>
                <w:bCs/>
              </w:rPr>
              <w:t>(Existing expired on 31</w:t>
            </w:r>
            <w:r w:rsidRPr="005E3725">
              <w:rPr>
                <w:rFonts w:ascii="Book Antiqua" w:hAnsi="Book Antiqua" w:cstheme="majorBidi"/>
                <w:bCs/>
                <w:vertAlign w:val="superscript"/>
              </w:rPr>
              <w:t>st</w:t>
            </w:r>
            <w:r w:rsidRPr="005E3725">
              <w:rPr>
                <w:rFonts w:ascii="Book Antiqua" w:hAnsi="Book Antiqua" w:cstheme="majorBidi"/>
                <w:bCs/>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Boston Scientific Corporation</w:t>
            </w:r>
          </w:p>
          <w:p w:rsidR="007A68E5" w:rsidRPr="005E3725" w:rsidRDefault="007A68E5" w:rsidP="00146382">
            <w:pPr>
              <w:rPr>
                <w:rFonts w:ascii="Book Antiqua" w:hAnsi="Book Antiqua" w:cstheme="majorBidi"/>
              </w:rPr>
            </w:pPr>
            <w:r w:rsidRPr="005E3725">
              <w:rPr>
                <w:rFonts w:ascii="Book Antiqua" w:hAnsi="Book Antiqua" w:cstheme="majorBidi"/>
              </w:rPr>
              <w:t>300, Boston Scientific Way, Marlborough, MA 01752 USA</w:t>
            </w:r>
          </w:p>
          <w:p w:rsidR="007A68E5" w:rsidRPr="005E3725" w:rsidRDefault="007A68E5" w:rsidP="00146382">
            <w:pPr>
              <w:rPr>
                <w:rFonts w:ascii="Book Antiqua" w:hAnsi="Book Antiqua" w:cstheme="majorBidi"/>
                <w:b/>
                <w:bCs/>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302 Parkway, Global park, La Aurora, Heredia, Costa Rica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USFDA</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valid till 05-08-2020)</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b/>
                <w:bCs/>
                <w:lang w:val="sv-SE"/>
              </w:rPr>
            </w:pPr>
            <w:r w:rsidRPr="005E3725">
              <w:rPr>
                <w:rFonts w:ascii="Book Antiqua" w:hAnsi="Book Antiqua" w:cstheme="majorBidi"/>
                <w:lang w:val="sv-SE"/>
              </w:rPr>
              <w:t>Rs. 50000/-</w:t>
            </w:r>
          </w:p>
        </w:tc>
        <w:tc>
          <w:tcPr>
            <w:tcW w:w="2977" w:type="dxa"/>
            <w:gridSpan w:val="5"/>
            <w:shd w:val="clear" w:color="auto" w:fill="auto"/>
          </w:tcPr>
          <w:p w:rsidR="007A68E5" w:rsidRPr="005E3725" w:rsidRDefault="007A68E5" w:rsidP="00146382">
            <w:pPr>
              <w:rPr>
                <w:rFonts w:ascii="Book Antiqua" w:hAnsi="Book Antiqua" w:cstheme="majorBidi"/>
                <w:b/>
                <w:bCs/>
              </w:rPr>
            </w:pPr>
            <w:r w:rsidRPr="005E3725">
              <w:rPr>
                <w:rStyle w:val="FontStyle37"/>
                <w:rFonts w:ascii="Book Antiqua" w:hAnsi="Book Antiqua"/>
                <w:color w:val="auto"/>
                <w:sz w:val="24"/>
                <w:szCs w:val="24"/>
              </w:rPr>
              <w:t>Choice</w:t>
            </w:r>
            <w:r w:rsidRPr="005E3725">
              <w:rPr>
                <w:rStyle w:val="FontStyle37"/>
                <w:rFonts w:ascii="Book Antiqua" w:hAnsi="Book Antiqua"/>
                <w:color w:val="auto"/>
                <w:sz w:val="24"/>
                <w:szCs w:val="24"/>
                <w:vertAlign w:val="superscript"/>
              </w:rPr>
              <w:t>TM</w:t>
            </w:r>
            <w:r w:rsidRPr="005E3725">
              <w:rPr>
                <w:rStyle w:val="FontStyle37"/>
                <w:rFonts w:ascii="Book Antiqua" w:hAnsi="Book Antiqua"/>
                <w:color w:val="auto"/>
                <w:sz w:val="24"/>
                <w:szCs w:val="24"/>
              </w:rPr>
              <w:t xml:space="preserve"> PT Magnet Guidewire with ICE</w:t>
            </w:r>
            <w:r w:rsidRPr="005E3725">
              <w:rPr>
                <w:rStyle w:val="FontStyle37"/>
                <w:rFonts w:ascii="Book Antiqua" w:hAnsi="Book Antiqua"/>
                <w:color w:val="auto"/>
                <w:sz w:val="24"/>
                <w:szCs w:val="24"/>
                <w:vertAlign w:val="superscript"/>
              </w:rPr>
              <w:t>TM</w:t>
            </w:r>
            <w:r w:rsidRPr="005E3725">
              <w:rPr>
                <w:rStyle w:val="FontStyle37"/>
                <w:rFonts w:ascii="Book Antiqua" w:hAnsi="Book Antiqua"/>
                <w:color w:val="auto"/>
                <w:sz w:val="24"/>
                <w:szCs w:val="24"/>
              </w:rPr>
              <w:t xml:space="preserve"> Hydrophilic Coating</w:t>
            </w:r>
          </w:p>
          <w:p w:rsidR="007A68E5" w:rsidRPr="005E3725" w:rsidRDefault="007A68E5" w:rsidP="00146382">
            <w:pPr>
              <w:spacing w:line="360" w:lineRule="auto"/>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24Months</w:t>
            </w:r>
          </w:p>
          <w:p w:rsidR="007A68E5" w:rsidRPr="005E3725" w:rsidRDefault="007A68E5" w:rsidP="00146382">
            <w:pPr>
              <w:spacing w:line="360" w:lineRule="auto"/>
              <w:rPr>
                <w:rFonts w:ascii="Book Antiqua" w:hAnsi="Book Antiqua" w:cstheme="majorBidi"/>
              </w:rPr>
            </w:pPr>
          </w:p>
          <w:p w:rsidR="007A68E5" w:rsidRPr="005E3725" w:rsidRDefault="007A68E5" w:rsidP="00146382">
            <w:pPr>
              <w:pStyle w:val="Style25"/>
              <w:tabs>
                <w:tab w:val="left" w:pos="1170"/>
                <w:tab w:val="left" w:pos="1440"/>
                <w:tab w:val="left" w:pos="1620"/>
                <w:tab w:val="left" w:pos="2430"/>
                <w:tab w:val="left" w:pos="2890"/>
              </w:tabs>
              <w:spacing w:line="240" w:lineRule="auto"/>
              <w:rPr>
                <w:rStyle w:val="FontStyle37"/>
                <w:rFonts w:ascii="Book Antiqua" w:hAnsi="Book Antiqua" w:cs="Times New Roman"/>
                <w:b w:val="0"/>
                <w:bCs w:val="0"/>
                <w:color w:val="auto"/>
                <w:sz w:val="24"/>
                <w:szCs w:val="24"/>
              </w:rPr>
            </w:pPr>
            <w:r w:rsidRPr="005E3725">
              <w:rPr>
                <w:rStyle w:val="FontStyle37"/>
                <w:rFonts w:ascii="Book Antiqua" w:hAnsi="Book Antiqua" w:cs="Times New Roman"/>
                <w:b w:val="0"/>
                <w:color w:val="auto"/>
                <w:sz w:val="24"/>
                <w:szCs w:val="24"/>
              </w:rPr>
              <w:t>H7491216001M2</w:t>
            </w:r>
            <w:r w:rsidRPr="005E3725">
              <w:rPr>
                <w:rStyle w:val="FontStyle37"/>
                <w:rFonts w:ascii="Book Antiqua" w:hAnsi="Book Antiqua" w:cs="Times New Roman"/>
                <w:b w:val="0"/>
                <w:color w:val="auto"/>
                <w:sz w:val="24"/>
                <w:szCs w:val="24"/>
              </w:rPr>
              <w:tab/>
            </w:r>
          </w:p>
          <w:p w:rsidR="007A68E5" w:rsidRPr="005E3725" w:rsidRDefault="007A68E5" w:rsidP="00146382">
            <w:pPr>
              <w:pStyle w:val="Style25"/>
              <w:tabs>
                <w:tab w:val="left" w:pos="1170"/>
                <w:tab w:val="left" w:pos="1440"/>
                <w:tab w:val="left" w:pos="1620"/>
                <w:tab w:val="left" w:pos="2430"/>
                <w:tab w:val="left" w:pos="2890"/>
              </w:tabs>
              <w:spacing w:line="240" w:lineRule="auto"/>
              <w:rPr>
                <w:rStyle w:val="FontStyle37"/>
                <w:rFonts w:ascii="Book Antiqua" w:hAnsi="Book Antiqua" w:cs="Times New Roman"/>
                <w:b w:val="0"/>
                <w:bCs w:val="0"/>
                <w:color w:val="auto"/>
                <w:sz w:val="24"/>
                <w:szCs w:val="24"/>
              </w:rPr>
            </w:pPr>
            <w:r w:rsidRPr="005E3725">
              <w:rPr>
                <w:rStyle w:val="FontStyle37"/>
                <w:rFonts w:ascii="Book Antiqua" w:hAnsi="Book Antiqua" w:cs="Times New Roman"/>
                <w:b w:val="0"/>
                <w:color w:val="auto"/>
                <w:sz w:val="24"/>
                <w:szCs w:val="24"/>
              </w:rPr>
              <w:t>08714729877264</w:t>
            </w:r>
            <w:r w:rsidRPr="005E3725">
              <w:rPr>
                <w:rStyle w:val="FontStyle37"/>
                <w:rFonts w:ascii="Book Antiqua" w:hAnsi="Book Antiqua" w:cs="Times New Roman"/>
                <w:b w:val="0"/>
                <w:color w:val="auto"/>
                <w:sz w:val="24"/>
                <w:szCs w:val="24"/>
              </w:rPr>
              <w:tab/>
            </w:r>
          </w:p>
          <w:p w:rsidR="007A68E5" w:rsidRPr="005E3725" w:rsidRDefault="007A68E5" w:rsidP="00146382">
            <w:pPr>
              <w:pStyle w:val="Style25"/>
              <w:tabs>
                <w:tab w:val="left" w:pos="1170"/>
                <w:tab w:val="left" w:pos="1440"/>
                <w:tab w:val="left" w:pos="1620"/>
                <w:tab w:val="left" w:pos="2430"/>
                <w:tab w:val="left" w:pos="2890"/>
              </w:tabs>
              <w:spacing w:line="240" w:lineRule="auto"/>
              <w:rPr>
                <w:rStyle w:val="FontStyle37"/>
                <w:rFonts w:ascii="Book Antiqua" w:hAnsi="Book Antiqua" w:cs="Times New Roman"/>
                <w:b w:val="0"/>
                <w:bCs w:val="0"/>
                <w:color w:val="auto"/>
                <w:sz w:val="24"/>
                <w:szCs w:val="24"/>
              </w:rPr>
            </w:pPr>
            <w:r w:rsidRPr="005E3725">
              <w:rPr>
                <w:rStyle w:val="FontStyle37"/>
                <w:rFonts w:ascii="Book Antiqua" w:hAnsi="Book Antiqua" w:cs="Times New Roman"/>
                <w:b w:val="0"/>
                <w:color w:val="auto"/>
                <w:sz w:val="24"/>
                <w:szCs w:val="24"/>
              </w:rPr>
              <w:t>0.014', 182cm, Straight, 5 pk</w:t>
            </w:r>
          </w:p>
          <w:p w:rsidR="007A68E5" w:rsidRPr="005E3725" w:rsidRDefault="007A68E5" w:rsidP="00146382">
            <w:pPr>
              <w:pStyle w:val="Style25"/>
              <w:tabs>
                <w:tab w:val="left" w:pos="1170"/>
                <w:tab w:val="left" w:pos="1440"/>
                <w:tab w:val="left" w:pos="1620"/>
                <w:tab w:val="left" w:pos="2430"/>
                <w:tab w:val="left" w:pos="2890"/>
              </w:tabs>
              <w:spacing w:line="240" w:lineRule="auto"/>
              <w:ind w:left="113"/>
              <w:rPr>
                <w:rStyle w:val="FontStyle37"/>
                <w:rFonts w:ascii="Book Antiqua" w:hAnsi="Book Antiqua" w:cs="Times New Roman"/>
                <w:b w:val="0"/>
                <w:bCs w:val="0"/>
                <w:color w:val="auto"/>
                <w:sz w:val="24"/>
                <w:szCs w:val="24"/>
              </w:rPr>
            </w:pPr>
          </w:p>
          <w:p w:rsidR="007A68E5" w:rsidRPr="005E3725" w:rsidRDefault="007A68E5" w:rsidP="00146382">
            <w:pPr>
              <w:pStyle w:val="Style25"/>
              <w:tabs>
                <w:tab w:val="left" w:pos="1170"/>
                <w:tab w:val="left" w:pos="1440"/>
                <w:tab w:val="left" w:pos="1620"/>
                <w:tab w:val="left" w:pos="2430"/>
                <w:tab w:val="left" w:pos="2890"/>
              </w:tabs>
              <w:spacing w:line="240" w:lineRule="auto"/>
              <w:rPr>
                <w:rStyle w:val="FontStyle37"/>
                <w:rFonts w:ascii="Book Antiqua" w:hAnsi="Book Antiqua" w:cs="Times New Roman"/>
                <w:b w:val="0"/>
                <w:bCs w:val="0"/>
                <w:color w:val="auto"/>
                <w:sz w:val="24"/>
                <w:szCs w:val="24"/>
              </w:rPr>
            </w:pPr>
            <w:r w:rsidRPr="005E3725">
              <w:rPr>
                <w:rStyle w:val="FontStyle37"/>
                <w:rFonts w:ascii="Book Antiqua" w:hAnsi="Book Antiqua" w:cs="Times New Roman"/>
                <w:b w:val="0"/>
                <w:color w:val="auto"/>
                <w:sz w:val="24"/>
                <w:szCs w:val="24"/>
              </w:rPr>
              <w:t>H7491216001MJ2</w:t>
            </w:r>
            <w:r w:rsidRPr="005E3725">
              <w:rPr>
                <w:rStyle w:val="FontStyle37"/>
                <w:rFonts w:ascii="Book Antiqua" w:hAnsi="Book Antiqua" w:cs="Times New Roman"/>
                <w:b w:val="0"/>
                <w:color w:val="auto"/>
                <w:sz w:val="24"/>
                <w:szCs w:val="24"/>
              </w:rPr>
              <w:tab/>
            </w:r>
          </w:p>
          <w:p w:rsidR="007A68E5" w:rsidRPr="005E3725" w:rsidRDefault="007A68E5" w:rsidP="00146382">
            <w:pPr>
              <w:pStyle w:val="Style25"/>
              <w:tabs>
                <w:tab w:val="left" w:pos="1170"/>
                <w:tab w:val="left" w:pos="1440"/>
                <w:tab w:val="left" w:pos="1620"/>
                <w:tab w:val="left" w:pos="2430"/>
                <w:tab w:val="left" w:pos="2890"/>
              </w:tabs>
              <w:spacing w:line="240" w:lineRule="auto"/>
              <w:rPr>
                <w:rStyle w:val="FontStyle37"/>
                <w:rFonts w:ascii="Book Antiqua" w:hAnsi="Book Antiqua" w:cs="Times New Roman"/>
                <w:b w:val="0"/>
                <w:bCs w:val="0"/>
                <w:color w:val="auto"/>
                <w:sz w:val="24"/>
                <w:szCs w:val="24"/>
                <w:lang w:val="sv-SE"/>
              </w:rPr>
            </w:pPr>
            <w:r w:rsidRPr="005E3725">
              <w:rPr>
                <w:rStyle w:val="FontStyle37"/>
                <w:rFonts w:ascii="Book Antiqua" w:hAnsi="Book Antiqua" w:cs="Times New Roman"/>
                <w:b w:val="0"/>
                <w:color w:val="auto"/>
                <w:sz w:val="24"/>
                <w:szCs w:val="24"/>
                <w:lang w:val="sv-SE"/>
              </w:rPr>
              <w:t>08714729877271</w:t>
            </w:r>
            <w:r w:rsidRPr="005E3725">
              <w:rPr>
                <w:rStyle w:val="FontStyle37"/>
                <w:rFonts w:ascii="Book Antiqua" w:hAnsi="Book Antiqua" w:cs="Times New Roman"/>
                <w:b w:val="0"/>
                <w:color w:val="auto"/>
                <w:sz w:val="24"/>
                <w:szCs w:val="24"/>
                <w:lang w:val="sv-SE"/>
              </w:rPr>
              <w:tab/>
            </w:r>
          </w:p>
          <w:p w:rsidR="007A68E5" w:rsidRPr="005E3725" w:rsidRDefault="007A68E5" w:rsidP="00146382">
            <w:pPr>
              <w:pStyle w:val="Style25"/>
              <w:tabs>
                <w:tab w:val="left" w:pos="1170"/>
                <w:tab w:val="left" w:pos="1440"/>
                <w:tab w:val="left" w:pos="1620"/>
                <w:tab w:val="left" w:pos="2430"/>
                <w:tab w:val="left" w:pos="2890"/>
              </w:tabs>
              <w:spacing w:line="240" w:lineRule="auto"/>
              <w:rPr>
                <w:rStyle w:val="FontStyle37"/>
                <w:rFonts w:ascii="Book Antiqua" w:hAnsi="Book Antiqua" w:cs="Times New Roman"/>
                <w:b w:val="0"/>
                <w:color w:val="auto"/>
                <w:sz w:val="24"/>
                <w:szCs w:val="24"/>
                <w:lang w:val="sv-SE"/>
              </w:rPr>
            </w:pPr>
            <w:r w:rsidRPr="005E3725">
              <w:rPr>
                <w:rStyle w:val="FontStyle37"/>
                <w:rFonts w:ascii="Book Antiqua" w:hAnsi="Book Antiqua" w:cs="Times New Roman"/>
                <w:b w:val="0"/>
                <w:color w:val="auto"/>
                <w:sz w:val="24"/>
                <w:szCs w:val="24"/>
                <w:lang w:val="sv-SE"/>
              </w:rPr>
              <w:t>0.014", 182cm, J Tip, 5 pk</w:t>
            </w:r>
          </w:p>
          <w:p w:rsidR="007A68E5" w:rsidRPr="005E3725" w:rsidRDefault="007A68E5" w:rsidP="00146382">
            <w:pPr>
              <w:pStyle w:val="Style25"/>
              <w:tabs>
                <w:tab w:val="left" w:pos="1170"/>
                <w:tab w:val="left" w:pos="1440"/>
                <w:tab w:val="left" w:pos="1620"/>
                <w:tab w:val="left" w:pos="2430"/>
                <w:tab w:val="left" w:pos="2890"/>
              </w:tabs>
              <w:spacing w:line="240" w:lineRule="auto"/>
              <w:rPr>
                <w:rStyle w:val="FontStyle37"/>
                <w:rFonts w:ascii="Book Antiqua" w:hAnsi="Book Antiqua" w:cs="Times New Roman"/>
                <w:b w:val="0"/>
                <w:bCs w:val="0"/>
                <w:color w:val="auto"/>
                <w:sz w:val="24"/>
                <w:szCs w:val="24"/>
                <w:lang w:val="sv-SE"/>
              </w:rPr>
            </w:pPr>
          </w:p>
          <w:p w:rsidR="007A68E5" w:rsidRPr="005E3725" w:rsidRDefault="007A68E5" w:rsidP="00146382">
            <w:pPr>
              <w:pStyle w:val="Style25"/>
              <w:tabs>
                <w:tab w:val="left" w:pos="1170"/>
                <w:tab w:val="left" w:pos="1440"/>
                <w:tab w:val="left" w:pos="1620"/>
                <w:tab w:val="left" w:pos="2430"/>
                <w:tab w:val="left" w:pos="2890"/>
              </w:tabs>
              <w:spacing w:line="240" w:lineRule="auto"/>
              <w:rPr>
                <w:rStyle w:val="FontStyle37"/>
                <w:rFonts w:ascii="Book Antiqua" w:hAnsi="Book Antiqua" w:cs="Times New Roman"/>
                <w:b w:val="0"/>
                <w:bCs w:val="0"/>
                <w:color w:val="auto"/>
                <w:sz w:val="24"/>
                <w:szCs w:val="24"/>
                <w:lang w:val="sv-SE"/>
              </w:rPr>
            </w:pPr>
            <w:r w:rsidRPr="005E3725">
              <w:rPr>
                <w:rStyle w:val="FontStyle37"/>
                <w:rFonts w:ascii="Book Antiqua" w:hAnsi="Book Antiqua" w:cs="Times New Roman"/>
                <w:b w:val="0"/>
                <w:color w:val="auto"/>
                <w:sz w:val="24"/>
                <w:szCs w:val="24"/>
                <w:lang w:val="sv-SE"/>
              </w:rPr>
              <w:t>H7491216101M2</w:t>
            </w:r>
            <w:r w:rsidRPr="005E3725">
              <w:rPr>
                <w:rStyle w:val="FontStyle37"/>
                <w:rFonts w:ascii="Book Antiqua" w:hAnsi="Book Antiqua" w:cs="Times New Roman"/>
                <w:b w:val="0"/>
                <w:color w:val="auto"/>
                <w:sz w:val="24"/>
                <w:szCs w:val="24"/>
                <w:lang w:val="sv-SE"/>
              </w:rPr>
              <w:tab/>
            </w:r>
          </w:p>
          <w:p w:rsidR="007A68E5" w:rsidRPr="005E3725" w:rsidRDefault="007A68E5" w:rsidP="00146382">
            <w:pPr>
              <w:pStyle w:val="Style25"/>
              <w:tabs>
                <w:tab w:val="left" w:pos="1170"/>
                <w:tab w:val="left" w:pos="1440"/>
                <w:tab w:val="left" w:pos="1620"/>
                <w:tab w:val="left" w:pos="2430"/>
                <w:tab w:val="left" w:pos="2890"/>
              </w:tabs>
              <w:spacing w:line="240" w:lineRule="auto"/>
              <w:rPr>
                <w:rStyle w:val="FontStyle37"/>
                <w:rFonts w:ascii="Book Antiqua" w:hAnsi="Book Antiqua" w:cs="Times New Roman"/>
                <w:b w:val="0"/>
                <w:bCs w:val="0"/>
                <w:color w:val="auto"/>
                <w:sz w:val="24"/>
                <w:szCs w:val="24"/>
              </w:rPr>
            </w:pPr>
            <w:r w:rsidRPr="005E3725">
              <w:rPr>
                <w:rStyle w:val="FontStyle37"/>
                <w:rFonts w:ascii="Book Antiqua" w:hAnsi="Book Antiqua" w:cs="Times New Roman"/>
                <w:b w:val="0"/>
                <w:color w:val="auto"/>
                <w:sz w:val="24"/>
                <w:szCs w:val="24"/>
              </w:rPr>
              <w:t>08714729877288</w:t>
            </w:r>
            <w:r w:rsidRPr="005E3725">
              <w:rPr>
                <w:rStyle w:val="FontStyle37"/>
                <w:rFonts w:ascii="Book Antiqua" w:hAnsi="Book Antiqua" w:cs="Times New Roman"/>
                <w:b w:val="0"/>
                <w:color w:val="auto"/>
                <w:sz w:val="24"/>
                <w:szCs w:val="24"/>
              </w:rPr>
              <w:tab/>
            </w:r>
          </w:p>
          <w:p w:rsidR="007A68E5" w:rsidRPr="005E3725" w:rsidRDefault="007A68E5" w:rsidP="00146382">
            <w:pPr>
              <w:pStyle w:val="Style25"/>
              <w:tabs>
                <w:tab w:val="left" w:pos="1170"/>
                <w:tab w:val="left" w:pos="1440"/>
                <w:tab w:val="left" w:pos="1620"/>
                <w:tab w:val="left" w:pos="2430"/>
                <w:tab w:val="left" w:pos="2890"/>
              </w:tabs>
              <w:spacing w:line="240" w:lineRule="auto"/>
              <w:rPr>
                <w:rStyle w:val="FontStyle37"/>
                <w:rFonts w:ascii="Book Antiqua" w:hAnsi="Book Antiqua" w:cs="Times New Roman"/>
                <w:b w:val="0"/>
                <w:bCs w:val="0"/>
                <w:color w:val="auto"/>
                <w:sz w:val="24"/>
                <w:szCs w:val="24"/>
              </w:rPr>
            </w:pPr>
            <w:r w:rsidRPr="005E3725">
              <w:rPr>
                <w:rStyle w:val="FontStyle37"/>
                <w:rFonts w:ascii="Book Antiqua" w:hAnsi="Book Antiqua" w:cs="Times New Roman"/>
                <w:b w:val="0"/>
                <w:color w:val="auto"/>
                <w:sz w:val="24"/>
                <w:szCs w:val="24"/>
              </w:rPr>
              <w:t>0.014", 182cm, Straight, 5 pk</w:t>
            </w:r>
          </w:p>
          <w:p w:rsidR="007A68E5" w:rsidRPr="005E3725" w:rsidRDefault="007A68E5" w:rsidP="00146382">
            <w:pPr>
              <w:pStyle w:val="Style25"/>
              <w:tabs>
                <w:tab w:val="left" w:pos="1170"/>
                <w:tab w:val="left" w:pos="1440"/>
                <w:tab w:val="left" w:pos="1620"/>
                <w:tab w:val="left" w:pos="2430"/>
                <w:tab w:val="left" w:pos="2890"/>
              </w:tabs>
              <w:spacing w:line="240" w:lineRule="auto"/>
              <w:ind w:left="113"/>
              <w:rPr>
                <w:rStyle w:val="FontStyle37"/>
                <w:rFonts w:ascii="Book Antiqua" w:hAnsi="Book Antiqua" w:cs="Times New Roman"/>
                <w:b w:val="0"/>
                <w:bCs w:val="0"/>
                <w:color w:val="auto"/>
                <w:sz w:val="24"/>
                <w:szCs w:val="24"/>
              </w:rPr>
            </w:pPr>
          </w:p>
          <w:p w:rsidR="007A68E5" w:rsidRPr="005E3725" w:rsidRDefault="007A68E5" w:rsidP="00146382">
            <w:pPr>
              <w:rPr>
                <w:rStyle w:val="FontStyle37"/>
                <w:rFonts w:ascii="Book Antiqua" w:hAnsi="Book Antiqua"/>
                <w:b w:val="0"/>
                <w:bCs w:val="0"/>
                <w:color w:val="auto"/>
                <w:sz w:val="24"/>
                <w:szCs w:val="24"/>
              </w:rPr>
            </w:pPr>
            <w:r w:rsidRPr="005E3725">
              <w:rPr>
                <w:rStyle w:val="FontStyle37"/>
                <w:rFonts w:ascii="Book Antiqua" w:hAnsi="Book Antiqua"/>
                <w:b w:val="0"/>
                <w:color w:val="auto"/>
                <w:sz w:val="24"/>
                <w:szCs w:val="24"/>
              </w:rPr>
              <w:t>H7491216101MJ2</w:t>
            </w:r>
          </w:p>
          <w:p w:rsidR="007A68E5" w:rsidRPr="005E3725" w:rsidRDefault="007A68E5" w:rsidP="00146382">
            <w:pPr>
              <w:rPr>
                <w:rStyle w:val="FontStyle37"/>
                <w:rFonts w:ascii="Book Antiqua" w:hAnsi="Book Antiqua"/>
                <w:b w:val="0"/>
                <w:bCs w:val="0"/>
                <w:color w:val="auto"/>
                <w:sz w:val="24"/>
                <w:szCs w:val="24"/>
              </w:rPr>
            </w:pPr>
            <w:r w:rsidRPr="005E3725">
              <w:rPr>
                <w:rStyle w:val="FontStyle37"/>
                <w:rFonts w:ascii="Book Antiqua" w:hAnsi="Book Antiqua"/>
                <w:b w:val="0"/>
                <w:color w:val="auto"/>
                <w:sz w:val="24"/>
                <w:szCs w:val="24"/>
              </w:rPr>
              <w:t>08714729877295</w:t>
            </w:r>
          </w:p>
          <w:p w:rsidR="007A68E5" w:rsidRPr="005E3725" w:rsidRDefault="007A68E5" w:rsidP="00146382">
            <w:pPr>
              <w:rPr>
                <w:rFonts w:ascii="Book Antiqua" w:hAnsi="Book Antiqua" w:cstheme="majorBidi"/>
              </w:rPr>
            </w:pPr>
            <w:r w:rsidRPr="005E3725">
              <w:rPr>
                <w:rStyle w:val="FontStyle37"/>
                <w:rFonts w:ascii="Book Antiqua" w:hAnsi="Book Antiqua"/>
                <w:b w:val="0"/>
                <w:color w:val="auto"/>
                <w:sz w:val="24"/>
                <w:szCs w:val="24"/>
              </w:rPr>
              <w:t>0.014', 182cm, J Tip, 5pk</w:t>
            </w: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Intended to facilitate the placement of balloon dilatation catheters or other therapeutic devices during PTCA or other intravascular interventional procedures. They are not intended for use in the cerebral vasculature. They are available with a nominal diameter of 0.014 in (0.37 mm) and in nominal lengths of 182 or 300 cm. These CV Guidewires contain a 304 stainless steel core wire. The proximal section of the core wire of all models is coated with polytetrafluoroethylene (PTFE) for lubricity. The distal end of the core wire is formed (flattened) to allow for shaping. </w:t>
            </w:r>
          </w:p>
        </w:tc>
        <w:tc>
          <w:tcPr>
            <w:tcW w:w="1667" w:type="dxa"/>
            <w:gridSpan w:val="4"/>
            <w:shd w:val="clear" w:color="auto" w:fill="auto"/>
          </w:tcPr>
          <w:p w:rsidR="007A68E5" w:rsidRPr="005E3725" w:rsidRDefault="007A68E5" w:rsidP="00877B89">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 xml:space="preserve">subject to valid </w:t>
            </w:r>
            <w:r w:rsidRPr="005E3725">
              <w:rPr>
                <w:rFonts w:ascii="Book Antiqua" w:hAnsi="Book Antiqua" w:cstheme="majorBidi"/>
                <w:bCs/>
              </w:rPr>
              <w:t>Agency Agreement (Existing expired on 31</w:t>
            </w:r>
            <w:r w:rsidRPr="005E3725">
              <w:rPr>
                <w:rFonts w:ascii="Book Antiqua" w:hAnsi="Book Antiqua" w:cstheme="majorBidi"/>
                <w:bCs/>
                <w:vertAlign w:val="superscript"/>
              </w:rPr>
              <w:t>st</w:t>
            </w:r>
            <w:r w:rsidRPr="005E3725">
              <w:rPr>
                <w:rFonts w:ascii="Book Antiqua" w:hAnsi="Book Antiqua" w:cstheme="majorBidi"/>
                <w:bCs/>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M/s Intek Corporation, Office No. 30, Al Amin Plaza, The Mall, Rawalpindi </w:t>
            </w:r>
          </w:p>
          <w:p w:rsidR="007A68E5" w:rsidRPr="005E3725" w:rsidRDefault="007A68E5" w:rsidP="00146382">
            <w:pPr>
              <w:rPr>
                <w:rFonts w:ascii="Book Antiqua" w:hAnsi="Book Antiqua" w:cstheme="majorBidi"/>
              </w:rPr>
            </w:pPr>
            <w:r w:rsidRPr="005E3725">
              <w:rPr>
                <w:rFonts w:ascii="Book Antiqua" w:hAnsi="Book Antiqua" w:cstheme="majorBidi"/>
              </w:rPr>
              <w:t>(ELI-00034)</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 xml:space="preserve">M/s Shenzhen Shineyard </w:t>
            </w:r>
          </w:p>
          <w:p w:rsidR="007A68E5" w:rsidRPr="005E3725" w:rsidRDefault="007A68E5" w:rsidP="00146382">
            <w:pPr>
              <w:rPr>
                <w:rFonts w:ascii="Book Antiqua" w:hAnsi="Book Antiqua" w:cstheme="majorBidi"/>
              </w:rPr>
            </w:pPr>
            <w:r w:rsidRPr="005E3725">
              <w:rPr>
                <w:rFonts w:ascii="Book Antiqua" w:hAnsi="Book Antiqua" w:cstheme="majorBidi"/>
              </w:rPr>
              <w:t>Medical Device Co., Ltd.</w:t>
            </w:r>
          </w:p>
          <w:p w:rsidR="007A68E5" w:rsidRPr="005E3725" w:rsidRDefault="007A68E5" w:rsidP="00146382">
            <w:pPr>
              <w:rPr>
                <w:rFonts w:ascii="Book Antiqua" w:hAnsi="Book Antiqua" w:cstheme="majorBidi"/>
              </w:rPr>
            </w:pPr>
            <w:r w:rsidRPr="005E3725">
              <w:rPr>
                <w:rFonts w:ascii="Book Antiqua" w:hAnsi="Book Antiqua" w:cstheme="majorBidi"/>
              </w:rPr>
              <w:t>3F/Changfeng Industrial Block, No.3, LiuXian Road, Xin’an, Baoan District, ShenZhen, Guangdong, 518000, China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UK MHRA)</w:t>
            </w:r>
          </w:p>
          <w:p w:rsidR="007A68E5" w:rsidRPr="005E3725" w:rsidRDefault="007A68E5" w:rsidP="00146382">
            <w:pPr>
              <w:rPr>
                <w:rFonts w:ascii="Book Antiqua" w:hAnsi="Book Antiqua" w:cstheme="majorBidi"/>
              </w:rPr>
            </w:pPr>
            <w:r w:rsidRPr="005E3725">
              <w:rPr>
                <w:rFonts w:ascii="Book Antiqua" w:hAnsi="Book Antiqua" w:cstheme="majorBidi"/>
              </w:rPr>
              <w:t xml:space="preserve">Fee </w:t>
            </w:r>
            <w:r w:rsidRPr="005E3725">
              <w:rPr>
                <w:rFonts w:ascii="Book Antiqua" w:hAnsi="Book Antiqua" w:cstheme="majorBidi"/>
                <w:bCs/>
              </w:rPr>
              <w:t xml:space="preserve"> Rs.100,000/-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p>
        </w:tc>
        <w:tc>
          <w:tcPr>
            <w:tcW w:w="2977" w:type="dxa"/>
            <w:gridSpan w:val="5"/>
            <w:shd w:val="clear" w:color="auto" w:fill="auto"/>
          </w:tcPr>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PBMV Balloon Catheters Sets</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 xml:space="preserve">Shelf Life: 2 Year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Codes                            Sizes</w:t>
            </w:r>
          </w:p>
          <w:p w:rsidR="007A68E5" w:rsidRPr="005E3725" w:rsidRDefault="007A68E5" w:rsidP="00146382">
            <w:pPr>
              <w:rPr>
                <w:rFonts w:ascii="Book Antiqua" w:hAnsi="Book Antiqua" w:cstheme="majorBidi"/>
              </w:rPr>
            </w:pPr>
            <w:r w:rsidRPr="005E3725">
              <w:rPr>
                <w:rFonts w:ascii="Book Antiqua" w:hAnsi="Book Antiqua" w:cstheme="majorBidi"/>
              </w:rPr>
              <w:t>PBMV-14</w:t>
            </w:r>
          </w:p>
          <w:p w:rsidR="007A68E5" w:rsidRPr="005E3725" w:rsidRDefault="007A68E5" w:rsidP="00146382">
            <w:pPr>
              <w:rPr>
                <w:rFonts w:ascii="Book Antiqua" w:hAnsi="Book Antiqua" w:cstheme="majorBidi"/>
              </w:rPr>
            </w:pPr>
            <w:r w:rsidRPr="005E3725">
              <w:rPr>
                <w:rFonts w:ascii="Book Antiqua" w:hAnsi="Book Antiqua" w:cstheme="majorBidi"/>
              </w:rPr>
              <w:t>PBMV-16</w:t>
            </w:r>
          </w:p>
          <w:p w:rsidR="007A68E5" w:rsidRPr="005E3725" w:rsidRDefault="007A68E5" w:rsidP="00146382">
            <w:pPr>
              <w:rPr>
                <w:rFonts w:ascii="Book Antiqua" w:hAnsi="Book Antiqua" w:cstheme="majorBidi"/>
              </w:rPr>
            </w:pPr>
            <w:r w:rsidRPr="005E3725">
              <w:rPr>
                <w:rFonts w:ascii="Book Antiqua" w:hAnsi="Book Antiqua" w:cstheme="majorBidi"/>
              </w:rPr>
              <w:t>PBMV-18</w:t>
            </w:r>
          </w:p>
          <w:p w:rsidR="007A68E5" w:rsidRPr="005E3725" w:rsidRDefault="007A68E5" w:rsidP="00146382">
            <w:pPr>
              <w:rPr>
                <w:rFonts w:ascii="Book Antiqua" w:hAnsi="Book Antiqua" w:cstheme="majorBidi"/>
              </w:rPr>
            </w:pPr>
            <w:r w:rsidRPr="005E3725">
              <w:rPr>
                <w:rFonts w:ascii="Book Antiqua" w:hAnsi="Book Antiqua" w:cstheme="majorBidi"/>
              </w:rPr>
              <w:t>PBMV-20</w:t>
            </w:r>
          </w:p>
          <w:p w:rsidR="007A68E5" w:rsidRPr="005E3725" w:rsidRDefault="007A68E5" w:rsidP="00146382">
            <w:pPr>
              <w:rPr>
                <w:rFonts w:ascii="Book Antiqua" w:hAnsi="Book Antiqua" w:cstheme="majorBidi"/>
              </w:rPr>
            </w:pPr>
            <w:r w:rsidRPr="005E3725">
              <w:rPr>
                <w:rFonts w:ascii="Book Antiqua" w:hAnsi="Book Antiqua" w:cstheme="majorBidi"/>
              </w:rPr>
              <w:t>PBMV-24</w:t>
            </w:r>
          </w:p>
          <w:p w:rsidR="007A68E5" w:rsidRPr="005E3725" w:rsidRDefault="007A68E5" w:rsidP="00146382">
            <w:pPr>
              <w:rPr>
                <w:rFonts w:ascii="Book Antiqua" w:hAnsi="Book Antiqua" w:cstheme="majorBidi"/>
              </w:rPr>
            </w:pPr>
            <w:r w:rsidRPr="005E3725">
              <w:rPr>
                <w:rFonts w:ascii="Book Antiqua" w:hAnsi="Book Antiqua" w:cstheme="majorBidi"/>
              </w:rPr>
              <w:t>PBMV-26</w:t>
            </w:r>
          </w:p>
          <w:p w:rsidR="007A68E5" w:rsidRPr="005E3725" w:rsidRDefault="007A68E5" w:rsidP="00146382">
            <w:pPr>
              <w:rPr>
                <w:rFonts w:ascii="Book Antiqua" w:hAnsi="Book Antiqua" w:cstheme="majorBidi"/>
              </w:rPr>
            </w:pPr>
            <w:r w:rsidRPr="005E3725">
              <w:rPr>
                <w:rFonts w:ascii="Book Antiqua" w:hAnsi="Book Antiqua" w:cstheme="majorBidi"/>
              </w:rPr>
              <w:t>PBMV-28</w:t>
            </w:r>
          </w:p>
          <w:p w:rsidR="007A68E5" w:rsidRPr="005E3725" w:rsidRDefault="007A68E5" w:rsidP="00146382">
            <w:pPr>
              <w:rPr>
                <w:rFonts w:ascii="Book Antiqua" w:hAnsi="Book Antiqua" w:cstheme="majorBidi"/>
              </w:rPr>
            </w:pPr>
            <w:r w:rsidRPr="005E3725">
              <w:rPr>
                <w:rFonts w:ascii="Book Antiqua" w:hAnsi="Book Antiqua" w:cstheme="majorBidi"/>
              </w:rPr>
              <w:t>PBMV-30</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Percutaneous Balloon Mitral Valvuloplasty</w:t>
            </w:r>
          </w:p>
          <w:p w:rsidR="007A68E5" w:rsidRPr="005E3725" w:rsidRDefault="007A68E5" w:rsidP="00146382">
            <w:pPr>
              <w:rPr>
                <w:rFonts w:ascii="Book Antiqua" w:hAnsi="Book Antiqua" w:cstheme="majorBidi"/>
              </w:rPr>
            </w:pPr>
            <w:r w:rsidRPr="005E3725">
              <w:rPr>
                <w:rFonts w:ascii="Book Antiqua" w:hAnsi="Book Antiqua" w:cstheme="majorBidi"/>
              </w:rPr>
              <w:t xml:space="preserve">Balloon Catheter Set is </w:t>
            </w:r>
          </w:p>
          <w:p w:rsidR="007A68E5" w:rsidRPr="005E3725" w:rsidRDefault="007A68E5" w:rsidP="00146382">
            <w:pPr>
              <w:rPr>
                <w:rFonts w:ascii="Book Antiqua" w:hAnsi="Book Antiqua" w:cstheme="majorBidi"/>
              </w:rPr>
            </w:pPr>
            <w:r w:rsidRPr="005E3725">
              <w:rPr>
                <w:rFonts w:ascii="Book Antiqua" w:hAnsi="Book Antiqua" w:cstheme="majorBidi"/>
              </w:rPr>
              <w:t xml:space="preserve">intended to dilate the mitral stenosis </w:t>
            </w:r>
          </w:p>
          <w:p w:rsidR="007A68E5" w:rsidRPr="005E3725" w:rsidRDefault="007A68E5" w:rsidP="00146382">
            <w:pPr>
              <w:rPr>
                <w:rFonts w:ascii="Book Antiqua" w:hAnsi="Book Antiqua" w:cstheme="majorBidi"/>
              </w:rPr>
            </w:pPr>
            <w:r w:rsidRPr="005E3725">
              <w:rPr>
                <w:rFonts w:ascii="Book Antiqua" w:hAnsi="Book Antiqua" w:cstheme="majorBidi"/>
              </w:rPr>
              <w:t>using percutaneous balloon mitral</w:t>
            </w:r>
          </w:p>
          <w:p w:rsidR="007A68E5" w:rsidRPr="005E3725" w:rsidRDefault="007A68E5" w:rsidP="00146382">
            <w:pPr>
              <w:rPr>
                <w:rFonts w:ascii="Book Antiqua" w:hAnsi="Book Antiqua" w:cstheme="majorBidi"/>
              </w:rPr>
            </w:pPr>
            <w:r w:rsidRPr="005E3725">
              <w:rPr>
                <w:rFonts w:ascii="Book Antiqua" w:hAnsi="Book Antiqua" w:cstheme="majorBidi"/>
              </w:rPr>
              <w:t xml:space="preserve"> valvuloplasty (PBMV) technique, </w:t>
            </w:r>
          </w:p>
          <w:p w:rsidR="007A68E5" w:rsidRPr="005E3725" w:rsidRDefault="007A68E5" w:rsidP="00146382">
            <w:pPr>
              <w:rPr>
                <w:rFonts w:ascii="Book Antiqua" w:hAnsi="Book Antiqua" w:cstheme="majorBidi"/>
              </w:rPr>
            </w:pPr>
            <w:r w:rsidRPr="005E3725">
              <w:rPr>
                <w:rFonts w:ascii="Book Antiqua" w:hAnsi="Book Antiqua" w:cstheme="majorBidi"/>
              </w:rPr>
              <w:t xml:space="preserve">which offers minimal invasive </w:t>
            </w:r>
          </w:p>
          <w:p w:rsidR="007A68E5" w:rsidRPr="005E3725" w:rsidRDefault="007A68E5" w:rsidP="00146382">
            <w:pPr>
              <w:rPr>
                <w:rFonts w:ascii="Book Antiqua" w:hAnsi="Book Antiqua" w:cstheme="majorBidi"/>
              </w:rPr>
            </w:pPr>
            <w:r w:rsidRPr="005E3725">
              <w:rPr>
                <w:rFonts w:ascii="Book Antiqua" w:hAnsi="Book Antiqua" w:cstheme="majorBidi"/>
              </w:rPr>
              <w:t>therapy for patients with  mitral stenosis.</w:t>
            </w:r>
          </w:p>
        </w:tc>
        <w:tc>
          <w:tcPr>
            <w:tcW w:w="1667" w:type="dxa"/>
            <w:gridSpan w:val="4"/>
            <w:shd w:val="clear" w:color="auto" w:fill="auto"/>
          </w:tcPr>
          <w:p w:rsidR="007A68E5" w:rsidRPr="005E3725" w:rsidRDefault="007A68E5" w:rsidP="00394A02">
            <w:pPr>
              <w:rPr>
                <w:rFonts w:ascii="Book Antiqua" w:hAnsi="Book Antiqua" w:cstheme="majorBidi"/>
              </w:rPr>
            </w:pPr>
            <w:r w:rsidRPr="005E3725">
              <w:rPr>
                <w:rFonts w:ascii="Book Antiqua" w:hAnsi="Book Antiqua" w:cstheme="majorBidi"/>
                <w:b/>
                <w:bCs/>
                <w:sz w:val="22"/>
                <w:szCs w:val="22"/>
              </w:rPr>
              <w:t>Approved</w:t>
            </w:r>
            <w:r w:rsidRPr="005E3725">
              <w:rPr>
                <w:rFonts w:ascii="Book Antiqua" w:hAnsi="Book Antiqua" w:cstheme="majorBidi"/>
              </w:rPr>
              <w:t xml:space="preserve">. </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Abbott Laboratories (Pakistan) Ltd, Opposite Radio Pakistan Transmission Center, Hyderabad Road, Landhi, Karachi</w:t>
            </w:r>
          </w:p>
          <w:p w:rsidR="007A68E5" w:rsidRPr="005E3725" w:rsidRDefault="007A68E5" w:rsidP="00146382">
            <w:pPr>
              <w:rPr>
                <w:rFonts w:ascii="Book Antiqua" w:hAnsi="Book Antiqua" w:cstheme="majorBidi"/>
              </w:rPr>
            </w:pPr>
            <w:r w:rsidRPr="005E3725">
              <w:rPr>
                <w:rFonts w:ascii="Book Antiqua" w:hAnsi="Book Antiqua" w:cstheme="majorBidi"/>
              </w:rPr>
              <w:t>(ELI-00019)</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 xml:space="preserve">M/s Abbott GmbH &amp; Co. KG </w:t>
            </w:r>
            <w:r w:rsidRPr="005E3725">
              <w:rPr>
                <w:rFonts w:ascii="Book Antiqua" w:hAnsi="Book Antiqua" w:cstheme="majorBidi"/>
              </w:rPr>
              <w:br/>
              <w:t>Max-Planck-Ring 2 65205 Wiesbaden Germany</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Germany</w:t>
            </w:r>
          </w:p>
          <w:p w:rsidR="007A68E5" w:rsidRPr="005E3725" w:rsidRDefault="007A68E5" w:rsidP="00146382">
            <w:pPr>
              <w:rPr>
                <w:rFonts w:ascii="Book Antiqua" w:hAnsi="Book Antiqua" w:cstheme="majorBidi"/>
              </w:rPr>
            </w:pPr>
            <w:r w:rsidRPr="005E3725">
              <w:rPr>
                <w:rFonts w:ascii="Book Antiqua" w:hAnsi="Book Antiqua" w:cstheme="majorBidi"/>
              </w:rPr>
              <w:t xml:space="preserve"> Issue 19-07-2018 )</w:t>
            </w:r>
          </w:p>
          <w:p w:rsidR="007A68E5" w:rsidRPr="005E3725" w:rsidRDefault="007A68E5" w:rsidP="00146382">
            <w:pPr>
              <w:jc w:val="both"/>
              <w:rPr>
                <w:rFonts w:ascii="Book Antiqua" w:hAnsi="Book Antiqua" w:cstheme="majorBidi"/>
              </w:rPr>
            </w:pPr>
            <w:r w:rsidRPr="005E3725">
              <w:rPr>
                <w:rFonts w:ascii="Book Antiqua" w:hAnsi="Book Antiqua" w:cstheme="majorBidi"/>
              </w:rPr>
              <w:t xml:space="preserve">Fee </w:t>
            </w:r>
            <w:r w:rsidRPr="005E3725">
              <w:rPr>
                <w:rFonts w:ascii="Book Antiqua" w:hAnsi="Book Antiqua" w:cstheme="majorBidi"/>
                <w:bCs/>
              </w:rPr>
              <w:t xml:space="preserve"> Rs.50,000/-</w:t>
            </w:r>
          </w:p>
        </w:tc>
        <w:tc>
          <w:tcPr>
            <w:tcW w:w="2977" w:type="dxa"/>
            <w:gridSpan w:val="5"/>
            <w:shd w:val="clear" w:color="auto" w:fill="auto"/>
            <w:vAlign w:val="center"/>
          </w:tcPr>
          <w:p w:rsidR="007A68E5" w:rsidRPr="005E3725" w:rsidRDefault="007A68E5" w:rsidP="00146382">
            <w:pPr>
              <w:rPr>
                <w:rFonts w:ascii="Book Antiqua" w:hAnsi="Book Antiqua" w:cstheme="majorBidi"/>
              </w:rPr>
            </w:pPr>
            <w:r w:rsidRPr="005E3725">
              <w:rPr>
                <w:rFonts w:ascii="Book Antiqua" w:hAnsi="Book Antiqua" w:cstheme="majorBidi"/>
              </w:rPr>
              <w:t>Alinity i rHTLV-I/II Kit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(1) Alinity i rHTLV-I/II Calibrator </w:t>
            </w:r>
          </w:p>
          <w:p w:rsidR="007A68E5" w:rsidRPr="005E3725" w:rsidRDefault="007A68E5" w:rsidP="00146382">
            <w:pPr>
              <w:rPr>
                <w:rFonts w:ascii="Book Antiqua" w:hAnsi="Book Antiqua" w:cstheme="majorBidi"/>
              </w:rPr>
            </w:pPr>
            <w:r w:rsidRPr="005E3725">
              <w:rPr>
                <w:rFonts w:ascii="Book Antiqua" w:hAnsi="Book Antiqua" w:cstheme="majorBidi"/>
              </w:rPr>
              <w:t>07P6101</w:t>
            </w:r>
          </w:p>
          <w:p w:rsidR="007A68E5" w:rsidRPr="005E3725" w:rsidRDefault="007A68E5" w:rsidP="00146382">
            <w:pPr>
              <w:rPr>
                <w:rFonts w:ascii="Book Antiqua" w:hAnsi="Book Antiqua" w:cstheme="majorBidi"/>
              </w:rPr>
            </w:pPr>
            <w:r w:rsidRPr="005E3725">
              <w:rPr>
                <w:rFonts w:ascii="Book Antiqua" w:hAnsi="Book Antiqua" w:cstheme="majorBidi"/>
              </w:rPr>
              <w:t>Shelf Life: 12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(2) Alinity i rHTLV-I/II Controls</w:t>
            </w:r>
            <w:r w:rsidRPr="005E3725">
              <w:rPr>
                <w:rFonts w:ascii="Book Antiqua" w:hAnsi="Book Antiqua" w:cstheme="majorBidi"/>
              </w:rPr>
              <w:br/>
              <w:t>07P6110</w:t>
            </w:r>
          </w:p>
          <w:p w:rsidR="007A68E5" w:rsidRPr="005E3725" w:rsidRDefault="007A68E5" w:rsidP="00146382">
            <w:pPr>
              <w:rPr>
                <w:rFonts w:ascii="Book Antiqua" w:hAnsi="Book Antiqua" w:cstheme="majorBidi"/>
              </w:rPr>
            </w:pPr>
            <w:r w:rsidRPr="005E3725">
              <w:rPr>
                <w:rFonts w:ascii="Book Antiqua" w:hAnsi="Book Antiqua" w:cstheme="majorBidi"/>
              </w:rPr>
              <w:t>Shelf Life: 12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(3) Alinity i rHTLV-I/II Reagent Kit</w:t>
            </w:r>
            <w:r w:rsidRPr="005E3725">
              <w:rPr>
                <w:rFonts w:ascii="Book Antiqua" w:hAnsi="Book Antiqua" w:cstheme="majorBidi"/>
              </w:rPr>
              <w:br/>
              <w:t>07P6122 (2x100 Tests)</w:t>
            </w:r>
          </w:p>
          <w:p w:rsidR="007A68E5" w:rsidRPr="005E3725" w:rsidRDefault="007A68E5" w:rsidP="00146382">
            <w:pPr>
              <w:rPr>
                <w:rFonts w:ascii="Book Antiqua" w:hAnsi="Book Antiqua" w:cstheme="majorBidi"/>
              </w:rPr>
            </w:pPr>
            <w:r w:rsidRPr="005E3725">
              <w:rPr>
                <w:rFonts w:ascii="Book Antiqua" w:hAnsi="Book Antiqua" w:cstheme="majorBidi"/>
              </w:rPr>
              <w:t>Shelf Life: 12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(4) Alinity i rHTLV-I/II Reagent Kit</w:t>
            </w:r>
            <w:r w:rsidRPr="005E3725">
              <w:rPr>
                <w:rFonts w:ascii="Book Antiqua" w:hAnsi="Book Antiqua" w:cstheme="majorBidi"/>
              </w:rPr>
              <w:br/>
              <w:t>07P6132 (2 x 500 Test)</w:t>
            </w:r>
          </w:p>
          <w:p w:rsidR="007A68E5" w:rsidRPr="005E3725" w:rsidRDefault="009C575C" w:rsidP="009C575C">
            <w:pPr>
              <w:rPr>
                <w:rFonts w:ascii="Book Antiqua" w:hAnsi="Book Antiqua" w:cstheme="majorBidi"/>
              </w:rPr>
            </w:pPr>
            <w:r w:rsidRPr="005E3725">
              <w:rPr>
                <w:rFonts w:ascii="Book Antiqua" w:hAnsi="Book Antiqua" w:cstheme="majorBidi"/>
              </w:rPr>
              <w:t>Shelf Life: 12 Month</w:t>
            </w: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In-vitro diagnostic Kit for the human T-lymphotropic virus Type I &amp; II</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 xml:space="preserve">M/s Abbott GmbH &amp; Co. KG </w:t>
            </w:r>
            <w:r w:rsidRPr="005E3725">
              <w:rPr>
                <w:rFonts w:ascii="Book Antiqua" w:hAnsi="Book Antiqua" w:cstheme="majorBidi"/>
              </w:rPr>
              <w:br/>
              <w:t>Max-Planck-Ring 2 65205 Wiesbaden Germany</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sz w:val="22"/>
                <w:szCs w:val="22"/>
              </w:rPr>
            </w:pPr>
            <w:r w:rsidRPr="005E3725">
              <w:rPr>
                <w:rFonts w:ascii="Book Antiqua" w:hAnsi="Book Antiqua" w:cstheme="majorBidi"/>
                <w:sz w:val="22"/>
                <w:szCs w:val="22"/>
              </w:rPr>
              <w:t xml:space="preserve">(FSC Germany </w:t>
            </w:r>
          </w:p>
          <w:p w:rsidR="007A68E5" w:rsidRPr="005E3725" w:rsidRDefault="007A68E5" w:rsidP="00146382">
            <w:pPr>
              <w:rPr>
                <w:rFonts w:ascii="Book Antiqua" w:hAnsi="Book Antiqua" w:cstheme="majorBidi"/>
                <w:sz w:val="22"/>
                <w:szCs w:val="22"/>
              </w:rPr>
            </w:pPr>
            <w:r w:rsidRPr="005E3725">
              <w:rPr>
                <w:rFonts w:ascii="Book Antiqua" w:hAnsi="Book Antiqua" w:cstheme="majorBidi"/>
                <w:sz w:val="22"/>
                <w:szCs w:val="22"/>
              </w:rPr>
              <w:t>Issue 15-10-2018 )</w:t>
            </w:r>
          </w:p>
          <w:p w:rsidR="007A68E5" w:rsidRPr="005E3725" w:rsidRDefault="007A68E5" w:rsidP="00146382">
            <w:pPr>
              <w:rPr>
                <w:rFonts w:ascii="Book Antiqua" w:hAnsi="Book Antiqua" w:cstheme="majorBidi"/>
              </w:rPr>
            </w:pPr>
            <w:r w:rsidRPr="005E3725">
              <w:rPr>
                <w:rFonts w:ascii="Book Antiqua" w:hAnsi="Book Antiqua" w:cstheme="majorBidi"/>
              </w:rPr>
              <w:t xml:space="preserve">Fee </w:t>
            </w:r>
            <w:r w:rsidRPr="005E3725">
              <w:rPr>
                <w:rFonts w:ascii="Book Antiqua" w:hAnsi="Book Antiqua" w:cstheme="majorBidi"/>
                <w:bCs/>
              </w:rPr>
              <w:t xml:space="preserve"> Rs.50,000/-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Alinity s HTLV I/II Kit </w:t>
            </w:r>
          </w:p>
          <w:p w:rsidR="007A68E5" w:rsidRPr="005E3725" w:rsidRDefault="008F4296" w:rsidP="00146382">
            <w:pPr>
              <w:rPr>
                <w:rFonts w:ascii="Book Antiqua" w:hAnsi="Book Antiqua" w:cstheme="majorBidi"/>
              </w:rPr>
            </w:pPr>
            <w:r w:rsidRPr="005E3725">
              <w:rPr>
                <w:rFonts w:ascii="Book Antiqua" w:hAnsi="Book Antiqua" w:cstheme="majorBidi"/>
              </w:rPr>
              <w:t>`</w:t>
            </w:r>
          </w:p>
          <w:p w:rsidR="007A68E5" w:rsidRPr="005E3725" w:rsidRDefault="007A68E5" w:rsidP="00146382">
            <w:pPr>
              <w:rPr>
                <w:rFonts w:ascii="Book Antiqua" w:hAnsi="Book Antiqua" w:cstheme="majorBidi"/>
              </w:rPr>
            </w:pPr>
            <w:r w:rsidRPr="005E3725">
              <w:rPr>
                <w:rFonts w:ascii="Book Antiqua" w:hAnsi="Book Antiqua" w:cstheme="majorBidi"/>
              </w:rPr>
              <w:t xml:space="preserve">Class D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(1)  Alinity s HTLV I/II Reagent Kit, </w:t>
            </w:r>
          </w:p>
          <w:p w:rsidR="007A68E5" w:rsidRPr="005E3725" w:rsidRDefault="007A68E5" w:rsidP="00146382">
            <w:pPr>
              <w:rPr>
                <w:rFonts w:ascii="Book Antiqua" w:hAnsi="Book Antiqua" w:cstheme="majorBidi"/>
              </w:rPr>
            </w:pPr>
            <w:r w:rsidRPr="005E3725">
              <w:rPr>
                <w:rFonts w:ascii="Book Antiqua" w:hAnsi="Book Antiqua" w:cstheme="majorBidi"/>
              </w:rPr>
              <w:t>06P0755</w:t>
            </w:r>
          </w:p>
          <w:p w:rsidR="007A68E5" w:rsidRPr="005E3725" w:rsidRDefault="007A68E5" w:rsidP="00146382">
            <w:pPr>
              <w:rPr>
                <w:rFonts w:ascii="Book Antiqua" w:hAnsi="Book Antiqua" w:cstheme="majorBidi"/>
              </w:rPr>
            </w:pPr>
            <w:r w:rsidRPr="005E3725">
              <w:rPr>
                <w:rFonts w:ascii="Book Antiqua" w:hAnsi="Book Antiqua" w:cstheme="majorBidi"/>
              </w:rPr>
              <w:t xml:space="preserve">Shelflife : 9 Months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Alinity s HTLV I/II Calibrator Kit, </w:t>
            </w:r>
          </w:p>
          <w:p w:rsidR="007A68E5" w:rsidRPr="005E3725" w:rsidRDefault="007A68E5" w:rsidP="00146382">
            <w:pPr>
              <w:rPr>
                <w:rFonts w:ascii="Book Antiqua" w:hAnsi="Book Antiqua" w:cstheme="majorBidi"/>
              </w:rPr>
            </w:pPr>
            <w:r w:rsidRPr="005E3725">
              <w:rPr>
                <w:rFonts w:ascii="Book Antiqua" w:hAnsi="Book Antiqua" w:cstheme="majorBidi"/>
              </w:rPr>
              <w:t>06P0702</w:t>
            </w:r>
          </w:p>
          <w:p w:rsidR="007A68E5" w:rsidRPr="005E3725" w:rsidRDefault="007A68E5" w:rsidP="00146382">
            <w:pPr>
              <w:rPr>
                <w:rFonts w:ascii="Book Antiqua" w:hAnsi="Book Antiqua" w:cstheme="majorBidi"/>
              </w:rPr>
            </w:pPr>
            <w:r w:rsidRPr="005E3725">
              <w:rPr>
                <w:rFonts w:ascii="Book Antiqua" w:hAnsi="Book Antiqua" w:cstheme="majorBidi"/>
              </w:rPr>
              <w:t xml:space="preserve">Shelflife : 9 Months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Alinity s HTLV I/II Assay Control Kit </w:t>
            </w:r>
          </w:p>
          <w:p w:rsidR="007A68E5" w:rsidRPr="005E3725" w:rsidRDefault="007A68E5" w:rsidP="00146382">
            <w:pPr>
              <w:rPr>
                <w:rFonts w:ascii="Book Antiqua" w:hAnsi="Book Antiqua" w:cstheme="majorBidi"/>
              </w:rPr>
            </w:pPr>
            <w:r w:rsidRPr="005E3725">
              <w:rPr>
                <w:rFonts w:ascii="Book Antiqua" w:hAnsi="Book Antiqua" w:cstheme="majorBidi"/>
              </w:rPr>
              <w:t>06P0710</w:t>
            </w:r>
          </w:p>
          <w:p w:rsidR="007A68E5" w:rsidRPr="005E3725" w:rsidRDefault="007A68E5" w:rsidP="00146382">
            <w:pPr>
              <w:rPr>
                <w:rFonts w:ascii="Book Antiqua" w:hAnsi="Book Antiqua" w:cstheme="majorBidi"/>
              </w:rPr>
            </w:pPr>
            <w:r w:rsidRPr="005E3725">
              <w:rPr>
                <w:rFonts w:ascii="Book Antiqua" w:hAnsi="Book Antiqua" w:cstheme="majorBidi"/>
              </w:rPr>
              <w:t xml:space="preserve">Shelflife : 9 Months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Alinity s HTLV I/II Release Control Kit</w:t>
            </w:r>
          </w:p>
          <w:p w:rsidR="007A68E5" w:rsidRPr="005E3725" w:rsidRDefault="007A68E5" w:rsidP="00146382">
            <w:pPr>
              <w:rPr>
                <w:rFonts w:ascii="Book Antiqua" w:hAnsi="Book Antiqua" w:cstheme="majorBidi"/>
              </w:rPr>
            </w:pPr>
            <w:r w:rsidRPr="005E3725">
              <w:rPr>
                <w:rFonts w:ascii="Book Antiqua" w:hAnsi="Book Antiqua" w:cstheme="majorBidi"/>
              </w:rPr>
              <w:t>06P0712</w:t>
            </w:r>
          </w:p>
          <w:p w:rsidR="007A68E5" w:rsidRPr="005E3725" w:rsidRDefault="007A68E5" w:rsidP="00146382">
            <w:pPr>
              <w:rPr>
                <w:rFonts w:ascii="Book Antiqua" w:hAnsi="Book Antiqua" w:cstheme="majorBidi"/>
              </w:rPr>
            </w:pPr>
            <w:r w:rsidRPr="005E3725">
              <w:rPr>
                <w:rFonts w:ascii="Book Antiqua" w:hAnsi="Book Antiqua" w:cstheme="majorBidi"/>
              </w:rPr>
              <w:t xml:space="preserve">Shelflife : 9 Months </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In-vitro diagnostic Kit for the human T-lymphotropic virus Type I &amp; II</w:t>
            </w:r>
          </w:p>
        </w:tc>
        <w:tc>
          <w:tcPr>
            <w:tcW w:w="1667"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 xml:space="preserve">M/s Abbott GmbH &amp; Co. KG </w:t>
            </w:r>
            <w:r w:rsidRPr="005E3725">
              <w:rPr>
                <w:rFonts w:ascii="Book Antiqua" w:hAnsi="Book Antiqua" w:cstheme="majorBidi"/>
              </w:rPr>
              <w:br/>
              <w:t>Max-Planck-Ring 2 65205 Wiesbaden Germany</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sz w:val="22"/>
                <w:szCs w:val="22"/>
              </w:rPr>
            </w:pPr>
            <w:r w:rsidRPr="005E3725">
              <w:rPr>
                <w:rFonts w:ascii="Book Antiqua" w:hAnsi="Book Antiqua" w:cstheme="majorBidi"/>
                <w:sz w:val="22"/>
                <w:szCs w:val="22"/>
              </w:rPr>
              <w:t xml:space="preserve">(FSC Germany </w:t>
            </w:r>
          </w:p>
          <w:p w:rsidR="007A68E5" w:rsidRPr="005E3725" w:rsidRDefault="007A68E5" w:rsidP="00146382">
            <w:pPr>
              <w:rPr>
                <w:rFonts w:ascii="Book Antiqua" w:hAnsi="Book Antiqua" w:cstheme="majorBidi"/>
                <w:sz w:val="22"/>
                <w:szCs w:val="22"/>
              </w:rPr>
            </w:pPr>
            <w:r w:rsidRPr="005E3725">
              <w:rPr>
                <w:rFonts w:ascii="Book Antiqua" w:hAnsi="Book Antiqua" w:cstheme="majorBidi"/>
                <w:sz w:val="22"/>
                <w:szCs w:val="22"/>
              </w:rPr>
              <w:t>Issue 15-10-2018 )</w:t>
            </w:r>
          </w:p>
          <w:p w:rsidR="007A68E5" w:rsidRPr="005E3725" w:rsidRDefault="007A68E5" w:rsidP="00146382">
            <w:pPr>
              <w:rPr>
                <w:rFonts w:ascii="Book Antiqua" w:hAnsi="Book Antiqua" w:cstheme="majorBidi"/>
              </w:rPr>
            </w:pPr>
            <w:r w:rsidRPr="005E3725">
              <w:rPr>
                <w:rFonts w:ascii="Book Antiqua" w:hAnsi="Book Antiqua" w:cstheme="majorBidi"/>
              </w:rPr>
              <w:t xml:space="preserve">Fee </w:t>
            </w:r>
            <w:r w:rsidRPr="005E3725">
              <w:rPr>
                <w:rFonts w:ascii="Book Antiqua" w:hAnsi="Book Antiqua" w:cstheme="majorBidi"/>
                <w:bCs/>
              </w:rPr>
              <w:t xml:space="preserve"> Rs.50,000/-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Alinity s Syphilis Kit,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 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Alinity s Syphilis Reagent Kit, </w:t>
            </w:r>
          </w:p>
          <w:p w:rsidR="007A68E5" w:rsidRPr="005E3725" w:rsidRDefault="007A68E5" w:rsidP="00146382">
            <w:pPr>
              <w:rPr>
                <w:rFonts w:ascii="Book Antiqua" w:hAnsi="Book Antiqua" w:cstheme="majorBidi"/>
              </w:rPr>
            </w:pPr>
            <w:r w:rsidRPr="005E3725">
              <w:rPr>
                <w:rFonts w:ascii="Book Antiqua" w:hAnsi="Book Antiqua" w:cstheme="majorBidi"/>
              </w:rPr>
              <w:t>06P0955</w:t>
            </w:r>
          </w:p>
          <w:p w:rsidR="007A68E5" w:rsidRPr="005E3725" w:rsidRDefault="007A68E5" w:rsidP="00146382">
            <w:pPr>
              <w:rPr>
                <w:rFonts w:ascii="Book Antiqua" w:hAnsi="Book Antiqua" w:cstheme="majorBidi"/>
              </w:rPr>
            </w:pPr>
            <w:r w:rsidRPr="005E3725">
              <w:rPr>
                <w:rFonts w:ascii="Book Antiqua" w:hAnsi="Book Antiqua" w:cstheme="majorBidi"/>
              </w:rPr>
              <w:t xml:space="preserve">Shelflife : 12 Months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Alinity s Syphilis Calibrator Kit</w:t>
            </w:r>
          </w:p>
          <w:p w:rsidR="007A68E5" w:rsidRPr="005E3725" w:rsidRDefault="007A68E5" w:rsidP="00146382">
            <w:pPr>
              <w:rPr>
                <w:rFonts w:ascii="Book Antiqua" w:hAnsi="Book Antiqua" w:cstheme="majorBidi"/>
              </w:rPr>
            </w:pPr>
            <w:r w:rsidRPr="005E3725">
              <w:rPr>
                <w:rFonts w:ascii="Book Antiqua" w:hAnsi="Book Antiqua" w:cstheme="majorBidi"/>
              </w:rPr>
              <w:t>06P0902</w:t>
            </w:r>
          </w:p>
          <w:p w:rsidR="007A68E5" w:rsidRPr="005E3725" w:rsidRDefault="007A68E5" w:rsidP="00146382">
            <w:pPr>
              <w:rPr>
                <w:rFonts w:ascii="Book Antiqua" w:hAnsi="Book Antiqua" w:cstheme="majorBidi"/>
              </w:rPr>
            </w:pPr>
            <w:r w:rsidRPr="005E3725">
              <w:rPr>
                <w:rFonts w:ascii="Book Antiqua" w:hAnsi="Book Antiqua" w:cstheme="majorBidi"/>
              </w:rPr>
              <w:t>Shelflife : 12 Months</w:t>
            </w:r>
          </w:p>
          <w:p w:rsidR="007A68E5" w:rsidRPr="005E3725" w:rsidRDefault="007A68E5" w:rsidP="00146382">
            <w:pPr>
              <w:rPr>
                <w:rFonts w:ascii="Book Antiqua" w:hAnsi="Book Antiqua" w:cstheme="majorBidi"/>
              </w:rPr>
            </w:pPr>
            <w:r w:rsidRPr="005E3725">
              <w:rPr>
                <w:rFonts w:ascii="Book Antiqua" w:hAnsi="Book Antiqua" w:cstheme="majorBidi"/>
              </w:rPr>
              <w:t xml:space="preserve">, </w:t>
            </w:r>
          </w:p>
          <w:p w:rsidR="007A68E5" w:rsidRPr="005E3725" w:rsidRDefault="007A68E5" w:rsidP="00146382">
            <w:pPr>
              <w:rPr>
                <w:rFonts w:ascii="Book Antiqua" w:hAnsi="Book Antiqua" w:cstheme="majorBidi"/>
              </w:rPr>
            </w:pPr>
            <w:r w:rsidRPr="005E3725">
              <w:rPr>
                <w:rFonts w:ascii="Book Antiqua" w:hAnsi="Book Antiqua" w:cstheme="majorBidi"/>
              </w:rPr>
              <w:t>Alinity s Syphilis Assay Control Kit</w:t>
            </w:r>
          </w:p>
          <w:p w:rsidR="007A68E5" w:rsidRPr="005E3725" w:rsidRDefault="007A68E5" w:rsidP="00146382">
            <w:pPr>
              <w:rPr>
                <w:rFonts w:ascii="Book Antiqua" w:hAnsi="Book Antiqua" w:cstheme="majorBidi"/>
              </w:rPr>
            </w:pPr>
            <w:r w:rsidRPr="005E3725">
              <w:rPr>
                <w:rFonts w:ascii="Book Antiqua" w:hAnsi="Book Antiqua" w:cstheme="majorBidi"/>
              </w:rPr>
              <w:t>06P0910</w:t>
            </w:r>
          </w:p>
          <w:p w:rsidR="007A68E5" w:rsidRPr="005E3725" w:rsidRDefault="007A68E5" w:rsidP="00146382">
            <w:pPr>
              <w:rPr>
                <w:rFonts w:ascii="Book Antiqua" w:hAnsi="Book Antiqua" w:cstheme="majorBidi"/>
              </w:rPr>
            </w:pPr>
            <w:r w:rsidRPr="005E3725">
              <w:rPr>
                <w:rFonts w:ascii="Book Antiqua" w:hAnsi="Book Antiqua" w:cstheme="majorBidi"/>
              </w:rPr>
              <w:t>Shelflife : 12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Alinity s Syphilis Release Control Kit</w:t>
            </w:r>
          </w:p>
          <w:p w:rsidR="007A68E5" w:rsidRPr="005E3725" w:rsidRDefault="007A68E5" w:rsidP="00146382">
            <w:pPr>
              <w:rPr>
                <w:rFonts w:ascii="Book Antiqua" w:hAnsi="Book Antiqua" w:cstheme="majorBidi"/>
              </w:rPr>
            </w:pPr>
            <w:r w:rsidRPr="005E3725">
              <w:rPr>
                <w:rFonts w:ascii="Book Antiqua" w:hAnsi="Book Antiqua" w:cstheme="majorBidi"/>
              </w:rPr>
              <w:t>06P0912</w:t>
            </w:r>
          </w:p>
          <w:p w:rsidR="007A68E5" w:rsidRPr="005E3725" w:rsidRDefault="007A68E5" w:rsidP="00146382">
            <w:pPr>
              <w:rPr>
                <w:rFonts w:ascii="Book Antiqua" w:hAnsi="Book Antiqua" w:cstheme="majorBidi"/>
              </w:rPr>
            </w:pPr>
            <w:r w:rsidRPr="005E3725">
              <w:rPr>
                <w:rFonts w:ascii="Book Antiqua" w:hAnsi="Book Antiqua" w:cstheme="majorBidi"/>
              </w:rPr>
              <w:t>Shelflife : 12 Months</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In-vitro diagnostic Kit for qualitative detection of   antibodies to treponema pallidum in Human Serum &amp; Plasma. </w:t>
            </w:r>
          </w:p>
        </w:tc>
        <w:tc>
          <w:tcPr>
            <w:tcW w:w="1667"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 xml:space="preserve">M/s Abbott GmbH &amp; Co. KG </w:t>
            </w:r>
            <w:r w:rsidRPr="005E3725">
              <w:rPr>
                <w:rFonts w:ascii="Book Antiqua" w:hAnsi="Book Antiqua" w:cstheme="majorBidi"/>
              </w:rPr>
              <w:br/>
              <w:t>Max-Planck-Ring 2 65205 Wiesbaden Germany</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sz w:val="22"/>
                <w:szCs w:val="22"/>
              </w:rPr>
            </w:pPr>
            <w:r w:rsidRPr="005E3725">
              <w:rPr>
                <w:rFonts w:ascii="Book Antiqua" w:hAnsi="Book Antiqua" w:cstheme="majorBidi"/>
                <w:sz w:val="22"/>
                <w:szCs w:val="22"/>
              </w:rPr>
              <w:t xml:space="preserve">(FSC Germany </w:t>
            </w:r>
          </w:p>
          <w:p w:rsidR="007A68E5" w:rsidRPr="005E3725" w:rsidRDefault="007A68E5" w:rsidP="00146382">
            <w:pPr>
              <w:rPr>
                <w:rFonts w:ascii="Book Antiqua" w:hAnsi="Book Antiqua" w:cstheme="majorBidi"/>
                <w:sz w:val="22"/>
                <w:szCs w:val="22"/>
              </w:rPr>
            </w:pPr>
            <w:r w:rsidRPr="005E3725">
              <w:rPr>
                <w:rFonts w:ascii="Book Antiqua" w:hAnsi="Book Antiqua" w:cstheme="majorBidi"/>
                <w:sz w:val="22"/>
                <w:szCs w:val="22"/>
              </w:rPr>
              <w:t>Issue 15-10-2018 )</w:t>
            </w:r>
          </w:p>
          <w:p w:rsidR="007A68E5" w:rsidRPr="005E3725" w:rsidRDefault="007A68E5" w:rsidP="00146382">
            <w:pPr>
              <w:rPr>
                <w:rFonts w:ascii="Book Antiqua" w:hAnsi="Book Antiqua" w:cstheme="majorBidi"/>
              </w:rPr>
            </w:pPr>
            <w:r w:rsidRPr="005E3725">
              <w:rPr>
                <w:rFonts w:ascii="Book Antiqua" w:hAnsi="Book Antiqua" w:cstheme="majorBidi"/>
              </w:rPr>
              <w:t xml:space="preserve">Fee </w:t>
            </w:r>
            <w:r w:rsidRPr="005E3725">
              <w:rPr>
                <w:rFonts w:ascii="Book Antiqua" w:hAnsi="Book Antiqua" w:cstheme="majorBidi"/>
                <w:bCs/>
              </w:rPr>
              <w:t xml:space="preserve"> Rs.50,000/-</w:t>
            </w:r>
          </w:p>
        </w:tc>
        <w:tc>
          <w:tcPr>
            <w:tcW w:w="2977" w:type="dxa"/>
            <w:gridSpan w:val="5"/>
            <w:shd w:val="clear" w:color="auto" w:fill="auto"/>
            <w:vAlign w:val="center"/>
          </w:tcPr>
          <w:p w:rsidR="007A68E5" w:rsidRPr="005E3725" w:rsidRDefault="007A68E5" w:rsidP="00146382">
            <w:pPr>
              <w:rPr>
                <w:rFonts w:ascii="Book Antiqua" w:hAnsi="Book Antiqua" w:cstheme="majorBidi"/>
              </w:rPr>
            </w:pPr>
            <w:r w:rsidRPr="005E3725">
              <w:rPr>
                <w:rFonts w:ascii="Book Antiqua" w:hAnsi="Book Antiqua" w:cstheme="majorBidi"/>
              </w:rPr>
              <w:t>Alinity s Chagas Kit,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Alinity s Chagas Reagent Kit, </w:t>
            </w:r>
          </w:p>
          <w:p w:rsidR="007A68E5" w:rsidRPr="005E3725" w:rsidRDefault="007A68E5" w:rsidP="00146382">
            <w:pPr>
              <w:rPr>
                <w:rFonts w:ascii="Book Antiqua" w:hAnsi="Book Antiqua" w:cstheme="majorBidi"/>
              </w:rPr>
            </w:pPr>
            <w:r w:rsidRPr="005E3725">
              <w:rPr>
                <w:rFonts w:ascii="Book Antiqua" w:hAnsi="Book Antiqua" w:cstheme="majorBidi"/>
              </w:rPr>
              <w:t>06P0845</w:t>
            </w:r>
          </w:p>
          <w:p w:rsidR="007A68E5" w:rsidRPr="005E3725" w:rsidRDefault="007A68E5" w:rsidP="00146382">
            <w:pPr>
              <w:rPr>
                <w:rFonts w:ascii="Book Antiqua" w:hAnsi="Book Antiqua" w:cstheme="majorBidi"/>
              </w:rPr>
            </w:pPr>
            <w:r w:rsidRPr="005E3725">
              <w:rPr>
                <w:rFonts w:ascii="Book Antiqua" w:hAnsi="Book Antiqua" w:cstheme="majorBidi"/>
              </w:rPr>
              <w:t>Shelflife : 12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Alinity s Chagas Calibrator Kit</w:t>
            </w:r>
          </w:p>
          <w:p w:rsidR="007A68E5" w:rsidRPr="005E3725" w:rsidRDefault="007A68E5" w:rsidP="00146382">
            <w:pPr>
              <w:rPr>
                <w:rFonts w:ascii="Book Antiqua" w:hAnsi="Book Antiqua" w:cstheme="majorBidi"/>
              </w:rPr>
            </w:pPr>
            <w:r w:rsidRPr="005E3725">
              <w:rPr>
                <w:rFonts w:ascii="Book Antiqua" w:hAnsi="Book Antiqua" w:cstheme="majorBidi"/>
              </w:rPr>
              <w:t>06P0802</w:t>
            </w:r>
          </w:p>
          <w:p w:rsidR="007A68E5" w:rsidRPr="005E3725" w:rsidRDefault="007A68E5" w:rsidP="00146382">
            <w:pPr>
              <w:rPr>
                <w:rFonts w:ascii="Book Antiqua" w:hAnsi="Book Antiqua" w:cstheme="majorBidi"/>
              </w:rPr>
            </w:pPr>
            <w:r w:rsidRPr="005E3725">
              <w:rPr>
                <w:rFonts w:ascii="Book Antiqua" w:hAnsi="Book Antiqua" w:cstheme="majorBidi"/>
              </w:rPr>
              <w:t xml:space="preserve">Shelflife : 12 Months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Alinity s Chagas Assay Control Kit </w:t>
            </w:r>
          </w:p>
          <w:p w:rsidR="007A68E5" w:rsidRPr="005E3725" w:rsidRDefault="007A68E5" w:rsidP="00146382">
            <w:pPr>
              <w:rPr>
                <w:rFonts w:ascii="Book Antiqua" w:hAnsi="Book Antiqua" w:cstheme="majorBidi"/>
              </w:rPr>
            </w:pPr>
            <w:r w:rsidRPr="005E3725">
              <w:rPr>
                <w:rFonts w:ascii="Book Antiqua" w:hAnsi="Book Antiqua" w:cstheme="majorBidi"/>
              </w:rPr>
              <w:t>06P0810</w:t>
            </w:r>
          </w:p>
          <w:p w:rsidR="007A68E5" w:rsidRPr="005E3725" w:rsidRDefault="007A68E5" w:rsidP="00146382">
            <w:pPr>
              <w:rPr>
                <w:rFonts w:ascii="Book Antiqua" w:hAnsi="Book Antiqua" w:cstheme="majorBidi"/>
              </w:rPr>
            </w:pPr>
            <w:r w:rsidRPr="005E3725">
              <w:rPr>
                <w:rFonts w:ascii="Book Antiqua" w:hAnsi="Book Antiqua" w:cstheme="majorBidi"/>
              </w:rPr>
              <w:t>Shelflife : 12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Alinity s Chagas Release Control Kit</w:t>
            </w:r>
          </w:p>
          <w:p w:rsidR="007A68E5" w:rsidRPr="005E3725" w:rsidRDefault="007A68E5" w:rsidP="00146382">
            <w:pPr>
              <w:rPr>
                <w:rFonts w:ascii="Book Antiqua" w:hAnsi="Book Antiqua" w:cstheme="majorBidi"/>
              </w:rPr>
            </w:pPr>
            <w:r w:rsidRPr="005E3725">
              <w:rPr>
                <w:rFonts w:ascii="Book Antiqua" w:hAnsi="Book Antiqua" w:cstheme="majorBidi"/>
              </w:rPr>
              <w:t>06P0812</w:t>
            </w:r>
          </w:p>
          <w:p w:rsidR="007A68E5" w:rsidRPr="005E3725" w:rsidRDefault="007A68E5" w:rsidP="00146382">
            <w:pPr>
              <w:rPr>
                <w:rFonts w:ascii="Book Antiqua" w:hAnsi="Book Antiqua" w:cstheme="majorBidi"/>
              </w:rPr>
            </w:pPr>
            <w:r w:rsidRPr="005E3725">
              <w:rPr>
                <w:rFonts w:ascii="Book Antiqua" w:hAnsi="Book Antiqua" w:cstheme="majorBidi"/>
              </w:rPr>
              <w:t>Shelflife : 12 Months</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In-vitro diagnostic Kit for detection of   antibodies to trypanosome cruzi </w:t>
            </w:r>
          </w:p>
          <w:p w:rsidR="007A68E5" w:rsidRPr="005E3725" w:rsidRDefault="007A68E5" w:rsidP="00146382">
            <w:pPr>
              <w:rPr>
                <w:rFonts w:ascii="Book Antiqua" w:hAnsi="Book Antiqua" w:cstheme="majorBidi"/>
              </w:rPr>
            </w:pPr>
            <w:r w:rsidRPr="005E3725">
              <w:rPr>
                <w:rFonts w:ascii="Book Antiqua" w:hAnsi="Book Antiqua" w:cstheme="majorBidi"/>
              </w:rPr>
              <w:t xml:space="preserve">( Chagas Disease) </w:t>
            </w:r>
          </w:p>
        </w:tc>
        <w:tc>
          <w:tcPr>
            <w:tcW w:w="1667"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 xml:space="preserve">M/s Abbott GmbH &amp; Co. KG </w:t>
            </w:r>
            <w:r w:rsidRPr="005E3725">
              <w:rPr>
                <w:rFonts w:ascii="Book Antiqua" w:hAnsi="Book Antiqua" w:cstheme="majorBidi"/>
              </w:rPr>
              <w:br/>
              <w:t>Max-Planck-Ring 2 65205 Wiesbaden Germany</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sz w:val="22"/>
                <w:szCs w:val="22"/>
              </w:rPr>
            </w:pPr>
            <w:r w:rsidRPr="005E3725">
              <w:rPr>
                <w:rFonts w:ascii="Book Antiqua" w:hAnsi="Book Antiqua" w:cstheme="majorBidi"/>
                <w:sz w:val="22"/>
                <w:szCs w:val="22"/>
              </w:rPr>
              <w:t xml:space="preserve">(FSC Germany </w:t>
            </w:r>
          </w:p>
          <w:p w:rsidR="007A68E5" w:rsidRPr="005E3725" w:rsidRDefault="007A68E5" w:rsidP="00146382">
            <w:pPr>
              <w:rPr>
                <w:rFonts w:ascii="Book Antiqua" w:hAnsi="Book Antiqua" w:cstheme="majorBidi"/>
                <w:sz w:val="22"/>
                <w:szCs w:val="22"/>
              </w:rPr>
            </w:pPr>
            <w:r w:rsidRPr="005E3725">
              <w:rPr>
                <w:rFonts w:ascii="Book Antiqua" w:hAnsi="Book Antiqua" w:cstheme="majorBidi"/>
                <w:sz w:val="22"/>
                <w:szCs w:val="22"/>
              </w:rPr>
              <w:t>Issue 19-07-2018 )</w:t>
            </w:r>
          </w:p>
          <w:p w:rsidR="007A68E5" w:rsidRPr="005E3725" w:rsidRDefault="007A68E5" w:rsidP="00146382">
            <w:pPr>
              <w:rPr>
                <w:rFonts w:ascii="Book Antiqua" w:hAnsi="Book Antiqua" w:cstheme="majorBidi"/>
              </w:rPr>
            </w:pPr>
            <w:r w:rsidRPr="005E3725">
              <w:rPr>
                <w:rFonts w:ascii="Book Antiqua" w:hAnsi="Book Antiqua" w:cstheme="majorBidi"/>
              </w:rPr>
              <w:t xml:space="preserve">Fee </w:t>
            </w:r>
            <w:r w:rsidRPr="005E3725">
              <w:rPr>
                <w:rFonts w:ascii="Book Antiqua" w:hAnsi="Book Antiqua" w:cstheme="majorBidi"/>
                <w:bCs/>
              </w:rPr>
              <w:t xml:space="preserve"> Rs.50,000/-</w:t>
            </w:r>
          </w:p>
        </w:tc>
        <w:tc>
          <w:tcPr>
            <w:tcW w:w="2977" w:type="dxa"/>
            <w:gridSpan w:val="5"/>
            <w:shd w:val="clear" w:color="auto" w:fill="auto"/>
            <w:vAlign w:val="center"/>
          </w:tcPr>
          <w:p w:rsidR="007A68E5" w:rsidRPr="005E3725" w:rsidRDefault="007A68E5" w:rsidP="00146382">
            <w:pPr>
              <w:autoSpaceDE w:val="0"/>
              <w:autoSpaceDN w:val="0"/>
              <w:adjustRightInd w:val="0"/>
              <w:rPr>
                <w:rFonts w:ascii="Book Antiqua" w:hAnsi="Book Antiqua" w:cstheme="minorHAnsi"/>
                <w:iCs/>
              </w:rPr>
            </w:pPr>
            <w:r w:rsidRPr="005E3725">
              <w:rPr>
                <w:rFonts w:ascii="Book Antiqua" w:hAnsi="Book Antiqua" w:cstheme="minorHAnsi"/>
                <w:iCs/>
              </w:rPr>
              <w:t>Alinity s Anti-HCV Kit,</w:t>
            </w:r>
          </w:p>
          <w:p w:rsidR="007A68E5" w:rsidRPr="005E3725" w:rsidRDefault="007A68E5" w:rsidP="00146382">
            <w:pPr>
              <w:autoSpaceDE w:val="0"/>
              <w:autoSpaceDN w:val="0"/>
              <w:adjustRightInd w:val="0"/>
              <w:rPr>
                <w:rFonts w:ascii="Book Antiqua" w:hAnsi="Book Antiqua" w:cstheme="minorHAnsi"/>
                <w:iCs/>
              </w:rPr>
            </w:pPr>
          </w:p>
          <w:p w:rsidR="007A68E5" w:rsidRPr="005E3725" w:rsidRDefault="007A68E5" w:rsidP="00146382">
            <w:pPr>
              <w:autoSpaceDE w:val="0"/>
              <w:autoSpaceDN w:val="0"/>
              <w:adjustRightInd w:val="0"/>
              <w:rPr>
                <w:rFonts w:ascii="Book Antiqua" w:hAnsi="Book Antiqua" w:cstheme="minorHAnsi"/>
                <w:i/>
              </w:rPr>
            </w:pPr>
            <w:r w:rsidRPr="005E3725">
              <w:rPr>
                <w:rFonts w:ascii="Book Antiqua" w:hAnsi="Book Antiqua" w:cstheme="minorHAnsi"/>
                <w:i/>
              </w:rPr>
              <w:t xml:space="preserve">(1) Alinity s Anti-HCV Reagent Kit, </w:t>
            </w:r>
          </w:p>
          <w:p w:rsidR="007A68E5" w:rsidRPr="005E3725" w:rsidRDefault="007A68E5" w:rsidP="00146382">
            <w:pPr>
              <w:rPr>
                <w:rFonts w:ascii="Book Antiqua" w:hAnsi="Book Antiqua" w:cstheme="majorBidi"/>
              </w:rPr>
            </w:pPr>
            <w:r w:rsidRPr="005E3725">
              <w:rPr>
                <w:rFonts w:ascii="Book Antiqua" w:hAnsi="Book Antiqua" w:cstheme="majorBidi"/>
              </w:rPr>
              <w:t>06P0455</w:t>
            </w:r>
          </w:p>
          <w:p w:rsidR="007A68E5" w:rsidRPr="005E3725" w:rsidRDefault="007A68E5" w:rsidP="00146382">
            <w:pPr>
              <w:autoSpaceDE w:val="0"/>
              <w:autoSpaceDN w:val="0"/>
              <w:adjustRightInd w:val="0"/>
              <w:rPr>
                <w:rFonts w:ascii="Book Antiqua" w:hAnsi="Book Antiqua" w:cstheme="minorHAnsi"/>
                <w:i/>
              </w:rPr>
            </w:pPr>
            <w:r w:rsidRPr="005E3725">
              <w:rPr>
                <w:rFonts w:ascii="Book Antiqua" w:hAnsi="Book Antiqua" w:cstheme="majorBidi"/>
              </w:rPr>
              <w:t>Shelflife : 12 Months</w:t>
            </w:r>
          </w:p>
          <w:p w:rsidR="007A68E5" w:rsidRPr="005E3725" w:rsidRDefault="007A68E5" w:rsidP="00146382">
            <w:pPr>
              <w:autoSpaceDE w:val="0"/>
              <w:autoSpaceDN w:val="0"/>
              <w:adjustRightInd w:val="0"/>
              <w:rPr>
                <w:rFonts w:ascii="Book Antiqua" w:hAnsi="Book Antiqua" w:cstheme="minorHAnsi"/>
                <w:i/>
              </w:rPr>
            </w:pPr>
          </w:p>
          <w:p w:rsidR="007A68E5" w:rsidRPr="005E3725" w:rsidRDefault="007A68E5" w:rsidP="00146382">
            <w:pPr>
              <w:autoSpaceDE w:val="0"/>
              <w:autoSpaceDN w:val="0"/>
              <w:adjustRightInd w:val="0"/>
              <w:rPr>
                <w:rFonts w:ascii="Book Antiqua" w:hAnsi="Book Antiqua" w:cstheme="minorHAnsi"/>
                <w:i/>
              </w:rPr>
            </w:pPr>
            <w:r w:rsidRPr="005E3725">
              <w:rPr>
                <w:rFonts w:ascii="Book Antiqua" w:hAnsi="Book Antiqua" w:cstheme="minorHAnsi"/>
                <w:i/>
              </w:rPr>
              <w:t>(2)Alinity s Anti-HCV Calibrator Kit,</w:t>
            </w:r>
          </w:p>
          <w:p w:rsidR="007A68E5" w:rsidRPr="005E3725" w:rsidRDefault="007A68E5" w:rsidP="00146382">
            <w:pPr>
              <w:rPr>
                <w:rFonts w:ascii="Book Antiqua" w:hAnsi="Book Antiqua" w:cstheme="majorBidi"/>
              </w:rPr>
            </w:pPr>
            <w:r w:rsidRPr="005E3725">
              <w:rPr>
                <w:rFonts w:ascii="Book Antiqua" w:hAnsi="Book Antiqua" w:cstheme="majorBidi"/>
              </w:rPr>
              <w:t>06P0402</w:t>
            </w:r>
          </w:p>
          <w:p w:rsidR="007A68E5" w:rsidRPr="005E3725" w:rsidRDefault="007A68E5" w:rsidP="00146382">
            <w:pPr>
              <w:autoSpaceDE w:val="0"/>
              <w:autoSpaceDN w:val="0"/>
              <w:adjustRightInd w:val="0"/>
              <w:rPr>
                <w:rFonts w:ascii="Book Antiqua" w:hAnsi="Book Antiqua" w:cstheme="minorHAnsi"/>
                <w:i/>
              </w:rPr>
            </w:pPr>
            <w:r w:rsidRPr="005E3725">
              <w:rPr>
                <w:rFonts w:ascii="Book Antiqua" w:hAnsi="Book Antiqua" w:cstheme="majorBidi"/>
              </w:rPr>
              <w:t>Shelflife : 12 Months</w:t>
            </w:r>
          </w:p>
          <w:p w:rsidR="007A68E5" w:rsidRPr="005E3725" w:rsidRDefault="007A68E5" w:rsidP="00146382">
            <w:pPr>
              <w:autoSpaceDE w:val="0"/>
              <w:autoSpaceDN w:val="0"/>
              <w:adjustRightInd w:val="0"/>
              <w:rPr>
                <w:rFonts w:ascii="Book Antiqua" w:hAnsi="Book Antiqua" w:cstheme="minorHAnsi"/>
                <w:i/>
              </w:rPr>
            </w:pPr>
          </w:p>
          <w:p w:rsidR="007A68E5" w:rsidRPr="005E3725" w:rsidRDefault="007A68E5" w:rsidP="00146382">
            <w:pPr>
              <w:autoSpaceDE w:val="0"/>
              <w:autoSpaceDN w:val="0"/>
              <w:adjustRightInd w:val="0"/>
              <w:rPr>
                <w:rFonts w:ascii="Book Antiqua" w:hAnsi="Book Antiqua" w:cstheme="minorHAnsi"/>
                <w:i/>
              </w:rPr>
            </w:pPr>
            <w:r w:rsidRPr="005E3725">
              <w:rPr>
                <w:rFonts w:ascii="Book Antiqua" w:hAnsi="Book Antiqua" w:cstheme="minorHAnsi"/>
                <w:i/>
              </w:rPr>
              <w:t xml:space="preserve">(3)Alinity s Anti-HCV Assay Control Kit </w:t>
            </w:r>
          </w:p>
          <w:p w:rsidR="007A68E5" w:rsidRPr="005E3725" w:rsidRDefault="007A68E5" w:rsidP="00146382">
            <w:pPr>
              <w:rPr>
                <w:rFonts w:ascii="Book Antiqua" w:hAnsi="Book Antiqua" w:cstheme="majorBidi"/>
              </w:rPr>
            </w:pPr>
            <w:r w:rsidRPr="005E3725">
              <w:rPr>
                <w:rFonts w:ascii="Book Antiqua" w:hAnsi="Book Antiqua" w:cstheme="majorBidi"/>
              </w:rPr>
              <w:t>06P0410</w:t>
            </w:r>
          </w:p>
          <w:p w:rsidR="007A68E5" w:rsidRPr="005E3725" w:rsidRDefault="007A68E5" w:rsidP="00146382">
            <w:pPr>
              <w:autoSpaceDE w:val="0"/>
              <w:autoSpaceDN w:val="0"/>
              <w:adjustRightInd w:val="0"/>
              <w:rPr>
                <w:rFonts w:ascii="Book Antiqua" w:hAnsi="Book Antiqua" w:cstheme="minorHAnsi"/>
                <w:i/>
              </w:rPr>
            </w:pPr>
            <w:r w:rsidRPr="005E3725">
              <w:rPr>
                <w:rFonts w:ascii="Book Antiqua" w:hAnsi="Book Antiqua" w:cstheme="majorBidi"/>
              </w:rPr>
              <w:t>Shelflife : 12 Months</w:t>
            </w:r>
          </w:p>
          <w:p w:rsidR="007A68E5" w:rsidRPr="005E3725" w:rsidRDefault="007A68E5" w:rsidP="00146382">
            <w:pPr>
              <w:autoSpaceDE w:val="0"/>
              <w:autoSpaceDN w:val="0"/>
              <w:adjustRightInd w:val="0"/>
              <w:rPr>
                <w:rFonts w:ascii="Book Antiqua" w:hAnsi="Book Antiqua" w:cstheme="minorHAnsi"/>
                <w:i/>
              </w:rPr>
            </w:pPr>
          </w:p>
          <w:p w:rsidR="007A68E5" w:rsidRPr="005E3725" w:rsidRDefault="007A68E5" w:rsidP="00146382">
            <w:pPr>
              <w:autoSpaceDE w:val="0"/>
              <w:autoSpaceDN w:val="0"/>
              <w:adjustRightInd w:val="0"/>
              <w:rPr>
                <w:rFonts w:ascii="Book Antiqua" w:hAnsi="Book Antiqua" w:cstheme="minorHAnsi"/>
                <w:i/>
              </w:rPr>
            </w:pPr>
            <w:r w:rsidRPr="005E3725">
              <w:rPr>
                <w:rFonts w:ascii="Book Antiqua" w:hAnsi="Book Antiqua" w:cstheme="minorHAnsi"/>
                <w:i/>
              </w:rPr>
              <w:t>Alinity s Anti-HCV Release Control Kit</w:t>
            </w:r>
          </w:p>
          <w:p w:rsidR="007A68E5" w:rsidRPr="005E3725" w:rsidRDefault="007A68E5" w:rsidP="00146382">
            <w:pPr>
              <w:rPr>
                <w:rFonts w:ascii="Book Antiqua" w:hAnsi="Book Antiqua" w:cstheme="majorBidi"/>
              </w:rPr>
            </w:pPr>
            <w:r w:rsidRPr="005E3725">
              <w:rPr>
                <w:rFonts w:ascii="Book Antiqua" w:hAnsi="Book Antiqua" w:cstheme="majorBidi"/>
              </w:rPr>
              <w:t>06P0412</w:t>
            </w:r>
          </w:p>
          <w:p w:rsidR="007A68E5" w:rsidRPr="005E3725" w:rsidRDefault="007A68E5" w:rsidP="00146382">
            <w:pPr>
              <w:rPr>
                <w:rFonts w:ascii="Book Antiqua" w:hAnsi="Book Antiqua" w:cstheme="majorBidi"/>
              </w:rPr>
            </w:pPr>
            <w:r w:rsidRPr="005E3725">
              <w:rPr>
                <w:rFonts w:ascii="Book Antiqua" w:hAnsi="Book Antiqua" w:cstheme="majorBidi"/>
              </w:rPr>
              <w:t>Shelflife : 12 Months</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In-vitro diagnostic Kit for qualitative detection of   antibodies to Hepatitis C Virus</w:t>
            </w:r>
          </w:p>
        </w:tc>
        <w:tc>
          <w:tcPr>
            <w:tcW w:w="1667"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 xml:space="preserve">M/s Abbott GmbH &amp; Co. KG </w:t>
            </w:r>
            <w:r w:rsidRPr="005E3725">
              <w:rPr>
                <w:rFonts w:ascii="Book Antiqua" w:hAnsi="Book Antiqua" w:cstheme="majorBidi"/>
              </w:rPr>
              <w:br/>
              <w:t>Max-Planck-Ring 2 65205 Wiesbaden Germany</w:t>
            </w:r>
          </w:p>
          <w:p w:rsidR="007A68E5" w:rsidRPr="005E3725" w:rsidRDefault="007A68E5" w:rsidP="00146382">
            <w:pPr>
              <w:rPr>
                <w:rFonts w:ascii="Book Antiqua" w:hAnsi="Book Antiqua" w:cstheme="majorBidi"/>
              </w:rPr>
            </w:pPr>
          </w:p>
          <w:p w:rsidR="007A68E5" w:rsidRPr="005E3725" w:rsidRDefault="007A68E5" w:rsidP="00CF02F7">
            <w:pPr>
              <w:rPr>
                <w:rFonts w:ascii="Book Antiqua" w:hAnsi="Book Antiqua" w:cstheme="majorBidi"/>
                <w:sz w:val="22"/>
                <w:szCs w:val="22"/>
              </w:rPr>
            </w:pPr>
            <w:r w:rsidRPr="005E3725">
              <w:rPr>
                <w:rFonts w:ascii="Book Antiqua" w:hAnsi="Book Antiqua" w:cstheme="majorBidi"/>
                <w:sz w:val="22"/>
                <w:szCs w:val="22"/>
              </w:rPr>
              <w:t>(FSC Germany Issue 19-07-2018 )</w:t>
            </w:r>
          </w:p>
          <w:p w:rsidR="007A68E5" w:rsidRPr="005E3725" w:rsidRDefault="007A68E5" w:rsidP="00146382">
            <w:pPr>
              <w:rPr>
                <w:rFonts w:ascii="Book Antiqua" w:hAnsi="Book Antiqua" w:cstheme="majorBidi"/>
              </w:rPr>
            </w:pPr>
            <w:r w:rsidRPr="005E3725">
              <w:rPr>
                <w:rFonts w:ascii="Book Antiqua" w:hAnsi="Book Antiqua" w:cstheme="majorBidi"/>
              </w:rPr>
              <w:t xml:space="preserve">Fee </w:t>
            </w:r>
            <w:r w:rsidRPr="005E3725">
              <w:rPr>
                <w:rFonts w:ascii="Book Antiqua" w:hAnsi="Book Antiqua" w:cstheme="majorBidi"/>
                <w:bCs/>
              </w:rPr>
              <w:t xml:space="preserve"> Rs.50,000/-</w:t>
            </w:r>
          </w:p>
        </w:tc>
        <w:tc>
          <w:tcPr>
            <w:tcW w:w="2977" w:type="dxa"/>
            <w:gridSpan w:val="5"/>
            <w:shd w:val="clear" w:color="auto" w:fill="auto"/>
            <w:vAlign w:val="center"/>
          </w:tcPr>
          <w:p w:rsidR="007A68E5" w:rsidRPr="005E3725" w:rsidRDefault="007A68E5" w:rsidP="00146382">
            <w:pPr>
              <w:rPr>
                <w:rFonts w:ascii="Book Antiqua" w:hAnsi="Book Antiqua" w:cstheme="majorBidi"/>
              </w:rPr>
            </w:pPr>
            <w:r w:rsidRPr="005E3725">
              <w:rPr>
                <w:rFonts w:ascii="Book Antiqua" w:hAnsi="Book Antiqua" w:cstheme="majorBidi"/>
              </w:rPr>
              <w:t>Alinity i HIV Ag/Ab Combo Kit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(1) Alinity i HIV Ag/Ab Combo Calibrators</w:t>
            </w:r>
            <w:r w:rsidRPr="005E3725">
              <w:rPr>
                <w:rFonts w:ascii="Book Antiqua" w:hAnsi="Book Antiqua" w:cstheme="majorBidi"/>
              </w:rPr>
              <w:br/>
              <w:t>08P0701</w:t>
            </w:r>
          </w:p>
          <w:p w:rsidR="007A68E5" w:rsidRPr="005E3725" w:rsidRDefault="007A68E5" w:rsidP="00146382">
            <w:pPr>
              <w:rPr>
                <w:rFonts w:ascii="Book Antiqua" w:hAnsi="Book Antiqua" w:cstheme="majorBidi"/>
              </w:rPr>
            </w:pPr>
            <w:r w:rsidRPr="005E3725">
              <w:rPr>
                <w:rFonts w:ascii="Book Antiqua" w:hAnsi="Book Antiqua" w:cstheme="majorBidi"/>
              </w:rPr>
              <w:t>Shelf Life: 10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(2) Alinity i HIV Ag/Ab Combo Controls</w:t>
            </w:r>
            <w:r w:rsidRPr="005E3725">
              <w:rPr>
                <w:rFonts w:ascii="Book Antiqua" w:hAnsi="Book Antiqua" w:cstheme="majorBidi"/>
              </w:rPr>
              <w:br/>
              <w:t>08P0710</w:t>
            </w:r>
          </w:p>
          <w:p w:rsidR="007A68E5" w:rsidRPr="005E3725" w:rsidRDefault="007A68E5" w:rsidP="00146382">
            <w:pPr>
              <w:rPr>
                <w:rFonts w:ascii="Book Antiqua" w:hAnsi="Book Antiqua" w:cstheme="majorBidi"/>
              </w:rPr>
            </w:pPr>
            <w:r w:rsidRPr="005E3725">
              <w:rPr>
                <w:rFonts w:ascii="Book Antiqua" w:hAnsi="Book Antiqua" w:cstheme="majorBidi"/>
              </w:rPr>
              <w:t>Shelf Life: 10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(3) Alinity i HIV Ag/Ab Combo Reagent Kit</w:t>
            </w:r>
            <w:r w:rsidRPr="005E3725">
              <w:rPr>
                <w:rFonts w:ascii="Book Antiqua" w:hAnsi="Book Antiqua" w:cstheme="majorBidi"/>
              </w:rPr>
              <w:br/>
              <w:t>08P0722 (2 x 100 Tests)</w:t>
            </w:r>
          </w:p>
          <w:p w:rsidR="007A68E5" w:rsidRPr="005E3725" w:rsidRDefault="007A68E5" w:rsidP="00146382">
            <w:pPr>
              <w:rPr>
                <w:rFonts w:ascii="Book Antiqua" w:hAnsi="Book Antiqua" w:cstheme="majorBidi"/>
              </w:rPr>
            </w:pPr>
            <w:r w:rsidRPr="005E3725">
              <w:rPr>
                <w:rFonts w:ascii="Book Antiqua" w:hAnsi="Book Antiqua" w:cstheme="majorBidi"/>
              </w:rPr>
              <w:t>Shelf Life: 10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(4) Alinity i HIV Ag/Ab Combo Reagent Kit</w:t>
            </w:r>
            <w:r w:rsidRPr="005E3725">
              <w:rPr>
                <w:rFonts w:ascii="Book Antiqua" w:hAnsi="Book Antiqua" w:cstheme="majorBidi"/>
              </w:rPr>
              <w:br/>
              <w:t>08P0732</w:t>
            </w:r>
          </w:p>
          <w:p w:rsidR="007A68E5" w:rsidRPr="005E3725" w:rsidRDefault="007A68E5" w:rsidP="00146382">
            <w:pPr>
              <w:rPr>
                <w:rFonts w:ascii="Book Antiqua" w:hAnsi="Book Antiqua" w:cstheme="majorBidi"/>
              </w:rPr>
            </w:pPr>
            <w:r w:rsidRPr="005E3725">
              <w:rPr>
                <w:rFonts w:ascii="Book Antiqua" w:hAnsi="Book Antiqua" w:cstheme="majorBidi"/>
              </w:rPr>
              <w:t>Shelf Life: 10 Months</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In-vitro diagnostic Kit for qualitative detection of   HIV P24Ag/Ab to Human Immuno Deficiency Virus </w:t>
            </w:r>
          </w:p>
        </w:tc>
        <w:tc>
          <w:tcPr>
            <w:tcW w:w="1667"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rPr>
              <w:t>M</w:t>
            </w:r>
            <w:r w:rsidRPr="005E3725">
              <w:rPr>
                <w:rFonts w:ascii="Book Antiqua" w:hAnsi="Book Antiqua" w:cstheme="majorBidi"/>
              </w:rPr>
              <w:t>/s UDL DISTRIBUTION (PVT) LTD.</w:t>
            </w:r>
          </w:p>
          <w:p w:rsidR="007A68E5" w:rsidRPr="005E3725" w:rsidRDefault="007A68E5" w:rsidP="00146382">
            <w:pPr>
              <w:rPr>
                <w:rFonts w:ascii="Book Antiqua" w:hAnsi="Book Antiqua" w:cstheme="majorBidi"/>
              </w:rPr>
            </w:pPr>
            <w:r w:rsidRPr="005E3725">
              <w:rPr>
                <w:rFonts w:ascii="Book Antiqua" w:hAnsi="Book Antiqua" w:cstheme="majorBidi"/>
              </w:rPr>
              <w:t xml:space="preserve"> 1-D-13,  Sector 30, Korangi Industrial Area, Karachi</w:t>
            </w:r>
          </w:p>
          <w:p w:rsidR="007A68E5" w:rsidRPr="005E3725" w:rsidRDefault="007A68E5" w:rsidP="00146382">
            <w:pPr>
              <w:rPr>
                <w:rFonts w:ascii="Book Antiqua" w:hAnsi="Book Antiqua" w:cstheme="majorBidi"/>
              </w:rPr>
            </w:pPr>
            <w:r w:rsidRPr="005E3725">
              <w:rPr>
                <w:rFonts w:ascii="Book Antiqua" w:hAnsi="Book Antiqua" w:cstheme="majorBidi"/>
              </w:rPr>
              <w:t>(ELI-00073)</w:t>
            </w:r>
          </w:p>
          <w:p w:rsidR="007A68E5" w:rsidRPr="005E3725" w:rsidRDefault="007A68E5" w:rsidP="00146382">
            <w:pPr>
              <w:rPr>
                <w:rFonts w:ascii="Book Antiqua" w:hAnsi="Book Antiqua" w:cstheme="majorBidi"/>
              </w:rPr>
            </w:pPr>
          </w:p>
        </w:tc>
        <w:tc>
          <w:tcPr>
            <w:tcW w:w="1985" w:type="dxa"/>
            <w:gridSpan w:val="3"/>
            <w:shd w:val="clear" w:color="auto" w:fill="auto"/>
          </w:tcPr>
          <w:p w:rsidR="007A68E5" w:rsidRPr="005E3725" w:rsidRDefault="007A68E5" w:rsidP="00146382">
            <w:pPr>
              <w:rPr>
                <w:rFonts w:ascii="Book Antiqua" w:hAnsi="Book Antiqua" w:cstheme="majorBidi"/>
                <w:b/>
              </w:rPr>
            </w:pPr>
            <w:r w:rsidRPr="005E3725">
              <w:rPr>
                <w:rFonts w:ascii="Book Antiqua" w:hAnsi="Book Antiqua" w:cstheme="majorBidi"/>
                <w:b/>
              </w:rPr>
              <w:t>Legal Manufacturer:-</w:t>
            </w:r>
          </w:p>
          <w:p w:rsidR="007A68E5" w:rsidRPr="005E3725" w:rsidRDefault="007A68E5" w:rsidP="00146382">
            <w:pPr>
              <w:rPr>
                <w:rFonts w:ascii="Book Antiqua" w:hAnsi="Book Antiqua" w:cstheme="majorBidi"/>
              </w:rPr>
            </w:pPr>
            <w:r w:rsidRPr="005E3725">
              <w:rPr>
                <w:rFonts w:ascii="Book Antiqua" w:hAnsi="Book Antiqua" w:cstheme="majorBidi"/>
              </w:rPr>
              <w:t>Arrow International, Inc. 16 Elizabeth Drive, Chelmsford, MA  01824.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rPr>
            </w:pPr>
            <w:r w:rsidRPr="005E3725">
              <w:rPr>
                <w:rFonts w:ascii="Book Antiqua" w:hAnsi="Book Antiqua" w:cstheme="majorBidi"/>
                <w:b/>
              </w:rPr>
              <w:t>Manufacturing Facility:-</w:t>
            </w:r>
          </w:p>
          <w:p w:rsidR="007A68E5" w:rsidRPr="005E3725" w:rsidRDefault="007A68E5" w:rsidP="00146382">
            <w:pPr>
              <w:rPr>
                <w:rFonts w:ascii="Book Antiqua" w:hAnsi="Book Antiqua" w:cstheme="majorBidi"/>
              </w:rPr>
            </w:pPr>
            <w:r w:rsidRPr="005E3725">
              <w:rPr>
                <w:rFonts w:ascii="Book Antiqua" w:hAnsi="Book Antiqua" w:cstheme="majorBidi"/>
              </w:rPr>
              <w:t>Arrow International, 312, commerce Place Asheboro, NC 27203,USA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USFDA validity</w:t>
            </w:r>
          </w:p>
          <w:p w:rsidR="007A68E5" w:rsidRPr="005E3725" w:rsidRDefault="007A68E5" w:rsidP="00146382">
            <w:pPr>
              <w:rPr>
                <w:rFonts w:ascii="Book Antiqua" w:hAnsi="Book Antiqua" w:cstheme="majorBidi"/>
              </w:rPr>
            </w:pPr>
            <w:r w:rsidRPr="005E3725">
              <w:rPr>
                <w:rFonts w:ascii="Book Antiqua" w:hAnsi="Book Antiqua" w:cstheme="majorBidi"/>
              </w:rPr>
              <w:t>15-04-2020)</w:t>
            </w:r>
          </w:p>
          <w:p w:rsidR="007A68E5" w:rsidRPr="005E3725" w:rsidRDefault="007A68E5" w:rsidP="00146382">
            <w:pPr>
              <w:rPr>
                <w:rFonts w:ascii="Book Antiqua" w:hAnsi="Book Antiqua" w:cstheme="majorBidi"/>
              </w:rPr>
            </w:pPr>
            <w:r w:rsidRPr="005E3725">
              <w:rPr>
                <w:rFonts w:ascii="Book Antiqua" w:hAnsi="Book Antiqua" w:cstheme="majorBidi"/>
              </w:rPr>
              <w:t>Fee Rs. 50,000/-</w:t>
            </w:r>
          </w:p>
          <w:p w:rsidR="007A68E5" w:rsidRPr="005E3725" w:rsidRDefault="007A68E5" w:rsidP="00146382">
            <w:pPr>
              <w:rPr>
                <w:rFonts w:ascii="Book Antiqua" w:hAnsi="Book Antiqua" w:cstheme="majorBidi"/>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Wedge Pressure Balloon Catheter</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 2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I-07121,</w:t>
            </w:r>
          </w:p>
          <w:p w:rsidR="007A68E5" w:rsidRPr="005E3725" w:rsidRDefault="007A68E5" w:rsidP="00146382">
            <w:pPr>
              <w:rPr>
                <w:rFonts w:ascii="Book Antiqua" w:hAnsi="Book Antiqua" w:cstheme="majorBidi"/>
              </w:rPr>
            </w:pPr>
            <w:r w:rsidRPr="005E3725">
              <w:rPr>
                <w:rFonts w:ascii="Book Antiqua" w:hAnsi="Book Antiqua" w:cstheme="majorBidi"/>
              </w:rPr>
              <w:t>AI-07122,</w:t>
            </w:r>
          </w:p>
          <w:p w:rsidR="007A68E5" w:rsidRPr="005E3725" w:rsidRDefault="007A68E5" w:rsidP="00146382">
            <w:pPr>
              <w:rPr>
                <w:rFonts w:ascii="Book Antiqua" w:hAnsi="Book Antiqua" w:cstheme="majorBidi"/>
              </w:rPr>
            </w:pPr>
            <w:r w:rsidRPr="005E3725">
              <w:rPr>
                <w:rFonts w:ascii="Book Antiqua" w:hAnsi="Book Antiqua" w:cstheme="majorBidi"/>
              </w:rPr>
              <w:t>AI-07123,</w:t>
            </w:r>
          </w:p>
          <w:p w:rsidR="007A68E5" w:rsidRPr="005E3725" w:rsidRDefault="007A68E5" w:rsidP="00146382">
            <w:pPr>
              <w:rPr>
                <w:rFonts w:ascii="Book Antiqua" w:hAnsi="Book Antiqua" w:cstheme="majorBidi"/>
              </w:rPr>
            </w:pPr>
            <w:r w:rsidRPr="005E3725">
              <w:rPr>
                <w:rFonts w:ascii="Book Antiqua" w:hAnsi="Book Antiqua" w:cstheme="majorBidi"/>
              </w:rPr>
              <w:t>AI-07124,</w:t>
            </w:r>
          </w:p>
          <w:p w:rsidR="007A68E5" w:rsidRPr="005E3725" w:rsidRDefault="007A68E5" w:rsidP="00146382">
            <w:pPr>
              <w:rPr>
                <w:rFonts w:ascii="Book Antiqua" w:hAnsi="Book Antiqua" w:cstheme="majorBidi"/>
              </w:rPr>
            </w:pPr>
            <w:r w:rsidRPr="005E3725">
              <w:rPr>
                <w:rFonts w:ascii="Book Antiqua" w:hAnsi="Book Antiqua" w:cstheme="majorBidi"/>
              </w:rPr>
              <w:t>AI-07125,</w:t>
            </w:r>
          </w:p>
          <w:p w:rsidR="007A68E5" w:rsidRPr="005E3725" w:rsidRDefault="007A68E5" w:rsidP="00146382">
            <w:pPr>
              <w:rPr>
                <w:rFonts w:ascii="Book Antiqua" w:hAnsi="Book Antiqua" w:cstheme="majorBidi"/>
              </w:rPr>
            </w:pPr>
            <w:r w:rsidRPr="005E3725">
              <w:rPr>
                <w:rFonts w:ascii="Book Antiqua" w:hAnsi="Book Antiqua" w:cstheme="majorBidi"/>
              </w:rPr>
              <w:t>AI-07126,</w:t>
            </w:r>
          </w:p>
          <w:p w:rsidR="007A68E5" w:rsidRPr="005E3725" w:rsidRDefault="007A68E5" w:rsidP="00146382">
            <w:pPr>
              <w:rPr>
                <w:rFonts w:ascii="Book Antiqua" w:hAnsi="Book Antiqua" w:cstheme="majorBidi"/>
              </w:rPr>
            </w:pPr>
            <w:r w:rsidRPr="005E3725">
              <w:rPr>
                <w:rFonts w:ascii="Book Antiqua" w:hAnsi="Book Antiqua" w:cstheme="majorBidi"/>
              </w:rPr>
              <w:t>AI-07126-j,</w:t>
            </w:r>
          </w:p>
          <w:p w:rsidR="007A68E5" w:rsidRPr="005E3725" w:rsidRDefault="007A68E5" w:rsidP="00146382">
            <w:pPr>
              <w:rPr>
                <w:rFonts w:ascii="Book Antiqua" w:hAnsi="Book Antiqua" w:cstheme="majorBidi"/>
              </w:rPr>
            </w:pPr>
            <w:r w:rsidRPr="005E3725">
              <w:rPr>
                <w:rFonts w:ascii="Book Antiqua" w:hAnsi="Book Antiqua" w:cstheme="majorBidi"/>
              </w:rPr>
              <w:t>AI-07127,</w:t>
            </w:r>
          </w:p>
          <w:p w:rsidR="007A68E5" w:rsidRPr="005E3725" w:rsidRDefault="007A68E5" w:rsidP="00146382">
            <w:pPr>
              <w:rPr>
                <w:rFonts w:ascii="Book Antiqua" w:hAnsi="Book Antiqua" w:cstheme="majorBidi"/>
              </w:rPr>
            </w:pPr>
            <w:r w:rsidRPr="005E3725">
              <w:rPr>
                <w:rFonts w:ascii="Book Antiqua" w:hAnsi="Book Antiqua" w:cstheme="majorBidi"/>
              </w:rPr>
              <w:t>AI-07127-stc,</w:t>
            </w:r>
          </w:p>
          <w:p w:rsidR="007A68E5" w:rsidRPr="005E3725" w:rsidRDefault="007A68E5" w:rsidP="00146382">
            <w:pPr>
              <w:rPr>
                <w:rFonts w:ascii="Book Antiqua" w:hAnsi="Book Antiqua" w:cstheme="majorBidi"/>
              </w:rPr>
            </w:pPr>
            <w:r w:rsidRPr="005E3725">
              <w:rPr>
                <w:rFonts w:ascii="Book Antiqua" w:hAnsi="Book Antiqua" w:cstheme="majorBidi"/>
              </w:rPr>
              <w:t>AI-07128A</w:t>
            </w:r>
          </w:p>
        </w:tc>
        <w:tc>
          <w:tcPr>
            <w:tcW w:w="1627" w:type="dxa"/>
            <w:gridSpan w:val="3"/>
            <w:shd w:val="clear" w:color="auto" w:fill="auto"/>
          </w:tcPr>
          <w:p w:rsidR="007A68E5" w:rsidRPr="005E3725" w:rsidRDefault="007A68E5" w:rsidP="00146382">
            <w:pPr>
              <w:jc w:val="both"/>
              <w:rPr>
                <w:rFonts w:ascii="Book Antiqua" w:hAnsi="Book Antiqua" w:cstheme="majorBidi"/>
              </w:rPr>
            </w:pPr>
            <w:r w:rsidRPr="005E3725">
              <w:rPr>
                <w:rFonts w:ascii="Book Antiqua" w:hAnsi="Book Antiqua" w:cstheme="majorBidi"/>
              </w:rPr>
              <w:t>The Balloon Wedge Pressure catheter is used in sampling blood to determine oxygen levels, and in measuring central venous, right ventricular, pulmonary artery, and pulmonary artery wedge pressures. The Double Wedge Pressure catheter also allows solution infusion with simultaneous measurement of pressure.</w:t>
            </w:r>
          </w:p>
          <w:p w:rsidR="007A68E5" w:rsidRPr="005E3725" w:rsidRDefault="007A68E5" w:rsidP="00146382">
            <w:pPr>
              <w:rPr>
                <w:rFonts w:ascii="Book Antiqua" w:hAnsi="Book Antiqua" w:cstheme="majorBidi"/>
              </w:rPr>
            </w:pPr>
          </w:p>
        </w:tc>
        <w:tc>
          <w:tcPr>
            <w:tcW w:w="1667"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b/>
              </w:rPr>
            </w:pPr>
            <w:r w:rsidRPr="005E3725">
              <w:rPr>
                <w:rFonts w:ascii="Book Antiqua" w:hAnsi="Book Antiqua" w:cstheme="majorBidi"/>
                <w:b/>
              </w:rPr>
              <w:t>Legal Manufacturer:-</w:t>
            </w:r>
          </w:p>
          <w:p w:rsidR="007A68E5" w:rsidRPr="005E3725" w:rsidRDefault="007A68E5" w:rsidP="00146382">
            <w:pPr>
              <w:rPr>
                <w:rFonts w:ascii="Book Antiqua" w:hAnsi="Book Antiqua" w:cstheme="majorBidi"/>
              </w:rPr>
            </w:pPr>
            <w:r w:rsidRPr="005E3725">
              <w:rPr>
                <w:rFonts w:ascii="Book Antiqua" w:hAnsi="Book Antiqua" w:cstheme="majorBidi"/>
              </w:rPr>
              <w:t>Arrow International, Inc. 16 Elizabeth Drive, Chelmsford, MA  01824.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rPr>
            </w:pPr>
            <w:r w:rsidRPr="005E3725">
              <w:rPr>
                <w:rFonts w:ascii="Book Antiqua" w:hAnsi="Book Antiqua" w:cstheme="majorBidi"/>
                <w:b/>
              </w:rPr>
              <w:t>Manufacturing Facility:-</w:t>
            </w:r>
          </w:p>
          <w:p w:rsidR="007A68E5" w:rsidRPr="005E3725" w:rsidRDefault="007A68E5" w:rsidP="00146382">
            <w:pPr>
              <w:rPr>
                <w:rFonts w:ascii="Book Antiqua" w:hAnsi="Book Antiqua" w:cstheme="majorBidi"/>
              </w:rPr>
            </w:pPr>
            <w:r w:rsidRPr="005E3725">
              <w:rPr>
                <w:rFonts w:ascii="Book Antiqua" w:hAnsi="Book Antiqua" w:cstheme="majorBidi"/>
              </w:rPr>
              <w:t>Arrow International, 312, commerce Place Asheboro, NC 27203,USA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USFDA validity</w:t>
            </w:r>
          </w:p>
          <w:p w:rsidR="007A68E5" w:rsidRPr="005E3725" w:rsidRDefault="007A68E5" w:rsidP="00146382">
            <w:pPr>
              <w:rPr>
                <w:rFonts w:ascii="Book Antiqua" w:hAnsi="Book Antiqua" w:cstheme="majorBidi"/>
              </w:rPr>
            </w:pPr>
            <w:r w:rsidRPr="005E3725">
              <w:rPr>
                <w:rFonts w:ascii="Book Antiqua" w:hAnsi="Book Antiqua" w:cstheme="majorBidi"/>
              </w:rPr>
              <w:t>15-04-2020)</w:t>
            </w:r>
          </w:p>
          <w:p w:rsidR="007A68E5" w:rsidRPr="005E3725" w:rsidRDefault="007A68E5" w:rsidP="00146382">
            <w:pPr>
              <w:rPr>
                <w:rFonts w:ascii="Book Antiqua" w:hAnsi="Book Antiqua" w:cstheme="majorBidi"/>
              </w:rPr>
            </w:pPr>
            <w:r w:rsidRPr="005E3725">
              <w:rPr>
                <w:rFonts w:ascii="Book Antiqua" w:hAnsi="Book Antiqua" w:cstheme="majorBidi"/>
              </w:rPr>
              <w:t>Fee Rs. 50,000/-</w:t>
            </w:r>
          </w:p>
          <w:p w:rsidR="007A68E5" w:rsidRPr="005E3725" w:rsidRDefault="007A68E5" w:rsidP="00146382">
            <w:pPr>
              <w:rPr>
                <w:rFonts w:ascii="Book Antiqua" w:hAnsi="Book Antiqua" w:cstheme="majorBidi"/>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Arrow Berman Angiographic Balloon  Catheters.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 2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AI-07134,</w:t>
            </w:r>
          </w:p>
          <w:p w:rsidR="007A68E5" w:rsidRPr="005E3725" w:rsidRDefault="007A68E5" w:rsidP="00146382">
            <w:pPr>
              <w:rPr>
                <w:rFonts w:ascii="Book Antiqua" w:hAnsi="Book Antiqua" w:cstheme="majorBidi"/>
              </w:rPr>
            </w:pPr>
            <w:r w:rsidRPr="005E3725">
              <w:rPr>
                <w:rFonts w:ascii="Book Antiqua" w:hAnsi="Book Antiqua" w:cstheme="majorBidi"/>
              </w:rPr>
              <w:t xml:space="preserve">AI-07130, </w:t>
            </w:r>
          </w:p>
          <w:p w:rsidR="007A68E5" w:rsidRPr="005E3725" w:rsidRDefault="007A68E5" w:rsidP="00146382">
            <w:pPr>
              <w:rPr>
                <w:rFonts w:ascii="Book Antiqua" w:hAnsi="Book Antiqua" w:cstheme="majorBidi"/>
              </w:rPr>
            </w:pPr>
            <w:r w:rsidRPr="005E3725">
              <w:rPr>
                <w:rFonts w:ascii="Book Antiqua" w:hAnsi="Book Antiqua" w:cstheme="majorBidi"/>
              </w:rPr>
              <w:t xml:space="preserve">AI-07130-j, </w:t>
            </w:r>
          </w:p>
          <w:p w:rsidR="007A68E5" w:rsidRPr="005E3725" w:rsidRDefault="007A68E5" w:rsidP="00146382">
            <w:pPr>
              <w:rPr>
                <w:rFonts w:ascii="Book Antiqua" w:hAnsi="Book Antiqua" w:cstheme="majorBidi"/>
              </w:rPr>
            </w:pPr>
            <w:r w:rsidRPr="005E3725">
              <w:rPr>
                <w:rFonts w:ascii="Book Antiqua" w:hAnsi="Book Antiqua" w:cstheme="majorBidi"/>
              </w:rPr>
              <w:t>AI-07130-j,</w:t>
            </w:r>
          </w:p>
          <w:p w:rsidR="007A68E5" w:rsidRPr="005E3725" w:rsidRDefault="007A68E5" w:rsidP="00146382">
            <w:pPr>
              <w:rPr>
                <w:rFonts w:ascii="Book Antiqua" w:hAnsi="Book Antiqua" w:cstheme="majorBidi"/>
              </w:rPr>
            </w:pPr>
            <w:r w:rsidRPr="005E3725">
              <w:rPr>
                <w:rFonts w:ascii="Book Antiqua" w:hAnsi="Book Antiqua" w:cstheme="majorBidi"/>
              </w:rPr>
              <w:t>AI-07135,</w:t>
            </w:r>
          </w:p>
          <w:p w:rsidR="007A68E5" w:rsidRPr="005E3725" w:rsidRDefault="007A68E5" w:rsidP="00146382">
            <w:pPr>
              <w:rPr>
                <w:rFonts w:ascii="Book Antiqua" w:hAnsi="Book Antiqua" w:cstheme="majorBidi"/>
              </w:rPr>
            </w:pPr>
            <w:r w:rsidRPr="005E3725">
              <w:rPr>
                <w:rFonts w:ascii="Book Antiqua" w:hAnsi="Book Antiqua" w:cstheme="majorBidi"/>
              </w:rPr>
              <w:t xml:space="preserve">AI-07131, </w:t>
            </w:r>
          </w:p>
          <w:p w:rsidR="007A68E5" w:rsidRPr="005E3725" w:rsidRDefault="007A68E5" w:rsidP="00146382">
            <w:pPr>
              <w:rPr>
                <w:rFonts w:ascii="Book Antiqua" w:hAnsi="Book Antiqua" w:cstheme="majorBidi"/>
              </w:rPr>
            </w:pPr>
            <w:r w:rsidRPr="005E3725">
              <w:rPr>
                <w:rFonts w:ascii="Book Antiqua" w:hAnsi="Book Antiqua" w:cstheme="majorBidi"/>
              </w:rPr>
              <w:t>AI-07136,</w:t>
            </w:r>
          </w:p>
          <w:p w:rsidR="007A68E5" w:rsidRPr="005E3725" w:rsidRDefault="007A68E5" w:rsidP="00146382">
            <w:pPr>
              <w:rPr>
                <w:rFonts w:ascii="Book Antiqua" w:hAnsi="Book Antiqua" w:cstheme="majorBidi"/>
              </w:rPr>
            </w:pPr>
            <w:r w:rsidRPr="005E3725">
              <w:rPr>
                <w:rFonts w:ascii="Book Antiqua" w:hAnsi="Book Antiqua" w:cstheme="majorBidi"/>
              </w:rPr>
              <w:t>AI-07132,</w:t>
            </w:r>
          </w:p>
          <w:p w:rsidR="007A68E5" w:rsidRPr="005E3725" w:rsidRDefault="007A68E5" w:rsidP="00146382">
            <w:pPr>
              <w:rPr>
                <w:rFonts w:ascii="Book Antiqua" w:hAnsi="Book Antiqua" w:cstheme="majorBidi"/>
              </w:rPr>
            </w:pPr>
            <w:r w:rsidRPr="005E3725">
              <w:rPr>
                <w:rFonts w:ascii="Book Antiqua" w:hAnsi="Book Antiqua" w:cstheme="majorBidi"/>
              </w:rPr>
              <w:t>AI-07137,</w:t>
            </w:r>
          </w:p>
          <w:p w:rsidR="007A68E5" w:rsidRPr="005E3725" w:rsidRDefault="007A68E5" w:rsidP="00146382">
            <w:pPr>
              <w:rPr>
                <w:rFonts w:ascii="Book Antiqua" w:hAnsi="Book Antiqua" w:cstheme="majorBidi"/>
              </w:rPr>
            </w:pPr>
            <w:r w:rsidRPr="005E3725">
              <w:rPr>
                <w:rFonts w:ascii="Book Antiqua" w:hAnsi="Book Antiqua" w:cstheme="majorBidi"/>
              </w:rPr>
              <w:t xml:space="preserve">AI-07138, </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jc w:val="both"/>
              <w:rPr>
                <w:rFonts w:ascii="Book Antiqua" w:hAnsi="Book Antiqua" w:cstheme="majorBidi"/>
              </w:rPr>
            </w:pPr>
            <w:r w:rsidRPr="005E3725">
              <w:rPr>
                <w:rFonts w:ascii="Book Antiqua" w:hAnsi="Book Antiqua" w:cstheme="majorBidi"/>
              </w:rPr>
              <w:t>Angiographic Balloon catheters consist of radiopaque polyvinyl chloride (PVC) extruded tubing with internal lumens extending throughout its length. The catheters are marked in 10cm increments along the length of the tubing to indicate distance from the distal end and to aid in proper catheter placement. Catheter contains distinct balloon inflation and media injection lumens, which are situated parallel to each other within the catheter bodies.</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M/s Intek Corporation, Office No. 30, Al Amin Plaza, The Mall, Rawalpindi </w:t>
            </w:r>
          </w:p>
          <w:p w:rsidR="007A68E5" w:rsidRPr="005E3725" w:rsidRDefault="007A68E5" w:rsidP="00146382">
            <w:pPr>
              <w:rPr>
                <w:rFonts w:ascii="Book Antiqua" w:hAnsi="Book Antiqua" w:cstheme="majorBidi"/>
              </w:rPr>
            </w:pPr>
            <w:r w:rsidRPr="005E3725">
              <w:rPr>
                <w:rFonts w:ascii="Book Antiqua" w:hAnsi="Book Antiqua" w:cstheme="majorBidi"/>
              </w:rPr>
              <w:t>(ELI-00034)</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Microvention Europe: 30 bis rue du Vieil Abreuvior, 78100 Saint Germain en Laye, France</w:t>
            </w:r>
          </w:p>
          <w:p w:rsidR="007A68E5" w:rsidRPr="005E3725" w:rsidRDefault="007A68E5" w:rsidP="00146382">
            <w:pPr>
              <w:rPr>
                <w:rFonts w:ascii="Book Antiqua" w:hAnsi="Book Antiqua" w:cstheme="majorBidi"/>
                <w:b/>
                <w:bCs/>
              </w:rPr>
            </w:pPr>
          </w:p>
          <w:p w:rsidR="007A68E5" w:rsidRPr="005E3725" w:rsidRDefault="007A68E5" w:rsidP="00146382">
            <w:pPr>
              <w:rPr>
                <w:rFonts w:ascii="Book Antiqua" w:hAnsi="Book Antiqua" w:cstheme="majorBidi"/>
              </w:rPr>
            </w:pPr>
            <w:r w:rsidRPr="005E3725">
              <w:rPr>
                <w:rFonts w:ascii="Book Antiqua" w:hAnsi="Book Antiqua" w:cstheme="majorBidi"/>
                <w:b/>
                <w:bCs/>
              </w:rPr>
              <w:t>Design &amp; Development/ Production Site:</w:t>
            </w:r>
            <w:r w:rsidRPr="005E3725">
              <w:rPr>
                <w:rFonts w:ascii="Book Antiqua" w:hAnsi="Book Antiqua" w:cstheme="majorBidi"/>
                <w:b/>
                <w:bCs/>
              </w:rPr>
              <w:br/>
            </w:r>
            <w:r w:rsidRPr="005E3725">
              <w:rPr>
                <w:rFonts w:ascii="Book Antiqua" w:hAnsi="Book Antiqua" w:cstheme="majorBidi"/>
              </w:rPr>
              <w:t>(1) M/s MicroVention, Inc. 1311 Valencia Avenue Tustin, California, 92780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(2) M/s MicroVention Costa Rica S.R.L Edificio B33 Zona Franca Coyol Alajuela, Costa Rica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France Issuance Date</w:t>
            </w:r>
          </w:p>
          <w:p w:rsidR="007A68E5" w:rsidRPr="005E3725" w:rsidRDefault="007A68E5" w:rsidP="00146382">
            <w:pPr>
              <w:rPr>
                <w:rFonts w:ascii="Book Antiqua" w:hAnsi="Book Antiqua" w:cstheme="majorBidi"/>
              </w:rPr>
            </w:pPr>
            <w:r w:rsidRPr="005E3725">
              <w:rPr>
                <w:rFonts w:ascii="Book Antiqua" w:hAnsi="Book Antiqua" w:cstheme="majorBidi"/>
              </w:rPr>
              <w:t>08-09-2016)</w:t>
            </w:r>
          </w:p>
          <w:p w:rsidR="007A68E5" w:rsidRPr="005E3725" w:rsidRDefault="007A68E5" w:rsidP="00146382">
            <w:pPr>
              <w:rPr>
                <w:rFonts w:ascii="Book Antiqua" w:hAnsi="Book Antiqua" w:cstheme="majorBidi"/>
              </w:rPr>
            </w:pPr>
            <w:r w:rsidRPr="005E3725">
              <w:rPr>
                <w:rFonts w:ascii="Book Antiqua" w:hAnsi="Book Antiqua" w:cstheme="majorBidi"/>
              </w:rPr>
              <w:t xml:space="preserve">Fee </w:t>
            </w:r>
            <w:r w:rsidRPr="005E3725">
              <w:rPr>
                <w:rFonts w:ascii="Book Antiqua" w:hAnsi="Book Antiqua" w:cstheme="majorBidi"/>
                <w:bCs/>
              </w:rPr>
              <w:t xml:space="preserve"> Rs.50,000/-</w:t>
            </w:r>
          </w:p>
          <w:p w:rsidR="007A68E5" w:rsidRPr="005E3725" w:rsidRDefault="007A68E5" w:rsidP="00146382">
            <w:pPr>
              <w:rPr>
                <w:rFonts w:ascii="Book Antiqua" w:hAnsi="Book Antiqua" w:cstheme="majorBidi"/>
              </w:rPr>
            </w:pPr>
          </w:p>
        </w:tc>
        <w:tc>
          <w:tcPr>
            <w:tcW w:w="2977" w:type="dxa"/>
            <w:gridSpan w:val="5"/>
            <w:shd w:val="clear" w:color="auto" w:fill="auto"/>
          </w:tcPr>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CASPER</w:t>
            </w:r>
            <w:r w:rsidRPr="005E3725">
              <w:rPr>
                <w:rFonts w:ascii="Book Antiqua" w:hAnsi="Book Antiqua" w:cstheme="majorBidi"/>
                <w:vertAlign w:val="superscript"/>
              </w:rPr>
              <w:t xml:space="preserve">TM </w:t>
            </w:r>
            <w:r w:rsidRPr="005E3725">
              <w:rPr>
                <w:rFonts w:ascii="Book Antiqua" w:hAnsi="Book Antiqua" w:cstheme="majorBidi"/>
              </w:rPr>
              <w:t xml:space="preserve">RX </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Carotid Artery Stent System</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 xml:space="preserve">Shelf Life: 3 Years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CPR-0520-143RX, </w:t>
            </w:r>
          </w:p>
          <w:p w:rsidR="007A68E5" w:rsidRPr="005E3725" w:rsidRDefault="007A68E5" w:rsidP="00146382">
            <w:pPr>
              <w:rPr>
                <w:rFonts w:ascii="Book Antiqua" w:hAnsi="Book Antiqua" w:cstheme="majorBidi"/>
              </w:rPr>
            </w:pPr>
            <w:r w:rsidRPr="005E3725">
              <w:rPr>
                <w:rFonts w:ascii="Book Antiqua" w:hAnsi="Book Antiqua" w:cstheme="majorBidi"/>
              </w:rPr>
              <w:t xml:space="preserve">CPR-0530-143RX, </w:t>
            </w:r>
          </w:p>
          <w:p w:rsidR="007A68E5" w:rsidRPr="005E3725" w:rsidRDefault="007A68E5" w:rsidP="00146382">
            <w:pPr>
              <w:rPr>
                <w:rFonts w:ascii="Book Antiqua" w:hAnsi="Book Antiqua" w:cstheme="majorBidi"/>
              </w:rPr>
            </w:pPr>
            <w:r w:rsidRPr="005E3725">
              <w:rPr>
                <w:rFonts w:ascii="Book Antiqua" w:hAnsi="Book Antiqua" w:cstheme="majorBidi"/>
              </w:rPr>
              <w:t>CPR-0540-143RX,</w:t>
            </w:r>
          </w:p>
          <w:p w:rsidR="007A68E5" w:rsidRPr="005E3725" w:rsidRDefault="007A68E5" w:rsidP="00146382">
            <w:pPr>
              <w:rPr>
                <w:rFonts w:ascii="Book Antiqua" w:hAnsi="Book Antiqua" w:cstheme="majorBidi"/>
              </w:rPr>
            </w:pPr>
            <w:r w:rsidRPr="005E3725">
              <w:rPr>
                <w:rFonts w:ascii="Book Antiqua" w:hAnsi="Book Antiqua" w:cstheme="majorBidi"/>
              </w:rPr>
              <w:t>CPR-0616-143RX,</w:t>
            </w:r>
          </w:p>
          <w:p w:rsidR="007A68E5" w:rsidRPr="005E3725" w:rsidRDefault="007A68E5" w:rsidP="00146382">
            <w:pPr>
              <w:rPr>
                <w:rFonts w:ascii="Book Antiqua" w:hAnsi="Book Antiqua" w:cstheme="majorBidi"/>
              </w:rPr>
            </w:pPr>
            <w:r w:rsidRPr="005E3725">
              <w:rPr>
                <w:rFonts w:ascii="Book Antiqua" w:hAnsi="Book Antiqua" w:cstheme="majorBidi"/>
              </w:rPr>
              <w:t>CPR-0625-143RX,</w:t>
            </w:r>
          </w:p>
          <w:p w:rsidR="007A68E5" w:rsidRPr="005E3725" w:rsidRDefault="007A68E5" w:rsidP="00146382">
            <w:pPr>
              <w:rPr>
                <w:rFonts w:ascii="Book Antiqua" w:hAnsi="Book Antiqua" w:cstheme="majorBidi"/>
              </w:rPr>
            </w:pPr>
            <w:r w:rsidRPr="005E3725">
              <w:rPr>
                <w:rFonts w:ascii="Book Antiqua" w:hAnsi="Book Antiqua" w:cstheme="majorBidi"/>
              </w:rPr>
              <w:t>CPR-0630-143RX,</w:t>
            </w:r>
          </w:p>
          <w:p w:rsidR="007A68E5" w:rsidRPr="005E3725" w:rsidRDefault="007A68E5" w:rsidP="00146382">
            <w:pPr>
              <w:rPr>
                <w:rFonts w:ascii="Book Antiqua" w:hAnsi="Book Antiqua" w:cstheme="majorBidi"/>
              </w:rPr>
            </w:pPr>
            <w:r w:rsidRPr="005E3725">
              <w:rPr>
                <w:rFonts w:ascii="Book Antiqua" w:hAnsi="Book Antiqua" w:cstheme="majorBidi"/>
              </w:rPr>
              <w:t>CPR-0718-143RX,</w:t>
            </w:r>
          </w:p>
          <w:p w:rsidR="007A68E5" w:rsidRPr="005E3725" w:rsidRDefault="007A68E5" w:rsidP="00146382">
            <w:pPr>
              <w:rPr>
                <w:rFonts w:ascii="Book Antiqua" w:hAnsi="Book Antiqua" w:cstheme="majorBidi"/>
              </w:rPr>
            </w:pPr>
            <w:r w:rsidRPr="005E3725">
              <w:rPr>
                <w:rFonts w:ascii="Book Antiqua" w:hAnsi="Book Antiqua" w:cstheme="majorBidi"/>
              </w:rPr>
              <w:t>CPR-0725-143RX,</w:t>
            </w:r>
          </w:p>
          <w:p w:rsidR="007A68E5" w:rsidRPr="005E3725" w:rsidRDefault="007A68E5" w:rsidP="00146382">
            <w:pPr>
              <w:rPr>
                <w:rFonts w:ascii="Book Antiqua" w:hAnsi="Book Antiqua" w:cstheme="majorBidi"/>
              </w:rPr>
            </w:pPr>
            <w:r w:rsidRPr="005E3725">
              <w:rPr>
                <w:rFonts w:ascii="Book Antiqua" w:hAnsi="Book Antiqua" w:cstheme="majorBidi"/>
              </w:rPr>
              <w:t>CPR-0730-143RX,</w:t>
            </w:r>
          </w:p>
          <w:p w:rsidR="007A68E5" w:rsidRPr="005E3725" w:rsidRDefault="007A68E5" w:rsidP="00146382">
            <w:pPr>
              <w:rPr>
                <w:rFonts w:ascii="Book Antiqua" w:hAnsi="Book Antiqua" w:cstheme="majorBidi"/>
              </w:rPr>
            </w:pPr>
            <w:r w:rsidRPr="005E3725">
              <w:rPr>
                <w:rFonts w:ascii="Book Antiqua" w:hAnsi="Book Antiqua" w:cstheme="majorBidi"/>
              </w:rPr>
              <w:t>CPR-0820-143RX,</w:t>
            </w:r>
          </w:p>
          <w:p w:rsidR="007A68E5" w:rsidRPr="005E3725" w:rsidRDefault="007A68E5" w:rsidP="00146382">
            <w:pPr>
              <w:rPr>
                <w:rFonts w:ascii="Book Antiqua" w:hAnsi="Book Antiqua" w:cstheme="majorBidi"/>
              </w:rPr>
            </w:pPr>
            <w:r w:rsidRPr="005E3725">
              <w:rPr>
                <w:rFonts w:ascii="Book Antiqua" w:hAnsi="Book Antiqua" w:cstheme="majorBidi"/>
              </w:rPr>
              <w:t>CPR-0825-143RX,</w:t>
            </w:r>
          </w:p>
          <w:p w:rsidR="007A68E5" w:rsidRPr="005E3725" w:rsidRDefault="007A68E5" w:rsidP="00146382">
            <w:pPr>
              <w:rPr>
                <w:rFonts w:ascii="Book Antiqua" w:hAnsi="Book Antiqua" w:cstheme="majorBidi"/>
              </w:rPr>
            </w:pPr>
            <w:r w:rsidRPr="005E3725">
              <w:rPr>
                <w:rFonts w:ascii="Book Antiqua" w:hAnsi="Book Antiqua" w:cstheme="majorBidi"/>
              </w:rPr>
              <w:t>CPR-0830-143RX,</w:t>
            </w:r>
          </w:p>
          <w:p w:rsidR="007A68E5" w:rsidRPr="005E3725" w:rsidRDefault="007A68E5" w:rsidP="00146382">
            <w:pPr>
              <w:rPr>
                <w:rFonts w:ascii="Book Antiqua" w:hAnsi="Book Antiqua" w:cstheme="majorBidi"/>
              </w:rPr>
            </w:pPr>
            <w:r w:rsidRPr="005E3725">
              <w:rPr>
                <w:rFonts w:ascii="Book Antiqua" w:hAnsi="Book Antiqua" w:cstheme="majorBidi"/>
              </w:rPr>
              <w:t>CPR-0840-143RX,</w:t>
            </w:r>
          </w:p>
          <w:p w:rsidR="007A68E5" w:rsidRPr="005E3725" w:rsidRDefault="007A68E5" w:rsidP="00146382">
            <w:pPr>
              <w:rPr>
                <w:rFonts w:ascii="Book Antiqua" w:hAnsi="Book Antiqua" w:cstheme="majorBidi"/>
              </w:rPr>
            </w:pPr>
            <w:r w:rsidRPr="005E3725">
              <w:rPr>
                <w:rFonts w:ascii="Book Antiqua" w:hAnsi="Book Antiqua" w:cstheme="majorBidi"/>
              </w:rPr>
              <w:t>CPR-0920-143RX,</w:t>
            </w:r>
          </w:p>
          <w:p w:rsidR="007A68E5" w:rsidRPr="005E3725" w:rsidRDefault="007A68E5" w:rsidP="00146382">
            <w:pPr>
              <w:rPr>
                <w:rFonts w:ascii="Book Antiqua" w:hAnsi="Book Antiqua" w:cstheme="majorBidi"/>
              </w:rPr>
            </w:pPr>
            <w:r w:rsidRPr="005E3725">
              <w:rPr>
                <w:rFonts w:ascii="Book Antiqua" w:hAnsi="Book Antiqua" w:cstheme="majorBidi"/>
              </w:rPr>
              <w:t>CPR-0930-143RX,</w:t>
            </w:r>
          </w:p>
          <w:p w:rsidR="007A68E5" w:rsidRPr="005E3725" w:rsidRDefault="007A68E5" w:rsidP="00146382">
            <w:pPr>
              <w:rPr>
                <w:rFonts w:ascii="Book Antiqua" w:hAnsi="Book Antiqua" w:cstheme="majorBidi"/>
              </w:rPr>
            </w:pPr>
            <w:r w:rsidRPr="005E3725">
              <w:rPr>
                <w:rFonts w:ascii="Book Antiqua" w:hAnsi="Book Antiqua" w:cstheme="majorBidi"/>
              </w:rPr>
              <w:t>CPR-1020-143RX,</w:t>
            </w:r>
          </w:p>
          <w:p w:rsidR="007A68E5" w:rsidRPr="005E3725" w:rsidRDefault="007A68E5" w:rsidP="00146382">
            <w:pPr>
              <w:rPr>
                <w:rFonts w:ascii="Book Antiqua" w:hAnsi="Book Antiqua" w:cstheme="majorBidi"/>
              </w:rPr>
            </w:pPr>
            <w:r w:rsidRPr="005E3725">
              <w:rPr>
                <w:rFonts w:ascii="Book Antiqua" w:hAnsi="Book Antiqua" w:cstheme="majorBidi"/>
              </w:rPr>
              <w:t>CPR-1030-143RX,</w:t>
            </w: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Carotid Artery Stent System</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Zenith International, Room No. 104, Tahir Plaza, A/20, Block 7&amp;8, KCHSU, Karachi</w:t>
            </w:r>
          </w:p>
          <w:p w:rsidR="007A68E5" w:rsidRPr="005E3725" w:rsidRDefault="007A68E5" w:rsidP="00146382">
            <w:pPr>
              <w:rPr>
                <w:rFonts w:ascii="Book Antiqua" w:hAnsi="Book Antiqua" w:cstheme="majorBidi"/>
              </w:rPr>
            </w:pPr>
            <w:r w:rsidRPr="005E3725">
              <w:rPr>
                <w:rFonts w:ascii="Book Antiqua" w:hAnsi="Book Antiqua" w:cstheme="majorBidi"/>
              </w:rPr>
              <w:t>(ELI-00090)</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Changzhou Chunguang Medical Equipment Co., Ltd., Shijiaqiao Dongqing Zhenlu Town, Changzhou City, Jiangsu Province, China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(FSC China Valid Till </w:t>
            </w:r>
          </w:p>
          <w:p w:rsidR="007A68E5" w:rsidRPr="005E3725" w:rsidRDefault="007A68E5" w:rsidP="00146382">
            <w:pPr>
              <w:rPr>
                <w:rFonts w:ascii="Book Antiqua" w:hAnsi="Book Antiqua" w:cstheme="majorBidi"/>
              </w:rPr>
            </w:pPr>
            <w:r w:rsidRPr="005E3725">
              <w:rPr>
                <w:rFonts w:ascii="Book Antiqua" w:hAnsi="Book Antiqua" w:cstheme="majorBidi"/>
              </w:rPr>
              <w:t>01-04-2019)</w:t>
            </w:r>
          </w:p>
          <w:p w:rsidR="007A68E5" w:rsidRPr="005E3725" w:rsidRDefault="007A68E5" w:rsidP="00146382">
            <w:pPr>
              <w:rPr>
                <w:rFonts w:ascii="Book Antiqua" w:hAnsi="Book Antiqua" w:cstheme="majorBidi"/>
              </w:rPr>
            </w:pPr>
            <w:r w:rsidRPr="005E3725">
              <w:rPr>
                <w:rFonts w:ascii="Book Antiqua" w:hAnsi="Book Antiqua" w:cstheme="majorBidi"/>
              </w:rPr>
              <w:t xml:space="preserve">Fee </w:t>
            </w:r>
            <w:r w:rsidRPr="005E3725">
              <w:rPr>
                <w:rFonts w:ascii="Book Antiqua" w:hAnsi="Book Antiqua" w:cstheme="majorBidi"/>
                <w:bCs/>
              </w:rPr>
              <w:t xml:space="preserve"> Rs.25,000/-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Perfect + Disposable Surgical Hypodermic Needle</w:t>
            </w:r>
          </w:p>
          <w:p w:rsidR="007A68E5" w:rsidRPr="005E3725" w:rsidRDefault="007A68E5" w:rsidP="00146382">
            <w:pPr>
              <w:spacing w:line="360" w:lineRule="auto"/>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B</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Sizes: 21G, 22G, 23G, 24G, 26G, 27G)</w:t>
            </w: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Disposable  Sterile Surgical Hypodermic Needle </w:t>
            </w:r>
          </w:p>
        </w:tc>
        <w:tc>
          <w:tcPr>
            <w:tcW w:w="1667" w:type="dxa"/>
            <w:gridSpan w:val="4"/>
            <w:shd w:val="clear" w:color="auto" w:fill="auto"/>
          </w:tcPr>
          <w:p w:rsidR="007A68E5" w:rsidRPr="005E3725" w:rsidRDefault="007A68E5" w:rsidP="00146382">
            <w:pPr>
              <w:rPr>
                <w:rFonts w:ascii="Book Antiqua" w:hAnsi="Book Antiqua" w:cstheme="majorBidi"/>
                <w:b/>
              </w:rPr>
            </w:pPr>
            <w:r w:rsidRPr="005E3725">
              <w:rPr>
                <w:rFonts w:ascii="Book Antiqua" w:hAnsi="Book Antiqua" w:cstheme="majorBidi"/>
                <w:b/>
              </w:rPr>
              <w:t xml:space="preserve">Approved </w:t>
            </w:r>
          </w:p>
          <w:p w:rsidR="007A68E5" w:rsidRPr="005E3725" w:rsidRDefault="007A68E5" w:rsidP="003A6447">
            <w:pPr>
              <w:rPr>
                <w:rFonts w:ascii="Book Antiqua" w:hAnsi="Book Antiqua" w:cstheme="majorBidi"/>
                <w:bCs/>
              </w:rPr>
            </w:pPr>
            <w:r w:rsidRPr="005E3725">
              <w:rPr>
                <w:rFonts w:ascii="Book Antiqua" w:hAnsi="Book Antiqua" w:cstheme="majorBidi"/>
                <w:bCs/>
              </w:rPr>
              <w:t>subject to inspection of manufac-turer abroad under Rule 71 of MDR  2017.</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Changzhou Chunguang Medical Equipment Co., Ltd., Shijiaqiao Dongqing Zhenlu Town, Changzhou City, Jiangsu Province, China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(FSC China Valid Till </w:t>
            </w:r>
          </w:p>
          <w:p w:rsidR="007A68E5" w:rsidRPr="005E3725" w:rsidRDefault="007A68E5" w:rsidP="00146382">
            <w:pPr>
              <w:rPr>
                <w:rFonts w:ascii="Book Antiqua" w:hAnsi="Book Antiqua" w:cstheme="majorBidi"/>
              </w:rPr>
            </w:pPr>
            <w:r w:rsidRPr="005E3725">
              <w:rPr>
                <w:rFonts w:ascii="Book Antiqua" w:hAnsi="Book Antiqua" w:cstheme="majorBidi"/>
              </w:rPr>
              <w:t>01-04-2019)</w:t>
            </w:r>
          </w:p>
          <w:p w:rsidR="007A68E5" w:rsidRPr="005E3725" w:rsidRDefault="007A68E5" w:rsidP="00146382">
            <w:pPr>
              <w:rPr>
                <w:rFonts w:ascii="Book Antiqua" w:hAnsi="Book Antiqua" w:cstheme="majorBidi"/>
              </w:rPr>
            </w:pPr>
            <w:r w:rsidRPr="005E3725">
              <w:rPr>
                <w:rFonts w:ascii="Book Antiqua" w:hAnsi="Book Antiqua" w:cstheme="majorBidi"/>
              </w:rPr>
              <w:t xml:space="preserve">Fee </w:t>
            </w:r>
            <w:r w:rsidRPr="005E3725">
              <w:rPr>
                <w:rFonts w:ascii="Book Antiqua" w:hAnsi="Book Antiqua" w:cstheme="majorBidi"/>
                <w:bCs/>
              </w:rPr>
              <w:t xml:space="preserve"> Rs.25,000/-</w:t>
            </w:r>
          </w:p>
        </w:tc>
        <w:tc>
          <w:tcPr>
            <w:tcW w:w="2977" w:type="dxa"/>
            <w:gridSpan w:val="5"/>
            <w:shd w:val="clear" w:color="auto" w:fill="auto"/>
          </w:tcPr>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Perfect + Disposable Syringes</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B</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Sizes: 30ml, 50ml</w:t>
            </w: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Disposable Syringes, Sterile with Needle</w:t>
            </w:r>
          </w:p>
        </w:tc>
        <w:tc>
          <w:tcPr>
            <w:tcW w:w="1667" w:type="dxa"/>
            <w:gridSpan w:val="4"/>
            <w:shd w:val="clear" w:color="auto" w:fill="auto"/>
          </w:tcPr>
          <w:p w:rsidR="007A68E5" w:rsidRPr="005E3725" w:rsidRDefault="007A68E5" w:rsidP="00394A02">
            <w:pPr>
              <w:rPr>
                <w:rFonts w:ascii="Book Antiqua" w:hAnsi="Book Antiqua" w:cstheme="majorBidi"/>
                <w:b/>
              </w:rPr>
            </w:pPr>
            <w:r w:rsidRPr="005E3725">
              <w:rPr>
                <w:rFonts w:ascii="Book Antiqua" w:hAnsi="Book Antiqua" w:cstheme="majorBidi"/>
                <w:b/>
              </w:rPr>
              <w:t xml:space="preserve">Approved </w:t>
            </w:r>
          </w:p>
          <w:p w:rsidR="007A68E5" w:rsidRPr="005E3725" w:rsidRDefault="007A68E5" w:rsidP="00394A02">
            <w:pPr>
              <w:rPr>
                <w:rFonts w:ascii="Book Antiqua" w:hAnsi="Book Antiqua" w:cstheme="majorBidi"/>
                <w:b/>
                <w:bCs/>
              </w:rPr>
            </w:pPr>
            <w:r w:rsidRPr="005E3725">
              <w:rPr>
                <w:rFonts w:ascii="Book Antiqua" w:hAnsi="Book Antiqua" w:cstheme="majorBidi"/>
                <w:bCs/>
              </w:rPr>
              <w:t>subject to inspection of manufac-turer abroad under Rule 71 of MDR  2017.</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AF6ADF">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AF6ADF">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Evereast Medical Products Group Co., Ltd., No.1 Wangzhuang Village, Shejia Town, Changyuan County, Henan 453400, China</w:t>
            </w:r>
          </w:p>
          <w:p w:rsidR="007A68E5" w:rsidRPr="005E3725" w:rsidRDefault="007A68E5" w:rsidP="00AF6ADF">
            <w:pPr>
              <w:rPr>
                <w:rFonts w:ascii="Book Antiqua" w:hAnsi="Book Antiqua" w:cstheme="majorBidi"/>
              </w:rPr>
            </w:pPr>
          </w:p>
          <w:p w:rsidR="007A68E5" w:rsidRPr="005E3725" w:rsidRDefault="007A68E5" w:rsidP="00AF6ADF">
            <w:pPr>
              <w:rPr>
                <w:rFonts w:ascii="Book Antiqua" w:hAnsi="Book Antiqua" w:cstheme="majorBidi"/>
              </w:rPr>
            </w:pPr>
            <w:r w:rsidRPr="005E3725">
              <w:rPr>
                <w:rFonts w:ascii="Book Antiqua" w:hAnsi="Book Antiqua" w:cstheme="majorBidi"/>
              </w:rPr>
              <w:t>(FSC China Valid Till22-05-2023)</w:t>
            </w:r>
          </w:p>
          <w:p w:rsidR="007A68E5" w:rsidRPr="005E3725" w:rsidRDefault="007A68E5" w:rsidP="00AF6ADF">
            <w:pPr>
              <w:rPr>
                <w:rFonts w:ascii="Book Antiqua" w:hAnsi="Book Antiqua" w:cstheme="majorBidi"/>
                <w:b/>
                <w:bCs/>
              </w:rPr>
            </w:pPr>
          </w:p>
        </w:tc>
        <w:tc>
          <w:tcPr>
            <w:tcW w:w="2977" w:type="dxa"/>
            <w:gridSpan w:val="5"/>
            <w:shd w:val="clear" w:color="auto" w:fill="auto"/>
          </w:tcPr>
          <w:p w:rsidR="007A68E5" w:rsidRPr="005E3725" w:rsidRDefault="007A68E5" w:rsidP="007C4AAD">
            <w:pPr>
              <w:rPr>
                <w:rFonts w:ascii="Book Antiqua" w:hAnsi="Book Antiqua" w:cstheme="majorBidi"/>
              </w:rPr>
            </w:pPr>
            <w:r w:rsidRPr="005E3725">
              <w:rPr>
                <w:rFonts w:ascii="Book Antiqua" w:hAnsi="Book Antiqua" w:cstheme="majorBidi"/>
              </w:rPr>
              <w:t>K&amp;K Zenith Disposable Endotracheal Tube, Sterile Wihtout Cuff</w:t>
            </w:r>
          </w:p>
          <w:p w:rsidR="007A68E5" w:rsidRPr="005E3725" w:rsidRDefault="007A68E5" w:rsidP="00AF6ADF">
            <w:pPr>
              <w:rPr>
                <w:rFonts w:ascii="Book Antiqua" w:hAnsi="Book Antiqua" w:cstheme="majorBidi"/>
              </w:rPr>
            </w:pPr>
          </w:p>
          <w:p w:rsidR="007A68E5" w:rsidRPr="005E3725" w:rsidRDefault="007A68E5" w:rsidP="00AF6ADF">
            <w:pPr>
              <w:rPr>
                <w:rFonts w:ascii="Book Antiqua" w:hAnsi="Book Antiqua" w:cstheme="majorBidi"/>
              </w:rPr>
            </w:pPr>
          </w:p>
          <w:p w:rsidR="007A68E5" w:rsidRPr="005E3725" w:rsidRDefault="007A68E5" w:rsidP="00AF6ADF">
            <w:pPr>
              <w:spacing w:line="360" w:lineRule="auto"/>
              <w:rPr>
                <w:rFonts w:ascii="Book Antiqua" w:hAnsi="Book Antiqua" w:cstheme="majorBidi"/>
              </w:rPr>
            </w:pPr>
            <w:r w:rsidRPr="005E3725">
              <w:rPr>
                <w:rFonts w:ascii="Book Antiqua" w:hAnsi="Book Antiqua" w:cstheme="majorBidi"/>
              </w:rPr>
              <w:t>Class B</w:t>
            </w:r>
          </w:p>
          <w:p w:rsidR="007A68E5" w:rsidRPr="005E3725" w:rsidRDefault="007A68E5" w:rsidP="00AF6ADF">
            <w:pPr>
              <w:rPr>
                <w:rFonts w:ascii="Book Antiqua" w:hAnsi="Book Antiqua" w:cstheme="majorBidi"/>
              </w:rPr>
            </w:pPr>
            <w:r w:rsidRPr="005E3725">
              <w:rPr>
                <w:rFonts w:ascii="Book Antiqua" w:hAnsi="Book Antiqua" w:cstheme="majorBidi"/>
              </w:rPr>
              <w:t>Shelf Life: 5 Years</w:t>
            </w:r>
          </w:p>
          <w:p w:rsidR="007A68E5" w:rsidRPr="005E3725" w:rsidRDefault="007A68E5" w:rsidP="00AF6ADF">
            <w:pPr>
              <w:rPr>
                <w:rFonts w:ascii="Book Antiqua" w:hAnsi="Book Antiqua" w:cstheme="majorBidi"/>
              </w:rPr>
            </w:pPr>
          </w:p>
          <w:p w:rsidR="007A68E5" w:rsidRPr="005E3725" w:rsidRDefault="007A68E5" w:rsidP="00AF6ADF">
            <w:pPr>
              <w:rPr>
                <w:rFonts w:ascii="Book Antiqua" w:hAnsi="Book Antiqua" w:cstheme="majorBidi"/>
              </w:rPr>
            </w:pPr>
          </w:p>
        </w:tc>
        <w:tc>
          <w:tcPr>
            <w:tcW w:w="1627" w:type="dxa"/>
            <w:gridSpan w:val="3"/>
            <w:shd w:val="clear" w:color="auto" w:fill="auto"/>
          </w:tcPr>
          <w:p w:rsidR="007A68E5" w:rsidRPr="005E3725" w:rsidRDefault="007A68E5" w:rsidP="00AF6ADF">
            <w:pPr>
              <w:rPr>
                <w:rFonts w:ascii="Book Antiqua" w:hAnsi="Book Antiqua" w:cstheme="majorBidi"/>
              </w:rPr>
            </w:pPr>
            <w:r w:rsidRPr="005E3725">
              <w:rPr>
                <w:rFonts w:ascii="Book Antiqua" w:hAnsi="Book Antiqua" w:cstheme="majorBidi"/>
              </w:rPr>
              <w:t>Disposable Trachea Cannula</w:t>
            </w:r>
          </w:p>
        </w:tc>
        <w:tc>
          <w:tcPr>
            <w:tcW w:w="1667" w:type="dxa"/>
            <w:gridSpan w:val="4"/>
            <w:shd w:val="clear" w:color="auto" w:fill="auto"/>
          </w:tcPr>
          <w:p w:rsidR="007A68E5" w:rsidRPr="005E3725" w:rsidRDefault="007A68E5" w:rsidP="00394A02">
            <w:pPr>
              <w:rPr>
                <w:rFonts w:ascii="Book Antiqua" w:hAnsi="Book Antiqua" w:cstheme="majorBidi"/>
                <w:b/>
              </w:rPr>
            </w:pPr>
            <w:r w:rsidRPr="005E3725">
              <w:rPr>
                <w:rFonts w:ascii="Book Antiqua" w:hAnsi="Book Antiqua" w:cstheme="majorBidi"/>
                <w:b/>
              </w:rPr>
              <w:t xml:space="preserve">Approved </w:t>
            </w:r>
          </w:p>
          <w:p w:rsidR="007A68E5" w:rsidRPr="005E3725" w:rsidRDefault="007A68E5" w:rsidP="00394A02">
            <w:pPr>
              <w:rPr>
                <w:rFonts w:ascii="Book Antiqua" w:hAnsi="Book Antiqua" w:cstheme="majorBidi"/>
                <w:b/>
                <w:bCs/>
              </w:rPr>
            </w:pPr>
            <w:r w:rsidRPr="005E3725">
              <w:rPr>
                <w:rFonts w:ascii="Book Antiqua" w:hAnsi="Book Antiqua" w:cstheme="majorBidi"/>
                <w:bCs/>
              </w:rPr>
              <w:t>subject to inspection of manufac-turer abroad under Rule 71 of MDR  2017.</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OBS Pakistan (Pvt) Limited., C-14, Manghopir Road, SITE, Karachi</w:t>
            </w:r>
          </w:p>
          <w:p w:rsidR="007A68E5" w:rsidRPr="005E3725" w:rsidRDefault="007A68E5" w:rsidP="00146382">
            <w:pPr>
              <w:rPr>
                <w:rFonts w:ascii="Book Antiqua" w:hAnsi="Book Antiqua" w:cstheme="majorBidi"/>
              </w:rPr>
            </w:pPr>
            <w:r w:rsidRPr="005E3725">
              <w:rPr>
                <w:rFonts w:ascii="Book Antiqua" w:hAnsi="Book Antiqua" w:cstheme="majorBidi"/>
              </w:rPr>
              <w:t>(ELI-00003)</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Saten- Batiment Genavenir IV -1 rue Pierre Fontaine -9100 EVRY - France</w:t>
            </w:r>
          </w:p>
          <w:p w:rsidR="007A68E5" w:rsidRPr="005E3725" w:rsidRDefault="007A68E5" w:rsidP="00146382">
            <w:pPr>
              <w:rPr>
                <w:rFonts w:ascii="Book Antiqua" w:hAnsi="Book Antiqua" w:cstheme="majorBidi"/>
              </w:rPr>
            </w:pPr>
            <w:r w:rsidRPr="005E3725">
              <w:rPr>
                <w:rFonts w:ascii="Book Antiqua" w:hAnsi="Book Antiqua" w:cstheme="majorBidi"/>
              </w:rPr>
              <w:br/>
            </w:r>
            <w:r w:rsidRPr="005E3725">
              <w:rPr>
                <w:rFonts w:ascii="Book Antiqua" w:hAnsi="Book Antiqua" w:cstheme="majorBidi"/>
                <w:b/>
                <w:bCs/>
              </w:rPr>
              <w:t>Manufacturing Site:</w:t>
            </w:r>
            <w:r w:rsidRPr="005E3725">
              <w:rPr>
                <w:rFonts w:ascii="Book Antiqua" w:hAnsi="Book Antiqua" w:cstheme="majorBidi"/>
                <w:b/>
                <w:bCs/>
              </w:rPr>
              <w:br/>
            </w:r>
            <w:r w:rsidRPr="005E3725">
              <w:rPr>
                <w:rFonts w:ascii="Book Antiqua" w:hAnsi="Book Antiqua" w:cstheme="majorBidi"/>
              </w:rPr>
              <w:t xml:space="preserve">M/s Laboratories Pharmaster, Z.I, de Kraft – 67150 ERSTEIN - France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France Issuance Date</w:t>
            </w:r>
          </w:p>
          <w:p w:rsidR="007A68E5" w:rsidRPr="005E3725" w:rsidRDefault="007A68E5" w:rsidP="00146382">
            <w:pPr>
              <w:rPr>
                <w:rFonts w:ascii="Book Antiqua" w:hAnsi="Book Antiqua" w:cstheme="majorBidi"/>
              </w:rPr>
            </w:pPr>
            <w:r w:rsidRPr="005E3725">
              <w:rPr>
                <w:rFonts w:ascii="Book Antiqua" w:hAnsi="Book Antiqua" w:cstheme="majorBidi"/>
              </w:rPr>
              <w:t>09-11-2015)</w:t>
            </w:r>
          </w:p>
          <w:p w:rsidR="007A68E5" w:rsidRPr="005E3725" w:rsidRDefault="007A68E5" w:rsidP="00146382">
            <w:pPr>
              <w:rPr>
                <w:rFonts w:ascii="Book Antiqua" w:hAnsi="Book Antiqua" w:cstheme="majorBidi"/>
                <w:b/>
                <w:bCs/>
              </w:rPr>
            </w:pPr>
            <w:r w:rsidRPr="005E3725">
              <w:rPr>
                <w:rFonts w:ascii="Book Antiqua" w:hAnsi="Book Antiqua" w:cstheme="majorBidi"/>
              </w:rPr>
              <w:t xml:space="preserve">Fee </w:t>
            </w:r>
            <w:r w:rsidRPr="005E3725">
              <w:rPr>
                <w:rFonts w:ascii="Book Antiqua" w:hAnsi="Book Antiqua" w:cstheme="majorBidi"/>
                <w:bCs/>
              </w:rPr>
              <w:t xml:space="preserve"> Rs.100,000/-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Cationorm® Cationic Emulsion for Ophtalmic Use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C</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 Years</w:t>
            </w:r>
          </w:p>
        </w:tc>
        <w:tc>
          <w:tcPr>
            <w:tcW w:w="1627" w:type="dxa"/>
            <w:gridSpan w:val="3"/>
            <w:shd w:val="clear" w:color="auto" w:fill="auto"/>
          </w:tcPr>
          <w:p w:rsidR="007A68E5" w:rsidRPr="005E3725" w:rsidRDefault="007A68E5" w:rsidP="00146382">
            <w:pPr>
              <w:pStyle w:val="Default"/>
              <w:rPr>
                <w:rFonts w:ascii="Book Antiqua" w:hAnsi="Book Antiqua" w:cstheme="majorBidi"/>
                <w:color w:val="auto"/>
              </w:rPr>
            </w:pPr>
            <w:r w:rsidRPr="005E3725">
              <w:rPr>
                <w:rFonts w:ascii="Book Antiqua" w:hAnsi="Book Antiqua" w:cstheme="majorBidi"/>
                <w:color w:val="auto"/>
              </w:rPr>
              <w:t>Cationic Emulsion for Ophtalmic Use</w:t>
            </w:r>
          </w:p>
        </w:tc>
        <w:tc>
          <w:tcPr>
            <w:tcW w:w="1667" w:type="dxa"/>
            <w:gridSpan w:val="4"/>
            <w:shd w:val="clear" w:color="auto" w:fill="auto"/>
          </w:tcPr>
          <w:p w:rsidR="007A68E5" w:rsidRPr="005E3725" w:rsidRDefault="007A68E5" w:rsidP="00394A02">
            <w:pPr>
              <w:rPr>
                <w:rFonts w:ascii="Book Antiqua" w:hAnsi="Book Antiqua" w:cstheme="majorBidi"/>
                <w:bCs/>
              </w:rPr>
            </w:pPr>
            <w:r w:rsidRPr="005E3725">
              <w:rPr>
                <w:rFonts w:ascii="Book Antiqua" w:hAnsi="Book Antiqua" w:cstheme="majorBidi"/>
                <w:b/>
              </w:rPr>
              <w:t>Approved.</w:t>
            </w:r>
          </w:p>
          <w:p w:rsidR="007A68E5" w:rsidRPr="005E3725" w:rsidRDefault="007A68E5" w:rsidP="00146382">
            <w:pPr>
              <w:rPr>
                <w:rFonts w:ascii="Book Antiqua" w:hAnsi="Book Antiqua" w:cstheme="majorBidi"/>
                <w:bCs/>
              </w:rPr>
            </w:pP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M/s </w:t>
            </w:r>
          </w:p>
          <w:p w:rsidR="007A68E5" w:rsidRPr="005E3725" w:rsidRDefault="007A68E5" w:rsidP="00146382">
            <w:pPr>
              <w:rPr>
                <w:rFonts w:ascii="Book Antiqua" w:hAnsi="Book Antiqua" w:cstheme="majorBidi"/>
              </w:rPr>
            </w:pPr>
            <w:r w:rsidRPr="005E3725">
              <w:rPr>
                <w:rFonts w:ascii="Book Antiqua" w:hAnsi="Book Antiqua" w:cstheme="majorBidi"/>
              </w:rPr>
              <w:t>S. Ejazuddin &amp; Co., PO Box 5629, Zia Plaza, Altaf Hussain Road, Karachi</w:t>
            </w:r>
          </w:p>
          <w:p w:rsidR="007A68E5" w:rsidRPr="005E3725" w:rsidRDefault="007A68E5" w:rsidP="00146382">
            <w:pPr>
              <w:rPr>
                <w:rFonts w:ascii="Book Antiqua" w:hAnsi="Book Antiqua" w:cstheme="majorBidi"/>
              </w:rPr>
            </w:pPr>
            <w:r w:rsidRPr="005E3725">
              <w:rPr>
                <w:rFonts w:ascii="Book Antiqua" w:hAnsi="Book Antiqua" w:cstheme="majorBidi"/>
              </w:rPr>
              <w:t>(ELI-00078)</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Manufactured By:</w:t>
            </w:r>
            <w:r w:rsidRPr="005E3725">
              <w:rPr>
                <w:rFonts w:ascii="Book Antiqua" w:hAnsi="Book Antiqua" w:cstheme="majorBidi"/>
                <w:b/>
                <w:bCs/>
              </w:rPr>
              <w:br/>
            </w:r>
            <w:r w:rsidRPr="005E3725">
              <w:rPr>
                <w:rFonts w:ascii="Book Antiqua" w:hAnsi="Book Antiqua" w:cstheme="majorBidi"/>
              </w:rPr>
              <w:t>M/s JMS Healthcare PHL, Inc., Lot 2-B-1, Phase 1B, First Philippine Industrial Park, Special Economic Zone, 4232 Tanauan City, Batangas, Philippines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Philippines Valid Till</w:t>
            </w:r>
          </w:p>
          <w:p w:rsidR="007A68E5" w:rsidRPr="005E3725" w:rsidRDefault="007A68E5" w:rsidP="00146382">
            <w:pPr>
              <w:rPr>
                <w:rFonts w:ascii="Book Antiqua" w:hAnsi="Book Antiqua" w:cstheme="majorBidi"/>
              </w:rPr>
            </w:pPr>
            <w:r w:rsidRPr="005E3725">
              <w:rPr>
                <w:rFonts w:ascii="Book Antiqua" w:hAnsi="Book Antiqua" w:cstheme="majorBidi"/>
              </w:rPr>
              <w:t>14-08-2023)</w:t>
            </w:r>
          </w:p>
          <w:p w:rsidR="007A68E5" w:rsidRPr="005E3725" w:rsidRDefault="007A68E5" w:rsidP="00146382">
            <w:pPr>
              <w:rPr>
                <w:rFonts w:ascii="Book Antiqua" w:hAnsi="Book Antiqua" w:cstheme="majorBidi"/>
              </w:rPr>
            </w:pPr>
            <w:r w:rsidRPr="005E3725">
              <w:rPr>
                <w:rFonts w:ascii="Book Antiqua" w:hAnsi="Book Antiqua" w:cstheme="majorBidi"/>
              </w:rPr>
              <w:t xml:space="preserve">Fee </w:t>
            </w:r>
            <w:r w:rsidRPr="005E3725">
              <w:rPr>
                <w:rFonts w:ascii="Book Antiqua" w:hAnsi="Book Antiqua" w:cstheme="majorBidi"/>
                <w:bCs/>
              </w:rPr>
              <w:t xml:space="preserve"> Rs.50,000/-</w:t>
            </w:r>
          </w:p>
          <w:p w:rsidR="007A68E5" w:rsidRPr="005E3725" w:rsidRDefault="007A68E5" w:rsidP="00146382">
            <w:pPr>
              <w:rPr>
                <w:rFonts w:ascii="Book Antiqua" w:hAnsi="Book Antiqua" w:cstheme="majorBidi"/>
                <w:b/>
                <w:bCs/>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JMS Blood Bag CPDA-1 (Q) 500+300ml x 3, 17G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(Quadruple Bag)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C</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Size: Quadruple Bag</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Blood Bag</w:t>
            </w:r>
          </w:p>
        </w:tc>
        <w:tc>
          <w:tcPr>
            <w:tcW w:w="1667" w:type="dxa"/>
            <w:gridSpan w:val="4"/>
            <w:shd w:val="clear" w:color="auto" w:fill="auto"/>
          </w:tcPr>
          <w:p w:rsidR="007A68E5" w:rsidRPr="005E3725" w:rsidRDefault="007A68E5" w:rsidP="00394A02">
            <w:pPr>
              <w:rPr>
                <w:rFonts w:ascii="Book Antiqua" w:hAnsi="Book Antiqua" w:cstheme="majorBidi"/>
                <w:b/>
              </w:rPr>
            </w:pPr>
            <w:r w:rsidRPr="005E3725">
              <w:rPr>
                <w:rFonts w:ascii="Book Antiqua" w:hAnsi="Book Antiqua" w:cstheme="majorBidi"/>
                <w:b/>
              </w:rPr>
              <w:t xml:space="preserve">Approved </w:t>
            </w:r>
          </w:p>
          <w:p w:rsidR="007A68E5" w:rsidRPr="005E3725" w:rsidRDefault="007A68E5" w:rsidP="00394A02">
            <w:pPr>
              <w:rPr>
                <w:rFonts w:ascii="Book Antiqua" w:hAnsi="Book Antiqua" w:cstheme="majorBidi"/>
                <w:b/>
                <w:bCs/>
              </w:rPr>
            </w:pPr>
            <w:r w:rsidRPr="005E3725">
              <w:rPr>
                <w:rFonts w:ascii="Book Antiqua" w:hAnsi="Book Antiqua" w:cstheme="majorBidi"/>
                <w:bCs/>
              </w:rPr>
              <w:t>subject to inspection of manufac-turer abroad under Rule 71 of MDR  2017.</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Hoora Pharma (Pvt) Ltd., WH-01-20-A7-A8, Korangi Creek Industrial Park, Karachi</w:t>
            </w:r>
          </w:p>
          <w:p w:rsidR="007A68E5" w:rsidRPr="005E3725" w:rsidRDefault="007A68E5" w:rsidP="00146382">
            <w:pPr>
              <w:rPr>
                <w:rFonts w:ascii="Book Antiqua" w:hAnsi="Book Antiqua" w:cstheme="majorBidi"/>
              </w:rPr>
            </w:pPr>
            <w:r w:rsidRPr="005E3725">
              <w:rPr>
                <w:rFonts w:ascii="Book Antiqua" w:hAnsi="Book Antiqua" w:cstheme="majorBidi"/>
              </w:rPr>
              <w:t>(ELI-00037)</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Siemens Healthcare Diagnostics Inc, 511 Benedict Avenue, Tarrytown, NY, 10591,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Authorized Representative:</w:t>
            </w:r>
          </w:p>
          <w:p w:rsidR="007A68E5" w:rsidRPr="005E3725" w:rsidRDefault="007A68E5" w:rsidP="00146382">
            <w:pPr>
              <w:rPr>
                <w:rFonts w:ascii="Book Antiqua" w:hAnsi="Book Antiqua" w:cstheme="majorBidi"/>
              </w:rPr>
            </w:pPr>
            <w:r w:rsidRPr="005E3725">
              <w:rPr>
                <w:rFonts w:ascii="Book Antiqua" w:hAnsi="Book Antiqua" w:cstheme="majorBidi"/>
              </w:rPr>
              <w:t>M/s Siemens Healthcare Diagnostics Limited, Sir William Siemens Square, Frimley, Camberley, Surrey, GU16 8QD, UK</w:t>
            </w:r>
          </w:p>
          <w:p w:rsidR="007A68E5" w:rsidRPr="005E3725" w:rsidRDefault="007A68E5" w:rsidP="00146382">
            <w:pPr>
              <w:rPr>
                <w:rFonts w:ascii="Book Antiqua" w:hAnsi="Book Antiqua" w:cstheme="majorBidi"/>
              </w:rPr>
            </w:pPr>
          </w:p>
          <w:p w:rsidR="007A68E5" w:rsidRPr="005E3725" w:rsidRDefault="007A68E5" w:rsidP="00A5389A">
            <w:pPr>
              <w:rPr>
                <w:rFonts w:ascii="Book Antiqua" w:hAnsi="Book Antiqua" w:cstheme="majorBidi"/>
                <w:lang w:val="sv-SE"/>
              </w:rPr>
            </w:pPr>
            <w:r w:rsidRPr="005E3725">
              <w:rPr>
                <w:rFonts w:ascii="Book Antiqua" w:hAnsi="Book Antiqua" w:cstheme="majorBidi"/>
                <w:lang w:val="sv-SE"/>
              </w:rPr>
              <w:t>(FSC UK Valid Till 31-12-2020)</w:t>
            </w:r>
          </w:p>
          <w:p w:rsidR="007A68E5" w:rsidRPr="005E3725" w:rsidRDefault="007A68E5" w:rsidP="00146382">
            <w:pPr>
              <w:rPr>
                <w:rFonts w:ascii="Book Antiqua" w:hAnsi="Book Antiqua" w:cstheme="majorBidi"/>
                <w:b/>
                <w:bCs/>
                <w:lang w:val="sv-SE"/>
              </w:rPr>
            </w:pPr>
            <w:r w:rsidRPr="005E3725">
              <w:rPr>
                <w:rFonts w:ascii="Book Antiqua" w:hAnsi="Book Antiqua" w:cstheme="majorBidi"/>
                <w:lang w:val="sv-SE"/>
              </w:rPr>
              <w:t xml:space="preserve">Fee </w:t>
            </w:r>
            <w:r w:rsidRPr="005E3725">
              <w:rPr>
                <w:rFonts w:ascii="Book Antiqua" w:hAnsi="Book Antiqua" w:cstheme="majorBidi"/>
                <w:bCs/>
                <w:lang w:val="sv-SE"/>
              </w:rPr>
              <w:t xml:space="preserve"> Rs.50,000/-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Atellica IM HBct Kit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(i) Atellica IM Anti Hepatitis B Core Total</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12 Months</w:t>
            </w:r>
          </w:p>
          <w:p w:rsidR="007A68E5" w:rsidRPr="005E3725" w:rsidRDefault="007A68E5" w:rsidP="00146382">
            <w:pPr>
              <w:rPr>
                <w:rFonts w:ascii="Book Antiqua" w:hAnsi="Book Antiqua" w:cstheme="majorBidi"/>
              </w:rPr>
            </w:pPr>
            <w:r w:rsidRPr="005E3725">
              <w:rPr>
                <w:rFonts w:ascii="Book Antiqua" w:hAnsi="Book Antiqua" w:cstheme="majorBidi"/>
              </w:rPr>
              <w:t xml:space="preserve">SMN:10995597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(ii) Atellica IM Anti Hepatitis B Core Total Control (HBcT QC)</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18 Months</w:t>
            </w:r>
          </w:p>
          <w:p w:rsidR="007A68E5" w:rsidRPr="005E3725" w:rsidRDefault="007A68E5" w:rsidP="00146382">
            <w:pPr>
              <w:rPr>
                <w:rFonts w:ascii="Book Antiqua" w:hAnsi="Book Antiqua" w:cstheme="majorBidi"/>
              </w:rPr>
            </w:pPr>
            <w:r w:rsidRPr="005E3725">
              <w:rPr>
                <w:rFonts w:ascii="Book Antiqua" w:hAnsi="Book Antiqua" w:cstheme="majorBidi"/>
              </w:rPr>
              <w:t xml:space="preserve">SMN:10995598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rPr>
              <w:t xml:space="preserve">In-vitro diagnostic kit for detection of  </w:t>
            </w:r>
            <w:r w:rsidRPr="005E3725">
              <w:rPr>
                <w:rFonts w:ascii="Book Antiqua" w:hAnsi="Book Antiqua" w:cstheme="majorBidi"/>
              </w:rPr>
              <w:t>Total Antibodies to Hepatitis B Core (HBcT) Assay</w:t>
            </w:r>
          </w:p>
          <w:p w:rsidR="007A68E5" w:rsidRPr="005E3725" w:rsidRDefault="007A68E5" w:rsidP="00146382">
            <w:pPr>
              <w:rPr>
                <w:rFonts w:ascii="Book Antiqua" w:hAnsi="Book Antiqua" w:cstheme="majorBidi"/>
              </w:rPr>
            </w:pP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Siemens Healthcare Diagnostics Inc, 511 Benedict Avenue, Tarrytown, NY, 10591,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Authorized Representative:</w:t>
            </w:r>
          </w:p>
          <w:p w:rsidR="007A68E5" w:rsidRPr="005E3725" w:rsidRDefault="007A68E5" w:rsidP="00146382">
            <w:pPr>
              <w:rPr>
                <w:rFonts w:ascii="Book Antiqua" w:hAnsi="Book Antiqua" w:cstheme="majorBidi"/>
              </w:rPr>
            </w:pPr>
            <w:r w:rsidRPr="005E3725">
              <w:rPr>
                <w:rFonts w:ascii="Book Antiqua" w:hAnsi="Book Antiqua" w:cstheme="majorBidi"/>
              </w:rPr>
              <w:t>M/s Siemens Healthcare Diagnostics Limited, Sir William Siemens Square, Frimley, Camberley, Surrey, GU16 8QD, UK</w:t>
            </w:r>
          </w:p>
          <w:p w:rsidR="007A68E5" w:rsidRPr="005E3725" w:rsidRDefault="007A68E5" w:rsidP="00146382">
            <w:pPr>
              <w:rPr>
                <w:rFonts w:ascii="Book Antiqua" w:hAnsi="Book Antiqua" w:cstheme="majorBidi"/>
              </w:rPr>
            </w:pPr>
          </w:p>
          <w:p w:rsidR="007A68E5" w:rsidRPr="005E3725" w:rsidRDefault="007A68E5" w:rsidP="00A5389A">
            <w:pPr>
              <w:rPr>
                <w:rFonts w:ascii="Book Antiqua" w:hAnsi="Book Antiqua" w:cstheme="majorBidi"/>
                <w:lang w:val="sv-SE"/>
              </w:rPr>
            </w:pPr>
            <w:r w:rsidRPr="005E3725">
              <w:rPr>
                <w:rFonts w:ascii="Book Antiqua" w:hAnsi="Book Antiqua" w:cstheme="majorBidi"/>
                <w:lang w:val="sv-SE"/>
              </w:rPr>
              <w:t>(FSC UK Valid Till 31-12-2020)</w:t>
            </w:r>
          </w:p>
          <w:p w:rsidR="007A68E5" w:rsidRPr="005E3725" w:rsidRDefault="007A68E5" w:rsidP="00146382">
            <w:pPr>
              <w:rPr>
                <w:rFonts w:ascii="Book Antiqua" w:hAnsi="Book Antiqua" w:cstheme="majorBidi"/>
                <w:b/>
                <w:bCs/>
                <w:lang w:val="sv-SE"/>
              </w:rPr>
            </w:pPr>
            <w:r w:rsidRPr="005E3725">
              <w:rPr>
                <w:rFonts w:ascii="Book Antiqua" w:hAnsi="Book Antiqua" w:cstheme="majorBidi"/>
                <w:lang w:val="sv-SE"/>
              </w:rPr>
              <w:t xml:space="preserve">Fee </w:t>
            </w:r>
            <w:r w:rsidRPr="005E3725">
              <w:rPr>
                <w:rFonts w:ascii="Book Antiqua" w:hAnsi="Book Antiqua" w:cstheme="majorBidi"/>
                <w:bCs/>
                <w:lang w:val="sv-SE"/>
              </w:rPr>
              <w:t xml:space="preserve"> Rs.50,000/-</w:t>
            </w:r>
          </w:p>
        </w:tc>
        <w:tc>
          <w:tcPr>
            <w:tcW w:w="2977" w:type="dxa"/>
            <w:gridSpan w:val="5"/>
            <w:shd w:val="clear" w:color="auto" w:fill="auto"/>
          </w:tcPr>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Versant HIV-1 RNA 1.5 Kit</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(i)</w:t>
            </w:r>
            <w:r w:rsidRPr="005E3725">
              <w:rPr>
                <w:rFonts w:ascii="Book Antiqua" w:hAnsi="Book Antiqua"/>
                <w:lang w:val="sv-SE"/>
              </w:rPr>
              <w:t xml:space="preserve"> Versant HIV-1 RNA 1.5 Assay (kPCR) 1 of 2</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20 Months</w:t>
            </w:r>
          </w:p>
          <w:p w:rsidR="007A68E5" w:rsidRPr="005E3725" w:rsidRDefault="007A68E5" w:rsidP="00146382">
            <w:pPr>
              <w:rPr>
                <w:rFonts w:ascii="Book Antiqua" w:hAnsi="Book Antiqua" w:cstheme="majorBidi"/>
              </w:rPr>
            </w:pPr>
            <w:r w:rsidRPr="005E3725">
              <w:rPr>
                <w:rFonts w:ascii="Book Antiqua" w:hAnsi="Book Antiqua" w:cstheme="majorBidi"/>
              </w:rPr>
              <w:t>SMN:</w:t>
            </w:r>
            <w:r w:rsidRPr="005E3725">
              <w:rPr>
                <w:rFonts w:ascii="Book Antiqua" w:hAnsi="Book Antiqua"/>
              </w:rPr>
              <w:t xml:space="preserve"> 10729727</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(ii)</w:t>
            </w:r>
            <w:r w:rsidRPr="005E3725">
              <w:rPr>
                <w:rFonts w:ascii="Book Antiqua" w:hAnsi="Book Antiqua"/>
              </w:rPr>
              <w:t xml:space="preserve"> Versant HIV-1 RNA 1.5 Assay (kPCR) 2 of 2</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20 Months</w:t>
            </w:r>
          </w:p>
          <w:p w:rsidR="007A68E5" w:rsidRPr="005E3725" w:rsidRDefault="007A68E5" w:rsidP="00146382">
            <w:pPr>
              <w:rPr>
                <w:rFonts w:ascii="Book Antiqua" w:hAnsi="Book Antiqua"/>
              </w:rPr>
            </w:pPr>
            <w:r w:rsidRPr="005E3725">
              <w:rPr>
                <w:rFonts w:ascii="Book Antiqua" w:hAnsi="Book Antiqua" w:cstheme="majorBidi"/>
              </w:rPr>
              <w:t>SMN:</w:t>
            </w:r>
            <w:r w:rsidRPr="005E3725">
              <w:rPr>
                <w:rFonts w:ascii="Book Antiqua" w:hAnsi="Book Antiqua"/>
              </w:rPr>
              <w:t xml:space="preserve"> 10729728</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(iii) </w:t>
            </w:r>
            <w:r w:rsidRPr="005E3725">
              <w:rPr>
                <w:rFonts w:ascii="Book Antiqua" w:hAnsi="Book Antiqua"/>
              </w:rPr>
              <w:t>Versant Sample Preparation 1.0 Reagents 1 of 2</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25 Months</w:t>
            </w:r>
          </w:p>
          <w:p w:rsidR="007A68E5" w:rsidRPr="005E3725" w:rsidRDefault="007A68E5" w:rsidP="00146382">
            <w:pPr>
              <w:rPr>
                <w:rFonts w:ascii="Book Antiqua" w:hAnsi="Book Antiqua" w:cstheme="majorBidi"/>
              </w:rPr>
            </w:pPr>
            <w:r w:rsidRPr="005E3725">
              <w:rPr>
                <w:rFonts w:ascii="Book Antiqua" w:hAnsi="Book Antiqua" w:cstheme="majorBidi"/>
              </w:rPr>
              <w:t>SMN:</w:t>
            </w:r>
            <w:r w:rsidRPr="005E3725">
              <w:rPr>
                <w:rFonts w:ascii="Book Antiqua" w:hAnsi="Book Antiqua"/>
              </w:rPr>
              <w:t xml:space="preserve"> 10286026</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(iv) </w:t>
            </w:r>
            <w:r w:rsidRPr="005E3725">
              <w:rPr>
                <w:rFonts w:ascii="Book Antiqua" w:hAnsi="Book Antiqua"/>
              </w:rPr>
              <w:t>Versant Sample Preparation 1.0 Reagents 2 of 2</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25 Months</w:t>
            </w:r>
          </w:p>
          <w:p w:rsidR="007A68E5" w:rsidRPr="005E3725" w:rsidRDefault="007A68E5" w:rsidP="00146382">
            <w:pPr>
              <w:rPr>
                <w:rFonts w:ascii="Book Antiqua" w:hAnsi="Book Antiqua" w:cstheme="majorBidi"/>
              </w:rPr>
            </w:pPr>
            <w:r w:rsidRPr="005E3725">
              <w:rPr>
                <w:rFonts w:ascii="Book Antiqua" w:hAnsi="Book Antiqua" w:cstheme="majorBidi"/>
              </w:rPr>
              <w:t>SMN:</w:t>
            </w:r>
            <w:r w:rsidRPr="005E3725">
              <w:rPr>
                <w:rFonts w:ascii="Book Antiqua" w:hAnsi="Book Antiqua"/>
              </w:rPr>
              <w:t xml:space="preserve"> 10286027</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jc w:val="both"/>
              <w:rPr>
                <w:rFonts w:ascii="Book Antiqua" w:hAnsi="Book Antiqua"/>
              </w:rPr>
            </w:pPr>
            <w:r w:rsidRPr="005E3725">
              <w:rPr>
                <w:rFonts w:ascii="Book Antiqua" w:hAnsi="Book Antiqua"/>
              </w:rPr>
              <w:t xml:space="preserve">In-vitro diagnostic kit for detection of Human Immunodeficiency Virus Type 1 (HIV-1) </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Siemens Healthcare Diagnostics Inc, 511 Benedict Avenue, Tarrytown, NY, 10591,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Authorized Representative:</w:t>
            </w:r>
          </w:p>
          <w:p w:rsidR="007A68E5" w:rsidRPr="005E3725" w:rsidRDefault="007A68E5" w:rsidP="00146382">
            <w:pPr>
              <w:rPr>
                <w:rFonts w:ascii="Book Antiqua" w:hAnsi="Book Antiqua" w:cstheme="majorBidi"/>
              </w:rPr>
            </w:pPr>
            <w:r w:rsidRPr="005E3725">
              <w:rPr>
                <w:rFonts w:ascii="Book Antiqua" w:hAnsi="Book Antiqua" w:cstheme="majorBidi"/>
              </w:rPr>
              <w:t>M/s Siemens Healthcare Diagnostics Limited, Sir William Siemens Square, Frimley, Camberley, Surrey, GU16 8QD, UK</w:t>
            </w:r>
          </w:p>
          <w:p w:rsidR="007A68E5" w:rsidRPr="005E3725" w:rsidRDefault="007A68E5" w:rsidP="00146382">
            <w:pPr>
              <w:rPr>
                <w:rFonts w:ascii="Book Antiqua" w:hAnsi="Book Antiqua" w:cstheme="majorBidi"/>
              </w:rPr>
            </w:pPr>
          </w:p>
          <w:p w:rsidR="007A68E5" w:rsidRPr="005E3725" w:rsidRDefault="007A68E5" w:rsidP="00A5389A">
            <w:pPr>
              <w:rPr>
                <w:rFonts w:ascii="Book Antiqua" w:hAnsi="Book Antiqua" w:cstheme="majorBidi"/>
                <w:lang w:val="sv-SE"/>
              </w:rPr>
            </w:pPr>
            <w:r w:rsidRPr="005E3725">
              <w:rPr>
                <w:rFonts w:ascii="Book Antiqua" w:hAnsi="Book Antiqua" w:cstheme="majorBidi"/>
                <w:lang w:val="sv-SE"/>
              </w:rPr>
              <w:t>(FSC UK Valid Till 31-12-2020)</w:t>
            </w:r>
          </w:p>
          <w:p w:rsidR="007A68E5" w:rsidRPr="005E3725" w:rsidRDefault="007A68E5" w:rsidP="00146382">
            <w:pPr>
              <w:rPr>
                <w:rFonts w:ascii="Book Antiqua" w:hAnsi="Book Antiqua" w:cstheme="majorBidi"/>
                <w:b/>
                <w:bCs/>
                <w:lang w:val="sv-SE"/>
              </w:rPr>
            </w:pPr>
            <w:r w:rsidRPr="005E3725">
              <w:rPr>
                <w:rFonts w:ascii="Book Antiqua" w:hAnsi="Book Antiqua" w:cstheme="majorBidi"/>
                <w:lang w:val="sv-SE"/>
              </w:rPr>
              <w:t xml:space="preserve">Fee </w:t>
            </w:r>
            <w:r w:rsidRPr="005E3725">
              <w:rPr>
                <w:rFonts w:ascii="Book Antiqua" w:hAnsi="Book Antiqua" w:cstheme="majorBidi"/>
                <w:bCs/>
                <w:lang w:val="sv-SE"/>
              </w:rPr>
              <w:t xml:space="preserve"> Rs.50,000/-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ADVIA Centaur HBeAg Kit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(i)</w:t>
            </w:r>
            <w:r w:rsidRPr="005E3725">
              <w:rPr>
                <w:rFonts w:ascii="Book Antiqua" w:hAnsi="Book Antiqua"/>
              </w:rPr>
              <w:t xml:space="preserve"> ADVIA Centaur Hepatitis B e Antigen</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r w:rsidRPr="005E3725">
              <w:rPr>
                <w:rFonts w:ascii="Book Antiqua" w:hAnsi="Book Antiqua" w:cstheme="majorBidi"/>
              </w:rPr>
              <w:t xml:space="preserve">SMN:10291295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(ii) </w:t>
            </w:r>
            <w:r w:rsidRPr="005E3725">
              <w:rPr>
                <w:rFonts w:ascii="Book Antiqua" w:hAnsi="Book Antiqua"/>
              </w:rPr>
              <w:t>ADVIA Centaur HBe AG QC Material</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19 Months</w:t>
            </w:r>
          </w:p>
          <w:p w:rsidR="007A68E5" w:rsidRPr="005E3725" w:rsidRDefault="007A68E5" w:rsidP="00146382">
            <w:pPr>
              <w:rPr>
                <w:rFonts w:ascii="Book Antiqua" w:hAnsi="Book Antiqua" w:cstheme="majorBidi"/>
              </w:rPr>
            </w:pPr>
            <w:r w:rsidRPr="005E3725">
              <w:rPr>
                <w:rFonts w:ascii="Book Antiqua" w:hAnsi="Book Antiqua" w:cstheme="majorBidi"/>
              </w:rPr>
              <w:t>SMN:10291296</w:t>
            </w: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rPr>
              <w:t xml:space="preserve">In-vitro diagnostic kit for detection of  </w:t>
            </w:r>
            <w:r w:rsidRPr="005E3725">
              <w:rPr>
                <w:rFonts w:ascii="Book Antiqua" w:hAnsi="Book Antiqua" w:cstheme="majorBidi"/>
              </w:rPr>
              <w:t xml:space="preserve">Hepatitis B e Antigen (HBeAg) </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Siemens Healthcare Diagnostics Inc, 511 Benedict Avenue, Tarrytown, NY, 10591,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Authorized Representative:</w:t>
            </w:r>
          </w:p>
          <w:p w:rsidR="007A68E5" w:rsidRPr="005E3725" w:rsidRDefault="007A68E5" w:rsidP="00146382">
            <w:pPr>
              <w:rPr>
                <w:rFonts w:ascii="Book Antiqua" w:hAnsi="Book Antiqua" w:cstheme="majorBidi"/>
              </w:rPr>
            </w:pPr>
            <w:r w:rsidRPr="005E3725">
              <w:rPr>
                <w:rFonts w:ascii="Book Antiqua" w:hAnsi="Book Antiqua" w:cstheme="majorBidi"/>
              </w:rPr>
              <w:t>M/s Siemens Healthcare Diagnostics Limited, Sir William Siemens Square, Frimley, Camberley, Surrey, GU16 8QD, UK</w:t>
            </w:r>
          </w:p>
          <w:p w:rsidR="007A68E5" w:rsidRPr="005E3725" w:rsidRDefault="007A68E5" w:rsidP="00146382">
            <w:pPr>
              <w:rPr>
                <w:rFonts w:ascii="Book Antiqua" w:hAnsi="Book Antiqua" w:cstheme="majorBidi"/>
              </w:rPr>
            </w:pPr>
          </w:p>
          <w:p w:rsidR="007A68E5" w:rsidRPr="005E3725" w:rsidRDefault="007A68E5" w:rsidP="00A5389A">
            <w:pPr>
              <w:rPr>
                <w:rFonts w:ascii="Book Antiqua" w:hAnsi="Book Antiqua" w:cstheme="majorBidi"/>
                <w:lang w:val="sv-SE"/>
              </w:rPr>
            </w:pPr>
            <w:r w:rsidRPr="005E3725">
              <w:rPr>
                <w:rFonts w:ascii="Book Antiqua" w:hAnsi="Book Antiqua" w:cstheme="majorBidi"/>
                <w:lang w:val="sv-SE"/>
              </w:rPr>
              <w:t>(FSC UK Valid Till 31-12-2020)</w:t>
            </w:r>
          </w:p>
          <w:p w:rsidR="007A68E5" w:rsidRPr="005E3725" w:rsidRDefault="007A68E5" w:rsidP="00146382">
            <w:pPr>
              <w:rPr>
                <w:rFonts w:ascii="Book Antiqua" w:hAnsi="Book Antiqua" w:cstheme="majorBidi"/>
                <w:b/>
                <w:bCs/>
                <w:lang w:val="sv-SE"/>
              </w:rPr>
            </w:pPr>
            <w:r w:rsidRPr="005E3725">
              <w:rPr>
                <w:rFonts w:ascii="Book Antiqua" w:hAnsi="Book Antiqua" w:cstheme="majorBidi"/>
                <w:lang w:val="sv-SE"/>
              </w:rPr>
              <w:t xml:space="preserve">Fee </w:t>
            </w:r>
            <w:r w:rsidRPr="005E3725">
              <w:rPr>
                <w:rFonts w:ascii="Book Antiqua" w:hAnsi="Book Antiqua" w:cstheme="majorBidi"/>
                <w:bCs/>
                <w:lang w:val="sv-SE"/>
              </w:rPr>
              <w:t xml:space="preserve"> Rs.50,000/-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rPr>
              <w:t>Atellica IM aHBs2 Kit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(i)</w:t>
            </w:r>
            <w:r w:rsidRPr="005E3725">
              <w:rPr>
                <w:rFonts w:ascii="Book Antiqua" w:hAnsi="Book Antiqua"/>
              </w:rPr>
              <w:t xml:space="preserve"> Atellica IM Anti-Hepatitis B Surface Antigen 2 (aHBs2)</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r w:rsidRPr="005E3725">
              <w:rPr>
                <w:rFonts w:ascii="Book Antiqua" w:hAnsi="Book Antiqua" w:cstheme="majorBidi"/>
              </w:rPr>
              <w:t>SMN:</w:t>
            </w:r>
            <w:r w:rsidRPr="005E3725">
              <w:rPr>
                <w:rFonts w:ascii="Book Antiqua" w:hAnsi="Book Antiqua"/>
              </w:rPr>
              <w:t xml:space="preserve"> 10995453</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(ii) </w:t>
            </w:r>
            <w:r w:rsidRPr="005E3725">
              <w:rPr>
                <w:rFonts w:ascii="Book Antiqua" w:hAnsi="Book Antiqua"/>
              </w:rPr>
              <w:t>Atellica IM Anti-Hepatitis B Surface Antigen 2 Quality Control (aHBs2 QC)</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12 Months</w:t>
            </w:r>
          </w:p>
          <w:p w:rsidR="007A68E5" w:rsidRPr="005E3725" w:rsidRDefault="007A68E5" w:rsidP="00146382">
            <w:pPr>
              <w:rPr>
                <w:rFonts w:ascii="Book Antiqua" w:hAnsi="Book Antiqua" w:cstheme="majorBidi"/>
              </w:rPr>
            </w:pPr>
            <w:r w:rsidRPr="005E3725">
              <w:rPr>
                <w:rFonts w:ascii="Book Antiqua" w:hAnsi="Book Antiqua" w:cstheme="majorBidi"/>
              </w:rPr>
              <w:t>SMN:</w:t>
            </w:r>
            <w:r w:rsidRPr="005E3725">
              <w:rPr>
                <w:rFonts w:ascii="Book Antiqua" w:hAnsi="Book Antiqua"/>
              </w:rPr>
              <w:t xml:space="preserve"> 10995454</w:t>
            </w:r>
          </w:p>
        </w:tc>
        <w:tc>
          <w:tcPr>
            <w:tcW w:w="1627" w:type="dxa"/>
            <w:gridSpan w:val="3"/>
            <w:shd w:val="clear" w:color="auto" w:fill="auto"/>
          </w:tcPr>
          <w:p w:rsidR="007A68E5" w:rsidRPr="005E3725" w:rsidRDefault="007A68E5" w:rsidP="00146382">
            <w:pPr>
              <w:jc w:val="both"/>
              <w:rPr>
                <w:rFonts w:ascii="Book Antiqua" w:hAnsi="Book Antiqua"/>
              </w:rPr>
            </w:pPr>
            <w:r w:rsidRPr="005E3725">
              <w:rPr>
                <w:rFonts w:ascii="Book Antiqua" w:hAnsi="Book Antiqua"/>
              </w:rPr>
              <w:t>In-vitro diagnostic kit for detection of  antibodies to Hepatitis B Surface Antigen (aHBs2) Assay</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Siemens Healthcare Diagnostics Inc, 511 Benedict Avenue, Tarrytown, NY, 10591,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Authorized Representative:</w:t>
            </w:r>
          </w:p>
          <w:p w:rsidR="007A68E5" w:rsidRPr="005E3725" w:rsidRDefault="007A68E5" w:rsidP="00146382">
            <w:pPr>
              <w:rPr>
                <w:rFonts w:ascii="Book Antiqua" w:hAnsi="Book Antiqua" w:cstheme="majorBidi"/>
              </w:rPr>
            </w:pPr>
            <w:r w:rsidRPr="005E3725">
              <w:rPr>
                <w:rFonts w:ascii="Book Antiqua" w:hAnsi="Book Antiqua" w:cstheme="majorBidi"/>
              </w:rPr>
              <w:t>M/s Siemens Healthcare Diagnostics Limited, Sir William Siemens Square, Frimley, Camberley, Surrey, GU16 8QD, UK</w:t>
            </w:r>
          </w:p>
          <w:p w:rsidR="007A68E5" w:rsidRPr="005E3725" w:rsidRDefault="007A68E5" w:rsidP="00146382">
            <w:pPr>
              <w:rPr>
                <w:rFonts w:ascii="Book Antiqua" w:hAnsi="Book Antiqua" w:cstheme="majorBidi"/>
              </w:rPr>
            </w:pPr>
          </w:p>
          <w:p w:rsidR="007A68E5" w:rsidRPr="005E3725" w:rsidRDefault="007A68E5" w:rsidP="00A5389A">
            <w:pPr>
              <w:rPr>
                <w:rFonts w:ascii="Book Antiqua" w:hAnsi="Book Antiqua" w:cstheme="majorBidi"/>
                <w:lang w:val="sv-SE"/>
              </w:rPr>
            </w:pPr>
            <w:r w:rsidRPr="005E3725">
              <w:rPr>
                <w:rFonts w:ascii="Book Antiqua" w:hAnsi="Book Antiqua" w:cstheme="majorBidi"/>
                <w:lang w:val="sv-SE"/>
              </w:rPr>
              <w:t>(FSC UK Valid Till 31-12-2020)</w:t>
            </w:r>
          </w:p>
          <w:p w:rsidR="007A68E5" w:rsidRPr="005E3725" w:rsidRDefault="007A68E5" w:rsidP="00146382">
            <w:pPr>
              <w:rPr>
                <w:rFonts w:ascii="Book Antiqua" w:hAnsi="Book Antiqua" w:cstheme="majorBidi"/>
                <w:b/>
                <w:bCs/>
                <w:lang w:val="sv-SE"/>
              </w:rPr>
            </w:pPr>
            <w:r w:rsidRPr="005E3725">
              <w:rPr>
                <w:rFonts w:ascii="Book Antiqua" w:hAnsi="Book Antiqua" w:cstheme="majorBidi"/>
                <w:lang w:val="sv-SE"/>
              </w:rPr>
              <w:t xml:space="preserve">Fee </w:t>
            </w:r>
            <w:r w:rsidRPr="005E3725">
              <w:rPr>
                <w:rFonts w:ascii="Book Antiqua" w:hAnsi="Book Antiqua" w:cstheme="majorBidi"/>
                <w:bCs/>
                <w:lang w:val="sv-SE"/>
              </w:rPr>
              <w:t xml:space="preserve"> Rs.50,000/-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rPr>
              <w:t>ADVIA Centaur Anti-HBs2 Kit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rPr>
            </w:pPr>
            <w:r w:rsidRPr="005E3725">
              <w:rPr>
                <w:rFonts w:ascii="Book Antiqua" w:hAnsi="Book Antiqua" w:cstheme="majorBidi"/>
              </w:rPr>
              <w:t>(i)</w:t>
            </w:r>
            <w:r w:rsidRPr="005E3725">
              <w:rPr>
                <w:rFonts w:ascii="Book Antiqua" w:hAnsi="Book Antiqua"/>
              </w:rPr>
              <w:t xml:space="preserve"> ADVIA Centaur Anti-HBs2</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r w:rsidRPr="005E3725">
              <w:rPr>
                <w:rFonts w:ascii="Book Antiqua" w:hAnsi="Book Antiqua" w:cstheme="majorBidi"/>
              </w:rPr>
              <w:t>SMN:</w:t>
            </w:r>
            <w:r w:rsidRPr="005E3725">
              <w:rPr>
                <w:rFonts w:ascii="Book Antiqua" w:hAnsi="Book Antiqua"/>
              </w:rPr>
              <w:t xml:space="preserve"> 10286268</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(ii) </w:t>
            </w:r>
            <w:r w:rsidRPr="005E3725">
              <w:rPr>
                <w:rFonts w:ascii="Book Antiqua" w:hAnsi="Book Antiqua"/>
              </w:rPr>
              <w:t>ADVIA Centaur Anti-HBs2 Quality Control Material</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12 Months</w:t>
            </w:r>
          </w:p>
          <w:p w:rsidR="007A68E5" w:rsidRPr="005E3725" w:rsidRDefault="007A68E5" w:rsidP="00146382">
            <w:pPr>
              <w:rPr>
                <w:rFonts w:ascii="Book Antiqua" w:hAnsi="Book Antiqua" w:cstheme="majorBidi"/>
              </w:rPr>
            </w:pPr>
            <w:r w:rsidRPr="005E3725">
              <w:rPr>
                <w:rFonts w:ascii="Book Antiqua" w:hAnsi="Book Antiqua" w:cstheme="majorBidi"/>
              </w:rPr>
              <w:t>SMN:</w:t>
            </w:r>
            <w:r w:rsidRPr="005E3725">
              <w:rPr>
                <w:rFonts w:ascii="Book Antiqua" w:hAnsi="Book Antiqua"/>
              </w:rPr>
              <w:t xml:space="preserve"> 10283088</w:t>
            </w:r>
          </w:p>
        </w:tc>
        <w:tc>
          <w:tcPr>
            <w:tcW w:w="1627" w:type="dxa"/>
            <w:gridSpan w:val="3"/>
            <w:shd w:val="clear" w:color="auto" w:fill="auto"/>
          </w:tcPr>
          <w:p w:rsidR="007A68E5" w:rsidRPr="005E3725" w:rsidRDefault="007A68E5" w:rsidP="00146382">
            <w:pPr>
              <w:jc w:val="both"/>
              <w:rPr>
                <w:rFonts w:ascii="Book Antiqua" w:hAnsi="Book Antiqua"/>
              </w:rPr>
            </w:pPr>
            <w:r w:rsidRPr="005E3725">
              <w:rPr>
                <w:rFonts w:ascii="Book Antiqua" w:hAnsi="Book Antiqua"/>
              </w:rPr>
              <w:t>Antibodies to Hepatitis B Surface Antigen (aHBs2) Assay</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Siemens Healthcare Diagnostics Inc, 511 Benedict Avenue, Tarrytown, NY, 10591,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Authorized Representative:</w:t>
            </w:r>
          </w:p>
          <w:p w:rsidR="007A68E5" w:rsidRPr="005E3725" w:rsidRDefault="007A68E5" w:rsidP="00146382">
            <w:pPr>
              <w:rPr>
                <w:rFonts w:ascii="Book Antiqua" w:hAnsi="Book Antiqua" w:cstheme="majorBidi"/>
              </w:rPr>
            </w:pPr>
            <w:r w:rsidRPr="005E3725">
              <w:rPr>
                <w:rFonts w:ascii="Book Antiqua" w:hAnsi="Book Antiqua" w:cstheme="majorBidi"/>
              </w:rPr>
              <w:t>M/s Siemens Healthcare Diagnostics Limited, Sir William Siemens Square, Frimley, Camberley, Surrey, GU16 8QD, UK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UK Valid Till</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31-12-2020)</w:t>
            </w:r>
          </w:p>
          <w:p w:rsidR="007A68E5" w:rsidRPr="005E3725" w:rsidRDefault="007A68E5" w:rsidP="00146382">
            <w:pPr>
              <w:rPr>
                <w:rFonts w:ascii="Book Antiqua" w:hAnsi="Book Antiqua" w:cstheme="majorBidi"/>
                <w:b/>
                <w:bCs/>
                <w:lang w:val="sv-SE"/>
              </w:rPr>
            </w:pPr>
            <w:r w:rsidRPr="005E3725">
              <w:rPr>
                <w:rFonts w:ascii="Book Antiqua" w:hAnsi="Book Antiqua" w:cstheme="majorBidi"/>
                <w:lang w:val="sv-SE"/>
              </w:rPr>
              <w:t xml:space="preserve">Fee </w:t>
            </w:r>
            <w:r w:rsidRPr="005E3725">
              <w:rPr>
                <w:rFonts w:ascii="Book Antiqua" w:hAnsi="Book Antiqua" w:cstheme="majorBidi"/>
                <w:bCs/>
                <w:lang w:val="sv-SE"/>
              </w:rPr>
              <w:t xml:space="preserve"> Rs.50,000/-</w:t>
            </w:r>
          </w:p>
        </w:tc>
        <w:tc>
          <w:tcPr>
            <w:tcW w:w="2977" w:type="dxa"/>
            <w:gridSpan w:val="5"/>
            <w:shd w:val="clear" w:color="auto" w:fill="auto"/>
          </w:tcPr>
          <w:p w:rsidR="007A68E5" w:rsidRPr="005E3725" w:rsidRDefault="007A68E5" w:rsidP="00146382">
            <w:pPr>
              <w:rPr>
                <w:rFonts w:ascii="Book Antiqua" w:hAnsi="Book Antiqua"/>
              </w:rPr>
            </w:pPr>
            <w:r w:rsidRPr="005E3725">
              <w:rPr>
                <w:rFonts w:ascii="Book Antiqua" w:hAnsi="Book Antiqua"/>
              </w:rPr>
              <w:t xml:space="preserve">Atellica IM aHBcM </w:t>
            </w:r>
            <w:r w:rsidRPr="005E3725">
              <w:rPr>
                <w:rFonts w:ascii="Book Antiqua" w:hAnsi="Book Antiqua" w:cstheme="majorBidi"/>
              </w:rPr>
              <w:t>Kit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(i)</w:t>
            </w:r>
            <w:r w:rsidRPr="005E3725">
              <w:rPr>
                <w:rFonts w:ascii="Book Antiqua" w:hAnsi="Book Antiqua"/>
              </w:rPr>
              <w:t xml:space="preserve"> Atellica IM Hepatitis B Core Antigen (aHBcM)</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18 Months</w:t>
            </w:r>
          </w:p>
          <w:p w:rsidR="007A68E5" w:rsidRPr="005E3725" w:rsidRDefault="007A68E5" w:rsidP="00146382">
            <w:pPr>
              <w:rPr>
                <w:rFonts w:ascii="Book Antiqua" w:hAnsi="Book Antiqua" w:cstheme="majorBidi"/>
              </w:rPr>
            </w:pPr>
            <w:r w:rsidRPr="005E3725">
              <w:rPr>
                <w:rFonts w:ascii="Book Antiqua" w:hAnsi="Book Antiqua" w:cstheme="majorBidi"/>
              </w:rPr>
              <w:t>SMN:</w:t>
            </w:r>
            <w:r w:rsidRPr="005E3725">
              <w:rPr>
                <w:rFonts w:ascii="Book Antiqua" w:hAnsi="Book Antiqua"/>
              </w:rPr>
              <w:t>10995449</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(ii) </w:t>
            </w:r>
            <w:r w:rsidRPr="005E3725">
              <w:rPr>
                <w:rFonts w:ascii="Book Antiqua" w:hAnsi="Book Antiqua"/>
              </w:rPr>
              <w:t>Atellica IM Hepatitis B Core Antigen Quality Control (aHBcM QC)</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18 Months</w:t>
            </w:r>
          </w:p>
          <w:p w:rsidR="007A68E5" w:rsidRPr="005E3725" w:rsidRDefault="007A68E5" w:rsidP="00146382">
            <w:pPr>
              <w:rPr>
                <w:rFonts w:ascii="Book Antiqua" w:hAnsi="Book Antiqua"/>
              </w:rPr>
            </w:pPr>
            <w:r w:rsidRPr="005E3725">
              <w:rPr>
                <w:rFonts w:ascii="Book Antiqua" w:hAnsi="Book Antiqua" w:cstheme="majorBidi"/>
              </w:rPr>
              <w:t>SMN:</w:t>
            </w:r>
            <w:r w:rsidRPr="005E3725">
              <w:rPr>
                <w:rFonts w:ascii="Book Antiqua" w:hAnsi="Book Antiqua"/>
              </w:rPr>
              <w:t>10995450</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jc w:val="both"/>
              <w:rPr>
                <w:rFonts w:ascii="Book Antiqua" w:hAnsi="Book Antiqua"/>
              </w:rPr>
            </w:pPr>
            <w:r w:rsidRPr="005E3725">
              <w:rPr>
                <w:rFonts w:ascii="Book Antiqua" w:hAnsi="Book Antiqua"/>
              </w:rPr>
              <w:t>IgM Antibodies to Hepatitis B Core Antigen (aHBcM) Assay</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Siemens Healthcare Diagnostics Inc, 511 Benedict Avenue, Tarrytown, NY, 10591,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Authorized Representative:</w:t>
            </w:r>
          </w:p>
          <w:p w:rsidR="007A68E5" w:rsidRPr="005E3725" w:rsidRDefault="007A68E5" w:rsidP="00146382">
            <w:pPr>
              <w:rPr>
                <w:rFonts w:ascii="Book Antiqua" w:hAnsi="Book Antiqua" w:cstheme="majorBidi"/>
              </w:rPr>
            </w:pPr>
            <w:r w:rsidRPr="005E3725">
              <w:rPr>
                <w:rFonts w:ascii="Book Antiqua" w:hAnsi="Book Antiqua" w:cstheme="majorBidi"/>
              </w:rPr>
              <w:t>M/s Siemens Healthcare Diagnostics Limited, Sir William Siemens Square, Frimley, Camberley, Surrey, GU16 8QD, UK</w:t>
            </w:r>
          </w:p>
          <w:p w:rsidR="007A68E5" w:rsidRPr="005E3725" w:rsidRDefault="007A68E5" w:rsidP="00146382">
            <w:pPr>
              <w:rPr>
                <w:rFonts w:ascii="Book Antiqua" w:hAnsi="Book Antiqua" w:cstheme="majorBidi"/>
              </w:rPr>
            </w:pPr>
          </w:p>
          <w:p w:rsidR="007A68E5" w:rsidRPr="005E3725" w:rsidRDefault="007A68E5" w:rsidP="00B51529">
            <w:pPr>
              <w:rPr>
                <w:rFonts w:ascii="Book Antiqua" w:hAnsi="Book Antiqua" w:cstheme="majorBidi"/>
                <w:lang w:val="sv-SE"/>
              </w:rPr>
            </w:pPr>
            <w:r w:rsidRPr="005E3725">
              <w:rPr>
                <w:rFonts w:ascii="Book Antiqua" w:hAnsi="Book Antiqua" w:cstheme="majorBidi"/>
                <w:lang w:val="sv-SE"/>
              </w:rPr>
              <w:t>(FSC UK Valid Till 31-12-2020)</w:t>
            </w:r>
          </w:p>
          <w:p w:rsidR="007A68E5" w:rsidRPr="005E3725" w:rsidRDefault="007A68E5" w:rsidP="00146382">
            <w:pPr>
              <w:rPr>
                <w:rFonts w:ascii="Book Antiqua" w:hAnsi="Book Antiqua" w:cstheme="majorBidi"/>
                <w:b/>
                <w:bCs/>
                <w:lang w:val="sv-SE"/>
              </w:rPr>
            </w:pPr>
            <w:r w:rsidRPr="005E3725">
              <w:rPr>
                <w:rFonts w:ascii="Book Antiqua" w:hAnsi="Book Antiqua" w:cstheme="majorBidi"/>
                <w:lang w:val="sv-SE"/>
              </w:rPr>
              <w:t xml:space="preserve">Fee </w:t>
            </w:r>
            <w:r w:rsidRPr="005E3725">
              <w:rPr>
                <w:rFonts w:ascii="Book Antiqua" w:hAnsi="Book Antiqua" w:cstheme="majorBidi"/>
                <w:bCs/>
                <w:lang w:val="sv-SE"/>
              </w:rPr>
              <w:t xml:space="preserve"> Rs.50,000/-</w:t>
            </w:r>
          </w:p>
        </w:tc>
        <w:tc>
          <w:tcPr>
            <w:tcW w:w="2977" w:type="dxa"/>
            <w:gridSpan w:val="5"/>
            <w:shd w:val="clear" w:color="auto" w:fill="auto"/>
          </w:tcPr>
          <w:p w:rsidR="007A68E5" w:rsidRPr="005E3725" w:rsidRDefault="007A68E5" w:rsidP="00146382">
            <w:pPr>
              <w:rPr>
                <w:rFonts w:ascii="Book Antiqua" w:hAnsi="Book Antiqua" w:cstheme="majorBidi"/>
                <w:lang w:val="sv-SE"/>
              </w:rPr>
            </w:pPr>
            <w:r w:rsidRPr="005E3725">
              <w:rPr>
                <w:rFonts w:ascii="Book Antiqua" w:hAnsi="Book Antiqua"/>
                <w:lang w:val="sv-SE"/>
              </w:rPr>
              <w:t>Versent HBV DNA 1.0 (kPCR)</w:t>
            </w:r>
            <w:r w:rsidRPr="005E3725">
              <w:rPr>
                <w:rFonts w:ascii="Book Antiqua" w:hAnsi="Book Antiqua" w:cstheme="majorBidi"/>
                <w:lang w:val="sv-SE"/>
              </w:rPr>
              <w:t xml:space="preserve"> Kit</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(i)</w:t>
            </w:r>
            <w:r w:rsidRPr="005E3725">
              <w:rPr>
                <w:rFonts w:ascii="Book Antiqua" w:hAnsi="Book Antiqua"/>
                <w:lang w:val="sv-SE"/>
              </w:rPr>
              <w:t xml:space="preserve"> Versent HBV DNA 1.0 Assay (kPCR) Box 1 of 2</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25 Months</w:t>
            </w:r>
          </w:p>
          <w:p w:rsidR="007A68E5" w:rsidRPr="005E3725" w:rsidRDefault="007A68E5" w:rsidP="00146382">
            <w:pPr>
              <w:rPr>
                <w:rFonts w:ascii="Book Antiqua" w:hAnsi="Book Antiqua" w:cstheme="majorBidi"/>
              </w:rPr>
            </w:pPr>
            <w:r w:rsidRPr="005E3725">
              <w:rPr>
                <w:rFonts w:ascii="Book Antiqua" w:hAnsi="Book Antiqua" w:cstheme="majorBidi"/>
              </w:rPr>
              <w:t>SMN:</w:t>
            </w:r>
            <w:r w:rsidRPr="005E3725">
              <w:rPr>
                <w:rFonts w:ascii="Book Antiqua" w:hAnsi="Book Antiqua"/>
              </w:rPr>
              <w:t xml:space="preserve"> 10282480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rPr>
            </w:pPr>
            <w:r w:rsidRPr="005E3725">
              <w:rPr>
                <w:rFonts w:ascii="Book Antiqua" w:hAnsi="Book Antiqua" w:cstheme="majorBidi"/>
              </w:rPr>
              <w:t xml:space="preserve">(ii) </w:t>
            </w:r>
            <w:r w:rsidRPr="005E3725">
              <w:rPr>
                <w:rFonts w:ascii="Book Antiqua" w:hAnsi="Book Antiqua"/>
              </w:rPr>
              <w:t>Versent HBV DNA 1.0 Assay (kPCR) Box 2 of 2</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25 Months</w:t>
            </w:r>
          </w:p>
          <w:p w:rsidR="007A68E5" w:rsidRPr="005E3725" w:rsidRDefault="007A68E5" w:rsidP="00146382">
            <w:pPr>
              <w:rPr>
                <w:rFonts w:ascii="Book Antiqua" w:hAnsi="Book Antiqua" w:cstheme="majorBidi"/>
              </w:rPr>
            </w:pPr>
            <w:r w:rsidRPr="005E3725">
              <w:rPr>
                <w:rFonts w:ascii="Book Antiqua" w:hAnsi="Book Antiqua" w:cstheme="majorBidi"/>
              </w:rPr>
              <w:t>SMN:</w:t>
            </w:r>
            <w:r w:rsidRPr="005E3725">
              <w:rPr>
                <w:rFonts w:ascii="Book Antiqua" w:hAnsi="Book Antiqua"/>
              </w:rPr>
              <w:t xml:space="preserve"> 10282481</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rPr>
            </w:pPr>
            <w:r w:rsidRPr="005E3725">
              <w:rPr>
                <w:rFonts w:ascii="Book Antiqua" w:hAnsi="Book Antiqua" w:cstheme="majorBidi"/>
                <w:b/>
              </w:rPr>
              <w:t xml:space="preserve">(iii)  </w:t>
            </w:r>
            <w:r w:rsidRPr="005E3725">
              <w:rPr>
                <w:rFonts w:ascii="Book Antiqua" w:hAnsi="Book Antiqua"/>
                <w:b/>
              </w:rPr>
              <w:t>Versant Sample Preparation 1.2 Box 1of 2</w:t>
            </w:r>
          </w:p>
          <w:p w:rsidR="007A68E5" w:rsidRPr="005E3725" w:rsidRDefault="007A68E5" w:rsidP="00146382">
            <w:pPr>
              <w:rPr>
                <w:rFonts w:ascii="Book Antiqua" w:hAnsi="Book Antiqua" w:cstheme="majorBidi"/>
                <w:b/>
              </w:rPr>
            </w:pPr>
            <w:r w:rsidRPr="005E3725">
              <w:rPr>
                <w:rFonts w:ascii="Book Antiqua" w:hAnsi="Book Antiqua" w:cstheme="majorBidi"/>
                <w:b/>
              </w:rPr>
              <w:t>Class D</w:t>
            </w:r>
          </w:p>
          <w:p w:rsidR="007A68E5" w:rsidRPr="005E3725" w:rsidRDefault="007A68E5" w:rsidP="00146382">
            <w:pPr>
              <w:rPr>
                <w:rFonts w:ascii="Book Antiqua" w:hAnsi="Book Antiqua" w:cstheme="majorBidi"/>
                <w:b/>
              </w:rPr>
            </w:pPr>
            <w:r w:rsidRPr="005E3725">
              <w:rPr>
                <w:rFonts w:ascii="Book Antiqua" w:hAnsi="Book Antiqua" w:cstheme="majorBidi"/>
                <w:b/>
              </w:rPr>
              <w:t>Shelf Life: 25 Months</w:t>
            </w:r>
          </w:p>
          <w:p w:rsidR="007A68E5" w:rsidRPr="005E3725" w:rsidRDefault="007A68E5" w:rsidP="00146382">
            <w:pPr>
              <w:rPr>
                <w:rFonts w:ascii="Book Antiqua" w:hAnsi="Book Antiqua" w:cstheme="majorBidi"/>
                <w:b/>
              </w:rPr>
            </w:pPr>
            <w:r w:rsidRPr="005E3725">
              <w:rPr>
                <w:rFonts w:ascii="Book Antiqua" w:hAnsi="Book Antiqua" w:cstheme="majorBidi"/>
                <w:b/>
              </w:rPr>
              <w:t>SMN:</w:t>
            </w:r>
            <w:r w:rsidRPr="005E3725">
              <w:rPr>
                <w:rFonts w:ascii="Book Antiqua" w:hAnsi="Book Antiqua"/>
                <w:b/>
              </w:rPr>
              <w:t xml:space="preserve"> 10629800</w:t>
            </w:r>
          </w:p>
          <w:p w:rsidR="007A68E5" w:rsidRPr="005E3725" w:rsidRDefault="007A68E5" w:rsidP="00146382">
            <w:pPr>
              <w:rPr>
                <w:rFonts w:ascii="Book Antiqua" w:hAnsi="Book Antiqua" w:cstheme="majorBidi"/>
                <w:b/>
              </w:rPr>
            </w:pPr>
          </w:p>
          <w:p w:rsidR="007A68E5" w:rsidRPr="005E3725" w:rsidRDefault="007A68E5" w:rsidP="00146382">
            <w:pPr>
              <w:rPr>
                <w:rFonts w:ascii="Book Antiqua" w:hAnsi="Book Antiqua" w:cstheme="majorBidi"/>
                <w:b/>
              </w:rPr>
            </w:pPr>
            <w:r w:rsidRPr="005E3725">
              <w:rPr>
                <w:rFonts w:ascii="Book Antiqua" w:hAnsi="Book Antiqua" w:cstheme="majorBidi"/>
                <w:b/>
              </w:rPr>
              <w:t xml:space="preserve">(iv) </w:t>
            </w:r>
            <w:r w:rsidRPr="005E3725">
              <w:rPr>
                <w:rFonts w:ascii="Book Antiqua" w:hAnsi="Book Antiqua"/>
                <w:b/>
              </w:rPr>
              <w:t>Versant Sample Preparation 1.2 Box 2 of 2</w:t>
            </w:r>
          </w:p>
          <w:p w:rsidR="007A68E5" w:rsidRPr="005E3725" w:rsidRDefault="007A68E5" w:rsidP="00146382">
            <w:pPr>
              <w:rPr>
                <w:rFonts w:ascii="Book Antiqua" w:hAnsi="Book Antiqua" w:cstheme="majorBidi"/>
                <w:b/>
              </w:rPr>
            </w:pPr>
            <w:r w:rsidRPr="005E3725">
              <w:rPr>
                <w:rFonts w:ascii="Book Antiqua" w:hAnsi="Book Antiqua" w:cstheme="majorBidi"/>
                <w:b/>
              </w:rPr>
              <w:t>Class D</w:t>
            </w:r>
          </w:p>
          <w:p w:rsidR="007A68E5" w:rsidRPr="005E3725" w:rsidRDefault="007A68E5" w:rsidP="00146382">
            <w:pPr>
              <w:rPr>
                <w:rFonts w:ascii="Book Antiqua" w:hAnsi="Book Antiqua" w:cstheme="majorBidi"/>
                <w:b/>
              </w:rPr>
            </w:pPr>
            <w:r w:rsidRPr="005E3725">
              <w:rPr>
                <w:rFonts w:ascii="Book Antiqua" w:hAnsi="Book Antiqua" w:cstheme="majorBidi"/>
                <w:b/>
              </w:rPr>
              <w:t>Shelf Life: 25 Months</w:t>
            </w:r>
          </w:p>
          <w:p w:rsidR="007A68E5" w:rsidRPr="005E3725" w:rsidRDefault="007A68E5" w:rsidP="00146382">
            <w:pPr>
              <w:rPr>
                <w:rFonts w:ascii="Book Antiqua" w:hAnsi="Book Antiqua" w:cstheme="majorBidi"/>
                <w:b/>
              </w:rPr>
            </w:pPr>
            <w:r w:rsidRPr="005E3725">
              <w:rPr>
                <w:rFonts w:ascii="Book Antiqua" w:hAnsi="Book Antiqua" w:cstheme="majorBidi"/>
                <w:b/>
              </w:rPr>
              <w:t>SMN:</w:t>
            </w:r>
            <w:r w:rsidRPr="005E3725">
              <w:rPr>
                <w:rFonts w:ascii="Book Antiqua" w:hAnsi="Book Antiqua"/>
                <w:b/>
              </w:rPr>
              <w:t xml:space="preserve"> 10629801</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jc w:val="both"/>
              <w:rPr>
                <w:rFonts w:ascii="Book Antiqua" w:hAnsi="Book Antiqua"/>
              </w:rPr>
            </w:pPr>
            <w:r w:rsidRPr="005E3725">
              <w:rPr>
                <w:rFonts w:ascii="Book Antiqua" w:hAnsi="Book Antiqua"/>
              </w:rPr>
              <w:t>Hepatitis B Virus (HBV) DNA Assay</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Siemens Healthcare Diagnostics Inc, 511 Benedict Avenue, Tarrytown, NY, 10591,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Authorized Representative:</w:t>
            </w:r>
          </w:p>
          <w:p w:rsidR="007A68E5" w:rsidRPr="005E3725" w:rsidRDefault="007A68E5" w:rsidP="00146382">
            <w:pPr>
              <w:rPr>
                <w:rFonts w:ascii="Book Antiqua" w:hAnsi="Book Antiqua" w:cstheme="majorBidi"/>
              </w:rPr>
            </w:pPr>
            <w:r w:rsidRPr="005E3725">
              <w:rPr>
                <w:rFonts w:ascii="Book Antiqua" w:hAnsi="Book Antiqua" w:cstheme="majorBidi"/>
              </w:rPr>
              <w:t>M/s Siemens Healthcare Diagnostics Limited, Sir William Siemens Square, Frimley, Camberley, Surrey, GU16 8QD, UK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UK Issuance Date</w:t>
            </w:r>
          </w:p>
          <w:p w:rsidR="007A68E5" w:rsidRPr="005E3725" w:rsidRDefault="007A68E5" w:rsidP="00146382">
            <w:pPr>
              <w:rPr>
                <w:rFonts w:ascii="Book Antiqua" w:hAnsi="Book Antiqua" w:cstheme="majorBidi"/>
              </w:rPr>
            </w:pPr>
            <w:r w:rsidRPr="005E3725">
              <w:rPr>
                <w:rFonts w:ascii="Book Antiqua" w:hAnsi="Book Antiqua" w:cstheme="majorBidi"/>
              </w:rPr>
              <w:t>27-04-2017)</w:t>
            </w:r>
          </w:p>
          <w:p w:rsidR="007A68E5" w:rsidRPr="005E3725" w:rsidRDefault="007A68E5" w:rsidP="00146382">
            <w:pPr>
              <w:rPr>
                <w:rFonts w:ascii="Book Antiqua" w:hAnsi="Book Antiqua" w:cstheme="majorBidi"/>
              </w:rPr>
            </w:pPr>
            <w:r w:rsidRPr="005E3725">
              <w:rPr>
                <w:rFonts w:ascii="Book Antiqua" w:hAnsi="Book Antiqua" w:cstheme="majorBidi"/>
              </w:rPr>
              <w:t xml:space="preserve">Fee </w:t>
            </w:r>
            <w:r w:rsidRPr="005E3725">
              <w:rPr>
                <w:rFonts w:ascii="Book Antiqua" w:hAnsi="Book Antiqua" w:cstheme="majorBidi"/>
                <w:bCs/>
              </w:rPr>
              <w:t xml:space="preserve"> Rs.50,000/-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rPr>
              <w:t>Atellica IM aHCV</w:t>
            </w:r>
            <w:r w:rsidRPr="005E3725">
              <w:rPr>
                <w:rFonts w:ascii="Book Antiqua" w:hAnsi="Book Antiqua" w:cstheme="majorBidi"/>
              </w:rPr>
              <w:t xml:space="preserve"> Kit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(i)</w:t>
            </w:r>
            <w:r w:rsidRPr="005E3725">
              <w:rPr>
                <w:rFonts w:ascii="Book Antiqua" w:hAnsi="Book Antiqua"/>
              </w:rPr>
              <w:t xml:space="preserve"> Atellica IM  Hepatitis C (aHCV)</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12 Months</w:t>
            </w:r>
          </w:p>
          <w:p w:rsidR="007A68E5" w:rsidRPr="005E3725" w:rsidRDefault="007A68E5" w:rsidP="00146382">
            <w:pPr>
              <w:rPr>
                <w:rFonts w:ascii="Book Antiqua" w:hAnsi="Book Antiqua" w:cstheme="majorBidi"/>
              </w:rPr>
            </w:pPr>
            <w:r w:rsidRPr="005E3725">
              <w:rPr>
                <w:rFonts w:ascii="Book Antiqua" w:hAnsi="Book Antiqua" w:cstheme="majorBidi"/>
              </w:rPr>
              <w:t>SMN:</w:t>
            </w:r>
            <w:r w:rsidRPr="005E3725">
              <w:rPr>
                <w:rFonts w:ascii="Book Antiqua" w:hAnsi="Book Antiqua"/>
              </w:rPr>
              <w:t>10995456</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rPr>
            </w:pPr>
            <w:r w:rsidRPr="005E3725">
              <w:rPr>
                <w:rFonts w:ascii="Book Antiqua" w:hAnsi="Book Antiqua" w:cstheme="majorBidi"/>
              </w:rPr>
              <w:t xml:space="preserve">(ii) </w:t>
            </w:r>
            <w:r w:rsidRPr="005E3725">
              <w:rPr>
                <w:rFonts w:ascii="Book Antiqua" w:hAnsi="Book Antiqua"/>
              </w:rPr>
              <w:t>Atellica IM  Hepatitis C (aHCV) Quality Control (aHCV QC)</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12 Months</w:t>
            </w:r>
          </w:p>
          <w:p w:rsidR="007A68E5" w:rsidRPr="005E3725" w:rsidRDefault="007A68E5" w:rsidP="00146382">
            <w:pPr>
              <w:rPr>
                <w:rFonts w:ascii="Book Antiqua" w:hAnsi="Book Antiqua" w:cstheme="majorBidi"/>
              </w:rPr>
            </w:pPr>
            <w:r w:rsidRPr="005E3725">
              <w:rPr>
                <w:rFonts w:ascii="Book Antiqua" w:hAnsi="Book Antiqua" w:cstheme="majorBidi"/>
              </w:rPr>
              <w:t>SMN:</w:t>
            </w:r>
            <w:r w:rsidRPr="005E3725">
              <w:rPr>
                <w:rFonts w:ascii="Book Antiqua" w:hAnsi="Book Antiqua"/>
              </w:rPr>
              <w:t>10995457</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jc w:val="both"/>
              <w:rPr>
                <w:rFonts w:ascii="Book Antiqua" w:hAnsi="Book Antiqua"/>
                <w:b/>
              </w:rPr>
            </w:pPr>
            <w:r w:rsidRPr="005E3725">
              <w:rPr>
                <w:rFonts w:ascii="Book Antiqua" w:hAnsi="Book Antiqua"/>
              </w:rPr>
              <w:t>The assay is an in vitro diagnostic immunoassay for the qualitative determination of immunoglobulin G (IgG) antibodies to hepatitis C virus (HCV) in human serum or plasma</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Siemens Healthcare Diagnostics Inc, 511 Benedict Avenue, Tarrytown, NY, 10591,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Authorized Representative:</w:t>
            </w:r>
          </w:p>
          <w:p w:rsidR="007A68E5" w:rsidRPr="005E3725" w:rsidRDefault="007A68E5" w:rsidP="00146382">
            <w:pPr>
              <w:rPr>
                <w:rFonts w:ascii="Book Antiqua" w:hAnsi="Book Antiqua" w:cstheme="majorBidi"/>
              </w:rPr>
            </w:pPr>
            <w:r w:rsidRPr="005E3725">
              <w:rPr>
                <w:rFonts w:ascii="Book Antiqua" w:hAnsi="Book Antiqua" w:cstheme="majorBidi"/>
              </w:rPr>
              <w:t>M/s Siemens Healthcare Diagnostics Limited, Sir William Siemens Square, Frimley, Camberley, Surrey, GU16 8QD, UK</w:t>
            </w:r>
          </w:p>
          <w:p w:rsidR="007A68E5" w:rsidRPr="005E3725" w:rsidRDefault="007A68E5" w:rsidP="00146382">
            <w:pPr>
              <w:rPr>
                <w:rFonts w:ascii="Book Antiqua" w:hAnsi="Book Antiqua" w:cstheme="majorBidi"/>
              </w:rPr>
            </w:pPr>
          </w:p>
          <w:p w:rsidR="007A68E5" w:rsidRPr="005E3725" w:rsidRDefault="007A68E5" w:rsidP="00B51529">
            <w:pPr>
              <w:rPr>
                <w:rFonts w:ascii="Book Antiqua" w:hAnsi="Book Antiqua" w:cstheme="majorBidi"/>
                <w:lang w:val="sv-SE"/>
              </w:rPr>
            </w:pPr>
            <w:r w:rsidRPr="005E3725">
              <w:rPr>
                <w:rFonts w:ascii="Book Antiqua" w:hAnsi="Book Antiqua" w:cstheme="majorBidi"/>
                <w:lang w:val="sv-SE"/>
              </w:rPr>
              <w:t>(FSC UK Valid Till 31-12-2020)</w:t>
            </w:r>
          </w:p>
          <w:p w:rsidR="007A68E5" w:rsidRPr="005E3725" w:rsidRDefault="007A68E5" w:rsidP="00146382">
            <w:pPr>
              <w:rPr>
                <w:rFonts w:ascii="Book Antiqua" w:hAnsi="Book Antiqua" w:cstheme="majorBidi"/>
                <w:b/>
                <w:bCs/>
                <w:lang w:val="sv-SE"/>
              </w:rPr>
            </w:pPr>
            <w:r w:rsidRPr="005E3725">
              <w:rPr>
                <w:rFonts w:ascii="Book Antiqua" w:hAnsi="Book Antiqua" w:cstheme="majorBidi"/>
                <w:lang w:val="sv-SE"/>
              </w:rPr>
              <w:t xml:space="preserve">Fee </w:t>
            </w:r>
            <w:r w:rsidRPr="005E3725">
              <w:rPr>
                <w:rFonts w:ascii="Book Antiqua" w:hAnsi="Book Antiqua" w:cstheme="majorBidi"/>
                <w:bCs/>
                <w:lang w:val="sv-SE"/>
              </w:rPr>
              <w:t xml:space="preserve"> Rs.50,000/-</w:t>
            </w:r>
          </w:p>
        </w:tc>
        <w:tc>
          <w:tcPr>
            <w:tcW w:w="2977" w:type="dxa"/>
            <w:gridSpan w:val="5"/>
            <w:shd w:val="clear" w:color="auto" w:fill="auto"/>
          </w:tcPr>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Versant HCV RNA 1.0 Kit</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(i)</w:t>
            </w:r>
            <w:r w:rsidRPr="005E3725">
              <w:rPr>
                <w:rFonts w:ascii="Book Antiqua" w:hAnsi="Book Antiqua"/>
                <w:lang w:val="sv-SE"/>
              </w:rPr>
              <w:t xml:space="preserve"> Versant HCV RNA 1.0 Assay (kPCR) Box 1 of 2</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25 Months</w:t>
            </w:r>
          </w:p>
          <w:p w:rsidR="007A68E5" w:rsidRPr="005E3725" w:rsidRDefault="007A68E5" w:rsidP="00146382">
            <w:pPr>
              <w:rPr>
                <w:rFonts w:ascii="Book Antiqua" w:hAnsi="Book Antiqua" w:cstheme="majorBidi"/>
              </w:rPr>
            </w:pPr>
            <w:r w:rsidRPr="005E3725">
              <w:rPr>
                <w:rFonts w:ascii="Book Antiqua" w:hAnsi="Book Antiqua" w:cstheme="majorBidi"/>
              </w:rPr>
              <w:t xml:space="preserve">SMN:10469013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(ii) </w:t>
            </w:r>
            <w:r w:rsidRPr="005E3725">
              <w:rPr>
                <w:rFonts w:ascii="Book Antiqua" w:hAnsi="Book Antiqua"/>
              </w:rPr>
              <w:t>Versant HCV RNA 1.0 Assay (kPCR) Box 2 of 2</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25 Months</w:t>
            </w:r>
          </w:p>
          <w:p w:rsidR="007A68E5" w:rsidRPr="005E3725" w:rsidRDefault="007A68E5" w:rsidP="00146382">
            <w:pPr>
              <w:rPr>
                <w:rFonts w:ascii="Book Antiqua" w:hAnsi="Book Antiqua" w:cstheme="majorBidi"/>
              </w:rPr>
            </w:pPr>
            <w:r w:rsidRPr="005E3725">
              <w:rPr>
                <w:rFonts w:ascii="Book Antiqua" w:hAnsi="Book Antiqua" w:cstheme="majorBidi"/>
              </w:rPr>
              <w:t>SMN:10469014</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(iii)  </w:t>
            </w:r>
            <w:r w:rsidRPr="005E3725">
              <w:rPr>
                <w:rFonts w:ascii="Book Antiqua" w:hAnsi="Book Antiqua"/>
              </w:rPr>
              <w:t>Versant Sample Preparation 1.0 Reagents Box 1 of 2</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25 Months</w:t>
            </w:r>
          </w:p>
          <w:p w:rsidR="007A68E5" w:rsidRPr="005E3725" w:rsidRDefault="007A68E5" w:rsidP="00146382">
            <w:pPr>
              <w:rPr>
                <w:rFonts w:ascii="Book Antiqua" w:hAnsi="Book Antiqua" w:cstheme="majorBidi"/>
              </w:rPr>
            </w:pPr>
            <w:r w:rsidRPr="005E3725">
              <w:rPr>
                <w:rFonts w:ascii="Book Antiqua" w:hAnsi="Book Antiqua" w:cstheme="majorBidi"/>
              </w:rPr>
              <w:t>SMN:10286026</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(iv) </w:t>
            </w:r>
            <w:r w:rsidRPr="005E3725">
              <w:rPr>
                <w:rFonts w:ascii="Book Antiqua" w:hAnsi="Book Antiqua"/>
              </w:rPr>
              <w:t>Versant Sample Preparation 1.0 Reagents Box 2 of 2</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25 Months</w:t>
            </w:r>
          </w:p>
          <w:p w:rsidR="007A68E5" w:rsidRPr="005E3725" w:rsidRDefault="007A68E5" w:rsidP="00146382">
            <w:pPr>
              <w:rPr>
                <w:rFonts w:ascii="Book Antiqua" w:hAnsi="Book Antiqua" w:cstheme="majorBidi"/>
              </w:rPr>
            </w:pPr>
            <w:r w:rsidRPr="005E3725">
              <w:rPr>
                <w:rFonts w:ascii="Book Antiqua" w:hAnsi="Book Antiqua" w:cstheme="majorBidi"/>
              </w:rPr>
              <w:t>SMN:10286027</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rPr>
            </w:pPr>
            <w:r w:rsidRPr="005E3725">
              <w:rPr>
                <w:rFonts w:ascii="Book Antiqua" w:hAnsi="Book Antiqua"/>
              </w:rPr>
              <w:t>The assay for the quantitation of Hepatitis C virus (HCV) RNA in serum and plasma of HCV-infected individuals</w:t>
            </w:r>
          </w:p>
          <w:p w:rsidR="007A68E5" w:rsidRPr="005E3725" w:rsidRDefault="007A68E5" w:rsidP="00146382">
            <w:pPr>
              <w:rPr>
                <w:rFonts w:ascii="Book Antiqua" w:hAnsi="Book Antiqua" w:cstheme="majorBidi"/>
              </w:rPr>
            </w:pP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457B35">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Siemens Healthcare Diagnostics Inc, 511 Benedict Avenue, Tarrytown, NY, 10591, USA</w:t>
            </w:r>
          </w:p>
          <w:p w:rsidR="007A68E5" w:rsidRPr="005E3725" w:rsidRDefault="007A68E5" w:rsidP="00457B35">
            <w:pPr>
              <w:rPr>
                <w:rFonts w:ascii="Book Antiqua" w:hAnsi="Book Antiqua" w:cstheme="majorBidi"/>
              </w:rPr>
            </w:pPr>
          </w:p>
          <w:p w:rsidR="007A68E5" w:rsidRPr="005E3725" w:rsidRDefault="007A68E5" w:rsidP="00457B35">
            <w:pPr>
              <w:rPr>
                <w:rFonts w:ascii="Book Antiqua" w:hAnsi="Book Antiqua" w:cstheme="majorBidi"/>
                <w:b/>
                <w:bCs/>
              </w:rPr>
            </w:pPr>
            <w:r w:rsidRPr="005E3725">
              <w:rPr>
                <w:rFonts w:ascii="Book Antiqua" w:hAnsi="Book Antiqua" w:cstheme="majorBidi"/>
                <w:b/>
                <w:bCs/>
              </w:rPr>
              <w:t>Authorized Representative:</w:t>
            </w:r>
          </w:p>
          <w:p w:rsidR="007A68E5" w:rsidRPr="005E3725" w:rsidRDefault="007A68E5" w:rsidP="00457B35">
            <w:pPr>
              <w:rPr>
                <w:rFonts w:ascii="Book Antiqua" w:hAnsi="Book Antiqua" w:cstheme="majorBidi"/>
              </w:rPr>
            </w:pPr>
            <w:r w:rsidRPr="005E3725">
              <w:rPr>
                <w:rFonts w:ascii="Book Antiqua" w:hAnsi="Book Antiqua" w:cstheme="majorBidi"/>
              </w:rPr>
              <w:t>M/s Siemens Healthcare Diagnostics Limited, Sir William Siemens Square, Frimley, Camberley, Surrey, GU16 8QD, UK</w:t>
            </w:r>
          </w:p>
          <w:p w:rsidR="007A68E5" w:rsidRPr="005E3725" w:rsidRDefault="007A68E5" w:rsidP="00457B35">
            <w:pPr>
              <w:rPr>
                <w:rFonts w:ascii="Book Antiqua" w:hAnsi="Book Antiqua" w:cstheme="majorBidi"/>
              </w:rPr>
            </w:pPr>
          </w:p>
          <w:p w:rsidR="007A68E5" w:rsidRPr="005E3725" w:rsidRDefault="007A68E5" w:rsidP="00CF02F7">
            <w:pPr>
              <w:rPr>
                <w:rFonts w:ascii="Book Antiqua" w:hAnsi="Book Antiqua" w:cstheme="majorBidi"/>
                <w:b/>
                <w:bCs/>
              </w:rPr>
            </w:pPr>
            <w:r w:rsidRPr="005E3725">
              <w:rPr>
                <w:rFonts w:ascii="Book Antiqua" w:hAnsi="Book Antiqua" w:cstheme="majorBidi"/>
              </w:rPr>
              <w:t>(FSC UK Valid Till 31-12-2020)</w:t>
            </w:r>
          </w:p>
        </w:tc>
        <w:tc>
          <w:tcPr>
            <w:tcW w:w="2977" w:type="dxa"/>
            <w:gridSpan w:val="5"/>
            <w:shd w:val="clear" w:color="auto" w:fill="auto"/>
          </w:tcPr>
          <w:p w:rsidR="007A68E5" w:rsidRPr="005E3725" w:rsidRDefault="007A68E5" w:rsidP="00457B35">
            <w:pPr>
              <w:rPr>
                <w:rFonts w:ascii="Book Antiqua" w:hAnsi="Book Antiqua" w:cstheme="majorBidi"/>
              </w:rPr>
            </w:pPr>
            <w:r w:rsidRPr="005E3725">
              <w:rPr>
                <w:rFonts w:ascii="Book Antiqua" w:hAnsi="Book Antiqua" w:cstheme="majorBidi"/>
              </w:rPr>
              <w:t>ADVIA Centaur HBsAg Conformity</w:t>
            </w:r>
          </w:p>
          <w:p w:rsidR="007A68E5" w:rsidRPr="005E3725" w:rsidRDefault="007A68E5" w:rsidP="00457B35">
            <w:pPr>
              <w:rPr>
                <w:rFonts w:ascii="Book Antiqua" w:hAnsi="Book Antiqua" w:cstheme="majorBidi"/>
              </w:rPr>
            </w:pPr>
          </w:p>
          <w:p w:rsidR="007A68E5" w:rsidRPr="005E3725" w:rsidRDefault="007A68E5" w:rsidP="00457B35">
            <w:pPr>
              <w:rPr>
                <w:rFonts w:ascii="Book Antiqua" w:hAnsi="Book Antiqua" w:cstheme="majorBidi"/>
              </w:rPr>
            </w:pPr>
            <w:r w:rsidRPr="005E3725">
              <w:rPr>
                <w:rFonts w:ascii="Book Antiqua" w:hAnsi="Book Antiqua" w:cstheme="majorBidi"/>
              </w:rPr>
              <w:t>Class D</w:t>
            </w:r>
          </w:p>
          <w:p w:rsidR="007A68E5" w:rsidRPr="005E3725" w:rsidRDefault="007A68E5" w:rsidP="00457B35">
            <w:pPr>
              <w:rPr>
                <w:rFonts w:ascii="Book Antiqua" w:hAnsi="Book Antiqua" w:cstheme="majorBidi"/>
              </w:rPr>
            </w:pPr>
          </w:p>
          <w:p w:rsidR="007A68E5" w:rsidRPr="005E3725" w:rsidRDefault="007A68E5" w:rsidP="00457B35">
            <w:pPr>
              <w:rPr>
                <w:rFonts w:ascii="Book Antiqua" w:hAnsi="Book Antiqua" w:cstheme="majorBidi"/>
              </w:rPr>
            </w:pPr>
            <w:r w:rsidRPr="005E3725">
              <w:rPr>
                <w:rFonts w:ascii="Book Antiqua" w:hAnsi="Book Antiqua" w:cstheme="majorBidi"/>
              </w:rPr>
              <w:t>Shelf Life: 24 Months</w:t>
            </w:r>
          </w:p>
          <w:p w:rsidR="007A68E5" w:rsidRPr="005E3725" w:rsidRDefault="007A68E5" w:rsidP="00457B35">
            <w:pPr>
              <w:rPr>
                <w:rFonts w:ascii="Book Antiqua" w:hAnsi="Book Antiqua" w:cstheme="majorBidi"/>
              </w:rPr>
            </w:pPr>
          </w:p>
          <w:p w:rsidR="007A68E5" w:rsidRPr="005E3725" w:rsidRDefault="007A68E5" w:rsidP="00457B35">
            <w:pPr>
              <w:rPr>
                <w:rFonts w:ascii="Book Antiqua" w:hAnsi="Book Antiqua" w:cstheme="majorBidi"/>
              </w:rPr>
            </w:pPr>
            <w:r w:rsidRPr="005E3725">
              <w:rPr>
                <w:rFonts w:ascii="Book Antiqua" w:hAnsi="Book Antiqua" w:cstheme="majorBidi"/>
              </w:rPr>
              <w:t>SMN: 10309058</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rPr>
            </w:pPr>
            <w:r w:rsidRPr="005E3725">
              <w:rPr>
                <w:rFonts w:ascii="Book Antiqua" w:hAnsi="Book Antiqua" w:cstheme="majorBidi"/>
              </w:rPr>
              <w:t>Hepatitis B Surface Antigen (HBsII) Conformity Assay</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3A1BF4">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Siemens Healthcare Diagnostics Inc, 511 Benedict Avenue, Tarrytown, NY, 10591, USA</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b/>
                <w:bCs/>
              </w:rPr>
            </w:pPr>
            <w:r w:rsidRPr="005E3725">
              <w:rPr>
                <w:rFonts w:ascii="Book Antiqua" w:hAnsi="Book Antiqua" w:cstheme="majorBidi"/>
                <w:b/>
                <w:bCs/>
              </w:rPr>
              <w:t>Authorized Representative:</w:t>
            </w:r>
          </w:p>
          <w:p w:rsidR="007A68E5" w:rsidRPr="005E3725" w:rsidRDefault="007A68E5" w:rsidP="003A1BF4">
            <w:pPr>
              <w:rPr>
                <w:rFonts w:ascii="Book Antiqua" w:hAnsi="Book Antiqua" w:cstheme="majorBidi"/>
              </w:rPr>
            </w:pPr>
            <w:r w:rsidRPr="005E3725">
              <w:rPr>
                <w:rFonts w:ascii="Book Antiqua" w:hAnsi="Book Antiqua" w:cstheme="majorBidi"/>
              </w:rPr>
              <w:t>M/s Siemens Healthcare Diagnostics Limited, Sir William Siemens Square, Frimley, Camberley, Surrey, GU16 8QD, UK</w:t>
            </w:r>
          </w:p>
          <w:p w:rsidR="007A68E5" w:rsidRPr="005E3725" w:rsidRDefault="007A68E5" w:rsidP="003A1BF4">
            <w:pPr>
              <w:rPr>
                <w:rFonts w:ascii="Book Antiqua" w:hAnsi="Book Antiqua" w:cstheme="majorBidi"/>
              </w:rPr>
            </w:pPr>
          </w:p>
          <w:p w:rsidR="007A68E5" w:rsidRPr="005E3725" w:rsidRDefault="007A68E5" w:rsidP="00B51529">
            <w:pPr>
              <w:rPr>
                <w:rFonts w:ascii="Book Antiqua" w:hAnsi="Book Antiqua" w:cstheme="majorBidi"/>
                <w:b/>
                <w:bCs/>
              </w:rPr>
            </w:pPr>
            <w:r w:rsidRPr="005E3725">
              <w:rPr>
                <w:rFonts w:ascii="Book Antiqua" w:hAnsi="Book Antiqua" w:cstheme="majorBidi"/>
              </w:rPr>
              <w:t>(FSC UK Valid Till 31-12-2020)</w:t>
            </w:r>
          </w:p>
        </w:tc>
        <w:tc>
          <w:tcPr>
            <w:tcW w:w="2977" w:type="dxa"/>
            <w:gridSpan w:val="5"/>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rPr>
              <w:t>Atellica IM HBs II Conformity</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Class D</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Shelf Life: 24 Months</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SMN: 10995603</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p>
        </w:tc>
        <w:tc>
          <w:tcPr>
            <w:tcW w:w="1627" w:type="dxa"/>
            <w:gridSpan w:val="3"/>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rPr>
              <w:t>Hepatitis B Surface Antigen (HBsII) Conformity Assay</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Sakuf Trading, 2</w:t>
            </w:r>
            <w:r w:rsidRPr="005E3725">
              <w:rPr>
                <w:rFonts w:ascii="Book Antiqua" w:hAnsi="Book Antiqua" w:cstheme="majorBidi"/>
                <w:vertAlign w:val="superscript"/>
              </w:rPr>
              <w:t>nd</w:t>
            </w:r>
            <w:r w:rsidRPr="005E3725">
              <w:rPr>
                <w:rFonts w:ascii="Book Antiqua" w:hAnsi="Book Antiqua" w:cstheme="majorBidi"/>
              </w:rPr>
              <w:t xml:space="preserve"> Floor, G-34, Phase-I, Commercial Area, DHA, Lahore</w:t>
            </w:r>
          </w:p>
          <w:p w:rsidR="007A68E5" w:rsidRPr="005E3725" w:rsidRDefault="007A68E5" w:rsidP="00146382">
            <w:pPr>
              <w:rPr>
                <w:rFonts w:ascii="Book Antiqua" w:hAnsi="Book Antiqua" w:cstheme="majorBidi"/>
              </w:rPr>
            </w:pPr>
            <w:r w:rsidRPr="005E3725">
              <w:rPr>
                <w:rFonts w:ascii="Book Antiqua" w:hAnsi="Book Antiqua" w:cstheme="majorBidi"/>
              </w:rPr>
              <w:t>(ELI-00126)</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BALT Extrusion, 10 rue de la Croix-Vigneron, 95160 Montmorency, France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France Issuance Date</w:t>
            </w:r>
          </w:p>
          <w:p w:rsidR="007A68E5" w:rsidRPr="005E3725" w:rsidRDefault="007A68E5" w:rsidP="00146382">
            <w:pPr>
              <w:rPr>
                <w:rFonts w:ascii="Book Antiqua" w:hAnsi="Book Antiqua" w:cstheme="majorBidi"/>
              </w:rPr>
            </w:pPr>
            <w:r w:rsidRPr="005E3725">
              <w:rPr>
                <w:rFonts w:ascii="Book Antiqua" w:hAnsi="Book Antiqua" w:cstheme="majorBidi"/>
              </w:rPr>
              <w:t>26-06-2018)</w:t>
            </w:r>
          </w:p>
          <w:p w:rsidR="007A68E5" w:rsidRPr="005E3725" w:rsidRDefault="007A68E5" w:rsidP="00146382">
            <w:pPr>
              <w:rPr>
                <w:rFonts w:ascii="Book Antiqua" w:hAnsi="Book Antiqua" w:cstheme="majorBidi"/>
                <w:b/>
                <w:bCs/>
              </w:rPr>
            </w:pPr>
            <w:r w:rsidRPr="005E3725">
              <w:rPr>
                <w:rFonts w:ascii="Book Antiqua" w:hAnsi="Book Antiqua" w:cstheme="majorBidi"/>
              </w:rPr>
              <w:t xml:space="preserve">Fee </w:t>
            </w:r>
            <w:r w:rsidRPr="005E3725">
              <w:rPr>
                <w:rFonts w:ascii="Book Antiqua" w:hAnsi="Book Antiqua" w:cstheme="majorBidi"/>
                <w:bCs/>
              </w:rPr>
              <w:t xml:space="preserve"> Rs.50,000/-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Sonic (Selective and Hyperselective Catheters)</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18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rPr>
              <w:t>SONIC1,2F15 - SONIC1,2F25 - SONIC1,2F25.190 - SONIC1,2F35 - SONIC1,2F15SG - SONIC1,2F25SG - SONIC1,2F25.190SG - SONIC1,2F35SG - SONIC1,5F15 - SONIC1,5F25 - SONIC1,5F35 - SONIC1,5F45 - SONIC1,5F25 - SONIC1,5F15SG - SONIC1,5F25SG - SONIC1,5F35SG - SONIC1,5F45SG.</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Selective and Hyperselective Catheters</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Boston Scientific Corporation</w:t>
            </w:r>
          </w:p>
          <w:p w:rsidR="007A68E5" w:rsidRPr="005E3725" w:rsidRDefault="007A68E5" w:rsidP="00146382">
            <w:pPr>
              <w:rPr>
                <w:rFonts w:ascii="Book Antiqua" w:hAnsi="Book Antiqua" w:cstheme="majorBidi"/>
              </w:rPr>
            </w:pPr>
            <w:r w:rsidRPr="005E3725">
              <w:rPr>
                <w:rFonts w:ascii="Book Antiqua" w:hAnsi="Book Antiqua" w:cstheme="majorBidi"/>
              </w:rPr>
              <w:t>300, Boston Scientific Way, Marlborough, MA 01752 USA</w:t>
            </w:r>
          </w:p>
          <w:p w:rsidR="007A68E5" w:rsidRPr="005E3725" w:rsidRDefault="007A68E5" w:rsidP="00146382">
            <w:pPr>
              <w:rPr>
                <w:rFonts w:ascii="Book Antiqua" w:hAnsi="Book Antiqua" w:cstheme="majorBidi"/>
                <w:b/>
                <w:bCs/>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 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Two Scimed Place Maple Grove, MN 55311,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USFDA Valid Till</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08-05-2020)</w:t>
            </w:r>
          </w:p>
          <w:p w:rsidR="007A68E5" w:rsidRPr="005E3725" w:rsidRDefault="007A68E5" w:rsidP="00146382">
            <w:pPr>
              <w:rPr>
                <w:rFonts w:ascii="Book Antiqua" w:hAnsi="Book Antiqua" w:cstheme="majorBidi"/>
                <w:b/>
                <w:bCs/>
                <w:lang w:val="sv-SE"/>
              </w:rPr>
            </w:pPr>
            <w:r w:rsidRPr="005E3725">
              <w:rPr>
                <w:rFonts w:ascii="Book Antiqua" w:hAnsi="Book Antiqua" w:cstheme="majorBidi"/>
                <w:lang w:val="sv-SE"/>
              </w:rPr>
              <w:t xml:space="preserve">Fee </w:t>
            </w:r>
            <w:r w:rsidRPr="005E3725">
              <w:rPr>
                <w:rFonts w:ascii="Book Antiqua" w:hAnsi="Book Antiqua" w:cstheme="majorBidi"/>
                <w:bCs/>
                <w:lang w:val="sv-SE"/>
              </w:rPr>
              <w:t xml:space="preserve"> Rs.50,000/-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Comet Pressure Guidewire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9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GTIN</w:t>
            </w:r>
          </w:p>
          <w:p w:rsidR="007A68E5" w:rsidRPr="005E3725" w:rsidRDefault="007A68E5" w:rsidP="00146382">
            <w:pPr>
              <w:rPr>
                <w:rFonts w:ascii="Book Antiqua" w:hAnsi="Book Antiqua" w:cstheme="majorBidi"/>
              </w:rPr>
            </w:pPr>
            <w:r w:rsidRPr="005E3725">
              <w:rPr>
                <w:rFonts w:ascii="Book Antiqua" w:hAnsi="Book Antiqua" w:cstheme="majorBidi"/>
              </w:rPr>
              <w:t>08714729875758</w:t>
            </w:r>
          </w:p>
          <w:p w:rsidR="007A68E5" w:rsidRPr="005E3725" w:rsidRDefault="007A68E5" w:rsidP="00146382">
            <w:pPr>
              <w:rPr>
                <w:rFonts w:ascii="Book Antiqua" w:hAnsi="Book Antiqua" w:cstheme="majorBidi"/>
              </w:rPr>
            </w:pPr>
            <w:r w:rsidRPr="005E3725">
              <w:rPr>
                <w:rFonts w:ascii="Book Antiqua" w:hAnsi="Book Antiqua" w:cstheme="majorBidi"/>
              </w:rPr>
              <w:t>08714729904397</w:t>
            </w: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Intravascular Haemodynamic Monitoring System Guidewire</w:t>
            </w:r>
          </w:p>
        </w:tc>
        <w:tc>
          <w:tcPr>
            <w:tcW w:w="1667" w:type="dxa"/>
            <w:gridSpan w:val="4"/>
            <w:shd w:val="clear" w:color="auto" w:fill="auto"/>
          </w:tcPr>
          <w:p w:rsidR="007A68E5" w:rsidRPr="005E3725" w:rsidRDefault="007A68E5" w:rsidP="00394A0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 Manufacturer:</w:t>
            </w:r>
          </w:p>
          <w:p w:rsidR="007A68E5" w:rsidRPr="005E3725" w:rsidRDefault="007A68E5" w:rsidP="00146382">
            <w:pPr>
              <w:rPr>
                <w:rFonts w:ascii="Book Antiqua" w:hAnsi="Book Antiqua" w:cstheme="majorBidi"/>
              </w:rPr>
            </w:pPr>
            <w:r w:rsidRPr="005E3725">
              <w:rPr>
                <w:rFonts w:ascii="Book Antiqua" w:hAnsi="Book Antiqua" w:cstheme="majorBidi"/>
              </w:rPr>
              <w:t>M/s Hemoteq AG Adenauerstrabe 15 52146 Wurselen Germany</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Germany Issuance Date</w:t>
            </w:r>
          </w:p>
          <w:p w:rsidR="007A68E5" w:rsidRPr="005E3725" w:rsidRDefault="007A68E5" w:rsidP="00146382">
            <w:pPr>
              <w:rPr>
                <w:rFonts w:ascii="Book Antiqua" w:hAnsi="Book Antiqua" w:cstheme="majorBidi"/>
              </w:rPr>
            </w:pPr>
            <w:r w:rsidRPr="005E3725">
              <w:rPr>
                <w:rFonts w:ascii="Book Antiqua" w:hAnsi="Book Antiqua" w:cstheme="majorBidi"/>
              </w:rPr>
              <w:t>21-08-2018)</w:t>
            </w:r>
          </w:p>
          <w:p w:rsidR="007A68E5" w:rsidRPr="005E3725" w:rsidRDefault="007A68E5" w:rsidP="00146382">
            <w:pPr>
              <w:rPr>
                <w:rFonts w:ascii="Book Antiqua" w:hAnsi="Book Antiqua" w:cstheme="majorBidi"/>
                <w:b/>
                <w:bCs/>
              </w:rPr>
            </w:pPr>
            <w:r w:rsidRPr="005E3725">
              <w:rPr>
                <w:rFonts w:ascii="Book Antiqua" w:hAnsi="Book Antiqua" w:cstheme="majorBidi"/>
              </w:rPr>
              <w:t xml:space="preserve">Fee </w:t>
            </w:r>
            <w:r w:rsidRPr="005E3725">
              <w:rPr>
                <w:rFonts w:ascii="Book Antiqua" w:hAnsi="Book Antiqua" w:cstheme="majorBidi"/>
                <w:bCs/>
              </w:rPr>
              <w:t xml:space="preserve"> Rs.50,000/-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Ranger </w:t>
            </w:r>
            <w:r w:rsidRPr="005E3725">
              <w:rPr>
                <w:rFonts w:ascii="Book Antiqua" w:hAnsi="Book Antiqua" w:cstheme="majorBidi"/>
                <w:vertAlign w:val="superscript"/>
              </w:rPr>
              <w:t>TM</w:t>
            </w:r>
            <w:r w:rsidRPr="005E3725">
              <w:rPr>
                <w:rFonts w:ascii="Book Antiqua" w:hAnsi="Book Antiqua" w:cstheme="majorBidi"/>
              </w:rPr>
              <w:t xml:space="preserve"> SL Over-The-Wire Paclitaxel-Coated PTA Balloon Catheter</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20 Months</w:t>
            </w:r>
          </w:p>
          <w:p w:rsidR="007A68E5" w:rsidRPr="005E3725" w:rsidRDefault="007A68E5" w:rsidP="00146382">
            <w:pPr>
              <w:rPr>
                <w:rFonts w:ascii="Book Antiqua" w:hAnsi="Book Antiqua" w:cstheme="majorBidi"/>
              </w:rPr>
            </w:pPr>
            <w:r w:rsidRPr="005E3725">
              <w:rPr>
                <w:rFonts w:ascii="Book Antiqua" w:hAnsi="Book Antiqua" w:cstheme="majorBidi"/>
              </w:rPr>
              <w:t xml:space="preserve">(Codes and sizes as per FSC) </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Catheter, Anioplasty, Balloon Dilatation</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Boston Scientific Corporation 300, Boston Scientific Way, Marlborough, MA 01752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 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Two Scimed Place Maple Grove, MN 55311,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w:t>
            </w:r>
          </w:p>
          <w:p w:rsidR="007A68E5" w:rsidRPr="005E3725" w:rsidRDefault="007A68E5" w:rsidP="00146382">
            <w:pPr>
              <w:rPr>
                <w:rFonts w:ascii="Book Antiqua" w:hAnsi="Book Antiqua" w:cstheme="majorBidi"/>
              </w:rPr>
            </w:pPr>
            <w:r w:rsidRPr="005E3725">
              <w:rPr>
                <w:rFonts w:ascii="Book Antiqua" w:hAnsi="Book Antiqua" w:cstheme="majorBidi"/>
              </w:rPr>
              <w:t>05-03-2023)</w:t>
            </w:r>
          </w:p>
          <w:p w:rsidR="007A68E5" w:rsidRPr="005E3725" w:rsidRDefault="007A68E5" w:rsidP="00146382">
            <w:pPr>
              <w:rPr>
                <w:rFonts w:ascii="Book Antiqua" w:hAnsi="Book Antiqua" w:cstheme="majorBidi"/>
                <w:b/>
                <w:bCs/>
              </w:rPr>
            </w:pPr>
            <w:r w:rsidRPr="005E3725">
              <w:rPr>
                <w:rFonts w:ascii="Book Antiqua" w:hAnsi="Book Antiqua" w:cstheme="majorBidi"/>
              </w:rPr>
              <w:t xml:space="preserve">Fee </w:t>
            </w:r>
            <w:r w:rsidRPr="005E3725">
              <w:rPr>
                <w:rFonts w:ascii="Book Antiqua" w:hAnsi="Book Antiqua" w:cstheme="majorBidi"/>
                <w:bCs/>
              </w:rPr>
              <w:t xml:space="preserve"> Rs.50,000/-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AngioJet </w:t>
            </w:r>
            <w:r w:rsidRPr="005E3725">
              <w:rPr>
                <w:rFonts w:ascii="Book Antiqua" w:hAnsi="Book Antiqua" w:cstheme="majorBidi"/>
                <w:vertAlign w:val="superscript"/>
              </w:rPr>
              <w:t>TM</w:t>
            </w:r>
            <w:r w:rsidRPr="005E3725">
              <w:rPr>
                <w:rFonts w:ascii="Book Antiqua" w:hAnsi="Book Antiqua" w:cstheme="majorBidi"/>
              </w:rPr>
              <w:t xml:space="preserve"> Spiroflex </w:t>
            </w:r>
            <w:r w:rsidRPr="005E3725">
              <w:rPr>
                <w:rFonts w:ascii="Book Antiqua" w:hAnsi="Book Antiqua" w:cstheme="majorBidi"/>
                <w:vertAlign w:val="superscript"/>
              </w:rPr>
              <w:t>TM</w:t>
            </w:r>
            <w:r w:rsidRPr="005E3725">
              <w:rPr>
                <w:rFonts w:ascii="Book Antiqua" w:hAnsi="Book Antiqua" w:cstheme="majorBidi"/>
              </w:rPr>
              <w:t xml:space="preserve"> VG Monorail </w:t>
            </w:r>
            <w:r w:rsidRPr="005E3725">
              <w:rPr>
                <w:rFonts w:ascii="Book Antiqua" w:hAnsi="Book Antiqua" w:cstheme="majorBidi"/>
                <w:vertAlign w:val="superscript"/>
              </w:rPr>
              <w:t>TM</w:t>
            </w:r>
            <w:r w:rsidRPr="005E3725">
              <w:rPr>
                <w:rFonts w:ascii="Book Antiqua" w:hAnsi="Book Antiqua" w:cstheme="majorBidi"/>
              </w:rPr>
              <w:t xml:space="preserve"> Thrombectomy Set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106608-002</w:t>
            </w:r>
          </w:p>
          <w:p w:rsidR="007A68E5" w:rsidRPr="005E3725" w:rsidRDefault="007A68E5" w:rsidP="00146382">
            <w:pPr>
              <w:rPr>
                <w:rFonts w:ascii="Book Antiqua" w:hAnsi="Book Antiqua" w:cstheme="majorBidi"/>
              </w:rPr>
            </w:pPr>
            <w:r w:rsidRPr="005E3725">
              <w:rPr>
                <w:rFonts w:ascii="Book Antiqua" w:hAnsi="Book Antiqua" w:cstheme="majorBidi"/>
              </w:rPr>
              <w:t>106608-003</w:t>
            </w:r>
          </w:p>
          <w:p w:rsidR="007A68E5" w:rsidRPr="005E3725" w:rsidRDefault="007A68E5" w:rsidP="00146382">
            <w:pPr>
              <w:rPr>
                <w:rFonts w:ascii="Book Antiqua" w:hAnsi="Book Antiqua" w:cstheme="majorBidi"/>
              </w:rPr>
            </w:pPr>
            <w:r w:rsidRPr="005E3725">
              <w:rPr>
                <w:rFonts w:ascii="Book Antiqua" w:hAnsi="Book Antiqua" w:cstheme="majorBidi"/>
              </w:rPr>
              <w:t>106608-004</w:t>
            </w:r>
          </w:p>
          <w:p w:rsidR="007A68E5" w:rsidRPr="005E3725" w:rsidRDefault="007A68E5" w:rsidP="00146382">
            <w:pPr>
              <w:rPr>
                <w:rFonts w:ascii="Book Antiqua" w:hAnsi="Book Antiqua" w:cstheme="majorBidi"/>
              </w:rPr>
            </w:pPr>
            <w:r w:rsidRPr="005E3725">
              <w:rPr>
                <w:rFonts w:ascii="Book Antiqua" w:hAnsi="Book Antiqua" w:cstheme="majorBidi"/>
              </w:rPr>
              <w:t>106608-005</w:t>
            </w:r>
          </w:p>
          <w:p w:rsidR="007A68E5" w:rsidRPr="005E3725" w:rsidRDefault="007A68E5" w:rsidP="00146382">
            <w:pPr>
              <w:rPr>
                <w:rFonts w:ascii="Book Antiqua" w:hAnsi="Book Antiqua" w:cstheme="majorBidi"/>
              </w:rPr>
            </w:pPr>
            <w:r w:rsidRPr="005E3725">
              <w:rPr>
                <w:rFonts w:ascii="Book Antiqua" w:hAnsi="Book Antiqua" w:cstheme="majorBidi"/>
              </w:rPr>
              <w:t>106608-006</w:t>
            </w:r>
          </w:p>
          <w:p w:rsidR="007A68E5" w:rsidRPr="005E3725" w:rsidRDefault="007A68E5" w:rsidP="00146382">
            <w:pPr>
              <w:rPr>
                <w:rFonts w:ascii="Book Antiqua" w:hAnsi="Book Antiqua" w:cstheme="majorBidi"/>
              </w:rPr>
            </w:pPr>
            <w:r w:rsidRPr="005E3725">
              <w:rPr>
                <w:rFonts w:ascii="Book Antiqua" w:hAnsi="Book Antiqua" w:cstheme="majorBidi"/>
              </w:rPr>
              <w:t>106608-007</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Embolectomy / thrombectomy Suction Catheter</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 Manufacturer:</w:t>
            </w:r>
          </w:p>
          <w:p w:rsidR="007A68E5" w:rsidRPr="005E3725" w:rsidRDefault="007A68E5" w:rsidP="00146382">
            <w:pPr>
              <w:rPr>
                <w:rFonts w:ascii="Book Antiqua" w:hAnsi="Book Antiqua" w:cstheme="majorBidi"/>
              </w:rPr>
            </w:pPr>
            <w:r w:rsidRPr="005E3725">
              <w:rPr>
                <w:rFonts w:ascii="Book Antiqua" w:hAnsi="Book Antiqua" w:cstheme="majorBidi"/>
              </w:rPr>
              <w:t>M/s Hemoteq AG Adenauerstrabe 15 52146 Wurselen Germany</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Germany Issuance Date</w:t>
            </w:r>
          </w:p>
          <w:p w:rsidR="007A68E5" w:rsidRPr="005E3725" w:rsidRDefault="007A68E5" w:rsidP="00146382">
            <w:pPr>
              <w:rPr>
                <w:rFonts w:ascii="Book Antiqua" w:hAnsi="Book Antiqua" w:cstheme="majorBidi"/>
              </w:rPr>
            </w:pPr>
            <w:r w:rsidRPr="005E3725">
              <w:rPr>
                <w:rFonts w:ascii="Book Antiqua" w:hAnsi="Book Antiqua" w:cstheme="majorBidi"/>
              </w:rPr>
              <w:t>21-08-2018)</w:t>
            </w:r>
          </w:p>
          <w:p w:rsidR="007A68E5" w:rsidRPr="005E3725" w:rsidRDefault="007A68E5" w:rsidP="00146382">
            <w:pPr>
              <w:rPr>
                <w:rFonts w:ascii="Book Antiqua" w:hAnsi="Book Antiqua" w:cstheme="majorBidi"/>
                <w:b/>
                <w:bCs/>
              </w:rPr>
            </w:pPr>
            <w:r w:rsidRPr="005E3725">
              <w:rPr>
                <w:rFonts w:ascii="Book Antiqua" w:hAnsi="Book Antiqua" w:cstheme="majorBidi"/>
              </w:rPr>
              <w:t xml:space="preserve">Fee </w:t>
            </w:r>
            <w:r w:rsidRPr="005E3725">
              <w:rPr>
                <w:rFonts w:ascii="Book Antiqua" w:hAnsi="Book Antiqua" w:cstheme="majorBidi"/>
                <w:bCs/>
              </w:rPr>
              <w:t xml:space="preserve"> Rs.50,000/-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Ranger </w:t>
            </w:r>
            <w:r w:rsidRPr="005E3725">
              <w:rPr>
                <w:rFonts w:ascii="Book Antiqua" w:hAnsi="Book Antiqua" w:cstheme="majorBidi"/>
                <w:vertAlign w:val="superscript"/>
              </w:rPr>
              <w:t>TM</w:t>
            </w:r>
            <w:r w:rsidRPr="005E3725">
              <w:rPr>
                <w:rFonts w:ascii="Book Antiqua" w:hAnsi="Book Antiqua" w:cstheme="majorBidi"/>
              </w:rPr>
              <w:t xml:space="preserve"> Over-the-Wire Paclitaxel-Coated PTA Balloon Catheter</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20 Months</w:t>
            </w:r>
          </w:p>
          <w:p w:rsidR="007A68E5" w:rsidRPr="005E3725" w:rsidRDefault="007A68E5" w:rsidP="00146382">
            <w:pPr>
              <w:rPr>
                <w:rFonts w:ascii="Book Antiqua" w:hAnsi="Book Antiqua" w:cstheme="majorBidi"/>
              </w:rPr>
            </w:pPr>
            <w:r w:rsidRPr="005E3725">
              <w:rPr>
                <w:rFonts w:ascii="Book Antiqua" w:hAnsi="Book Antiqua" w:cstheme="majorBidi"/>
              </w:rPr>
              <w:t>(Codes and sizes as per FSC)</w:t>
            </w: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Catheter, Anioplasty, Balloon Dilatation</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 Owner Operator:</w:t>
            </w:r>
          </w:p>
          <w:p w:rsidR="007A68E5" w:rsidRPr="005E3725" w:rsidRDefault="007A68E5" w:rsidP="00146382">
            <w:pPr>
              <w:rPr>
                <w:rFonts w:ascii="Book Antiqua" w:hAnsi="Book Antiqua" w:cstheme="majorBidi"/>
                <w:b/>
                <w:bCs/>
              </w:rPr>
            </w:pPr>
            <w:r w:rsidRPr="005E3725">
              <w:rPr>
                <w:rFonts w:ascii="Book Antiqua" w:hAnsi="Book Antiqua" w:cstheme="majorBidi"/>
              </w:rPr>
              <w:t>M/s Boston Scientific Corporation 300, Boston Scientific Way, Marlborough, MA 01752 USA</w:t>
            </w:r>
          </w:p>
          <w:p w:rsidR="007A68E5" w:rsidRPr="005E3725" w:rsidRDefault="007A68E5" w:rsidP="00146382">
            <w:pPr>
              <w:rPr>
                <w:rFonts w:ascii="Book Antiqua" w:hAnsi="Book Antiqua" w:cstheme="majorBidi"/>
                <w:b/>
                <w:bCs/>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Two Scimed Place Maple Grove, MN 55311,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USFDA Valid Till</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03-05-2020)</w:t>
            </w:r>
          </w:p>
          <w:p w:rsidR="007A68E5" w:rsidRPr="005E3725" w:rsidRDefault="007A68E5" w:rsidP="00146382">
            <w:pPr>
              <w:rPr>
                <w:rFonts w:ascii="Book Antiqua" w:hAnsi="Book Antiqua" w:cstheme="majorBidi"/>
                <w:b/>
                <w:bCs/>
                <w:lang w:val="sv-SE"/>
              </w:rPr>
            </w:pPr>
            <w:r w:rsidRPr="005E3725">
              <w:rPr>
                <w:rFonts w:ascii="Book Antiqua" w:hAnsi="Book Antiqua" w:cstheme="majorBidi"/>
                <w:lang w:val="sv-SE"/>
              </w:rPr>
              <w:t xml:space="preserve">Fee </w:t>
            </w:r>
            <w:r w:rsidRPr="005E3725">
              <w:rPr>
                <w:rFonts w:ascii="Book Antiqua" w:hAnsi="Book Antiqua" w:cstheme="majorBidi"/>
                <w:bCs/>
                <w:lang w:val="sv-SE"/>
              </w:rPr>
              <w:t xml:space="preserve"> Rs.25,000/-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Rubicon </w:t>
            </w:r>
            <w:r w:rsidRPr="005E3725">
              <w:rPr>
                <w:rFonts w:ascii="Book Antiqua" w:hAnsi="Book Antiqua" w:cstheme="majorBidi"/>
                <w:vertAlign w:val="superscript"/>
              </w:rPr>
              <w:t>TM</w:t>
            </w:r>
            <w:r w:rsidRPr="005E3725">
              <w:rPr>
                <w:rFonts w:ascii="Book Antiqua" w:hAnsi="Book Antiqua" w:cstheme="majorBidi"/>
              </w:rPr>
              <w:t xml:space="preserve"> 14 Support Catheter</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B</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135 cm, 150 cm </w:t>
            </w: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Vascular Guide Catheter, Singel-Use</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 Owner Operator:</w:t>
            </w:r>
          </w:p>
          <w:p w:rsidR="007A68E5" w:rsidRPr="005E3725" w:rsidRDefault="007A68E5" w:rsidP="00146382">
            <w:pPr>
              <w:rPr>
                <w:rFonts w:ascii="Book Antiqua" w:hAnsi="Book Antiqua" w:cstheme="majorBidi"/>
                <w:b/>
                <w:bCs/>
              </w:rPr>
            </w:pPr>
            <w:r w:rsidRPr="005E3725">
              <w:rPr>
                <w:rFonts w:ascii="Book Antiqua" w:hAnsi="Book Antiqua" w:cstheme="majorBidi"/>
              </w:rPr>
              <w:t>M/s Boston Scientific Corporation 300, Boston Scientific Way, Marlborough, MA 01752 USA</w:t>
            </w:r>
          </w:p>
          <w:p w:rsidR="007A68E5" w:rsidRPr="005E3725" w:rsidRDefault="007A68E5" w:rsidP="00146382">
            <w:pPr>
              <w:rPr>
                <w:rFonts w:ascii="Book Antiqua" w:hAnsi="Book Antiqua" w:cstheme="majorBidi"/>
                <w:b/>
                <w:bCs/>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Two Scimed Place Maple Grove, MN 55311,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USFDA Valid Till</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03-05-2020)</w:t>
            </w:r>
          </w:p>
          <w:p w:rsidR="007A68E5" w:rsidRPr="005E3725" w:rsidRDefault="007A68E5" w:rsidP="00146382">
            <w:pPr>
              <w:rPr>
                <w:rFonts w:ascii="Book Antiqua" w:hAnsi="Book Antiqua" w:cstheme="majorBidi"/>
                <w:b/>
                <w:bCs/>
                <w:lang w:val="sv-SE"/>
              </w:rPr>
            </w:pPr>
            <w:r w:rsidRPr="005E3725">
              <w:rPr>
                <w:rFonts w:ascii="Book Antiqua" w:hAnsi="Book Antiqua" w:cstheme="majorBidi"/>
                <w:lang w:val="sv-SE"/>
              </w:rPr>
              <w:t xml:space="preserve">Fee </w:t>
            </w:r>
            <w:r w:rsidRPr="005E3725">
              <w:rPr>
                <w:rFonts w:ascii="Book Antiqua" w:hAnsi="Book Antiqua" w:cstheme="majorBidi"/>
                <w:bCs/>
                <w:lang w:val="sv-SE"/>
              </w:rPr>
              <w:t xml:space="preserve"> Rs.25,000/-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Rubicon </w:t>
            </w:r>
            <w:r w:rsidRPr="005E3725">
              <w:rPr>
                <w:rFonts w:ascii="Book Antiqua" w:hAnsi="Book Antiqua" w:cstheme="majorBidi"/>
                <w:vertAlign w:val="superscript"/>
              </w:rPr>
              <w:t>TM</w:t>
            </w:r>
            <w:r w:rsidRPr="005E3725">
              <w:rPr>
                <w:rFonts w:ascii="Book Antiqua" w:hAnsi="Book Antiqua" w:cstheme="majorBidi"/>
              </w:rPr>
              <w:t xml:space="preserve"> 18 Support Catheter</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B</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90 cm, 135 cm, 150 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Vascular Guide Catheter, Singel-Use</w:t>
            </w:r>
          </w:p>
        </w:tc>
        <w:tc>
          <w:tcPr>
            <w:tcW w:w="1667" w:type="dxa"/>
            <w:gridSpan w:val="4"/>
            <w:shd w:val="clear" w:color="auto" w:fill="auto"/>
          </w:tcPr>
          <w:p w:rsidR="007A68E5" w:rsidRPr="005E3725" w:rsidRDefault="007A68E5" w:rsidP="00394A0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 Owner Operator:</w:t>
            </w:r>
          </w:p>
          <w:p w:rsidR="007A68E5" w:rsidRPr="005E3725" w:rsidRDefault="007A68E5" w:rsidP="00146382">
            <w:pPr>
              <w:rPr>
                <w:rFonts w:ascii="Book Antiqua" w:hAnsi="Book Antiqua" w:cstheme="majorBidi"/>
                <w:b/>
                <w:bCs/>
              </w:rPr>
            </w:pPr>
            <w:r w:rsidRPr="005E3725">
              <w:rPr>
                <w:rFonts w:ascii="Book Antiqua" w:hAnsi="Book Antiqua" w:cstheme="majorBidi"/>
              </w:rPr>
              <w:t>M/s Boston Scientific Corporation 300, Boston Scientific Way, Marlborough, MA 01752 USA</w:t>
            </w:r>
          </w:p>
          <w:p w:rsidR="007A68E5" w:rsidRPr="005E3725" w:rsidRDefault="007A68E5" w:rsidP="00146382">
            <w:pPr>
              <w:rPr>
                <w:rFonts w:ascii="Book Antiqua" w:hAnsi="Book Antiqua" w:cstheme="majorBidi"/>
                <w:b/>
                <w:bCs/>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Two Scimed Place Maple Grove, MN 55311,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USFDA Valid Till</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03-05-2020)</w:t>
            </w:r>
          </w:p>
          <w:p w:rsidR="007A68E5" w:rsidRPr="005E3725" w:rsidRDefault="007A68E5" w:rsidP="00146382">
            <w:pPr>
              <w:rPr>
                <w:rFonts w:ascii="Book Antiqua" w:hAnsi="Book Antiqua" w:cstheme="majorBidi"/>
                <w:b/>
                <w:bCs/>
                <w:lang w:val="sv-SE"/>
              </w:rPr>
            </w:pPr>
            <w:r w:rsidRPr="005E3725">
              <w:rPr>
                <w:rFonts w:ascii="Book Antiqua" w:hAnsi="Book Antiqua" w:cstheme="majorBidi"/>
                <w:lang w:val="sv-SE"/>
              </w:rPr>
              <w:t xml:space="preserve">Fee </w:t>
            </w:r>
            <w:r w:rsidRPr="005E3725">
              <w:rPr>
                <w:rFonts w:ascii="Book Antiqua" w:hAnsi="Book Antiqua" w:cstheme="majorBidi"/>
                <w:bCs/>
                <w:lang w:val="sv-SE"/>
              </w:rPr>
              <w:t xml:space="preserve"> Rs.25,000/-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Guidezilla </w:t>
            </w:r>
            <w:r w:rsidRPr="005E3725">
              <w:rPr>
                <w:rFonts w:ascii="Book Antiqua" w:hAnsi="Book Antiqua" w:cstheme="majorBidi"/>
                <w:vertAlign w:val="superscript"/>
              </w:rPr>
              <w:t>TM</w:t>
            </w:r>
            <w:r w:rsidRPr="005E3725">
              <w:rPr>
                <w:rFonts w:ascii="Book Antiqua" w:hAnsi="Book Antiqua" w:cstheme="majorBidi"/>
              </w:rPr>
              <w:t xml:space="preserve"> Guide Extension Catheter</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B</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Guidezilla:</w:t>
            </w:r>
          </w:p>
          <w:p w:rsidR="007A68E5" w:rsidRPr="005E3725" w:rsidRDefault="007A68E5" w:rsidP="00146382">
            <w:pPr>
              <w:rPr>
                <w:rFonts w:ascii="Book Antiqua" w:hAnsi="Book Antiqua" w:cstheme="majorBidi"/>
              </w:rPr>
            </w:pPr>
            <w:r w:rsidRPr="005E3725">
              <w:rPr>
                <w:rFonts w:ascii="Book Antiqua" w:hAnsi="Book Antiqua" w:cstheme="majorBidi"/>
              </w:rPr>
              <w:t>145 cm, 5F-in-6F</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Vascular Guide Catheter, Singel-Use</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 Owner Operator:</w:t>
            </w:r>
          </w:p>
          <w:p w:rsidR="007A68E5" w:rsidRPr="005E3725" w:rsidRDefault="007A68E5" w:rsidP="00146382">
            <w:pPr>
              <w:rPr>
                <w:rFonts w:ascii="Book Antiqua" w:hAnsi="Book Antiqua" w:cstheme="majorBidi"/>
                <w:b/>
                <w:bCs/>
              </w:rPr>
            </w:pPr>
            <w:r w:rsidRPr="005E3725">
              <w:rPr>
                <w:rFonts w:ascii="Book Antiqua" w:hAnsi="Book Antiqua" w:cstheme="majorBidi"/>
              </w:rPr>
              <w:t>M/s Boston Scientific Corporation 300, Boston Scientific Way, Marlborough, MA 01752 USA</w:t>
            </w:r>
          </w:p>
          <w:p w:rsidR="007A68E5" w:rsidRPr="005E3725" w:rsidRDefault="007A68E5" w:rsidP="00146382">
            <w:pPr>
              <w:rPr>
                <w:rFonts w:ascii="Book Antiqua" w:hAnsi="Book Antiqua" w:cstheme="majorBidi"/>
                <w:b/>
                <w:bCs/>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 Contract Manufacturer:</w:t>
            </w:r>
          </w:p>
          <w:p w:rsidR="007A68E5" w:rsidRPr="005E3725" w:rsidRDefault="007A68E5" w:rsidP="00146382">
            <w:pPr>
              <w:rPr>
                <w:rFonts w:ascii="Book Antiqua" w:hAnsi="Book Antiqua" w:cstheme="majorBidi"/>
              </w:rPr>
            </w:pPr>
            <w:r w:rsidRPr="005E3725">
              <w:rPr>
                <w:rFonts w:ascii="Book Antiqua" w:hAnsi="Book Antiqua" w:cstheme="majorBidi"/>
              </w:rPr>
              <w:t>M/s AvailMed S.A. De C.V. C. Industrial Lt. 001 Mz. 105 No. 20905 Int. A, Col. Cd. Industrial Tijuana, Baja California 22444, Mexico</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 (FSC USFDA Valid Till</w:t>
            </w:r>
          </w:p>
          <w:p w:rsidR="007A68E5" w:rsidRPr="005E3725" w:rsidRDefault="007A68E5" w:rsidP="00146382">
            <w:pPr>
              <w:rPr>
                <w:rFonts w:ascii="Book Antiqua" w:hAnsi="Book Antiqua" w:cstheme="majorBidi"/>
              </w:rPr>
            </w:pPr>
            <w:r w:rsidRPr="005E3725">
              <w:rPr>
                <w:rFonts w:ascii="Book Antiqua" w:hAnsi="Book Antiqua" w:cstheme="majorBidi"/>
              </w:rPr>
              <w:t>25-12-2019)</w:t>
            </w:r>
          </w:p>
          <w:p w:rsidR="007A68E5" w:rsidRPr="005E3725" w:rsidRDefault="007A68E5" w:rsidP="00146382">
            <w:pPr>
              <w:rPr>
                <w:rFonts w:ascii="Book Antiqua" w:hAnsi="Book Antiqua" w:cstheme="majorBidi"/>
                <w:b/>
                <w:bCs/>
              </w:rPr>
            </w:pPr>
            <w:r w:rsidRPr="005E3725">
              <w:rPr>
                <w:rFonts w:ascii="Book Antiqua" w:hAnsi="Book Antiqua" w:cstheme="majorBidi"/>
              </w:rPr>
              <w:t xml:space="preserve">Fee </w:t>
            </w:r>
            <w:r w:rsidRPr="005E3725">
              <w:rPr>
                <w:rFonts w:ascii="Book Antiqua" w:hAnsi="Book Antiqua" w:cstheme="majorBidi"/>
                <w:bCs/>
              </w:rPr>
              <w:t xml:space="preserve"> Rs.50,000/-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RunWay </w:t>
            </w:r>
            <w:r w:rsidRPr="005E3725">
              <w:rPr>
                <w:rFonts w:ascii="Book Antiqua" w:hAnsi="Book Antiqua" w:cstheme="majorBidi"/>
                <w:vertAlign w:val="superscript"/>
              </w:rPr>
              <w:t>TM</w:t>
            </w:r>
            <w:r w:rsidRPr="005E3725">
              <w:rPr>
                <w:rFonts w:ascii="Book Antiqua" w:hAnsi="Book Antiqua" w:cstheme="majorBidi"/>
              </w:rPr>
              <w:t xml:space="preserve"> Guide Catheter</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Codes and sizes as per FSC of USFDA)</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Guide Catheters are intended for use in general intravascular, coronary and peripheral applications. They provide a pathway through which medical instruments, such as balloon dilatation catheters, guidewires or other therapeutic devices may be introduced. These devices are not intended for use in the cerebral vasculature.</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 Owner Operator:</w:t>
            </w:r>
          </w:p>
          <w:p w:rsidR="007A68E5" w:rsidRPr="005E3725" w:rsidRDefault="007A68E5" w:rsidP="00146382">
            <w:pPr>
              <w:rPr>
                <w:rFonts w:ascii="Book Antiqua" w:hAnsi="Book Antiqua" w:cstheme="majorBidi"/>
                <w:b/>
                <w:bCs/>
              </w:rPr>
            </w:pPr>
            <w:r w:rsidRPr="005E3725">
              <w:rPr>
                <w:rFonts w:ascii="Book Antiqua" w:hAnsi="Book Antiqua" w:cstheme="majorBidi"/>
              </w:rPr>
              <w:t>M/s Boston Scientific Corporation 300, Boston Scientific Way, Marlborough, MA 01752 USA</w:t>
            </w:r>
          </w:p>
          <w:p w:rsidR="007A68E5" w:rsidRPr="005E3725" w:rsidRDefault="007A68E5" w:rsidP="00146382">
            <w:pPr>
              <w:rPr>
                <w:rFonts w:ascii="Book Antiqua" w:hAnsi="Book Antiqua" w:cstheme="majorBidi"/>
                <w:b/>
                <w:bCs/>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Limited, Ballybrit Business Park, Galway, Ireland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w:t>
            </w:r>
          </w:p>
          <w:p w:rsidR="007A68E5" w:rsidRPr="005E3725" w:rsidRDefault="007A68E5" w:rsidP="00146382">
            <w:pPr>
              <w:rPr>
                <w:rFonts w:ascii="Book Antiqua" w:hAnsi="Book Antiqua" w:cstheme="majorBidi"/>
              </w:rPr>
            </w:pPr>
            <w:r w:rsidRPr="005E3725">
              <w:rPr>
                <w:rFonts w:ascii="Book Antiqua" w:hAnsi="Book Antiqua" w:cstheme="majorBidi"/>
              </w:rPr>
              <w:t>10-08-2020)</w:t>
            </w:r>
          </w:p>
          <w:p w:rsidR="007A68E5" w:rsidRPr="005E3725" w:rsidRDefault="007A68E5" w:rsidP="00146382">
            <w:pPr>
              <w:rPr>
                <w:rFonts w:ascii="Book Antiqua" w:hAnsi="Book Antiqua" w:cstheme="majorBidi"/>
                <w:b/>
                <w:bCs/>
              </w:rPr>
            </w:pPr>
            <w:r w:rsidRPr="005E3725">
              <w:rPr>
                <w:rFonts w:ascii="Book Antiqua" w:hAnsi="Book Antiqua" w:cstheme="majorBidi"/>
              </w:rPr>
              <w:t xml:space="preserve">Fee </w:t>
            </w:r>
            <w:r w:rsidRPr="005E3725">
              <w:rPr>
                <w:rFonts w:ascii="Book Antiqua" w:hAnsi="Book Antiqua" w:cstheme="majorBidi"/>
                <w:bCs/>
              </w:rPr>
              <w:t xml:space="preserve"> Rs.25,000/-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XXL </w:t>
            </w:r>
            <w:r w:rsidRPr="005E3725">
              <w:rPr>
                <w:rFonts w:ascii="Book Antiqua" w:hAnsi="Book Antiqua" w:cstheme="majorBidi"/>
                <w:vertAlign w:val="superscript"/>
              </w:rPr>
              <w:t>TM</w:t>
            </w:r>
            <w:r w:rsidRPr="005E3725">
              <w:rPr>
                <w:rFonts w:ascii="Book Antiqua" w:hAnsi="Book Antiqua" w:cstheme="majorBidi"/>
              </w:rPr>
              <w:t xml:space="preserve"> Vascular Balloon Dilatation Catheter</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B</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36 Months</w:t>
            </w:r>
          </w:p>
          <w:p w:rsidR="007A68E5" w:rsidRPr="005E3725" w:rsidRDefault="007A68E5" w:rsidP="00146382">
            <w:pPr>
              <w:rPr>
                <w:rFonts w:ascii="Book Antiqua" w:hAnsi="Book Antiqua" w:cstheme="majorBidi"/>
              </w:rPr>
            </w:pPr>
            <w:r w:rsidRPr="005E3725">
              <w:rPr>
                <w:rFonts w:ascii="Book Antiqua" w:hAnsi="Book Antiqua" w:cstheme="majorBidi"/>
              </w:rPr>
              <w:t>XXL/12-2/5.8/75</w:t>
            </w:r>
          </w:p>
          <w:p w:rsidR="007A68E5" w:rsidRPr="005E3725" w:rsidRDefault="007A68E5" w:rsidP="00146382">
            <w:pPr>
              <w:rPr>
                <w:rFonts w:ascii="Book Antiqua" w:hAnsi="Book Antiqua" w:cstheme="majorBidi"/>
              </w:rPr>
            </w:pPr>
            <w:r w:rsidRPr="005E3725">
              <w:rPr>
                <w:rFonts w:ascii="Book Antiqua" w:hAnsi="Book Antiqua" w:cstheme="majorBidi"/>
              </w:rPr>
              <w:t>XXL/12-2/5.8/120</w:t>
            </w:r>
          </w:p>
          <w:p w:rsidR="007A68E5" w:rsidRPr="005E3725" w:rsidRDefault="007A68E5" w:rsidP="00146382">
            <w:pPr>
              <w:rPr>
                <w:rFonts w:ascii="Book Antiqua" w:hAnsi="Book Antiqua" w:cstheme="majorBidi"/>
              </w:rPr>
            </w:pPr>
            <w:r w:rsidRPr="005E3725">
              <w:rPr>
                <w:rFonts w:ascii="Book Antiqua" w:hAnsi="Book Antiqua" w:cstheme="majorBidi"/>
              </w:rPr>
              <w:t>XXL/12-4/5.8/75</w:t>
            </w:r>
          </w:p>
          <w:p w:rsidR="007A68E5" w:rsidRPr="005E3725" w:rsidRDefault="007A68E5" w:rsidP="00146382">
            <w:pPr>
              <w:rPr>
                <w:rFonts w:ascii="Book Antiqua" w:hAnsi="Book Antiqua" w:cstheme="majorBidi"/>
              </w:rPr>
            </w:pPr>
            <w:r w:rsidRPr="005E3725">
              <w:rPr>
                <w:rFonts w:ascii="Book Antiqua" w:hAnsi="Book Antiqua" w:cstheme="majorBidi"/>
              </w:rPr>
              <w:t>XXL/12-4/5.8/120</w:t>
            </w:r>
          </w:p>
          <w:p w:rsidR="007A68E5" w:rsidRPr="005E3725" w:rsidRDefault="007A68E5" w:rsidP="00146382">
            <w:pPr>
              <w:rPr>
                <w:rFonts w:ascii="Book Antiqua" w:hAnsi="Book Antiqua" w:cstheme="majorBidi"/>
              </w:rPr>
            </w:pPr>
            <w:r w:rsidRPr="005E3725">
              <w:rPr>
                <w:rFonts w:ascii="Book Antiqua" w:hAnsi="Book Antiqua" w:cstheme="majorBidi"/>
              </w:rPr>
              <w:t>XXL/14-2/5.8/75</w:t>
            </w:r>
          </w:p>
          <w:p w:rsidR="007A68E5" w:rsidRPr="005E3725" w:rsidRDefault="007A68E5" w:rsidP="00146382">
            <w:pPr>
              <w:rPr>
                <w:rFonts w:ascii="Book Antiqua" w:hAnsi="Book Antiqua" w:cstheme="majorBidi"/>
              </w:rPr>
            </w:pPr>
            <w:r w:rsidRPr="005E3725">
              <w:rPr>
                <w:rFonts w:ascii="Book Antiqua" w:hAnsi="Book Antiqua" w:cstheme="majorBidi"/>
              </w:rPr>
              <w:t>XXL/14-2/5.8/120</w:t>
            </w:r>
          </w:p>
          <w:p w:rsidR="007A68E5" w:rsidRPr="005E3725" w:rsidRDefault="007A68E5" w:rsidP="00146382">
            <w:pPr>
              <w:rPr>
                <w:rFonts w:ascii="Book Antiqua" w:hAnsi="Book Antiqua" w:cstheme="majorBidi"/>
              </w:rPr>
            </w:pPr>
            <w:r w:rsidRPr="005E3725">
              <w:rPr>
                <w:rFonts w:ascii="Book Antiqua" w:hAnsi="Book Antiqua" w:cstheme="majorBidi"/>
              </w:rPr>
              <w:t>XXL/14-4/5.8/75</w:t>
            </w:r>
          </w:p>
          <w:p w:rsidR="007A68E5" w:rsidRPr="005E3725" w:rsidRDefault="007A68E5" w:rsidP="00146382">
            <w:pPr>
              <w:rPr>
                <w:rFonts w:ascii="Book Antiqua" w:hAnsi="Book Antiqua" w:cstheme="majorBidi"/>
              </w:rPr>
            </w:pPr>
            <w:r w:rsidRPr="005E3725">
              <w:rPr>
                <w:rFonts w:ascii="Book Antiqua" w:hAnsi="Book Antiqua" w:cstheme="majorBidi"/>
              </w:rPr>
              <w:t>XXL/14-4/5.8/120</w:t>
            </w:r>
          </w:p>
          <w:p w:rsidR="007A68E5" w:rsidRPr="005E3725" w:rsidRDefault="007A68E5" w:rsidP="00146382">
            <w:pPr>
              <w:rPr>
                <w:rFonts w:ascii="Book Antiqua" w:hAnsi="Book Antiqua" w:cstheme="majorBidi"/>
              </w:rPr>
            </w:pPr>
            <w:r w:rsidRPr="005E3725">
              <w:rPr>
                <w:rFonts w:ascii="Book Antiqua" w:hAnsi="Book Antiqua" w:cstheme="majorBidi"/>
              </w:rPr>
              <w:t>XXL/12-6/5.8/75</w:t>
            </w:r>
          </w:p>
          <w:p w:rsidR="007A68E5" w:rsidRPr="005E3725" w:rsidRDefault="007A68E5" w:rsidP="00146382">
            <w:pPr>
              <w:rPr>
                <w:rFonts w:ascii="Book Antiqua" w:hAnsi="Book Antiqua" w:cstheme="majorBidi"/>
              </w:rPr>
            </w:pPr>
            <w:r w:rsidRPr="005E3725">
              <w:rPr>
                <w:rFonts w:ascii="Book Antiqua" w:hAnsi="Book Antiqua" w:cstheme="majorBidi"/>
              </w:rPr>
              <w:t>XXL/14-6/5.8/75</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Catheter, Angioplasty, Balloon, Dilatation</w:t>
            </w:r>
          </w:p>
        </w:tc>
        <w:tc>
          <w:tcPr>
            <w:tcW w:w="1667" w:type="dxa"/>
            <w:gridSpan w:val="4"/>
            <w:shd w:val="clear" w:color="auto" w:fill="auto"/>
          </w:tcPr>
          <w:p w:rsidR="007A68E5" w:rsidRPr="005E3725" w:rsidRDefault="007A68E5" w:rsidP="00146382">
            <w:pPr>
              <w:rPr>
                <w:rFonts w:ascii="Book Antiqua" w:hAnsi="Book Antiqua" w:cstheme="majorBidi"/>
                <w:bCs/>
              </w:rPr>
            </w:pPr>
            <w:r w:rsidRPr="005E3725">
              <w:rPr>
                <w:rFonts w:ascii="Book Antiqua" w:hAnsi="Book Antiqua" w:cstheme="majorBidi"/>
                <w:b/>
                <w:bCs/>
              </w:rPr>
              <w:t xml:space="preserve">Approved </w:t>
            </w:r>
            <w:r w:rsidRPr="005E3725">
              <w:rPr>
                <w:rFonts w:ascii="Book Antiqua" w:hAnsi="Book Antiqua" w:cstheme="majorBidi"/>
              </w:rPr>
              <w:t>subject to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 Owner Operator:</w:t>
            </w:r>
          </w:p>
          <w:p w:rsidR="007A68E5" w:rsidRPr="005E3725" w:rsidRDefault="007A68E5" w:rsidP="00146382">
            <w:pPr>
              <w:rPr>
                <w:rFonts w:ascii="Book Antiqua" w:hAnsi="Book Antiqua" w:cstheme="majorBidi"/>
                <w:b/>
                <w:bCs/>
              </w:rPr>
            </w:pPr>
            <w:r w:rsidRPr="005E3725">
              <w:rPr>
                <w:rFonts w:ascii="Book Antiqua" w:hAnsi="Book Antiqua" w:cstheme="majorBidi"/>
              </w:rPr>
              <w:t>M/s Boston Scientific Corporation 300, Boston Scientific Way, Marlborough, MA 01752 USA</w:t>
            </w:r>
          </w:p>
          <w:p w:rsidR="007A68E5" w:rsidRPr="005E3725" w:rsidRDefault="007A68E5" w:rsidP="00146382">
            <w:pPr>
              <w:rPr>
                <w:rFonts w:ascii="Book Antiqua" w:hAnsi="Book Antiqua" w:cstheme="majorBidi"/>
                <w:b/>
                <w:bCs/>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 Manufacturing Site:</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2546 First Street, Propark El Coyol, Alajuela 20904, Costa Rica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w:t>
            </w:r>
          </w:p>
          <w:p w:rsidR="007A68E5" w:rsidRPr="005E3725" w:rsidRDefault="007A68E5" w:rsidP="00146382">
            <w:pPr>
              <w:rPr>
                <w:rFonts w:ascii="Book Antiqua" w:hAnsi="Book Antiqua" w:cstheme="majorBidi"/>
              </w:rPr>
            </w:pPr>
            <w:r w:rsidRPr="005E3725">
              <w:rPr>
                <w:rFonts w:ascii="Book Antiqua" w:hAnsi="Book Antiqua" w:cstheme="majorBidi"/>
              </w:rPr>
              <w:t>10-08-2020)</w:t>
            </w:r>
          </w:p>
          <w:p w:rsidR="007A68E5" w:rsidRPr="005E3725" w:rsidRDefault="007A68E5" w:rsidP="00146382">
            <w:pPr>
              <w:rPr>
                <w:rFonts w:ascii="Book Antiqua" w:hAnsi="Book Antiqua" w:cstheme="majorBidi"/>
                <w:b/>
                <w:bCs/>
              </w:rPr>
            </w:pPr>
            <w:r w:rsidRPr="005E3725">
              <w:rPr>
                <w:rFonts w:ascii="Book Antiqua" w:hAnsi="Book Antiqua" w:cstheme="majorBidi"/>
              </w:rPr>
              <w:t xml:space="preserve">Fee </w:t>
            </w:r>
            <w:r w:rsidRPr="005E3725">
              <w:rPr>
                <w:rFonts w:ascii="Book Antiqua" w:hAnsi="Book Antiqua" w:cstheme="majorBidi"/>
                <w:bCs/>
              </w:rPr>
              <w:t xml:space="preserve"> Rs.50,000/-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OptiCross </w:t>
            </w:r>
            <w:r w:rsidRPr="005E3725">
              <w:rPr>
                <w:rFonts w:ascii="Book Antiqua" w:hAnsi="Book Antiqua" w:cstheme="majorBidi"/>
                <w:vertAlign w:val="superscript"/>
              </w:rPr>
              <w:t>TM</w:t>
            </w:r>
            <w:r w:rsidRPr="005E3725">
              <w:rPr>
                <w:rFonts w:ascii="Book Antiqua" w:hAnsi="Book Antiqua" w:cstheme="majorBidi"/>
              </w:rPr>
              <w:t xml:space="preserve"> 40 MHz Coronary Imaging Catheter</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07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GTIN</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08714729890393</w:t>
            </w:r>
          </w:p>
          <w:p w:rsidR="007A68E5" w:rsidRPr="005E3725" w:rsidRDefault="007A68E5" w:rsidP="00146382">
            <w:pPr>
              <w:rPr>
                <w:rFonts w:ascii="Book Antiqua" w:hAnsi="Book Antiqua" w:cstheme="majorBidi"/>
              </w:rPr>
            </w:pPr>
            <w:r w:rsidRPr="005E3725">
              <w:rPr>
                <w:rFonts w:ascii="Book Antiqua" w:hAnsi="Book Antiqua" w:cstheme="majorBidi"/>
              </w:rPr>
              <w:t>08714729841351</w:t>
            </w: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Ultrasound System, Imaging, Cardiovascular</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 Owner Operator:</w:t>
            </w:r>
          </w:p>
          <w:p w:rsidR="007A68E5" w:rsidRPr="005E3725" w:rsidRDefault="007A68E5" w:rsidP="00146382">
            <w:pPr>
              <w:rPr>
                <w:rFonts w:ascii="Book Antiqua" w:hAnsi="Book Antiqua" w:cstheme="majorBidi"/>
                <w:b/>
                <w:bCs/>
              </w:rPr>
            </w:pPr>
            <w:r w:rsidRPr="005E3725">
              <w:rPr>
                <w:rFonts w:ascii="Book Antiqua" w:hAnsi="Book Antiqua" w:cstheme="majorBidi"/>
              </w:rPr>
              <w:t>M/s Boston Scientific Corporation 300, Boston Scientific Way, Marlborough, MA 01752 USA</w:t>
            </w:r>
          </w:p>
          <w:p w:rsidR="007A68E5" w:rsidRPr="005E3725" w:rsidRDefault="007A68E5" w:rsidP="00146382">
            <w:pPr>
              <w:rPr>
                <w:rFonts w:ascii="Book Antiqua" w:hAnsi="Book Antiqua" w:cstheme="majorBidi"/>
                <w:b/>
                <w:bCs/>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 Contract 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2546 First Street, Propark El Coyol, Alajuela COSTA Rica 20904</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Name of Distributor: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 Marina Bay Cust, Fulfillment Center, 500 Commander Shea Boulevard Quincy, MA 02171,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USFDA Valid Till</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19-12-2019)</w:t>
            </w:r>
          </w:p>
          <w:p w:rsidR="007A68E5" w:rsidRPr="005E3725" w:rsidRDefault="007A68E5" w:rsidP="004E1FD7">
            <w:pPr>
              <w:rPr>
                <w:rFonts w:ascii="Book Antiqua" w:hAnsi="Book Antiqua" w:cstheme="majorBidi"/>
                <w:lang w:val="sv-SE"/>
              </w:rPr>
            </w:pPr>
            <w:r w:rsidRPr="005E3725">
              <w:rPr>
                <w:rFonts w:ascii="Book Antiqua" w:hAnsi="Book Antiqua" w:cstheme="majorBidi"/>
                <w:lang w:val="sv-SE"/>
              </w:rPr>
              <w:t xml:space="preserve">Fee </w:t>
            </w:r>
            <w:r w:rsidRPr="005E3725">
              <w:rPr>
                <w:rFonts w:ascii="Book Antiqua" w:hAnsi="Book Antiqua" w:cstheme="majorBidi"/>
                <w:bCs/>
                <w:lang w:val="sv-SE"/>
              </w:rPr>
              <w:t xml:space="preserve"> Rs.50,000/-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FilterWire EZ </w:t>
            </w:r>
            <w:r w:rsidRPr="005E3725">
              <w:rPr>
                <w:rFonts w:ascii="Book Antiqua" w:hAnsi="Book Antiqua" w:cstheme="majorBidi"/>
                <w:vertAlign w:val="superscript"/>
              </w:rPr>
              <w:t>TM</w:t>
            </w:r>
            <w:r w:rsidRPr="005E3725">
              <w:rPr>
                <w:rFonts w:ascii="Book Antiqua" w:hAnsi="Book Antiqua" w:cstheme="majorBidi"/>
              </w:rPr>
              <w:t xml:space="preserve"> Embolic Protection System (3.5mm-5.5mm)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25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(3.5 mm-5.5 mm) System , 190 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(3.5 mm-5.5 mm) System , 300 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Emboli Capture Guidewire</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 Owner Operator:</w:t>
            </w:r>
          </w:p>
          <w:p w:rsidR="007A68E5" w:rsidRPr="005E3725" w:rsidRDefault="007A68E5" w:rsidP="00146382">
            <w:pPr>
              <w:rPr>
                <w:rFonts w:ascii="Book Antiqua" w:hAnsi="Book Antiqua" w:cstheme="majorBidi"/>
                <w:b/>
                <w:bCs/>
              </w:rPr>
            </w:pPr>
            <w:r w:rsidRPr="005E3725">
              <w:rPr>
                <w:rFonts w:ascii="Book Antiqua" w:hAnsi="Book Antiqua" w:cstheme="majorBidi"/>
              </w:rPr>
              <w:t>M/s Boston Scientific Corporation 300, Boston Scientific Way, Marlborough, MA 01752 USA</w:t>
            </w:r>
          </w:p>
          <w:p w:rsidR="007A68E5" w:rsidRPr="005E3725" w:rsidRDefault="007A68E5" w:rsidP="00146382">
            <w:pPr>
              <w:rPr>
                <w:rFonts w:ascii="Book Antiqua" w:hAnsi="Book Antiqua" w:cstheme="majorBidi"/>
                <w:b/>
                <w:bCs/>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 Manufacturing Site:</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2546 First Street, Propark El Coyol, Alajuela 20904, Costa Rica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USFDA Valid Till</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08-05-2020)</w:t>
            </w:r>
          </w:p>
          <w:p w:rsidR="007A68E5" w:rsidRPr="005E3725" w:rsidRDefault="007A68E5" w:rsidP="00146382">
            <w:pPr>
              <w:rPr>
                <w:rFonts w:ascii="Book Antiqua" w:hAnsi="Book Antiqua" w:cstheme="majorBidi"/>
                <w:b/>
                <w:bCs/>
                <w:lang w:val="sv-SE"/>
              </w:rPr>
            </w:pPr>
            <w:r w:rsidRPr="005E3725">
              <w:rPr>
                <w:rFonts w:ascii="Book Antiqua" w:hAnsi="Book Antiqua" w:cstheme="majorBidi"/>
                <w:lang w:val="sv-SE"/>
              </w:rPr>
              <w:t xml:space="preserve">Fee </w:t>
            </w:r>
            <w:r w:rsidRPr="005E3725">
              <w:rPr>
                <w:rFonts w:ascii="Book Antiqua" w:hAnsi="Book Antiqua" w:cstheme="majorBidi"/>
                <w:bCs/>
                <w:lang w:val="sv-SE"/>
              </w:rPr>
              <w:t xml:space="preserve"> Rs.50,000/-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Ultra ICE Plus 9 </w:t>
            </w:r>
          </w:p>
          <w:p w:rsidR="007A68E5" w:rsidRPr="005E3725" w:rsidRDefault="007A68E5" w:rsidP="00146382">
            <w:pPr>
              <w:rPr>
                <w:rFonts w:ascii="Book Antiqua" w:hAnsi="Book Antiqua" w:cstheme="majorBidi"/>
              </w:rPr>
            </w:pPr>
            <w:r w:rsidRPr="005E3725">
              <w:rPr>
                <w:rFonts w:ascii="Book Antiqua" w:hAnsi="Book Antiqua" w:cstheme="majorBidi"/>
              </w:rPr>
              <w:t>MHz Intracardiac Echo Catheter</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UPN</w:t>
            </w:r>
          </w:p>
          <w:p w:rsidR="007A68E5" w:rsidRPr="005E3725" w:rsidRDefault="007A68E5" w:rsidP="00146382">
            <w:pPr>
              <w:rPr>
                <w:rFonts w:ascii="Book Antiqua" w:hAnsi="Book Antiqua" w:cstheme="majorBidi"/>
              </w:rPr>
            </w:pPr>
            <w:r w:rsidRPr="005E3725">
              <w:rPr>
                <w:rFonts w:ascii="Book Antiqua" w:hAnsi="Book Antiqua" w:cstheme="majorBidi"/>
              </w:rPr>
              <w:t>M00499100</w:t>
            </w:r>
          </w:p>
          <w:p w:rsidR="007A68E5" w:rsidRPr="005E3725" w:rsidRDefault="007A68E5" w:rsidP="00146382">
            <w:pPr>
              <w:rPr>
                <w:rFonts w:ascii="Book Antiqua" w:hAnsi="Book Antiqua" w:cstheme="majorBidi"/>
              </w:rPr>
            </w:pPr>
            <w:r w:rsidRPr="005E3725">
              <w:rPr>
                <w:rFonts w:ascii="Book Antiqua" w:hAnsi="Book Antiqua" w:cstheme="majorBidi"/>
              </w:rPr>
              <w:t>GTIN</w:t>
            </w:r>
          </w:p>
          <w:p w:rsidR="007A68E5" w:rsidRPr="005E3725" w:rsidRDefault="007A68E5" w:rsidP="00146382">
            <w:pPr>
              <w:rPr>
                <w:rFonts w:ascii="Book Antiqua" w:hAnsi="Book Antiqua" w:cstheme="majorBidi"/>
              </w:rPr>
            </w:pPr>
            <w:r w:rsidRPr="005E3725">
              <w:rPr>
                <w:rFonts w:ascii="Book Antiqua" w:hAnsi="Book Antiqua" w:cstheme="majorBidi"/>
              </w:rPr>
              <w:t>08714729904373</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Ultrasound System, Imaging, Cardiovascular </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 Owner Operator:</w:t>
            </w:r>
          </w:p>
          <w:p w:rsidR="007A68E5" w:rsidRPr="005E3725" w:rsidRDefault="007A68E5" w:rsidP="00146382">
            <w:pPr>
              <w:rPr>
                <w:rFonts w:ascii="Book Antiqua" w:hAnsi="Book Antiqua" w:cstheme="majorBidi"/>
                <w:b/>
                <w:bCs/>
              </w:rPr>
            </w:pPr>
            <w:r w:rsidRPr="005E3725">
              <w:rPr>
                <w:rFonts w:ascii="Book Antiqua" w:hAnsi="Book Antiqua" w:cstheme="majorBidi"/>
              </w:rPr>
              <w:t>M/s Boston Scientific Corporation 300, Boston Scientific Way, Marlborough, MA 01752 USA</w:t>
            </w:r>
          </w:p>
          <w:p w:rsidR="007A68E5" w:rsidRPr="005E3725" w:rsidRDefault="007A68E5" w:rsidP="00146382">
            <w:pPr>
              <w:rPr>
                <w:rFonts w:ascii="Book Antiqua" w:hAnsi="Book Antiqua" w:cstheme="majorBidi"/>
                <w:b/>
                <w:bCs/>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302 Parkway, Global Park La Aurora, Heredia, Costa Rica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Name of Distributor: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 Marina Bay Cust, Fulfillment Center, 500 Commander Shea Boulevard Quincy, MA 02171,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USFDA Valid Till</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05-08-2020)</w:t>
            </w:r>
          </w:p>
          <w:p w:rsidR="007A68E5" w:rsidRPr="005E3725" w:rsidRDefault="007A68E5" w:rsidP="00146382">
            <w:pPr>
              <w:rPr>
                <w:rFonts w:ascii="Book Antiqua" w:hAnsi="Book Antiqua" w:cstheme="majorBidi"/>
                <w:b/>
                <w:bCs/>
                <w:lang w:val="sv-SE"/>
              </w:rPr>
            </w:pPr>
            <w:r w:rsidRPr="005E3725">
              <w:rPr>
                <w:rFonts w:ascii="Book Antiqua" w:hAnsi="Book Antiqua" w:cstheme="majorBidi"/>
                <w:lang w:val="sv-SE"/>
              </w:rPr>
              <w:t xml:space="preserve">Fee </w:t>
            </w:r>
            <w:r w:rsidRPr="005E3725">
              <w:rPr>
                <w:rFonts w:ascii="Book Antiqua" w:hAnsi="Book Antiqua" w:cstheme="majorBidi"/>
                <w:bCs/>
                <w:lang w:val="sv-SE"/>
              </w:rPr>
              <w:t xml:space="preserve"> Rs.25,000/-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V-14 </w:t>
            </w:r>
            <w:r w:rsidRPr="005E3725">
              <w:rPr>
                <w:rFonts w:ascii="Book Antiqua" w:hAnsi="Book Antiqua" w:cstheme="majorBidi"/>
                <w:vertAlign w:val="superscript"/>
              </w:rPr>
              <w:t>TM</w:t>
            </w:r>
            <w:r w:rsidRPr="005E3725">
              <w:rPr>
                <w:rFonts w:ascii="Book Antiqua" w:hAnsi="Book Antiqua" w:cstheme="majorBidi"/>
              </w:rPr>
              <w:t xml:space="preserve"> Control Wire </w:t>
            </w:r>
            <w:r w:rsidRPr="005E3725">
              <w:rPr>
                <w:rFonts w:ascii="Book Antiqua" w:hAnsi="Book Antiqua" w:cstheme="majorBidi"/>
                <w:vertAlign w:val="superscript"/>
              </w:rPr>
              <w:t>TM</w:t>
            </w:r>
            <w:r w:rsidRPr="005E3725">
              <w:rPr>
                <w:rFonts w:ascii="Book Antiqua" w:hAnsi="Book Antiqua" w:cstheme="majorBidi"/>
              </w:rPr>
              <w:t xml:space="preserve"> Guidewire with ICE </w:t>
            </w:r>
            <w:r w:rsidRPr="005E3725">
              <w:rPr>
                <w:rFonts w:ascii="Book Antiqua" w:hAnsi="Book Antiqua" w:cstheme="majorBidi"/>
                <w:vertAlign w:val="superscript"/>
              </w:rPr>
              <w:t>TM</w:t>
            </w:r>
            <w:r w:rsidRPr="005E3725">
              <w:rPr>
                <w:rFonts w:ascii="Book Antiqua" w:hAnsi="Book Antiqua" w:cstheme="majorBidi"/>
              </w:rPr>
              <w:t xml:space="preserve"> Hydrophilic Coating</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B</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V-14 Short Taper 182 Straight Tip</w:t>
            </w:r>
          </w:p>
          <w:p w:rsidR="007A68E5" w:rsidRPr="005E3725" w:rsidRDefault="007A68E5" w:rsidP="00146382">
            <w:pPr>
              <w:rPr>
                <w:rFonts w:ascii="Book Antiqua" w:hAnsi="Book Antiqua" w:cstheme="majorBidi"/>
              </w:rPr>
            </w:pPr>
            <w:r w:rsidRPr="005E3725">
              <w:rPr>
                <w:rFonts w:ascii="Book Antiqua" w:hAnsi="Book Antiqua" w:cstheme="majorBidi"/>
              </w:rPr>
              <w:t>V-14 Short Taper 182 Angled Tip</w:t>
            </w:r>
          </w:p>
          <w:p w:rsidR="007A68E5" w:rsidRPr="005E3725" w:rsidRDefault="007A68E5" w:rsidP="00146382">
            <w:pPr>
              <w:rPr>
                <w:rFonts w:ascii="Book Antiqua" w:hAnsi="Book Antiqua" w:cstheme="majorBidi"/>
              </w:rPr>
            </w:pPr>
            <w:r w:rsidRPr="005E3725">
              <w:rPr>
                <w:rFonts w:ascii="Book Antiqua" w:hAnsi="Book Antiqua" w:cstheme="majorBidi"/>
              </w:rPr>
              <w:t>V-14 Short Taper 300 Straight Tip</w:t>
            </w:r>
          </w:p>
          <w:p w:rsidR="007A68E5" w:rsidRPr="005E3725" w:rsidRDefault="007A68E5" w:rsidP="00146382">
            <w:pPr>
              <w:rPr>
                <w:rFonts w:ascii="Book Antiqua" w:hAnsi="Book Antiqua" w:cstheme="majorBidi"/>
              </w:rPr>
            </w:pPr>
            <w:r w:rsidRPr="005E3725">
              <w:rPr>
                <w:rFonts w:ascii="Book Antiqua" w:hAnsi="Book Antiqua" w:cstheme="majorBidi"/>
              </w:rPr>
              <w:t>V-14 Short Taper 300 Angled Tip</w:t>
            </w:r>
          </w:p>
          <w:p w:rsidR="007A68E5" w:rsidRPr="005E3725" w:rsidRDefault="007A68E5" w:rsidP="00146382">
            <w:pPr>
              <w:rPr>
                <w:rFonts w:ascii="Book Antiqua" w:hAnsi="Book Antiqua" w:cstheme="majorBidi"/>
              </w:rPr>
            </w:pPr>
            <w:r w:rsidRPr="005E3725">
              <w:rPr>
                <w:rFonts w:ascii="Book Antiqua" w:hAnsi="Book Antiqua" w:cstheme="majorBidi"/>
              </w:rPr>
              <w:t>V-14 Long Taper 182 Straight Tip</w:t>
            </w:r>
          </w:p>
          <w:p w:rsidR="007A68E5" w:rsidRPr="005E3725" w:rsidRDefault="007A68E5" w:rsidP="00146382">
            <w:pPr>
              <w:rPr>
                <w:rFonts w:ascii="Book Antiqua" w:hAnsi="Book Antiqua" w:cstheme="majorBidi"/>
              </w:rPr>
            </w:pPr>
            <w:r w:rsidRPr="005E3725">
              <w:rPr>
                <w:rFonts w:ascii="Book Antiqua" w:hAnsi="Book Antiqua" w:cstheme="majorBidi"/>
              </w:rPr>
              <w:t>V-14 Long Taper 182 Angled Tip</w:t>
            </w:r>
          </w:p>
          <w:p w:rsidR="007A68E5" w:rsidRPr="005E3725" w:rsidRDefault="007A68E5" w:rsidP="00146382">
            <w:pPr>
              <w:rPr>
                <w:rFonts w:ascii="Book Antiqua" w:hAnsi="Book Antiqua" w:cstheme="majorBidi"/>
              </w:rPr>
            </w:pPr>
            <w:r w:rsidRPr="005E3725">
              <w:rPr>
                <w:rFonts w:ascii="Book Antiqua" w:hAnsi="Book Antiqua" w:cstheme="majorBidi"/>
              </w:rPr>
              <w:t>V-14 Long Taper 300 Straight Tip</w:t>
            </w:r>
          </w:p>
          <w:p w:rsidR="007A68E5" w:rsidRPr="005E3725" w:rsidRDefault="007A68E5" w:rsidP="00146382">
            <w:pPr>
              <w:rPr>
                <w:rFonts w:ascii="Book Antiqua" w:hAnsi="Book Antiqua" w:cstheme="majorBidi"/>
              </w:rPr>
            </w:pPr>
            <w:r w:rsidRPr="005E3725">
              <w:rPr>
                <w:rFonts w:ascii="Book Antiqua" w:hAnsi="Book Antiqua" w:cstheme="majorBidi"/>
              </w:rPr>
              <w:t>V-14 Long Taper 300 Angled Tip</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Peripheral Vascular Guidewire, Manual</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w:t>
            </w:r>
          </w:p>
          <w:p w:rsidR="007A68E5" w:rsidRPr="005E3725" w:rsidRDefault="007A68E5" w:rsidP="00146382">
            <w:pPr>
              <w:rPr>
                <w:rFonts w:ascii="Book Antiqua" w:hAnsi="Book Antiqua" w:cstheme="majorBidi"/>
                <w:b/>
                <w:bCs/>
              </w:rPr>
            </w:pPr>
            <w:r w:rsidRPr="005E3725">
              <w:rPr>
                <w:rFonts w:ascii="Book Antiqua" w:hAnsi="Book Antiqua" w:cstheme="majorBidi"/>
              </w:rPr>
              <w:t>M/s Boston Scientific Corporation 300, Boston Scientific Way, Marlborough, MA 01752 USA</w:t>
            </w:r>
          </w:p>
          <w:p w:rsidR="007A68E5" w:rsidRPr="005E3725" w:rsidRDefault="007A68E5" w:rsidP="00146382">
            <w:pPr>
              <w:rPr>
                <w:rFonts w:ascii="Book Antiqua" w:hAnsi="Book Antiqua" w:cstheme="majorBidi"/>
                <w:b/>
                <w:bCs/>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Limited, Ballybrit Business Park Galway, Ireland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w:t>
            </w:r>
          </w:p>
          <w:p w:rsidR="007A68E5" w:rsidRPr="005E3725" w:rsidRDefault="007A68E5" w:rsidP="00146382">
            <w:pPr>
              <w:rPr>
                <w:rFonts w:ascii="Book Antiqua" w:hAnsi="Book Antiqua" w:cstheme="majorBidi"/>
              </w:rPr>
            </w:pPr>
            <w:r w:rsidRPr="005E3725">
              <w:rPr>
                <w:rFonts w:ascii="Book Antiqua" w:hAnsi="Book Antiqua" w:cstheme="majorBidi"/>
              </w:rPr>
              <w:t>12-04-2023)</w:t>
            </w:r>
          </w:p>
          <w:p w:rsidR="007A68E5" w:rsidRPr="005E3725" w:rsidRDefault="007A68E5" w:rsidP="00146382">
            <w:pPr>
              <w:rPr>
                <w:rFonts w:ascii="Book Antiqua" w:hAnsi="Book Antiqua" w:cstheme="majorBidi"/>
                <w:bCs/>
              </w:rPr>
            </w:pPr>
            <w:r w:rsidRPr="005E3725">
              <w:rPr>
                <w:rFonts w:ascii="Book Antiqua" w:hAnsi="Book Antiqua" w:cstheme="majorBidi"/>
              </w:rPr>
              <w:t xml:space="preserve">Fee </w:t>
            </w:r>
            <w:r w:rsidRPr="005E3725">
              <w:rPr>
                <w:rFonts w:ascii="Book Antiqua" w:hAnsi="Book Antiqua" w:cstheme="majorBidi"/>
                <w:bCs/>
              </w:rPr>
              <w:t xml:space="preserve"> Rs.50,000/-</w:t>
            </w:r>
          </w:p>
          <w:p w:rsidR="007A68E5" w:rsidRPr="005E3725" w:rsidRDefault="007A68E5" w:rsidP="00146382">
            <w:pPr>
              <w:rPr>
                <w:rFonts w:ascii="Book Antiqua" w:hAnsi="Book Antiqua" w:cstheme="majorBidi"/>
                <w:b/>
                <w:bCs/>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Carotid Wallstent </w:t>
            </w:r>
            <w:r w:rsidRPr="005E3725">
              <w:rPr>
                <w:rFonts w:ascii="Book Antiqua" w:hAnsi="Book Antiqua" w:cstheme="majorBidi"/>
                <w:vertAlign w:val="superscript"/>
              </w:rPr>
              <w:t>TM</w:t>
            </w:r>
            <w:r w:rsidRPr="005E3725">
              <w:rPr>
                <w:rFonts w:ascii="Book Antiqua" w:hAnsi="Book Antiqua" w:cstheme="majorBidi"/>
              </w:rPr>
              <w:t xml:space="preserve"> Monorail </w:t>
            </w:r>
            <w:r w:rsidRPr="005E3725">
              <w:rPr>
                <w:rFonts w:ascii="Book Antiqua" w:hAnsi="Book Antiqua" w:cstheme="majorBidi"/>
                <w:vertAlign w:val="superscript"/>
              </w:rPr>
              <w:t>TM</w:t>
            </w:r>
            <w:r w:rsidRPr="005E3725">
              <w:rPr>
                <w:rFonts w:ascii="Book Antiqua" w:hAnsi="Book Antiqua" w:cstheme="majorBidi"/>
              </w:rPr>
              <w:t xml:space="preserve"> Closed Cell Self-Expanding Stent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43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5 mm x 30mm</w:t>
            </w:r>
          </w:p>
          <w:p w:rsidR="007A68E5" w:rsidRPr="005E3725" w:rsidRDefault="007A68E5" w:rsidP="00146382">
            <w:pPr>
              <w:rPr>
                <w:rFonts w:ascii="Book Antiqua" w:hAnsi="Book Antiqua" w:cstheme="majorBidi"/>
              </w:rPr>
            </w:pPr>
            <w:r w:rsidRPr="005E3725">
              <w:rPr>
                <w:rFonts w:ascii="Book Antiqua" w:hAnsi="Book Antiqua" w:cstheme="majorBidi"/>
              </w:rPr>
              <w:t>7 mm x 30mm</w:t>
            </w:r>
          </w:p>
          <w:p w:rsidR="007A68E5" w:rsidRPr="005E3725" w:rsidRDefault="007A68E5" w:rsidP="00146382">
            <w:pPr>
              <w:rPr>
                <w:rFonts w:ascii="Book Antiqua" w:hAnsi="Book Antiqua" w:cstheme="majorBidi"/>
              </w:rPr>
            </w:pPr>
            <w:r w:rsidRPr="005E3725">
              <w:rPr>
                <w:rFonts w:ascii="Book Antiqua" w:hAnsi="Book Antiqua" w:cstheme="majorBidi"/>
              </w:rPr>
              <w:t>7 mm x 40mm</w:t>
            </w:r>
          </w:p>
          <w:p w:rsidR="007A68E5" w:rsidRPr="005E3725" w:rsidRDefault="007A68E5" w:rsidP="00146382">
            <w:pPr>
              <w:rPr>
                <w:rFonts w:ascii="Book Antiqua" w:hAnsi="Book Antiqua" w:cstheme="majorBidi"/>
              </w:rPr>
            </w:pPr>
            <w:r w:rsidRPr="005E3725">
              <w:rPr>
                <w:rFonts w:ascii="Book Antiqua" w:hAnsi="Book Antiqua" w:cstheme="majorBidi"/>
              </w:rPr>
              <w:t>7 mm x 50mm</w:t>
            </w:r>
          </w:p>
          <w:p w:rsidR="007A68E5" w:rsidRPr="005E3725" w:rsidRDefault="007A68E5" w:rsidP="00146382">
            <w:pPr>
              <w:rPr>
                <w:rFonts w:ascii="Book Antiqua" w:hAnsi="Book Antiqua" w:cstheme="majorBidi"/>
              </w:rPr>
            </w:pPr>
            <w:r w:rsidRPr="005E3725">
              <w:rPr>
                <w:rFonts w:ascii="Book Antiqua" w:hAnsi="Book Antiqua" w:cstheme="majorBidi"/>
              </w:rPr>
              <w:t>9 mm x 30mm</w:t>
            </w:r>
          </w:p>
          <w:p w:rsidR="007A68E5" w:rsidRPr="005E3725" w:rsidRDefault="007A68E5" w:rsidP="00146382">
            <w:pPr>
              <w:rPr>
                <w:rFonts w:ascii="Book Antiqua" w:hAnsi="Book Antiqua" w:cstheme="majorBidi"/>
              </w:rPr>
            </w:pPr>
            <w:r w:rsidRPr="005E3725">
              <w:rPr>
                <w:rFonts w:ascii="Book Antiqua" w:hAnsi="Book Antiqua" w:cstheme="majorBidi"/>
              </w:rPr>
              <w:t>9 mm x 40mm</w:t>
            </w:r>
          </w:p>
          <w:p w:rsidR="007A68E5" w:rsidRPr="005E3725" w:rsidRDefault="007A68E5" w:rsidP="00146382">
            <w:pPr>
              <w:rPr>
                <w:rFonts w:ascii="Book Antiqua" w:hAnsi="Book Antiqua" w:cstheme="majorBidi"/>
              </w:rPr>
            </w:pPr>
            <w:r w:rsidRPr="005E3725">
              <w:rPr>
                <w:rFonts w:ascii="Book Antiqua" w:hAnsi="Book Antiqua" w:cstheme="majorBidi"/>
              </w:rPr>
              <w:t>9 mm x 50mm</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Carotid Artery Stent</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Hashir Surgical Services</w:t>
            </w:r>
          </w:p>
          <w:p w:rsidR="007A68E5" w:rsidRPr="005E3725" w:rsidRDefault="007A68E5" w:rsidP="00146382">
            <w:pPr>
              <w:rPr>
                <w:rFonts w:ascii="Book Antiqua" w:hAnsi="Book Antiqua" w:cstheme="majorBidi"/>
              </w:rPr>
            </w:pPr>
            <w:r w:rsidRPr="005E3725">
              <w:rPr>
                <w:rFonts w:ascii="Book Antiqua" w:hAnsi="Book Antiqua" w:cstheme="majorBidi"/>
              </w:rPr>
              <w:t>(i) Office No. 16, Street No.1, F-2, Phase 6, Hayatabad, Peshawar</w:t>
            </w:r>
          </w:p>
          <w:p w:rsidR="007A68E5" w:rsidRPr="005E3725" w:rsidRDefault="007A68E5" w:rsidP="00146382">
            <w:pPr>
              <w:rPr>
                <w:rFonts w:ascii="Book Antiqua" w:hAnsi="Book Antiqua" w:cstheme="majorBidi"/>
              </w:rPr>
            </w:pPr>
            <w:r w:rsidRPr="005E3725">
              <w:rPr>
                <w:rFonts w:ascii="Book Antiqua" w:hAnsi="Book Antiqua" w:cstheme="majorBidi"/>
              </w:rPr>
              <w:t>(ii) Office No. 5, 2nd Floor, Syed's Tower, University Road, Peshawar</w:t>
            </w:r>
          </w:p>
          <w:p w:rsidR="007A68E5" w:rsidRPr="005E3725" w:rsidRDefault="007A68E5" w:rsidP="00146382">
            <w:pPr>
              <w:rPr>
                <w:rFonts w:ascii="Book Antiqua" w:hAnsi="Book Antiqua" w:cstheme="majorBidi"/>
              </w:rPr>
            </w:pPr>
            <w:r w:rsidRPr="005E3725">
              <w:rPr>
                <w:rFonts w:ascii="Book Antiqua" w:hAnsi="Book Antiqua" w:cstheme="majorBidi"/>
              </w:rPr>
              <w:t>(iii) House No.2, Street No.1, Gulshan Colony, GT Road, Peshawar</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(ELI-00075)</w:t>
            </w:r>
          </w:p>
        </w:tc>
        <w:tc>
          <w:tcPr>
            <w:tcW w:w="1985" w:type="dxa"/>
            <w:gridSpan w:val="3"/>
            <w:shd w:val="clear" w:color="auto" w:fill="auto"/>
          </w:tcPr>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 xml:space="preserve">Legal Manufacture: </w:t>
            </w:r>
          </w:p>
          <w:p w:rsidR="007A68E5" w:rsidRPr="005E3725" w:rsidRDefault="007A68E5" w:rsidP="00146382">
            <w:pPr>
              <w:jc w:val="both"/>
              <w:rPr>
                <w:rFonts w:ascii="Book Antiqua" w:hAnsi="Book Antiqua" w:cstheme="majorBidi"/>
                <w:b/>
                <w:bCs/>
              </w:rPr>
            </w:pPr>
            <w:r w:rsidRPr="005E3725">
              <w:rPr>
                <w:rFonts w:ascii="Book Antiqua" w:hAnsi="Book Antiqua" w:cstheme="majorBidi"/>
              </w:rPr>
              <w:t>M/s Jiangxi Fenglin Medical Appliances Co., Ltd., Fulin Road, Fuzhou City, Jiangxi 344100 Province China</w:t>
            </w:r>
          </w:p>
          <w:p w:rsidR="007A68E5" w:rsidRPr="005E3725" w:rsidRDefault="007A68E5" w:rsidP="00146382">
            <w:pPr>
              <w:rPr>
                <w:rFonts w:ascii="Book Antiqua" w:hAnsi="Book Antiqua" w:cstheme="majorBidi"/>
                <w:b/>
                <w:bCs/>
              </w:rPr>
            </w:pPr>
          </w:p>
          <w:p w:rsidR="007A68E5" w:rsidRPr="005E3725" w:rsidRDefault="007A68E5" w:rsidP="00146382">
            <w:pPr>
              <w:jc w:val="both"/>
              <w:rPr>
                <w:rFonts w:ascii="Book Antiqua" w:hAnsi="Book Antiqua" w:cstheme="majorBidi"/>
              </w:rPr>
            </w:pPr>
            <w:r w:rsidRPr="005E3725">
              <w:rPr>
                <w:rFonts w:ascii="Book Antiqua" w:hAnsi="Book Antiqua" w:cstheme="majorBidi"/>
              </w:rPr>
              <w:t>(FSC Chnia Valid Till</w:t>
            </w:r>
          </w:p>
          <w:p w:rsidR="007A68E5" w:rsidRPr="005E3725" w:rsidRDefault="007A68E5" w:rsidP="00146382">
            <w:pPr>
              <w:jc w:val="both"/>
              <w:rPr>
                <w:rFonts w:ascii="Book Antiqua" w:hAnsi="Book Antiqua" w:cstheme="majorBidi"/>
              </w:rPr>
            </w:pPr>
            <w:r w:rsidRPr="005E3725">
              <w:rPr>
                <w:rFonts w:ascii="Book Antiqua" w:hAnsi="Book Antiqua" w:cstheme="majorBidi"/>
              </w:rPr>
              <w:t>01-01-2020)</w:t>
            </w:r>
          </w:p>
          <w:p w:rsidR="007A68E5" w:rsidRPr="005E3725" w:rsidRDefault="007A68E5" w:rsidP="00146382">
            <w:pPr>
              <w:jc w:val="both"/>
              <w:rPr>
                <w:rFonts w:ascii="Book Antiqua" w:hAnsi="Book Antiqua" w:cstheme="majorBidi"/>
              </w:rPr>
            </w:pPr>
          </w:p>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 xml:space="preserve"> Fee Rs. 100,000/-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Bio Soft Sterile Infusion Sets for Single Use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B</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Model:</w:t>
            </w:r>
          </w:p>
          <w:p w:rsidR="007A68E5" w:rsidRPr="005E3725" w:rsidRDefault="007A68E5" w:rsidP="00146382">
            <w:pPr>
              <w:rPr>
                <w:rFonts w:ascii="Book Antiqua" w:hAnsi="Book Antiqua" w:cstheme="majorBidi"/>
              </w:rPr>
            </w:pPr>
            <w:r w:rsidRPr="005E3725">
              <w:rPr>
                <w:rFonts w:ascii="Book Antiqua" w:hAnsi="Book Antiqua" w:cstheme="majorBidi"/>
              </w:rPr>
              <w:t>A1, A2, A3, A4, B1, B2, B3, B4, C1, C2</w:t>
            </w:r>
          </w:p>
          <w:p w:rsidR="007A68E5" w:rsidRPr="005E3725" w:rsidRDefault="007A68E5" w:rsidP="00146382">
            <w:pPr>
              <w:rPr>
                <w:rFonts w:ascii="Book Antiqua" w:hAnsi="Book Antiqua" w:cstheme="majorBidi"/>
              </w:rPr>
            </w:pPr>
            <w:r w:rsidRPr="005E3725">
              <w:rPr>
                <w:rFonts w:ascii="Book Antiqua" w:hAnsi="Book Antiqua" w:cstheme="majorBidi"/>
              </w:rPr>
              <w:t>Needle Size:</w:t>
            </w:r>
          </w:p>
          <w:p w:rsidR="007A68E5" w:rsidRPr="005E3725" w:rsidRDefault="007A68E5" w:rsidP="00146382">
            <w:pPr>
              <w:rPr>
                <w:rFonts w:ascii="Book Antiqua" w:hAnsi="Book Antiqua" w:cstheme="majorBidi"/>
              </w:rPr>
            </w:pPr>
            <w:r w:rsidRPr="005E3725">
              <w:rPr>
                <w:rFonts w:ascii="Book Antiqua" w:hAnsi="Book Antiqua" w:cstheme="majorBidi"/>
              </w:rPr>
              <w:t>20G, 21G, 22G, 23G, 24G, 25G, 26G</w:t>
            </w: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Infusion Set</w:t>
            </w:r>
          </w:p>
        </w:tc>
        <w:tc>
          <w:tcPr>
            <w:tcW w:w="1667" w:type="dxa"/>
            <w:gridSpan w:val="4"/>
            <w:shd w:val="clear" w:color="auto" w:fill="auto"/>
          </w:tcPr>
          <w:p w:rsidR="007A68E5" w:rsidRPr="005E3725" w:rsidRDefault="007A68E5" w:rsidP="00146382">
            <w:pPr>
              <w:rPr>
                <w:rFonts w:ascii="Book Antiqua" w:hAnsi="Book Antiqua" w:cstheme="majorBidi"/>
                <w:b/>
                <w:sz w:val="22"/>
                <w:szCs w:val="22"/>
              </w:rPr>
            </w:pPr>
            <w:r w:rsidRPr="005E3725">
              <w:rPr>
                <w:rFonts w:ascii="Book Antiqua" w:hAnsi="Book Antiqua" w:cstheme="majorBidi"/>
                <w:b/>
                <w:sz w:val="22"/>
                <w:szCs w:val="22"/>
              </w:rPr>
              <w:t>Approved.</w:t>
            </w:r>
          </w:p>
          <w:p w:rsidR="007A68E5" w:rsidRPr="005E3725" w:rsidRDefault="007A68E5" w:rsidP="00394A02">
            <w:pPr>
              <w:rPr>
                <w:rFonts w:ascii="Book Antiqua" w:hAnsi="Book Antiqua" w:cstheme="majorBidi"/>
                <w:bCs/>
                <w:sz w:val="20"/>
                <w:szCs w:val="20"/>
              </w:rPr>
            </w:pPr>
          </w:p>
          <w:p w:rsidR="007A68E5" w:rsidRPr="005E3725" w:rsidRDefault="007A68E5" w:rsidP="00394A02">
            <w:pPr>
              <w:rPr>
                <w:rFonts w:ascii="Book Antiqua" w:hAnsi="Book Antiqua" w:cstheme="majorBidi"/>
                <w:bCs/>
              </w:rPr>
            </w:pPr>
            <w:r w:rsidRPr="005E3725">
              <w:rPr>
                <w:rFonts w:ascii="Book Antiqua" w:hAnsi="Book Antiqua" w:cstheme="majorBidi"/>
                <w:bCs/>
                <w:sz w:val="20"/>
                <w:szCs w:val="20"/>
              </w:rPr>
              <w:t>The Products are already approved by Registration Board in its 259</w:t>
            </w:r>
            <w:r w:rsidRPr="005E3725">
              <w:rPr>
                <w:rFonts w:ascii="Book Antiqua" w:hAnsi="Book Antiqua" w:cstheme="majorBidi"/>
                <w:bCs/>
                <w:sz w:val="20"/>
                <w:szCs w:val="20"/>
                <w:vertAlign w:val="superscript"/>
              </w:rPr>
              <w:t>th</w:t>
            </w:r>
            <w:r w:rsidRPr="005E3725">
              <w:rPr>
                <w:rFonts w:ascii="Book Antiqua" w:hAnsi="Book Antiqua" w:cstheme="majorBidi"/>
                <w:bCs/>
                <w:sz w:val="20"/>
                <w:szCs w:val="20"/>
              </w:rPr>
              <w:t xml:space="preserve"> Meeting since inspection of manufacturer aborad was conducted by the panel and recommended for registration.</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 xml:space="preserve">Legal Manufacture: </w:t>
            </w:r>
          </w:p>
          <w:p w:rsidR="007A68E5" w:rsidRPr="005E3725" w:rsidRDefault="007A68E5" w:rsidP="00146382">
            <w:pPr>
              <w:jc w:val="both"/>
              <w:rPr>
                <w:rFonts w:ascii="Book Antiqua" w:hAnsi="Book Antiqua" w:cstheme="majorBidi"/>
                <w:b/>
                <w:bCs/>
              </w:rPr>
            </w:pPr>
            <w:r w:rsidRPr="005E3725">
              <w:rPr>
                <w:rFonts w:ascii="Book Antiqua" w:hAnsi="Book Antiqua" w:cstheme="majorBidi"/>
              </w:rPr>
              <w:t>M/s Jiangxi Fenglin Medical Appliances Co., Ltd., Fulin Road, Fuzhou City, Jiangxi 344100 Province China</w:t>
            </w:r>
          </w:p>
          <w:p w:rsidR="007A68E5" w:rsidRPr="005E3725" w:rsidRDefault="007A68E5" w:rsidP="00146382">
            <w:pPr>
              <w:rPr>
                <w:rFonts w:ascii="Book Antiqua" w:hAnsi="Book Antiqua" w:cstheme="majorBidi"/>
                <w:b/>
                <w:bCs/>
              </w:rPr>
            </w:pPr>
          </w:p>
          <w:p w:rsidR="007A68E5" w:rsidRPr="005E3725" w:rsidRDefault="007A68E5" w:rsidP="00146382">
            <w:pPr>
              <w:jc w:val="both"/>
              <w:rPr>
                <w:rFonts w:ascii="Book Antiqua" w:hAnsi="Book Antiqua" w:cstheme="majorBidi"/>
              </w:rPr>
            </w:pPr>
            <w:r w:rsidRPr="005E3725">
              <w:rPr>
                <w:rFonts w:ascii="Book Antiqua" w:hAnsi="Book Antiqua" w:cstheme="majorBidi"/>
              </w:rPr>
              <w:t>(FSC Chnia Valid Till</w:t>
            </w:r>
          </w:p>
          <w:p w:rsidR="007A68E5" w:rsidRPr="005E3725" w:rsidRDefault="007A68E5" w:rsidP="00146382">
            <w:pPr>
              <w:jc w:val="both"/>
              <w:rPr>
                <w:rFonts w:ascii="Book Antiqua" w:hAnsi="Book Antiqua" w:cstheme="majorBidi"/>
              </w:rPr>
            </w:pPr>
            <w:r w:rsidRPr="005E3725">
              <w:rPr>
                <w:rFonts w:ascii="Book Antiqua" w:hAnsi="Book Antiqua" w:cstheme="majorBidi"/>
              </w:rPr>
              <w:t>01-01-2020)</w:t>
            </w:r>
          </w:p>
          <w:p w:rsidR="007A68E5" w:rsidRPr="005E3725" w:rsidRDefault="007A68E5" w:rsidP="00146382">
            <w:pPr>
              <w:jc w:val="both"/>
              <w:rPr>
                <w:rFonts w:ascii="Book Antiqua" w:hAnsi="Book Antiqua" w:cstheme="majorBidi"/>
              </w:rPr>
            </w:pPr>
          </w:p>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Fee Rs. 100,000/-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Bio Soft Sterile Burette Type Infusion Sets for Single Use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B</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Model:</w:t>
            </w:r>
          </w:p>
          <w:p w:rsidR="007A68E5" w:rsidRPr="005E3725" w:rsidRDefault="007A68E5" w:rsidP="00146382">
            <w:pPr>
              <w:rPr>
                <w:rFonts w:ascii="Book Antiqua" w:hAnsi="Book Antiqua" w:cstheme="majorBidi"/>
              </w:rPr>
            </w:pPr>
            <w:r w:rsidRPr="005E3725">
              <w:rPr>
                <w:rFonts w:ascii="Book Antiqua" w:hAnsi="Book Antiqua" w:cstheme="majorBidi"/>
              </w:rPr>
              <w:t>50ml, 100ml, 150ml</w:t>
            </w: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Sterile Burette Type Infusion Set</w:t>
            </w:r>
          </w:p>
        </w:tc>
        <w:tc>
          <w:tcPr>
            <w:tcW w:w="1667" w:type="dxa"/>
            <w:gridSpan w:val="4"/>
            <w:shd w:val="clear" w:color="auto" w:fill="auto"/>
          </w:tcPr>
          <w:p w:rsidR="007A68E5" w:rsidRPr="005E3725" w:rsidRDefault="007A68E5" w:rsidP="00B51529">
            <w:pPr>
              <w:rPr>
                <w:rFonts w:ascii="Book Antiqua" w:hAnsi="Book Antiqua" w:cstheme="majorBidi"/>
                <w:b/>
                <w:sz w:val="22"/>
                <w:szCs w:val="22"/>
              </w:rPr>
            </w:pPr>
            <w:r w:rsidRPr="005E3725">
              <w:rPr>
                <w:rFonts w:ascii="Book Antiqua" w:hAnsi="Book Antiqua" w:cstheme="majorBidi"/>
                <w:b/>
                <w:sz w:val="22"/>
                <w:szCs w:val="22"/>
              </w:rPr>
              <w:t>Approved.</w:t>
            </w:r>
          </w:p>
          <w:p w:rsidR="007A68E5" w:rsidRPr="005E3725" w:rsidRDefault="007A68E5" w:rsidP="00B51529">
            <w:pPr>
              <w:rPr>
                <w:rFonts w:ascii="Book Antiqua" w:hAnsi="Book Antiqua" w:cstheme="majorBidi"/>
                <w:b/>
                <w:sz w:val="22"/>
                <w:szCs w:val="22"/>
              </w:rPr>
            </w:pPr>
          </w:p>
          <w:p w:rsidR="007A68E5" w:rsidRPr="005E3725" w:rsidRDefault="007A68E5" w:rsidP="00B51529">
            <w:pPr>
              <w:rPr>
                <w:rFonts w:ascii="Book Antiqua" w:hAnsi="Book Antiqua" w:cstheme="majorBidi"/>
                <w:bCs/>
              </w:rPr>
            </w:pPr>
            <w:r w:rsidRPr="005E3725">
              <w:rPr>
                <w:rFonts w:ascii="Book Antiqua" w:hAnsi="Book Antiqua" w:cstheme="majorBidi"/>
                <w:bCs/>
                <w:sz w:val="20"/>
                <w:szCs w:val="20"/>
              </w:rPr>
              <w:t>The Products are already approved by Registration Board in its 259</w:t>
            </w:r>
            <w:r w:rsidRPr="005E3725">
              <w:rPr>
                <w:rFonts w:ascii="Book Antiqua" w:hAnsi="Book Antiqua" w:cstheme="majorBidi"/>
                <w:bCs/>
                <w:sz w:val="20"/>
                <w:szCs w:val="20"/>
                <w:vertAlign w:val="superscript"/>
              </w:rPr>
              <w:t>th</w:t>
            </w:r>
            <w:r w:rsidRPr="005E3725">
              <w:rPr>
                <w:rFonts w:ascii="Book Antiqua" w:hAnsi="Book Antiqua" w:cstheme="majorBidi"/>
                <w:bCs/>
                <w:sz w:val="20"/>
                <w:szCs w:val="20"/>
              </w:rPr>
              <w:t xml:space="preserve"> Meeting since inspection of manufacturer aborad was conducted by the panel and recommended for registration.</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 xml:space="preserve">Legal Manufacture: </w:t>
            </w:r>
          </w:p>
          <w:p w:rsidR="007A68E5" w:rsidRPr="005E3725" w:rsidRDefault="007A68E5" w:rsidP="00146382">
            <w:pPr>
              <w:jc w:val="both"/>
              <w:rPr>
                <w:rFonts w:ascii="Book Antiqua" w:hAnsi="Book Antiqua" w:cstheme="majorBidi"/>
                <w:b/>
                <w:bCs/>
              </w:rPr>
            </w:pPr>
            <w:r w:rsidRPr="005E3725">
              <w:rPr>
                <w:rFonts w:ascii="Book Antiqua" w:hAnsi="Book Antiqua" w:cstheme="majorBidi"/>
              </w:rPr>
              <w:t>M/s Jiangxi Fenglin Medical Technology Co., Ltd., FengCheng Industrial Park, FengCheng City, Jiangxi Province, China</w:t>
            </w:r>
          </w:p>
          <w:p w:rsidR="007A68E5" w:rsidRPr="005E3725" w:rsidRDefault="007A68E5" w:rsidP="00146382">
            <w:pPr>
              <w:rPr>
                <w:rFonts w:ascii="Book Antiqua" w:hAnsi="Book Antiqua" w:cstheme="majorBidi"/>
                <w:b/>
                <w:bCs/>
              </w:rPr>
            </w:pPr>
          </w:p>
          <w:p w:rsidR="007A68E5" w:rsidRPr="005E3725" w:rsidRDefault="007A68E5" w:rsidP="00146382">
            <w:pPr>
              <w:jc w:val="both"/>
              <w:rPr>
                <w:rFonts w:ascii="Book Antiqua" w:hAnsi="Book Antiqua" w:cstheme="majorBidi"/>
              </w:rPr>
            </w:pPr>
            <w:r w:rsidRPr="005E3725">
              <w:rPr>
                <w:rFonts w:ascii="Book Antiqua" w:hAnsi="Book Antiqua" w:cstheme="majorBidi"/>
              </w:rPr>
              <w:t>(FSC Chnia Valid Till</w:t>
            </w:r>
          </w:p>
          <w:p w:rsidR="007A68E5" w:rsidRPr="005E3725" w:rsidRDefault="007A68E5" w:rsidP="00146382">
            <w:pPr>
              <w:jc w:val="both"/>
              <w:rPr>
                <w:rFonts w:ascii="Book Antiqua" w:hAnsi="Book Antiqua" w:cstheme="majorBidi"/>
              </w:rPr>
            </w:pPr>
            <w:r w:rsidRPr="005E3725">
              <w:rPr>
                <w:rFonts w:ascii="Book Antiqua" w:hAnsi="Book Antiqua" w:cstheme="majorBidi"/>
              </w:rPr>
              <w:t>11-01-2020)</w:t>
            </w:r>
          </w:p>
          <w:p w:rsidR="007A68E5" w:rsidRPr="005E3725" w:rsidRDefault="007A68E5" w:rsidP="00146382">
            <w:pPr>
              <w:jc w:val="both"/>
              <w:rPr>
                <w:rFonts w:ascii="Book Antiqua" w:hAnsi="Book Antiqua" w:cstheme="majorBidi"/>
              </w:rPr>
            </w:pPr>
          </w:p>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Fee Rs. 100,000/-</w:t>
            </w:r>
          </w:p>
        </w:tc>
        <w:tc>
          <w:tcPr>
            <w:tcW w:w="2977" w:type="dxa"/>
            <w:gridSpan w:val="5"/>
            <w:shd w:val="clear" w:color="auto" w:fill="auto"/>
          </w:tcPr>
          <w:p w:rsidR="007A68E5" w:rsidRPr="005E3725" w:rsidRDefault="007A68E5" w:rsidP="00893FE1">
            <w:pPr>
              <w:rPr>
                <w:rFonts w:ascii="Book Antiqua" w:hAnsi="Book Antiqua" w:cstheme="majorBidi"/>
              </w:rPr>
            </w:pPr>
            <w:r w:rsidRPr="005E3725">
              <w:rPr>
                <w:rFonts w:ascii="Book Antiqua" w:hAnsi="Book Antiqua" w:cstheme="majorBidi"/>
              </w:rPr>
              <w:t>URO Cath Foley Catheter (Latex Silicon Coated)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B</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Model: Latex Urethral Catheters</w:t>
            </w:r>
          </w:p>
          <w:p w:rsidR="007A68E5" w:rsidRPr="005E3725" w:rsidRDefault="007A68E5" w:rsidP="00146382">
            <w:pPr>
              <w:rPr>
                <w:rFonts w:ascii="Book Antiqua" w:hAnsi="Book Antiqua" w:cstheme="majorBidi"/>
              </w:rPr>
            </w:pPr>
            <w:r w:rsidRPr="005E3725">
              <w:rPr>
                <w:rFonts w:ascii="Book Antiqua" w:hAnsi="Book Antiqua" w:cstheme="majorBidi"/>
              </w:rPr>
              <w:t>6FR, 8FR, 10FR, 12FR, 14FR , 16FR, 18FR, 20FR, 22FR, 26FR, 28FR, 30FR</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Foley’s Catheter /  Urethral Catheter</w:t>
            </w:r>
          </w:p>
        </w:tc>
        <w:tc>
          <w:tcPr>
            <w:tcW w:w="1667" w:type="dxa"/>
            <w:gridSpan w:val="4"/>
            <w:shd w:val="clear" w:color="auto" w:fill="auto"/>
          </w:tcPr>
          <w:p w:rsidR="007A68E5" w:rsidRPr="005E3725" w:rsidRDefault="007A68E5" w:rsidP="00B51529">
            <w:pPr>
              <w:rPr>
                <w:rFonts w:ascii="Book Antiqua" w:hAnsi="Book Antiqua" w:cstheme="majorBidi"/>
                <w:b/>
                <w:sz w:val="22"/>
                <w:szCs w:val="22"/>
              </w:rPr>
            </w:pPr>
            <w:r w:rsidRPr="005E3725">
              <w:rPr>
                <w:rFonts w:ascii="Book Antiqua" w:hAnsi="Book Antiqua" w:cstheme="majorBidi"/>
                <w:b/>
                <w:sz w:val="22"/>
                <w:szCs w:val="22"/>
              </w:rPr>
              <w:t>Approved.</w:t>
            </w:r>
          </w:p>
          <w:p w:rsidR="007A68E5" w:rsidRPr="005E3725" w:rsidRDefault="007A68E5" w:rsidP="00B51529">
            <w:pPr>
              <w:jc w:val="both"/>
              <w:rPr>
                <w:rFonts w:ascii="Book Antiqua" w:hAnsi="Book Antiqua"/>
              </w:rPr>
            </w:pPr>
          </w:p>
          <w:p w:rsidR="007A68E5" w:rsidRPr="005E3725" w:rsidRDefault="007A68E5" w:rsidP="00B51529">
            <w:pPr>
              <w:jc w:val="both"/>
              <w:rPr>
                <w:rFonts w:ascii="Book Antiqua" w:hAnsi="Book Antiqua"/>
              </w:rPr>
            </w:pPr>
            <w:r w:rsidRPr="005E3725">
              <w:rPr>
                <w:rFonts w:ascii="Book Antiqua" w:hAnsi="Book Antiqua" w:cstheme="majorBidi"/>
                <w:bCs/>
                <w:sz w:val="20"/>
                <w:szCs w:val="20"/>
              </w:rPr>
              <w:t>The Products are already approved by Registration Board in its 259</w:t>
            </w:r>
            <w:r w:rsidRPr="005E3725">
              <w:rPr>
                <w:rFonts w:ascii="Book Antiqua" w:hAnsi="Book Antiqua" w:cstheme="majorBidi"/>
                <w:bCs/>
                <w:sz w:val="20"/>
                <w:szCs w:val="20"/>
                <w:vertAlign w:val="superscript"/>
              </w:rPr>
              <w:t>th</w:t>
            </w:r>
            <w:r w:rsidRPr="005E3725">
              <w:rPr>
                <w:rFonts w:ascii="Book Antiqua" w:hAnsi="Book Antiqua" w:cstheme="majorBidi"/>
                <w:bCs/>
                <w:sz w:val="20"/>
                <w:szCs w:val="20"/>
              </w:rPr>
              <w:t xml:space="preserve"> Meeting since inspection of manufacturer aborad was conducted by the panel and recommended for registration.</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 xml:space="preserve">Legal Manufacture: </w:t>
            </w:r>
          </w:p>
          <w:p w:rsidR="007A68E5" w:rsidRPr="005E3725" w:rsidRDefault="007A68E5" w:rsidP="00146382">
            <w:pPr>
              <w:jc w:val="both"/>
              <w:rPr>
                <w:rFonts w:ascii="Book Antiqua" w:hAnsi="Book Antiqua" w:cstheme="majorBidi"/>
                <w:b/>
                <w:bCs/>
              </w:rPr>
            </w:pPr>
            <w:r w:rsidRPr="005E3725">
              <w:rPr>
                <w:rFonts w:ascii="Book Antiqua" w:hAnsi="Book Antiqua" w:cstheme="majorBidi"/>
              </w:rPr>
              <w:t>M/s Jiangxi Fenglin Medical Technology Co., Ltd., FengCheng Industrial Park, FengCheng City, Jiangxi Province, China</w:t>
            </w:r>
          </w:p>
          <w:p w:rsidR="007A68E5" w:rsidRPr="005E3725" w:rsidRDefault="007A68E5" w:rsidP="00146382">
            <w:pPr>
              <w:rPr>
                <w:rFonts w:ascii="Book Antiqua" w:hAnsi="Book Antiqua" w:cstheme="majorBidi"/>
                <w:b/>
                <w:bCs/>
              </w:rPr>
            </w:pPr>
          </w:p>
          <w:p w:rsidR="007A68E5" w:rsidRPr="005E3725" w:rsidRDefault="007A68E5" w:rsidP="00146382">
            <w:pPr>
              <w:jc w:val="both"/>
              <w:rPr>
                <w:rFonts w:ascii="Book Antiqua" w:hAnsi="Book Antiqua" w:cstheme="majorBidi"/>
              </w:rPr>
            </w:pPr>
            <w:r w:rsidRPr="005E3725">
              <w:rPr>
                <w:rFonts w:ascii="Book Antiqua" w:hAnsi="Book Antiqua" w:cstheme="majorBidi"/>
              </w:rPr>
              <w:t>(FSC Chnia Valid Till</w:t>
            </w:r>
          </w:p>
          <w:p w:rsidR="007A68E5" w:rsidRPr="005E3725" w:rsidRDefault="007A68E5" w:rsidP="00146382">
            <w:pPr>
              <w:jc w:val="both"/>
              <w:rPr>
                <w:rFonts w:ascii="Book Antiqua" w:hAnsi="Book Antiqua" w:cstheme="majorBidi"/>
              </w:rPr>
            </w:pPr>
            <w:r w:rsidRPr="005E3725">
              <w:rPr>
                <w:rFonts w:ascii="Book Antiqua" w:hAnsi="Book Antiqua" w:cstheme="majorBidi"/>
              </w:rPr>
              <w:t>11-01-2020)</w:t>
            </w:r>
          </w:p>
          <w:p w:rsidR="007A68E5" w:rsidRPr="005E3725" w:rsidRDefault="007A68E5" w:rsidP="00146382">
            <w:pPr>
              <w:jc w:val="both"/>
              <w:rPr>
                <w:rFonts w:ascii="Book Antiqua" w:hAnsi="Book Antiqua" w:cstheme="majorBidi"/>
              </w:rPr>
            </w:pPr>
          </w:p>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Fee Rs. 100,000/-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URO Cath 100% Silicon Foley Catheter</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B</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Model: Silicone Urethral Catheters</w:t>
            </w:r>
          </w:p>
          <w:p w:rsidR="007A68E5" w:rsidRPr="005E3725" w:rsidRDefault="007A68E5" w:rsidP="00146382">
            <w:pPr>
              <w:rPr>
                <w:rFonts w:ascii="Book Antiqua" w:hAnsi="Book Antiqua" w:cstheme="majorBidi"/>
              </w:rPr>
            </w:pPr>
            <w:r w:rsidRPr="005E3725">
              <w:rPr>
                <w:rFonts w:ascii="Book Antiqua" w:hAnsi="Book Antiqua" w:cstheme="majorBidi"/>
              </w:rPr>
              <w:t>6FR, 8FR, 10FR, 12FR, 14FR , 16FR, 18FR, 20FR, 22FR, 26FR, 28FR, 30FR</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Foley’s Catheter</w:t>
            </w:r>
          </w:p>
        </w:tc>
        <w:tc>
          <w:tcPr>
            <w:tcW w:w="1667" w:type="dxa"/>
            <w:gridSpan w:val="4"/>
            <w:shd w:val="clear" w:color="auto" w:fill="auto"/>
          </w:tcPr>
          <w:p w:rsidR="007A68E5" w:rsidRPr="005E3725" w:rsidRDefault="007A68E5" w:rsidP="00B51529">
            <w:pPr>
              <w:rPr>
                <w:rFonts w:ascii="Book Antiqua" w:hAnsi="Book Antiqua" w:cstheme="majorBidi"/>
                <w:b/>
                <w:sz w:val="22"/>
                <w:szCs w:val="22"/>
              </w:rPr>
            </w:pPr>
            <w:r w:rsidRPr="005E3725">
              <w:rPr>
                <w:rFonts w:ascii="Book Antiqua" w:hAnsi="Book Antiqua" w:cstheme="majorBidi"/>
                <w:b/>
                <w:sz w:val="22"/>
                <w:szCs w:val="22"/>
              </w:rPr>
              <w:t>Approved.</w:t>
            </w:r>
          </w:p>
          <w:p w:rsidR="007A68E5" w:rsidRPr="005E3725" w:rsidRDefault="007A68E5" w:rsidP="00B51529">
            <w:pPr>
              <w:jc w:val="both"/>
              <w:rPr>
                <w:rFonts w:ascii="Book Antiqua" w:hAnsi="Book Antiqua"/>
              </w:rPr>
            </w:pPr>
          </w:p>
          <w:p w:rsidR="007A68E5" w:rsidRPr="005E3725" w:rsidRDefault="007A68E5" w:rsidP="00B51529">
            <w:pPr>
              <w:jc w:val="both"/>
              <w:rPr>
                <w:rFonts w:ascii="Book Antiqua" w:hAnsi="Book Antiqua"/>
              </w:rPr>
            </w:pPr>
            <w:r w:rsidRPr="005E3725">
              <w:rPr>
                <w:rFonts w:ascii="Book Antiqua" w:hAnsi="Book Antiqua" w:cstheme="majorBidi"/>
                <w:bCs/>
                <w:sz w:val="20"/>
                <w:szCs w:val="20"/>
              </w:rPr>
              <w:t>The Products are already approved by Registration Board in its 259</w:t>
            </w:r>
            <w:r w:rsidRPr="005E3725">
              <w:rPr>
                <w:rFonts w:ascii="Book Antiqua" w:hAnsi="Book Antiqua" w:cstheme="majorBidi"/>
                <w:bCs/>
                <w:sz w:val="20"/>
                <w:szCs w:val="20"/>
                <w:vertAlign w:val="superscript"/>
              </w:rPr>
              <w:t>th</w:t>
            </w:r>
            <w:r w:rsidRPr="005E3725">
              <w:rPr>
                <w:rFonts w:ascii="Book Antiqua" w:hAnsi="Book Antiqua" w:cstheme="majorBidi"/>
                <w:bCs/>
                <w:sz w:val="20"/>
                <w:szCs w:val="20"/>
              </w:rPr>
              <w:t xml:space="preserve"> Meeting since inspection of manufacturer aborad was conducted by the panel and recommended for registration.</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 xml:space="preserve">Manufacture: </w:t>
            </w:r>
          </w:p>
          <w:p w:rsidR="007A68E5" w:rsidRPr="005E3725" w:rsidRDefault="007A68E5" w:rsidP="00146382">
            <w:pPr>
              <w:jc w:val="both"/>
              <w:rPr>
                <w:rFonts w:ascii="Book Antiqua" w:hAnsi="Book Antiqua" w:cstheme="majorBidi"/>
                <w:b/>
                <w:bCs/>
              </w:rPr>
            </w:pPr>
            <w:r w:rsidRPr="005E3725">
              <w:rPr>
                <w:rFonts w:ascii="Book Antiqua" w:hAnsi="Book Antiqua" w:cstheme="majorBidi"/>
              </w:rPr>
              <w:t>M/s Jiangxi Fenglin Medical Technology Co., Ltd., FengCheng Industrial Park, FengCheng City, Jiangxi Province, China</w:t>
            </w:r>
          </w:p>
          <w:p w:rsidR="007A68E5" w:rsidRPr="005E3725" w:rsidRDefault="007A68E5" w:rsidP="00146382">
            <w:pPr>
              <w:rPr>
                <w:rFonts w:ascii="Book Antiqua" w:hAnsi="Book Antiqua" w:cstheme="majorBidi"/>
                <w:b/>
                <w:bCs/>
              </w:rPr>
            </w:pPr>
          </w:p>
          <w:p w:rsidR="007A68E5" w:rsidRPr="005E3725" w:rsidRDefault="007A68E5" w:rsidP="00146382">
            <w:pPr>
              <w:jc w:val="both"/>
              <w:rPr>
                <w:rFonts w:ascii="Book Antiqua" w:hAnsi="Book Antiqua" w:cstheme="majorBidi"/>
              </w:rPr>
            </w:pPr>
            <w:r w:rsidRPr="005E3725">
              <w:rPr>
                <w:rFonts w:ascii="Book Antiqua" w:hAnsi="Book Antiqua" w:cstheme="majorBidi"/>
              </w:rPr>
              <w:t>(FSC Chnia Valid Till</w:t>
            </w:r>
          </w:p>
          <w:p w:rsidR="007A68E5" w:rsidRPr="005E3725" w:rsidRDefault="007A68E5" w:rsidP="00146382">
            <w:pPr>
              <w:jc w:val="both"/>
              <w:rPr>
                <w:rFonts w:ascii="Book Antiqua" w:hAnsi="Book Antiqua" w:cstheme="majorBidi"/>
              </w:rPr>
            </w:pPr>
            <w:r w:rsidRPr="005E3725">
              <w:rPr>
                <w:rFonts w:ascii="Book Antiqua" w:hAnsi="Book Antiqua" w:cstheme="majorBidi"/>
              </w:rPr>
              <w:t>11-01-2020)</w:t>
            </w:r>
          </w:p>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Fee Rs. 100,000/-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Bio Soft Safety Infusion Sets with Needles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B</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Infusion Set</w:t>
            </w:r>
          </w:p>
        </w:tc>
        <w:tc>
          <w:tcPr>
            <w:tcW w:w="1667" w:type="dxa"/>
            <w:gridSpan w:val="4"/>
            <w:shd w:val="clear" w:color="auto" w:fill="auto"/>
          </w:tcPr>
          <w:p w:rsidR="007A68E5" w:rsidRPr="005E3725" w:rsidRDefault="007A68E5" w:rsidP="00B51529">
            <w:pPr>
              <w:rPr>
                <w:rFonts w:ascii="Book Antiqua" w:hAnsi="Book Antiqua" w:cstheme="majorBidi"/>
                <w:b/>
                <w:sz w:val="22"/>
                <w:szCs w:val="22"/>
              </w:rPr>
            </w:pPr>
            <w:r w:rsidRPr="005E3725">
              <w:rPr>
                <w:rFonts w:ascii="Book Antiqua" w:hAnsi="Book Antiqua" w:cstheme="majorBidi"/>
                <w:b/>
                <w:sz w:val="22"/>
                <w:szCs w:val="22"/>
              </w:rPr>
              <w:t>Approved.</w:t>
            </w:r>
          </w:p>
          <w:p w:rsidR="007A68E5" w:rsidRPr="005E3725" w:rsidRDefault="007A68E5" w:rsidP="00B51529">
            <w:pPr>
              <w:jc w:val="both"/>
              <w:rPr>
                <w:rFonts w:ascii="Book Antiqua" w:hAnsi="Book Antiqua"/>
              </w:rPr>
            </w:pPr>
          </w:p>
          <w:p w:rsidR="007A68E5" w:rsidRPr="005E3725" w:rsidRDefault="007A68E5" w:rsidP="00B51529">
            <w:pPr>
              <w:jc w:val="both"/>
              <w:rPr>
                <w:rFonts w:ascii="Book Antiqua" w:hAnsi="Book Antiqua"/>
              </w:rPr>
            </w:pPr>
            <w:r w:rsidRPr="005E3725">
              <w:rPr>
                <w:rFonts w:ascii="Book Antiqua" w:hAnsi="Book Antiqua" w:cstheme="majorBidi"/>
                <w:bCs/>
                <w:sz w:val="20"/>
                <w:szCs w:val="20"/>
              </w:rPr>
              <w:t>The Products are already approved by Registration Board in its 259</w:t>
            </w:r>
            <w:r w:rsidRPr="005E3725">
              <w:rPr>
                <w:rFonts w:ascii="Book Antiqua" w:hAnsi="Book Antiqua" w:cstheme="majorBidi"/>
                <w:bCs/>
                <w:sz w:val="20"/>
                <w:szCs w:val="20"/>
                <w:vertAlign w:val="superscript"/>
              </w:rPr>
              <w:t>th</w:t>
            </w:r>
            <w:r w:rsidRPr="005E3725">
              <w:rPr>
                <w:rFonts w:ascii="Book Antiqua" w:hAnsi="Book Antiqua" w:cstheme="majorBidi"/>
                <w:bCs/>
                <w:sz w:val="20"/>
                <w:szCs w:val="20"/>
              </w:rPr>
              <w:t xml:space="preserve"> Meeting since inspection of manufacturer aborad was conducted by the panel and recommended for registration.</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 xml:space="preserve">Manufacture: </w:t>
            </w:r>
          </w:p>
          <w:p w:rsidR="007A68E5" w:rsidRPr="005E3725" w:rsidRDefault="007A68E5" w:rsidP="00146382">
            <w:pPr>
              <w:jc w:val="both"/>
              <w:rPr>
                <w:rFonts w:ascii="Book Antiqua" w:hAnsi="Book Antiqua" w:cstheme="majorBidi"/>
                <w:b/>
                <w:bCs/>
              </w:rPr>
            </w:pPr>
            <w:r w:rsidRPr="005E3725">
              <w:rPr>
                <w:rFonts w:ascii="Book Antiqua" w:hAnsi="Book Antiqua" w:cstheme="majorBidi"/>
              </w:rPr>
              <w:t>M/s Jiangxi Fenglin Medical Technology Co., Ltd., FengCheng Industrial Park, FengCheng City, Jiangxi Province, China</w:t>
            </w:r>
          </w:p>
          <w:p w:rsidR="007A68E5" w:rsidRPr="005E3725" w:rsidRDefault="007A68E5" w:rsidP="00146382">
            <w:pPr>
              <w:rPr>
                <w:rFonts w:ascii="Book Antiqua" w:hAnsi="Book Antiqua" w:cstheme="majorBidi"/>
                <w:b/>
                <w:bCs/>
              </w:rPr>
            </w:pPr>
          </w:p>
          <w:p w:rsidR="007A68E5" w:rsidRPr="005E3725" w:rsidRDefault="007A68E5" w:rsidP="00146382">
            <w:pPr>
              <w:jc w:val="both"/>
              <w:rPr>
                <w:rFonts w:ascii="Book Antiqua" w:hAnsi="Book Antiqua" w:cstheme="majorBidi"/>
              </w:rPr>
            </w:pPr>
            <w:r w:rsidRPr="005E3725">
              <w:rPr>
                <w:rFonts w:ascii="Book Antiqua" w:hAnsi="Book Antiqua" w:cstheme="majorBidi"/>
              </w:rPr>
              <w:t>(FSC Chnia Valid Till</w:t>
            </w:r>
          </w:p>
          <w:p w:rsidR="007A68E5" w:rsidRPr="005E3725" w:rsidRDefault="007A68E5" w:rsidP="00146382">
            <w:pPr>
              <w:jc w:val="both"/>
              <w:rPr>
                <w:rFonts w:ascii="Book Antiqua" w:hAnsi="Book Antiqua" w:cstheme="majorBidi"/>
              </w:rPr>
            </w:pPr>
            <w:r w:rsidRPr="005E3725">
              <w:rPr>
                <w:rFonts w:ascii="Book Antiqua" w:hAnsi="Book Antiqua" w:cstheme="majorBidi"/>
              </w:rPr>
              <w:t>11-01-2020)</w:t>
            </w:r>
          </w:p>
          <w:p w:rsidR="007A68E5" w:rsidRPr="005E3725" w:rsidRDefault="007A68E5" w:rsidP="00146382">
            <w:pPr>
              <w:jc w:val="both"/>
              <w:rPr>
                <w:rFonts w:ascii="Book Antiqua" w:hAnsi="Book Antiqua" w:cstheme="majorBidi"/>
              </w:rPr>
            </w:pPr>
          </w:p>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Fee Rs. 100,000/-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Flow Cath IV Cannula with Injection Port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B</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Model:</w:t>
            </w:r>
          </w:p>
          <w:p w:rsidR="007A68E5" w:rsidRPr="005E3725" w:rsidRDefault="007A68E5" w:rsidP="00146382">
            <w:pPr>
              <w:rPr>
                <w:rFonts w:ascii="Book Antiqua" w:hAnsi="Book Antiqua" w:cstheme="majorBidi"/>
              </w:rPr>
            </w:pPr>
            <w:r w:rsidRPr="005E3725">
              <w:rPr>
                <w:rFonts w:ascii="Book Antiqua" w:hAnsi="Book Antiqua" w:cstheme="majorBidi"/>
              </w:rPr>
              <w:t xml:space="preserve">14G,16G,18G,20G,22G,24G,26G                    </w:t>
            </w: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IV Cannula with Catheter</w:t>
            </w:r>
          </w:p>
        </w:tc>
        <w:tc>
          <w:tcPr>
            <w:tcW w:w="1667" w:type="dxa"/>
            <w:gridSpan w:val="4"/>
            <w:shd w:val="clear" w:color="auto" w:fill="auto"/>
          </w:tcPr>
          <w:p w:rsidR="007A68E5" w:rsidRPr="005E3725" w:rsidRDefault="007A68E5" w:rsidP="00B51529">
            <w:pPr>
              <w:rPr>
                <w:rFonts w:ascii="Book Antiqua" w:hAnsi="Book Antiqua" w:cstheme="majorBidi"/>
                <w:b/>
                <w:sz w:val="22"/>
                <w:szCs w:val="22"/>
              </w:rPr>
            </w:pPr>
            <w:r w:rsidRPr="005E3725">
              <w:rPr>
                <w:rFonts w:ascii="Book Antiqua" w:hAnsi="Book Antiqua" w:cstheme="majorBidi"/>
                <w:b/>
                <w:sz w:val="22"/>
                <w:szCs w:val="22"/>
              </w:rPr>
              <w:t>Approved.</w:t>
            </w:r>
          </w:p>
          <w:p w:rsidR="007A68E5" w:rsidRPr="005E3725" w:rsidRDefault="007A68E5" w:rsidP="00B51529">
            <w:pPr>
              <w:jc w:val="both"/>
              <w:rPr>
                <w:rFonts w:ascii="Book Antiqua" w:hAnsi="Book Antiqua"/>
              </w:rPr>
            </w:pPr>
          </w:p>
          <w:p w:rsidR="007A68E5" w:rsidRPr="005E3725" w:rsidRDefault="007A68E5" w:rsidP="00B51529">
            <w:pPr>
              <w:jc w:val="both"/>
              <w:rPr>
                <w:rFonts w:ascii="Book Antiqua" w:hAnsi="Book Antiqua"/>
              </w:rPr>
            </w:pPr>
            <w:r w:rsidRPr="005E3725">
              <w:rPr>
                <w:rFonts w:ascii="Book Antiqua" w:hAnsi="Book Antiqua" w:cstheme="majorBidi"/>
                <w:bCs/>
                <w:sz w:val="20"/>
                <w:szCs w:val="20"/>
              </w:rPr>
              <w:t>The Products are already approved by Registration Board in its 259</w:t>
            </w:r>
            <w:r w:rsidRPr="005E3725">
              <w:rPr>
                <w:rFonts w:ascii="Book Antiqua" w:hAnsi="Book Antiqua" w:cstheme="majorBidi"/>
                <w:bCs/>
                <w:sz w:val="20"/>
                <w:szCs w:val="20"/>
                <w:vertAlign w:val="superscript"/>
              </w:rPr>
              <w:t>th</w:t>
            </w:r>
            <w:r w:rsidRPr="005E3725">
              <w:rPr>
                <w:rFonts w:ascii="Book Antiqua" w:hAnsi="Book Antiqua" w:cstheme="majorBidi"/>
                <w:bCs/>
                <w:sz w:val="20"/>
                <w:szCs w:val="20"/>
              </w:rPr>
              <w:t xml:space="preserve"> Meeting since inspection of manufacturer aborad was conducted by the panel and recommended for registration.</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 xml:space="preserve">Manufacture: </w:t>
            </w:r>
          </w:p>
          <w:p w:rsidR="007A68E5" w:rsidRPr="005E3725" w:rsidRDefault="007A68E5" w:rsidP="00146382">
            <w:pPr>
              <w:jc w:val="both"/>
              <w:rPr>
                <w:rFonts w:ascii="Book Antiqua" w:hAnsi="Book Antiqua" w:cstheme="majorBidi"/>
                <w:b/>
                <w:bCs/>
              </w:rPr>
            </w:pPr>
            <w:r w:rsidRPr="005E3725">
              <w:rPr>
                <w:rFonts w:ascii="Book Antiqua" w:hAnsi="Book Antiqua" w:cstheme="majorBidi"/>
              </w:rPr>
              <w:t>M/s Jiangxi Fenglin Medical Technology Co., Ltd., FengCheng Industrial Park, FengCheng City, Jiangxi Province, China</w:t>
            </w:r>
          </w:p>
          <w:p w:rsidR="007A68E5" w:rsidRPr="005E3725" w:rsidRDefault="007A68E5" w:rsidP="00146382">
            <w:pPr>
              <w:rPr>
                <w:rFonts w:ascii="Book Antiqua" w:hAnsi="Book Antiqua" w:cstheme="majorBidi"/>
                <w:b/>
                <w:bCs/>
              </w:rPr>
            </w:pPr>
          </w:p>
          <w:p w:rsidR="007A68E5" w:rsidRPr="005E3725" w:rsidRDefault="007A68E5" w:rsidP="00146382">
            <w:pPr>
              <w:jc w:val="both"/>
              <w:rPr>
                <w:rFonts w:ascii="Book Antiqua" w:hAnsi="Book Antiqua" w:cstheme="majorBidi"/>
              </w:rPr>
            </w:pPr>
            <w:r w:rsidRPr="005E3725">
              <w:rPr>
                <w:rFonts w:ascii="Book Antiqua" w:hAnsi="Book Antiqua" w:cstheme="majorBidi"/>
              </w:rPr>
              <w:t>(FSC Chnia Valid Till</w:t>
            </w:r>
          </w:p>
          <w:p w:rsidR="007A68E5" w:rsidRPr="005E3725" w:rsidRDefault="007A68E5" w:rsidP="00146382">
            <w:pPr>
              <w:jc w:val="both"/>
              <w:rPr>
                <w:rFonts w:ascii="Book Antiqua" w:hAnsi="Book Antiqua" w:cstheme="majorBidi"/>
              </w:rPr>
            </w:pPr>
            <w:r w:rsidRPr="005E3725">
              <w:rPr>
                <w:rFonts w:ascii="Book Antiqua" w:hAnsi="Book Antiqua" w:cstheme="majorBidi"/>
              </w:rPr>
              <w:t>11-01-2020)</w:t>
            </w:r>
          </w:p>
          <w:p w:rsidR="007A68E5" w:rsidRPr="005E3725" w:rsidRDefault="007A68E5" w:rsidP="00146382">
            <w:pPr>
              <w:jc w:val="both"/>
              <w:rPr>
                <w:rFonts w:ascii="Book Antiqua" w:hAnsi="Book Antiqua" w:cstheme="majorBidi"/>
                <w:sz w:val="12"/>
                <w:szCs w:val="12"/>
              </w:rPr>
            </w:pPr>
          </w:p>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Fee Rs. 100,000/-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Flow Cath IV Cannula with small wings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B</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Model:</w:t>
            </w:r>
          </w:p>
          <w:p w:rsidR="007A68E5" w:rsidRPr="005E3725" w:rsidRDefault="007A68E5" w:rsidP="00146382">
            <w:pPr>
              <w:rPr>
                <w:rFonts w:ascii="Book Antiqua" w:hAnsi="Book Antiqua" w:cstheme="majorBidi"/>
              </w:rPr>
            </w:pPr>
            <w:r w:rsidRPr="005E3725">
              <w:rPr>
                <w:rFonts w:ascii="Book Antiqua" w:hAnsi="Book Antiqua" w:cstheme="majorBidi"/>
              </w:rPr>
              <w:t xml:space="preserve">14G,16G,18G,20G,22G,24G,26G                    </w:t>
            </w: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IV Cannula with Catheter </w:t>
            </w:r>
          </w:p>
        </w:tc>
        <w:tc>
          <w:tcPr>
            <w:tcW w:w="1667" w:type="dxa"/>
            <w:gridSpan w:val="4"/>
            <w:shd w:val="clear" w:color="auto" w:fill="auto"/>
          </w:tcPr>
          <w:p w:rsidR="007A68E5" w:rsidRPr="005E3725" w:rsidRDefault="007A68E5" w:rsidP="00B51529">
            <w:pPr>
              <w:rPr>
                <w:rFonts w:ascii="Book Antiqua" w:hAnsi="Book Antiqua" w:cstheme="majorBidi"/>
                <w:b/>
                <w:sz w:val="22"/>
                <w:szCs w:val="22"/>
              </w:rPr>
            </w:pPr>
            <w:r w:rsidRPr="005E3725">
              <w:rPr>
                <w:rFonts w:ascii="Book Antiqua" w:hAnsi="Book Antiqua" w:cstheme="majorBidi"/>
                <w:b/>
                <w:sz w:val="22"/>
                <w:szCs w:val="22"/>
              </w:rPr>
              <w:t>Approved.</w:t>
            </w:r>
          </w:p>
          <w:p w:rsidR="007A68E5" w:rsidRPr="005E3725" w:rsidRDefault="007A68E5" w:rsidP="00B51529">
            <w:pPr>
              <w:jc w:val="both"/>
              <w:rPr>
                <w:rFonts w:ascii="Book Antiqua" w:hAnsi="Book Antiqua"/>
              </w:rPr>
            </w:pPr>
          </w:p>
          <w:p w:rsidR="007A68E5" w:rsidRPr="005E3725" w:rsidRDefault="007A68E5" w:rsidP="00B51529">
            <w:pPr>
              <w:jc w:val="both"/>
              <w:rPr>
                <w:rFonts w:ascii="Book Antiqua" w:hAnsi="Book Antiqua"/>
              </w:rPr>
            </w:pPr>
            <w:r w:rsidRPr="005E3725">
              <w:rPr>
                <w:rFonts w:ascii="Book Antiqua" w:hAnsi="Book Antiqua" w:cstheme="majorBidi"/>
                <w:bCs/>
                <w:sz w:val="20"/>
                <w:szCs w:val="20"/>
              </w:rPr>
              <w:t>The Products are already approved by Registration Board in its 259</w:t>
            </w:r>
            <w:r w:rsidRPr="005E3725">
              <w:rPr>
                <w:rFonts w:ascii="Book Antiqua" w:hAnsi="Book Antiqua" w:cstheme="majorBidi"/>
                <w:bCs/>
                <w:sz w:val="20"/>
                <w:szCs w:val="20"/>
                <w:vertAlign w:val="superscript"/>
              </w:rPr>
              <w:t>th</w:t>
            </w:r>
            <w:r w:rsidRPr="005E3725">
              <w:rPr>
                <w:rFonts w:ascii="Book Antiqua" w:hAnsi="Book Antiqua" w:cstheme="majorBidi"/>
                <w:bCs/>
                <w:sz w:val="20"/>
                <w:szCs w:val="20"/>
              </w:rPr>
              <w:t xml:space="preserve"> Meeting since inspection of manufacturer aborad was conducted by the panel and recommended for registration.</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Muller &amp; Phipps Pakistan (Pvt) Ltd., Uzma Court, Main Clifton Road, Karachi</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(ELI-00030)</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ConvaTec Limited., First Avenue, Deeside Industrial Park, Deeside, Flintshire, CH5 2NU, UK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UK Issuance Date</w:t>
            </w:r>
          </w:p>
          <w:p w:rsidR="007A68E5" w:rsidRPr="005E3725" w:rsidRDefault="007A68E5" w:rsidP="00146382">
            <w:pPr>
              <w:rPr>
                <w:rFonts w:ascii="Book Antiqua" w:hAnsi="Book Antiqua" w:cstheme="majorBidi"/>
              </w:rPr>
            </w:pPr>
            <w:r w:rsidRPr="005E3725">
              <w:rPr>
                <w:rFonts w:ascii="Book Antiqua" w:hAnsi="Book Antiqua" w:cstheme="majorBidi"/>
              </w:rPr>
              <w:t>12-03-2018)</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DuoDERM CGF Dressing</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60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Rs. 50000/-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Control Gel Formula Dressing</w:t>
            </w:r>
          </w:p>
        </w:tc>
        <w:tc>
          <w:tcPr>
            <w:tcW w:w="1667" w:type="dxa"/>
            <w:gridSpan w:val="4"/>
            <w:shd w:val="clear" w:color="auto" w:fill="auto"/>
          </w:tcPr>
          <w:p w:rsidR="007A68E5" w:rsidRPr="005E3725" w:rsidRDefault="007A68E5" w:rsidP="00B51529">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provision of GMP report.</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ConvaTec Limited., First Avenue, Deeside Industrial Park, Deeside, Flintshire, CH5 2NU, UK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UK Issuance Date</w:t>
            </w:r>
          </w:p>
          <w:p w:rsidR="007A68E5" w:rsidRPr="005E3725" w:rsidRDefault="007A68E5" w:rsidP="00146382">
            <w:pPr>
              <w:rPr>
                <w:rFonts w:ascii="Book Antiqua" w:hAnsi="Book Antiqua" w:cstheme="majorBidi"/>
              </w:rPr>
            </w:pPr>
            <w:r w:rsidRPr="005E3725">
              <w:rPr>
                <w:rFonts w:ascii="Book Antiqua" w:hAnsi="Book Antiqua" w:cstheme="majorBidi"/>
              </w:rPr>
              <w:t>12-03-2018)</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Aquacel Ag Dressing</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36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10x10cm (403708)</w:t>
            </w:r>
          </w:p>
          <w:p w:rsidR="007A68E5" w:rsidRPr="005E3725" w:rsidRDefault="007A68E5" w:rsidP="00146382">
            <w:pPr>
              <w:rPr>
                <w:rFonts w:ascii="Book Antiqua" w:hAnsi="Book Antiqua" w:cstheme="majorBidi"/>
              </w:rPr>
            </w:pPr>
            <w:r w:rsidRPr="005E3725">
              <w:rPr>
                <w:rFonts w:ascii="Book Antiqua" w:hAnsi="Book Antiqua" w:cstheme="majorBidi"/>
              </w:rPr>
              <w:t>15x15cm (403710)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Rs. 50000/-</w:t>
            </w: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Hydrofiber Dressing with Silver</w:t>
            </w:r>
          </w:p>
        </w:tc>
        <w:tc>
          <w:tcPr>
            <w:tcW w:w="1667" w:type="dxa"/>
            <w:gridSpan w:val="4"/>
            <w:shd w:val="clear" w:color="auto" w:fill="auto"/>
          </w:tcPr>
          <w:p w:rsidR="007A68E5" w:rsidRPr="005E3725" w:rsidRDefault="007A68E5" w:rsidP="00B51529">
            <w:pPr>
              <w:jc w:val="both"/>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provision of GMP report.</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ConvaTec Limited., First Avenue, Deeside Industrial Park, Deeside, Flintshire, CH5 2NU, UK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UK Issuance Date</w:t>
            </w:r>
          </w:p>
          <w:p w:rsidR="007A68E5" w:rsidRPr="005E3725" w:rsidRDefault="007A68E5" w:rsidP="00146382">
            <w:pPr>
              <w:rPr>
                <w:rFonts w:ascii="Book Antiqua" w:hAnsi="Book Antiqua" w:cstheme="majorBidi"/>
              </w:rPr>
            </w:pPr>
            <w:r w:rsidRPr="005E3725">
              <w:rPr>
                <w:rFonts w:ascii="Book Antiqua" w:hAnsi="Book Antiqua" w:cstheme="majorBidi"/>
              </w:rPr>
              <w:t>12-03-2018)</w:t>
            </w:r>
          </w:p>
          <w:p w:rsidR="007A68E5" w:rsidRPr="005E3725" w:rsidRDefault="007A68E5" w:rsidP="00146382">
            <w:pPr>
              <w:rPr>
                <w:rFonts w:ascii="Book Antiqua" w:hAnsi="Book Antiqua" w:cstheme="majorBidi"/>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Aquacel Ag+  Extra Dressing</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5x5cm (413566)</w:t>
            </w:r>
          </w:p>
          <w:p w:rsidR="007A68E5" w:rsidRPr="005E3725" w:rsidRDefault="007A68E5" w:rsidP="00146382">
            <w:pPr>
              <w:rPr>
                <w:rFonts w:ascii="Book Antiqua" w:hAnsi="Book Antiqua" w:cstheme="majorBidi"/>
              </w:rPr>
            </w:pPr>
            <w:r w:rsidRPr="005E3725">
              <w:rPr>
                <w:rFonts w:ascii="Book Antiqua" w:hAnsi="Book Antiqua" w:cstheme="majorBidi"/>
              </w:rPr>
              <w:t>10x10cm (413567)</w:t>
            </w:r>
          </w:p>
          <w:p w:rsidR="007A68E5" w:rsidRPr="005E3725" w:rsidRDefault="007A68E5" w:rsidP="00146382">
            <w:pPr>
              <w:rPr>
                <w:rFonts w:ascii="Book Antiqua" w:hAnsi="Book Antiqua" w:cstheme="majorBidi"/>
              </w:rPr>
            </w:pPr>
            <w:r w:rsidRPr="005E3725">
              <w:rPr>
                <w:rFonts w:ascii="Book Antiqua" w:hAnsi="Book Antiqua" w:cstheme="majorBidi"/>
              </w:rPr>
              <w:t>15x15cm (413568)</w:t>
            </w:r>
          </w:p>
          <w:p w:rsidR="007A68E5" w:rsidRPr="005E3725" w:rsidRDefault="007A68E5" w:rsidP="00146382">
            <w:pPr>
              <w:rPr>
                <w:rFonts w:ascii="Book Antiqua" w:hAnsi="Book Antiqua" w:cstheme="majorBidi"/>
              </w:rPr>
            </w:pPr>
            <w:r w:rsidRPr="005E3725">
              <w:rPr>
                <w:rFonts w:ascii="Book Antiqua" w:hAnsi="Book Antiqua" w:cstheme="majorBidi"/>
              </w:rPr>
              <w:t>20x30cm (413569)</w:t>
            </w:r>
          </w:p>
          <w:p w:rsidR="007A68E5" w:rsidRPr="005E3725" w:rsidRDefault="007A68E5" w:rsidP="00146382">
            <w:pPr>
              <w:rPr>
                <w:rFonts w:ascii="Book Antiqua" w:hAnsi="Book Antiqua" w:cstheme="majorBidi"/>
              </w:rPr>
            </w:pPr>
            <w:r w:rsidRPr="005E3725">
              <w:rPr>
                <w:rFonts w:ascii="Book Antiqua" w:hAnsi="Book Antiqua" w:cstheme="majorBidi"/>
              </w:rPr>
              <w:t>Rs. 50000/-</w:t>
            </w: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Enhanced Hydrofiber Dressing with Silver &amp; Strengthening Fiber</w:t>
            </w:r>
          </w:p>
        </w:tc>
        <w:tc>
          <w:tcPr>
            <w:tcW w:w="1667" w:type="dxa"/>
            <w:gridSpan w:val="4"/>
            <w:shd w:val="clear" w:color="auto" w:fill="auto"/>
          </w:tcPr>
          <w:p w:rsidR="007A68E5" w:rsidRPr="005E3725" w:rsidRDefault="007A68E5" w:rsidP="00B51529">
            <w:pPr>
              <w:jc w:val="both"/>
              <w:rPr>
                <w:rFonts w:ascii="Book Antiqua" w:hAnsi="Book Antiqua"/>
              </w:rPr>
            </w:pPr>
            <w:r w:rsidRPr="005E3725">
              <w:rPr>
                <w:rFonts w:ascii="Book Antiqua" w:hAnsi="Book Antiqua" w:cstheme="majorBidi"/>
                <w:b/>
                <w:bCs/>
              </w:rPr>
              <w:t xml:space="preserve">Approved </w:t>
            </w:r>
            <w:r w:rsidRPr="005E3725">
              <w:rPr>
                <w:rFonts w:ascii="Book Antiqua" w:hAnsi="Book Antiqua" w:cstheme="majorBidi"/>
              </w:rPr>
              <w:t>subject to provision of GMP report.</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ConvaTec Limited., First Avenue, Deeside Industrial Park, Deeside, Flintshire, CH5 2NU, UK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UK Issuance Date</w:t>
            </w:r>
          </w:p>
          <w:p w:rsidR="007A68E5" w:rsidRPr="005E3725" w:rsidRDefault="007A68E5" w:rsidP="00146382">
            <w:pPr>
              <w:rPr>
                <w:rFonts w:ascii="Book Antiqua" w:hAnsi="Book Antiqua" w:cstheme="majorBidi"/>
              </w:rPr>
            </w:pPr>
            <w:r w:rsidRPr="005E3725">
              <w:rPr>
                <w:rFonts w:ascii="Book Antiqua" w:hAnsi="Book Antiqua" w:cstheme="majorBidi"/>
              </w:rPr>
              <w:t>12-03-2018)</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Aquacel Ag+  WSF</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2x45cm (1x5PK) Ster Eur</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413571</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Rs. 50000/-</w:t>
            </w: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Enhanced Hydrofiber Ribbon Dressing with Silver &amp; Strengthening Fiber</w:t>
            </w:r>
          </w:p>
        </w:tc>
        <w:tc>
          <w:tcPr>
            <w:tcW w:w="1667" w:type="dxa"/>
            <w:gridSpan w:val="4"/>
            <w:shd w:val="clear" w:color="auto" w:fill="auto"/>
          </w:tcPr>
          <w:p w:rsidR="007A68E5" w:rsidRPr="005E3725" w:rsidRDefault="007A68E5" w:rsidP="00B51529">
            <w:pPr>
              <w:rPr>
                <w:rFonts w:ascii="Book Antiqua" w:hAnsi="Book Antiqua"/>
              </w:rPr>
            </w:pPr>
            <w:r w:rsidRPr="005E3725">
              <w:rPr>
                <w:rFonts w:ascii="Book Antiqua" w:hAnsi="Book Antiqua" w:cstheme="majorBidi"/>
                <w:b/>
                <w:bCs/>
              </w:rPr>
              <w:t xml:space="preserve">Approved </w:t>
            </w:r>
            <w:r w:rsidRPr="005E3725">
              <w:rPr>
                <w:rFonts w:ascii="Book Antiqua" w:hAnsi="Book Antiqua" w:cstheme="majorBidi"/>
              </w:rPr>
              <w:t>subject to provision of GMP report.</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ConvaTec Limited., First Avenue, Deeside Industrial Park, Deeside, Flintshire, CH5 2NU, UK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UK Issuance Date</w:t>
            </w:r>
          </w:p>
          <w:p w:rsidR="007A68E5" w:rsidRPr="005E3725" w:rsidRDefault="007A68E5" w:rsidP="00146382">
            <w:pPr>
              <w:rPr>
                <w:rFonts w:ascii="Book Antiqua" w:hAnsi="Book Antiqua" w:cstheme="majorBidi"/>
              </w:rPr>
            </w:pPr>
            <w:r w:rsidRPr="005E3725">
              <w:rPr>
                <w:rFonts w:ascii="Book Antiqua" w:hAnsi="Book Antiqua" w:cstheme="majorBidi"/>
              </w:rPr>
              <w:t>12-03-2018)</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Aquacel Ag Dressing with Strengthening Fibre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36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Hydrofiber Dressing with Silver &amp; Strengthening Fibre</w:t>
            </w:r>
          </w:p>
        </w:tc>
        <w:tc>
          <w:tcPr>
            <w:tcW w:w="1667" w:type="dxa"/>
            <w:gridSpan w:val="4"/>
            <w:shd w:val="clear" w:color="auto" w:fill="auto"/>
          </w:tcPr>
          <w:p w:rsidR="007A68E5" w:rsidRPr="005E3725" w:rsidRDefault="007A68E5" w:rsidP="00B51529">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provision of GMP report.</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ConvaTec Limited., First Avenue, Deeside Industrial Park, Deeside, Flintshire, CH5 2NU, UK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UK Issuance Date</w:t>
            </w:r>
          </w:p>
          <w:p w:rsidR="007A68E5" w:rsidRPr="005E3725" w:rsidRDefault="007A68E5" w:rsidP="00146382">
            <w:pPr>
              <w:rPr>
                <w:rFonts w:ascii="Book Antiqua" w:hAnsi="Book Antiqua" w:cstheme="majorBidi"/>
              </w:rPr>
            </w:pPr>
            <w:r w:rsidRPr="005E3725">
              <w:rPr>
                <w:rFonts w:ascii="Book Antiqua" w:hAnsi="Book Antiqua" w:cstheme="majorBidi"/>
              </w:rPr>
              <w:t>12-03-2018)</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DuoDERM Extra Thin Dressing</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60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7.5x7.5cm (1x5PK) GB</w:t>
            </w:r>
          </w:p>
          <w:p w:rsidR="007A68E5" w:rsidRPr="005E3725" w:rsidRDefault="007A68E5" w:rsidP="00146382">
            <w:pPr>
              <w:rPr>
                <w:rFonts w:ascii="Book Antiqua" w:hAnsi="Book Antiqua" w:cstheme="majorBidi"/>
              </w:rPr>
            </w:pPr>
            <w:r w:rsidRPr="005E3725">
              <w:rPr>
                <w:rFonts w:ascii="Book Antiqua" w:hAnsi="Book Antiqua" w:cstheme="majorBidi"/>
              </w:rPr>
              <w:t>187951</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Hydrocolloid Dressing</w:t>
            </w:r>
          </w:p>
        </w:tc>
        <w:tc>
          <w:tcPr>
            <w:tcW w:w="1667" w:type="dxa"/>
            <w:gridSpan w:val="4"/>
            <w:shd w:val="clear" w:color="auto" w:fill="auto"/>
          </w:tcPr>
          <w:p w:rsidR="007A68E5" w:rsidRPr="005E3725" w:rsidRDefault="007A68E5" w:rsidP="00B51529">
            <w:pPr>
              <w:rPr>
                <w:rFonts w:ascii="Book Antiqua" w:hAnsi="Book Antiqua"/>
              </w:rPr>
            </w:pPr>
            <w:r w:rsidRPr="005E3725">
              <w:rPr>
                <w:rFonts w:ascii="Book Antiqua" w:hAnsi="Book Antiqua" w:cstheme="majorBidi"/>
                <w:b/>
                <w:bCs/>
              </w:rPr>
              <w:t xml:space="preserve">Approved </w:t>
            </w:r>
            <w:r w:rsidRPr="005E3725">
              <w:rPr>
                <w:rFonts w:ascii="Book Antiqua" w:hAnsi="Book Antiqua" w:cstheme="majorBidi"/>
              </w:rPr>
              <w:t>subject to provision of GMP report.</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ConvaTec Limited., First Avenue, Deeside Industrial Park, Deeside, Flintshire, CH5 2NU, UK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UK Issuance Date</w:t>
            </w:r>
          </w:p>
          <w:p w:rsidR="007A68E5" w:rsidRPr="005E3725" w:rsidRDefault="007A68E5" w:rsidP="00146382">
            <w:pPr>
              <w:rPr>
                <w:rFonts w:ascii="Book Antiqua" w:hAnsi="Book Antiqua" w:cstheme="majorBidi"/>
              </w:rPr>
            </w:pPr>
            <w:r w:rsidRPr="005E3725">
              <w:rPr>
                <w:rFonts w:ascii="Book Antiqua" w:hAnsi="Book Antiqua" w:cstheme="majorBidi"/>
              </w:rPr>
              <w:t>12-03-2018)</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Aquacel Ag SCD DRS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9cmx10cm (412009)</w:t>
            </w:r>
          </w:p>
          <w:p w:rsidR="007A68E5" w:rsidRPr="005E3725" w:rsidRDefault="007A68E5" w:rsidP="00146382">
            <w:pPr>
              <w:rPr>
                <w:rFonts w:ascii="Book Antiqua" w:hAnsi="Book Antiqua" w:cstheme="majorBidi"/>
              </w:rPr>
            </w:pPr>
            <w:r w:rsidRPr="005E3725">
              <w:rPr>
                <w:rFonts w:ascii="Book Antiqua" w:hAnsi="Book Antiqua" w:cstheme="majorBidi"/>
              </w:rPr>
              <w:t>9cmx15cm (412010)</w:t>
            </w:r>
          </w:p>
          <w:p w:rsidR="007A68E5" w:rsidRPr="005E3725" w:rsidRDefault="007A68E5" w:rsidP="00146382">
            <w:pPr>
              <w:rPr>
                <w:rFonts w:ascii="Book Antiqua" w:hAnsi="Book Antiqua" w:cstheme="majorBidi"/>
              </w:rPr>
            </w:pPr>
            <w:r w:rsidRPr="005E3725">
              <w:rPr>
                <w:rFonts w:ascii="Book Antiqua" w:hAnsi="Book Antiqua" w:cstheme="majorBidi"/>
              </w:rPr>
              <w:t>9cmx25cm (412011)</w:t>
            </w:r>
          </w:p>
          <w:p w:rsidR="007A68E5" w:rsidRPr="005E3725" w:rsidRDefault="007A68E5" w:rsidP="00146382">
            <w:pPr>
              <w:rPr>
                <w:rFonts w:ascii="Book Antiqua" w:hAnsi="Book Antiqua" w:cstheme="majorBidi"/>
              </w:rPr>
            </w:pPr>
            <w:r w:rsidRPr="005E3725">
              <w:rPr>
                <w:rFonts w:ascii="Book Antiqua" w:hAnsi="Book Antiqua" w:cstheme="majorBidi"/>
              </w:rPr>
              <w:t>9cmx30cm (420670)</w:t>
            </w:r>
          </w:p>
          <w:p w:rsidR="007A68E5" w:rsidRPr="005E3725" w:rsidRDefault="007A68E5" w:rsidP="00146382">
            <w:pPr>
              <w:rPr>
                <w:rFonts w:ascii="Book Antiqua" w:hAnsi="Book Antiqua" w:cstheme="majorBidi"/>
              </w:rPr>
            </w:pPr>
            <w:r w:rsidRPr="005E3725">
              <w:rPr>
                <w:rFonts w:ascii="Book Antiqua" w:hAnsi="Book Antiqua" w:cstheme="majorBidi"/>
              </w:rPr>
              <w:t>9cmx35cm (412012)</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Hydrofiber Surgical Cover Dressing with Silver</w:t>
            </w:r>
          </w:p>
        </w:tc>
        <w:tc>
          <w:tcPr>
            <w:tcW w:w="1667" w:type="dxa"/>
            <w:gridSpan w:val="4"/>
            <w:shd w:val="clear" w:color="auto" w:fill="auto"/>
          </w:tcPr>
          <w:p w:rsidR="007A68E5" w:rsidRPr="005E3725" w:rsidRDefault="007A68E5" w:rsidP="00B51529">
            <w:pPr>
              <w:rPr>
                <w:rFonts w:ascii="Book Antiqua" w:hAnsi="Book Antiqua"/>
              </w:rPr>
            </w:pPr>
            <w:r w:rsidRPr="005E3725">
              <w:rPr>
                <w:rFonts w:ascii="Book Antiqua" w:hAnsi="Book Antiqua" w:cstheme="majorBidi"/>
                <w:b/>
                <w:bCs/>
              </w:rPr>
              <w:t xml:space="preserve">Approved </w:t>
            </w:r>
            <w:r w:rsidRPr="005E3725">
              <w:rPr>
                <w:rFonts w:ascii="Book Antiqua" w:hAnsi="Book Antiqua" w:cstheme="majorBidi"/>
              </w:rPr>
              <w:t>subject to provision of GMP report.</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ConvaTec Limited., First Avenue, Deeside Industrial Park, Deeside, Flintshire, CH5 2NU, UK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UK Issuance Date</w:t>
            </w:r>
          </w:p>
          <w:p w:rsidR="007A68E5" w:rsidRPr="005E3725" w:rsidRDefault="007A68E5" w:rsidP="00146382">
            <w:pPr>
              <w:rPr>
                <w:rFonts w:ascii="Book Antiqua" w:hAnsi="Book Antiqua" w:cstheme="majorBidi"/>
              </w:rPr>
            </w:pPr>
            <w:r w:rsidRPr="005E3725">
              <w:rPr>
                <w:rFonts w:ascii="Book Antiqua" w:hAnsi="Book Antiqua" w:cstheme="majorBidi"/>
              </w:rPr>
              <w:t>12-03-2018)</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Aquacel Ag Foam Adh (Heel, Sacral)</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10cmx10cm(x10) (420681)</w:t>
            </w:r>
          </w:p>
          <w:p w:rsidR="007A68E5" w:rsidRPr="005E3725" w:rsidRDefault="007A68E5" w:rsidP="00146382">
            <w:pPr>
              <w:rPr>
                <w:rFonts w:ascii="Book Antiqua" w:hAnsi="Book Antiqua" w:cstheme="majorBidi"/>
              </w:rPr>
            </w:pPr>
            <w:r w:rsidRPr="005E3725">
              <w:rPr>
                <w:rFonts w:ascii="Book Antiqua" w:hAnsi="Book Antiqua" w:cstheme="majorBidi"/>
              </w:rPr>
              <w:t>19.8cmx14cm (x5) (420647)</w:t>
            </w:r>
          </w:p>
          <w:p w:rsidR="007A68E5" w:rsidRPr="005E3725" w:rsidRDefault="007A68E5" w:rsidP="00146382">
            <w:pPr>
              <w:rPr>
                <w:rFonts w:ascii="Book Antiqua" w:hAnsi="Book Antiqua" w:cstheme="majorBidi"/>
              </w:rPr>
            </w:pPr>
            <w:r w:rsidRPr="005E3725">
              <w:rPr>
                <w:rFonts w:ascii="Book Antiqua" w:hAnsi="Book Antiqua" w:cstheme="majorBidi"/>
              </w:rPr>
              <w:t>20cmx16.9cm(x5) (420648)</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Adhesive Silicon Hydrofiber Foam Dressing with Silver</w:t>
            </w:r>
          </w:p>
        </w:tc>
        <w:tc>
          <w:tcPr>
            <w:tcW w:w="1667" w:type="dxa"/>
            <w:gridSpan w:val="4"/>
            <w:shd w:val="clear" w:color="auto" w:fill="auto"/>
          </w:tcPr>
          <w:p w:rsidR="007A68E5" w:rsidRPr="005E3725" w:rsidRDefault="007A68E5" w:rsidP="00B51529">
            <w:pPr>
              <w:rPr>
                <w:rFonts w:ascii="Book Antiqua" w:hAnsi="Book Antiqua"/>
              </w:rPr>
            </w:pPr>
            <w:r w:rsidRPr="005E3725">
              <w:rPr>
                <w:rFonts w:ascii="Book Antiqua" w:hAnsi="Book Antiqua" w:cstheme="majorBidi"/>
                <w:b/>
                <w:bCs/>
              </w:rPr>
              <w:t xml:space="preserve">Approved </w:t>
            </w:r>
            <w:r w:rsidRPr="005E3725">
              <w:rPr>
                <w:rFonts w:ascii="Book Antiqua" w:hAnsi="Book Antiqua" w:cstheme="majorBidi"/>
              </w:rPr>
              <w:t>subject to provision of GMP report.</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ConvaTec Limited., First Avenue, Deeside Industrial Park, Deeside, Flintshire, CH5 2NU, UK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UK Issuance Date</w:t>
            </w:r>
          </w:p>
          <w:p w:rsidR="007A68E5" w:rsidRPr="005E3725" w:rsidRDefault="007A68E5" w:rsidP="00146382">
            <w:pPr>
              <w:rPr>
                <w:rFonts w:ascii="Book Antiqua" w:hAnsi="Book Antiqua" w:cstheme="majorBidi"/>
              </w:rPr>
            </w:pPr>
            <w:r w:rsidRPr="005E3725">
              <w:rPr>
                <w:rFonts w:ascii="Book Antiqua" w:hAnsi="Book Antiqua" w:cstheme="majorBidi"/>
              </w:rPr>
              <w:t>12-03-2018)</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Aquacel Ag Foam Non Adh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10cmx10cm(x10) (420642)</w:t>
            </w:r>
          </w:p>
          <w:p w:rsidR="007A68E5" w:rsidRPr="005E3725" w:rsidRDefault="007A68E5" w:rsidP="00146382">
            <w:pPr>
              <w:rPr>
                <w:rFonts w:ascii="Book Antiqua" w:hAnsi="Book Antiqua" w:cstheme="majorBidi"/>
              </w:rPr>
            </w:pPr>
            <w:r w:rsidRPr="005E3725">
              <w:rPr>
                <w:rFonts w:ascii="Book Antiqua" w:hAnsi="Book Antiqua" w:cstheme="majorBidi"/>
              </w:rPr>
              <w:t>15cmx15cm (x5) (420645)</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Non-Adhesive Hydrofiber Foam Dressing with Silver</w:t>
            </w:r>
          </w:p>
        </w:tc>
        <w:tc>
          <w:tcPr>
            <w:tcW w:w="1667" w:type="dxa"/>
            <w:gridSpan w:val="4"/>
            <w:shd w:val="clear" w:color="auto" w:fill="auto"/>
          </w:tcPr>
          <w:p w:rsidR="007A68E5" w:rsidRPr="005E3725" w:rsidRDefault="007A68E5" w:rsidP="00B51529">
            <w:pPr>
              <w:rPr>
                <w:rFonts w:ascii="Book Antiqua" w:hAnsi="Book Antiqua"/>
              </w:rPr>
            </w:pPr>
            <w:r w:rsidRPr="005E3725">
              <w:rPr>
                <w:rFonts w:ascii="Book Antiqua" w:hAnsi="Book Antiqua" w:cstheme="majorBidi"/>
                <w:b/>
                <w:bCs/>
              </w:rPr>
              <w:t xml:space="preserve">Approved </w:t>
            </w:r>
            <w:r w:rsidRPr="005E3725">
              <w:rPr>
                <w:rFonts w:ascii="Book Antiqua" w:hAnsi="Book Antiqua" w:cstheme="majorBidi"/>
              </w:rPr>
              <w:t>subject to provision of GMP report.</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jc w:val="center"/>
              <w:rPr>
                <w:rFonts w:ascii="Book Antiqua" w:hAnsi="Book Antiqua"/>
              </w:rPr>
            </w:pPr>
            <w:r w:rsidRPr="005E3725">
              <w:rPr>
                <w:rFonts w:ascii="Book Antiqua" w:hAnsi="Book Antiqua" w:cstheme="majorBidi"/>
              </w:rPr>
              <w:t>-do-</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ConvaTec Limited., First Avenue, Deeside Industrial Park, Deeside, Flintshire, CH5 2NU, UK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UK Issuance Date</w:t>
            </w:r>
          </w:p>
          <w:p w:rsidR="007A68E5" w:rsidRPr="005E3725" w:rsidRDefault="007A68E5" w:rsidP="00146382">
            <w:pPr>
              <w:rPr>
                <w:rFonts w:ascii="Book Antiqua" w:hAnsi="Book Antiqua" w:cstheme="majorBidi"/>
              </w:rPr>
            </w:pPr>
            <w:r w:rsidRPr="005E3725">
              <w:rPr>
                <w:rFonts w:ascii="Book Antiqua" w:hAnsi="Book Antiqua" w:cstheme="majorBidi"/>
              </w:rPr>
              <w:t>12-03-2018)</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Aquacel Ag Burn DRS FLT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13cmx10cm(x5) (403786)</w:t>
            </w:r>
          </w:p>
          <w:p w:rsidR="007A68E5" w:rsidRPr="005E3725" w:rsidRDefault="007A68E5" w:rsidP="00146382">
            <w:pPr>
              <w:rPr>
                <w:rFonts w:ascii="Book Antiqua" w:hAnsi="Book Antiqua" w:cstheme="majorBidi"/>
              </w:rPr>
            </w:pPr>
            <w:r w:rsidRPr="005E3725">
              <w:rPr>
                <w:rFonts w:ascii="Book Antiqua" w:hAnsi="Book Antiqua" w:cstheme="majorBidi"/>
              </w:rPr>
              <w:t>17cmx15cm (x5) (403787)</w:t>
            </w:r>
          </w:p>
          <w:p w:rsidR="007A68E5" w:rsidRPr="005E3725" w:rsidRDefault="007A68E5" w:rsidP="00146382">
            <w:pPr>
              <w:rPr>
                <w:rFonts w:ascii="Book Antiqua" w:hAnsi="Book Antiqua" w:cstheme="majorBidi"/>
              </w:rPr>
            </w:pPr>
            <w:r w:rsidRPr="005E3725">
              <w:rPr>
                <w:rFonts w:ascii="Book Antiqua" w:hAnsi="Book Antiqua" w:cstheme="majorBidi"/>
              </w:rPr>
              <w:t>23cmx30cm (x5) (403788)</w:t>
            </w:r>
          </w:p>
          <w:p w:rsidR="007A68E5" w:rsidRPr="005E3725" w:rsidRDefault="007A68E5" w:rsidP="00146382">
            <w:pPr>
              <w:rPr>
                <w:rFonts w:ascii="Book Antiqua" w:hAnsi="Book Antiqua" w:cstheme="majorBidi"/>
              </w:rPr>
            </w:pPr>
            <w:r w:rsidRPr="005E3725">
              <w:rPr>
                <w:rFonts w:ascii="Book Antiqua" w:hAnsi="Book Antiqua" w:cstheme="majorBidi"/>
              </w:rPr>
              <w:t>23cmx100cm (x3) (403789)</w:t>
            </w:r>
          </w:p>
          <w:p w:rsidR="007A68E5" w:rsidRPr="005E3725" w:rsidRDefault="007A68E5" w:rsidP="00146382">
            <w:pPr>
              <w:rPr>
                <w:rFonts w:ascii="Book Antiqua" w:hAnsi="Book Antiqua" w:cstheme="majorBidi"/>
              </w:rPr>
            </w:pPr>
            <w:r w:rsidRPr="005E3725">
              <w:rPr>
                <w:rFonts w:ascii="Book Antiqua" w:hAnsi="Book Antiqua" w:cstheme="majorBidi"/>
              </w:rPr>
              <w:t>54cmx45cm (x3) (403790)</w:t>
            </w:r>
          </w:p>
          <w:p w:rsidR="007A68E5" w:rsidRPr="005E3725" w:rsidRDefault="007A68E5" w:rsidP="00146382">
            <w:pPr>
              <w:rPr>
                <w:rFonts w:ascii="Book Antiqua" w:hAnsi="Book Antiqua" w:cstheme="majorBidi"/>
              </w:rPr>
            </w:pPr>
          </w:p>
        </w:tc>
        <w:tc>
          <w:tcPr>
            <w:tcW w:w="1627"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Hydrofiber Dressing with Silver Reinforced with Nylon/         </w:t>
            </w:r>
          </w:p>
        </w:tc>
        <w:tc>
          <w:tcPr>
            <w:tcW w:w="1667" w:type="dxa"/>
            <w:gridSpan w:val="4"/>
            <w:shd w:val="clear" w:color="auto" w:fill="auto"/>
          </w:tcPr>
          <w:p w:rsidR="007A68E5" w:rsidRPr="005E3725" w:rsidRDefault="007A68E5" w:rsidP="00B51529">
            <w:pPr>
              <w:rPr>
                <w:rFonts w:ascii="Book Antiqua" w:hAnsi="Book Antiqua"/>
              </w:rPr>
            </w:pPr>
            <w:r w:rsidRPr="005E3725">
              <w:rPr>
                <w:rFonts w:ascii="Book Antiqua" w:hAnsi="Book Antiqua" w:cstheme="majorBidi"/>
                <w:b/>
                <w:bCs/>
              </w:rPr>
              <w:t xml:space="preserve">Approved </w:t>
            </w:r>
            <w:r w:rsidRPr="005E3725">
              <w:rPr>
                <w:rFonts w:ascii="Book Antiqua" w:hAnsi="Book Antiqua" w:cstheme="majorBidi"/>
              </w:rPr>
              <w:t>subject to provision of GMP report.</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Bio Medics Medical System, F-597, F-Block, Satellite Town, Rawalpindi</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(ELI-00022)</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Ideal Healthcare SDN. BHD. No.70 &amp; 71, Jalan Sungai Tukang 2/1, Kawasan Perusahaan Sungai Tukang, 08000 Sungai Petani, Kedah, Malaysia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Malaysia Valid Till</w:t>
            </w:r>
          </w:p>
          <w:p w:rsidR="007A68E5" w:rsidRPr="005E3725" w:rsidRDefault="007A68E5" w:rsidP="00146382">
            <w:pPr>
              <w:rPr>
                <w:rFonts w:ascii="Book Antiqua" w:hAnsi="Book Antiqua" w:cstheme="majorBidi"/>
              </w:rPr>
            </w:pPr>
            <w:r w:rsidRPr="005E3725">
              <w:rPr>
                <w:rFonts w:ascii="Book Antiqua" w:hAnsi="Book Antiqua" w:cstheme="majorBidi"/>
              </w:rPr>
              <w:t>02-05-2019)</w:t>
            </w:r>
          </w:p>
          <w:p w:rsidR="007A68E5" w:rsidRPr="005E3725" w:rsidRDefault="007A68E5" w:rsidP="00146382">
            <w:pPr>
              <w:rPr>
                <w:rFonts w:ascii="Book Antiqua" w:hAnsi="Book Antiqua" w:cstheme="majorBidi"/>
                <w:b/>
                <w:bCs/>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Idealcare Sterile Latex Foley Catheter</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B</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5 Years</w:t>
            </w:r>
          </w:p>
          <w:p w:rsidR="007A68E5" w:rsidRPr="005E3725" w:rsidRDefault="007A68E5" w:rsidP="00311BA6">
            <w:pPr>
              <w:numPr>
                <w:ilvl w:val="0"/>
                <w:numId w:val="6"/>
              </w:numPr>
              <w:ind w:left="252" w:hanging="252"/>
              <w:rPr>
                <w:rStyle w:val="ecx875384412-27102009"/>
                <w:rFonts w:ascii="Book Antiqua" w:hAnsi="Book Antiqua"/>
                <w:b/>
              </w:rPr>
            </w:pPr>
            <w:r w:rsidRPr="005E3725">
              <w:rPr>
                <w:rStyle w:val="ecx875384412-27102009"/>
                <w:rFonts w:ascii="Book Antiqua" w:hAnsi="Book Antiqua"/>
                <w:b/>
              </w:rPr>
              <w:t>2 Way Paediatric</w:t>
            </w:r>
          </w:p>
          <w:p w:rsidR="007A68E5" w:rsidRPr="005E3725" w:rsidRDefault="007A68E5" w:rsidP="00311BA6">
            <w:pPr>
              <w:numPr>
                <w:ilvl w:val="0"/>
                <w:numId w:val="7"/>
              </w:numPr>
              <w:ind w:left="432" w:hanging="180"/>
              <w:rPr>
                <w:rStyle w:val="ecx875384412-27102009"/>
                <w:rFonts w:ascii="Book Antiqua" w:hAnsi="Book Antiqua"/>
              </w:rPr>
            </w:pPr>
            <w:r w:rsidRPr="005E3725">
              <w:rPr>
                <w:rStyle w:val="ecx875384412-27102009"/>
                <w:rFonts w:ascii="Book Antiqua" w:hAnsi="Book Antiqua"/>
              </w:rPr>
              <w:t>IC23120605, IC23120805, IC23121005</w:t>
            </w:r>
          </w:p>
          <w:p w:rsidR="007A68E5" w:rsidRPr="005E3725" w:rsidRDefault="007A68E5" w:rsidP="00146382">
            <w:pPr>
              <w:ind w:left="432"/>
              <w:rPr>
                <w:rStyle w:val="ecx875384412-27102009"/>
                <w:rFonts w:ascii="Book Antiqua" w:hAnsi="Book Antiqua"/>
              </w:rPr>
            </w:pPr>
          </w:p>
          <w:p w:rsidR="007A68E5" w:rsidRPr="005E3725" w:rsidRDefault="007A68E5" w:rsidP="00311BA6">
            <w:pPr>
              <w:numPr>
                <w:ilvl w:val="0"/>
                <w:numId w:val="6"/>
              </w:numPr>
              <w:ind w:left="252" w:hanging="252"/>
              <w:rPr>
                <w:rStyle w:val="ecx875384412-27102009"/>
                <w:rFonts w:ascii="Book Antiqua" w:hAnsi="Book Antiqua"/>
                <w:b/>
              </w:rPr>
            </w:pPr>
            <w:r w:rsidRPr="005E3725">
              <w:rPr>
                <w:rStyle w:val="ecx875384412-27102009"/>
                <w:rFonts w:ascii="Book Antiqua" w:hAnsi="Book Antiqua"/>
                <w:b/>
              </w:rPr>
              <w:t>2 Way Standard</w:t>
            </w:r>
          </w:p>
          <w:p w:rsidR="007A68E5" w:rsidRPr="005E3725" w:rsidRDefault="007A68E5" w:rsidP="00311BA6">
            <w:pPr>
              <w:numPr>
                <w:ilvl w:val="0"/>
                <w:numId w:val="7"/>
              </w:numPr>
              <w:ind w:left="432" w:hanging="180"/>
              <w:rPr>
                <w:rStyle w:val="ecx875384412-27102009"/>
                <w:rFonts w:ascii="Book Antiqua" w:hAnsi="Book Antiqua"/>
              </w:rPr>
            </w:pPr>
            <w:r w:rsidRPr="005E3725">
              <w:rPr>
                <w:rStyle w:val="ecx875384412-27102009"/>
                <w:rFonts w:ascii="Book Antiqua" w:hAnsi="Book Antiqua"/>
              </w:rPr>
              <w:t>IC21111210, IC21111410, IC21111610, IC21111810, IC21112010, IC21112210, IC21112410, IC21112610, IC21112810, IC21113010, IC21111230, IC21111430, IC21111630, IC21111830, IC21112030, IC21112230, IC21112430, IC21112630, IC21112830, IC21113030</w:t>
            </w:r>
          </w:p>
          <w:p w:rsidR="007A68E5" w:rsidRPr="005E3725" w:rsidRDefault="007A68E5" w:rsidP="00146382">
            <w:pPr>
              <w:ind w:left="432"/>
              <w:rPr>
                <w:rStyle w:val="ecx875384412-27102009"/>
                <w:rFonts w:ascii="Book Antiqua" w:hAnsi="Book Antiqua"/>
              </w:rPr>
            </w:pPr>
          </w:p>
          <w:p w:rsidR="007A68E5" w:rsidRPr="005E3725" w:rsidRDefault="007A68E5" w:rsidP="00311BA6">
            <w:pPr>
              <w:numPr>
                <w:ilvl w:val="0"/>
                <w:numId w:val="6"/>
              </w:numPr>
              <w:ind w:left="252" w:hanging="252"/>
              <w:rPr>
                <w:rStyle w:val="ecx875384412-27102009"/>
                <w:rFonts w:ascii="Book Antiqua" w:hAnsi="Book Antiqua"/>
                <w:b/>
              </w:rPr>
            </w:pPr>
            <w:r w:rsidRPr="005E3725">
              <w:rPr>
                <w:rStyle w:val="ecx875384412-27102009"/>
                <w:rFonts w:ascii="Book Antiqua" w:hAnsi="Book Antiqua"/>
                <w:b/>
              </w:rPr>
              <w:t>3 Way Standard</w:t>
            </w:r>
          </w:p>
          <w:p w:rsidR="007A68E5" w:rsidRPr="005E3725" w:rsidRDefault="007A68E5" w:rsidP="00311BA6">
            <w:pPr>
              <w:numPr>
                <w:ilvl w:val="0"/>
                <w:numId w:val="7"/>
              </w:numPr>
              <w:ind w:left="432" w:hanging="180"/>
              <w:rPr>
                <w:rStyle w:val="ecx875384412-27102009"/>
                <w:rFonts w:ascii="Book Antiqua" w:hAnsi="Book Antiqua"/>
              </w:rPr>
            </w:pPr>
            <w:r w:rsidRPr="005E3725">
              <w:rPr>
                <w:rStyle w:val="ecx875384412-27102009"/>
                <w:rFonts w:ascii="Book Antiqua" w:hAnsi="Book Antiqua"/>
              </w:rPr>
              <w:t>IC25121610, IC25121810, IC25122010, IC25122210, IC25122410, IC25122610, IC25121630, IC25121830, IC25122030, IC25122230, IC25122430, IC25122630</w:t>
            </w:r>
          </w:p>
          <w:p w:rsidR="007A68E5" w:rsidRPr="005E3725" w:rsidRDefault="007A68E5" w:rsidP="00146382">
            <w:pPr>
              <w:rPr>
                <w:rStyle w:val="ecx875384412-27102009"/>
                <w:rFonts w:ascii="Book Antiqua" w:hAnsi="Book Antiqua"/>
                <w:b/>
              </w:rPr>
            </w:pPr>
          </w:p>
          <w:p w:rsidR="007A68E5" w:rsidRPr="005E3725" w:rsidRDefault="007A68E5" w:rsidP="00311BA6">
            <w:pPr>
              <w:numPr>
                <w:ilvl w:val="0"/>
                <w:numId w:val="8"/>
              </w:numPr>
              <w:ind w:left="252" w:hanging="252"/>
              <w:rPr>
                <w:rStyle w:val="ecx875384412-27102009"/>
                <w:rFonts w:ascii="Book Antiqua" w:hAnsi="Book Antiqua"/>
                <w:b/>
              </w:rPr>
            </w:pPr>
            <w:r w:rsidRPr="005E3725">
              <w:rPr>
                <w:rStyle w:val="ecx875384412-27102009"/>
                <w:rFonts w:ascii="Book Antiqua" w:hAnsi="Book Antiqua"/>
                <w:b/>
              </w:rPr>
              <w:t>2 Way Premium Paediatric Foley Catheter</w:t>
            </w:r>
          </w:p>
          <w:p w:rsidR="007A68E5" w:rsidRPr="005E3725" w:rsidRDefault="007A68E5" w:rsidP="00311BA6">
            <w:pPr>
              <w:numPr>
                <w:ilvl w:val="0"/>
                <w:numId w:val="7"/>
              </w:numPr>
              <w:ind w:left="432" w:hanging="180"/>
              <w:rPr>
                <w:rStyle w:val="ecx875384412-27102009"/>
                <w:rFonts w:ascii="Book Antiqua" w:hAnsi="Book Antiqua"/>
              </w:rPr>
            </w:pPr>
            <w:r w:rsidRPr="005E3725">
              <w:rPr>
                <w:rStyle w:val="ecx875384412-27102009"/>
                <w:rFonts w:ascii="Book Antiqua" w:hAnsi="Book Antiqua"/>
              </w:rPr>
              <w:t>GD23120605, GD23120805, GD23121005</w:t>
            </w:r>
          </w:p>
          <w:p w:rsidR="007A68E5" w:rsidRPr="005E3725" w:rsidRDefault="007A68E5" w:rsidP="00146382">
            <w:pPr>
              <w:rPr>
                <w:rStyle w:val="ecx875384412-27102009"/>
                <w:rFonts w:ascii="Book Antiqua" w:hAnsi="Book Antiqua"/>
                <w:b/>
              </w:rPr>
            </w:pPr>
          </w:p>
          <w:p w:rsidR="007A68E5" w:rsidRPr="005E3725" w:rsidRDefault="007A68E5" w:rsidP="00311BA6">
            <w:pPr>
              <w:numPr>
                <w:ilvl w:val="0"/>
                <w:numId w:val="8"/>
              </w:numPr>
              <w:ind w:left="252" w:hanging="252"/>
              <w:rPr>
                <w:rStyle w:val="ecx875384412-27102009"/>
                <w:rFonts w:ascii="Book Antiqua" w:hAnsi="Book Antiqua"/>
                <w:b/>
              </w:rPr>
            </w:pPr>
            <w:r w:rsidRPr="005E3725">
              <w:rPr>
                <w:rStyle w:val="ecx875384412-27102009"/>
                <w:rFonts w:ascii="Book Antiqua" w:hAnsi="Book Antiqua"/>
                <w:b/>
              </w:rPr>
              <w:t>2 Way Premium Foley Catheter</w:t>
            </w:r>
          </w:p>
          <w:p w:rsidR="007A68E5" w:rsidRPr="005E3725" w:rsidRDefault="007A68E5" w:rsidP="00311BA6">
            <w:pPr>
              <w:numPr>
                <w:ilvl w:val="0"/>
                <w:numId w:val="7"/>
              </w:numPr>
              <w:ind w:left="432" w:hanging="180"/>
              <w:rPr>
                <w:rStyle w:val="ecx875384412-27102009"/>
                <w:rFonts w:ascii="Book Antiqua" w:hAnsi="Book Antiqua"/>
              </w:rPr>
            </w:pPr>
            <w:r w:rsidRPr="005E3725">
              <w:rPr>
                <w:rStyle w:val="ecx875384412-27102009"/>
                <w:rFonts w:ascii="Book Antiqua" w:hAnsi="Book Antiqua"/>
              </w:rPr>
              <w:t>GD21111210, GD21111410, GD21111610, GD21111810, GD21112010, GD21112210, GD21112410, GD21112610, GD21111230, GD21111430, GD21111630, GD21111830, GD21112030, GD21112230, GD21112430, GD21112630</w:t>
            </w:r>
          </w:p>
          <w:p w:rsidR="007A68E5" w:rsidRPr="005E3725" w:rsidRDefault="007A68E5" w:rsidP="00146382">
            <w:pPr>
              <w:rPr>
                <w:rStyle w:val="ecx875384412-27102009"/>
                <w:rFonts w:ascii="Book Antiqua" w:hAnsi="Book Antiqua"/>
                <w:b/>
              </w:rPr>
            </w:pPr>
          </w:p>
          <w:p w:rsidR="007A68E5" w:rsidRPr="005E3725" w:rsidRDefault="007A68E5" w:rsidP="00311BA6">
            <w:pPr>
              <w:numPr>
                <w:ilvl w:val="0"/>
                <w:numId w:val="8"/>
              </w:numPr>
              <w:ind w:left="252" w:hanging="252"/>
              <w:rPr>
                <w:rStyle w:val="ecx875384412-27102009"/>
                <w:rFonts w:ascii="Book Antiqua" w:hAnsi="Book Antiqua"/>
                <w:b/>
              </w:rPr>
            </w:pPr>
            <w:r w:rsidRPr="005E3725">
              <w:rPr>
                <w:rStyle w:val="ecx875384412-27102009"/>
                <w:rFonts w:ascii="Book Antiqua" w:hAnsi="Book Antiqua"/>
                <w:b/>
              </w:rPr>
              <w:t>3 Way Premium Foley Catheter</w:t>
            </w:r>
          </w:p>
          <w:p w:rsidR="007A68E5" w:rsidRPr="005E3725" w:rsidRDefault="007A68E5" w:rsidP="00311BA6">
            <w:pPr>
              <w:numPr>
                <w:ilvl w:val="0"/>
                <w:numId w:val="7"/>
              </w:numPr>
              <w:ind w:left="432" w:hanging="180"/>
              <w:rPr>
                <w:rStyle w:val="ecx875384412-27102009"/>
                <w:rFonts w:ascii="Book Antiqua" w:hAnsi="Book Antiqua"/>
              </w:rPr>
            </w:pPr>
            <w:r w:rsidRPr="005E3725">
              <w:rPr>
                <w:rStyle w:val="ecx875384412-27102009"/>
                <w:rFonts w:ascii="Book Antiqua" w:hAnsi="Book Antiqua"/>
              </w:rPr>
              <w:t>GD25121610, GD25121810, GD25122010, GD25122210, GD25122410, GD25122610, GD25121630, GD25121830, GD25122030, GD25122230, GD25122430, GD25122630</w:t>
            </w:r>
          </w:p>
          <w:p w:rsidR="007A68E5" w:rsidRPr="005E3725" w:rsidRDefault="007A68E5" w:rsidP="00146382">
            <w:pPr>
              <w:rPr>
                <w:rStyle w:val="ecx875384412-27102009"/>
                <w:rFonts w:ascii="Book Antiqua" w:hAnsi="Book Antiqua"/>
              </w:rPr>
            </w:pPr>
          </w:p>
          <w:p w:rsidR="007A68E5" w:rsidRPr="005E3725" w:rsidRDefault="007A68E5" w:rsidP="00311BA6">
            <w:pPr>
              <w:numPr>
                <w:ilvl w:val="0"/>
                <w:numId w:val="9"/>
              </w:numPr>
              <w:ind w:left="252" w:hanging="252"/>
              <w:rPr>
                <w:rStyle w:val="ecx875384412-27102009"/>
                <w:rFonts w:ascii="Book Antiqua" w:hAnsi="Book Antiqua"/>
                <w:b/>
              </w:rPr>
            </w:pPr>
            <w:r w:rsidRPr="005E3725">
              <w:rPr>
                <w:rStyle w:val="ecx875384412-27102009"/>
                <w:rFonts w:ascii="Book Antiqua" w:hAnsi="Book Antiqua"/>
                <w:b/>
              </w:rPr>
              <w:t>3 Way Premium Hematuria Reinforced Foley Catheter Gold (Couvelaire)</w:t>
            </w:r>
          </w:p>
          <w:p w:rsidR="007A68E5" w:rsidRPr="005E3725" w:rsidRDefault="007A68E5" w:rsidP="00311BA6">
            <w:pPr>
              <w:numPr>
                <w:ilvl w:val="0"/>
                <w:numId w:val="7"/>
              </w:numPr>
              <w:ind w:left="432" w:hanging="180"/>
              <w:rPr>
                <w:rStyle w:val="ecx875384412-27102009"/>
                <w:rFonts w:ascii="Book Antiqua" w:hAnsi="Book Antiqua"/>
                <w:lang w:val="sv-SE"/>
              </w:rPr>
            </w:pPr>
            <w:r w:rsidRPr="005E3725">
              <w:rPr>
                <w:rStyle w:val="ecx875384412-27102009"/>
                <w:rFonts w:ascii="Book Antiqua" w:hAnsi="Book Antiqua"/>
                <w:lang w:val="sv-SE"/>
              </w:rPr>
              <w:t>GD25421830, GD25422030, GD25422230, GD25422430, GD25422630, GD25422060, GD25422260, GD25422460, GD25422660</w:t>
            </w:r>
          </w:p>
          <w:p w:rsidR="007A68E5" w:rsidRPr="005E3725" w:rsidRDefault="007A68E5" w:rsidP="00146382">
            <w:pPr>
              <w:rPr>
                <w:rFonts w:ascii="Book Antiqua" w:hAnsi="Book Antiqua" w:cstheme="majorBidi"/>
                <w:lang w:val="sv-SE"/>
              </w:rPr>
            </w:pPr>
          </w:p>
        </w:tc>
        <w:tc>
          <w:tcPr>
            <w:tcW w:w="1627" w:type="dxa"/>
            <w:gridSpan w:val="3"/>
            <w:shd w:val="clear" w:color="auto" w:fill="auto"/>
          </w:tcPr>
          <w:p w:rsidR="007A68E5" w:rsidRPr="005E3725" w:rsidRDefault="007A68E5" w:rsidP="00146382">
            <w:pPr>
              <w:rPr>
                <w:rFonts w:ascii="Book Antiqua" w:hAnsi="Book Antiqua"/>
              </w:rPr>
            </w:pPr>
            <w:r w:rsidRPr="005E3725">
              <w:rPr>
                <w:rFonts w:ascii="Book Antiqua" w:hAnsi="Book Antiqua" w:cstheme="majorBidi"/>
              </w:rPr>
              <w:t>Foley Catheter</w:t>
            </w:r>
          </w:p>
        </w:tc>
        <w:tc>
          <w:tcPr>
            <w:tcW w:w="1667" w:type="dxa"/>
            <w:gridSpan w:val="4"/>
            <w:shd w:val="clear" w:color="auto" w:fill="auto"/>
          </w:tcPr>
          <w:p w:rsidR="007A68E5" w:rsidRPr="005E3725" w:rsidRDefault="007A68E5" w:rsidP="00146382">
            <w:pPr>
              <w:rPr>
                <w:rFonts w:ascii="Book Antiqua" w:hAnsi="Book Antiqua" w:cstheme="majorBidi"/>
                <w:sz w:val="22"/>
                <w:szCs w:val="22"/>
              </w:rPr>
            </w:pPr>
            <w:r w:rsidRPr="005E3725">
              <w:rPr>
                <w:rFonts w:ascii="Book Antiqua" w:hAnsi="Book Antiqua" w:cstheme="majorBidi"/>
                <w:b/>
                <w:bCs/>
                <w:sz w:val="22"/>
                <w:szCs w:val="22"/>
              </w:rPr>
              <w:t>Approved</w:t>
            </w:r>
            <w:r w:rsidRPr="005E3725">
              <w:rPr>
                <w:rFonts w:ascii="Book Antiqua" w:hAnsi="Book Antiqua" w:cstheme="majorBidi"/>
                <w:sz w:val="22"/>
                <w:szCs w:val="22"/>
              </w:rPr>
              <w:t xml:space="preserve">. </w:t>
            </w:r>
          </w:p>
          <w:p w:rsidR="007A68E5" w:rsidRPr="005E3725" w:rsidRDefault="007A68E5" w:rsidP="00146382">
            <w:pPr>
              <w:rPr>
                <w:rFonts w:ascii="Book Antiqua" w:hAnsi="Book Antiqua" w:cstheme="majorBidi"/>
                <w:sz w:val="22"/>
                <w:szCs w:val="22"/>
              </w:rPr>
            </w:pPr>
          </w:p>
          <w:p w:rsidR="007A68E5" w:rsidRPr="005E3725" w:rsidRDefault="007A68E5" w:rsidP="00146382">
            <w:pPr>
              <w:rPr>
                <w:rFonts w:ascii="Book Antiqua" w:hAnsi="Book Antiqua" w:cstheme="majorBidi"/>
                <w:sz w:val="22"/>
                <w:szCs w:val="22"/>
              </w:rPr>
            </w:pPr>
          </w:p>
          <w:p w:rsidR="007A68E5" w:rsidRPr="005E3725" w:rsidRDefault="007A68E5" w:rsidP="007154C2">
            <w:pPr>
              <w:rPr>
                <w:rFonts w:ascii="Book Antiqua" w:hAnsi="Book Antiqua" w:cstheme="majorBidi"/>
              </w:rPr>
            </w:pPr>
            <w:r w:rsidRPr="005E3725">
              <w:rPr>
                <w:rFonts w:ascii="Book Antiqua" w:hAnsi="Book Antiqua" w:cstheme="majorBidi"/>
                <w:sz w:val="22"/>
                <w:szCs w:val="22"/>
              </w:rPr>
              <w:t>The firm has provided Free Sale Certificate for Belgium (Reference Country).</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Ideal Healthcare SDN. BHD. No.70 &amp; 71, Jalan Sungai Tukang 2/1, Kawasan Perusahaan Sungai Tukang, 08000 Sungai Petani, Kedah, Malaysia</w:t>
            </w:r>
          </w:p>
          <w:p w:rsidR="007A68E5" w:rsidRPr="005E3725" w:rsidRDefault="007A68E5" w:rsidP="003A1BF4">
            <w:pPr>
              <w:rPr>
                <w:rFonts w:ascii="Book Antiqua" w:hAnsi="Book Antiqua" w:cstheme="majorBidi"/>
              </w:rPr>
            </w:pPr>
          </w:p>
          <w:p w:rsidR="007A68E5" w:rsidRPr="005E3725" w:rsidRDefault="007A68E5" w:rsidP="00B51529">
            <w:pPr>
              <w:rPr>
                <w:rFonts w:ascii="Book Antiqua" w:hAnsi="Book Antiqua" w:cstheme="majorBidi"/>
                <w:b/>
                <w:bCs/>
              </w:rPr>
            </w:pPr>
            <w:r w:rsidRPr="005E3725">
              <w:rPr>
                <w:rFonts w:ascii="Book Antiqua" w:hAnsi="Book Antiqua" w:cstheme="majorBidi"/>
              </w:rPr>
              <w:t>(FSC MalaysiaValid Till 02-05-2019)</w:t>
            </w:r>
          </w:p>
        </w:tc>
        <w:tc>
          <w:tcPr>
            <w:tcW w:w="2977" w:type="dxa"/>
            <w:gridSpan w:val="5"/>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rPr>
              <w:t>I.V. Catheter with Injection Valve, Sterile</w:t>
            </w:r>
          </w:p>
          <w:p w:rsidR="007A68E5" w:rsidRPr="005E3725" w:rsidRDefault="007A68E5" w:rsidP="003A1BF4">
            <w:pPr>
              <w:rPr>
                <w:rFonts w:ascii="Book Antiqua" w:hAnsi="Book Antiqua" w:cstheme="majorBidi"/>
              </w:rPr>
            </w:pPr>
          </w:p>
          <w:p w:rsidR="007A68E5" w:rsidRPr="005E3725" w:rsidRDefault="007A68E5" w:rsidP="003A1BF4">
            <w:pPr>
              <w:spacing w:line="360" w:lineRule="auto"/>
              <w:rPr>
                <w:rFonts w:ascii="Book Antiqua" w:hAnsi="Book Antiqua" w:cstheme="majorBidi"/>
              </w:rPr>
            </w:pPr>
            <w:r w:rsidRPr="005E3725">
              <w:rPr>
                <w:rFonts w:ascii="Book Antiqua" w:hAnsi="Book Antiqua" w:cstheme="majorBidi"/>
              </w:rPr>
              <w:t>Class B</w:t>
            </w:r>
          </w:p>
          <w:p w:rsidR="007A68E5" w:rsidRPr="005E3725" w:rsidRDefault="007A68E5" w:rsidP="003A1BF4">
            <w:pPr>
              <w:spacing w:line="360" w:lineRule="auto"/>
              <w:rPr>
                <w:rFonts w:ascii="Book Antiqua" w:hAnsi="Book Antiqua" w:cstheme="majorBidi"/>
              </w:rPr>
            </w:pPr>
            <w:r w:rsidRPr="005E3725">
              <w:rPr>
                <w:rFonts w:ascii="Book Antiqua" w:hAnsi="Book Antiqua" w:cstheme="majorBidi"/>
              </w:rPr>
              <w:t>Shelf Life: 5 Years</w:t>
            </w:r>
          </w:p>
          <w:p w:rsidR="007A68E5" w:rsidRPr="005E3725" w:rsidRDefault="007A68E5" w:rsidP="003A1BF4">
            <w:pPr>
              <w:rPr>
                <w:rFonts w:ascii="Book Antiqua" w:hAnsi="Book Antiqua" w:cstheme="majorBidi"/>
              </w:rPr>
            </w:pPr>
            <w:r w:rsidRPr="005E3725">
              <w:rPr>
                <w:rFonts w:ascii="Book Antiqua" w:hAnsi="Book Antiqua" w:cstheme="majorBidi"/>
              </w:rPr>
              <w:t xml:space="preserve">IC2002-14, IC2002-16, </w:t>
            </w:r>
          </w:p>
          <w:p w:rsidR="007A68E5" w:rsidRPr="005E3725" w:rsidRDefault="007A68E5" w:rsidP="003A1BF4">
            <w:pPr>
              <w:rPr>
                <w:rFonts w:ascii="Book Antiqua" w:hAnsi="Book Antiqua" w:cstheme="majorBidi"/>
              </w:rPr>
            </w:pPr>
            <w:r w:rsidRPr="005E3725">
              <w:rPr>
                <w:rFonts w:ascii="Book Antiqua" w:hAnsi="Book Antiqua" w:cstheme="majorBidi"/>
              </w:rPr>
              <w:t xml:space="preserve">IC2002-18, IC2002-20, </w:t>
            </w:r>
          </w:p>
          <w:p w:rsidR="007A68E5" w:rsidRPr="005E3725" w:rsidRDefault="007A68E5" w:rsidP="003A1BF4">
            <w:pPr>
              <w:rPr>
                <w:rFonts w:ascii="Book Antiqua" w:hAnsi="Book Antiqua" w:cstheme="majorBidi"/>
              </w:rPr>
            </w:pPr>
            <w:r w:rsidRPr="005E3725">
              <w:rPr>
                <w:rFonts w:ascii="Book Antiqua" w:hAnsi="Book Antiqua" w:cstheme="majorBidi"/>
              </w:rPr>
              <w:t xml:space="preserve">IC2002-22, IC2002-24, </w:t>
            </w:r>
          </w:p>
          <w:p w:rsidR="007A68E5" w:rsidRPr="005E3725" w:rsidRDefault="007A68E5" w:rsidP="003A1BF4">
            <w:pPr>
              <w:rPr>
                <w:rFonts w:ascii="Book Antiqua" w:hAnsi="Book Antiqua" w:cstheme="majorBidi"/>
              </w:rPr>
            </w:pPr>
            <w:r w:rsidRPr="005E3725">
              <w:rPr>
                <w:rFonts w:ascii="Book Antiqua" w:hAnsi="Book Antiqua" w:cstheme="majorBidi"/>
              </w:rPr>
              <w:t xml:space="preserve">IC2002-26 </w:t>
            </w:r>
          </w:p>
        </w:tc>
        <w:tc>
          <w:tcPr>
            <w:tcW w:w="1627" w:type="dxa"/>
            <w:gridSpan w:val="3"/>
            <w:shd w:val="clear" w:color="auto" w:fill="auto"/>
          </w:tcPr>
          <w:p w:rsidR="007A68E5" w:rsidRPr="005E3725" w:rsidRDefault="007A68E5" w:rsidP="003A1BF4">
            <w:pPr>
              <w:rPr>
                <w:rFonts w:ascii="Book Antiqua" w:hAnsi="Book Antiqua"/>
                <w:sz w:val="20"/>
                <w:szCs w:val="20"/>
              </w:rPr>
            </w:pPr>
            <w:r w:rsidRPr="005E3725">
              <w:rPr>
                <w:rFonts w:ascii="Book Antiqua" w:hAnsi="Book Antiqua" w:cstheme="majorBidi"/>
              </w:rPr>
              <w:t>Intravenous Catheter</w:t>
            </w:r>
          </w:p>
        </w:tc>
        <w:tc>
          <w:tcPr>
            <w:tcW w:w="1667" w:type="dxa"/>
            <w:gridSpan w:val="4"/>
            <w:shd w:val="clear" w:color="auto" w:fill="auto"/>
          </w:tcPr>
          <w:p w:rsidR="007A68E5" w:rsidRPr="005E3725" w:rsidRDefault="007A68E5" w:rsidP="00146382">
            <w:pPr>
              <w:rPr>
                <w:rFonts w:ascii="Book Antiqua" w:hAnsi="Book Antiqua" w:cstheme="majorBidi"/>
                <w:sz w:val="22"/>
                <w:szCs w:val="22"/>
              </w:rPr>
            </w:pPr>
            <w:r w:rsidRPr="005E3725">
              <w:rPr>
                <w:rFonts w:ascii="Book Antiqua" w:hAnsi="Book Antiqua" w:cstheme="majorBidi"/>
                <w:b/>
                <w:bCs/>
                <w:sz w:val="22"/>
                <w:szCs w:val="22"/>
              </w:rPr>
              <w:t>Approved</w:t>
            </w:r>
            <w:r w:rsidRPr="005E3725">
              <w:rPr>
                <w:rFonts w:ascii="Book Antiqua" w:hAnsi="Book Antiqua" w:cstheme="majorBidi"/>
                <w:sz w:val="22"/>
                <w:szCs w:val="22"/>
              </w:rPr>
              <w:t xml:space="preserve"> </w:t>
            </w:r>
          </w:p>
          <w:p w:rsidR="007A68E5" w:rsidRPr="005E3725" w:rsidRDefault="007A68E5" w:rsidP="007154C2">
            <w:pPr>
              <w:rPr>
                <w:rFonts w:ascii="Book Antiqua" w:hAnsi="Book Antiqua" w:cstheme="majorBidi"/>
                <w:b/>
                <w:bCs/>
              </w:rPr>
            </w:pPr>
            <w:r w:rsidRPr="005E3725">
              <w:rPr>
                <w:rFonts w:ascii="Book Antiqua" w:hAnsi="Book Antiqua" w:cstheme="majorBidi"/>
                <w:sz w:val="22"/>
                <w:szCs w:val="22"/>
              </w:rPr>
              <w:t>The firm has provided Free Sale Certificate for Belgium (Reference Country).</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30277C">
            <w:pPr>
              <w:rPr>
                <w:rFonts w:ascii="Book Antiqua" w:hAnsi="Book Antiqua" w:cstheme="majorBidi"/>
              </w:rPr>
            </w:pPr>
            <w:r w:rsidRPr="005E3725">
              <w:rPr>
                <w:rFonts w:ascii="Book Antiqua" w:hAnsi="Book Antiqua" w:cstheme="majorBidi"/>
              </w:rPr>
              <w:t>M/s Nasir Brothers, 22B, 2</w:t>
            </w:r>
            <w:r w:rsidRPr="005E3725">
              <w:rPr>
                <w:rFonts w:ascii="Book Antiqua" w:hAnsi="Book Antiqua" w:cstheme="majorBidi"/>
                <w:vertAlign w:val="superscript"/>
              </w:rPr>
              <w:t>nd</w:t>
            </w:r>
            <w:r w:rsidRPr="005E3725">
              <w:rPr>
                <w:rFonts w:ascii="Book Antiqua" w:hAnsi="Book Antiqua" w:cstheme="majorBidi"/>
              </w:rPr>
              <w:t xml:space="preserve"> Floor, Zeenat Medicine Market, North Napire Road, Karachi</w:t>
            </w:r>
          </w:p>
          <w:p w:rsidR="007A68E5" w:rsidRPr="005E3725" w:rsidRDefault="007A68E5" w:rsidP="0030277C">
            <w:pPr>
              <w:rPr>
                <w:rFonts w:ascii="Book Antiqua" w:hAnsi="Book Antiqua" w:cstheme="majorBidi"/>
              </w:rPr>
            </w:pPr>
          </w:p>
          <w:p w:rsidR="007A68E5" w:rsidRPr="005E3725" w:rsidRDefault="007A68E5" w:rsidP="0030277C">
            <w:pPr>
              <w:rPr>
                <w:rFonts w:ascii="Book Antiqua" w:hAnsi="Book Antiqua" w:cstheme="majorBidi"/>
              </w:rPr>
            </w:pPr>
            <w:r w:rsidRPr="005E3725">
              <w:rPr>
                <w:rFonts w:ascii="Book Antiqua" w:hAnsi="Book Antiqua" w:cstheme="majorBidi"/>
              </w:rPr>
              <w:t>(ELI-00036)</w:t>
            </w:r>
          </w:p>
        </w:tc>
        <w:tc>
          <w:tcPr>
            <w:tcW w:w="1985" w:type="dxa"/>
            <w:gridSpan w:val="3"/>
            <w:shd w:val="clear" w:color="auto" w:fill="auto"/>
          </w:tcPr>
          <w:p w:rsidR="007A68E5" w:rsidRPr="005E3725" w:rsidRDefault="007A68E5" w:rsidP="0030277C">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Shanxian Runte Medical Instruments Co. Ltd., Nuanduan Wenhua Road, Shan County, Heze City, Shandong Province, China</w:t>
            </w:r>
          </w:p>
          <w:p w:rsidR="007A68E5" w:rsidRPr="005E3725" w:rsidRDefault="007A68E5" w:rsidP="0030277C">
            <w:pPr>
              <w:rPr>
                <w:rFonts w:ascii="Book Antiqua" w:hAnsi="Book Antiqua" w:cstheme="majorBidi"/>
              </w:rPr>
            </w:pPr>
          </w:p>
          <w:p w:rsidR="007A68E5" w:rsidRPr="005E3725" w:rsidRDefault="007A68E5" w:rsidP="0030277C">
            <w:pPr>
              <w:rPr>
                <w:rFonts w:ascii="Book Antiqua" w:hAnsi="Book Antiqua" w:cstheme="majorBidi"/>
              </w:rPr>
            </w:pPr>
            <w:r w:rsidRPr="005E3725">
              <w:rPr>
                <w:rFonts w:ascii="Book Antiqua" w:hAnsi="Book Antiqua" w:cstheme="majorBidi"/>
              </w:rPr>
              <w:t>(FSC China Valid Till</w:t>
            </w:r>
          </w:p>
          <w:p w:rsidR="007A68E5" w:rsidRPr="005E3725" w:rsidRDefault="007A68E5" w:rsidP="0030277C">
            <w:pPr>
              <w:rPr>
                <w:rFonts w:ascii="Book Antiqua" w:hAnsi="Book Antiqua" w:cstheme="majorBidi"/>
              </w:rPr>
            </w:pPr>
            <w:r w:rsidRPr="005E3725">
              <w:rPr>
                <w:rFonts w:ascii="Book Antiqua" w:hAnsi="Book Antiqua" w:cstheme="majorBidi"/>
              </w:rPr>
              <w:t>20-10-2020)</w:t>
            </w:r>
          </w:p>
          <w:p w:rsidR="007A68E5" w:rsidRPr="005E3725" w:rsidRDefault="007A68E5" w:rsidP="0030277C">
            <w:pPr>
              <w:rPr>
                <w:rFonts w:ascii="Book Antiqua" w:hAnsi="Book Antiqua" w:cstheme="majorBidi"/>
                <w:b/>
                <w:bCs/>
              </w:rPr>
            </w:pPr>
          </w:p>
        </w:tc>
        <w:tc>
          <w:tcPr>
            <w:tcW w:w="2977" w:type="dxa"/>
            <w:gridSpan w:val="5"/>
            <w:shd w:val="clear" w:color="auto" w:fill="auto"/>
          </w:tcPr>
          <w:p w:rsidR="007A68E5" w:rsidRPr="005E3725" w:rsidRDefault="007A68E5" w:rsidP="0030277C">
            <w:pPr>
              <w:rPr>
                <w:rFonts w:ascii="Book Antiqua" w:hAnsi="Book Antiqua" w:cstheme="majorBidi"/>
              </w:rPr>
            </w:pPr>
            <w:r w:rsidRPr="005E3725">
              <w:rPr>
                <w:rFonts w:ascii="Book Antiqua" w:hAnsi="Book Antiqua" w:cstheme="majorBidi"/>
              </w:rPr>
              <w:t>Suicon Sutures</w:t>
            </w:r>
          </w:p>
          <w:p w:rsidR="007A68E5" w:rsidRPr="005E3725" w:rsidRDefault="007A68E5" w:rsidP="00930084">
            <w:pPr>
              <w:rPr>
                <w:rFonts w:ascii="Book Antiqua" w:hAnsi="Book Antiqua" w:cstheme="majorBidi"/>
              </w:rPr>
            </w:pPr>
            <w:r w:rsidRPr="005E3725">
              <w:rPr>
                <w:rFonts w:ascii="Book Antiqua" w:hAnsi="Book Antiqua" w:cstheme="majorBidi"/>
              </w:rPr>
              <w:t>(Surgical Absorbable Suture Chromic Catgut with Needle)</w:t>
            </w:r>
          </w:p>
          <w:p w:rsidR="007A68E5" w:rsidRPr="005E3725" w:rsidRDefault="007A68E5" w:rsidP="0030277C">
            <w:pPr>
              <w:rPr>
                <w:rFonts w:ascii="Book Antiqua" w:hAnsi="Book Antiqua" w:cstheme="majorBidi"/>
              </w:rPr>
            </w:pPr>
          </w:p>
          <w:p w:rsidR="007A68E5" w:rsidRPr="005E3725" w:rsidRDefault="007A68E5" w:rsidP="0030277C">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30277C">
            <w:pPr>
              <w:spacing w:line="360" w:lineRule="auto"/>
              <w:rPr>
                <w:rFonts w:ascii="Book Antiqua" w:hAnsi="Book Antiqua" w:cstheme="majorBidi"/>
              </w:rPr>
            </w:pPr>
            <w:r w:rsidRPr="005E3725">
              <w:rPr>
                <w:rFonts w:ascii="Book Antiqua" w:hAnsi="Book Antiqua" w:cstheme="majorBidi"/>
              </w:rPr>
              <w:t>Shelf Life: Not Mentioned</w:t>
            </w:r>
          </w:p>
          <w:p w:rsidR="007A68E5" w:rsidRPr="005E3725" w:rsidRDefault="007A68E5" w:rsidP="0030277C">
            <w:pPr>
              <w:spacing w:line="360" w:lineRule="auto"/>
              <w:rPr>
                <w:rFonts w:ascii="Book Antiqua" w:hAnsi="Book Antiqua" w:cstheme="majorBidi"/>
                <w:lang w:val="sv-SE"/>
              </w:rPr>
            </w:pPr>
            <w:r w:rsidRPr="005E3725">
              <w:rPr>
                <w:rFonts w:ascii="Book Antiqua" w:hAnsi="Book Antiqua" w:cstheme="majorBidi"/>
                <w:lang w:val="sv-SE"/>
              </w:rPr>
              <w:t>Model: PGA, PGLA, CATGUT, PDO, PGCL</w:t>
            </w:r>
          </w:p>
          <w:p w:rsidR="007A68E5" w:rsidRPr="005E3725" w:rsidRDefault="007A68E5" w:rsidP="0030277C">
            <w:pPr>
              <w:rPr>
                <w:rFonts w:ascii="Book Antiqua" w:hAnsi="Book Antiqua" w:cstheme="majorBidi"/>
                <w:lang w:val="sv-SE"/>
              </w:rPr>
            </w:pPr>
          </w:p>
          <w:p w:rsidR="007A68E5" w:rsidRPr="005E3725" w:rsidRDefault="007A68E5" w:rsidP="0030277C">
            <w:pPr>
              <w:rPr>
                <w:rFonts w:ascii="Book Antiqua" w:hAnsi="Book Antiqua" w:cstheme="majorBidi"/>
                <w:lang w:val="sv-SE"/>
              </w:rPr>
            </w:pPr>
          </w:p>
        </w:tc>
        <w:tc>
          <w:tcPr>
            <w:tcW w:w="1627" w:type="dxa"/>
            <w:gridSpan w:val="3"/>
            <w:shd w:val="clear" w:color="auto" w:fill="auto"/>
          </w:tcPr>
          <w:p w:rsidR="007A68E5" w:rsidRPr="005E3725" w:rsidRDefault="007A68E5" w:rsidP="0030277C">
            <w:pPr>
              <w:rPr>
                <w:rFonts w:ascii="Book Antiqua" w:hAnsi="Book Antiqua"/>
                <w:sz w:val="20"/>
                <w:szCs w:val="20"/>
              </w:rPr>
            </w:pPr>
            <w:r w:rsidRPr="005E3725">
              <w:rPr>
                <w:rFonts w:ascii="Book Antiqua" w:hAnsi="Book Antiqua" w:cstheme="majorBidi"/>
              </w:rPr>
              <w:t>Surgical Suture Silk Braided with Needle</w:t>
            </w:r>
          </w:p>
        </w:tc>
        <w:tc>
          <w:tcPr>
            <w:tcW w:w="1667" w:type="dxa"/>
            <w:gridSpan w:val="4"/>
            <w:shd w:val="clear" w:color="auto" w:fill="auto"/>
          </w:tcPr>
          <w:p w:rsidR="007A68E5" w:rsidRPr="005E3725" w:rsidRDefault="007A68E5" w:rsidP="007154C2">
            <w:pPr>
              <w:jc w:val="both"/>
              <w:rPr>
                <w:rFonts w:ascii="Book Antiqua" w:hAnsi="Book Antiqua" w:cstheme="majorBidi"/>
                <w:sz w:val="22"/>
                <w:szCs w:val="22"/>
              </w:rPr>
            </w:pPr>
            <w:r w:rsidRPr="005E3725">
              <w:rPr>
                <w:rFonts w:ascii="Book Antiqua" w:hAnsi="Book Antiqua" w:cstheme="majorBidi"/>
                <w:b/>
                <w:bCs/>
              </w:rPr>
              <w:t xml:space="preserve">Approved </w:t>
            </w:r>
            <w:r w:rsidRPr="005E3725">
              <w:rPr>
                <w:rFonts w:ascii="Book Antiqua" w:hAnsi="Book Antiqua" w:cstheme="majorBidi"/>
                <w:sz w:val="22"/>
                <w:szCs w:val="22"/>
              </w:rPr>
              <w:t xml:space="preserve">subject to provision of Embassy Attested Free Sale Certificate of MHRA, UK and stability study.  </w:t>
            </w:r>
          </w:p>
          <w:p w:rsidR="007A68E5" w:rsidRPr="005E3725" w:rsidRDefault="007A68E5" w:rsidP="0030277C">
            <w:pPr>
              <w:jc w:val="both"/>
              <w:rPr>
                <w:rFonts w:ascii="Book Antiqua" w:hAnsi="Book Antiqua" w:cstheme="majorBidi"/>
                <w:b/>
                <w:bCs/>
                <w:sz w:val="32"/>
                <w:szCs w:val="32"/>
              </w:rPr>
            </w:pPr>
          </w:p>
          <w:p w:rsidR="007A68E5" w:rsidRPr="005E3725" w:rsidRDefault="007A68E5" w:rsidP="0030277C">
            <w:pPr>
              <w:rPr>
                <w:rFonts w:ascii="Book Antiqua" w:hAnsi="Book Antiqua" w:cstheme="majorBidi"/>
                <w:b/>
                <w:bCs/>
              </w:rPr>
            </w:pP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30277C">
            <w:pPr>
              <w:rPr>
                <w:rFonts w:ascii="Book Antiqua" w:hAnsi="Book Antiqua" w:cstheme="majorBidi"/>
              </w:rPr>
            </w:pPr>
            <w:r w:rsidRPr="005E3725">
              <w:rPr>
                <w:rFonts w:ascii="Book Antiqua" w:hAnsi="Book Antiqua" w:cstheme="majorBidi"/>
              </w:rPr>
              <w:t>M/s Nasir Brothers, 22B, 2</w:t>
            </w:r>
            <w:r w:rsidRPr="005E3725">
              <w:rPr>
                <w:rFonts w:ascii="Book Antiqua" w:hAnsi="Book Antiqua" w:cstheme="majorBidi"/>
                <w:vertAlign w:val="superscript"/>
              </w:rPr>
              <w:t>nd</w:t>
            </w:r>
            <w:r w:rsidRPr="005E3725">
              <w:rPr>
                <w:rFonts w:ascii="Book Antiqua" w:hAnsi="Book Antiqua" w:cstheme="majorBidi"/>
              </w:rPr>
              <w:t xml:space="preserve"> Floor, Zeenat Medicine Market, North Napire Road, Karachi</w:t>
            </w:r>
          </w:p>
          <w:p w:rsidR="007A68E5" w:rsidRPr="005E3725" w:rsidRDefault="007A68E5" w:rsidP="0030277C">
            <w:pPr>
              <w:rPr>
                <w:rFonts w:ascii="Book Antiqua" w:hAnsi="Book Antiqua" w:cstheme="majorBidi"/>
              </w:rPr>
            </w:pPr>
          </w:p>
          <w:p w:rsidR="007A68E5" w:rsidRPr="005E3725" w:rsidRDefault="007A68E5" w:rsidP="0030277C">
            <w:pPr>
              <w:rPr>
                <w:rFonts w:ascii="Book Antiqua" w:hAnsi="Book Antiqua" w:cstheme="majorBidi"/>
              </w:rPr>
            </w:pPr>
            <w:r w:rsidRPr="005E3725">
              <w:rPr>
                <w:rFonts w:ascii="Book Antiqua" w:hAnsi="Book Antiqua" w:cstheme="majorBidi"/>
              </w:rPr>
              <w:t>(ELI-00036)</w:t>
            </w:r>
          </w:p>
        </w:tc>
        <w:tc>
          <w:tcPr>
            <w:tcW w:w="1985" w:type="dxa"/>
            <w:gridSpan w:val="3"/>
            <w:shd w:val="clear" w:color="auto" w:fill="auto"/>
          </w:tcPr>
          <w:p w:rsidR="007A68E5" w:rsidRPr="005E3725" w:rsidRDefault="007A68E5" w:rsidP="0030277C">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Shanxian Runte Medical Instruments Co. Ltd., Nuanduan Wenhua Road, Shan County, Heze City, Shandong Province, China</w:t>
            </w:r>
          </w:p>
          <w:p w:rsidR="007A68E5" w:rsidRPr="005E3725" w:rsidRDefault="007A68E5" w:rsidP="0030277C">
            <w:pPr>
              <w:rPr>
                <w:rFonts w:ascii="Book Antiqua" w:hAnsi="Book Antiqua" w:cstheme="majorBidi"/>
              </w:rPr>
            </w:pPr>
          </w:p>
          <w:p w:rsidR="007A68E5" w:rsidRPr="005E3725" w:rsidRDefault="007A68E5" w:rsidP="0030277C">
            <w:pPr>
              <w:rPr>
                <w:rFonts w:ascii="Book Antiqua" w:hAnsi="Book Antiqua" w:cstheme="majorBidi"/>
              </w:rPr>
            </w:pPr>
            <w:r w:rsidRPr="005E3725">
              <w:rPr>
                <w:rFonts w:ascii="Book Antiqua" w:hAnsi="Book Antiqua" w:cstheme="majorBidi"/>
              </w:rPr>
              <w:t>(FSC China Valid Till</w:t>
            </w:r>
          </w:p>
          <w:p w:rsidR="007A68E5" w:rsidRPr="005E3725" w:rsidRDefault="007A68E5" w:rsidP="0030277C">
            <w:pPr>
              <w:rPr>
                <w:rFonts w:ascii="Book Antiqua" w:hAnsi="Book Antiqua" w:cstheme="majorBidi"/>
              </w:rPr>
            </w:pPr>
            <w:r w:rsidRPr="005E3725">
              <w:rPr>
                <w:rFonts w:ascii="Book Antiqua" w:hAnsi="Book Antiqua" w:cstheme="majorBidi"/>
              </w:rPr>
              <w:t>20-10-2020)</w:t>
            </w:r>
          </w:p>
          <w:p w:rsidR="007A68E5" w:rsidRPr="005E3725" w:rsidRDefault="007A68E5" w:rsidP="0030277C">
            <w:pPr>
              <w:rPr>
                <w:rFonts w:ascii="Book Antiqua" w:hAnsi="Book Antiqua" w:cstheme="majorBidi"/>
                <w:b/>
                <w:bCs/>
              </w:rPr>
            </w:pPr>
          </w:p>
        </w:tc>
        <w:tc>
          <w:tcPr>
            <w:tcW w:w="2977" w:type="dxa"/>
            <w:gridSpan w:val="5"/>
            <w:shd w:val="clear" w:color="auto" w:fill="auto"/>
          </w:tcPr>
          <w:p w:rsidR="007A68E5" w:rsidRPr="005E3725" w:rsidRDefault="007A68E5" w:rsidP="0030277C">
            <w:pPr>
              <w:rPr>
                <w:rFonts w:ascii="Book Antiqua" w:hAnsi="Book Antiqua" w:cstheme="majorBidi"/>
              </w:rPr>
            </w:pPr>
            <w:r w:rsidRPr="005E3725">
              <w:rPr>
                <w:rFonts w:ascii="Book Antiqua" w:hAnsi="Book Antiqua" w:cstheme="majorBidi"/>
              </w:rPr>
              <w:t xml:space="preserve">Suicon Suture </w:t>
            </w:r>
          </w:p>
          <w:p w:rsidR="007A68E5" w:rsidRPr="005E3725" w:rsidRDefault="007A68E5" w:rsidP="00930084">
            <w:pPr>
              <w:rPr>
                <w:rFonts w:ascii="Book Antiqua" w:hAnsi="Book Antiqua" w:cstheme="majorBidi"/>
              </w:rPr>
            </w:pPr>
            <w:r w:rsidRPr="005E3725">
              <w:rPr>
                <w:rFonts w:ascii="Book Antiqua" w:hAnsi="Book Antiqua" w:cstheme="majorBidi"/>
              </w:rPr>
              <w:t>(Surgical Suture Silk Braided with Needle)</w:t>
            </w:r>
          </w:p>
          <w:p w:rsidR="007A68E5" w:rsidRPr="005E3725" w:rsidRDefault="007A68E5" w:rsidP="0030277C">
            <w:pPr>
              <w:rPr>
                <w:rFonts w:ascii="Book Antiqua" w:hAnsi="Book Antiqua" w:cstheme="majorBidi"/>
              </w:rPr>
            </w:pPr>
          </w:p>
          <w:p w:rsidR="007A68E5" w:rsidRPr="005E3725" w:rsidRDefault="007A68E5" w:rsidP="0030277C">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30277C">
            <w:pPr>
              <w:spacing w:line="360" w:lineRule="auto"/>
              <w:rPr>
                <w:rFonts w:ascii="Book Antiqua" w:hAnsi="Book Antiqua" w:cstheme="majorBidi"/>
              </w:rPr>
            </w:pPr>
            <w:r w:rsidRPr="005E3725">
              <w:rPr>
                <w:rFonts w:ascii="Book Antiqua" w:hAnsi="Book Antiqua" w:cstheme="majorBidi"/>
              </w:rPr>
              <w:t>Shelf Life: Not Mentioned</w:t>
            </w:r>
          </w:p>
          <w:p w:rsidR="007A68E5" w:rsidRPr="005E3725" w:rsidRDefault="007A68E5" w:rsidP="0030277C">
            <w:pPr>
              <w:spacing w:line="360" w:lineRule="auto"/>
              <w:rPr>
                <w:rFonts w:ascii="Book Antiqua" w:hAnsi="Book Antiqua" w:cstheme="majorBidi"/>
                <w:lang w:val="sv-SE"/>
              </w:rPr>
            </w:pPr>
            <w:r w:rsidRPr="005E3725">
              <w:rPr>
                <w:rFonts w:ascii="Book Antiqua" w:hAnsi="Book Antiqua" w:cstheme="majorBidi"/>
                <w:lang w:val="sv-SE"/>
              </w:rPr>
              <w:t>Model: PGA, PGLA, CATGUT, PDO, PGCL</w:t>
            </w:r>
          </w:p>
          <w:p w:rsidR="007A68E5" w:rsidRPr="005E3725" w:rsidRDefault="007A68E5" w:rsidP="0030277C">
            <w:pPr>
              <w:rPr>
                <w:rFonts w:ascii="Book Antiqua" w:hAnsi="Book Antiqua" w:cstheme="majorBidi"/>
                <w:lang w:val="sv-SE"/>
              </w:rPr>
            </w:pPr>
          </w:p>
          <w:p w:rsidR="007A68E5" w:rsidRPr="005E3725" w:rsidRDefault="007A68E5" w:rsidP="0030277C">
            <w:pPr>
              <w:rPr>
                <w:rFonts w:ascii="Book Antiqua" w:hAnsi="Book Antiqua" w:cstheme="majorBidi"/>
                <w:lang w:val="sv-SE"/>
              </w:rPr>
            </w:pPr>
          </w:p>
        </w:tc>
        <w:tc>
          <w:tcPr>
            <w:tcW w:w="1627" w:type="dxa"/>
            <w:gridSpan w:val="3"/>
            <w:shd w:val="clear" w:color="auto" w:fill="auto"/>
          </w:tcPr>
          <w:p w:rsidR="007A68E5" w:rsidRPr="005E3725" w:rsidRDefault="007A68E5" w:rsidP="0030277C">
            <w:pPr>
              <w:rPr>
                <w:rFonts w:ascii="Book Antiqua" w:hAnsi="Book Antiqua"/>
                <w:sz w:val="20"/>
                <w:szCs w:val="20"/>
              </w:rPr>
            </w:pPr>
            <w:r w:rsidRPr="005E3725">
              <w:rPr>
                <w:rFonts w:ascii="Book Antiqua" w:hAnsi="Book Antiqua" w:cstheme="majorBidi"/>
              </w:rPr>
              <w:t>Surgical Sutures Chromic Catgut with Needle</w:t>
            </w:r>
          </w:p>
        </w:tc>
        <w:tc>
          <w:tcPr>
            <w:tcW w:w="1667" w:type="dxa"/>
            <w:gridSpan w:val="4"/>
            <w:shd w:val="clear" w:color="auto" w:fill="auto"/>
          </w:tcPr>
          <w:p w:rsidR="007A68E5" w:rsidRPr="005E3725" w:rsidRDefault="007A68E5" w:rsidP="007154C2">
            <w:pPr>
              <w:jc w:val="both"/>
              <w:rPr>
                <w:rFonts w:ascii="Book Antiqua" w:hAnsi="Book Antiqua" w:cstheme="majorBidi"/>
                <w:sz w:val="22"/>
                <w:szCs w:val="22"/>
              </w:rPr>
            </w:pPr>
            <w:r w:rsidRPr="005E3725">
              <w:rPr>
                <w:rFonts w:ascii="Book Antiqua" w:hAnsi="Book Antiqua" w:cstheme="majorBidi"/>
                <w:b/>
                <w:bCs/>
              </w:rPr>
              <w:t xml:space="preserve">Approved </w:t>
            </w:r>
            <w:r w:rsidRPr="005E3725">
              <w:rPr>
                <w:rFonts w:ascii="Book Antiqua" w:hAnsi="Book Antiqua" w:cstheme="majorBidi"/>
                <w:sz w:val="22"/>
                <w:szCs w:val="22"/>
              </w:rPr>
              <w:t xml:space="preserve">subject to provision of Embassy Attested Free Sale Certificate of MHRA, UK and stability study.  </w:t>
            </w:r>
          </w:p>
          <w:p w:rsidR="007A68E5" w:rsidRPr="005E3725" w:rsidRDefault="007A68E5" w:rsidP="0030277C">
            <w:pPr>
              <w:rPr>
                <w:rFonts w:ascii="Book Antiqua" w:hAnsi="Book Antiqua" w:cstheme="majorBidi"/>
                <w:b/>
                <w:bCs/>
              </w:rPr>
            </w:pP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E50CF8">
            <w:pPr>
              <w:rPr>
                <w:rFonts w:ascii="Book Antiqua" w:hAnsi="Book Antiqua" w:cstheme="majorBidi"/>
              </w:rPr>
            </w:pPr>
            <w:r w:rsidRPr="005E3725">
              <w:rPr>
                <w:rFonts w:ascii="Book Antiqua" w:hAnsi="Book Antiqua" w:cstheme="majorBidi"/>
              </w:rPr>
              <w:t>M/s Health Tec, House No. 10-B, Street 24, Valley Road, Westridge 1, Rawalpindi</w:t>
            </w:r>
          </w:p>
          <w:p w:rsidR="007A68E5" w:rsidRPr="005E3725" w:rsidRDefault="007A68E5" w:rsidP="00E50CF8">
            <w:pPr>
              <w:rPr>
                <w:rFonts w:ascii="Book Antiqua" w:hAnsi="Book Antiqua" w:cstheme="majorBidi"/>
              </w:rPr>
            </w:pPr>
          </w:p>
          <w:p w:rsidR="007A68E5" w:rsidRPr="005E3725" w:rsidRDefault="007A68E5" w:rsidP="00E50CF8">
            <w:pPr>
              <w:rPr>
                <w:rFonts w:ascii="Book Antiqua" w:hAnsi="Book Antiqua" w:cstheme="majorBidi"/>
              </w:rPr>
            </w:pPr>
            <w:r w:rsidRPr="005E3725">
              <w:rPr>
                <w:rFonts w:ascii="Book Antiqua" w:hAnsi="Book Antiqua" w:cstheme="majorBidi"/>
              </w:rPr>
              <w:t>(ELI-000046)</w:t>
            </w:r>
          </w:p>
        </w:tc>
        <w:tc>
          <w:tcPr>
            <w:tcW w:w="1985" w:type="dxa"/>
            <w:gridSpan w:val="3"/>
            <w:shd w:val="clear" w:color="auto" w:fill="auto"/>
          </w:tcPr>
          <w:p w:rsidR="007A68E5" w:rsidRPr="005E3725" w:rsidRDefault="007A68E5" w:rsidP="00E50CF8">
            <w:pPr>
              <w:rPr>
                <w:rFonts w:ascii="Book Antiqua" w:hAnsi="Book Antiqua" w:cstheme="majorBidi"/>
              </w:rPr>
            </w:pPr>
            <w:r w:rsidRPr="005E3725">
              <w:rPr>
                <w:rFonts w:ascii="Book Antiqua" w:hAnsi="Book Antiqua" w:cstheme="majorBidi"/>
                <w:b/>
                <w:bCs/>
              </w:rPr>
              <w:t>Manufactured By:</w:t>
            </w:r>
            <w:r w:rsidRPr="005E3725">
              <w:rPr>
                <w:rFonts w:ascii="Book Antiqua" w:hAnsi="Book Antiqua" w:cstheme="majorBidi"/>
                <w:b/>
                <w:bCs/>
              </w:rPr>
              <w:br/>
            </w:r>
            <w:r w:rsidRPr="005E3725">
              <w:rPr>
                <w:rFonts w:ascii="Book Antiqua" w:hAnsi="Book Antiqua" w:cstheme="majorBidi"/>
              </w:rPr>
              <w:t>M/sSP Medical A/S Mollevej 1, DK-4653, Karise, Denmark</w:t>
            </w:r>
          </w:p>
          <w:p w:rsidR="007A68E5" w:rsidRPr="005E3725" w:rsidRDefault="007A68E5" w:rsidP="00E50CF8">
            <w:pPr>
              <w:rPr>
                <w:rFonts w:ascii="Book Antiqua" w:hAnsi="Book Antiqua" w:cstheme="majorBidi"/>
              </w:rPr>
            </w:pPr>
          </w:p>
          <w:p w:rsidR="007A68E5" w:rsidRPr="005E3725" w:rsidRDefault="007A68E5" w:rsidP="00E50CF8">
            <w:pPr>
              <w:rPr>
                <w:rFonts w:ascii="Book Antiqua" w:hAnsi="Book Antiqua" w:cstheme="majorBidi"/>
              </w:rPr>
            </w:pPr>
            <w:r w:rsidRPr="005E3725">
              <w:rPr>
                <w:rFonts w:ascii="Book Antiqua" w:hAnsi="Book Antiqua" w:cstheme="majorBidi"/>
              </w:rPr>
              <w:t>(FSC Denmark Valid Till</w:t>
            </w:r>
          </w:p>
          <w:p w:rsidR="007A68E5" w:rsidRPr="005E3725" w:rsidRDefault="007A68E5" w:rsidP="00E50CF8">
            <w:pPr>
              <w:rPr>
                <w:rFonts w:ascii="Book Antiqua" w:hAnsi="Book Antiqua" w:cstheme="majorBidi"/>
                <w:b/>
                <w:bCs/>
              </w:rPr>
            </w:pPr>
            <w:r w:rsidRPr="005E3725">
              <w:rPr>
                <w:rFonts w:ascii="Book Antiqua" w:hAnsi="Book Antiqua" w:cstheme="majorBidi"/>
              </w:rPr>
              <w:t>31-10-2019)</w:t>
            </w:r>
          </w:p>
          <w:p w:rsidR="007A68E5" w:rsidRPr="005E3725" w:rsidRDefault="007A68E5" w:rsidP="00E50CF8">
            <w:pPr>
              <w:rPr>
                <w:rFonts w:ascii="Book Antiqua" w:hAnsi="Book Antiqua" w:cstheme="majorBidi"/>
                <w:b/>
                <w:bCs/>
              </w:rPr>
            </w:pPr>
          </w:p>
        </w:tc>
        <w:tc>
          <w:tcPr>
            <w:tcW w:w="2977" w:type="dxa"/>
            <w:gridSpan w:val="5"/>
            <w:shd w:val="clear" w:color="auto" w:fill="auto"/>
          </w:tcPr>
          <w:p w:rsidR="007A68E5" w:rsidRPr="005E3725" w:rsidRDefault="007A68E5" w:rsidP="00E50CF8">
            <w:pPr>
              <w:rPr>
                <w:rFonts w:ascii="Book Antiqua" w:hAnsi="Book Antiqua" w:cstheme="majorBidi"/>
              </w:rPr>
            </w:pPr>
            <w:r w:rsidRPr="005E3725">
              <w:rPr>
                <w:rFonts w:ascii="Book Antiqua" w:hAnsi="Book Antiqua" w:cstheme="majorBidi"/>
              </w:rPr>
              <w:t>Accoat Guidewire</w:t>
            </w:r>
          </w:p>
          <w:p w:rsidR="007A68E5" w:rsidRPr="005E3725" w:rsidRDefault="007A68E5" w:rsidP="00E50CF8">
            <w:pPr>
              <w:rPr>
                <w:rFonts w:ascii="Book Antiqua" w:hAnsi="Book Antiqua" w:cstheme="majorBidi"/>
              </w:rPr>
            </w:pPr>
          </w:p>
          <w:p w:rsidR="007A68E5" w:rsidRPr="005E3725" w:rsidRDefault="007A68E5" w:rsidP="00E50CF8">
            <w:pPr>
              <w:rPr>
                <w:rFonts w:ascii="Book Antiqua" w:hAnsi="Book Antiqua" w:cstheme="majorBidi"/>
              </w:rPr>
            </w:pPr>
            <w:r w:rsidRPr="005E3725">
              <w:rPr>
                <w:rFonts w:ascii="Book Antiqua" w:hAnsi="Book Antiqua" w:cstheme="majorBidi"/>
              </w:rPr>
              <w:t>Class D</w:t>
            </w:r>
          </w:p>
          <w:p w:rsidR="007A68E5" w:rsidRPr="005E3725" w:rsidRDefault="007A68E5" w:rsidP="00E50CF8">
            <w:pPr>
              <w:rPr>
                <w:rFonts w:ascii="Book Antiqua" w:hAnsi="Book Antiqua" w:cstheme="majorBidi"/>
              </w:rPr>
            </w:pPr>
          </w:p>
          <w:p w:rsidR="007A68E5" w:rsidRPr="005E3725" w:rsidRDefault="007A68E5" w:rsidP="00E50CF8">
            <w:pPr>
              <w:rPr>
                <w:rFonts w:ascii="Book Antiqua" w:hAnsi="Book Antiqua" w:cstheme="majorBidi"/>
              </w:rPr>
            </w:pPr>
            <w:r w:rsidRPr="005E3725">
              <w:rPr>
                <w:rFonts w:ascii="Book Antiqua" w:hAnsi="Book Antiqua" w:cstheme="majorBidi"/>
              </w:rPr>
              <w:t>Shelf Life: 5 Years</w:t>
            </w:r>
          </w:p>
          <w:p w:rsidR="007A68E5" w:rsidRPr="005E3725" w:rsidRDefault="007A68E5" w:rsidP="00E50CF8">
            <w:pPr>
              <w:rPr>
                <w:rFonts w:ascii="Book Antiqua" w:hAnsi="Book Antiqua" w:cstheme="majorBidi"/>
              </w:rPr>
            </w:pPr>
          </w:p>
          <w:p w:rsidR="007A68E5" w:rsidRPr="005E3725" w:rsidRDefault="007A68E5" w:rsidP="00DF7251">
            <w:pPr>
              <w:rPr>
                <w:rFonts w:ascii="Book Antiqua" w:hAnsi="Book Antiqua" w:cstheme="majorBidi"/>
              </w:rPr>
            </w:pPr>
            <w:r w:rsidRPr="005E3725">
              <w:rPr>
                <w:rFonts w:ascii="Book Antiqua" w:hAnsi="Book Antiqua" w:cstheme="majorBidi"/>
              </w:rPr>
              <w:t>Codes and Sizes as per submitted Free Sale Certificate.</w:t>
            </w:r>
          </w:p>
        </w:tc>
        <w:tc>
          <w:tcPr>
            <w:tcW w:w="1627" w:type="dxa"/>
            <w:gridSpan w:val="3"/>
            <w:shd w:val="clear" w:color="auto" w:fill="auto"/>
          </w:tcPr>
          <w:p w:rsidR="007A68E5" w:rsidRPr="005E3725" w:rsidRDefault="007A68E5" w:rsidP="00E50CF8">
            <w:pPr>
              <w:rPr>
                <w:rFonts w:ascii="Book Antiqua" w:hAnsi="Book Antiqua" w:cstheme="majorBidi"/>
              </w:rPr>
            </w:pPr>
            <w:r w:rsidRPr="005E3725">
              <w:rPr>
                <w:rFonts w:ascii="Book Antiqua" w:hAnsi="Book Antiqua" w:cstheme="majorBidi"/>
              </w:rPr>
              <w:t>Guidewire</w:t>
            </w:r>
          </w:p>
        </w:tc>
        <w:tc>
          <w:tcPr>
            <w:tcW w:w="1667" w:type="dxa"/>
            <w:gridSpan w:val="4"/>
            <w:shd w:val="clear" w:color="auto" w:fill="auto"/>
          </w:tcPr>
          <w:p w:rsidR="007A68E5" w:rsidRPr="005E3725" w:rsidRDefault="007A68E5" w:rsidP="0030277C">
            <w:pPr>
              <w:jc w:val="both"/>
              <w:rPr>
                <w:rFonts w:ascii="Book Antiqua" w:hAnsi="Book Antiqua" w:cstheme="majorBidi"/>
                <w:sz w:val="22"/>
                <w:szCs w:val="22"/>
              </w:rPr>
            </w:pPr>
            <w:r w:rsidRPr="005E3725">
              <w:rPr>
                <w:rFonts w:ascii="Book Antiqua" w:hAnsi="Book Antiqua" w:cstheme="majorBidi"/>
                <w:b/>
                <w:bCs/>
              </w:rPr>
              <w:t>Approved</w:t>
            </w:r>
            <w:r w:rsidRPr="005E3725">
              <w:rPr>
                <w:rFonts w:ascii="Book Antiqua" w:hAnsi="Book Antiqua" w:cstheme="majorBidi"/>
              </w:rPr>
              <w:t xml:space="preserve"> </w:t>
            </w:r>
            <w:r w:rsidRPr="005E3725">
              <w:rPr>
                <w:rFonts w:ascii="Book Antiqua" w:hAnsi="Book Antiqua" w:cstheme="majorBidi"/>
                <w:sz w:val="22"/>
                <w:szCs w:val="22"/>
              </w:rPr>
              <w:t xml:space="preserve">subject to provision of valid ISO 13485 and </w:t>
            </w:r>
          </w:p>
          <w:p w:rsidR="007A68E5" w:rsidRPr="005E3725" w:rsidRDefault="007A68E5" w:rsidP="00DE3DC5">
            <w:pPr>
              <w:jc w:val="both"/>
              <w:rPr>
                <w:rFonts w:ascii="Book Antiqua" w:hAnsi="Book Antiqua" w:cstheme="majorBidi"/>
              </w:rPr>
            </w:pPr>
            <w:r w:rsidRPr="005E3725">
              <w:rPr>
                <w:rFonts w:ascii="Book Antiqua" w:hAnsi="Book Antiqua" w:cstheme="majorBidi"/>
                <w:sz w:val="22"/>
                <w:szCs w:val="22"/>
              </w:rPr>
              <w:t>and GMP Audit report</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7154C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7A68E5" w:rsidRPr="005E3725" w:rsidRDefault="007A68E5" w:rsidP="00520E8F">
            <w:pPr>
              <w:rPr>
                <w:rFonts w:ascii="Book Antiqua" w:hAnsi="Book Antiqua" w:cstheme="majorBidi"/>
              </w:rPr>
            </w:pPr>
            <w:r w:rsidRPr="005E3725">
              <w:rPr>
                <w:rFonts w:ascii="Book Antiqua" w:hAnsi="Book Antiqua" w:cstheme="majorBidi"/>
                <w:b/>
                <w:bCs/>
              </w:rPr>
              <w:t>Manufactured By:</w:t>
            </w:r>
            <w:r w:rsidRPr="005E3725">
              <w:rPr>
                <w:rFonts w:ascii="Book Antiqua" w:hAnsi="Book Antiqua" w:cstheme="majorBidi"/>
                <w:b/>
                <w:bCs/>
              </w:rPr>
              <w:br/>
            </w:r>
            <w:r w:rsidRPr="005E3725">
              <w:rPr>
                <w:rFonts w:ascii="Book Antiqua" w:hAnsi="Book Antiqua" w:cstheme="majorBidi"/>
              </w:rPr>
              <w:t>M/sSP Medical A/S Mollevej 1, DK-4653, Karise, Denmark</w:t>
            </w:r>
          </w:p>
          <w:p w:rsidR="007A68E5" w:rsidRPr="005E3725" w:rsidRDefault="007A68E5" w:rsidP="00520E8F">
            <w:pPr>
              <w:rPr>
                <w:rFonts w:ascii="Book Antiqua" w:hAnsi="Book Antiqua" w:cstheme="majorBidi"/>
              </w:rPr>
            </w:pPr>
          </w:p>
          <w:p w:rsidR="007A68E5" w:rsidRPr="005E3725" w:rsidRDefault="007A68E5" w:rsidP="00520E8F">
            <w:pPr>
              <w:rPr>
                <w:rFonts w:ascii="Book Antiqua" w:hAnsi="Book Antiqua" w:cstheme="majorBidi"/>
              </w:rPr>
            </w:pPr>
            <w:r w:rsidRPr="005E3725">
              <w:rPr>
                <w:rFonts w:ascii="Book Antiqua" w:hAnsi="Book Antiqua" w:cstheme="majorBidi"/>
              </w:rPr>
              <w:t>(FSC Denmark Valid Till</w:t>
            </w:r>
          </w:p>
          <w:p w:rsidR="007A68E5" w:rsidRPr="005E3725" w:rsidRDefault="007A68E5" w:rsidP="00520E8F">
            <w:pPr>
              <w:rPr>
                <w:rFonts w:ascii="Book Antiqua" w:hAnsi="Book Antiqua" w:cstheme="majorBidi"/>
                <w:b/>
                <w:bCs/>
              </w:rPr>
            </w:pPr>
            <w:r w:rsidRPr="005E3725">
              <w:rPr>
                <w:rFonts w:ascii="Book Antiqua" w:hAnsi="Book Antiqua" w:cstheme="majorBidi"/>
              </w:rPr>
              <w:t>31-10-2019)</w:t>
            </w:r>
          </w:p>
          <w:p w:rsidR="007A68E5" w:rsidRPr="005E3725" w:rsidRDefault="007A68E5" w:rsidP="0030277C">
            <w:pPr>
              <w:rPr>
                <w:rFonts w:ascii="Book Antiqua" w:hAnsi="Book Antiqua" w:cstheme="majorBidi"/>
                <w:b/>
                <w:bCs/>
              </w:rPr>
            </w:pPr>
          </w:p>
        </w:tc>
        <w:tc>
          <w:tcPr>
            <w:tcW w:w="2977" w:type="dxa"/>
            <w:gridSpan w:val="5"/>
            <w:shd w:val="clear" w:color="auto" w:fill="auto"/>
          </w:tcPr>
          <w:p w:rsidR="007A68E5" w:rsidRPr="005E3725" w:rsidRDefault="007A68E5" w:rsidP="00E50CF8">
            <w:pPr>
              <w:rPr>
                <w:rFonts w:ascii="Book Antiqua" w:hAnsi="Book Antiqua" w:cstheme="majorBidi"/>
              </w:rPr>
            </w:pPr>
            <w:r w:rsidRPr="005E3725">
              <w:rPr>
                <w:rFonts w:ascii="Book Antiqua" w:hAnsi="Book Antiqua" w:cstheme="majorBidi"/>
              </w:rPr>
              <w:t>Poseidon Hydrophilic Nitinol Guide Wire</w:t>
            </w:r>
          </w:p>
          <w:p w:rsidR="007A68E5" w:rsidRPr="005E3725" w:rsidRDefault="007A68E5" w:rsidP="00E50CF8">
            <w:pPr>
              <w:rPr>
                <w:rFonts w:ascii="Book Antiqua" w:hAnsi="Book Antiqua" w:cstheme="majorBidi"/>
              </w:rPr>
            </w:pPr>
          </w:p>
          <w:p w:rsidR="007A68E5" w:rsidRPr="005E3725" w:rsidRDefault="007A68E5" w:rsidP="00E50CF8">
            <w:pPr>
              <w:rPr>
                <w:rFonts w:ascii="Book Antiqua" w:hAnsi="Book Antiqua" w:cstheme="majorBidi"/>
              </w:rPr>
            </w:pPr>
            <w:r w:rsidRPr="005E3725">
              <w:rPr>
                <w:rFonts w:ascii="Book Antiqua" w:hAnsi="Book Antiqua" w:cstheme="majorBidi"/>
              </w:rPr>
              <w:t>Class D</w:t>
            </w:r>
          </w:p>
          <w:p w:rsidR="007A68E5" w:rsidRPr="005E3725" w:rsidRDefault="007A68E5" w:rsidP="00E50CF8">
            <w:pPr>
              <w:rPr>
                <w:rFonts w:ascii="Book Antiqua" w:hAnsi="Book Antiqua" w:cstheme="majorBidi"/>
              </w:rPr>
            </w:pPr>
          </w:p>
          <w:p w:rsidR="007A68E5" w:rsidRPr="005E3725" w:rsidRDefault="007A68E5" w:rsidP="00E50CF8">
            <w:pPr>
              <w:rPr>
                <w:rFonts w:ascii="Book Antiqua" w:hAnsi="Book Antiqua" w:cstheme="majorBidi"/>
              </w:rPr>
            </w:pPr>
            <w:r w:rsidRPr="005E3725">
              <w:rPr>
                <w:rFonts w:ascii="Book Antiqua" w:hAnsi="Book Antiqua" w:cstheme="majorBidi"/>
              </w:rPr>
              <w:t>Shelf Life: 3 Years</w:t>
            </w:r>
          </w:p>
          <w:p w:rsidR="007A68E5" w:rsidRPr="005E3725" w:rsidRDefault="007A68E5" w:rsidP="00E50CF8">
            <w:pPr>
              <w:rPr>
                <w:rFonts w:ascii="Book Antiqua" w:hAnsi="Book Antiqua" w:cstheme="majorBidi"/>
              </w:rPr>
            </w:pPr>
          </w:p>
          <w:p w:rsidR="007A68E5" w:rsidRPr="005E3725" w:rsidRDefault="007A68E5" w:rsidP="00E50CF8">
            <w:pPr>
              <w:rPr>
                <w:rFonts w:ascii="Book Antiqua" w:hAnsi="Book Antiqua" w:cstheme="majorBidi"/>
              </w:rPr>
            </w:pPr>
            <w:r w:rsidRPr="005E3725">
              <w:rPr>
                <w:rFonts w:ascii="Book Antiqua" w:hAnsi="Book Antiqua" w:cstheme="majorBidi"/>
              </w:rPr>
              <w:t xml:space="preserve">Hy-N-S-ST-018-D-L, </w:t>
            </w:r>
          </w:p>
          <w:p w:rsidR="007A68E5" w:rsidRPr="005E3725" w:rsidRDefault="007A68E5" w:rsidP="00E50CF8">
            <w:pPr>
              <w:rPr>
                <w:rFonts w:ascii="Book Antiqua" w:hAnsi="Book Antiqua" w:cstheme="majorBidi"/>
              </w:rPr>
            </w:pPr>
            <w:r w:rsidRPr="005E3725">
              <w:rPr>
                <w:rFonts w:ascii="Book Antiqua" w:hAnsi="Book Antiqua" w:cstheme="majorBidi"/>
              </w:rPr>
              <w:t>Hy-N-S-ST-025-D-L,</w:t>
            </w:r>
          </w:p>
          <w:p w:rsidR="007A68E5" w:rsidRPr="005E3725" w:rsidRDefault="007A68E5" w:rsidP="00E50CF8">
            <w:pPr>
              <w:rPr>
                <w:rFonts w:ascii="Book Antiqua" w:hAnsi="Book Antiqua" w:cstheme="majorBidi"/>
              </w:rPr>
            </w:pPr>
            <w:r w:rsidRPr="005E3725">
              <w:rPr>
                <w:rFonts w:ascii="Book Antiqua" w:hAnsi="Book Antiqua" w:cstheme="majorBidi"/>
              </w:rPr>
              <w:t>Hy-N-S-ST-032-D-L, …………………</w:t>
            </w:r>
          </w:p>
        </w:tc>
        <w:tc>
          <w:tcPr>
            <w:tcW w:w="1627" w:type="dxa"/>
            <w:gridSpan w:val="3"/>
            <w:shd w:val="clear" w:color="auto" w:fill="auto"/>
          </w:tcPr>
          <w:p w:rsidR="007A68E5" w:rsidRPr="005E3725" w:rsidRDefault="007A68E5" w:rsidP="00E50CF8">
            <w:pPr>
              <w:rPr>
                <w:rFonts w:ascii="Book Antiqua" w:hAnsi="Book Antiqua" w:cstheme="majorBidi"/>
              </w:rPr>
            </w:pPr>
            <w:r w:rsidRPr="005E3725">
              <w:rPr>
                <w:rFonts w:ascii="Book Antiqua" w:hAnsi="Book Antiqua" w:cstheme="majorBidi"/>
              </w:rPr>
              <w:t>Hydrophilic Nitinol Guide Wire</w:t>
            </w:r>
          </w:p>
        </w:tc>
        <w:tc>
          <w:tcPr>
            <w:tcW w:w="1667" w:type="dxa"/>
            <w:gridSpan w:val="4"/>
            <w:shd w:val="clear" w:color="auto" w:fill="auto"/>
          </w:tcPr>
          <w:p w:rsidR="007A68E5" w:rsidRPr="005E3725" w:rsidRDefault="007A68E5" w:rsidP="00DE3DC5">
            <w:pPr>
              <w:jc w:val="both"/>
              <w:rPr>
                <w:rFonts w:ascii="Book Antiqua" w:hAnsi="Book Antiqua" w:cstheme="majorBidi"/>
                <w:sz w:val="22"/>
                <w:szCs w:val="22"/>
              </w:rPr>
            </w:pPr>
            <w:r w:rsidRPr="005E3725">
              <w:rPr>
                <w:rFonts w:ascii="Book Antiqua" w:hAnsi="Book Antiqua" w:cstheme="majorBidi"/>
                <w:b/>
                <w:bCs/>
              </w:rPr>
              <w:t>Approved</w:t>
            </w:r>
            <w:r w:rsidRPr="005E3725">
              <w:rPr>
                <w:rFonts w:ascii="Book Antiqua" w:hAnsi="Book Antiqua" w:cstheme="majorBidi"/>
              </w:rPr>
              <w:t xml:space="preserve"> </w:t>
            </w:r>
            <w:r w:rsidRPr="005E3725">
              <w:rPr>
                <w:rFonts w:ascii="Book Antiqua" w:hAnsi="Book Antiqua" w:cstheme="majorBidi"/>
                <w:sz w:val="22"/>
                <w:szCs w:val="22"/>
              </w:rPr>
              <w:t xml:space="preserve">subject to provision of valid ISO 13485 and </w:t>
            </w:r>
          </w:p>
          <w:p w:rsidR="007A68E5" w:rsidRPr="005E3725" w:rsidRDefault="007A68E5" w:rsidP="00DE3DC5">
            <w:pPr>
              <w:jc w:val="both"/>
              <w:rPr>
                <w:rFonts w:ascii="Book Antiqua" w:hAnsi="Book Antiqua" w:cstheme="majorBidi"/>
              </w:rPr>
            </w:pPr>
            <w:r w:rsidRPr="005E3725">
              <w:rPr>
                <w:rFonts w:ascii="Book Antiqua" w:hAnsi="Book Antiqua" w:cstheme="majorBidi"/>
                <w:sz w:val="22"/>
                <w:szCs w:val="22"/>
              </w:rPr>
              <w:t>and GMP Audit report</w:t>
            </w:r>
          </w:p>
        </w:tc>
      </w:tr>
      <w:tr w:rsidR="007A68E5" w:rsidRPr="005E3725" w:rsidTr="004E1FD7">
        <w:trPr>
          <w:trHeight w:val="2258"/>
        </w:trPr>
        <w:tc>
          <w:tcPr>
            <w:tcW w:w="709" w:type="dxa"/>
            <w:vMerge w:val="restart"/>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vMerge w:val="restart"/>
            <w:shd w:val="clear" w:color="auto" w:fill="auto"/>
          </w:tcPr>
          <w:p w:rsidR="007A68E5" w:rsidRPr="005E3725" w:rsidRDefault="007A68E5" w:rsidP="006774E4">
            <w:pPr>
              <w:rPr>
                <w:rFonts w:ascii="Book Antiqua" w:hAnsi="Book Antiqua" w:cstheme="majorBidi"/>
              </w:rPr>
            </w:pPr>
            <w:r w:rsidRPr="005E3725">
              <w:rPr>
                <w:rFonts w:ascii="Book Antiqua" w:hAnsi="Book Antiqua" w:cstheme="majorBidi"/>
              </w:rPr>
              <w:t>M/s. Cor-Med, , 2nd Floor 38/62 Rehman Plaza Bank Road Saddar Rawalpindi.</w:t>
            </w:r>
          </w:p>
          <w:p w:rsidR="007A68E5" w:rsidRPr="005E3725" w:rsidRDefault="007A68E5" w:rsidP="006774E4">
            <w:pPr>
              <w:rPr>
                <w:rFonts w:ascii="Book Antiqua" w:hAnsi="Book Antiqua" w:cstheme="majorBidi"/>
              </w:rPr>
            </w:pPr>
          </w:p>
          <w:p w:rsidR="007A68E5" w:rsidRPr="005E3725" w:rsidRDefault="007A68E5" w:rsidP="006774E4">
            <w:pPr>
              <w:rPr>
                <w:rFonts w:ascii="Book Antiqua" w:hAnsi="Book Antiqua" w:cstheme="majorBidi"/>
              </w:rPr>
            </w:pPr>
            <w:r w:rsidRPr="005E3725">
              <w:rPr>
                <w:rFonts w:ascii="Book Antiqua" w:hAnsi="Book Antiqua" w:cstheme="majorBidi"/>
              </w:rPr>
              <w:t xml:space="preserve">(ELI-00226) </w:t>
            </w:r>
          </w:p>
        </w:tc>
        <w:tc>
          <w:tcPr>
            <w:tcW w:w="1985" w:type="dxa"/>
            <w:gridSpan w:val="3"/>
            <w:vMerge w:val="restart"/>
            <w:shd w:val="clear" w:color="auto" w:fill="auto"/>
          </w:tcPr>
          <w:p w:rsidR="007A68E5" w:rsidRPr="005E3725" w:rsidRDefault="007A68E5" w:rsidP="006774E4">
            <w:pPr>
              <w:rPr>
                <w:rFonts w:ascii="Book Antiqua" w:hAnsi="Book Antiqua" w:cstheme="majorBidi"/>
              </w:rPr>
            </w:pPr>
            <w:r w:rsidRPr="005E3725">
              <w:rPr>
                <w:rFonts w:ascii="Book Antiqua" w:hAnsi="Book Antiqua" w:cstheme="majorBidi"/>
              </w:rPr>
              <w:t>M/s MERIT MEDICAL, USA,</w:t>
            </w:r>
          </w:p>
          <w:p w:rsidR="007A68E5" w:rsidRPr="005E3725" w:rsidRDefault="007A68E5" w:rsidP="006774E4">
            <w:pPr>
              <w:rPr>
                <w:rFonts w:ascii="Book Antiqua" w:hAnsi="Book Antiqua" w:cstheme="majorBidi"/>
                <w:lang w:val="sv-SE"/>
              </w:rPr>
            </w:pPr>
            <w:r w:rsidRPr="005E3725">
              <w:rPr>
                <w:rFonts w:ascii="Book Antiqua" w:hAnsi="Book Antiqua" w:cstheme="majorBidi"/>
                <w:lang w:val="sv-SE"/>
              </w:rPr>
              <w:t>1600 West Merit Parkway, South Jordan UT 84095</w:t>
            </w:r>
          </w:p>
          <w:p w:rsidR="007A68E5" w:rsidRPr="005E3725" w:rsidRDefault="007A68E5" w:rsidP="006774E4">
            <w:pPr>
              <w:rPr>
                <w:rFonts w:ascii="Book Antiqua" w:hAnsi="Book Antiqua" w:cstheme="majorBidi"/>
                <w:lang w:val="sv-SE"/>
              </w:rPr>
            </w:pPr>
          </w:p>
          <w:p w:rsidR="007A68E5" w:rsidRPr="005E3725" w:rsidRDefault="007A68E5" w:rsidP="006774E4">
            <w:pPr>
              <w:rPr>
                <w:rFonts w:ascii="Book Antiqua" w:hAnsi="Book Antiqua" w:cstheme="majorBidi"/>
                <w:lang w:val="sv-SE"/>
              </w:rPr>
            </w:pPr>
            <w:r w:rsidRPr="005E3725">
              <w:rPr>
                <w:rFonts w:ascii="Book Antiqua" w:hAnsi="Book Antiqua" w:cstheme="majorBidi"/>
                <w:b/>
                <w:bCs/>
                <w:lang w:val="sv-SE"/>
              </w:rPr>
              <w:t>Manufacturing Site</w:t>
            </w:r>
            <w:r w:rsidRPr="005E3725">
              <w:rPr>
                <w:rFonts w:ascii="Book Antiqua" w:hAnsi="Book Antiqua" w:cstheme="majorBidi"/>
                <w:lang w:val="sv-SE"/>
              </w:rPr>
              <w:t>:</w:t>
            </w:r>
          </w:p>
          <w:p w:rsidR="007A68E5" w:rsidRPr="005E3725" w:rsidRDefault="007A68E5" w:rsidP="006774E4">
            <w:pPr>
              <w:rPr>
                <w:rFonts w:ascii="Book Antiqua" w:hAnsi="Book Antiqua" w:cstheme="majorBidi"/>
                <w:lang w:val="sv-SE"/>
              </w:rPr>
            </w:pPr>
            <w:r w:rsidRPr="005E3725">
              <w:rPr>
                <w:rFonts w:ascii="Book Antiqua" w:hAnsi="Book Antiqua" w:cstheme="majorBidi"/>
                <w:lang w:val="sv-SE"/>
              </w:rPr>
              <w:t>Merit Maquiladora Mexico, S, DE, R, L, DE C.V Avenida Sor Juana Ines de laCruz 19970 Interior B, Edificio 2, Parque Industrial Frontera Tijuana, Baja California Mexico 22630</w:t>
            </w:r>
          </w:p>
          <w:p w:rsidR="007A68E5" w:rsidRPr="005E3725" w:rsidRDefault="007A68E5" w:rsidP="006774E4">
            <w:pPr>
              <w:rPr>
                <w:rFonts w:ascii="Book Antiqua" w:hAnsi="Book Antiqua" w:cstheme="majorBidi"/>
                <w:lang w:val="sv-SE"/>
              </w:rPr>
            </w:pPr>
          </w:p>
          <w:p w:rsidR="007A68E5" w:rsidRPr="005E3725" w:rsidRDefault="007A68E5" w:rsidP="006774E4">
            <w:pPr>
              <w:rPr>
                <w:rFonts w:ascii="Book Antiqua" w:hAnsi="Book Antiqua" w:cstheme="majorBidi"/>
              </w:rPr>
            </w:pPr>
            <w:r w:rsidRPr="005E3725">
              <w:rPr>
                <w:rFonts w:ascii="Book Antiqua" w:hAnsi="Book Antiqua" w:cstheme="majorBidi"/>
              </w:rPr>
              <w:t xml:space="preserve">(FSC USFDA Valid Till </w:t>
            </w:r>
          </w:p>
          <w:p w:rsidR="007A68E5" w:rsidRPr="005E3725" w:rsidRDefault="007A68E5" w:rsidP="006774E4">
            <w:pPr>
              <w:rPr>
                <w:rFonts w:ascii="Book Antiqua" w:hAnsi="Book Antiqua" w:cstheme="majorBidi"/>
                <w:b/>
                <w:bCs/>
              </w:rPr>
            </w:pPr>
            <w:r w:rsidRPr="005E3725">
              <w:rPr>
                <w:rFonts w:ascii="Book Antiqua" w:hAnsi="Book Antiqua" w:cstheme="majorBidi"/>
              </w:rPr>
              <w:t>01-07-2020)</w:t>
            </w:r>
          </w:p>
        </w:tc>
        <w:tc>
          <w:tcPr>
            <w:tcW w:w="2977" w:type="dxa"/>
            <w:gridSpan w:val="5"/>
            <w:shd w:val="clear" w:color="auto" w:fill="auto"/>
          </w:tcPr>
          <w:p w:rsidR="007A68E5" w:rsidRPr="005E3725" w:rsidRDefault="007A68E5" w:rsidP="0007568F">
            <w:pPr>
              <w:pStyle w:val="Heading1"/>
              <w:shd w:val="clear" w:color="auto" w:fill="FAFAFA"/>
              <w:tabs>
                <w:tab w:val="clear" w:pos="780"/>
              </w:tabs>
              <w:ind w:left="-108" w:right="459" w:firstLine="0"/>
              <w:textAlignment w:val="baseline"/>
              <w:outlineLvl w:val="0"/>
              <w:rPr>
                <w:rFonts w:ascii="Book Antiqua" w:hAnsi="Book Antiqua" w:cstheme="majorBidi"/>
                <w:b w:val="0"/>
                <w:color w:val="auto"/>
                <w:szCs w:val="24"/>
              </w:rPr>
            </w:pPr>
            <w:r w:rsidRPr="005E3725">
              <w:rPr>
                <w:rFonts w:ascii="Book Antiqua" w:hAnsi="Book Antiqua" w:cstheme="majorBidi"/>
                <w:b w:val="0"/>
                <w:color w:val="auto"/>
                <w:szCs w:val="24"/>
              </w:rPr>
              <w:t>Performa® Diagnostic Cardiology Catheter</w:t>
            </w:r>
          </w:p>
          <w:p w:rsidR="007A68E5" w:rsidRPr="005E3725" w:rsidRDefault="007A68E5" w:rsidP="00CB6647">
            <w:pPr>
              <w:rPr>
                <w:rFonts w:ascii="Book Antiqua" w:hAnsi="Book Antiqua" w:cstheme="majorBidi"/>
              </w:rPr>
            </w:pPr>
            <w:r w:rsidRPr="005E3725">
              <w:rPr>
                <w:rFonts w:ascii="Book Antiqua" w:hAnsi="Book Antiqua" w:cstheme="majorBidi"/>
              </w:rPr>
              <w:t xml:space="preserve"> </w:t>
            </w:r>
          </w:p>
          <w:p w:rsidR="007A68E5" w:rsidRPr="005E3725" w:rsidRDefault="007A68E5" w:rsidP="00A730D2">
            <w:pPr>
              <w:rPr>
                <w:rFonts w:ascii="Book Antiqua" w:hAnsi="Book Antiqua" w:cstheme="majorBidi"/>
              </w:rPr>
            </w:pPr>
            <w:r w:rsidRPr="005E3725">
              <w:rPr>
                <w:rFonts w:ascii="Book Antiqua" w:hAnsi="Book Antiqua" w:cstheme="majorBidi"/>
              </w:rPr>
              <w:t>Class D</w:t>
            </w:r>
          </w:p>
          <w:p w:rsidR="007A68E5" w:rsidRPr="005E3725" w:rsidRDefault="007A68E5" w:rsidP="00A730D2">
            <w:pPr>
              <w:rPr>
                <w:rFonts w:ascii="Book Antiqua" w:hAnsi="Book Antiqua" w:cstheme="majorBidi"/>
              </w:rPr>
            </w:pPr>
          </w:p>
          <w:p w:rsidR="007A68E5" w:rsidRPr="005E3725" w:rsidRDefault="007A68E5" w:rsidP="00A730D2">
            <w:pPr>
              <w:rPr>
                <w:rFonts w:ascii="Book Antiqua" w:hAnsi="Book Antiqua" w:cstheme="majorBidi"/>
              </w:rPr>
            </w:pPr>
            <w:r w:rsidRPr="005E3725">
              <w:rPr>
                <w:rFonts w:ascii="Book Antiqua" w:hAnsi="Book Antiqua" w:cstheme="majorBidi"/>
              </w:rPr>
              <w:t>Shelf Life: 3 Years</w:t>
            </w:r>
          </w:p>
          <w:p w:rsidR="007A68E5" w:rsidRPr="005E3725" w:rsidRDefault="007A68E5" w:rsidP="00E50CF8">
            <w:pPr>
              <w:rPr>
                <w:rFonts w:ascii="Book Antiqua" w:hAnsi="Book Antiqua" w:cstheme="majorBidi"/>
              </w:rPr>
            </w:pPr>
          </w:p>
          <w:p w:rsidR="007A68E5" w:rsidRPr="005E3725" w:rsidRDefault="007A68E5" w:rsidP="006F561E">
            <w:pPr>
              <w:rPr>
                <w:rFonts w:ascii="Book Antiqua" w:hAnsi="Book Antiqua" w:cstheme="majorBidi"/>
              </w:rPr>
            </w:pPr>
          </w:p>
        </w:tc>
        <w:tc>
          <w:tcPr>
            <w:tcW w:w="1627" w:type="dxa"/>
            <w:gridSpan w:val="3"/>
            <w:shd w:val="clear" w:color="auto" w:fill="auto"/>
          </w:tcPr>
          <w:p w:rsidR="007A68E5" w:rsidRPr="005E3725" w:rsidRDefault="007A68E5" w:rsidP="00E50CF8">
            <w:pPr>
              <w:rPr>
                <w:rFonts w:ascii="Book Antiqua" w:hAnsi="Book Antiqua" w:cstheme="majorBidi"/>
              </w:rPr>
            </w:pPr>
            <w:r w:rsidRPr="005E3725">
              <w:rPr>
                <w:rFonts w:ascii="Book Antiqua" w:hAnsi="Book Antiqua" w:cstheme="majorBidi"/>
              </w:rPr>
              <w:t>Angiogaphic catheter with marker bands may also be used for anatomical measurements</w:t>
            </w:r>
          </w:p>
        </w:tc>
        <w:tc>
          <w:tcPr>
            <w:tcW w:w="1667" w:type="dxa"/>
            <w:gridSpan w:val="4"/>
            <w:shd w:val="clear" w:color="auto" w:fill="auto"/>
          </w:tcPr>
          <w:p w:rsidR="007A68E5" w:rsidRPr="005E3725" w:rsidRDefault="007A68E5" w:rsidP="0030277C">
            <w:pPr>
              <w:jc w:val="both"/>
              <w:rPr>
                <w:rFonts w:ascii="Book Antiqua" w:hAnsi="Book Antiqua" w:cstheme="majorBidi"/>
                <w:b/>
                <w:bCs/>
              </w:rPr>
            </w:pPr>
            <w:r w:rsidRPr="005E3725">
              <w:rPr>
                <w:rFonts w:ascii="Book Antiqua" w:hAnsi="Book Antiqua" w:cstheme="majorBidi"/>
                <w:b/>
                <w:bCs/>
              </w:rPr>
              <w:t>Approved.</w:t>
            </w:r>
          </w:p>
        </w:tc>
      </w:tr>
      <w:tr w:rsidR="007A68E5" w:rsidRPr="005E3725" w:rsidTr="004E1FD7">
        <w:trPr>
          <w:trHeight w:val="2416"/>
        </w:trPr>
        <w:tc>
          <w:tcPr>
            <w:tcW w:w="709" w:type="dxa"/>
            <w:vMerge/>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vMerge/>
            <w:shd w:val="clear" w:color="auto" w:fill="auto"/>
          </w:tcPr>
          <w:p w:rsidR="007A68E5" w:rsidRPr="005E3725" w:rsidRDefault="007A68E5" w:rsidP="006774E4">
            <w:pPr>
              <w:rPr>
                <w:rFonts w:ascii="Book Antiqua" w:hAnsi="Book Antiqua" w:cstheme="majorBidi"/>
              </w:rPr>
            </w:pPr>
          </w:p>
        </w:tc>
        <w:tc>
          <w:tcPr>
            <w:tcW w:w="1985" w:type="dxa"/>
            <w:gridSpan w:val="3"/>
            <w:vMerge/>
            <w:shd w:val="clear" w:color="auto" w:fill="auto"/>
          </w:tcPr>
          <w:p w:rsidR="007A68E5" w:rsidRPr="005E3725" w:rsidRDefault="007A68E5" w:rsidP="006774E4">
            <w:pPr>
              <w:rPr>
                <w:rFonts w:ascii="Book Antiqua" w:hAnsi="Book Antiqua" w:cstheme="majorBidi"/>
              </w:rPr>
            </w:pPr>
          </w:p>
        </w:tc>
        <w:tc>
          <w:tcPr>
            <w:tcW w:w="6271" w:type="dxa"/>
            <w:gridSpan w:val="12"/>
            <w:shd w:val="clear" w:color="auto" w:fill="auto"/>
          </w:tcPr>
          <w:p w:rsidR="007A68E5" w:rsidRPr="005E3725" w:rsidRDefault="007A68E5" w:rsidP="006F561E">
            <w:pPr>
              <w:rPr>
                <w:rFonts w:ascii="Book Antiqua" w:hAnsi="Book Antiqua" w:cstheme="majorBidi"/>
              </w:rPr>
            </w:pPr>
            <w:r w:rsidRPr="005E3725">
              <w:rPr>
                <w:rFonts w:ascii="Book Antiqua" w:hAnsi="Book Antiqua" w:cstheme="majorBidi"/>
              </w:rPr>
              <w:t>Codes and sizes for following family headname with codes as per USFDA FSC No. 12407-6-2018</w:t>
            </w:r>
          </w:p>
          <w:p w:rsidR="007A68E5" w:rsidRPr="005E3725" w:rsidRDefault="007A68E5" w:rsidP="006F561E">
            <w:pPr>
              <w:rPr>
                <w:rFonts w:ascii="Book Antiqua" w:hAnsi="Book Antiqua" w:cstheme="majorBidi"/>
              </w:rPr>
            </w:pPr>
          </w:p>
          <w:p w:rsidR="007A68E5" w:rsidRPr="005E3725" w:rsidRDefault="007A68E5" w:rsidP="006F561E">
            <w:pPr>
              <w:rPr>
                <w:rFonts w:ascii="Book Antiqua" w:hAnsi="Book Antiqua" w:cstheme="majorBidi"/>
              </w:rPr>
            </w:pPr>
            <w:r w:rsidRPr="005E3725">
              <w:rPr>
                <w:rFonts w:ascii="Book Antiqua" w:hAnsi="Book Antiqua" w:cstheme="majorBidi"/>
              </w:rPr>
              <w:t>Performa Judkins Left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Judkins Left Short Tip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Judkins Right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Judkins Right Short Tip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Judkins Right Modified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MultiPack Plus Angiographic Cardiology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Left Coronary Bypass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Right Coronary Bypass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Amplatz Left Diagnostic Cardiology Catheter</w:t>
            </w:r>
          </w:p>
          <w:p w:rsidR="007A68E5" w:rsidRPr="005E3725" w:rsidRDefault="007A68E5" w:rsidP="006F561E">
            <w:pPr>
              <w:rPr>
                <w:rFonts w:ascii="Book Antiqua" w:hAnsi="Book Antiqua" w:cstheme="majorBidi"/>
              </w:rPr>
            </w:pPr>
            <w:r w:rsidRPr="005E3725">
              <w:rPr>
                <w:rFonts w:ascii="Book Antiqua" w:hAnsi="Book Antiqua" w:cstheme="majorBidi"/>
              </w:rPr>
              <w:t>Performa Amplatz Right Diagnostic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Progressive  Right Cononary Catheter</w:t>
            </w:r>
          </w:p>
          <w:p w:rsidR="007A68E5" w:rsidRPr="005E3725" w:rsidRDefault="007A68E5" w:rsidP="006F561E">
            <w:pPr>
              <w:rPr>
                <w:rFonts w:ascii="Book Antiqua" w:hAnsi="Book Antiqua" w:cstheme="majorBidi"/>
              </w:rPr>
            </w:pPr>
            <w:r w:rsidRPr="005E3725">
              <w:rPr>
                <w:rFonts w:ascii="Book Antiqua" w:hAnsi="Book Antiqua" w:cstheme="majorBidi"/>
              </w:rPr>
              <w:t>Performa Internal Mammary Catheter</w:t>
            </w:r>
          </w:p>
          <w:p w:rsidR="007A68E5" w:rsidRPr="005E3725" w:rsidRDefault="007A68E5" w:rsidP="006F561E">
            <w:pPr>
              <w:rPr>
                <w:rFonts w:ascii="Book Antiqua" w:hAnsi="Book Antiqua" w:cstheme="majorBidi"/>
              </w:rPr>
            </w:pPr>
            <w:r w:rsidRPr="005E3725">
              <w:rPr>
                <w:rFonts w:ascii="Book Antiqua" w:hAnsi="Book Antiqua" w:cstheme="majorBidi"/>
              </w:rPr>
              <w:t>Peforma Straight Cardiac Pigtail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145 Degree Cardiac Pigtail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155 Degree Cardiac Pigtail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Pedriatic Judkins Right &amp; Left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Multi Purpose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Sones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Cardiac Multipack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Left brachial / Radial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Right  brachial / Radial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Internal Mammary Left Brachial/ Radial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Amplatz Left Brachial/ Radial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Headhunter Diagnostic Radiology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Newton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Newton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Benston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Vertebral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Mani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Simmons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Cobra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Hook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Catheters with Stopcock</w:t>
            </w:r>
          </w:p>
          <w:p w:rsidR="007A68E5" w:rsidRPr="005E3725" w:rsidRDefault="007A68E5" w:rsidP="006F561E">
            <w:pPr>
              <w:rPr>
                <w:rFonts w:ascii="Book Antiqua" w:hAnsi="Book Antiqua" w:cstheme="majorBidi"/>
              </w:rPr>
            </w:pPr>
            <w:r w:rsidRPr="005E3725">
              <w:rPr>
                <w:rFonts w:ascii="Book Antiqua" w:hAnsi="Book Antiqua" w:cstheme="majorBidi"/>
              </w:rPr>
              <w:t>Performa modified cerebral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berenstein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straight selective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MW2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shepherd Hook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Renal Double Curve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Hockey Stick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AMIR Motarjeme Catheters</w:t>
            </w:r>
          </w:p>
          <w:p w:rsidR="007A68E5" w:rsidRPr="005E3725" w:rsidRDefault="007A68E5" w:rsidP="006F561E">
            <w:pPr>
              <w:rPr>
                <w:rFonts w:ascii="Book Antiqua" w:hAnsi="Book Antiqua" w:cstheme="majorBidi"/>
              </w:rPr>
            </w:pPr>
            <w:r w:rsidRPr="005E3725">
              <w:rPr>
                <w:rFonts w:ascii="Book Antiqua" w:hAnsi="Book Antiqua" w:cstheme="majorBidi"/>
              </w:rPr>
              <w:t>Peforma Mikeelsson Curve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KA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KA2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DVS A1 Catheter (10cm TaperTip)</w:t>
            </w:r>
          </w:p>
          <w:p w:rsidR="007A68E5" w:rsidRPr="005E3725" w:rsidRDefault="007A68E5" w:rsidP="006F561E">
            <w:pPr>
              <w:rPr>
                <w:rFonts w:ascii="Book Antiqua" w:hAnsi="Book Antiqua" w:cstheme="majorBidi"/>
              </w:rPr>
            </w:pPr>
            <w:r w:rsidRPr="005E3725">
              <w:rPr>
                <w:rFonts w:ascii="Book Antiqua" w:hAnsi="Book Antiqua" w:cstheme="majorBidi"/>
              </w:rPr>
              <w:t>Performa UHF Shepherd Flush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Ultra Blous Flush Cahteters</w:t>
            </w:r>
          </w:p>
          <w:p w:rsidR="007A68E5" w:rsidRPr="005E3725" w:rsidRDefault="007A68E5" w:rsidP="006F561E">
            <w:pPr>
              <w:rPr>
                <w:rFonts w:ascii="Book Antiqua" w:hAnsi="Book Antiqua" w:cstheme="majorBidi"/>
              </w:rPr>
            </w:pPr>
            <w:r w:rsidRPr="005E3725">
              <w:rPr>
                <w:rFonts w:ascii="Book Antiqua" w:hAnsi="Book Antiqua" w:cstheme="majorBidi"/>
              </w:rPr>
              <w:t>Performa Ultra High flow Pigtail Flush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Straight Flush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Modified Hook Flush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Modified Hook Selective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Judkins Right Flat Wire to Round Wire Diagnostic Cardiology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Radial MultiPack Plus Catheters</w:t>
            </w:r>
          </w:p>
          <w:p w:rsidR="007A68E5" w:rsidRPr="005E3725" w:rsidRDefault="007A68E5" w:rsidP="006F561E">
            <w:pPr>
              <w:rPr>
                <w:rFonts w:ascii="Book Antiqua" w:hAnsi="Book Antiqua" w:cstheme="majorBidi"/>
              </w:rPr>
            </w:pPr>
            <w:r w:rsidRPr="005E3725">
              <w:rPr>
                <w:rFonts w:ascii="Book Antiqua" w:hAnsi="Book Antiqua" w:cstheme="majorBidi"/>
              </w:rPr>
              <w:t>Miscellaneous Performa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Radial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Ultimate Radial Catheters</w:t>
            </w:r>
          </w:p>
          <w:p w:rsidR="007A68E5" w:rsidRPr="005E3725" w:rsidRDefault="007A68E5" w:rsidP="006F561E">
            <w:pPr>
              <w:rPr>
                <w:rFonts w:ascii="Book Antiqua" w:hAnsi="Book Antiqua" w:cstheme="majorBidi"/>
              </w:rPr>
            </w:pPr>
            <w:r w:rsidRPr="005E3725">
              <w:rPr>
                <w:rFonts w:ascii="Book Antiqua" w:hAnsi="Book Antiqua" w:cstheme="majorBidi"/>
              </w:rPr>
              <w:t xml:space="preserve">Performa MIV </w:t>
            </w:r>
            <w:r w:rsidRPr="005E3725">
              <w:rPr>
                <w:rFonts w:ascii="Book Antiqua" w:hAnsi="Book Antiqua" w:cstheme="majorBidi"/>
                <w:vertAlign w:val="superscript"/>
              </w:rPr>
              <w:t>TM</w:t>
            </w:r>
            <w:r w:rsidRPr="005E3725">
              <w:rPr>
                <w:rFonts w:ascii="Book Antiqua" w:hAnsi="Book Antiqua" w:cstheme="majorBidi"/>
              </w:rPr>
              <w:t xml:space="preserve"> Radial Pigtail Ventriculogram Catheters</w:t>
            </w:r>
          </w:p>
          <w:p w:rsidR="007A68E5" w:rsidRPr="005E3725" w:rsidRDefault="007A68E5" w:rsidP="006F561E">
            <w:pPr>
              <w:rPr>
                <w:rFonts w:ascii="Book Antiqua" w:hAnsi="Book Antiqua" w:cstheme="majorBidi"/>
              </w:rPr>
            </w:pPr>
            <w:r w:rsidRPr="005E3725">
              <w:rPr>
                <w:rFonts w:ascii="Book Antiqua" w:hAnsi="Book Antiqua" w:cstheme="majorBidi"/>
              </w:rPr>
              <w:t>Performa Ultimate Catheters</w:t>
            </w:r>
          </w:p>
          <w:p w:rsidR="007A68E5" w:rsidRPr="005E3725" w:rsidRDefault="007A68E5" w:rsidP="006F561E">
            <w:pPr>
              <w:rPr>
                <w:rFonts w:ascii="Book Antiqua" w:hAnsi="Book Antiqua"/>
                <w:sz w:val="16"/>
                <w:szCs w:val="16"/>
              </w:rPr>
            </w:pPr>
            <w:r w:rsidRPr="005E3725">
              <w:rPr>
                <w:rFonts w:ascii="Book Antiqua" w:hAnsi="Book Antiqua" w:cstheme="majorBidi"/>
              </w:rPr>
              <w:t>Performa Van Curves</w:t>
            </w:r>
          </w:p>
        </w:tc>
      </w:tr>
      <w:tr w:rsidR="007A68E5" w:rsidRPr="005E3725" w:rsidTr="004E1FD7">
        <w:trPr>
          <w:trHeight w:val="2417"/>
        </w:trPr>
        <w:tc>
          <w:tcPr>
            <w:tcW w:w="709" w:type="dxa"/>
            <w:vMerge w:val="restart"/>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vMerge w:val="restart"/>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rPr>
              <w:t>M/s. Cor-Med, , 2nd Floor 38/62 Rehman Plaza Bank Road Saddar Rawalpindi.</w:t>
            </w:r>
          </w:p>
        </w:tc>
        <w:tc>
          <w:tcPr>
            <w:tcW w:w="1985" w:type="dxa"/>
            <w:gridSpan w:val="3"/>
            <w:vMerge w:val="restart"/>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rPr>
              <w:t>M/s MERIT MEDICAL, USA,</w:t>
            </w:r>
          </w:p>
          <w:p w:rsidR="007A68E5" w:rsidRPr="005E3725" w:rsidRDefault="007A68E5" w:rsidP="003A1BF4">
            <w:pPr>
              <w:rPr>
                <w:rFonts w:ascii="Book Antiqua" w:hAnsi="Book Antiqua" w:cstheme="majorBidi"/>
                <w:lang w:val="sv-SE"/>
              </w:rPr>
            </w:pPr>
            <w:r w:rsidRPr="005E3725">
              <w:rPr>
                <w:rFonts w:ascii="Book Antiqua" w:hAnsi="Book Antiqua" w:cstheme="majorBidi"/>
                <w:lang w:val="sv-SE"/>
              </w:rPr>
              <w:t>1600 West Merit Parkway, South Jordan UT 84095</w:t>
            </w:r>
          </w:p>
          <w:p w:rsidR="007A68E5" w:rsidRPr="005E3725" w:rsidRDefault="007A68E5" w:rsidP="003A1BF4">
            <w:pPr>
              <w:rPr>
                <w:rFonts w:ascii="Book Antiqua" w:hAnsi="Book Antiqua" w:cstheme="majorBidi"/>
                <w:lang w:val="sv-SE"/>
              </w:rPr>
            </w:pPr>
          </w:p>
          <w:p w:rsidR="007A68E5" w:rsidRPr="005E3725" w:rsidRDefault="007A68E5" w:rsidP="003A1BF4">
            <w:pPr>
              <w:rPr>
                <w:rFonts w:ascii="Book Antiqua" w:hAnsi="Book Antiqua" w:cstheme="majorBidi"/>
                <w:lang w:val="sv-SE"/>
              </w:rPr>
            </w:pPr>
            <w:r w:rsidRPr="005E3725">
              <w:rPr>
                <w:rFonts w:ascii="Book Antiqua" w:hAnsi="Book Antiqua" w:cstheme="majorBidi"/>
                <w:b/>
                <w:bCs/>
                <w:lang w:val="sv-SE"/>
              </w:rPr>
              <w:t>Manufacturing Site</w:t>
            </w:r>
            <w:r w:rsidRPr="005E3725">
              <w:rPr>
                <w:rFonts w:ascii="Book Antiqua" w:hAnsi="Book Antiqua" w:cstheme="majorBidi"/>
                <w:lang w:val="sv-SE"/>
              </w:rPr>
              <w:t>:</w:t>
            </w:r>
          </w:p>
          <w:p w:rsidR="007A68E5" w:rsidRPr="005E3725" w:rsidRDefault="007A68E5" w:rsidP="003A1BF4">
            <w:pPr>
              <w:rPr>
                <w:rFonts w:ascii="Book Antiqua" w:hAnsi="Book Antiqua" w:cstheme="majorBidi"/>
                <w:lang w:val="sv-SE"/>
              </w:rPr>
            </w:pPr>
            <w:r w:rsidRPr="005E3725">
              <w:rPr>
                <w:rFonts w:ascii="Book Antiqua" w:hAnsi="Book Antiqua" w:cstheme="majorBidi"/>
                <w:lang w:val="sv-SE"/>
              </w:rPr>
              <w:t>Merit Maquiladora Mexico, S, DE, R, L, DE C.V Avenida Sor Juana Ines de laCruz 19970 Interior B, Edificio 2, Parque Industrial Frontera Tijuana, Baja California Mexico 22630</w:t>
            </w:r>
          </w:p>
          <w:p w:rsidR="007A68E5" w:rsidRPr="005E3725" w:rsidRDefault="007A68E5" w:rsidP="003A1BF4">
            <w:pPr>
              <w:rPr>
                <w:rFonts w:ascii="Book Antiqua" w:hAnsi="Book Antiqua" w:cstheme="majorBidi"/>
                <w:lang w:val="sv-SE"/>
              </w:rPr>
            </w:pPr>
          </w:p>
          <w:p w:rsidR="007A68E5" w:rsidRPr="005E3725" w:rsidRDefault="007A68E5" w:rsidP="003A61C1">
            <w:pPr>
              <w:rPr>
                <w:rFonts w:ascii="Book Antiqua" w:hAnsi="Book Antiqua" w:cstheme="majorBidi"/>
              </w:rPr>
            </w:pPr>
            <w:r w:rsidRPr="005E3725">
              <w:rPr>
                <w:rFonts w:ascii="Book Antiqua" w:hAnsi="Book Antiqua" w:cstheme="majorBidi"/>
              </w:rPr>
              <w:t xml:space="preserve">(FSC USFDA Valid Till </w:t>
            </w:r>
          </w:p>
          <w:p w:rsidR="007A68E5" w:rsidRPr="005E3725" w:rsidRDefault="007A68E5" w:rsidP="003A61C1">
            <w:pPr>
              <w:rPr>
                <w:rFonts w:ascii="Book Antiqua" w:hAnsi="Book Antiqua" w:cstheme="majorBidi"/>
                <w:b/>
                <w:bCs/>
              </w:rPr>
            </w:pPr>
            <w:r w:rsidRPr="005E3725">
              <w:rPr>
                <w:rFonts w:ascii="Book Antiqua" w:hAnsi="Book Antiqua" w:cstheme="majorBidi"/>
              </w:rPr>
              <w:t>01-07-2020)</w:t>
            </w:r>
          </w:p>
        </w:tc>
        <w:tc>
          <w:tcPr>
            <w:tcW w:w="2977" w:type="dxa"/>
            <w:gridSpan w:val="5"/>
            <w:shd w:val="clear" w:color="auto" w:fill="auto"/>
          </w:tcPr>
          <w:p w:rsidR="007A68E5" w:rsidRPr="005E3725" w:rsidRDefault="007A68E5" w:rsidP="00E50CF8">
            <w:pPr>
              <w:rPr>
                <w:rFonts w:ascii="Book Antiqua" w:hAnsi="Book Antiqua" w:cstheme="majorBidi"/>
              </w:rPr>
            </w:pPr>
            <w:r w:rsidRPr="005E3725">
              <w:rPr>
                <w:rFonts w:ascii="Book Antiqua" w:hAnsi="Book Antiqua" w:cstheme="majorBidi"/>
              </w:rPr>
              <w:t>Impress Diagnostic (Angiography Catheters)</w:t>
            </w:r>
          </w:p>
          <w:p w:rsidR="007A68E5" w:rsidRPr="005E3725" w:rsidRDefault="007A68E5" w:rsidP="00E50CF8">
            <w:pPr>
              <w:rPr>
                <w:rFonts w:ascii="Book Antiqua" w:hAnsi="Book Antiqua" w:cstheme="majorBidi"/>
              </w:rPr>
            </w:pPr>
          </w:p>
          <w:p w:rsidR="007A68E5" w:rsidRPr="005E3725" w:rsidRDefault="007A68E5" w:rsidP="00772BCF">
            <w:pPr>
              <w:rPr>
                <w:rFonts w:ascii="Book Antiqua" w:hAnsi="Book Antiqua" w:cstheme="majorBidi"/>
              </w:rPr>
            </w:pPr>
            <w:r w:rsidRPr="005E3725">
              <w:rPr>
                <w:rFonts w:ascii="Book Antiqua" w:hAnsi="Book Antiqua" w:cstheme="majorBidi"/>
              </w:rPr>
              <w:t>Class D</w:t>
            </w:r>
          </w:p>
          <w:p w:rsidR="007A68E5" w:rsidRPr="005E3725" w:rsidRDefault="007A68E5" w:rsidP="00772BCF">
            <w:pPr>
              <w:rPr>
                <w:rFonts w:ascii="Book Antiqua" w:hAnsi="Book Antiqua" w:cstheme="majorBidi"/>
              </w:rPr>
            </w:pPr>
          </w:p>
          <w:p w:rsidR="007A68E5" w:rsidRPr="005E3725" w:rsidRDefault="007A68E5" w:rsidP="00772BCF">
            <w:pPr>
              <w:rPr>
                <w:rFonts w:ascii="Book Antiqua" w:hAnsi="Book Antiqua" w:cstheme="majorBidi"/>
              </w:rPr>
            </w:pPr>
            <w:r w:rsidRPr="005E3725">
              <w:rPr>
                <w:rFonts w:ascii="Book Antiqua" w:hAnsi="Book Antiqua" w:cstheme="majorBidi"/>
              </w:rPr>
              <w:t>Shelf Life: 3 Years</w:t>
            </w:r>
          </w:p>
          <w:p w:rsidR="007A68E5" w:rsidRPr="005E3725" w:rsidRDefault="007A68E5" w:rsidP="00E50CF8">
            <w:pPr>
              <w:rPr>
                <w:rFonts w:ascii="Book Antiqua" w:hAnsi="Book Antiqua" w:cstheme="majorBidi"/>
              </w:rPr>
            </w:pPr>
          </w:p>
        </w:tc>
        <w:tc>
          <w:tcPr>
            <w:tcW w:w="1843" w:type="dxa"/>
            <w:gridSpan w:val="5"/>
            <w:shd w:val="clear" w:color="auto" w:fill="auto"/>
          </w:tcPr>
          <w:p w:rsidR="007A68E5" w:rsidRPr="005E3725" w:rsidRDefault="007A68E5" w:rsidP="00E50CF8">
            <w:pPr>
              <w:rPr>
                <w:rFonts w:ascii="Book Antiqua" w:hAnsi="Book Antiqua" w:cstheme="majorBidi"/>
              </w:rPr>
            </w:pPr>
            <w:r w:rsidRPr="005E3725">
              <w:rPr>
                <w:rFonts w:ascii="Book Antiqua" w:hAnsi="Book Antiqua" w:cstheme="majorBidi"/>
              </w:rPr>
              <w:t>It is used for delivering radio opaque media to selected sites in the vascular system</w:t>
            </w:r>
          </w:p>
        </w:tc>
        <w:tc>
          <w:tcPr>
            <w:tcW w:w="1451" w:type="dxa"/>
            <w:gridSpan w:val="2"/>
            <w:vMerge w:val="restart"/>
            <w:shd w:val="clear" w:color="auto" w:fill="auto"/>
          </w:tcPr>
          <w:p w:rsidR="007A68E5" w:rsidRPr="005E3725" w:rsidRDefault="007A68E5" w:rsidP="0030277C">
            <w:pPr>
              <w:jc w:val="both"/>
              <w:rPr>
                <w:rFonts w:ascii="Book Antiqua" w:hAnsi="Book Antiqua" w:cstheme="majorBidi"/>
              </w:rPr>
            </w:pPr>
            <w:r w:rsidRPr="005E3725">
              <w:rPr>
                <w:rFonts w:ascii="Book Antiqua" w:hAnsi="Book Antiqua" w:cstheme="majorBidi"/>
                <w:b/>
                <w:bCs/>
              </w:rPr>
              <w:t>Approved.</w:t>
            </w:r>
          </w:p>
        </w:tc>
      </w:tr>
      <w:tr w:rsidR="007A68E5" w:rsidRPr="005E3725" w:rsidTr="004E1FD7">
        <w:trPr>
          <w:trHeight w:val="416"/>
        </w:trPr>
        <w:tc>
          <w:tcPr>
            <w:tcW w:w="709" w:type="dxa"/>
            <w:vMerge/>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vMerge/>
            <w:shd w:val="clear" w:color="auto" w:fill="auto"/>
          </w:tcPr>
          <w:p w:rsidR="007A68E5" w:rsidRPr="005E3725" w:rsidRDefault="007A68E5" w:rsidP="003A1BF4">
            <w:pPr>
              <w:rPr>
                <w:rFonts w:ascii="Book Antiqua" w:hAnsi="Book Antiqua" w:cstheme="majorBidi"/>
              </w:rPr>
            </w:pPr>
          </w:p>
        </w:tc>
        <w:tc>
          <w:tcPr>
            <w:tcW w:w="1985" w:type="dxa"/>
            <w:gridSpan w:val="3"/>
            <w:vMerge/>
            <w:shd w:val="clear" w:color="auto" w:fill="auto"/>
          </w:tcPr>
          <w:p w:rsidR="007A68E5" w:rsidRPr="005E3725" w:rsidRDefault="007A68E5" w:rsidP="003A1BF4">
            <w:pPr>
              <w:rPr>
                <w:rFonts w:ascii="Book Antiqua" w:hAnsi="Book Antiqua" w:cstheme="majorBidi"/>
              </w:rPr>
            </w:pPr>
          </w:p>
        </w:tc>
        <w:tc>
          <w:tcPr>
            <w:tcW w:w="4820" w:type="dxa"/>
            <w:gridSpan w:val="10"/>
            <w:shd w:val="clear" w:color="auto" w:fill="auto"/>
          </w:tcPr>
          <w:p w:rsidR="007A68E5" w:rsidRPr="005E3725" w:rsidRDefault="007A68E5" w:rsidP="0092135C">
            <w:pPr>
              <w:rPr>
                <w:rFonts w:ascii="Book Antiqua" w:hAnsi="Book Antiqua" w:cstheme="majorBidi"/>
              </w:rPr>
            </w:pPr>
            <w:r w:rsidRPr="005E3725">
              <w:rPr>
                <w:rFonts w:ascii="Book Antiqua" w:hAnsi="Book Antiqua" w:cstheme="majorBidi"/>
              </w:rPr>
              <w:t>Codes and sizes for following family headname with codes as per USFDA FSC No. 12407-6-2018</w:t>
            </w:r>
          </w:p>
          <w:p w:rsidR="007A68E5" w:rsidRPr="005E3725" w:rsidRDefault="007A68E5" w:rsidP="00E50CF8">
            <w:pPr>
              <w:rPr>
                <w:rFonts w:ascii="Book Antiqua" w:hAnsi="Book Antiqua" w:cstheme="majorBidi"/>
              </w:rPr>
            </w:pPr>
            <w:r w:rsidRPr="005E3725">
              <w:rPr>
                <w:rFonts w:ascii="Book Antiqua" w:hAnsi="Book Antiqua" w:cstheme="majorBidi"/>
              </w:rPr>
              <w:t>Impress Catheter (30cm) Angiographic Catheter</w:t>
            </w:r>
          </w:p>
          <w:p w:rsidR="007A68E5" w:rsidRPr="005E3725" w:rsidRDefault="007A68E5" w:rsidP="00E50CF8">
            <w:pPr>
              <w:rPr>
                <w:rFonts w:ascii="Book Antiqua" w:hAnsi="Book Antiqua" w:cstheme="majorBidi"/>
              </w:rPr>
            </w:pPr>
            <w:r w:rsidRPr="005E3725">
              <w:rPr>
                <w:rFonts w:ascii="Book Antiqua" w:hAnsi="Book Antiqua" w:cstheme="majorBidi"/>
              </w:rPr>
              <w:t>Impress Sheperd Flush Catheter</w:t>
            </w:r>
          </w:p>
          <w:p w:rsidR="007A68E5" w:rsidRPr="005E3725" w:rsidRDefault="007A68E5" w:rsidP="003A61C1">
            <w:pPr>
              <w:rPr>
                <w:rFonts w:ascii="Book Antiqua" w:hAnsi="Book Antiqua" w:cstheme="majorBidi"/>
              </w:rPr>
            </w:pPr>
            <w:r w:rsidRPr="005E3725">
              <w:rPr>
                <w:rFonts w:ascii="Book Antiqua" w:hAnsi="Book Antiqua" w:cstheme="majorBidi"/>
              </w:rPr>
              <w:t xml:space="preserve">Impress Ultra Bolus Catheter </w:t>
            </w:r>
          </w:p>
          <w:p w:rsidR="007A68E5" w:rsidRPr="005E3725" w:rsidRDefault="007A68E5" w:rsidP="003A61C1">
            <w:pPr>
              <w:rPr>
                <w:rFonts w:ascii="Book Antiqua" w:hAnsi="Book Antiqua" w:cstheme="majorBidi"/>
              </w:rPr>
            </w:pPr>
            <w:r w:rsidRPr="005E3725">
              <w:rPr>
                <w:rFonts w:ascii="Book Antiqua" w:hAnsi="Book Antiqua" w:cstheme="majorBidi"/>
              </w:rPr>
              <w:t>Impress Modified Bolus Catheter</w:t>
            </w:r>
          </w:p>
          <w:p w:rsidR="007A68E5" w:rsidRPr="005E3725" w:rsidRDefault="007A68E5" w:rsidP="003A61C1">
            <w:pPr>
              <w:rPr>
                <w:rFonts w:ascii="Book Antiqua" w:hAnsi="Book Antiqua" w:cstheme="majorBidi"/>
              </w:rPr>
            </w:pPr>
            <w:r w:rsidRPr="005E3725">
              <w:rPr>
                <w:rFonts w:ascii="Book Antiqua" w:hAnsi="Book Antiqua" w:cstheme="majorBidi"/>
              </w:rPr>
              <w:t>Impress Pigtail Flush Catheter</w:t>
            </w:r>
          </w:p>
          <w:p w:rsidR="007A68E5" w:rsidRPr="005E3725" w:rsidRDefault="007A68E5" w:rsidP="003A61C1">
            <w:pPr>
              <w:rPr>
                <w:rFonts w:ascii="Book Antiqua" w:hAnsi="Book Antiqua" w:cstheme="majorBidi"/>
              </w:rPr>
            </w:pPr>
            <w:r w:rsidRPr="005E3725">
              <w:rPr>
                <w:rFonts w:ascii="Book Antiqua" w:hAnsi="Book Antiqua" w:cstheme="majorBidi"/>
              </w:rPr>
              <w:t>Impress Straight Flush Catheter</w:t>
            </w:r>
          </w:p>
          <w:p w:rsidR="007A68E5" w:rsidRPr="005E3725" w:rsidRDefault="007A68E5" w:rsidP="003A61C1">
            <w:pPr>
              <w:rPr>
                <w:rFonts w:ascii="Book Antiqua" w:hAnsi="Book Antiqua" w:cstheme="majorBidi"/>
              </w:rPr>
            </w:pPr>
            <w:r w:rsidRPr="005E3725">
              <w:rPr>
                <w:rFonts w:ascii="Book Antiqua" w:hAnsi="Book Antiqua" w:cstheme="majorBidi"/>
              </w:rPr>
              <w:t>Impress Modified Hook Flush Catheter</w:t>
            </w:r>
          </w:p>
          <w:p w:rsidR="007A68E5" w:rsidRPr="005E3725" w:rsidRDefault="007A68E5" w:rsidP="003A61C1">
            <w:pPr>
              <w:rPr>
                <w:rFonts w:ascii="Book Antiqua" w:hAnsi="Book Antiqua" w:cstheme="majorBidi"/>
              </w:rPr>
            </w:pPr>
            <w:r w:rsidRPr="005E3725">
              <w:rPr>
                <w:rFonts w:ascii="Book Antiqua" w:hAnsi="Book Antiqua" w:cstheme="majorBidi"/>
              </w:rPr>
              <w:t>Impress Osborn Catheter</w:t>
            </w:r>
          </w:p>
          <w:p w:rsidR="007A68E5" w:rsidRPr="005E3725" w:rsidRDefault="007A68E5" w:rsidP="003A61C1">
            <w:pPr>
              <w:rPr>
                <w:rFonts w:ascii="Book Antiqua" w:hAnsi="Book Antiqua" w:cstheme="majorBidi"/>
              </w:rPr>
            </w:pPr>
            <w:r w:rsidRPr="005E3725">
              <w:rPr>
                <w:rFonts w:ascii="Book Antiqua" w:hAnsi="Book Antiqua" w:cstheme="majorBidi"/>
              </w:rPr>
              <w:t>Impress Multipurpose A1 Catheters</w:t>
            </w:r>
          </w:p>
          <w:p w:rsidR="007A68E5" w:rsidRPr="005E3725" w:rsidRDefault="007A68E5" w:rsidP="003A61C1">
            <w:pPr>
              <w:rPr>
                <w:rFonts w:ascii="Book Antiqua" w:hAnsi="Book Antiqua" w:cstheme="majorBidi"/>
              </w:rPr>
            </w:pPr>
            <w:r w:rsidRPr="005E3725">
              <w:rPr>
                <w:rFonts w:ascii="Book Antiqua" w:hAnsi="Book Antiqua" w:cstheme="majorBidi"/>
              </w:rPr>
              <w:t>Impress Hydrophilic Multipurpose A1 Catheter</w:t>
            </w:r>
          </w:p>
          <w:p w:rsidR="007A68E5" w:rsidRPr="005E3725" w:rsidRDefault="007A68E5" w:rsidP="003A61C1">
            <w:pPr>
              <w:rPr>
                <w:rFonts w:ascii="Book Antiqua" w:hAnsi="Book Antiqua" w:cstheme="majorBidi"/>
              </w:rPr>
            </w:pPr>
            <w:r w:rsidRPr="005E3725">
              <w:rPr>
                <w:rFonts w:ascii="Book Antiqua" w:hAnsi="Book Antiqua" w:cstheme="majorBidi"/>
              </w:rPr>
              <w:t>Impress 30cm Catheters</w:t>
            </w:r>
          </w:p>
          <w:p w:rsidR="007A68E5" w:rsidRPr="005E3725" w:rsidRDefault="007A68E5" w:rsidP="003A61C1">
            <w:pPr>
              <w:rPr>
                <w:rFonts w:ascii="Book Antiqua" w:hAnsi="Book Antiqua" w:cstheme="majorBidi"/>
              </w:rPr>
            </w:pPr>
            <w:r w:rsidRPr="005E3725">
              <w:rPr>
                <w:rFonts w:ascii="Book Antiqua" w:hAnsi="Book Antiqua" w:cstheme="majorBidi"/>
              </w:rPr>
              <w:t>Impress Ultimate 1 Catheter</w:t>
            </w:r>
          </w:p>
          <w:p w:rsidR="007A68E5" w:rsidRPr="005E3725" w:rsidRDefault="007A68E5" w:rsidP="003A61C1">
            <w:pPr>
              <w:rPr>
                <w:rFonts w:ascii="Book Antiqua" w:hAnsi="Book Antiqua" w:cstheme="majorBidi"/>
              </w:rPr>
            </w:pPr>
            <w:r w:rsidRPr="005E3725">
              <w:rPr>
                <w:rFonts w:ascii="Book Antiqua" w:hAnsi="Book Antiqua" w:cstheme="majorBidi"/>
              </w:rPr>
              <w:t>Impress Uterine Artery Catheter</w:t>
            </w:r>
          </w:p>
          <w:p w:rsidR="007A68E5" w:rsidRPr="005E3725" w:rsidRDefault="007A68E5" w:rsidP="003A61C1">
            <w:pPr>
              <w:rPr>
                <w:rFonts w:ascii="Book Antiqua" w:hAnsi="Book Antiqua" w:cstheme="majorBidi"/>
              </w:rPr>
            </w:pPr>
            <w:r w:rsidRPr="005E3725">
              <w:rPr>
                <w:rFonts w:ascii="Book Antiqua" w:hAnsi="Book Antiqua" w:cstheme="majorBidi"/>
              </w:rPr>
              <w:t>Impress Carnevale Catheter</w:t>
            </w:r>
          </w:p>
          <w:p w:rsidR="007A68E5" w:rsidRPr="005E3725" w:rsidRDefault="007A68E5" w:rsidP="00CB285D">
            <w:pPr>
              <w:rPr>
                <w:rFonts w:ascii="Book Antiqua" w:hAnsi="Book Antiqua" w:cstheme="majorBidi"/>
              </w:rPr>
            </w:pPr>
            <w:r w:rsidRPr="005E3725">
              <w:rPr>
                <w:rFonts w:ascii="Book Antiqua" w:hAnsi="Book Antiqua" w:cstheme="majorBidi"/>
              </w:rPr>
              <w:t>Impress Sorin Catheter</w:t>
            </w:r>
          </w:p>
          <w:p w:rsidR="007A68E5" w:rsidRPr="005E3725" w:rsidRDefault="007A68E5" w:rsidP="00CB285D">
            <w:pPr>
              <w:rPr>
                <w:rFonts w:ascii="Book Antiqua" w:hAnsi="Book Antiqua" w:cstheme="majorBidi"/>
              </w:rPr>
            </w:pPr>
          </w:p>
        </w:tc>
        <w:tc>
          <w:tcPr>
            <w:tcW w:w="1451" w:type="dxa"/>
            <w:gridSpan w:val="2"/>
            <w:vMerge/>
            <w:shd w:val="clear" w:color="auto" w:fill="auto"/>
          </w:tcPr>
          <w:p w:rsidR="007A68E5" w:rsidRPr="005E3725" w:rsidRDefault="007A68E5" w:rsidP="0030277C">
            <w:pPr>
              <w:jc w:val="both"/>
              <w:rPr>
                <w:rFonts w:ascii="Book Antiqua" w:hAnsi="Book Antiqua" w:cstheme="majorBidi"/>
              </w:rPr>
            </w:pP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rPr>
              <w:t>M/s. Cor-Med, , 2nd Floor 38/62 Rehman Plaza Bank Road Saddar Rawalpindi.</w:t>
            </w:r>
          </w:p>
        </w:tc>
        <w:tc>
          <w:tcPr>
            <w:tcW w:w="1985" w:type="dxa"/>
            <w:gridSpan w:val="3"/>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rPr>
              <w:t>M/s MERIT MEDICAL, USA,</w:t>
            </w:r>
          </w:p>
          <w:p w:rsidR="007A68E5" w:rsidRPr="005E3725" w:rsidRDefault="007A68E5" w:rsidP="003A1BF4">
            <w:pPr>
              <w:rPr>
                <w:rFonts w:ascii="Book Antiqua" w:hAnsi="Book Antiqua" w:cstheme="majorBidi"/>
                <w:lang w:val="sv-SE"/>
              </w:rPr>
            </w:pPr>
            <w:r w:rsidRPr="005E3725">
              <w:rPr>
                <w:rFonts w:ascii="Book Antiqua" w:hAnsi="Book Antiqua" w:cstheme="majorBidi"/>
                <w:lang w:val="sv-SE"/>
              </w:rPr>
              <w:t>1600 West Merit Parkway, South Jordan UT 84095</w:t>
            </w:r>
          </w:p>
          <w:p w:rsidR="007A68E5" w:rsidRPr="005E3725" w:rsidRDefault="007A68E5" w:rsidP="003A1BF4">
            <w:pPr>
              <w:rPr>
                <w:rFonts w:ascii="Book Antiqua" w:hAnsi="Book Antiqua" w:cstheme="majorBidi"/>
                <w:lang w:val="sv-SE"/>
              </w:rPr>
            </w:pPr>
          </w:p>
          <w:p w:rsidR="007A68E5" w:rsidRPr="005E3725" w:rsidRDefault="007A68E5" w:rsidP="003A1BF4">
            <w:pPr>
              <w:rPr>
                <w:rFonts w:ascii="Book Antiqua" w:hAnsi="Book Antiqua" w:cstheme="majorBidi"/>
                <w:lang w:val="sv-SE"/>
              </w:rPr>
            </w:pPr>
            <w:r w:rsidRPr="005E3725">
              <w:rPr>
                <w:rFonts w:ascii="Book Antiqua" w:hAnsi="Book Antiqua" w:cstheme="majorBidi"/>
                <w:b/>
                <w:bCs/>
                <w:lang w:val="sv-SE"/>
              </w:rPr>
              <w:t>Manufacturing Site</w:t>
            </w:r>
            <w:r w:rsidRPr="005E3725">
              <w:rPr>
                <w:rFonts w:ascii="Book Antiqua" w:hAnsi="Book Antiqua" w:cstheme="majorBidi"/>
                <w:lang w:val="sv-SE"/>
              </w:rPr>
              <w:t>:</w:t>
            </w:r>
          </w:p>
          <w:p w:rsidR="007A68E5" w:rsidRPr="005E3725" w:rsidRDefault="007A68E5" w:rsidP="003A1BF4">
            <w:pPr>
              <w:rPr>
                <w:rFonts w:ascii="Book Antiqua" w:hAnsi="Book Antiqua" w:cstheme="majorBidi"/>
                <w:b/>
                <w:bCs/>
                <w:lang w:val="sv-SE"/>
              </w:rPr>
            </w:pPr>
            <w:r w:rsidRPr="005E3725">
              <w:rPr>
                <w:rFonts w:ascii="Book Antiqua" w:hAnsi="Book Antiqua" w:cstheme="majorBidi"/>
                <w:lang w:val="sv-SE"/>
              </w:rPr>
              <w:t>Merit Maquiladora Mexico, S, DE, R, L, DE C.V Avenida Sor Juana Ines de laCruz 19970 Interior B, Edificio 2, Parque Industrial Frontera Tijuana, Baja California Mexico 22630</w:t>
            </w:r>
          </w:p>
        </w:tc>
        <w:tc>
          <w:tcPr>
            <w:tcW w:w="2977" w:type="dxa"/>
            <w:gridSpan w:val="5"/>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rPr>
              <w:t>InqWire Diagnostic Wire</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Class D</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Shelf Life: 3 Years</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 xml:space="preserve">IQR35F150B, IQR35F150J3, IQR35F150J3F, </w:t>
            </w:r>
          </w:p>
          <w:p w:rsidR="007A68E5" w:rsidRPr="005E3725" w:rsidRDefault="007A68E5" w:rsidP="0011131B">
            <w:pPr>
              <w:rPr>
                <w:rFonts w:ascii="Book Antiqua" w:hAnsi="Book Antiqua" w:cstheme="majorBidi"/>
              </w:rPr>
            </w:pPr>
            <w:r w:rsidRPr="005E3725">
              <w:rPr>
                <w:rFonts w:ascii="Book Antiqua" w:hAnsi="Book Antiqua" w:cstheme="majorBidi"/>
              </w:rPr>
              <w:t>IQR35F150BST, IQR35F260J3, IQR35F150J3S</w:t>
            </w:r>
          </w:p>
        </w:tc>
        <w:tc>
          <w:tcPr>
            <w:tcW w:w="1843" w:type="dxa"/>
            <w:gridSpan w:val="5"/>
            <w:shd w:val="clear" w:color="auto" w:fill="auto"/>
          </w:tcPr>
          <w:p w:rsidR="007A68E5" w:rsidRPr="005E3725" w:rsidRDefault="007A68E5" w:rsidP="00E50CF8">
            <w:pPr>
              <w:rPr>
                <w:rFonts w:ascii="Book Antiqua" w:hAnsi="Book Antiqua" w:cstheme="majorBidi"/>
              </w:rPr>
            </w:pPr>
            <w:r w:rsidRPr="005E3725">
              <w:rPr>
                <w:rFonts w:ascii="Book Antiqua" w:hAnsi="Book Antiqua" w:cstheme="majorBidi"/>
              </w:rPr>
              <w:t>Merit Medical guide wire are used to facilitate the placement of devices during diagnostic and interventional procedures.</w:t>
            </w:r>
          </w:p>
        </w:tc>
        <w:tc>
          <w:tcPr>
            <w:tcW w:w="1451" w:type="dxa"/>
            <w:gridSpan w:val="2"/>
            <w:shd w:val="clear" w:color="auto" w:fill="auto"/>
          </w:tcPr>
          <w:p w:rsidR="007A68E5" w:rsidRPr="005E3725" w:rsidRDefault="007A68E5" w:rsidP="0030277C">
            <w:pPr>
              <w:jc w:val="both"/>
              <w:rPr>
                <w:rFonts w:ascii="Book Antiqua" w:hAnsi="Book Antiqua" w:cstheme="majorBidi"/>
              </w:rPr>
            </w:pPr>
            <w:r w:rsidRPr="005E3725">
              <w:rPr>
                <w:rFonts w:ascii="Book Antiqua" w:hAnsi="Book Antiqua" w:cstheme="majorBidi"/>
                <w:b/>
                <w:bCs/>
              </w:rPr>
              <w:t>Approved</w:t>
            </w:r>
          </w:p>
        </w:tc>
      </w:tr>
      <w:tr w:rsidR="007A68E5" w:rsidRPr="005E3725" w:rsidTr="004E1FD7">
        <w:trPr>
          <w:trHeight w:val="2417"/>
        </w:trPr>
        <w:tc>
          <w:tcPr>
            <w:tcW w:w="709" w:type="dxa"/>
            <w:vMerge w:val="restart"/>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vMerge w:val="restart"/>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rPr>
              <w:t>M/s. Cor-Med, , 2nd Floor 38/62 Rehman Plaza Bank Road Saddar Rawalpindi.</w:t>
            </w:r>
          </w:p>
        </w:tc>
        <w:tc>
          <w:tcPr>
            <w:tcW w:w="1985" w:type="dxa"/>
            <w:gridSpan w:val="3"/>
            <w:vMerge w:val="restart"/>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rPr>
              <w:t>M/s MERIT MEDICAL, USA,</w:t>
            </w:r>
          </w:p>
          <w:p w:rsidR="007A68E5" w:rsidRPr="005E3725" w:rsidRDefault="007A68E5" w:rsidP="003A1BF4">
            <w:pPr>
              <w:rPr>
                <w:rFonts w:ascii="Book Antiqua" w:hAnsi="Book Antiqua" w:cstheme="majorBidi"/>
                <w:lang w:val="sv-SE"/>
              </w:rPr>
            </w:pPr>
            <w:r w:rsidRPr="005E3725">
              <w:rPr>
                <w:rFonts w:ascii="Book Antiqua" w:hAnsi="Book Antiqua" w:cstheme="majorBidi"/>
                <w:lang w:val="sv-SE"/>
              </w:rPr>
              <w:t>1600 West Merit Parkway, South Jordan UT 84095</w:t>
            </w:r>
          </w:p>
          <w:p w:rsidR="007A68E5" w:rsidRPr="005E3725" w:rsidRDefault="007A68E5" w:rsidP="003A1BF4">
            <w:pPr>
              <w:rPr>
                <w:rFonts w:ascii="Book Antiqua" w:hAnsi="Book Antiqua" w:cstheme="majorBidi"/>
                <w:lang w:val="sv-SE"/>
              </w:rPr>
            </w:pPr>
          </w:p>
          <w:p w:rsidR="007A68E5" w:rsidRPr="005E3725" w:rsidRDefault="007A68E5" w:rsidP="003A1BF4">
            <w:pPr>
              <w:rPr>
                <w:rFonts w:ascii="Book Antiqua" w:hAnsi="Book Antiqua" w:cstheme="majorBidi"/>
                <w:lang w:val="sv-SE"/>
              </w:rPr>
            </w:pPr>
            <w:r w:rsidRPr="005E3725">
              <w:rPr>
                <w:rFonts w:ascii="Book Antiqua" w:hAnsi="Book Antiqua" w:cstheme="majorBidi"/>
                <w:b/>
                <w:bCs/>
                <w:lang w:val="sv-SE"/>
              </w:rPr>
              <w:t>Manufacturing Site</w:t>
            </w:r>
            <w:r w:rsidRPr="005E3725">
              <w:rPr>
                <w:rFonts w:ascii="Book Antiqua" w:hAnsi="Book Antiqua" w:cstheme="majorBidi"/>
                <w:lang w:val="sv-SE"/>
              </w:rPr>
              <w:t>:</w:t>
            </w:r>
          </w:p>
          <w:p w:rsidR="007A68E5" w:rsidRPr="005E3725" w:rsidRDefault="007A68E5" w:rsidP="003A1BF4">
            <w:pPr>
              <w:rPr>
                <w:rFonts w:ascii="Book Antiqua" w:hAnsi="Book Antiqua" w:cstheme="majorBidi"/>
                <w:b/>
                <w:bCs/>
                <w:lang w:val="sv-SE"/>
              </w:rPr>
            </w:pPr>
            <w:r w:rsidRPr="005E3725">
              <w:rPr>
                <w:rFonts w:ascii="Book Antiqua" w:hAnsi="Book Antiqua" w:cstheme="majorBidi"/>
                <w:lang w:val="sv-SE"/>
              </w:rPr>
              <w:t>Merit Maquiladora Mexico, S, DE, R, L, DE C.V Avenida Sor Juana Ines de laCruz 19970 Interior B, Edificio 2, Parque Industrial Frontera Tijuana, Baja California Mexico 22630</w:t>
            </w:r>
          </w:p>
        </w:tc>
        <w:tc>
          <w:tcPr>
            <w:tcW w:w="2977" w:type="dxa"/>
            <w:gridSpan w:val="5"/>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rPr>
              <w:t>CONCIERGE</w:t>
            </w:r>
            <w:r w:rsidRPr="005E3725">
              <w:rPr>
                <w:rFonts w:ascii="Book Antiqua" w:hAnsi="Book Antiqua" w:cstheme="majorBidi"/>
                <w:vertAlign w:val="superscript"/>
              </w:rPr>
              <w:t>TM</w:t>
            </w:r>
            <w:r w:rsidRPr="005E3725">
              <w:rPr>
                <w:rFonts w:ascii="Book Antiqua" w:hAnsi="Book Antiqua" w:cstheme="majorBidi"/>
              </w:rPr>
              <w:t xml:space="preserve"> Guiding Catheter</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Class D</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Shelf Life: 3 Years</w:t>
            </w:r>
          </w:p>
          <w:p w:rsidR="007A68E5" w:rsidRPr="005E3725" w:rsidRDefault="007A68E5" w:rsidP="003A1BF4">
            <w:pPr>
              <w:rPr>
                <w:rFonts w:ascii="Book Antiqua" w:hAnsi="Book Antiqua" w:cstheme="majorBidi"/>
              </w:rPr>
            </w:pPr>
          </w:p>
        </w:tc>
        <w:tc>
          <w:tcPr>
            <w:tcW w:w="1843" w:type="dxa"/>
            <w:gridSpan w:val="5"/>
            <w:shd w:val="clear" w:color="auto" w:fill="auto"/>
          </w:tcPr>
          <w:p w:rsidR="007A68E5" w:rsidRPr="005E3725" w:rsidRDefault="007A68E5" w:rsidP="00E50CF8">
            <w:pPr>
              <w:rPr>
                <w:rFonts w:ascii="Book Antiqua" w:hAnsi="Book Antiqua" w:cstheme="majorBidi"/>
              </w:rPr>
            </w:pPr>
            <w:r w:rsidRPr="005E3725">
              <w:rPr>
                <w:rFonts w:ascii="Book Antiqua" w:hAnsi="Book Antiqua" w:cstheme="majorBidi"/>
              </w:rPr>
              <w:t>It is used for delivering radio opaque media to selected sites in the vascular system</w:t>
            </w:r>
          </w:p>
        </w:tc>
        <w:tc>
          <w:tcPr>
            <w:tcW w:w="1451" w:type="dxa"/>
            <w:gridSpan w:val="2"/>
            <w:vMerge w:val="restart"/>
            <w:shd w:val="clear" w:color="auto" w:fill="auto"/>
          </w:tcPr>
          <w:p w:rsidR="007A68E5" w:rsidRPr="005E3725" w:rsidRDefault="007A68E5" w:rsidP="0030277C">
            <w:pPr>
              <w:jc w:val="both"/>
              <w:rPr>
                <w:rFonts w:ascii="Book Antiqua" w:hAnsi="Book Antiqua" w:cstheme="majorBidi"/>
              </w:rPr>
            </w:pPr>
            <w:r w:rsidRPr="005E3725">
              <w:rPr>
                <w:rFonts w:ascii="Book Antiqua" w:hAnsi="Book Antiqua" w:cstheme="majorBidi"/>
                <w:b/>
                <w:bCs/>
              </w:rPr>
              <w:t>Approved</w:t>
            </w:r>
          </w:p>
        </w:tc>
      </w:tr>
      <w:tr w:rsidR="007A68E5" w:rsidRPr="005E3725" w:rsidTr="004E1FD7">
        <w:trPr>
          <w:trHeight w:val="2416"/>
        </w:trPr>
        <w:tc>
          <w:tcPr>
            <w:tcW w:w="709" w:type="dxa"/>
            <w:vMerge/>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vMerge/>
            <w:shd w:val="clear" w:color="auto" w:fill="auto"/>
          </w:tcPr>
          <w:p w:rsidR="007A68E5" w:rsidRPr="005E3725" w:rsidRDefault="007A68E5" w:rsidP="003A1BF4">
            <w:pPr>
              <w:rPr>
                <w:rFonts w:ascii="Book Antiqua" w:hAnsi="Book Antiqua" w:cstheme="majorBidi"/>
              </w:rPr>
            </w:pPr>
          </w:p>
        </w:tc>
        <w:tc>
          <w:tcPr>
            <w:tcW w:w="1985" w:type="dxa"/>
            <w:gridSpan w:val="3"/>
            <w:vMerge/>
            <w:shd w:val="clear" w:color="auto" w:fill="auto"/>
          </w:tcPr>
          <w:p w:rsidR="007A68E5" w:rsidRPr="005E3725" w:rsidRDefault="007A68E5" w:rsidP="003A1BF4">
            <w:pPr>
              <w:rPr>
                <w:rFonts w:ascii="Book Antiqua" w:hAnsi="Book Antiqua" w:cstheme="majorBidi"/>
              </w:rPr>
            </w:pPr>
          </w:p>
        </w:tc>
        <w:tc>
          <w:tcPr>
            <w:tcW w:w="4820" w:type="dxa"/>
            <w:gridSpan w:val="10"/>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rPr>
              <w:t>Codes and sizes for following family headname with codes as per USFDA FSC No. 12407-6-2018</w:t>
            </w:r>
          </w:p>
          <w:p w:rsidR="007A68E5" w:rsidRPr="005E3725" w:rsidRDefault="007A68E5" w:rsidP="00CC5725">
            <w:pPr>
              <w:rPr>
                <w:rFonts w:ascii="Book Antiqua" w:hAnsi="Book Antiqua" w:cstheme="majorBidi"/>
              </w:rPr>
            </w:pPr>
            <w:r w:rsidRPr="005E3725">
              <w:rPr>
                <w:rFonts w:ascii="Book Antiqua" w:hAnsi="Book Antiqua" w:cstheme="majorBidi"/>
              </w:rPr>
              <w:t>Concierge</w:t>
            </w:r>
            <w:r w:rsidRPr="005E3725">
              <w:rPr>
                <w:rFonts w:ascii="Book Antiqua" w:hAnsi="Book Antiqua" w:cstheme="majorBidi"/>
                <w:vertAlign w:val="superscript"/>
              </w:rPr>
              <w:t xml:space="preserve"> </w:t>
            </w:r>
            <w:r w:rsidRPr="005E3725">
              <w:rPr>
                <w:rFonts w:ascii="Book Antiqua" w:hAnsi="Book Antiqua" w:cstheme="majorBidi"/>
              </w:rPr>
              <w:t>Judkins Right Guiding Catheter</w:t>
            </w:r>
          </w:p>
          <w:p w:rsidR="007A68E5" w:rsidRPr="005E3725" w:rsidRDefault="007A68E5" w:rsidP="00CC5725">
            <w:pPr>
              <w:rPr>
                <w:rFonts w:ascii="Book Antiqua" w:hAnsi="Book Antiqua" w:cstheme="majorBidi"/>
              </w:rPr>
            </w:pPr>
            <w:r w:rsidRPr="005E3725">
              <w:rPr>
                <w:rFonts w:ascii="Book Antiqua" w:hAnsi="Book Antiqua" w:cstheme="majorBidi"/>
              </w:rPr>
              <w:t>Concierge</w:t>
            </w:r>
            <w:r w:rsidRPr="005E3725">
              <w:rPr>
                <w:rFonts w:ascii="Book Antiqua" w:hAnsi="Book Antiqua" w:cstheme="majorBidi"/>
                <w:vertAlign w:val="superscript"/>
              </w:rPr>
              <w:t xml:space="preserve"> </w:t>
            </w:r>
            <w:r w:rsidRPr="005E3725">
              <w:rPr>
                <w:rFonts w:ascii="Book Antiqua" w:hAnsi="Book Antiqua" w:cstheme="majorBidi"/>
              </w:rPr>
              <w:t>Judkins Left Guiding Catheter</w:t>
            </w:r>
          </w:p>
          <w:p w:rsidR="007A68E5" w:rsidRPr="005E3725" w:rsidRDefault="007A68E5" w:rsidP="00CC5725">
            <w:pPr>
              <w:rPr>
                <w:rFonts w:ascii="Book Antiqua" w:hAnsi="Book Antiqua" w:cstheme="majorBidi"/>
              </w:rPr>
            </w:pPr>
            <w:r w:rsidRPr="005E3725">
              <w:rPr>
                <w:rFonts w:ascii="Book Antiqua" w:hAnsi="Book Antiqua" w:cstheme="majorBidi"/>
              </w:rPr>
              <w:t>Concierge Implatz Right Guiding Catheter</w:t>
            </w:r>
          </w:p>
          <w:p w:rsidR="007A68E5" w:rsidRPr="005E3725" w:rsidRDefault="007A68E5" w:rsidP="00CC5725">
            <w:pPr>
              <w:rPr>
                <w:rFonts w:ascii="Book Antiqua" w:hAnsi="Book Antiqua" w:cstheme="majorBidi"/>
              </w:rPr>
            </w:pPr>
            <w:r w:rsidRPr="005E3725">
              <w:rPr>
                <w:rFonts w:ascii="Book Antiqua" w:hAnsi="Book Antiqua" w:cstheme="majorBidi"/>
              </w:rPr>
              <w:t>Concierge Implatz Left Guiding Catheter</w:t>
            </w:r>
          </w:p>
          <w:p w:rsidR="007A68E5" w:rsidRPr="005E3725" w:rsidRDefault="007A68E5" w:rsidP="00CC5725">
            <w:pPr>
              <w:rPr>
                <w:rFonts w:ascii="Book Antiqua" w:hAnsi="Book Antiqua" w:cstheme="majorBidi"/>
              </w:rPr>
            </w:pPr>
            <w:r w:rsidRPr="005E3725">
              <w:rPr>
                <w:rFonts w:ascii="Book Antiqua" w:hAnsi="Book Antiqua" w:cstheme="majorBidi"/>
              </w:rPr>
              <w:t>Concierge Multipurpose Catheters</w:t>
            </w:r>
          </w:p>
          <w:p w:rsidR="007A68E5" w:rsidRPr="005E3725" w:rsidRDefault="007A68E5" w:rsidP="00CC5725">
            <w:pPr>
              <w:rPr>
                <w:rFonts w:ascii="Book Antiqua" w:hAnsi="Book Antiqua" w:cstheme="majorBidi"/>
              </w:rPr>
            </w:pPr>
            <w:r w:rsidRPr="005E3725">
              <w:rPr>
                <w:rFonts w:ascii="Book Antiqua" w:hAnsi="Book Antiqua" w:cstheme="majorBidi"/>
              </w:rPr>
              <w:t>Concierge Left Coronary Bypass Catheter</w:t>
            </w:r>
          </w:p>
          <w:p w:rsidR="007A68E5" w:rsidRPr="005E3725" w:rsidRDefault="007A68E5" w:rsidP="00CC5725">
            <w:pPr>
              <w:rPr>
                <w:rFonts w:ascii="Book Antiqua" w:hAnsi="Book Antiqua" w:cstheme="majorBidi"/>
              </w:rPr>
            </w:pPr>
            <w:r w:rsidRPr="005E3725">
              <w:rPr>
                <w:rFonts w:ascii="Book Antiqua" w:hAnsi="Book Antiqua" w:cstheme="majorBidi"/>
              </w:rPr>
              <w:t>Concierge Right Coronary Bypass Catheter</w:t>
            </w:r>
          </w:p>
          <w:p w:rsidR="007A68E5" w:rsidRPr="005E3725" w:rsidRDefault="007A68E5" w:rsidP="00CC5725">
            <w:pPr>
              <w:rPr>
                <w:rFonts w:ascii="Book Antiqua" w:hAnsi="Book Antiqua" w:cstheme="majorBidi"/>
              </w:rPr>
            </w:pPr>
            <w:r w:rsidRPr="005E3725">
              <w:rPr>
                <w:rFonts w:ascii="Book Antiqua" w:hAnsi="Book Antiqua" w:cstheme="majorBidi"/>
              </w:rPr>
              <w:t>Concierge Internal Mammary Catheter</w:t>
            </w:r>
          </w:p>
          <w:p w:rsidR="007A68E5" w:rsidRPr="005E3725" w:rsidRDefault="007A68E5" w:rsidP="00CC5725">
            <w:pPr>
              <w:rPr>
                <w:rFonts w:ascii="Book Antiqua" w:hAnsi="Book Antiqua" w:cstheme="majorBidi"/>
              </w:rPr>
            </w:pPr>
            <w:r w:rsidRPr="005E3725">
              <w:rPr>
                <w:rFonts w:ascii="Book Antiqua" w:hAnsi="Book Antiqua" w:cstheme="majorBidi"/>
              </w:rPr>
              <w:t>Concierge EL gamal Catheter</w:t>
            </w:r>
          </w:p>
          <w:p w:rsidR="007A68E5" w:rsidRPr="005E3725" w:rsidRDefault="007A68E5" w:rsidP="00CC5725">
            <w:pPr>
              <w:rPr>
                <w:rFonts w:ascii="Book Antiqua" w:hAnsi="Book Antiqua" w:cstheme="majorBidi"/>
              </w:rPr>
            </w:pPr>
            <w:r w:rsidRPr="005E3725">
              <w:rPr>
                <w:rFonts w:ascii="Book Antiqua" w:hAnsi="Book Antiqua" w:cstheme="majorBidi"/>
              </w:rPr>
              <w:t>Concierge Renal Double Curve</w:t>
            </w:r>
          </w:p>
          <w:p w:rsidR="007A68E5" w:rsidRPr="005E3725" w:rsidRDefault="007A68E5" w:rsidP="00CC5725">
            <w:pPr>
              <w:rPr>
                <w:rFonts w:ascii="Book Antiqua" w:hAnsi="Book Antiqua" w:cstheme="majorBidi"/>
              </w:rPr>
            </w:pPr>
            <w:r w:rsidRPr="005E3725">
              <w:rPr>
                <w:rFonts w:ascii="Book Antiqua" w:hAnsi="Book Antiqua" w:cstheme="majorBidi"/>
              </w:rPr>
              <w:t>Concierge SBS Catheter</w:t>
            </w:r>
          </w:p>
          <w:p w:rsidR="007A68E5" w:rsidRPr="005E3725" w:rsidRDefault="007A68E5" w:rsidP="00926E4E">
            <w:pPr>
              <w:rPr>
                <w:rFonts w:ascii="Book Antiqua" w:hAnsi="Book Antiqua" w:cstheme="majorBidi"/>
              </w:rPr>
            </w:pPr>
            <w:r w:rsidRPr="005E3725">
              <w:rPr>
                <w:rFonts w:ascii="Book Antiqua" w:hAnsi="Book Antiqua" w:cstheme="majorBidi"/>
              </w:rPr>
              <w:t>Concierge SBS Modified Guiding Catheter</w:t>
            </w:r>
          </w:p>
          <w:p w:rsidR="007A68E5" w:rsidRPr="005E3725" w:rsidRDefault="007A68E5" w:rsidP="00926E4E">
            <w:pPr>
              <w:rPr>
                <w:rFonts w:ascii="Book Antiqua" w:hAnsi="Book Antiqua" w:cstheme="majorBidi"/>
              </w:rPr>
            </w:pPr>
            <w:r w:rsidRPr="005E3725">
              <w:rPr>
                <w:rFonts w:ascii="Book Antiqua" w:hAnsi="Book Antiqua" w:cstheme="majorBidi"/>
              </w:rPr>
              <w:t>Concierge Guiding Excellence Ultimate Catheter</w:t>
            </w:r>
          </w:p>
          <w:p w:rsidR="007A68E5" w:rsidRPr="005E3725" w:rsidRDefault="007A68E5" w:rsidP="00926E4E">
            <w:pPr>
              <w:rPr>
                <w:rFonts w:ascii="Book Antiqua" w:hAnsi="Book Antiqua" w:cstheme="majorBidi"/>
              </w:rPr>
            </w:pPr>
          </w:p>
        </w:tc>
        <w:tc>
          <w:tcPr>
            <w:tcW w:w="1451" w:type="dxa"/>
            <w:gridSpan w:val="2"/>
            <w:vMerge/>
            <w:shd w:val="clear" w:color="auto" w:fill="auto"/>
          </w:tcPr>
          <w:p w:rsidR="007A68E5" w:rsidRPr="005E3725" w:rsidRDefault="007A68E5" w:rsidP="0030277C">
            <w:pPr>
              <w:jc w:val="both"/>
              <w:rPr>
                <w:rFonts w:ascii="Book Antiqua" w:hAnsi="Book Antiqua" w:cstheme="majorBidi"/>
              </w:rPr>
            </w:pPr>
          </w:p>
        </w:tc>
      </w:tr>
      <w:tr w:rsidR="007A68E5" w:rsidRPr="005E3725" w:rsidTr="004E1FD7">
        <w:trPr>
          <w:trHeight w:val="2880"/>
        </w:trPr>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33" w:type="dxa"/>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rPr>
              <w:t>M/s. Cor-Med, , 2nd Floor 38/62 Rehman Plaza Bank Road Saddar Rawalpindi.</w:t>
            </w:r>
          </w:p>
        </w:tc>
        <w:tc>
          <w:tcPr>
            <w:tcW w:w="1985" w:type="dxa"/>
            <w:gridSpan w:val="3"/>
            <w:shd w:val="clear" w:color="auto" w:fill="auto"/>
          </w:tcPr>
          <w:p w:rsidR="007A68E5" w:rsidRPr="005E3725" w:rsidRDefault="007A68E5" w:rsidP="003A1BF4">
            <w:pPr>
              <w:rPr>
                <w:rFonts w:ascii="Book Antiqua" w:hAnsi="Book Antiqua" w:cstheme="majorBidi"/>
              </w:rPr>
            </w:pPr>
            <w:r w:rsidRPr="005E3725">
              <w:rPr>
                <w:rFonts w:ascii="Book Antiqua" w:hAnsi="Book Antiqua" w:cstheme="majorBidi"/>
              </w:rPr>
              <w:t>M/s MERIT MEDICAL, USA,</w:t>
            </w:r>
          </w:p>
          <w:p w:rsidR="007A68E5" w:rsidRPr="005E3725" w:rsidRDefault="007A68E5" w:rsidP="003A1BF4">
            <w:pPr>
              <w:rPr>
                <w:rFonts w:ascii="Book Antiqua" w:hAnsi="Book Antiqua" w:cstheme="majorBidi"/>
                <w:lang w:val="sv-SE"/>
              </w:rPr>
            </w:pPr>
            <w:r w:rsidRPr="005E3725">
              <w:rPr>
                <w:rFonts w:ascii="Book Antiqua" w:hAnsi="Book Antiqua" w:cstheme="majorBidi"/>
                <w:lang w:val="sv-SE"/>
              </w:rPr>
              <w:t>1600 West Merit Parkway, South Jordan UT 84095</w:t>
            </w:r>
          </w:p>
          <w:p w:rsidR="007A68E5" w:rsidRPr="005E3725" w:rsidRDefault="007A68E5" w:rsidP="003A1BF4">
            <w:pPr>
              <w:rPr>
                <w:rFonts w:ascii="Book Antiqua" w:hAnsi="Book Antiqua" w:cstheme="majorBidi"/>
                <w:lang w:val="sv-SE"/>
              </w:rPr>
            </w:pPr>
          </w:p>
          <w:p w:rsidR="007A68E5" w:rsidRPr="005E3725" w:rsidRDefault="007A68E5" w:rsidP="003A1BF4">
            <w:pPr>
              <w:rPr>
                <w:rFonts w:ascii="Book Antiqua" w:hAnsi="Book Antiqua" w:cstheme="majorBidi"/>
                <w:lang w:val="sv-SE"/>
              </w:rPr>
            </w:pPr>
            <w:r w:rsidRPr="005E3725">
              <w:rPr>
                <w:rFonts w:ascii="Book Antiqua" w:hAnsi="Book Antiqua" w:cstheme="majorBidi"/>
                <w:b/>
                <w:bCs/>
                <w:lang w:val="sv-SE"/>
              </w:rPr>
              <w:t>Manufacturing Site</w:t>
            </w:r>
            <w:r w:rsidRPr="005E3725">
              <w:rPr>
                <w:rFonts w:ascii="Book Antiqua" w:hAnsi="Book Antiqua" w:cstheme="majorBidi"/>
                <w:lang w:val="sv-SE"/>
              </w:rPr>
              <w:t>:</w:t>
            </w:r>
          </w:p>
          <w:p w:rsidR="007A68E5" w:rsidRPr="005E3725" w:rsidRDefault="007A68E5" w:rsidP="003A1BF4">
            <w:pPr>
              <w:rPr>
                <w:rFonts w:ascii="Book Antiqua" w:hAnsi="Book Antiqua" w:cstheme="majorBidi"/>
                <w:b/>
                <w:bCs/>
                <w:lang w:val="sv-SE"/>
              </w:rPr>
            </w:pPr>
            <w:r w:rsidRPr="005E3725">
              <w:rPr>
                <w:rFonts w:ascii="Book Antiqua" w:hAnsi="Book Antiqua" w:cstheme="majorBidi"/>
                <w:lang w:val="sv-SE"/>
              </w:rPr>
              <w:t>Merit Maquiladora Mexico, S, DE, R, L, DE C.V Avenida Sor Juana Ines de laCruz 19970 Interior B, Edificio 2, Parque Industrial Frontera Tijuana, Baja California Mexico 22630</w:t>
            </w:r>
          </w:p>
        </w:tc>
        <w:tc>
          <w:tcPr>
            <w:tcW w:w="2977" w:type="dxa"/>
            <w:gridSpan w:val="5"/>
            <w:shd w:val="clear" w:color="auto" w:fill="auto"/>
          </w:tcPr>
          <w:p w:rsidR="007A68E5" w:rsidRPr="005E3725" w:rsidRDefault="007A68E5" w:rsidP="00E5047E">
            <w:pPr>
              <w:rPr>
                <w:rFonts w:ascii="Book Antiqua" w:hAnsi="Book Antiqua" w:cstheme="majorBidi"/>
              </w:rPr>
            </w:pPr>
            <w:r w:rsidRPr="005E3725">
              <w:rPr>
                <w:rFonts w:ascii="Book Antiqua" w:hAnsi="Book Antiqua" w:cstheme="majorBidi"/>
              </w:rPr>
              <w:t xml:space="preserve">Merit Maestro </w:t>
            </w:r>
            <w:r w:rsidRPr="005E3725">
              <w:rPr>
                <w:rFonts w:ascii="Book Antiqua" w:hAnsi="Book Antiqua" w:cstheme="majorBidi"/>
                <w:vertAlign w:val="superscript"/>
              </w:rPr>
              <w:t>(R)</w:t>
            </w:r>
            <w:r w:rsidRPr="005E3725">
              <w:rPr>
                <w:rFonts w:ascii="Book Antiqua" w:hAnsi="Book Antiqua" w:cstheme="majorBidi"/>
              </w:rPr>
              <w:t xml:space="preserve"> Micro Catheter</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Class D</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Shelf Life: 3 Years</w:t>
            </w: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p>
          <w:p w:rsidR="007A68E5" w:rsidRPr="005E3725" w:rsidRDefault="007A68E5" w:rsidP="003A1BF4">
            <w:pPr>
              <w:rPr>
                <w:rFonts w:ascii="Book Antiqua" w:hAnsi="Book Antiqua" w:cstheme="majorBidi"/>
              </w:rPr>
            </w:pPr>
            <w:r w:rsidRPr="005E3725">
              <w:rPr>
                <w:rFonts w:ascii="Book Antiqua" w:hAnsi="Book Antiqua" w:cstheme="majorBidi"/>
              </w:rPr>
              <w:t>2.8F Taperto 2.4F</w:t>
            </w:r>
          </w:p>
          <w:p w:rsidR="007A68E5" w:rsidRPr="005E3725" w:rsidRDefault="007A68E5" w:rsidP="00A06066">
            <w:pPr>
              <w:rPr>
                <w:rFonts w:ascii="Book Antiqua" w:hAnsi="Book Antiqua" w:cstheme="majorBidi"/>
              </w:rPr>
            </w:pPr>
            <w:r w:rsidRPr="005E3725">
              <w:rPr>
                <w:rFonts w:ascii="Book Antiqua" w:hAnsi="Book Antiqua" w:cstheme="majorBidi"/>
              </w:rPr>
              <w:t>2.8F Taperto 2.1F</w:t>
            </w:r>
          </w:p>
          <w:p w:rsidR="007A68E5" w:rsidRPr="005E3725" w:rsidRDefault="007A68E5" w:rsidP="00A06066">
            <w:pPr>
              <w:rPr>
                <w:rFonts w:ascii="Book Antiqua" w:hAnsi="Book Antiqua" w:cstheme="majorBidi"/>
              </w:rPr>
            </w:pPr>
            <w:r w:rsidRPr="005E3725">
              <w:rPr>
                <w:rFonts w:ascii="Book Antiqua" w:hAnsi="Book Antiqua" w:cstheme="majorBidi"/>
              </w:rPr>
              <w:t>2.8F NoTaper 2.5F</w:t>
            </w:r>
          </w:p>
          <w:p w:rsidR="007A68E5" w:rsidRPr="005E3725" w:rsidRDefault="007A68E5" w:rsidP="00A06066">
            <w:pPr>
              <w:rPr>
                <w:rFonts w:ascii="Book Antiqua" w:hAnsi="Book Antiqua" w:cstheme="majorBidi"/>
              </w:rPr>
            </w:pPr>
            <w:r w:rsidRPr="005E3725">
              <w:rPr>
                <w:rFonts w:ascii="Book Antiqua" w:hAnsi="Book Antiqua" w:cstheme="majorBidi"/>
              </w:rPr>
              <w:t xml:space="preserve">2.9F NoTaper </w:t>
            </w:r>
          </w:p>
          <w:p w:rsidR="007A68E5" w:rsidRPr="005E3725" w:rsidRDefault="007A68E5" w:rsidP="00A06066">
            <w:pPr>
              <w:rPr>
                <w:rFonts w:ascii="Book Antiqua" w:hAnsi="Book Antiqua" w:cstheme="majorBidi"/>
              </w:rPr>
            </w:pPr>
          </w:p>
        </w:tc>
        <w:tc>
          <w:tcPr>
            <w:tcW w:w="1843" w:type="dxa"/>
            <w:gridSpan w:val="5"/>
            <w:shd w:val="clear" w:color="auto" w:fill="auto"/>
          </w:tcPr>
          <w:p w:rsidR="007A68E5" w:rsidRPr="005E3725" w:rsidRDefault="007A68E5" w:rsidP="00E50CF8">
            <w:pPr>
              <w:rPr>
                <w:rFonts w:ascii="Book Antiqua" w:hAnsi="Book Antiqua" w:cstheme="majorBidi"/>
              </w:rPr>
            </w:pPr>
            <w:r w:rsidRPr="005E3725">
              <w:rPr>
                <w:rFonts w:ascii="Book Antiqua" w:hAnsi="Book Antiqua" w:cstheme="majorBidi"/>
              </w:rPr>
              <w:t>The merit microcatheter is intended for general intravascular use. Including peripheral and coronary vasculure. Once the sub selective region has been accessed, the microcatheter can be used for the controlled and selective infusion of diagnostic, embolic or therapeutic material into vessels. The catheter should not be used in to cerebral vessels.</w:t>
            </w:r>
          </w:p>
        </w:tc>
        <w:tc>
          <w:tcPr>
            <w:tcW w:w="1451" w:type="dxa"/>
            <w:gridSpan w:val="2"/>
            <w:shd w:val="clear" w:color="auto" w:fill="auto"/>
          </w:tcPr>
          <w:p w:rsidR="007A68E5" w:rsidRPr="005E3725" w:rsidRDefault="007A68E5" w:rsidP="0030277C">
            <w:pPr>
              <w:jc w:val="both"/>
              <w:rPr>
                <w:rFonts w:ascii="Book Antiqua" w:hAnsi="Book Antiqua" w:cstheme="majorBidi"/>
              </w:rPr>
            </w:pPr>
            <w:r w:rsidRPr="005E3725">
              <w:rPr>
                <w:rFonts w:ascii="Book Antiqua" w:hAnsi="Book Antiqua" w:cstheme="majorBidi"/>
                <w:b/>
                <w:bCs/>
              </w:rPr>
              <w:t>Approved</w:t>
            </w:r>
          </w:p>
        </w:tc>
      </w:tr>
      <w:tr w:rsidR="007A68E5" w:rsidRPr="005E3725" w:rsidTr="004E1FD7">
        <w:tc>
          <w:tcPr>
            <w:tcW w:w="10598" w:type="dxa"/>
            <w:gridSpan w:val="17"/>
            <w:shd w:val="clear" w:color="auto" w:fill="auto"/>
          </w:tcPr>
          <w:p w:rsidR="007A68E5" w:rsidRPr="005E3725" w:rsidRDefault="007A68E5" w:rsidP="00146382">
            <w:pPr>
              <w:jc w:val="center"/>
              <w:rPr>
                <w:rFonts w:ascii="Book Antiqua" w:hAnsi="Book Antiqua" w:cstheme="majorBidi"/>
                <w:b/>
                <w:bCs/>
                <w:sz w:val="28"/>
              </w:rPr>
            </w:pPr>
          </w:p>
          <w:p w:rsidR="007A68E5" w:rsidRPr="005E3725" w:rsidRDefault="007A68E5" w:rsidP="00146382">
            <w:pPr>
              <w:jc w:val="center"/>
              <w:rPr>
                <w:rFonts w:ascii="Book Antiqua" w:hAnsi="Book Antiqua" w:cstheme="majorBidi"/>
                <w:b/>
                <w:bCs/>
                <w:sz w:val="28"/>
              </w:rPr>
            </w:pPr>
            <w:r w:rsidRPr="005E3725">
              <w:rPr>
                <w:rFonts w:ascii="Book Antiqua" w:hAnsi="Book Antiqua" w:cstheme="majorBidi"/>
                <w:b/>
                <w:bCs/>
                <w:sz w:val="28"/>
              </w:rPr>
              <w:t>Evaluator: Mrs. Unum Zia Shamsi</w:t>
            </w:r>
          </w:p>
          <w:p w:rsidR="007A68E5" w:rsidRPr="005E3725" w:rsidRDefault="007A68E5" w:rsidP="00146382">
            <w:pPr>
              <w:jc w:val="center"/>
              <w:rPr>
                <w:rFonts w:ascii="Book Antiqua" w:hAnsi="Book Antiqua" w:cstheme="majorBidi"/>
                <w:b/>
                <w:bCs/>
              </w:rPr>
            </w:pP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w:t>
            </w:r>
          </w:p>
          <w:p w:rsidR="007A68E5" w:rsidRPr="005E3725" w:rsidRDefault="007A68E5" w:rsidP="00146382">
            <w:pPr>
              <w:rPr>
                <w:rFonts w:ascii="Book Antiqua" w:hAnsi="Book Antiqua" w:cstheme="majorBidi"/>
              </w:rPr>
            </w:pPr>
            <w:r w:rsidRPr="005E3725">
              <w:rPr>
                <w:rFonts w:ascii="Book Antiqua" w:hAnsi="Book Antiqua" w:cstheme="majorBidi"/>
              </w:rPr>
              <w:t>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Boston Scientific Corporation</w:t>
            </w:r>
          </w:p>
          <w:p w:rsidR="007A68E5" w:rsidRPr="005E3725" w:rsidRDefault="007A68E5" w:rsidP="00146382">
            <w:pPr>
              <w:rPr>
                <w:rFonts w:ascii="Book Antiqua" w:hAnsi="Book Antiqua" w:cstheme="majorBidi"/>
              </w:rPr>
            </w:pPr>
            <w:r w:rsidRPr="005E3725">
              <w:rPr>
                <w:rFonts w:ascii="Book Antiqua" w:hAnsi="Book Antiqua" w:cstheme="majorBidi"/>
              </w:rPr>
              <w:t>300, Boston Scientific Way, Marlborough, MA 01752 USA</w:t>
            </w:r>
          </w:p>
          <w:p w:rsidR="007A68E5" w:rsidRPr="005E3725" w:rsidRDefault="007A68E5" w:rsidP="00146382">
            <w:pPr>
              <w:rPr>
                <w:rFonts w:ascii="Book Antiqua" w:hAnsi="Book Antiqua" w:cstheme="majorBidi"/>
                <w:b/>
                <w:bCs/>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302 Parkway, Global park, La Aurora, Heredia, Costa Rica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US FDA</w:t>
            </w:r>
          </w:p>
          <w:p w:rsidR="007A68E5" w:rsidRPr="005E3725" w:rsidRDefault="007A68E5" w:rsidP="00146382">
            <w:pPr>
              <w:rPr>
                <w:rFonts w:ascii="Book Antiqua" w:hAnsi="Book Antiqua" w:cstheme="majorBidi"/>
                <w:b/>
                <w:bCs/>
                <w:lang w:val="sv-SE"/>
              </w:rPr>
            </w:pPr>
            <w:r w:rsidRPr="005E3725">
              <w:rPr>
                <w:rFonts w:ascii="Book Antiqua" w:hAnsi="Book Antiqua" w:cstheme="majorBidi"/>
                <w:lang w:val="sv-SE"/>
              </w:rPr>
              <w:t>valid till 05-08-2020)</w:t>
            </w:r>
          </w:p>
        </w:tc>
        <w:tc>
          <w:tcPr>
            <w:tcW w:w="2977" w:type="dxa"/>
            <w:gridSpan w:val="5"/>
            <w:shd w:val="clear" w:color="auto" w:fill="auto"/>
          </w:tcPr>
          <w:p w:rsidR="007A68E5" w:rsidRPr="005E3725" w:rsidRDefault="007A68E5" w:rsidP="00146382">
            <w:pPr>
              <w:spacing w:line="360" w:lineRule="auto"/>
              <w:rPr>
                <w:rFonts w:ascii="Book Antiqua" w:hAnsi="Book Antiqua" w:cstheme="majorBidi"/>
                <w:sz w:val="28"/>
                <w:szCs w:val="28"/>
              </w:rPr>
            </w:pPr>
            <w:r w:rsidRPr="005E3725">
              <w:rPr>
                <w:rStyle w:val="FontStyle37"/>
                <w:rFonts w:ascii="Book Antiqua" w:hAnsi="Book Antiqua" w:cstheme="majorBidi"/>
                <w:color w:val="auto"/>
                <w:sz w:val="22"/>
                <w:szCs w:val="22"/>
              </w:rPr>
              <w:t>PT2</w:t>
            </w:r>
            <w:r w:rsidRPr="005E3725">
              <w:rPr>
                <w:rStyle w:val="FontStyle37"/>
                <w:rFonts w:ascii="Book Antiqua" w:hAnsi="Book Antiqua" w:cstheme="majorBidi"/>
                <w:color w:val="auto"/>
                <w:sz w:val="22"/>
                <w:szCs w:val="22"/>
                <w:vertAlign w:val="superscript"/>
              </w:rPr>
              <w:t xml:space="preserve">TM </w:t>
            </w:r>
            <w:r w:rsidRPr="005E3725">
              <w:rPr>
                <w:rStyle w:val="FontStyle37"/>
                <w:rFonts w:ascii="Book Antiqua" w:hAnsi="Book Antiqua" w:cstheme="majorBidi"/>
                <w:color w:val="auto"/>
                <w:sz w:val="22"/>
                <w:szCs w:val="22"/>
              </w:rPr>
              <w:t>Guidewire</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25 Months</w:t>
            </w:r>
          </w:p>
          <w:p w:rsidR="007A68E5" w:rsidRPr="005E3725" w:rsidRDefault="007A68E5" w:rsidP="00146382">
            <w:pPr>
              <w:rPr>
                <w:rFonts w:ascii="Book Antiqua" w:hAnsi="Book Antiqua" w:cstheme="majorBidi"/>
              </w:rPr>
            </w:pP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color w:val="auto"/>
                <w:sz w:val="22"/>
                <w:szCs w:val="22"/>
              </w:rPr>
              <w:t xml:space="preserve">H74938931010           </w:t>
            </w:r>
            <w:r w:rsidRPr="005E3725">
              <w:rPr>
                <w:rStyle w:val="FontStyle37"/>
                <w:rFonts w:ascii="Book Antiqua" w:hAnsi="Book Antiqua" w:cstheme="majorBidi"/>
                <w:b w:val="0"/>
                <w:bCs w:val="0"/>
                <w:color w:val="auto"/>
                <w:sz w:val="22"/>
                <w:szCs w:val="22"/>
              </w:rPr>
              <w:t>08714729471103</w:t>
            </w:r>
            <w:r w:rsidRPr="005E3725">
              <w:rPr>
                <w:rStyle w:val="FontStyle37"/>
                <w:rFonts w:ascii="Book Antiqua" w:hAnsi="Book Antiqua" w:cstheme="majorBidi"/>
                <w:b w:val="0"/>
                <w:bCs w:val="0"/>
                <w:color w:val="auto"/>
                <w:sz w:val="22"/>
                <w:szCs w:val="22"/>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0.014", Light, 185cm, Straight</w:t>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H74938931012</w:t>
            </w:r>
            <w:r w:rsidRPr="005E3725">
              <w:rPr>
                <w:rStyle w:val="FontStyle37"/>
                <w:rFonts w:ascii="Book Antiqua" w:hAnsi="Book Antiqua" w:cstheme="majorBidi"/>
                <w:b w:val="0"/>
                <w:bCs w:val="0"/>
                <w:color w:val="auto"/>
                <w:sz w:val="22"/>
                <w:szCs w:val="22"/>
              </w:rPr>
              <w:tab/>
            </w:r>
            <w:r w:rsidRPr="005E3725">
              <w:rPr>
                <w:rStyle w:val="FontStyle37"/>
                <w:rFonts w:ascii="Book Antiqua" w:hAnsi="Book Antiqua" w:cstheme="majorBidi"/>
                <w:b w:val="0"/>
                <w:bCs w:val="0"/>
                <w:color w:val="auto"/>
                <w:sz w:val="22"/>
                <w:szCs w:val="22"/>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08714729471110</w:t>
            </w:r>
            <w:r w:rsidRPr="005E3725">
              <w:rPr>
                <w:rStyle w:val="FontStyle37"/>
                <w:rFonts w:ascii="Book Antiqua" w:hAnsi="Book Antiqua" w:cstheme="majorBidi"/>
                <w:b w:val="0"/>
                <w:bCs w:val="0"/>
                <w:color w:val="auto"/>
                <w:sz w:val="22"/>
                <w:szCs w:val="22"/>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0.014", Light, 185cm, Straight, 5 pk</w:t>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H7493893101J0</w:t>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08714729471127</w:t>
            </w:r>
            <w:r w:rsidRPr="005E3725">
              <w:rPr>
                <w:rStyle w:val="FontStyle37"/>
                <w:rFonts w:ascii="Book Antiqua" w:hAnsi="Book Antiqua" w:cstheme="majorBidi"/>
                <w:b w:val="0"/>
                <w:bCs w:val="0"/>
                <w:color w:val="auto"/>
                <w:sz w:val="22"/>
                <w:szCs w:val="22"/>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0.014", Light, 185cm, J Tip</w:t>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H7493893101J2</w:t>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08714729471134</w:t>
            </w:r>
            <w:r w:rsidRPr="005E3725">
              <w:rPr>
                <w:rStyle w:val="FontStyle37"/>
                <w:rFonts w:ascii="Book Antiqua" w:hAnsi="Book Antiqua" w:cstheme="majorBidi"/>
                <w:b w:val="0"/>
                <w:bCs w:val="0"/>
                <w:color w:val="auto"/>
                <w:sz w:val="22"/>
                <w:szCs w:val="22"/>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0.014", Light, 185cm, J Tip, 5 pk</w:t>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H74938931020</w:t>
            </w:r>
            <w:r w:rsidRPr="005E3725">
              <w:rPr>
                <w:rStyle w:val="FontStyle37"/>
                <w:rFonts w:ascii="Book Antiqua" w:hAnsi="Book Antiqua" w:cstheme="majorBidi"/>
                <w:b w:val="0"/>
                <w:bCs w:val="0"/>
                <w:color w:val="auto"/>
                <w:sz w:val="22"/>
                <w:szCs w:val="22"/>
              </w:rPr>
              <w:tab/>
            </w:r>
            <w:r w:rsidRPr="005E3725">
              <w:rPr>
                <w:rStyle w:val="FontStyle37"/>
                <w:rFonts w:ascii="Book Antiqua" w:hAnsi="Book Antiqua" w:cstheme="majorBidi"/>
                <w:b w:val="0"/>
                <w:bCs w:val="0"/>
                <w:color w:val="auto"/>
                <w:sz w:val="22"/>
                <w:szCs w:val="22"/>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08714729471141</w:t>
            </w:r>
            <w:r w:rsidRPr="005E3725">
              <w:rPr>
                <w:rStyle w:val="FontStyle37"/>
                <w:rFonts w:ascii="Book Antiqua" w:hAnsi="Book Antiqua" w:cstheme="majorBidi"/>
                <w:b w:val="0"/>
                <w:bCs w:val="0"/>
                <w:color w:val="auto"/>
                <w:sz w:val="22"/>
                <w:szCs w:val="22"/>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0.014", Light, 300cm, Straight</w:t>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H74938931022</w:t>
            </w:r>
            <w:r w:rsidRPr="005E3725">
              <w:rPr>
                <w:rStyle w:val="FontStyle37"/>
                <w:rFonts w:ascii="Book Antiqua" w:hAnsi="Book Antiqua" w:cstheme="majorBidi"/>
                <w:b w:val="0"/>
                <w:bCs w:val="0"/>
                <w:color w:val="auto"/>
                <w:sz w:val="22"/>
                <w:szCs w:val="22"/>
              </w:rPr>
              <w:tab/>
            </w:r>
            <w:r w:rsidRPr="005E3725">
              <w:rPr>
                <w:rStyle w:val="FontStyle37"/>
                <w:rFonts w:ascii="Book Antiqua" w:hAnsi="Book Antiqua" w:cstheme="majorBidi"/>
                <w:b w:val="0"/>
                <w:bCs w:val="0"/>
                <w:color w:val="auto"/>
                <w:sz w:val="22"/>
                <w:szCs w:val="22"/>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08714729471158</w:t>
            </w:r>
            <w:r w:rsidRPr="005E3725">
              <w:rPr>
                <w:rStyle w:val="FontStyle37"/>
                <w:rFonts w:ascii="Book Antiqua" w:hAnsi="Book Antiqua" w:cstheme="majorBidi"/>
                <w:b w:val="0"/>
                <w:bCs w:val="0"/>
                <w:color w:val="auto"/>
                <w:sz w:val="22"/>
                <w:szCs w:val="22"/>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0.014", Light, 300cm, Straight, 5 pk</w:t>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H7493893102J0</w:t>
            </w:r>
            <w:r w:rsidRPr="005E3725">
              <w:rPr>
                <w:rStyle w:val="FontStyle37"/>
                <w:rFonts w:ascii="Book Antiqua" w:hAnsi="Book Antiqua" w:cstheme="majorBidi"/>
                <w:b w:val="0"/>
                <w:bCs w:val="0"/>
                <w:color w:val="auto"/>
                <w:sz w:val="22"/>
                <w:szCs w:val="22"/>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08714729471165</w:t>
            </w:r>
            <w:r w:rsidRPr="005E3725">
              <w:rPr>
                <w:rStyle w:val="FontStyle37"/>
                <w:rFonts w:ascii="Book Antiqua" w:hAnsi="Book Antiqua" w:cstheme="majorBidi"/>
                <w:b w:val="0"/>
                <w:bCs w:val="0"/>
                <w:color w:val="auto"/>
                <w:sz w:val="22"/>
                <w:szCs w:val="22"/>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0.014", Light, 300cm, J Tip</w:t>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H7493893102J2</w:t>
            </w:r>
            <w:r w:rsidRPr="005E3725">
              <w:rPr>
                <w:rStyle w:val="FontStyle37"/>
                <w:rFonts w:ascii="Book Antiqua" w:hAnsi="Book Antiqua" w:cstheme="majorBidi"/>
                <w:b w:val="0"/>
                <w:bCs w:val="0"/>
                <w:color w:val="auto"/>
                <w:sz w:val="22"/>
                <w:szCs w:val="22"/>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08714729471172</w:t>
            </w:r>
            <w:r w:rsidRPr="005E3725">
              <w:rPr>
                <w:rStyle w:val="FontStyle37"/>
                <w:rFonts w:ascii="Book Antiqua" w:hAnsi="Book Antiqua" w:cstheme="majorBidi"/>
                <w:b w:val="0"/>
                <w:bCs w:val="0"/>
                <w:color w:val="auto"/>
                <w:sz w:val="22"/>
                <w:szCs w:val="22"/>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0.014", Light, 300cm, J Tip, 5 pk</w:t>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H74938931030</w:t>
            </w:r>
            <w:r w:rsidRPr="005E3725">
              <w:rPr>
                <w:rStyle w:val="FontStyle37"/>
                <w:rFonts w:ascii="Book Antiqua" w:hAnsi="Book Antiqua" w:cstheme="majorBidi"/>
                <w:b w:val="0"/>
                <w:bCs w:val="0"/>
                <w:color w:val="auto"/>
                <w:sz w:val="22"/>
                <w:szCs w:val="22"/>
              </w:rPr>
              <w:tab/>
            </w:r>
            <w:r w:rsidRPr="005E3725">
              <w:rPr>
                <w:rStyle w:val="FontStyle37"/>
                <w:rFonts w:ascii="Book Antiqua" w:hAnsi="Book Antiqua" w:cstheme="majorBidi"/>
                <w:b w:val="0"/>
                <w:bCs w:val="0"/>
                <w:color w:val="auto"/>
                <w:sz w:val="22"/>
                <w:szCs w:val="22"/>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08714729471189</w:t>
            </w:r>
            <w:r w:rsidRPr="005E3725">
              <w:rPr>
                <w:rStyle w:val="FontStyle37"/>
                <w:rFonts w:ascii="Book Antiqua" w:hAnsi="Book Antiqua" w:cstheme="majorBidi"/>
                <w:b w:val="0"/>
                <w:bCs w:val="0"/>
                <w:color w:val="auto"/>
                <w:sz w:val="22"/>
                <w:szCs w:val="22"/>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0.014", Moderate, 185cm, Straight</w:t>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H74938931032</w:t>
            </w:r>
            <w:r w:rsidRPr="005E3725">
              <w:rPr>
                <w:rStyle w:val="FontStyle37"/>
                <w:rFonts w:ascii="Book Antiqua" w:hAnsi="Book Antiqua" w:cstheme="majorBidi"/>
                <w:b w:val="0"/>
                <w:bCs w:val="0"/>
                <w:color w:val="auto"/>
                <w:sz w:val="22"/>
                <w:szCs w:val="22"/>
              </w:rPr>
              <w:tab/>
            </w:r>
            <w:r w:rsidRPr="005E3725">
              <w:rPr>
                <w:rStyle w:val="FontStyle37"/>
                <w:rFonts w:ascii="Book Antiqua" w:hAnsi="Book Antiqua" w:cstheme="majorBidi"/>
                <w:b w:val="0"/>
                <w:bCs w:val="0"/>
                <w:color w:val="auto"/>
                <w:sz w:val="22"/>
                <w:szCs w:val="22"/>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08714729471196</w:t>
            </w:r>
            <w:r w:rsidRPr="005E3725">
              <w:rPr>
                <w:rStyle w:val="FontStyle37"/>
                <w:rFonts w:ascii="Book Antiqua" w:hAnsi="Book Antiqua" w:cstheme="majorBidi"/>
                <w:b w:val="0"/>
                <w:bCs w:val="0"/>
                <w:color w:val="auto"/>
                <w:sz w:val="22"/>
                <w:szCs w:val="22"/>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0.014", Moderate, 185cm, Straight, 5 pk</w:t>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H7493893103J0</w:t>
            </w:r>
            <w:r w:rsidRPr="005E3725">
              <w:rPr>
                <w:rStyle w:val="FontStyle37"/>
                <w:rFonts w:ascii="Book Antiqua" w:hAnsi="Book Antiqua" w:cstheme="majorBidi"/>
                <w:b w:val="0"/>
                <w:bCs w:val="0"/>
                <w:color w:val="auto"/>
                <w:sz w:val="22"/>
                <w:szCs w:val="22"/>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lang w:val="sv-SE"/>
              </w:rPr>
            </w:pPr>
            <w:r w:rsidRPr="005E3725">
              <w:rPr>
                <w:rStyle w:val="FontStyle37"/>
                <w:rFonts w:ascii="Book Antiqua" w:hAnsi="Book Antiqua" w:cstheme="majorBidi"/>
                <w:b w:val="0"/>
                <w:bCs w:val="0"/>
                <w:color w:val="auto"/>
                <w:sz w:val="22"/>
                <w:szCs w:val="22"/>
                <w:lang w:val="sv-SE"/>
              </w:rPr>
              <w:t>08714729471202</w:t>
            </w:r>
            <w:r w:rsidRPr="005E3725">
              <w:rPr>
                <w:rStyle w:val="FontStyle37"/>
                <w:rFonts w:ascii="Book Antiqua" w:hAnsi="Book Antiqua" w:cstheme="majorBidi"/>
                <w:b w:val="0"/>
                <w:bCs w:val="0"/>
                <w:color w:val="auto"/>
                <w:sz w:val="22"/>
                <w:szCs w:val="22"/>
                <w:lang w:val="sv-SE"/>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lang w:val="sv-SE"/>
              </w:rPr>
            </w:pPr>
            <w:r w:rsidRPr="005E3725">
              <w:rPr>
                <w:rStyle w:val="FontStyle37"/>
                <w:rFonts w:ascii="Book Antiqua" w:hAnsi="Book Antiqua" w:cstheme="majorBidi"/>
                <w:b w:val="0"/>
                <w:bCs w:val="0"/>
                <w:color w:val="auto"/>
                <w:sz w:val="22"/>
                <w:szCs w:val="22"/>
                <w:lang w:val="sv-SE"/>
              </w:rPr>
              <w:t>0.014", Moderate, 185cm, J Tip</w:t>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lang w:val="sv-SE"/>
              </w:rPr>
            </w:pP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lang w:val="sv-SE"/>
              </w:rPr>
            </w:pPr>
            <w:r w:rsidRPr="005E3725">
              <w:rPr>
                <w:rStyle w:val="FontStyle37"/>
                <w:rFonts w:ascii="Book Antiqua" w:hAnsi="Book Antiqua" w:cstheme="majorBidi"/>
                <w:b w:val="0"/>
                <w:bCs w:val="0"/>
                <w:color w:val="auto"/>
                <w:sz w:val="22"/>
                <w:szCs w:val="22"/>
                <w:lang w:val="sv-SE"/>
              </w:rPr>
              <w:t>H7493893103J2</w:t>
            </w:r>
            <w:r w:rsidRPr="005E3725">
              <w:rPr>
                <w:rStyle w:val="FontStyle37"/>
                <w:rFonts w:ascii="Book Antiqua" w:hAnsi="Book Antiqua" w:cstheme="majorBidi"/>
                <w:b w:val="0"/>
                <w:bCs w:val="0"/>
                <w:color w:val="auto"/>
                <w:sz w:val="22"/>
                <w:szCs w:val="22"/>
                <w:lang w:val="sv-SE"/>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lang w:val="sv-SE"/>
              </w:rPr>
            </w:pPr>
            <w:r w:rsidRPr="005E3725">
              <w:rPr>
                <w:rStyle w:val="FontStyle37"/>
                <w:rFonts w:ascii="Book Antiqua" w:hAnsi="Book Antiqua" w:cstheme="majorBidi"/>
                <w:b w:val="0"/>
                <w:bCs w:val="0"/>
                <w:color w:val="auto"/>
                <w:sz w:val="22"/>
                <w:szCs w:val="22"/>
                <w:lang w:val="sv-SE"/>
              </w:rPr>
              <w:t>08714729471219</w:t>
            </w:r>
            <w:r w:rsidRPr="005E3725">
              <w:rPr>
                <w:rStyle w:val="FontStyle37"/>
                <w:rFonts w:ascii="Book Antiqua" w:hAnsi="Book Antiqua" w:cstheme="majorBidi"/>
                <w:b w:val="0"/>
                <w:bCs w:val="0"/>
                <w:color w:val="auto"/>
                <w:sz w:val="22"/>
                <w:szCs w:val="22"/>
                <w:lang w:val="sv-SE"/>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lang w:val="sv-SE"/>
              </w:rPr>
            </w:pPr>
            <w:r w:rsidRPr="005E3725">
              <w:rPr>
                <w:rStyle w:val="FontStyle37"/>
                <w:rFonts w:ascii="Book Antiqua" w:hAnsi="Book Antiqua" w:cstheme="majorBidi"/>
                <w:b w:val="0"/>
                <w:bCs w:val="0"/>
                <w:color w:val="auto"/>
                <w:sz w:val="22"/>
                <w:szCs w:val="22"/>
                <w:lang w:val="sv-SE"/>
              </w:rPr>
              <w:t>0.014", Moderate, 185cm, J Tip, 5 pk</w:t>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lang w:val="sv-SE"/>
              </w:rPr>
            </w:pP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lang w:val="sv-SE"/>
              </w:rPr>
            </w:pPr>
            <w:r w:rsidRPr="005E3725">
              <w:rPr>
                <w:rStyle w:val="FontStyle37"/>
                <w:rFonts w:ascii="Book Antiqua" w:hAnsi="Book Antiqua" w:cstheme="majorBidi"/>
                <w:b w:val="0"/>
                <w:bCs w:val="0"/>
                <w:color w:val="auto"/>
                <w:sz w:val="22"/>
                <w:szCs w:val="22"/>
                <w:lang w:val="sv-SE"/>
              </w:rPr>
              <w:t>H74938931040</w:t>
            </w:r>
            <w:r w:rsidRPr="005E3725">
              <w:rPr>
                <w:rStyle w:val="FontStyle37"/>
                <w:rFonts w:ascii="Book Antiqua" w:hAnsi="Book Antiqua" w:cstheme="majorBidi"/>
                <w:b w:val="0"/>
                <w:bCs w:val="0"/>
                <w:color w:val="auto"/>
                <w:sz w:val="22"/>
                <w:szCs w:val="22"/>
                <w:lang w:val="sv-SE"/>
              </w:rPr>
              <w:tab/>
            </w:r>
            <w:r w:rsidRPr="005E3725">
              <w:rPr>
                <w:rStyle w:val="FontStyle37"/>
                <w:rFonts w:ascii="Book Antiqua" w:hAnsi="Book Antiqua" w:cstheme="majorBidi"/>
                <w:b w:val="0"/>
                <w:bCs w:val="0"/>
                <w:color w:val="auto"/>
                <w:sz w:val="22"/>
                <w:szCs w:val="22"/>
                <w:lang w:val="sv-SE"/>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08714729471226</w:t>
            </w:r>
            <w:r w:rsidRPr="005E3725">
              <w:rPr>
                <w:rStyle w:val="FontStyle37"/>
                <w:rFonts w:ascii="Book Antiqua" w:hAnsi="Book Antiqua" w:cstheme="majorBidi"/>
                <w:b w:val="0"/>
                <w:bCs w:val="0"/>
                <w:color w:val="auto"/>
                <w:sz w:val="22"/>
                <w:szCs w:val="22"/>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0.014", Moderate, 300cm, Straight</w:t>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H74938931042</w:t>
            </w:r>
            <w:r w:rsidRPr="005E3725">
              <w:rPr>
                <w:rStyle w:val="FontStyle37"/>
                <w:rFonts w:ascii="Book Antiqua" w:hAnsi="Book Antiqua" w:cstheme="majorBidi"/>
                <w:b w:val="0"/>
                <w:bCs w:val="0"/>
                <w:color w:val="auto"/>
                <w:sz w:val="22"/>
                <w:szCs w:val="22"/>
              </w:rPr>
              <w:tab/>
            </w:r>
            <w:r w:rsidRPr="005E3725">
              <w:rPr>
                <w:rStyle w:val="FontStyle37"/>
                <w:rFonts w:ascii="Book Antiqua" w:hAnsi="Book Antiqua" w:cstheme="majorBidi"/>
                <w:b w:val="0"/>
                <w:bCs w:val="0"/>
                <w:color w:val="auto"/>
                <w:sz w:val="22"/>
                <w:szCs w:val="22"/>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08714729471233</w:t>
            </w:r>
            <w:r w:rsidRPr="005E3725">
              <w:rPr>
                <w:rStyle w:val="FontStyle37"/>
                <w:rFonts w:ascii="Book Antiqua" w:hAnsi="Book Antiqua" w:cstheme="majorBidi"/>
                <w:b w:val="0"/>
                <w:bCs w:val="0"/>
                <w:color w:val="auto"/>
                <w:sz w:val="22"/>
                <w:szCs w:val="22"/>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0.014", Moderate, 300cm, Straight, 5 pk</w:t>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lang w:val="sv-SE"/>
              </w:rPr>
            </w:pPr>
            <w:r w:rsidRPr="005E3725">
              <w:rPr>
                <w:rStyle w:val="FontStyle37"/>
                <w:rFonts w:ascii="Book Antiqua" w:hAnsi="Book Antiqua" w:cstheme="majorBidi"/>
                <w:b w:val="0"/>
                <w:bCs w:val="0"/>
                <w:color w:val="auto"/>
                <w:sz w:val="22"/>
                <w:szCs w:val="22"/>
                <w:lang w:val="sv-SE"/>
              </w:rPr>
              <w:t>H7493893104J0</w:t>
            </w:r>
            <w:r w:rsidRPr="005E3725">
              <w:rPr>
                <w:rStyle w:val="FontStyle37"/>
                <w:rFonts w:ascii="Book Antiqua" w:hAnsi="Book Antiqua" w:cstheme="majorBidi"/>
                <w:b w:val="0"/>
                <w:bCs w:val="0"/>
                <w:color w:val="auto"/>
                <w:sz w:val="22"/>
                <w:szCs w:val="22"/>
                <w:lang w:val="sv-SE"/>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lang w:val="sv-SE"/>
              </w:rPr>
            </w:pPr>
            <w:r w:rsidRPr="005E3725">
              <w:rPr>
                <w:rStyle w:val="FontStyle37"/>
                <w:rFonts w:ascii="Book Antiqua" w:hAnsi="Book Antiqua" w:cstheme="majorBidi"/>
                <w:b w:val="0"/>
                <w:bCs w:val="0"/>
                <w:color w:val="auto"/>
                <w:sz w:val="22"/>
                <w:szCs w:val="22"/>
                <w:lang w:val="sv-SE"/>
              </w:rPr>
              <w:t>08714729471240</w:t>
            </w:r>
            <w:r w:rsidRPr="005E3725">
              <w:rPr>
                <w:rStyle w:val="FontStyle37"/>
                <w:rFonts w:ascii="Book Antiqua" w:hAnsi="Book Antiqua" w:cstheme="majorBidi"/>
                <w:b w:val="0"/>
                <w:bCs w:val="0"/>
                <w:color w:val="auto"/>
                <w:sz w:val="22"/>
                <w:szCs w:val="22"/>
                <w:lang w:val="sv-SE"/>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lang w:val="sv-SE"/>
              </w:rPr>
            </w:pPr>
            <w:r w:rsidRPr="005E3725">
              <w:rPr>
                <w:rStyle w:val="FontStyle37"/>
                <w:rFonts w:ascii="Book Antiqua" w:hAnsi="Book Antiqua" w:cstheme="majorBidi"/>
                <w:b w:val="0"/>
                <w:bCs w:val="0"/>
                <w:color w:val="auto"/>
                <w:sz w:val="22"/>
                <w:szCs w:val="22"/>
                <w:lang w:val="sv-SE"/>
              </w:rPr>
              <w:t>0.014", Moderate, 300cm, J Tip</w:t>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lang w:val="sv-SE"/>
              </w:rPr>
            </w:pP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lang w:val="sv-SE"/>
              </w:rPr>
            </w:pPr>
            <w:r w:rsidRPr="005E3725">
              <w:rPr>
                <w:rStyle w:val="FontStyle37"/>
                <w:rFonts w:ascii="Book Antiqua" w:hAnsi="Book Antiqua" w:cstheme="majorBidi"/>
                <w:b w:val="0"/>
                <w:bCs w:val="0"/>
                <w:color w:val="auto"/>
                <w:sz w:val="22"/>
                <w:szCs w:val="22"/>
                <w:lang w:val="sv-SE"/>
              </w:rPr>
              <w:t>H7493893104J2</w:t>
            </w:r>
            <w:r w:rsidRPr="005E3725">
              <w:rPr>
                <w:rStyle w:val="FontStyle37"/>
                <w:rFonts w:ascii="Book Antiqua" w:hAnsi="Book Antiqua" w:cstheme="majorBidi"/>
                <w:b w:val="0"/>
                <w:bCs w:val="0"/>
                <w:color w:val="auto"/>
                <w:sz w:val="22"/>
                <w:szCs w:val="22"/>
                <w:lang w:val="sv-SE"/>
              </w:rPr>
              <w:tab/>
            </w:r>
          </w:p>
          <w:p w:rsidR="007A68E5" w:rsidRPr="005E3725" w:rsidRDefault="007A68E5" w:rsidP="00146382">
            <w:pPr>
              <w:pStyle w:val="Style25"/>
              <w:tabs>
                <w:tab w:val="left" w:pos="1170"/>
                <w:tab w:val="left" w:pos="1620"/>
                <w:tab w:val="left" w:pos="2430"/>
                <w:tab w:val="left" w:pos="2890"/>
              </w:tabs>
              <w:spacing w:line="240" w:lineRule="auto"/>
              <w:ind w:left="113"/>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08714729471257</w:t>
            </w:r>
            <w:r w:rsidRPr="005E3725">
              <w:rPr>
                <w:rStyle w:val="FontStyle37"/>
                <w:rFonts w:ascii="Book Antiqua" w:hAnsi="Book Antiqua" w:cstheme="majorBidi"/>
                <w:b w:val="0"/>
                <w:bCs w:val="0"/>
                <w:color w:val="auto"/>
                <w:sz w:val="22"/>
                <w:szCs w:val="22"/>
              </w:rPr>
              <w:tab/>
            </w:r>
          </w:p>
          <w:p w:rsidR="007A68E5" w:rsidRPr="005E3725" w:rsidRDefault="007A68E5" w:rsidP="00146382">
            <w:pPr>
              <w:rPr>
                <w:rStyle w:val="FontStyle37"/>
                <w:rFonts w:ascii="Book Antiqua" w:hAnsi="Book Antiqua" w:cstheme="majorBidi"/>
                <w:b w:val="0"/>
                <w:bCs w:val="0"/>
                <w:color w:val="auto"/>
                <w:sz w:val="22"/>
                <w:szCs w:val="22"/>
              </w:rPr>
            </w:pPr>
            <w:r w:rsidRPr="005E3725">
              <w:rPr>
                <w:rStyle w:val="FontStyle37"/>
                <w:rFonts w:ascii="Book Antiqua" w:hAnsi="Book Antiqua" w:cstheme="majorBidi"/>
                <w:b w:val="0"/>
                <w:bCs w:val="0"/>
                <w:color w:val="auto"/>
                <w:sz w:val="22"/>
                <w:szCs w:val="22"/>
              </w:rPr>
              <w:t>0.014", Moderate, 300cm, J Tip, 5 pk</w:t>
            </w:r>
          </w:p>
          <w:p w:rsidR="007A68E5" w:rsidRPr="005E3725" w:rsidRDefault="007A68E5" w:rsidP="00146382">
            <w:pPr>
              <w:rPr>
                <w:rStyle w:val="FontStyle37"/>
                <w:rFonts w:ascii="Book Antiqua" w:hAnsi="Book Antiqua" w:cstheme="majorBidi"/>
                <w:b w:val="0"/>
                <w:bCs w:val="0"/>
                <w:color w:val="auto"/>
                <w:sz w:val="22"/>
                <w:szCs w:val="22"/>
              </w:rPr>
            </w:pPr>
          </w:p>
          <w:p w:rsidR="007A68E5" w:rsidRPr="005E3725" w:rsidRDefault="007A68E5" w:rsidP="00146382">
            <w:pPr>
              <w:jc w:val="both"/>
              <w:rPr>
                <w:rFonts w:ascii="Book Antiqua" w:hAnsi="Book Antiqua" w:cstheme="majorBidi"/>
                <w:b/>
                <w:bCs/>
              </w:rPr>
            </w:pPr>
            <w:r w:rsidRPr="005E3725">
              <w:rPr>
                <w:rStyle w:val="FontStyle37"/>
                <w:rFonts w:ascii="Book Antiqua" w:hAnsi="Book Antiqua" w:cstheme="majorBidi"/>
                <w:b w:val="0"/>
                <w:bCs w:val="0"/>
                <w:color w:val="auto"/>
                <w:sz w:val="22"/>
                <w:szCs w:val="22"/>
              </w:rPr>
              <w:t>Fee submitted</w:t>
            </w:r>
            <w:r w:rsidRPr="005E3725">
              <w:rPr>
                <w:rStyle w:val="FontStyle37"/>
                <w:rFonts w:ascii="Book Antiqua" w:hAnsi="Book Antiqua" w:cstheme="majorBidi"/>
                <w:bCs w:val="0"/>
                <w:color w:val="auto"/>
                <w:sz w:val="22"/>
                <w:szCs w:val="22"/>
              </w:rPr>
              <w:t xml:space="preserve">: </w:t>
            </w:r>
            <w:r w:rsidRPr="005E3725">
              <w:rPr>
                <w:rFonts w:ascii="Book Antiqua" w:hAnsi="Book Antiqua" w:cstheme="majorBidi"/>
                <w:bCs/>
              </w:rPr>
              <w:t>Rs.50,000/-</w:t>
            </w:r>
          </w:p>
          <w:p w:rsidR="007A68E5" w:rsidRPr="005E3725" w:rsidRDefault="007A68E5" w:rsidP="00146382">
            <w:pPr>
              <w:rPr>
                <w:rFonts w:ascii="Book Antiqua" w:hAnsi="Book Antiqua" w:cstheme="majorBidi"/>
                <w:b/>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rPr>
              <w:t>The PT2 Guidewires are intended to facilitate the placement and exchange of balloon dilatation catheters or other therapeutic devices during percutaneous transluminal coronary angioplasty (PTCA) or percutaneous transluminal angioplasty (PTA), or other intravascular interventional procedures. They are not intended for use in the cerebral vasculature.</w:t>
            </w:r>
          </w:p>
        </w:tc>
        <w:tc>
          <w:tcPr>
            <w:tcW w:w="1667" w:type="dxa"/>
            <w:gridSpan w:val="4"/>
            <w:shd w:val="clear" w:color="auto" w:fill="auto"/>
          </w:tcPr>
          <w:p w:rsidR="007A68E5" w:rsidRPr="005E3725" w:rsidRDefault="007A68E5" w:rsidP="005F16A8">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 xml:space="preserve">subject to </w:t>
            </w:r>
            <w:r w:rsidR="005F16A8" w:rsidRPr="005E3725">
              <w:rPr>
                <w:rFonts w:ascii="Book Antiqua" w:hAnsi="Book Antiqua" w:cstheme="majorBidi"/>
              </w:rPr>
              <w:t xml:space="preserve">submission </w:t>
            </w:r>
            <w:r w:rsidRPr="005E3725">
              <w:rPr>
                <w:rFonts w:ascii="Book Antiqua" w:hAnsi="Book Antiqua" w:cstheme="majorBidi"/>
              </w:rPr>
              <w:t>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Boston Scientific Corporation</w:t>
            </w:r>
          </w:p>
          <w:p w:rsidR="007A68E5" w:rsidRPr="005E3725" w:rsidRDefault="007A68E5" w:rsidP="00146382">
            <w:pPr>
              <w:rPr>
                <w:rFonts w:ascii="Book Antiqua" w:hAnsi="Book Antiqua" w:cstheme="majorBidi"/>
              </w:rPr>
            </w:pPr>
            <w:r w:rsidRPr="005E3725">
              <w:rPr>
                <w:rFonts w:ascii="Book Antiqua" w:hAnsi="Book Antiqua" w:cstheme="majorBidi"/>
              </w:rPr>
              <w:t>300, Boston Scientific Way, Marlborough, MA 01752 USA</w:t>
            </w:r>
          </w:p>
          <w:p w:rsidR="007A68E5" w:rsidRPr="005E3725" w:rsidRDefault="007A68E5" w:rsidP="00146382">
            <w:pPr>
              <w:rPr>
                <w:rFonts w:ascii="Book Antiqua" w:hAnsi="Book Antiqua" w:cstheme="majorBidi"/>
                <w:b/>
                <w:bCs/>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302 Parkway, Global park, La Aurora,Heredia,Costa Rica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(FSC USFDA </w:t>
            </w:r>
          </w:p>
          <w:p w:rsidR="007A68E5" w:rsidRPr="005E3725" w:rsidRDefault="007A68E5" w:rsidP="00146382">
            <w:pPr>
              <w:rPr>
                <w:rFonts w:ascii="Book Antiqua" w:hAnsi="Book Antiqua" w:cstheme="majorBidi"/>
                <w:b/>
                <w:bCs/>
              </w:rPr>
            </w:pPr>
            <w:r w:rsidRPr="005E3725">
              <w:rPr>
                <w:rFonts w:ascii="Book Antiqua" w:hAnsi="Book Antiqua" w:cstheme="majorBidi"/>
              </w:rPr>
              <w:t>valid till 05-08-2020)</w:t>
            </w:r>
          </w:p>
        </w:tc>
        <w:tc>
          <w:tcPr>
            <w:tcW w:w="2977" w:type="dxa"/>
            <w:gridSpan w:val="5"/>
            <w:shd w:val="clear" w:color="auto" w:fill="auto"/>
          </w:tcPr>
          <w:p w:rsidR="007A68E5" w:rsidRPr="005E3725" w:rsidRDefault="007A68E5" w:rsidP="00146382">
            <w:pPr>
              <w:pStyle w:val="Style25"/>
              <w:tabs>
                <w:tab w:val="left" w:pos="1170"/>
                <w:tab w:val="left" w:pos="1620"/>
                <w:tab w:val="left" w:pos="2430"/>
                <w:tab w:val="left" w:pos="2890"/>
              </w:tabs>
              <w:spacing w:line="240" w:lineRule="auto"/>
              <w:rPr>
                <w:rStyle w:val="FontStyle37"/>
                <w:rFonts w:ascii="Book Antiqua" w:hAnsi="Book Antiqua" w:cs="Times New Roman"/>
                <w:b w:val="0"/>
                <w:bCs w:val="0"/>
                <w:color w:val="auto"/>
                <w:sz w:val="22"/>
                <w:szCs w:val="22"/>
              </w:rPr>
            </w:pPr>
            <w:r w:rsidRPr="005E3725">
              <w:rPr>
                <w:rStyle w:val="FontStyle37"/>
                <w:rFonts w:ascii="Book Antiqua" w:hAnsi="Book Antiqua" w:cs="Times New Roman"/>
                <w:b w:val="0"/>
                <w:bCs w:val="0"/>
                <w:color w:val="auto"/>
                <w:sz w:val="22"/>
                <w:szCs w:val="22"/>
              </w:rPr>
              <w:t>V–18</w:t>
            </w:r>
            <w:r w:rsidRPr="005E3725">
              <w:rPr>
                <w:rStyle w:val="FontStyle37"/>
                <w:rFonts w:ascii="Book Antiqua" w:hAnsi="Book Antiqua" w:cs="Times New Roman"/>
                <w:b w:val="0"/>
                <w:bCs w:val="0"/>
                <w:color w:val="auto"/>
                <w:sz w:val="22"/>
                <w:szCs w:val="22"/>
                <w:vertAlign w:val="superscript"/>
              </w:rPr>
              <w:t xml:space="preserve">TM </w:t>
            </w:r>
            <w:r w:rsidRPr="005E3725">
              <w:rPr>
                <w:rStyle w:val="FontStyle37"/>
                <w:rFonts w:ascii="Book Antiqua" w:hAnsi="Book Antiqua" w:cs="Times New Roman"/>
                <w:b w:val="0"/>
                <w:bCs w:val="0"/>
                <w:color w:val="auto"/>
                <w:sz w:val="22"/>
                <w:szCs w:val="22"/>
              </w:rPr>
              <w:t>Control Wire</w:t>
            </w:r>
            <w:r w:rsidRPr="005E3725">
              <w:rPr>
                <w:rStyle w:val="FontStyle37"/>
                <w:rFonts w:ascii="Book Antiqua" w:hAnsi="Book Antiqua" w:cs="Times New Roman"/>
                <w:b w:val="0"/>
                <w:bCs w:val="0"/>
                <w:color w:val="auto"/>
                <w:sz w:val="22"/>
                <w:szCs w:val="22"/>
                <w:vertAlign w:val="superscript"/>
              </w:rPr>
              <w:t xml:space="preserve"> TM </w:t>
            </w:r>
            <w:r w:rsidRPr="005E3725">
              <w:rPr>
                <w:rStyle w:val="FontStyle37"/>
                <w:rFonts w:ascii="Book Antiqua" w:hAnsi="Book Antiqua" w:cs="Times New Roman"/>
                <w:b w:val="0"/>
                <w:bCs w:val="0"/>
                <w:color w:val="auto"/>
                <w:sz w:val="22"/>
                <w:szCs w:val="22"/>
              </w:rPr>
              <w:t>Guidewire with ICE</w:t>
            </w:r>
            <w:r w:rsidRPr="005E3725">
              <w:rPr>
                <w:rStyle w:val="FontStyle37"/>
                <w:rFonts w:ascii="Book Antiqua" w:hAnsi="Book Antiqua" w:cs="Times New Roman"/>
                <w:b w:val="0"/>
                <w:bCs w:val="0"/>
                <w:color w:val="auto"/>
                <w:sz w:val="22"/>
                <w:szCs w:val="22"/>
                <w:vertAlign w:val="superscript"/>
              </w:rPr>
              <w:t xml:space="preserve">TM </w:t>
            </w:r>
            <w:r w:rsidRPr="005E3725">
              <w:rPr>
                <w:rStyle w:val="FontStyle37"/>
                <w:rFonts w:ascii="Book Antiqua" w:hAnsi="Book Antiqua" w:cs="Times New Roman"/>
                <w:b w:val="0"/>
                <w:bCs w:val="0"/>
                <w:color w:val="auto"/>
                <w:sz w:val="22"/>
                <w:szCs w:val="22"/>
              </w:rPr>
              <w:t>Hydrophilic Coating</w:t>
            </w:r>
          </w:p>
          <w:p w:rsidR="007A68E5" w:rsidRPr="005E3725" w:rsidRDefault="007A68E5" w:rsidP="00146382">
            <w:pPr>
              <w:spacing w:line="360" w:lineRule="auto"/>
              <w:rPr>
                <w:rFonts w:ascii="Book Antiqua" w:hAnsi="Book Antiqua" w:cstheme="majorBidi"/>
                <w:sz w:val="8"/>
                <w:szCs w:val="8"/>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 xml:space="preserve">Class B </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r w:rsidRPr="005E3725">
              <w:rPr>
                <w:rFonts w:ascii="Book Antiqua" w:hAnsi="Book Antiqua" w:cstheme="majorBidi"/>
              </w:rPr>
              <w:t>M001468480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08714729715566</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V-18 / .018 / 8cm / 110cm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M001468500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08714729070184</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V-18 / .018 / 8cm / 150cm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M001468520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08714729070191</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V-18 / .018 / 8cm / 200cm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M001468540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08714729070207</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V-18 / .018 / 8cm / 300cm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M001468560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08714729070214</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V-18 / .018 / 12cm / 150cm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M001468580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08714729070221</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V-18 / .018 / 12cm / 200cm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M001468600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08714729070238</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V-18 / .018 / 12cm / 300cm</w:t>
            </w:r>
          </w:p>
          <w:p w:rsidR="007A68E5" w:rsidRPr="005E3725" w:rsidRDefault="007A68E5" w:rsidP="00146382">
            <w:pPr>
              <w:rPr>
                <w:rFonts w:ascii="Book Antiqua" w:hAnsi="Book Antiqua" w:cstheme="majorBidi"/>
              </w:rPr>
            </w:pPr>
          </w:p>
          <w:p w:rsidR="007A68E5" w:rsidRPr="005E3725" w:rsidRDefault="007A68E5" w:rsidP="00146382">
            <w:pPr>
              <w:jc w:val="both"/>
              <w:rPr>
                <w:rFonts w:ascii="Book Antiqua" w:hAnsi="Book Antiqua" w:cstheme="majorBidi"/>
                <w:b/>
                <w:bCs/>
              </w:rPr>
            </w:pPr>
            <w:r w:rsidRPr="005E3725">
              <w:rPr>
                <w:rStyle w:val="FontStyle37"/>
                <w:rFonts w:ascii="Book Antiqua" w:hAnsi="Book Antiqua"/>
                <w:b w:val="0"/>
                <w:bCs w:val="0"/>
                <w:color w:val="auto"/>
                <w:sz w:val="22"/>
                <w:szCs w:val="22"/>
              </w:rPr>
              <w:t>Fee submitted</w:t>
            </w:r>
            <w:r w:rsidRPr="005E3725">
              <w:rPr>
                <w:rStyle w:val="FontStyle37"/>
                <w:rFonts w:ascii="Book Antiqua" w:hAnsi="Book Antiqua"/>
                <w:bCs w:val="0"/>
                <w:color w:val="auto"/>
                <w:sz w:val="22"/>
                <w:szCs w:val="22"/>
              </w:rPr>
              <w:t xml:space="preserve">: </w:t>
            </w:r>
            <w:r w:rsidRPr="005E3725">
              <w:rPr>
                <w:rFonts w:ascii="Book Antiqua" w:hAnsi="Book Antiqua" w:cstheme="majorBidi"/>
                <w:bCs/>
              </w:rPr>
              <w:t>Rs.50,000/-</w:t>
            </w: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The V-18 Control Wire guidewire is available in 110, 150, 200 and 300 cm lengths. The wire can be torqued to facilitate the selective placement of diagnostic or therapeutic catheters. This device is intended for peripheral use only.The distal segment of the guidewire contains a core wire that is jacketed with a radiopaque polymer and is coated with ICE hydrophilic coating.</w:t>
            </w:r>
          </w:p>
          <w:p w:rsidR="007A68E5" w:rsidRPr="005E3725" w:rsidRDefault="007A68E5" w:rsidP="00146382">
            <w:pPr>
              <w:rPr>
                <w:rFonts w:ascii="Book Antiqua" w:hAnsi="Book Antiqua" w:cstheme="majorBidi"/>
              </w:rPr>
            </w:pP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Boston Scientific Corporation</w:t>
            </w:r>
          </w:p>
          <w:p w:rsidR="007A68E5" w:rsidRPr="005E3725" w:rsidRDefault="007A68E5" w:rsidP="00146382">
            <w:pPr>
              <w:rPr>
                <w:rFonts w:ascii="Book Antiqua" w:hAnsi="Book Antiqua" w:cstheme="majorBidi"/>
              </w:rPr>
            </w:pPr>
            <w:r w:rsidRPr="005E3725">
              <w:rPr>
                <w:rFonts w:ascii="Book Antiqua" w:hAnsi="Book Antiqua" w:cstheme="majorBidi"/>
              </w:rPr>
              <w:t>300, Boston Scientific Way, Marlborough, MA 01752 USA</w:t>
            </w:r>
          </w:p>
          <w:p w:rsidR="007A68E5" w:rsidRPr="005E3725" w:rsidRDefault="007A68E5" w:rsidP="00146382">
            <w:pPr>
              <w:rPr>
                <w:rFonts w:ascii="Book Antiqua" w:hAnsi="Book Antiqua" w:cstheme="majorBidi"/>
                <w:b/>
                <w:bCs/>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Two Scimed Place, Maple Grove, MN 55311,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w:t>
            </w:r>
          </w:p>
          <w:p w:rsidR="007A68E5" w:rsidRPr="005E3725" w:rsidRDefault="007A68E5" w:rsidP="00146382">
            <w:pPr>
              <w:rPr>
                <w:rFonts w:ascii="Book Antiqua" w:hAnsi="Book Antiqua" w:cstheme="majorBidi"/>
                <w:b/>
                <w:bCs/>
              </w:rPr>
            </w:pPr>
            <w:r w:rsidRPr="005E3725">
              <w:rPr>
                <w:rFonts w:ascii="Book Antiqua" w:hAnsi="Book Antiqua" w:cstheme="majorBidi"/>
              </w:rPr>
              <w:t>valid till 20-08-2020)</w:t>
            </w:r>
          </w:p>
        </w:tc>
        <w:tc>
          <w:tcPr>
            <w:tcW w:w="2977" w:type="dxa"/>
            <w:gridSpan w:val="5"/>
            <w:shd w:val="clear" w:color="auto" w:fill="auto"/>
          </w:tcPr>
          <w:p w:rsidR="007A68E5" w:rsidRPr="005E3725" w:rsidRDefault="007A68E5" w:rsidP="00146382">
            <w:pPr>
              <w:rPr>
                <w:rFonts w:ascii="Book Antiqua" w:hAnsi="Book Antiqua" w:cstheme="majorBidi"/>
                <w:b/>
                <w:bCs/>
                <w:sz w:val="34"/>
                <w:szCs w:val="34"/>
              </w:rPr>
            </w:pPr>
            <w:r w:rsidRPr="005E3725">
              <w:rPr>
                <w:rStyle w:val="FontStyle37"/>
                <w:rFonts w:ascii="Book Antiqua" w:hAnsi="Book Antiqua" w:cstheme="majorBidi"/>
                <w:b w:val="0"/>
                <w:bCs w:val="0"/>
                <w:color w:val="auto"/>
                <w:sz w:val="22"/>
                <w:szCs w:val="22"/>
              </w:rPr>
              <w:t xml:space="preserve">NC Emerge </w:t>
            </w:r>
            <w:r w:rsidRPr="005E3725">
              <w:rPr>
                <w:rStyle w:val="FontStyle37"/>
                <w:rFonts w:ascii="Book Antiqua" w:hAnsi="Book Antiqua" w:cstheme="majorBidi"/>
                <w:b w:val="0"/>
                <w:bCs w:val="0"/>
                <w:color w:val="auto"/>
                <w:sz w:val="22"/>
                <w:szCs w:val="22"/>
                <w:vertAlign w:val="superscript"/>
              </w:rPr>
              <w:t>TM</w:t>
            </w:r>
            <w:r w:rsidRPr="005E3725">
              <w:rPr>
                <w:rStyle w:val="FontStyle37"/>
                <w:rFonts w:ascii="Book Antiqua" w:hAnsi="Book Antiqua" w:cstheme="majorBidi"/>
                <w:b w:val="0"/>
                <w:bCs w:val="0"/>
                <w:color w:val="auto"/>
                <w:sz w:val="22"/>
                <w:szCs w:val="22"/>
              </w:rPr>
              <w:t xml:space="preserve"> MONORAIL </w:t>
            </w:r>
            <w:r w:rsidRPr="005E3725">
              <w:rPr>
                <w:rStyle w:val="FontStyle37"/>
                <w:rFonts w:ascii="Book Antiqua" w:hAnsi="Book Antiqua" w:cstheme="majorBidi"/>
                <w:b w:val="0"/>
                <w:bCs w:val="0"/>
                <w:color w:val="auto"/>
                <w:sz w:val="22"/>
                <w:szCs w:val="22"/>
                <w:vertAlign w:val="superscript"/>
              </w:rPr>
              <w:t>TM</w:t>
            </w:r>
            <w:r w:rsidRPr="005E3725">
              <w:rPr>
                <w:rStyle w:val="FontStyle37"/>
                <w:rFonts w:ascii="Book Antiqua" w:hAnsi="Book Antiqua" w:cstheme="majorBidi"/>
                <w:b w:val="0"/>
                <w:bCs w:val="0"/>
                <w:color w:val="auto"/>
                <w:sz w:val="22"/>
                <w:szCs w:val="22"/>
              </w:rPr>
              <w:t xml:space="preserve"> PTCA Dilatation Catheter</w:t>
            </w:r>
          </w:p>
          <w:p w:rsidR="007A68E5" w:rsidRPr="005E3725" w:rsidRDefault="007A68E5" w:rsidP="00146382">
            <w:pPr>
              <w:spacing w:line="360" w:lineRule="auto"/>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r w:rsidRPr="005E3725">
              <w:rPr>
                <w:rFonts w:ascii="Book Antiqua" w:hAnsi="Book Antiqua" w:cstheme="majorBidi"/>
              </w:rPr>
              <w:t>H7493927606200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846833</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6mm x 2.00mm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H7493927606220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846840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6mm x 2.25mm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H7493927606250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646857</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6mm x 2.50mm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H7493927606270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846864</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6mm x 2.75mm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H7493927606300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846871</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6mm x 3.00mm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H7493927606320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846888</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6mm x 3.25mm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H7493927606350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846895</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6mm x 3.50mm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H7493927606370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846901</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6mm x 3.75mm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H7493927606400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846918</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6mm x4.00mm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H7493927606450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846925</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6mm x 4.50mm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H7493927606500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846932</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6mm x 5.00mm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H7493927608200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846949</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8mm x 2.00mm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H7493927608220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846956</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8mm x 2.25mm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H7493927608250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846963</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8mm x 2.50mm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H7493927608270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846970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8mm x 2.75mm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H7493927608300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846987</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8mm x 3.00mm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H7493927608320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846994</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8mm x 3.25mm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H7493927608350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847007</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8mm x 3.50mm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H7493927608370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847014</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8mm x 3.75mm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H7493927608400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847021</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8mm x 4.00mm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H7493927608450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847038</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8mm x 4.50mm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H7493927608500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847045</w:t>
            </w:r>
          </w:p>
          <w:p w:rsidR="007A68E5" w:rsidRPr="005E3725" w:rsidRDefault="007A68E5" w:rsidP="00146382">
            <w:pPr>
              <w:rPr>
                <w:rFonts w:ascii="Book Antiqua" w:hAnsi="Book Antiqua" w:cstheme="majorBidi"/>
              </w:rPr>
            </w:pPr>
            <w:r w:rsidRPr="005E3725">
              <w:rPr>
                <w:rFonts w:ascii="Book Antiqua" w:hAnsi="Book Antiqua" w:cstheme="majorBidi"/>
              </w:rPr>
              <w:t>NC Emerge MR OUS 8mm x 5.00mm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H7493927608550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847052</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8mm x 5.50mm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H7493927608600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847069</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8mm x 6.00mm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H7493927612200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847076</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12mm x 2.00mm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H7493927612220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847083</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12mm x 2.25mm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H7493927612250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847090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12mm x 2.50mm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H7493927612270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847106</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12mm x 2.75mm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H7493927612300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847113</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12mm x 3.00mm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H7493927612320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847120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12mm x 3.25mm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H7493927612350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847137</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12mm x 3.50mm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H7493927612370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847144</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12mm x 3.75mm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H7493927612400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847151</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12mm x 4.00mm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H7493927612450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847168</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12mm x 4.50mm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H7493927612500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847175</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12mm x 5.00mm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H7493927612550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847182</w:t>
            </w:r>
          </w:p>
          <w:p w:rsidR="007A68E5" w:rsidRPr="005E3725" w:rsidRDefault="007A68E5" w:rsidP="00146382">
            <w:pPr>
              <w:rPr>
                <w:rFonts w:ascii="Book Antiqua" w:hAnsi="Book Antiqua" w:cstheme="majorBidi"/>
              </w:rPr>
            </w:pPr>
            <w:r w:rsidRPr="005E3725">
              <w:rPr>
                <w:rFonts w:ascii="Book Antiqua" w:hAnsi="Book Antiqua" w:cstheme="majorBidi"/>
              </w:rPr>
              <w:t>NC Emerge MR OUS 12mm x 5.50mm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H7493927612600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847199</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12mm x 6.00mm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H7493927615200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847205</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15mm x 2.00mm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H7493927615220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847212</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15mm x 2.25mm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H7493927615250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847229</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15mm x 2.50mm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H7493927615270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847236</w:t>
            </w:r>
          </w:p>
          <w:p w:rsidR="007A68E5" w:rsidRPr="005E3725" w:rsidRDefault="007A68E5" w:rsidP="00146382">
            <w:pPr>
              <w:rPr>
                <w:rFonts w:ascii="Book Antiqua" w:hAnsi="Book Antiqua" w:cstheme="majorBidi"/>
              </w:rPr>
            </w:pPr>
            <w:r w:rsidRPr="005E3725">
              <w:rPr>
                <w:rFonts w:ascii="Book Antiqua" w:hAnsi="Book Antiqua" w:cstheme="majorBidi"/>
              </w:rPr>
              <w:t>NC Emerge MR OUS 15mm x 2.75mm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H7493927615300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847243</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15mm x 3.00mm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H7493927615320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847250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15mm x 3.25mm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H7493927615350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847267</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15mm x 3.50mm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H7493927615370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847274</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15mm x 3.75mm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H7493927615400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847281</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15mm x 4.00mm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H7493927615450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847298</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15mm x 4.50mm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H7493927615500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847304</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15mm x 5.00mm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H7493927615550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847311</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15mm x 5.50mm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H7493927615600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847328</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15mm x 6.00mm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H7493927620200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847335</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20mm x 2.00mm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H7493927620220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847342</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20mm x 2.25mm</w:t>
            </w:r>
          </w:p>
          <w:p w:rsidR="007A68E5" w:rsidRPr="005E3725" w:rsidRDefault="007A68E5" w:rsidP="00146382">
            <w:pPr>
              <w:rPr>
                <w:rFonts w:ascii="Book Antiqua" w:hAnsi="Book Antiqua" w:cstheme="majorBidi"/>
              </w:rPr>
            </w:pPr>
            <w:r w:rsidRPr="005E3725">
              <w:rPr>
                <w:rFonts w:ascii="Book Antiqua" w:hAnsi="Book Antiqua" w:cstheme="majorBidi"/>
              </w:rPr>
              <w:t>H7493927620250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847359</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20mm x 2.50mm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H7493927620270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847366</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20mm x 2.75mm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H7493927620300</w:t>
            </w:r>
            <w:r w:rsidRPr="005E3725">
              <w:rPr>
                <w:rFonts w:ascii="Book Antiqua" w:hAnsi="Book Antiqua" w:cstheme="majorBidi"/>
              </w:rPr>
              <w:tab/>
              <w:t>847373</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20mm x 3.00mm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H7493927620320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847380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20mm x 3.25mm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H7493927620350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847397</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20mm x 3.50mm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H7493927620370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847403</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20mm x 3.75mm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H7493927620400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847410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20mm x 4.00mm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H7493927620450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847427</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20mm x 4.50mm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H7493927620500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847434</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20mm x 5.00mm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H7493927620550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847441</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20mm x 5.50mm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H7493927620600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847458</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20mm x 6.00mm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H7493927630200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847465</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30mm x 2.00mm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H7493927630220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847472</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30mm x 2.25mm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H7493927630250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847489</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30mm x 2.50mm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H7493927630270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847496</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30mm x 2.75mm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H7493927630300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847502</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30mm x 3.00mm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H7493927630320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847519</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30mm x 3.25mm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H7493927630350 </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 xml:space="preserve">847526 </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30mm x 3.50mm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H7493927630370 </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 xml:space="preserve">847533 </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30mm x 3.75mm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H7493927630400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847540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NC Emerge MR OUS 30mm x 4.00mm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Cs/>
              </w:rPr>
            </w:pPr>
            <w:r w:rsidRPr="005E3725">
              <w:rPr>
                <w:rStyle w:val="FontStyle37"/>
                <w:rFonts w:ascii="Book Antiqua" w:hAnsi="Book Antiqua" w:cstheme="majorBidi"/>
                <w:b w:val="0"/>
                <w:bCs w:val="0"/>
                <w:color w:val="auto"/>
                <w:sz w:val="22"/>
                <w:szCs w:val="22"/>
              </w:rPr>
              <w:t>Fee submitted</w:t>
            </w:r>
            <w:r w:rsidRPr="005E3725">
              <w:rPr>
                <w:rStyle w:val="FontStyle37"/>
                <w:rFonts w:ascii="Book Antiqua" w:hAnsi="Book Antiqua" w:cstheme="majorBidi"/>
                <w:bCs w:val="0"/>
                <w:color w:val="auto"/>
                <w:sz w:val="22"/>
                <w:szCs w:val="22"/>
              </w:rPr>
              <w:t xml:space="preserve">: </w:t>
            </w:r>
            <w:r w:rsidRPr="005E3725">
              <w:rPr>
                <w:rFonts w:ascii="Book Antiqua" w:hAnsi="Book Antiqua" w:cstheme="majorBidi"/>
                <w:bCs/>
              </w:rPr>
              <w:t>Rs.50,000/-</w:t>
            </w:r>
          </w:p>
          <w:p w:rsidR="007A68E5" w:rsidRPr="005E3725" w:rsidRDefault="007A68E5" w:rsidP="00146382">
            <w:pPr>
              <w:rPr>
                <w:rFonts w:ascii="Book Antiqua" w:hAnsi="Book Antiqua" w:cstheme="majorBidi"/>
                <w:bCs/>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The NC Emerge Monorail (MR) PTCA Dilatation Catheters are indicated for the balloon catheter dilatation of the stenotic portion of a native coronary artery or bypass graft stenosis for the purpose of improving myocardial perfusion in patients with atherosclerosis.</w:t>
            </w:r>
          </w:p>
          <w:p w:rsidR="007A68E5" w:rsidRPr="005E3725" w:rsidRDefault="007A68E5" w:rsidP="00146382">
            <w:pPr>
              <w:rPr>
                <w:rFonts w:ascii="Book Antiqua" w:hAnsi="Book Antiqua" w:cstheme="majorBidi"/>
              </w:rPr>
            </w:pPr>
            <w:r w:rsidRPr="005E3725">
              <w:rPr>
                <w:rFonts w:ascii="Book Antiqua" w:hAnsi="Book Antiqua" w:cstheme="majorBidi"/>
              </w:rPr>
              <w:t xml:space="preserve">The catheter is on a Monorail™ (MR) platform. </w:t>
            </w:r>
          </w:p>
          <w:p w:rsidR="007A68E5" w:rsidRPr="005E3725" w:rsidRDefault="007A68E5" w:rsidP="00146382">
            <w:pPr>
              <w:rPr>
                <w:rFonts w:ascii="Book Antiqua" w:hAnsi="Book Antiqua" w:cstheme="majorBidi"/>
              </w:rPr>
            </w:pP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w:t>
            </w:r>
          </w:p>
          <w:p w:rsidR="007A68E5" w:rsidRPr="005E3725" w:rsidRDefault="007A68E5" w:rsidP="00146382">
            <w:pPr>
              <w:rPr>
                <w:rFonts w:ascii="Book Antiqua" w:hAnsi="Book Antiqua" w:cstheme="majorBidi"/>
              </w:rPr>
            </w:pPr>
            <w:r w:rsidRPr="005E3725">
              <w:rPr>
                <w:rFonts w:ascii="Book Antiqua" w:hAnsi="Book Antiqua" w:cstheme="majorBidi"/>
              </w:rPr>
              <w:t>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Boston Scientific Corporation</w:t>
            </w:r>
          </w:p>
          <w:p w:rsidR="007A68E5" w:rsidRPr="005E3725" w:rsidRDefault="007A68E5" w:rsidP="00146382">
            <w:pPr>
              <w:rPr>
                <w:rFonts w:ascii="Book Antiqua" w:hAnsi="Book Antiqua" w:cstheme="majorBidi"/>
              </w:rPr>
            </w:pPr>
            <w:r w:rsidRPr="005E3725">
              <w:rPr>
                <w:rFonts w:ascii="Book Antiqua" w:hAnsi="Book Antiqua" w:cstheme="majorBidi"/>
              </w:rPr>
              <w:t>300, Boston Scientific Way, Marlborough, MA 01752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 xml:space="preserve">M/s Boston Scientific Corporation 302 Parkway, Global park, La Aurora, Heredia, Costa Rica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USFDA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05-08-2020)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RotaWire</w:t>
            </w:r>
            <w:r w:rsidRPr="005E3725">
              <w:rPr>
                <w:rFonts w:ascii="Book Antiqua" w:hAnsi="Book Antiqua" w:cstheme="majorBidi"/>
                <w:vertAlign w:val="superscript"/>
              </w:rPr>
              <w:t>TM</w:t>
            </w:r>
            <w:r w:rsidRPr="005E3725">
              <w:rPr>
                <w:rFonts w:ascii="Book Antiqua" w:hAnsi="Book Antiqua" w:cstheme="majorBidi"/>
              </w:rPr>
              <w:t xml:space="preserve"> and wireClip Torquer</w:t>
            </w:r>
            <w:r w:rsidRPr="005E3725">
              <w:rPr>
                <w:rFonts w:ascii="Book Antiqua" w:hAnsi="Book Antiqua" w:cstheme="majorBidi"/>
                <w:vertAlign w:val="superscript"/>
              </w:rPr>
              <w:t>TM</w:t>
            </w:r>
            <w:r w:rsidRPr="005E3725">
              <w:rPr>
                <w:rFonts w:ascii="Book Antiqua" w:hAnsi="Book Antiqua" w:cstheme="majorBidi"/>
              </w:rPr>
              <w:t xml:space="preserve"> Guidewire and Guidewire Manipulation Device</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r w:rsidRPr="005E3725">
              <w:rPr>
                <w:rFonts w:ascii="Book Antiqua" w:hAnsi="Book Antiqua" w:cstheme="majorBidi"/>
              </w:rPr>
              <w:t>H802228240020</w:t>
            </w:r>
          </w:p>
          <w:p w:rsidR="007A68E5" w:rsidRPr="005E3725" w:rsidRDefault="007A68E5" w:rsidP="00146382">
            <w:pPr>
              <w:rPr>
                <w:rFonts w:ascii="Book Antiqua" w:hAnsi="Book Antiqua" w:cstheme="majorBidi"/>
              </w:rPr>
            </w:pPr>
            <w:r w:rsidRPr="005E3725">
              <w:rPr>
                <w:rFonts w:ascii="Book Antiqua" w:hAnsi="Book Antiqua" w:cstheme="majorBidi"/>
              </w:rPr>
              <w:t>08714729185871</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RotaWire, 330cm, Floppy GW/wireClip</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H802228240022</w:t>
            </w:r>
          </w:p>
          <w:p w:rsidR="007A68E5" w:rsidRPr="005E3725" w:rsidRDefault="007A68E5" w:rsidP="00146382">
            <w:pPr>
              <w:rPr>
                <w:rFonts w:ascii="Book Antiqua" w:hAnsi="Book Antiqua" w:cstheme="majorBidi"/>
              </w:rPr>
            </w:pPr>
            <w:r w:rsidRPr="005E3725">
              <w:rPr>
                <w:rFonts w:ascii="Book Antiqua" w:hAnsi="Book Antiqua" w:cstheme="majorBidi"/>
              </w:rPr>
              <w:t>08714729195566</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RotaWire, 330cm, Floppy GW/wireClip,5pk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H802232390010</w:t>
            </w:r>
          </w:p>
          <w:p w:rsidR="007A68E5" w:rsidRPr="005E3725" w:rsidRDefault="007A68E5" w:rsidP="00146382">
            <w:pPr>
              <w:rPr>
                <w:rFonts w:ascii="Book Antiqua" w:hAnsi="Book Antiqua" w:cstheme="majorBidi"/>
              </w:rPr>
            </w:pPr>
            <w:r w:rsidRPr="005E3725">
              <w:rPr>
                <w:rFonts w:ascii="Book Antiqua" w:hAnsi="Book Antiqua" w:cstheme="majorBidi"/>
              </w:rPr>
              <w:t>08714729144168</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RotaWire, 330cm, Extra Sup Wire/wireClip</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H802232390012</w:t>
            </w:r>
          </w:p>
          <w:p w:rsidR="007A68E5" w:rsidRPr="005E3725" w:rsidRDefault="007A68E5" w:rsidP="00146382">
            <w:pPr>
              <w:rPr>
                <w:rFonts w:ascii="Book Antiqua" w:hAnsi="Book Antiqua" w:cstheme="majorBidi"/>
              </w:rPr>
            </w:pPr>
            <w:r w:rsidRPr="005E3725">
              <w:rPr>
                <w:rFonts w:ascii="Book Antiqua" w:hAnsi="Book Antiqua" w:cstheme="majorBidi"/>
              </w:rPr>
              <w:t>08714729195573</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 xml:space="preserve">RotaWire. 330cm, Extra Sup </w:t>
            </w:r>
          </w:p>
          <w:p w:rsidR="007A68E5" w:rsidRPr="005E3725" w:rsidRDefault="007A68E5" w:rsidP="00146382">
            <w:pPr>
              <w:rPr>
                <w:rFonts w:ascii="Book Antiqua" w:hAnsi="Book Antiqua" w:cstheme="majorBidi"/>
              </w:rPr>
            </w:pPr>
            <w:r w:rsidRPr="005E3725">
              <w:rPr>
                <w:rFonts w:ascii="Book Antiqua" w:hAnsi="Book Antiqua" w:cstheme="majorBidi"/>
              </w:rPr>
              <w:t>Wire/wireClip,5 pk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rPr>
            </w:pPr>
            <w:r w:rsidRPr="005E3725">
              <w:rPr>
                <w:rStyle w:val="FontStyle37"/>
                <w:rFonts w:ascii="Book Antiqua" w:hAnsi="Book Antiqua"/>
                <w:b w:val="0"/>
                <w:bCs w:val="0"/>
                <w:color w:val="auto"/>
                <w:sz w:val="22"/>
                <w:szCs w:val="22"/>
              </w:rPr>
              <w:t>Fee submitted</w:t>
            </w:r>
            <w:r w:rsidRPr="005E3725">
              <w:rPr>
                <w:rStyle w:val="FontStyle37"/>
                <w:rFonts w:ascii="Book Antiqua" w:hAnsi="Book Antiqua"/>
                <w:bCs w:val="0"/>
                <w:color w:val="auto"/>
                <w:sz w:val="22"/>
                <w:szCs w:val="22"/>
              </w:rPr>
              <w:t xml:space="preserve">: </w:t>
            </w:r>
            <w:r w:rsidRPr="005E3725">
              <w:rPr>
                <w:rFonts w:ascii="Book Antiqua" w:hAnsi="Book Antiqua" w:cstheme="majorBidi"/>
                <w:bCs/>
              </w:rPr>
              <w:t>Rs.50,000/-</w:t>
            </w:r>
          </w:p>
        </w:tc>
        <w:tc>
          <w:tcPr>
            <w:tcW w:w="1588" w:type="dxa"/>
            <w:gridSpan w:val="2"/>
            <w:shd w:val="clear" w:color="auto" w:fill="auto"/>
            <w:vAlign w:val="center"/>
          </w:tcPr>
          <w:p w:rsidR="007A68E5" w:rsidRPr="005E3725" w:rsidRDefault="007A68E5" w:rsidP="00146382">
            <w:pPr>
              <w:rPr>
                <w:rFonts w:ascii="Book Antiqua" w:hAnsi="Book Antiqua"/>
              </w:rPr>
            </w:pPr>
            <w:r w:rsidRPr="005E3725">
              <w:rPr>
                <w:rFonts w:ascii="Book Antiqua" w:hAnsi="Book Antiqua"/>
              </w:rPr>
              <w:t>The RotaWire Guidewire is a single-use device that acts as a guide rail for the Rotalink™ Exchangeable Catheter, which is placed over the wire once access to the lesion has been obtained. In this capacity, the wire acts to maintain the abrasive burr within the lumen being treated during all phases of a procedure, including catheter placement, treatment, and retraction.</w:t>
            </w: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Boston ScientificCorporation300, Boston Scientific Way, Marlborough, Massachusetts 01752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Limited, Business and Technology Park Model Farm Road Cork, Ireland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23-03-2022)</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Multi-Loop 18 Fibered Platinum Coil</w:t>
            </w:r>
          </w:p>
          <w:p w:rsidR="007A68E5" w:rsidRPr="005E3725" w:rsidRDefault="007A68E5" w:rsidP="00146382">
            <w:pPr>
              <w:rPr>
                <w:rFonts w:ascii="Book Antiqua" w:hAnsi="Book Antiqua" w:cstheme="majorBidi"/>
              </w:rPr>
            </w:pP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C</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36 Months</w:t>
            </w:r>
          </w:p>
          <w:p w:rsidR="007A68E5" w:rsidRPr="005E3725" w:rsidRDefault="007A68E5" w:rsidP="00146382">
            <w:pPr>
              <w:rPr>
                <w:rFonts w:ascii="Book Antiqua" w:hAnsi="Book Antiqua" w:cstheme="majorBidi"/>
              </w:rPr>
            </w:pPr>
            <w:r w:rsidRPr="005E3725">
              <w:rPr>
                <w:rFonts w:ascii="Book Antiqua" w:hAnsi="Book Antiqua" w:cstheme="majorBidi"/>
              </w:rPr>
              <w:t>M0013120430</w:t>
            </w:r>
          </w:p>
          <w:p w:rsidR="007A68E5" w:rsidRPr="005E3725" w:rsidRDefault="007A68E5" w:rsidP="00146382">
            <w:pPr>
              <w:rPr>
                <w:rFonts w:ascii="Book Antiqua" w:hAnsi="Book Antiqua" w:cstheme="majorBidi"/>
              </w:rPr>
            </w:pPr>
            <w:r w:rsidRPr="005E3725">
              <w:rPr>
                <w:rFonts w:ascii="Book Antiqua" w:hAnsi="Book Antiqua" w:cstheme="majorBidi"/>
              </w:rPr>
              <w:t>4mm/7mm Multi-Loop-18 (Bx/1)</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M0013120431</w:t>
            </w:r>
          </w:p>
          <w:p w:rsidR="007A68E5" w:rsidRPr="005E3725" w:rsidRDefault="007A68E5" w:rsidP="00146382">
            <w:pPr>
              <w:rPr>
                <w:rFonts w:ascii="Book Antiqua" w:hAnsi="Book Antiqua" w:cstheme="majorBidi"/>
              </w:rPr>
            </w:pPr>
            <w:r w:rsidRPr="005E3725">
              <w:rPr>
                <w:rFonts w:ascii="Book Antiqua" w:hAnsi="Book Antiqua" w:cstheme="majorBidi"/>
              </w:rPr>
              <w:t>4mm/7mm Multi-Loop-18 (Bx/5)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Fee submitted: Rs 50,000/- </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Non-Neurovascular Embolization Coil</w:t>
            </w: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Boston ScientificCorporation300, Boston Scientific Way, Marlborough, Massachusetts 01752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Limited, Business and Technology Park Model Farm Road Cork, Ireland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23-03-2022)</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Interlock </w:t>
            </w:r>
            <w:r w:rsidRPr="005E3725">
              <w:rPr>
                <w:rFonts w:ascii="Book Antiqua" w:hAnsi="Book Antiqua" w:cstheme="majorBidi"/>
                <w:vertAlign w:val="superscript"/>
              </w:rPr>
              <w:t>TM</w:t>
            </w:r>
            <w:r w:rsidRPr="005E3725">
              <w:rPr>
                <w:rFonts w:ascii="Book Antiqua" w:hAnsi="Book Antiqua" w:cstheme="majorBidi"/>
              </w:rPr>
              <w:t xml:space="preserve"> Fibered IDC </w:t>
            </w:r>
            <w:r w:rsidRPr="005E3725">
              <w:rPr>
                <w:rFonts w:ascii="Book Antiqua" w:hAnsi="Book Antiqua" w:cstheme="majorBidi"/>
                <w:vertAlign w:val="superscript"/>
              </w:rPr>
              <w:t>TM</w:t>
            </w:r>
            <w:r w:rsidRPr="005E3725">
              <w:rPr>
                <w:rFonts w:ascii="Book Antiqua" w:hAnsi="Book Antiqua" w:cstheme="majorBidi"/>
              </w:rPr>
              <w:t xml:space="preserve"> Occlusion System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C</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36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M001361480</w:t>
            </w:r>
            <w:r w:rsidRPr="005E3725">
              <w:rPr>
                <w:rFonts w:ascii="Book Antiqua" w:hAnsi="Book Antiqua" w:cstheme="majorBidi"/>
                <w:lang w:val="sv-SE"/>
              </w:rPr>
              <w:tab/>
              <w:t>Interlock 2D 2mm x 4cm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M001361490</w:t>
            </w:r>
            <w:r w:rsidRPr="005E3725">
              <w:rPr>
                <w:rFonts w:ascii="Book Antiqua" w:hAnsi="Book Antiqua" w:cstheme="majorBidi"/>
                <w:lang w:val="sv-SE"/>
              </w:rPr>
              <w:tab/>
              <w:t>Interlock 2D 2mm x 6cm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M001361500</w:t>
            </w:r>
            <w:r w:rsidRPr="005E3725">
              <w:rPr>
                <w:rFonts w:ascii="Book Antiqua" w:hAnsi="Book Antiqua" w:cstheme="majorBidi"/>
                <w:lang w:val="sv-SE"/>
              </w:rPr>
              <w:tab/>
              <w:t>Interlock 2D 3mm x 6cm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M001361510</w:t>
            </w:r>
            <w:r w:rsidRPr="005E3725">
              <w:rPr>
                <w:rFonts w:ascii="Book Antiqua" w:hAnsi="Book Antiqua" w:cstheme="majorBidi"/>
                <w:lang w:val="sv-SE"/>
              </w:rPr>
              <w:tab/>
              <w:t>Interlock 2D 3mm x 12cm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M001361520</w:t>
            </w:r>
            <w:r w:rsidRPr="005E3725">
              <w:rPr>
                <w:rFonts w:ascii="Book Antiqua" w:hAnsi="Book Antiqua" w:cstheme="majorBidi"/>
                <w:lang w:val="sv-SE"/>
              </w:rPr>
              <w:tab/>
              <w:t>Interlock 2D 4mm x 8cm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M001361530</w:t>
            </w:r>
            <w:r w:rsidRPr="005E3725">
              <w:rPr>
                <w:rFonts w:ascii="Book Antiqua" w:hAnsi="Book Antiqua" w:cstheme="majorBidi"/>
                <w:lang w:val="sv-SE"/>
              </w:rPr>
              <w:tab/>
              <w:t>Interlock 2D 4mm x 15cm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M001361540</w:t>
            </w:r>
            <w:r w:rsidRPr="005E3725">
              <w:rPr>
                <w:rFonts w:ascii="Book Antiqua" w:hAnsi="Book Antiqua" w:cstheme="majorBidi"/>
                <w:lang w:val="sv-SE"/>
              </w:rPr>
              <w:tab/>
              <w:t>Interlock 2D 5mm x 8cm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M001361550</w:t>
            </w:r>
            <w:r w:rsidRPr="005E3725">
              <w:rPr>
                <w:rFonts w:ascii="Book Antiqua" w:hAnsi="Book Antiqua" w:cstheme="majorBidi"/>
                <w:lang w:val="sv-SE"/>
              </w:rPr>
              <w:tab/>
              <w:t>Interlock 2D 5mm x 15cm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M001361560</w:t>
            </w:r>
            <w:r w:rsidRPr="005E3725">
              <w:rPr>
                <w:rFonts w:ascii="Book Antiqua" w:hAnsi="Book Antiqua" w:cstheme="majorBidi"/>
                <w:lang w:val="sv-SE"/>
              </w:rPr>
              <w:tab/>
              <w:t>Interlock 2D 6mm x 10cm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M001361570</w:t>
            </w:r>
            <w:r w:rsidRPr="005E3725">
              <w:rPr>
                <w:rFonts w:ascii="Book Antiqua" w:hAnsi="Book Antiqua" w:cstheme="majorBidi"/>
                <w:lang w:val="sv-SE"/>
              </w:rPr>
              <w:tab/>
              <w:t>Interlock 2D 6mm x 20cm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M001361580</w:t>
            </w:r>
            <w:r w:rsidRPr="005E3725">
              <w:rPr>
                <w:rFonts w:ascii="Book Antiqua" w:hAnsi="Book Antiqua" w:cstheme="majorBidi"/>
                <w:lang w:val="sv-SE"/>
              </w:rPr>
              <w:tab/>
              <w:t>Interlock 2D 8mm x 20cm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M001361590</w:t>
            </w:r>
            <w:r w:rsidRPr="005E3725">
              <w:rPr>
                <w:rFonts w:ascii="Book Antiqua" w:hAnsi="Book Antiqua" w:cstheme="majorBidi"/>
                <w:lang w:val="sv-SE"/>
              </w:rPr>
              <w:tab/>
              <w:t>Interlock 2D 10mm x 20cm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M001361600</w:t>
            </w:r>
            <w:r w:rsidRPr="005E3725">
              <w:rPr>
                <w:rFonts w:ascii="Book Antiqua" w:hAnsi="Book Antiqua" w:cstheme="majorBidi"/>
                <w:lang w:val="sv-SE"/>
              </w:rPr>
              <w:tab/>
              <w:t>Interlock 2D 10mm x 30cm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M001361610</w:t>
            </w:r>
            <w:r w:rsidRPr="005E3725">
              <w:rPr>
                <w:rFonts w:ascii="Book Antiqua" w:hAnsi="Book Antiqua" w:cstheme="majorBidi"/>
                <w:lang w:val="sv-SE"/>
              </w:rPr>
              <w:tab/>
              <w:t>Interlock 2D 12mm x 20cm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M001361620</w:t>
            </w:r>
            <w:r w:rsidRPr="005E3725">
              <w:rPr>
                <w:rFonts w:ascii="Book Antiqua" w:hAnsi="Book Antiqua" w:cstheme="majorBidi"/>
                <w:lang w:val="sv-SE"/>
              </w:rPr>
              <w:tab/>
              <w:t>Interlock 2D 12mm x 30cm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M001361630</w:t>
            </w:r>
            <w:r w:rsidRPr="005E3725">
              <w:rPr>
                <w:rFonts w:ascii="Book Antiqua" w:hAnsi="Book Antiqua" w:cstheme="majorBidi"/>
                <w:lang w:val="sv-SE"/>
              </w:rPr>
              <w:tab/>
              <w:t>Interlock 2D 14mm x 20cm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M001361640</w:t>
            </w:r>
            <w:r w:rsidRPr="005E3725">
              <w:rPr>
                <w:rFonts w:ascii="Book Antiqua" w:hAnsi="Book Antiqua" w:cstheme="majorBidi"/>
                <w:lang w:val="sv-SE"/>
              </w:rPr>
              <w:tab/>
              <w:t>Interlock 2D 14mm x 30cm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M001361920</w:t>
            </w:r>
            <w:r w:rsidRPr="005E3725">
              <w:rPr>
                <w:rFonts w:ascii="Book Antiqua" w:hAnsi="Book Antiqua" w:cstheme="majorBidi"/>
                <w:lang w:val="sv-SE"/>
              </w:rPr>
              <w:tab/>
              <w:t>Interlock 2D 10mm x 50cm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M001361930</w:t>
            </w:r>
            <w:r w:rsidRPr="005E3725">
              <w:rPr>
                <w:rFonts w:ascii="Book Antiqua" w:hAnsi="Book Antiqua" w:cstheme="majorBidi"/>
                <w:lang w:val="sv-SE"/>
              </w:rPr>
              <w:tab/>
              <w:t>Interlock 2D 14mm x 50cm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M001361940</w:t>
            </w:r>
            <w:r w:rsidRPr="005E3725">
              <w:rPr>
                <w:rFonts w:ascii="Book Antiqua" w:hAnsi="Book Antiqua" w:cstheme="majorBidi"/>
                <w:lang w:val="sv-SE"/>
              </w:rPr>
              <w:tab/>
              <w:t>Interlock 2D 18mm x 50cm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M001361950</w:t>
            </w:r>
            <w:r w:rsidRPr="005E3725">
              <w:rPr>
                <w:rFonts w:ascii="Book Antiqua" w:hAnsi="Book Antiqua" w:cstheme="majorBidi"/>
                <w:lang w:val="sv-SE"/>
              </w:rPr>
              <w:tab/>
              <w:t>Interlock 2D 20mm x 50cm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M001361960</w:t>
            </w:r>
            <w:r w:rsidRPr="005E3725">
              <w:rPr>
                <w:rFonts w:ascii="Book Antiqua" w:hAnsi="Book Antiqua" w:cstheme="majorBidi"/>
                <w:lang w:val="sv-SE"/>
              </w:rPr>
              <w:tab/>
              <w:t>Interlock 2D 22mm x 60cm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rPr>
            </w:pPr>
            <w:r w:rsidRPr="005E3725">
              <w:rPr>
                <w:rFonts w:ascii="Book Antiqua" w:hAnsi="Book Antiqua" w:cstheme="majorBidi"/>
              </w:rPr>
              <w:t>M001361740</w:t>
            </w:r>
            <w:r w:rsidRPr="005E3725">
              <w:rPr>
                <w:rFonts w:ascii="Book Antiqua" w:hAnsi="Book Antiqua" w:cstheme="majorBidi"/>
              </w:rPr>
              <w:tab/>
              <w:t>Interlock VortX Diamond Coil 2mm x 3mm x 2.3cm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M001361750</w:t>
            </w:r>
            <w:r w:rsidRPr="005E3725">
              <w:rPr>
                <w:rFonts w:ascii="Book Antiqua" w:hAnsi="Book Antiqua" w:cstheme="majorBidi"/>
              </w:rPr>
              <w:tab/>
              <w:t>Interlock VortX Diamond Coil 2mm x 4mm x 4.1cm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M001361760</w:t>
            </w:r>
            <w:r w:rsidRPr="005E3725">
              <w:rPr>
                <w:rFonts w:ascii="Book Antiqua" w:hAnsi="Book Antiqua" w:cstheme="majorBidi"/>
              </w:rPr>
              <w:tab/>
              <w:t>Interlock VortX Diamond Coil 2mm x 5mm x 5.8cm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M001361770</w:t>
            </w:r>
            <w:r w:rsidRPr="005E3725">
              <w:rPr>
                <w:rFonts w:ascii="Book Antiqua" w:hAnsi="Book Antiqua" w:cstheme="majorBidi"/>
              </w:rPr>
              <w:tab/>
              <w:t>Interlock VortX Diamond Coil 2mm x 6mm x 8cm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Non Neurovascular Embolization Coil</w:t>
            </w: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Boston ScientificCorporation300, Boston Scientific Way, Marlborough, Massachusetts 01752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Limited, Business and Technology Park Model Farm Road Cork, Ireland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23-03-2022)</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IDC </w:t>
            </w:r>
            <w:r w:rsidRPr="005E3725">
              <w:rPr>
                <w:rFonts w:ascii="Book Antiqua" w:hAnsi="Book Antiqua" w:cstheme="majorBidi"/>
                <w:vertAlign w:val="superscript"/>
              </w:rPr>
              <w:t>TM</w:t>
            </w:r>
            <w:r w:rsidRPr="005E3725">
              <w:rPr>
                <w:rFonts w:ascii="Book Antiqua" w:hAnsi="Book Antiqua" w:cstheme="majorBidi"/>
              </w:rPr>
              <w:t>Interlocking Detachable Coil</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C</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36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M0013602040</w:t>
            </w:r>
            <w:r w:rsidRPr="005E3725">
              <w:rPr>
                <w:rFonts w:ascii="Book Antiqua" w:hAnsi="Book Antiqua" w:cstheme="majorBidi"/>
              </w:rPr>
              <w:tab/>
              <w:t>IDC Interlocking Detachable Coils 2mm x 4cm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M0013603060</w:t>
            </w:r>
            <w:r w:rsidRPr="005E3725">
              <w:rPr>
                <w:rFonts w:ascii="Book Antiqua" w:hAnsi="Book Antiqua" w:cstheme="majorBidi"/>
              </w:rPr>
              <w:tab/>
              <w:t>IDC Interlocking Detachable Coils 3mm x 6cm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M0013603100</w:t>
            </w:r>
            <w:r w:rsidRPr="005E3725">
              <w:rPr>
                <w:rFonts w:ascii="Book Antiqua" w:hAnsi="Book Antiqua" w:cstheme="majorBidi"/>
              </w:rPr>
              <w:tab/>
              <w:t>IDC Interlocking Detachable Coils 3mm x 10cm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M0013604040</w:t>
            </w:r>
            <w:r w:rsidRPr="005E3725">
              <w:rPr>
                <w:rFonts w:ascii="Book Antiqua" w:hAnsi="Book Antiqua" w:cstheme="majorBidi"/>
              </w:rPr>
              <w:tab/>
              <w:t>IDC Interlocking Detachable Coils 4mm x 4cm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M0013604080</w:t>
            </w:r>
            <w:r w:rsidRPr="005E3725">
              <w:rPr>
                <w:rFonts w:ascii="Book Antiqua" w:hAnsi="Book Antiqua" w:cstheme="majorBidi"/>
              </w:rPr>
              <w:tab/>
              <w:t>IDC Interlocking Detachable Coils 4mm x 8cm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M0013604120</w:t>
            </w:r>
            <w:r w:rsidRPr="005E3725">
              <w:rPr>
                <w:rFonts w:ascii="Book Antiqua" w:hAnsi="Book Antiqua" w:cstheme="majorBidi"/>
              </w:rPr>
              <w:tab/>
              <w:t>IDC Interlocking Detachable Coils 4mm x 12cm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M0013605080</w:t>
            </w:r>
            <w:r w:rsidRPr="005E3725">
              <w:rPr>
                <w:rFonts w:ascii="Book Antiqua" w:hAnsi="Book Antiqua" w:cstheme="majorBidi"/>
              </w:rPr>
              <w:tab/>
              <w:t>IDC Interlocking Detachable Coils 5mm x 8cm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M0013605150</w:t>
            </w:r>
            <w:r w:rsidRPr="005E3725">
              <w:rPr>
                <w:rFonts w:ascii="Book Antiqua" w:hAnsi="Book Antiqua" w:cstheme="majorBidi"/>
              </w:rPr>
              <w:tab/>
              <w:t>IDC Interlocking Detachable Coils 5mm x 15cm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M0013606100</w:t>
            </w:r>
            <w:r w:rsidRPr="005E3725">
              <w:rPr>
                <w:rFonts w:ascii="Book Antiqua" w:hAnsi="Book Antiqua" w:cstheme="majorBidi"/>
              </w:rPr>
              <w:tab/>
              <w:t>IDC Interlocking Detachable Coils 6mm x 10cm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M0013606200</w:t>
            </w:r>
            <w:r w:rsidRPr="005E3725">
              <w:rPr>
                <w:rFonts w:ascii="Book Antiqua" w:hAnsi="Book Antiqua" w:cstheme="majorBidi"/>
              </w:rPr>
              <w:tab/>
              <w:t>IDC Interlocking Detachable Coils 6mm x 20cm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M0013607100</w:t>
            </w:r>
            <w:r w:rsidRPr="005E3725">
              <w:rPr>
                <w:rFonts w:ascii="Book Antiqua" w:hAnsi="Book Antiqua" w:cstheme="majorBidi"/>
              </w:rPr>
              <w:tab/>
              <w:t>IDC Interlocking Detachable Coils 7mm x 10cm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M0013607200</w:t>
            </w:r>
            <w:r w:rsidRPr="005E3725">
              <w:rPr>
                <w:rFonts w:ascii="Book Antiqua" w:hAnsi="Book Antiqua" w:cstheme="majorBidi"/>
              </w:rPr>
              <w:tab/>
              <w:t>IDC Interlocking Detachable Coils 7mm x 20cm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M0013608100</w:t>
            </w:r>
            <w:r w:rsidRPr="005E3725">
              <w:rPr>
                <w:rFonts w:ascii="Book Antiqua" w:hAnsi="Book Antiqua" w:cstheme="majorBidi"/>
              </w:rPr>
              <w:tab/>
              <w:t>IDC Interlocking Detachable Coils 8mm x 10cm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M0013608200</w:t>
            </w:r>
            <w:r w:rsidRPr="005E3725">
              <w:rPr>
                <w:rFonts w:ascii="Book Antiqua" w:hAnsi="Book Antiqua" w:cstheme="majorBidi"/>
              </w:rPr>
              <w:tab/>
              <w:t>IDC Interlocking Detachable Coils 8mm x 20cm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M0013609100</w:t>
            </w:r>
            <w:r w:rsidRPr="005E3725">
              <w:rPr>
                <w:rFonts w:ascii="Book Antiqua" w:hAnsi="Book Antiqua" w:cstheme="majorBidi"/>
              </w:rPr>
              <w:tab/>
              <w:t>IDC Interlocking Detachable Coils 9mm x 10cm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M0013609200</w:t>
            </w:r>
            <w:r w:rsidRPr="005E3725">
              <w:rPr>
                <w:rFonts w:ascii="Book Antiqua" w:hAnsi="Book Antiqua" w:cstheme="majorBidi"/>
              </w:rPr>
              <w:tab/>
              <w:t>IDC Interlocking Detachable Coils 9mm x 20cm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M0033601010</w:t>
            </w:r>
            <w:r w:rsidRPr="005E3725">
              <w:rPr>
                <w:rFonts w:ascii="Book Antiqua" w:hAnsi="Book Antiqua" w:cstheme="majorBidi"/>
              </w:rPr>
              <w:tab/>
              <w:t>IDC Interlocking Detachable Coils 10mm x 10cm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M0013601020</w:t>
            </w:r>
            <w:r w:rsidRPr="005E3725">
              <w:rPr>
                <w:rFonts w:ascii="Book Antiqua" w:hAnsi="Book Antiqua" w:cstheme="majorBidi"/>
              </w:rPr>
              <w:tab/>
              <w:t>IDC Interlocking Detachable Coils 10mm x 20cm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M0013601210</w:t>
            </w:r>
            <w:r w:rsidRPr="005E3725">
              <w:rPr>
                <w:rFonts w:ascii="Book Antiqua" w:hAnsi="Book Antiqua" w:cstheme="majorBidi"/>
              </w:rPr>
              <w:tab/>
              <w:t>IDC Interlocking Detachable Coils 12mm x 10cm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M0013601220</w:t>
            </w:r>
            <w:r w:rsidRPr="005E3725">
              <w:rPr>
                <w:rFonts w:ascii="Book Antiqua" w:hAnsi="Book Antiqua" w:cstheme="majorBidi"/>
              </w:rPr>
              <w:tab/>
              <w:t>IDC Interlocking Detachable Coils 12mm x 20cm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M0013601410</w:t>
            </w:r>
            <w:r w:rsidRPr="005E3725">
              <w:rPr>
                <w:rFonts w:ascii="Book Antiqua" w:hAnsi="Book Antiqua" w:cstheme="majorBidi"/>
              </w:rPr>
              <w:tab/>
              <w:t>IDC Interlocking Detachable Coils 14mm x 10cm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M0013601420</w:t>
            </w:r>
            <w:r w:rsidRPr="005E3725">
              <w:rPr>
                <w:rFonts w:ascii="Book Antiqua" w:hAnsi="Book Antiqua" w:cstheme="majorBidi"/>
              </w:rPr>
              <w:tab/>
              <w:t>IDC Interlocking Detachable Coils 14mm x 20cm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M0013612040</w:t>
            </w:r>
            <w:r w:rsidRPr="005E3725">
              <w:rPr>
                <w:rFonts w:ascii="Book Antiqua" w:hAnsi="Book Antiqua" w:cstheme="majorBidi"/>
              </w:rPr>
              <w:tab/>
              <w:t>IDC Interlocking Detachable Coils Soft 2mm x 4cm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M0013613060</w:t>
            </w:r>
            <w:r w:rsidRPr="005E3725">
              <w:rPr>
                <w:rFonts w:ascii="Book Antiqua" w:hAnsi="Book Antiqua" w:cstheme="majorBidi"/>
              </w:rPr>
              <w:tab/>
              <w:t>IDC Interlocking Detachable Coils Soft 3mm x 6cm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M0013613100</w:t>
            </w:r>
            <w:r w:rsidRPr="005E3725">
              <w:rPr>
                <w:rFonts w:ascii="Book Antiqua" w:hAnsi="Book Antiqua" w:cstheme="majorBidi"/>
              </w:rPr>
              <w:tab/>
              <w:t>IDC Interlocking Detachable Coils Soft 3mm x 10cm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M0013614040</w:t>
            </w:r>
            <w:r w:rsidRPr="005E3725">
              <w:rPr>
                <w:rFonts w:ascii="Book Antiqua" w:hAnsi="Book Antiqua" w:cstheme="majorBidi"/>
              </w:rPr>
              <w:tab/>
              <w:t>IDC Interlocking Detachable Coils Soft 4mm x 4cm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M0013614080</w:t>
            </w:r>
            <w:r w:rsidRPr="005E3725">
              <w:rPr>
                <w:rFonts w:ascii="Book Antiqua" w:hAnsi="Book Antiqua" w:cstheme="majorBidi"/>
              </w:rPr>
              <w:tab/>
              <w:t>IDC Interlocking Detachable Coils Soft 4mm x 8cm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M0013614120</w:t>
            </w:r>
            <w:r w:rsidRPr="005E3725">
              <w:rPr>
                <w:rFonts w:ascii="Book Antiqua" w:hAnsi="Book Antiqua" w:cstheme="majorBidi"/>
              </w:rPr>
              <w:tab/>
              <w:t>IDC Interlocking Detachable Coils Soft 4mm x 12cm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M0013615080</w:t>
            </w:r>
            <w:r w:rsidRPr="005E3725">
              <w:rPr>
                <w:rFonts w:ascii="Book Antiqua" w:hAnsi="Book Antiqua" w:cstheme="majorBidi"/>
              </w:rPr>
              <w:tab/>
              <w:t>IDC Interlocking Detachable Coils Soft 5mm x 8cm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M0013615120</w:t>
            </w:r>
            <w:r w:rsidRPr="005E3725">
              <w:rPr>
                <w:rFonts w:ascii="Book Antiqua" w:hAnsi="Book Antiqua" w:cstheme="majorBidi"/>
              </w:rPr>
              <w:tab/>
              <w:t>IDC Interlocking Detachable Coils Soft 5mm x 12cm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Non Neurovascular Embolization Coil</w:t>
            </w: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Boston Scientific Corporation 300, Boston Scientific Way, Marlborough, Massachusetts 01752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Limited, Business and Technology Park Model Farm Road Cork, Ireland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23-03-2022)</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Jetstream </w:t>
            </w:r>
            <w:r w:rsidRPr="005E3725">
              <w:rPr>
                <w:rFonts w:ascii="Book Antiqua" w:hAnsi="Book Antiqua" w:cstheme="majorBidi"/>
                <w:vertAlign w:val="superscript"/>
              </w:rPr>
              <w:t>TM</w:t>
            </w:r>
            <w:r w:rsidRPr="005E3725">
              <w:rPr>
                <w:rFonts w:ascii="Book Antiqua" w:hAnsi="Book Antiqua" w:cstheme="majorBidi"/>
              </w:rPr>
              <w:t xml:space="preserve"> SC Over the wire Atherectomy Catheter</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C</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112260-002</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JETSTREAM SC OTW Atherectomy Catheter 1.6mm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112260-003</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JETSTREAM SC OTW Atherectomy Catheter 1.6mm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112262-002</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JETSTREAM SC OTW Atherectomy Catheter 1.85mm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112262-003</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JETSTREAM SC OTW Atherectomy Catheter 1.85mm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Intended for use in  Atherectomy of the  Peripheral Vasculature.</w:t>
            </w: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w:t>
            </w:r>
          </w:p>
          <w:p w:rsidR="007A68E5" w:rsidRPr="005E3725" w:rsidRDefault="007A68E5" w:rsidP="00146382">
            <w:pPr>
              <w:rPr>
                <w:rFonts w:ascii="Book Antiqua" w:hAnsi="Book Antiqua" w:cstheme="majorBidi"/>
              </w:rPr>
            </w:pPr>
            <w:r w:rsidRPr="005E3725">
              <w:rPr>
                <w:rFonts w:ascii="Book Antiqua" w:hAnsi="Book Antiqua" w:cstheme="majorBidi"/>
              </w:rPr>
              <w:t>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Boston Scientific Corporation 300, Boston Scientific Way, Marlborough, Massachusetts 01752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Limited, Business and Technology Park Model Farm Road Cork, Ireland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23-03-2022)</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2D Helical-35 Fibered Platinum Coil</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C</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36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M0013723020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2D Helical-35 Fibered Platinum Coil, 3mm x 20mm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M0013723040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2D Helical-35 Fibered Platinum Coil, 3mm x 40mm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M0013724030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2D Helical-35 Fibered Platinum Coil, 4mm x 30mm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M0013725030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2D Helical-35 Fibered Platinum Coil, 5mm x 30mm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M0013725050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2D Helical-35 Fibered Platinum Coil, 5mm x 50mm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M0013726040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2D Helical-35 Fibered Platinum Coil, 6mm x 40mm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M0013727040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2D Helical-35 Fibered Platinum Coil, 7mm x 40mm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M0013729060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2D Helical-35 Fibered Platinum Coil, 9mm x 60mm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M0013723021</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2D Helical-35 Fibered Platinum Coil, 3mm x 20mm (Bx5)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M0013723041</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2D Helical-35 Fibered Platinum Coil, 3mm x 40mm (Bx5)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M0013724031</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2D Helical-35 Fibered Platinum Coil, 4mm x 30mm (Bx5)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M0013725031</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2D Helical-35 Fibered Platinum Coil, 5mm x 30mm (Bx5)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M0013725051</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2D Helical-35 Fibered Platinum Coil, 5mm x 50mm (Bx5)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M0013726041</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2D Helical-35 Fibered Platinum Coil, 6mm x 40mm (Bx5)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M0013727041</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2D Helical-35 Fibered Platinum Coil, 7mm x 40mm (Bx5)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M0013729061</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2D Helical-35 Fibered Platinum Coil, 9mm x 60mm (Bx5)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Is intended for arterial and venous  embolization in the peripheral vasculature. </w:t>
            </w: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Boston ScientificCorporation300, Boston Scientific Way, Marlborough, Massachusetts 01752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Limited, Business and Technology Park Model Farm Road Cork, Ireland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23-03-2022)</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VortX </w:t>
            </w:r>
            <w:r w:rsidRPr="005E3725">
              <w:rPr>
                <w:rFonts w:ascii="Book Antiqua" w:hAnsi="Book Antiqua" w:cstheme="majorBidi"/>
                <w:vertAlign w:val="superscript"/>
              </w:rPr>
              <w:t>TM</w:t>
            </w:r>
            <w:r w:rsidRPr="005E3725">
              <w:rPr>
                <w:rFonts w:ascii="Book Antiqua" w:hAnsi="Book Antiqua" w:cstheme="majorBidi"/>
              </w:rPr>
              <w:t xml:space="preserve"> Diamond-18 Fibered Platinum Coil</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C</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36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M0013822030</w:t>
            </w:r>
            <w:r w:rsidRPr="005E3725">
              <w:rPr>
                <w:rFonts w:ascii="Book Antiqua" w:hAnsi="Book Antiqua" w:cstheme="majorBidi"/>
              </w:rPr>
              <w:tab/>
              <w:t>VortX-18 Diamond 3mm/3.3mm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M0013822040</w:t>
            </w:r>
            <w:r w:rsidRPr="005E3725">
              <w:rPr>
                <w:rFonts w:ascii="Book Antiqua" w:hAnsi="Book Antiqua" w:cstheme="majorBidi"/>
              </w:rPr>
              <w:tab/>
              <w:t>VortX-18 Diamond 4mm/3.7mm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M0013822050</w:t>
            </w:r>
            <w:r w:rsidRPr="005E3725">
              <w:rPr>
                <w:rFonts w:ascii="Book Antiqua" w:hAnsi="Book Antiqua" w:cstheme="majorBidi"/>
              </w:rPr>
              <w:tab/>
              <w:t>VortX-18 Diamond 5mm/5.5mm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M0013822060</w:t>
            </w:r>
            <w:r w:rsidRPr="005E3725">
              <w:rPr>
                <w:rFonts w:ascii="Book Antiqua" w:hAnsi="Book Antiqua" w:cstheme="majorBidi"/>
              </w:rPr>
              <w:tab/>
              <w:t>VortX-18 Diamond 6mm/6.7mm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M0013822031</w:t>
            </w:r>
            <w:r w:rsidRPr="005E3725">
              <w:rPr>
                <w:rFonts w:ascii="Book Antiqua" w:hAnsi="Book Antiqua" w:cstheme="majorBidi"/>
              </w:rPr>
              <w:tab/>
              <w:t>VortX-18 Diamond 3mm/3.3mm (BX/5)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M0013822041</w:t>
            </w:r>
            <w:r w:rsidRPr="005E3725">
              <w:rPr>
                <w:rFonts w:ascii="Book Antiqua" w:hAnsi="Book Antiqua" w:cstheme="majorBidi"/>
              </w:rPr>
              <w:tab/>
              <w:t>VortX-18 Diamond 4mm/3.7mm (BX/5)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M0013822051</w:t>
            </w:r>
            <w:r w:rsidRPr="005E3725">
              <w:rPr>
                <w:rFonts w:ascii="Book Antiqua" w:hAnsi="Book Antiqua" w:cstheme="majorBidi"/>
              </w:rPr>
              <w:tab/>
              <w:t>VortX-18 Diamond 5mm/5.5mm (BX/5)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M0013822061</w:t>
            </w:r>
            <w:r w:rsidRPr="005E3725">
              <w:rPr>
                <w:rFonts w:ascii="Book Antiqua" w:hAnsi="Book Antiqua" w:cstheme="majorBidi"/>
              </w:rPr>
              <w:tab/>
              <w:t>VortX-18 Diamond 6mm/6.7mm (BX/5)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Non Neurovascular Embolization Coil</w:t>
            </w: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Boston ScientificCorporation300, Boston Scientific Way, Marlborough, Massachusetts 01752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Limited, Business and Technology Park Model Farm Road Cork, Ireland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23-03-2022)</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Jetstream </w:t>
            </w:r>
            <w:r w:rsidRPr="005E3725">
              <w:rPr>
                <w:rFonts w:ascii="Book Antiqua" w:hAnsi="Book Antiqua" w:cstheme="majorBidi"/>
                <w:vertAlign w:val="superscript"/>
              </w:rPr>
              <w:t>TM</w:t>
            </w:r>
            <w:r w:rsidRPr="005E3725">
              <w:rPr>
                <w:rFonts w:ascii="Book Antiqua" w:hAnsi="Book Antiqua" w:cstheme="majorBidi"/>
              </w:rPr>
              <w:t xml:space="preserve"> XC Over the wire Atherectomy Catheter</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C</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112264-002</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JETSTREAM XC OTW Atherectomy Catheter 2.1mm/3.0mm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112264-003</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JETSTREAM XC OTW Atherectomy Catheter 2.1mm/3.0mm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112266-002</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JETSTREAM XC OTW Atherectomy Catheter 2.4mm/3.4mm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112266-003</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JETSTREAM XC OTW Atherectomy Catheter 2.4mm/3.4mm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200462">
            <w:pPr>
              <w:rPr>
                <w:rFonts w:ascii="Book Antiqua" w:hAnsi="Book Antiqua" w:cstheme="majorBidi"/>
              </w:rPr>
            </w:pPr>
            <w:r w:rsidRPr="005E3725">
              <w:rPr>
                <w:rFonts w:ascii="Book Antiqua" w:hAnsi="Book Antiqua" w:cstheme="majorBidi"/>
              </w:rPr>
              <w:t>Mechanical Atherectomy</w:t>
            </w:r>
            <w:r w:rsidR="00200462" w:rsidRPr="005E3725">
              <w:rPr>
                <w:rFonts w:ascii="Book Antiqua" w:hAnsi="Book Antiqua" w:cstheme="majorBidi"/>
              </w:rPr>
              <w:t xml:space="preserve"> </w:t>
            </w:r>
            <w:r w:rsidRPr="005E3725">
              <w:rPr>
                <w:rFonts w:ascii="Book Antiqua" w:hAnsi="Book Antiqua" w:cstheme="majorBidi"/>
              </w:rPr>
              <w:t>System, Peripheral</w:t>
            </w: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w:t>
            </w:r>
          </w:p>
          <w:p w:rsidR="007A68E5" w:rsidRPr="005E3725" w:rsidRDefault="007A68E5" w:rsidP="00146382">
            <w:pPr>
              <w:rPr>
                <w:rFonts w:ascii="Book Antiqua" w:hAnsi="Book Antiqua" w:cstheme="majorBidi"/>
              </w:rPr>
            </w:pPr>
            <w:r w:rsidRPr="005E3725">
              <w:rPr>
                <w:rFonts w:ascii="Book Antiqua" w:hAnsi="Book Antiqua" w:cstheme="majorBidi"/>
              </w:rPr>
              <w:t>P.O. Ferozsons, Amangarh, Nowshera-KPK, Pakistan</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Boston ScientificCorporation300, Boston Scientific Way, Marlborough, Massachusetts 01752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Limited, Business and Technology Park Model Farm Road Cork, Ireland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23-03-2022)</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VortX </w:t>
            </w:r>
            <w:r w:rsidRPr="005E3725">
              <w:rPr>
                <w:rFonts w:ascii="Book Antiqua" w:hAnsi="Book Antiqua" w:cstheme="majorBidi"/>
                <w:vertAlign w:val="superscript"/>
              </w:rPr>
              <w:t>TM</w:t>
            </w:r>
            <w:r w:rsidRPr="005E3725">
              <w:rPr>
                <w:rFonts w:ascii="Book Antiqua" w:hAnsi="Book Antiqua" w:cstheme="majorBidi"/>
              </w:rPr>
              <w:t xml:space="preserve"> 35 Fibered Platinum Coil</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C</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36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M0013732040</w:t>
            </w:r>
            <w:r w:rsidRPr="005E3725">
              <w:rPr>
                <w:rFonts w:ascii="Book Antiqua" w:hAnsi="Book Antiqua" w:cstheme="majorBidi"/>
              </w:rPr>
              <w:tab/>
              <w:t>VortX- 35 Fibered Platinum Coil 4mm x 4.0mm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M0013733050</w:t>
            </w:r>
            <w:r w:rsidRPr="005E3725">
              <w:rPr>
                <w:rFonts w:ascii="Book Antiqua" w:hAnsi="Book Antiqua" w:cstheme="majorBidi"/>
              </w:rPr>
              <w:tab/>
              <w:t>VortX- 35 Fibered Platinum Coil 5mm x 4.5mm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M0013733060</w:t>
            </w:r>
            <w:r w:rsidRPr="005E3725">
              <w:rPr>
                <w:rFonts w:ascii="Book Antiqua" w:hAnsi="Book Antiqua" w:cstheme="majorBidi"/>
              </w:rPr>
              <w:tab/>
              <w:t>VortX- 35 Fibered Platinum Coil 6mm x 5.0mm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M0013733070</w:t>
            </w:r>
            <w:r w:rsidRPr="005E3725">
              <w:rPr>
                <w:rFonts w:ascii="Book Antiqua" w:hAnsi="Book Antiqua" w:cstheme="majorBidi"/>
              </w:rPr>
              <w:tab/>
              <w:t>VortX- 35 Fibered Platinum Coil 7mm x 5.5mm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M0013732041</w:t>
            </w:r>
            <w:r w:rsidRPr="005E3725">
              <w:rPr>
                <w:rFonts w:ascii="Book Antiqua" w:hAnsi="Book Antiqua" w:cstheme="majorBidi"/>
              </w:rPr>
              <w:tab/>
              <w:t>VortX- 35 Fibered Platinum Coil 4mm x 4.0mm (BX 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M0013733051</w:t>
            </w:r>
            <w:r w:rsidRPr="005E3725">
              <w:rPr>
                <w:rFonts w:ascii="Book Antiqua" w:hAnsi="Book Antiqua" w:cstheme="majorBidi"/>
              </w:rPr>
              <w:tab/>
              <w:t>VortX- 35 Fibered Platinum Coil 5mm x 4.5mm (BX 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M0013733061</w:t>
            </w:r>
            <w:r w:rsidRPr="005E3725">
              <w:rPr>
                <w:rFonts w:ascii="Book Antiqua" w:hAnsi="Book Antiqua" w:cstheme="majorBidi"/>
              </w:rPr>
              <w:tab/>
              <w:t>VortX- 35 Fibered Platinum Coil 6mm x 5.0mm (BX 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M0013733071</w:t>
            </w:r>
            <w:r w:rsidRPr="005E3725">
              <w:rPr>
                <w:rFonts w:ascii="Book Antiqua" w:hAnsi="Book Antiqua" w:cstheme="majorBidi"/>
              </w:rPr>
              <w:tab/>
              <w:t>VortX- 35 Fibered Platinum Coil 7mm x 5.5mm (BX 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Non Neurovascular Embolization Coil</w:t>
            </w: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Boston ScientificCorporation300, Boston Scientific Way, Marlborough, Massachusetts 01752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M/sBoston Scientific Corporation, 780 Brookside Drive Spencer, IN 47460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US FDAValid Till</w:t>
            </w:r>
          </w:p>
          <w:p w:rsidR="007A68E5" w:rsidRPr="005E3725" w:rsidRDefault="007A68E5" w:rsidP="00146382">
            <w:pPr>
              <w:rPr>
                <w:rFonts w:ascii="Book Antiqua" w:hAnsi="Book Antiqua" w:cstheme="majorBidi"/>
                <w:b/>
                <w:bCs/>
              </w:rPr>
            </w:pPr>
            <w:r w:rsidRPr="005E3725">
              <w:rPr>
                <w:rFonts w:ascii="Book Antiqua" w:hAnsi="Book Antiqua" w:cstheme="majorBidi"/>
              </w:rPr>
              <w:t>30-03-2019)</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Soloist </w:t>
            </w:r>
            <w:r w:rsidRPr="005E3725">
              <w:rPr>
                <w:rFonts w:ascii="Book Antiqua" w:hAnsi="Book Antiqua" w:cstheme="majorBidi"/>
                <w:vertAlign w:val="superscript"/>
              </w:rPr>
              <w:t>TM</w:t>
            </w:r>
            <w:r w:rsidRPr="005E3725">
              <w:rPr>
                <w:rFonts w:ascii="Book Antiqua" w:hAnsi="Book Antiqua" w:cstheme="majorBidi"/>
              </w:rPr>
              <w:t xml:space="preserve"> Single Needle Electrode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C</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36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M001262500  08714729122487</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Soloist single needle electrode is intended to be used in conjunction with the RF3000 generator for the thermal coagulation, necrosis of soft tissues, including partial or complete ablationof non-resectable liver lesions.</w:t>
            </w: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Boston ScientificCorporation300, Boston Scientific Way, Marlborough, Massachusetts 01752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Limited, Ballybrit Business Park, Galway Ireland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05-03-2023)</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Express </w:t>
            </w:r>
            <w:r w:rsidRPr="005E3725">
              <w:rPr>
                <w:rFonts w:ascii="Book Antiqua" w:hAnsi="Book Antiqua" w:cstheme="majorBidi"/>
                <w:vertAlign w:val="superscript"/>
              </w:rPr>
              <w:t>TM</w:t>
            </w:r>
            <w:r w:rsidRPr="005E3725">
              <w:rPr>
                <w:rFonts w:ascii="Book Antiqua" w:hAnsi="Book Antiqua" w:cstheme="majorBidi"/>
              </w:rPr>
              <w:t xml:space="preserve"> Vascular SD Premounted Stent System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C</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36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H74937917415900</w:t>
            </w:r>
            <w:r w:rsidRPr="005E3725">
              <w:rPr>
                <w:rFonts w:ascii="Book Antiqua" w:hAnsi="Book Antiqua" w:cstheme="majorBidi"/>
              </w:rPr>
              <w:tab/>
              <w:t>Express SD 4.0/15/90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H74937918419900</w:t>
            </w:r>
          </w:p>
          <w:p w:rsidR="007A68E5" w:rsidRPr="005E3725" w:rsidRDefault="007A68E5" w:rsidP="00146382">
            <w:pPr>
              <w:rPr>
                <w:rFonts w:ascii="Book Antiqua" w:hAnsi="Book Antiqua" w:cstheme="majorBidi"/>
              </w:rPr>
            </w:pPr>
            <w:r w:rsidRPr="005E3725">
              <w:rPr>
                <w:rFonts w:ascii="Book Antiqua" w:hAnsi="Book Antiqua" w:cstheme="majorBidi"/>
              </w:rPr>
              <w:t>Express SD 4.0/19/90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H74937917515900</w:t>
            </w:r>
          </w:p>
          <w:p w:rsidR="007A68E5" w:rsidRPr="005E3725" w:rsidRDefault="007A68E5" w:rsidP="00146382">
            <w:pPr>
              <w:rPr>
                <w:rFonts w:ascii="Book Antiqua" w:hAnsi="Book Antiqua" w:cstheme="majorBidi"/>
              </w:rPr>
            </w:pPr>
            <w:r w:rsidRPr="005E3725">
              <w:rPr>
                <w:rFonts w:ascii="Book Antiqua" w:hAnsi="Book Antiqua" w:cstheme="majorBidi"/>
              </w:rPr>
              <w:t>Express SD 5.0/15/90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H74937918519900</w:t>
            </w:r>
          </w:p>
          <w:p w:rsidR="007A68E5" w:rsidRPr="005E3725" w:rsidRDefault="007A68E5" w:rsidP="00146382">
            <w:pPr>
              <w:rPr>
                <w:rFonts w:ascii="Book Antiqua" w:hAnsi="Book Antiqua" w:cstheme="majorBidi"/>
              </w:rPr>
            </w:pPr>
            <w:r w:rsidRPr="005E3725">
              <w:rPr>
                <w:rFonts w:ascii="Book Antiqua" w:hAnsi="Book Antiqua" w:cstheme="majorBidi"/>
              </w:rPr>
              <w:t>Express SD 5.0/19/90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H74937917614900</w:t>
            </w:r>
          </w:p>
          <w:p w:rsidR="007A68E5" w:rsidRPr="005E3725" w:rsidRDefault="007A68E5" w:rsidP="00146382">
            <w:pPr>
              <w:rPr>
                <w:rFonts w:ascii="Book Antiqua" w:hAnsi="Book Antiqua" w:cstheme="majorBidi"/>
              </w:rPr>
            </w:pPr>
            <w:r w:rsidRPr="005E3725">
              <w:rPr>
                <w:rFonts w:ascii="Book Antiqua" w:hAnsi="Book Antiqua" w:cstheme="majorBidi"/>
              </w:rPr>
              <w:t>Express SD 6.0/14/90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H74937918618900</w:t>
            </w:r>
          </w:p>
          <w:p w:rsidR="007A68E5" w:rsidRPr="005E3725" w:rsidRDefault="007A68E5" w:rsidP="00146382">
            <w:pPr>
              <w:rPr>
                <w:rFonts w:ascii="Book Antiqua" w:hAnsi="Book Antiqua" w:cstheme="majorBidi"/>
              </w:rPr>
            </w:pPr>
            <w:r w:rsidRPr="005E3725">
              <w:rPr>
                <w:rFonts w:ascii="Book Antiqua" w:hAnsi="Book Antiqua" w:cstheme="majorBidi"/>
              </w:rPr>
              <w:t>Express SD 6.0/18/90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H74937917715900</w:t>
            </w:r>
          </w:p>
          <w:p w:rsidR="007A68E5" w:rsidRPr="005E3725" w:rsidRDefault="007A68E5" w:rsidP="00146382">
            <w:pPr>
              <w:rPr>
                <w:rFonts w:ascii="Book Antiqua" w:hAnsi="Book Antiqua" w:cstheme="majorBidi"/>
              </w:rPr>
            </w:pPr>
            <w:r w:rsidRPr="005E3725">
              <w:rPr>
                <w:rFonts w:ascii="Book Antiqua" w:hAnsi="Book Antiqua" w:cstheme="majorBidi"/>
              </w:rPr>
              <w:t>Express SD 7.0/15/90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H74937918719900</w:t>
            </w:r>
          </w:p>
          <w:p w:rsidR="007A68E5" w:rsidRPr="005E3725" w:rsidRDefault="007A68E5" w:rsidP="00146382">
            <w:pPr>
              <w:rPr>
                <w:rFonts w:ascii="Book Antiqua" w:hAnsi="Book Antiqua" w:cstheme="majorBidi"/>
              </w:rPr>
            </w:pPr>
            <w:r w:rsidRPr="005E3725">
              <w:rPr>
                <w:rFonts w:ascii="Book Antiqua" w:hAnsi="Book Antiqua" w:cstheme="majorBidi"/>
              </w:rPr>
              <w:t>Express SD 7.0/19/90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H74937917415150</w:t>
            </w:r>
          </w:p>
          <w:p w:rsidR="007A68E5" w:rsidRPr="005E3725" w:rsidRDefault="007A68E5" w:rsidP="00146382">
            <w:pPr>
              <w:rPr>
                <w:rFonts w:ascii="Book Antiqua" w:hAnsi="Book Antiqua" w:cstheme="majorBidi"/>
              </w:rPr>
            </w:pPr>
            <w:r w:rsidRPr="005E3725">
              <w:rPr>
                <w:rFonts w:ascii="Book Antiqua" w:hAnsi="Book Antiqua" w:cstheme="majorBidi"/>
              </w:rPr>
              <w:t>Express SD 4.0/15/150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H74937918419150</w:t>
            </w:r>
          </w:p>
          <w:p w:rsidR="007A68E5" w:rsidRPr="005E3725" w:rsidRDefault="007A68E5" w:rsidP="00146382">
            <w:pPr>
              <w:rPr>
                <w:rFonts w:ascii="Book Antiqua" w:hAnsi="Book Antiqua" w:cstheme="majorBidi"/>
              </w:rPr>
            </w:pPr>
            <w:r w:rsidRPr="005E3725">
              <w:rPr>
                <w:rFonts w:ascii="Book Antiqua" w:hAnsi="Book Antiqua" w:cstheme="majorBidi"/>
              </w:rPr>
              <w:t>Express SD 4.0/19/150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H74937917515150</w:t>
            </w:r>
          </w:p>
          <w:p w:rsidR="007A68E5" w:rsidRPr="005E3725" w:rsidRDefault="007A68E5" w:rsidP="00146382">
            <w:pPr>
              <w:rPr>
                <w:rFonts w:ascii="Book Antiqua" w:hAnsi="Book Antiqua" w:cstheme="majorBidi"/>
              </w:rPr>
            </w:pPr>
            <w:r w:rsidRPr="005E3725">
              <w:rPr>
                <w:rFonts w:ascii="Book Antiqua" w:hAnsi="Book Antiqua" w:cstheme="majorBidi"/>
              </w:rPr>
              <w:t>Express SD 5.0/15/150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H74937918519150</w:t>
            </w:r>
          </w:p>
          <w:p w:rsidR="007A68E5" w:rsidRPr="005E3725" w:rsidRDefault="007A68E5" w:rsidP="00146382">
            <w:pPr>
              <w:rPr>
                <w:rFonts w:ascii="Book Antiqua" w:hAnsi="Book Antiqua" w:cstheme="majorBidi"/>
              </w:rPr>
            </w:pPr>
            <w:r w:rsidRPr="005E3725">
              <w:rPr>
                <w:rFonts w:ascii="Book Antiqua" w:hAnsi="Book Antiqua" w:cstheme="majorBidi"/>
              </w:rPr>
              <w:t>Express SD 5.0/19/150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H74937917614150</w:t>
            </w:r>
          </w:p>
          <w:p w:rsidR="007A68E5" w:rsidRPr="005E3725" w:rsidRDefault="007A68E5" w:rsidP="00146382">
            <w:pPr>
              <w:rPr>
                <w:rFonts w:ascii="Book Antiqua" w:hAnsi="Book Antiqua" w:cstheme="majorBidi"/>
              </w:rPr>
            </w:pPr>
            <w:r w:rsidRPr="005E3725">
              <w:rPr>
                <w:rFonts w:ascii="Book Antiqua" w:hAnsi="Book Antiqua" w:cstheme="majorBidi"/>
              </w:rPr>
              <w:t>Express SD 6.0/14/150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H74937918618150</w:t>
            </w:r>
          </w:p>
          <w:p w:rsidR="007A68E5" w:rsidRPr="005E3725" w:rsidRDefault="007A68E5" w:rsidP="00146382">
            <w:pPr>
              <w:rPr>
                <w:rFonts w:ascii="Book Antiqua" w:hAnsi="Book Antiqua" w:cstheme="majorBidi"/>
              </w:rPr>
            </w:pPr>
            <w:r w:rsidRPr="005E3725">
              <w:rPr>
                <w:rFonts w:ascii="Book Antiqua" w:hAnsi="Book Antiqua" w:cstheme="majorBidi"/>
              </w:rPr>
              <w:t>Express SD 6.0/18/150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H74937917715150</w:t>
            </w:r>
          </w:p>
          <w:p w:rsidR="007A68E5" w:rsidRPr="005E3725" w:rsidRDefault="007A68E5" w:rsidP="00146382">
            <w:pPr>
              <w:rPr>
                <w:rFonts w:ascii="Book Antiqua" w:hAnsi="Book Antiqua" w:cstheme="majorBidi"/>
              </w:rPr>
            </w:pPr>
            <w:r w:rsidRPr="005E3725">
              <w:rPr>
                <w:rFonts w:ascii="Book Antiqua" w:hAnsi="Book Antiqua" w:cstheme="majorBidi"/>
              </w:rPr>
              <w:t>Express SD 7.0/15/150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H74937918719150</w:t>
            </w:r>
          </w:p>
          <w:p w:rsidR="007A68E5" w:rsidRPr="005E3725" w:rsidRDefault="007A68E5" w:rsidP="00146382">
            <w:pPr>
              <w:rPr>
                <w:rFonts w:ascii="Book Antiqua" w:hAnsi="Book Antiqua" w:cstheme="majorBidi"/>
              </w:rPr>
            </w:pPr>
            <w:r w:rsidRPr="005E3725">
              <w:rPr>
                <w:rFonts w:ascii="Book Antiqua" w:hAnsi="Book Antiqua" w:cstheme="majorBidi"/>
              </w:rPr>
              <w:t>Express SD 7.0/19/150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Multiple Peripheral Artery Stent</w:t>
            </w: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Boston ScientificCorporation300, Boston Scientific Way, Marlborough, Massachusetts 01752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Limited, Ballybrit Business Park, Galway Ireland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IrelandValid Till</w:t>
            </w:r>
          </w:p>
          <w:p w:rsidR="007A68E5" w:rsidRPr="005E3725" w:rsidRDefault="007A68E5" w:rsidP="00146382">
            <w:pPr>
              <w:rPr>
                <w:rFonts w:ascii="Book Antiqua" w:hAnsi="Book Antiqua" w:cstheme="majorBidi"/>
                <w:b/>
                <w:bCs/>
              </w:rPr>
            </w:pPr>
            <w:r w:rsidRPr="005E3725">
              <w:rPr>
                <w:rFonts w:ascii="Book Antiqua" w:hAnsi="Book Antiqua" w:cstheme="majorBidi"/>
              </w:rPr>
              <w:t>12-04-2023)</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2cm Peripheral Cutting Balloon </w:t>
            </w:r>
            <w:r w:rsidRPr="005E3725">
              <w:rPr>
                <w:rFonts w:ascii="Book Antiqua" w:hAnsi="Book Antiqua" w:cstheme="majorBidi"/>
                <w:vertAlign w:val="superscript"/>
              </w:rPr>
              <w:t>TM</w:t>
            </w:r>
            <w:r w:rsidRPr="005E3725">
              <w:rPr>
                <w:rFonts w:ascii="Book Antiqua" w:hAnsi="Book Antiqua" w:cstheme="majorBidi"/>
              </w:rPr>
              <w:t xml:space="preserve"> Over The Wire Microsurgical Dilatation Device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B</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M001BP35520B0</w:t>
            </w:r>
            <w:r w:rsidRPr="005E3725">
              <w:rPr>
                <w:rFonts w:ascii="Book Antiqua" w:hAnsi="Book Antiqua" w:cstheme="majorBidi"/>
              </w:rPr>
              <w:tab/>
              <w:t>2cm PCB 5.00mm x 20mm x 135cm OUS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M001BP35620B0</w:t>
            </w:r>
            <w:r w:rsidRPr="005E3725">
              <w:rPr>
                <w:rFonts w:ascii="Book Antiqua" w:hAnsi="Book Antiqua" w:cstheme="majorBidi"/>
              </w:rPr>
              <w:tab/>
              <w:t>2cm PCB 6.00mm x 20mm x 135cm OUS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M001BP35720B0</w:t>
            </w:r>
            <w:r w:rsidRPr="005E3725">
              <w:rPr>
                <w:rFonts w:ascii="Book Antiqua" w:hAnsi="Book Antiqua" w:cstheme="majorBidi"/>
              </w:rPr>
              <w:tab/>
              <w:t>2cm PCB 7.00mm x 20mm x 135cm OUS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M001BP35820B0</w:t>
            </w:r>
            <w:r w:rsidRPr="005E3725">
              <w:rPr>
                <w:rFonts w:ascii="Book Antiqua" w:hAnsi="Book Antiqua" w:cstheme="majorBidi"/>
              </w:rPr>
              <w:tab/>
              <w:t>2cm PCB 8.00mm x 20mm x 135cm OUS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M001BP50520B0</w:t>
            </w:r>
            <w:r w:rsidRPr="005E3725">
              <w:rPr>
                <w:rFonts w:ascii="Book Antiqua" w:hAnsi="Book Antiqua" w:cstheme="majorBidi"/>
              </w:rPr>
              <w:tab/>
              <w:t>2cm PCB 5.00mm x 20mm x 50cm OUS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M001BP50620B0</w:t>
            </w:r>
            <w:r w:rsidRPr="005E3725">
              <w:rPr>
                <w:rFonts w:ascii="Book Antiqua" w:hAnsi="Book Antiqua" w:cstheme="majorBidi"/>
              </w:rPr>
              <w:tab/>
              <w:t>2cm PCB 6.00mm x 20mm x 50cm OUS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M001BP50720B0</w:t>
            </w:r>
            <w:r w:rsidRPr="005E3725">
              <w:rPr>
                <w:rFonts w:ascii="Book Antiqua" w:hAnsi="Book Antiqua" w:cstheme="majorBidi"/>
              </w:rPr>
              <w:tab/>
              <w:t>2cm PCB 7.00mm x 20mm x 50cm OUS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M001BP50820B0</w:t>
            </w:r>
            <w:r w:rsidRPr="005E3725">
              <w:rPr>
                <w:rFonts w:ascii="Book Antiqua" w:hAnsi="Book Antiqua" w:cstheme="majorBidi"/>
              </w:rPr>
              <w:tab/>
              <w:t>2cm PCB 8.00mm x 20mm x 50cm OUS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M001BP90520B0</w:t>
            </w:r>
            <w:r w:rsidRPr="005E3725">
              <w:rPr>
                <w:rFonts w:ascii="Book Antiqua" w:hAnsi="Book Antiqua" w:cstheme="majorBidi"/>
              </w:rPr>
              <w:tab/>
              <w:t>2cm PCB 5.00mm x 20mm x 90cm OUS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M001BP90620B0</w:t>
            </w:r>
            <w:r w:rsidRPr="005E3725">
              <w:rPr>
                <w:rFonts w:ascii="Book Antiqua" w:hAnsi="Book Antiqua" w:cstheme="majorBidi"/>
              </w:rPr>
              <w:tab/>
              <w:t>2cm PCB 6.00mm x 20mm x 90cm OUS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M001BP90720B0</w:t>
            </w:r>
            <w:r w:rsidRPr="005E3725">
              <w:rPr>
                <w:rFonts w:ascii="Book Antiqua" w:hAnsi="Book Antiqua" w:cstheme="majorBidi"/>
              </w:rPr>
              <w:tab/>
              <w:t>2cm PCB 7.00mm x 20mm x 90cm OUS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M001BP90820B0</w:t>
            </w:r>
            <w:r w:rsidRPr="005E3725">
              <w:rPr>
                <w:rFonts w:ascii="Book Antiqua" w:hAnsi="Book Antiqua" w:cstheme="majorBidi"/>
              </w:rPr>
              <w:tab/>
              <w:t>2cm PCB 8.00mm x 20mm x 90cm OUS</w:t>
            </w:r>
          </w:p>
          <w:p w:rsidR="007A68E5" w:rsidRPr="005E3725" w:rsidRDefault="007A68E5" w:rsidP="00146382">
            <w:pPr>
              <w:rPr>
                <w:rFonts w:ascii="Book Antiqua" w:hAnsi="Book Antiqua" w:cstheme="majorBidi"/>
                <w:sz w:val="14"/>
                <w:szCs w:val="14"/>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25,000/-</w:t>
            </w:r>
          </w:p>
          <w:p w:rsidR="007A68E5" w:rsidRPr="005E3725" w:rsidRDefault="007A68E5" w:rsidP="00146382">
            <w:pPr>
              <w:rPr>
                <w:rFonts w:ascii="Book Antiqua" w:hAnsi="Book Antiqua" w:cstheme="majorBidi"/>
                <w:sz w:val="12"/>
                <w:szCs w:val="12"/>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2cm Peripheral Cutting Balloon </w:t>
            </w:r>
            <w:r w:rsidRPr="005E3725">
              <w:rPr>
                <w:rFonts w:ascii="Book Antiqua" w:hAnsi="Book Antiqua" w:cstheme="majorBidi"/>
                <w:vertAlign w:val="superscript"/>
              </w:rPr>
              <w:t>TM</w:t>
            </w:r>
            <w:r w:rsidRPr="005E3725">
              <w:rPr>
                <w:rFonts w:ascii="Book Antiqua" w:hAnsi="Book Antiqua" w:cstheme="majorBidi"/>
              </w:rPr>
              <w:t xml:space="preserve"> Over The Wire Microsurgical Dilatation Device is indicated for PTA of obstructive lesions in peripheral vasculature</w:t>
            </w:r>
          </w:p>
          <w:p w:rsidR="007A68E5" w:rsidRPr="005E3725" w:rsidRDefault="007A68E5" w:rsidP="00146382">
            <w:pPr>
              <w:rPr>
                <w:rFonts w:ascii="Book Antiqua" w:hAnsi="Book Antiqua" w:cstheme="majorBidi"/>
              </w:rPr>
            </w:pPr>
          </w:p>
        </w:tc>
        <w:tc>
          <w:tcPr>
            <w:tcW w:w="1667" w:type="dxa"/>
            <w:gridSpan w:val="4"/>
            <w:shd w:val="clear" w:color="auto" w:fill="auto"/>
          </w:tcPr>
          <w:p w:rsidR="007A68E5" w:rsidRPr="005E3725" w:rsidRDefault="005F16A8" w:rsidP="00146382">
            <w:pPr>
              <w:jc w:val="both"/>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300 Boston Scientific Way, Marlborough, Massachusetts 01752, USA</w:t>
            </w:r>
          </w:p>
          <w:p w:rsidR="007A68E5" w:rsidRPr="005E3725" w:rsidRDefault="007A68E5" w:rsidP="00146382">
            <w:pPr>
              <w:rPr>
                <w:rFonts w:ascii="Book Antiqua" w:hAnsi="Book Antiqua" w:cstheme="majorBidi"/>
                <w:sz w:val="12"/>
                <w:szCs w:val="12"/>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Limited, Business and Technology Park Model Farm Road Cork, Ireland</w:t>
            </w:r>
          </w:p>
          <w:p w:rsidR="007A68E5" w:rsidRPr="005E3725" w:rsidRDefault="007A68E5" w:rsidP="00146382">
            <w:pPr>
              <w:rPr>
                <w:rFonts w:ascii="Book Antiqua" w:hAnsi="Book Antiqua" w:cstheme="majorBidi"/>
                <w:sz w:val="10"/>
                <w:szCs w:val="10"/>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23-03-2022)</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TruePath </w:t>
            </w:r>
            <w:r w:rsidRPr="005E3725">
              <w:rPr>
                <w:rFonts w:ascii="Book Antiqua" w:hAnsi="Book Antiqua" w:cstheme="majorBidi"/>
                <w:vertAlign w:val="superscript"/>
              </w:rPr>
              <w:t>TM</w:t>
            </w:r>
            <w:r w:rsidRPr="005E3725">
              <w:rPr>
                <w:rFonts w:ascii="Book Antiqua" w:hAnsi="Book Antiqua" w:cstheme="majorBidi"/>
              </w:rPr>
              <w:t xml:space="preserve"> CTO Device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B</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25,000/-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TruePath CTO is indicated to facilitate the intraluminal placement of the conventional guidewire beyond peripheral artery chronic total occlusion</w:t>
            </w: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Owner Operator/</w:t>
            </w:r>
          </w:p>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w:t>
            </w:r>
          </w:p>
          <w:p w:rsidR="007A68E5" w:rsidRPr="005E3725" w:rsidRDefault="007A68E5" w:rsidP="00146382">
            <w:pPr>
              <w:rPr>
                <w:rFonts w:ascii="Book Antiqua" w:hAnsi="Book Antiqua" w:cstheme="majorBidi"/>
              </w:rPr>
            </w:pPr>
            <w:r w:rsidRPr="005E3725">
              <w:rPr>
                <w:rFonts w:ascii="Book Antiqua" w:hAnsi="Book Antiqua" w:cstheme="majorBidi"/>
              </w:rPr>
              <w:t>M/s M/s Boston Scientific Corporation, 300 Boston Scientific Way, Marlborough, Massachusetts 01752, USA</w:t>
            </w:r>
          </w:p>
          <w:p w:rsidR="007A68E5" w:rsidRPr="005E3725" w:rsidRDefault="007A68E5" w:rsidP="00146382">
            <w:pPr>
              <w:rPr>
                <w:rFonts w:ascii="Book Antiqua" w:hAnsi="Book Antiqua" w:cstheme="majorBidi"/>
                <w:sz w:val="14"/>
                <w:szCs w:val="14"/>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Two Scimed Place, Maple Grove, MN 55311, USA</w:t>
            </w:r>
          </w:p>
          <w:p w:rsidR="007A68E5" w:rsidRPr="005E3725" w:rsidRDefault="007A68E5" w:rsidP="00146382">
            <w:pPr>
              <w:rPr>
                <w:rFonts w:ascii="Book Antiqua" w:hAnsi="Book Antiqua" w:cstheme="majorBidi"/>
                <w:sz w:val="14"/>
                <w:szCs w:val="14"/>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US FDA Valid Till</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03-05-2020)</w:t>
            </w:r>
          </w:p>
          <w:p w:rsidR="007A68E5" w:rsidRPr="005E3725" w:rsidRDefault="007A68E5" w:rsidP="00146382">
            <w:pPr>
              <w:rPr>
                <w:rFonts w:ascii="Book Antiqua" w:hAnsi="Book Antiqua" w:cstheme="majorBidi"/>
                <w:b/>
                <w:bCs/>
                <w:lang w:val="sv-SE"/>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CrossBoss </w:t>
            </w:r>
            <w:r w:rsidRPr="005E3725">
              <w:rPr>
                <w:rFonts w:ascii="Book Antiqua" w:hAnsi="Book Antiqua" w:cstheme="majorBidi"/>
                <w:vertAlign w:val="superscript"/>
              </w:rPr>
              <w:t>TM</w:t>
            </w:r>
            <w:r w:rsidRPr="005E3725">
              <w:rPr>
                <w:rFonts w:ascii="Book Antiqua" w:hAnsi="Book Antiqua" w:cstheme="majorBidi"/>
              </w:rPr>
              <w:t xml:space="preserve"> Catheter</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17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H749M2000A0</w:t>
            </w:r>
            <w:r w:rsidRPr="005E3725">
              <w:rPr>
                <w:rFonts w:ascii="Book Antiqua" w:hAnsi="Book Antiqua" w:cstheme="majorBidi"/>
              </w:rPr>
              <w:tab/>
              <w:t>M-200008714729837510</w:t>
            </w:r>
          </w:p>
          <w:p w:rsidR="007A68E5" w:rsidRPr="005E3725" w:rsidRDefault="007A68E5" w:rsidP="00146382">
            <w:pPr>
              <w:rPr>
                <w:rFonts w:ascii="Book Antiqua" w:hAnsi="Book Antiqua" w:cstheme="majorBidi"/>
              </w:rPr>
            </w:pPr>
            <w:r w:rsidRPr="005E3725">
              <w:rPr>
                <w:rFonts w:ascii="Book Antiqua" w:hAnsi="Book Antiqua" w:cstheme="majorBidi"/>
              </w:rPr>
              <w:t>CrossBoss 6F x 135cm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H749M2000B0</w:t>
            </w:r>
            <w:r w:rsidRPr="005E3725">
              <w:rPr>
                <w:rFonts w:ascii="Book Antiqua" w:hAnsi="Book Antiqua" w:cstheme="majorBidi"/>
              </w:rPr>
              <w:tab/>
              <w:t>M-200008714729837466</w:t>
            </w:r>
          </w:p>
          <w:p w:rsidR="007A68E5" w:rsidRPr="005E3725" w:rsidRDefault="007A68E5" w:rsidP="00146382">
            <w:pPr>
              <w:rPr>
                <w:rFonts w:ascii="Book Antiqua" w:hAnsi="Book Antiqua" w:cstheme="majorBidi"/>
              </w:rPr>
            </w:pPr>
            <w:r w:rsidRPr="005E3725">
              <w:rPr>
                <w:rFonts w:ascii="Book Antiqua" w:hAnsi="Book Antiqua" w:cstheme="majorBidi"/>
              </w:rPr>
              <w:t>CrossBoss 6F x 135cm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H749M2000C0</w:t>
            </w:r>
            <w:r w:rsidRPr="005E3725">
              <w:rPr>
                <w:rFonts w:ascii="Book Antiqua" w:hAnsi="Book Antiqua" w:cstheme="majorBidi"/>
              </w:rPr>
              <w:tab/>
              <w:t>M-200008714729846062</w:t>
            </w:r>
          </w:p>
          <w:p w:rsidR="007A68E5" w:rsidRPr="005E3725" w:rsidRDefault="007A68E5" w:rsidP="00146382">
            <w:pPr>
              <w:rPr>
                <w:rFonts w:ascii="Book Antiqua" w:hAnsi="Book Antiqua" w:cstheme="majorBidi"/>
              </w:rPr>
            </w:pPr>
            <w:r w:rsidRPr="005E3725">
              <w:rPr>
                <w:rFonts w:ascii="Book Antiqua" w:hAnsi="Book Antiqua" w:cstheme="majorBidi"/>
              </w:rPr>
              <w:t>CrossBoss 6F x 135cm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Vascular Guide Catheter, Single Use</w:t>
            </w: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Owner Operator/</w:t>
            </w:r>
          </w:p>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w:t>
            </w:r>
          </w:p>
          <w:p w:rsidR="007A68E5" w:rsidRPr="005E3725" w:rsidRDefault="007A68E5" w:rsidP="00146382">
            <w:pPr>
              <w:rPr>
                <w:rFonts w:ascii="Book Antiqua" w:hAnsi="Book Antiqua" w:cstheme="majorBidi"/>
              </w:rPr>
            </w:pPr>
            <w:r w:rsidRPr="005E3725">
              <w:rPr>
                <w:rFonts w:ascii="Book Antiqua" w:hAnsi="Book Antiqua" w:cstheme="majorBidi"/>
              </w:rPr>
              <w:t>M/s M/s Boston Scientific Corporation, 300 Boston Scientific Way, Marlborough, Massachusetts 01752,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Two Scimed Place, Maple Grove, MN 55311,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US FDA Valid Till</w:t>
            </w:r>
          </w:p>
          <w:p w:rsidR="007A68E5" w:rsidRPr="005E3725" w:rsidRDefault="007A68E5" w:rsidP="00146382">
            <w:pPr>
              <w:rPr>
                <w:rFonts w:ascii="Book Antiqua" w:hAnsi="Book Antiqua" w:cstheme="majorBidi"/>
                <w:b/>
                <w:bCs/>
                <w:lang w:val="sv-SE"/>
              </w:rPr>
            </w:pPr>
            <w:r w:rsidRPr="005E3725">
              <w:rPr>
                <w:rFonts w:ascii="Book Antiqua" w:hAnsi="Book Antiqua" w:cstheme="majorBidi"/>
                <w:lang w:val="sv-SE"/>
              </w:rPr>
              <w:t>03-05-2020)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Threader </w:t>
            </w:r>
            <w:r w:rsidRPr="005E3725">
              <w:rPr>
                <w:rFonts w:ascii="Book Antiqua" w:hAnsi="Book Antiqua" w:cstheme="majorBidi"/>
                <w:vertAlign w:val="superscript"/>
              </w:rPr>
              <w:t>TM</w:t>
            </w:r>
            <w:r w:rsidRPr="005E3725">
              <w:rPr>
                <w:rFonts w:ascii="Book Antiqua" w:hAnsi="Book Antiqua" w:cstheme="majorBidi"/>
              </w:rPr>
              <w:t xml:space="preserve"> Monorail</w:t>
            </w:r>
            <w:r w:rsidRPr="005E3725">
              <w:rPr>
                <w:rFonts w:ascii="Book Antiqua" w:hAnsi="Book Antiqua" w:cstheme="majorBidi"/>
                <w:vertAlign w:val="superscript"/>
              </w:rPr>
              <w:t>TM</w:t>
            </w:r>
            <w:r w:rsidRPr="005E3725">
              <w:rPr>
                <w:rFonts w:ascii="Book Antiqua" w:hAnsi="Book Antiqua" w:cstheme="majorBidi"/>
              </w:rPr>
              <w:t xml:space="preserve"> Micro-Dilatation Catheter</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H7493926912120 08714729848127</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Threader MR 1.2mm x 12mm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Coronary Angioplasty Balloon Catheter, Basic</w:t>
            </w: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300 Boston Scientific Way, Marlborough, Massachusetts 01752,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Limited, Business and Technology Park Model Farm Road Cork, Ireland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23-03-2022)</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Gateway</w:t>
            </w:r>
            <w:r w:rsidRPr="005E3725">
              <w:rPr>
                <w:rFonts w:ascii="Book Antiqua" w:hAnsi="Book Antiqua" w:cstheme="majorBidi"/>
                <w:vertAlign w:val="superscript"/>
              </w:rPr>
              <w:t>TM</w:t>
            </w:r>
            <w:r w:rsidRPr="005E3725">
              <w:rPr>
                <w:rFonts w:ascii="Book Antiqua" w:hAnsi="Book Antiqua" w:cstheme="majorBidi"/>
              </w:rPr>
              <w:t xml:space="preserve"> Plus Y Adaptor</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B</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H74904483102</w:t>
            </w:r>
            <w:r w:rsidRPr="005E3725">
              <w:rPr>
                <w:rFonts w:ascii="Book Antiqua" w:hAnsi="Book Antiqua" w:cstheme="majorBidi"/>
              </w:rPr>
              <w:tab/>
              <w:t>GateWay PLUS Y-Adapter (10 pk)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M001153223</w:t>
            </w:r>
            <w:r w:rsidRPr="005E3725">
              <w:rPr>
                <w:rFonts w:ascii="Book Antiqua" w:hAnsi="Book Antiqua" w:cstheme="majorBidi"/>
              </w:rPr>
              <w:tab/>
              <w:t>GateWay PLUS Y-Adapter (10 pk)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25,000/-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Stopcock</w:t>
            </w: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w:t>
            </w:r>
          </w:p>
          <w:p w:rsidR="007A68E5" w:rsidRPr="005E3725" w:rsidRDefault="007A68E5" w:rsidP="00146382">
            <w:pPr>
              <w:rPr>
                <w:rFonts w:ascii="Book Antiqua" w:hAnsi="Book Antiqua" w:cstheme="majorBidi"/>
              </w:rPr>
            </w:pPr>
            <w:r w:rsidRPr="005E3725">
              <w:rPr>
                <w:rFonts w:ascii="Book Antiqua" w:hAnsi="Book Antiqua" w:cstheme="majorBidi"/>
              </w:rPr>
              <w:t>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300 Boston Scientific Way, Marlborough, Massachusetts 01752,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Limited, Business and Technology Park Model Farm Road Cork, Ireland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23-03-2022)</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Figure 8-18 Fibered Platinum Coil</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C</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M0013120210</w:t>
            </w:r>
            <w:r w:rsidRPr="005E3725">
              <w:rPr>
                <w:rFonts w:ascii="Book Antiqua" w:hAnsi="Book Antiqua" w:cstheme="majorBidi"/>
              </w:rPr>
              <w:tab/>
              <w:t>2mm/5mm Figure 8 – 18 (Bx/1)</w:t>
            </w:r>
          </w:p>
          <w:p w:rsidR="007A68E5" w:rsidRPr="005E3725" w:rsidRDefault="007A68E5" w:rsidP="00146382">
            <w:pPr>
              <w:rPr>
                <w:rFonts w:ascii="Book Antiqua" w:hAnsi="Book Antiqua" w:cstheme="majorBidi"/>
              </w:rPr>
            </w:pPr>
            <w:r w:rsidRPr="005E3725">
              <w:rPr>
                <w:rFonts w:ascii="Book Antiqua" w:hAnsi="Book Antiqua" w:cstheme="majorBidi"/>
              </w:rPr>
              <w:t>M0013120211</w:t>
            </w:r>
            <w:r w:rsidRPr="005E3725">
              <w:rPr>
                <w:rFonts w:ascii="Book Antiqua" w:hAnsi="Book Antiqua" w:cstheme="majorBidi"/>
              </w:rPr>
              <w:tab/>
              <w:t>2mm/5mm Figure 8 – 18 (Bx/5)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Non-neurovascular Embolization Coil</w:t>
            </w: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300 Boston Scientific Way, Marlborough, Massachusetts 01752,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Limited, Business and Technology Park Model Farm Road Cork, Ireland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23-03-2022)</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Renegade</w:t>
            </w:r>
            <w:r w:rsidRPr="005E3725">
              <w:rPr>
                <w:rFonts w:ascii="Book Antiqua" w:hAnsi="Book Antiqua" w:cstheme="majorBidi"/>
                <w:vertAlign w:val="superscript"/>
              </w:rPr>
              <w:t>TM</w:t>
            </w:r>
            <w:r w:rsidRPr="005E3725">
              <w:rPr>
                <w:rFonts w:ascii="Book Antiqua" w:hAnsi="Book Antiqua" w:cstheme="majorBidi"/>
              </w:rPr>
              <w:t xml:space="preserve"> Hi-Flo</w:t>
            </w:r>
            <w:r w:rsidRPr="005E3725">
              <w:rPr>
                <w:rFonts w:ascii="Book Antiqua" w:hAnsi="Book Antiqua" w:cstheme="majorBidi"/>
                <w:vertAlign w:val="superscript"/>
              </w:rPr>
              <w:t>TM</w:t>
            </w:r>
            <w:r w:rsidRPr="005E3725">
              <w:rPr>
                <w:rFonts w:ascii="Book Antiqua" w:hAnsi="Book Antiqua" w:cstheme="majorBidi"/>
              </w:rPr>
              <w:t xml:space="preserve"> Microcatheter Kit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C</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M001182980</w:t>
            </w:r>
            <w:r w:rsidRPr="005E3725">
              <w:rPr>
                <w:rFonts w:ascii="Book Antiqua" w:hAnsi="Book Antiqua" w:cstheme="majorBidi"/>
                <w:lang w:val="sv-SE"/>
              </w:rPr>
              <w:tab/>
              <w:t>Renegade (1) Hi-Flo Microcatheter Kit 105/10</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M001182990</w:t>
            </w:r>
            <w:r w:rsidRPr="005E3725">
              <w:rPr>
                <w:rFonts w:ascii="Book Antiqua" w:hAnsi="Book Antiqua" w:cstheme="majorBidi"/>
                <w:lang w:val="sv-SE"/>
              </w:rPr>
              <w:tab/>
              <w:t>Renegade (1) Hi-Flo Microcatheter Kit 105/20</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M001183000</w:t>
            </w:r>
            <w:r w:rsidRPr="005E3725">
              <w:rPr>
                <w:rFonts w:ascii="Book Antiqua" w:hAnsi="Book Antiqua" w:cstheme="majorBidi"/>
                <w:lang w:val="sv-SE"/>
              </w:rPr>
              <w:tab/>
              <w:t>Renegade (1) Hi-Flo Microcatheter Kit 115/10</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M001183010</w:t>
            </w:r>
            <w:r w:rsidRPr="005E3725">
              <w:rPr>
                <w:rFonts w:ascii="Book Antiqua" w:hAnsi="Book Antiqua" w:cstheme="majorBidi"/>
                <w:lang w:val="sv-SE"/>
              </w:rPr>
              <w:tab/>
              <w:t>Renegade (1) Hi-Flo Microcatheter Kit 115/20</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M001183020</w:t>
            </w:r>
            <w:r w:rsidRPr="005E3725">
              <w:rPr>
                <w:rFonts w:ascii="Book Antiqua" w:hAnsi="Book Antiqua" w:cstheme="majorBidi"/>
                <w:lang w:val="sv-SE"/>
              </w:rPr>
              <w:tab/>
              <w:t>Renegade (1) Hi-Flo Microcatheter Kit 135/10</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M001183030</w:t>
            </w:r>
            <w:r w:rsidRPr="005E3725">
              <w:rPr>
                <w:rFonts w:ascii="Book Antiqua" w:hAnsi="Book Antiqua" w:cstheme="majorBidi"/>
                <w:lang w:val="sv-SE"/>
              </w:rPr>
              <w:tab/>
              <w:t>Renegade (1) Hi-Flo Microcatheter Kit 135/20</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Is intended for peripheral vascular use. </w:t>
            </w: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300 Boston Scientific Way, Marlborough, Massachusetts 01752,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Limited, Business and Technology Park Model Farm Road Cork, Ireland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23-03-2022)</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Interlock </w:t>
            </w:r>
            <w:r w:rsidRPr="005E3725">
              <w:rPr>
                <w:rFonts w:ascii="Book Antiqua" w:hAnsi="Book Antiqua" w:cstheme="majorBidi"/>
                <w:vertAlign w:val="superscript"/>
              </w:rPr>
              <w:t>TM</w:t>
            </w:r>
            <w:r w:rsidRPr="005E3725">
              <w:rPr>
                <w:rFonts w:ascii="Book Antiqua" w:hAnsi="Book Antiqua" w:cstheme="majorBidi"/>
              </w:rPr>
              <w:t xml:space="preserve"> 35 Fibered IDC</w:t>
            </w:r>
            <w:r w:rsidRPr="005E3725">
              <w:rPr>
                <w:rFonts w:ascii="Book Antiqua" w:hAnsi="Book Antiqua" w:cstheme="majorBidi"/>
                <w:vertAlign w:val="superscript"/>
              </w:rPr>
              <w:t>TM</w:t>
            </w:r>
            <w:r w:rsidRPr="005E3725">
              <w:rPr>
                <w:rFonts w:ascii="Book Antiqua" w:hAnsi="Book Antiqua" w:cstheme="majorBidi"/>
              </w:rPr>
              <w:t xml:space="preserve"> Occlusion System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C</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36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M001363500</w:t>
            </w:r>
            <w:r w:rsidRPr="005E3725">
              <w:rPr>
                <w:rFonts w:ascii="Book Antiqua" w:hAnsi="Book Antiqua" w:cstheme="majorBidi"/>
                <w:lang w:val="sv-SE"/>
              </w:rPr>
              <w:tab/>
              <w:t>Interlock-35 / 2D 3mm x 4cm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M001363510</w:t>
            </w:r>
            <w:r w:rsidRPr="005E3725">
              <w:rPr>
                <w:rFonts w:ascii="Book Antiqua" w:hAnsi="Book Antiqua" w:cstheme="majorBidi"/>
                <w:lang w:val="sv-SE"/>
              </w:rPr>
              <w:tab/>
              <w:t>Interlock-35 / 2D 4mm x 4cm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M001363520</w:t>
            </w:r>
            <w:r w:rsidRPr="005E3725">
              <w:rPr>
                <w:rFonts w:ascii="Book Antiqua" w:hAnsi="Book Antiqua" w:cstheme="majorBidi"/>
                <w:lang w:val="sv-SE"/>
              </w:rPr>
              <w:tab/>
              <w:t>Interlock-35 / 2D 4mm x 10cm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M001363540</w:t>
            </w:r>
            <w:r w:rsidRPr="005E3725">
              <w:rPr>
                <w:rFonts w:ascii="Book Antiqua" w:hAnsi="Book Antiqua" w:cstheme="majorBidi"/>
                <w:lang w:val="sv-SE"/>
              </w:rPr>
              <w:tab/>
              <w:t>Interlock-35 / 2D 6mm x 10cm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M001363550</w:t>
            </w:r>
            <w:r w:rsidRPr="005E3725">
              <w:rPr>
                <w:rFonts w:ascii="Book Antiqua" w:hAnsi="Book Antiqua" w:cstheme="majorBidi"/>
                <w:lang w:val="sv-SE"/>
              </w:rPr>
              <w:tab/>
              <w:t>Interlock-35 / 2D 6mm x 20cm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M001363570</w:t>
            </w:r>
            <w:r w:rsidRPr="005E3725">
              <w:rPr>
                <w:rFonts w:ascii="Book Antiqua" w:hAnsi="Book Antiqua" w:cstheme="majorBidi"/>
                <w:lang w:val="sv-SE"/>
              </w:rPr>
              <w:tab/>
              <w:t>Interlock-35 / 2D 8mm x 10cm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M001363580</w:t>
            </w:r>
            <w:r w:rsidRPr="005E3725">
              <w:rPr>
                <w:rFonts w:ascii="Book Antiqua" w:hAnsi="Book Antiqua" w:cstheme="majorBidi"/>
                <w:lang w:val="sv-SE"/>
              </w:rPr>
              <w:tab/>
              <w:t>Interlock-35 / 2D 8mm x 20cm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M001363590</w:t>
            </w:r>
            <w:r w:rsidRPr="005E3725">
              <w:rPr>
                <w:rFonts w:ascii="Book Antiqua" w:hAnsi="Book Antiqua" w:cstheme="majorBidi"/>
                <w:lang w:val="sv-SE"/>
              </w:rPr>
              <w:tab/>
              <w:t>Interlock-35 / 2D 8mm x 40cm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M001363600</w:t>
            </w:r>
            <w:r w:rsidRPr="005E3725">
              <w:rPr>
                <w:rFonts w:ascii="Book Antiqua" w:hAnsi="Book Antiqua" w:cstheme="majorBidi"/>
                <w:lang w:val="sv-SE"/>
              </w:rPr>
              <w:tab/>
              <w:t>Interlock-35 / 2D 10mm x 20cm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M001363610</w:t>
            </w:r>
            <w:r w:rsidRPr="005E3725">
              <w:rPr>
                <w:rFonts w:ascii="Book Antiqua" w:hAnsi="Book Antiqua" w:cstheme="majorBidi"/>
                <w:lang w:val="sv-SE"/>
              </w:rPr>
              <w:tab/>
              <w:t>Interlock-35 / 2D 10mm x 40cm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M001363620</w:t>
            </w:r>
            <w:r w:rsidRPr="005E3725">
              <w:rPr>
                <w:rFonts w:ascii="Book Antiqua" w:hAnsi="Book Antiqua" w:cstheme="majorBidi"/>
                <w:lang w:val="sv-SE"/>
              </w:rPr>
              <w:tab/>
              <w:t>Interlock-35 / 2D 12mm x 20cm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M001363630</w:t>
            </w:r>
            <w:r w:rsidRPr="005E3725">
              <w:rPr>
                <w:rFonts w:ascii="Book Antiqua" w:hAnsi="Book Antiqua" w:cstheme="majorBidi"/>
                <w:lang w:val="sv-SE"/>
              </w:rPr>
              <w:tab/>
              <w:t>Interlock-35 / 2D 12mm x 40cm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M001363640</w:t>
            </w:r>
            <w:r w:rsidRPr="005E3725">
              <w:rPr>
                <w:rFonts w:ascii="Book Antiqua" w:hAnsi="Book Antiqua" w:cstheme="majorBidi"/>
                <w:lang w:val="sv-SE"/>
              </w:rPr>
              <w:tab/>
              <w:t>Interlock-35 / 2D 15mm x 20cm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M001363650</w:t>
            </w:r>
            <w:r w:rsidRPr="005E3725">
              <w:rPr>
                <w:rFonts w:ascii="Book Antiqua" w:hAnsi="Book Antiqua" w:cstheme="majorBidi"/>
                <w:lang w:val="sv-SE"/>
              </w:rPr>
              <w:tab/>
              <w:t>Interlock-35 / 2D 15mm x 40cm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M001363660</w:t>
            </w:r>
            <w:r w:rsidRPr="005E3725">
              <w:rPr>
                <w:rFonts w:ascii="Book Antiqua" w:hAnsi="Book Antiqua" w:cstheme="majorBidi"/>
                <w:lang w:val="sv-SE"/>
              </w:rPr>
              <w:tab/>
              <w:t>Interlock-35 / 2D 18mm x 20cm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M001363670</w:t>
            </w:r>
            <w:r w:rsidRPr="005E3725">
              <w:rPr>
                <w:rFonts w:ascii="Book Antiqua" w:hAnsi="Book Antiqua" w:cstheme="majorBidi"/>
                <w:lang w:val="sv-SE"/>
              </w:rPr>
              <w:tab/>
              <w:t>Interlock-35 / 2D 18mm x 40cm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M001363700</w:t>
            </w:r>
            <w:r w:rsidRPr="005E3725">
              <w:rPr>
                <w:rFonts w:ascii="Book Antiqua" w:hAnsi="Book Antiqua" w:cstheme="majorBidi"/>
                <w:lang w:val="sv-SE"/>
              </w:rPr>
              <w:tab/>
              <w:t>Interlock-35 / Cube 4mm x 6cm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M001363720</w:t>
            </w:r>
            <w:r w:rsidRPr="005E3725">
              <w:rPr>
                <w:rFonts w:ascii="Book Antiqua" w:hAnsi="Book Antiqua" w:cstheme="majorBidi"/>
                <w:lang w:val="sv-SE"/>
              </w:rPr>
              <w:tab/>
              <w:t>Interlock-35 / Cube 6mm x 10cm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M001363730</w:t>
            </w:r>
            <w:r w:rsidRPr="005E3725">
              <w:rPr>
                <w:rFonts w:ascii="Book Antiqua" w:hAnsi="Book Antiqua" w:cstheme="majorBidi"/>
                <w:lang w:val="sv-SE"/>
              </w:rPr>
              <w:tab/>
              <w:t>Interlock-35 / Cube 6mm x 20cm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M001363750</w:t>
            </w:r>
            <w:r w:rsidRPr="005E3725">
              <w:rPr>
                <w:rFonts w:ascii="Book Antiqua" w:hAnsi="Book Antiqua" w:cstheme="majorBidi"/>
                <w:lang w:val="sv-SE"/>
              </w:rPr>
              <w:tab/>
              <w:t>Interlock-35 / Cube 8mm x 15cm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M001363760</w:t>
            </w:r>
            <w:r w:rsidRPr="005E3725">
              <w:rPr>
                <w:rFonts w:ascii="Book Antiqua" w:hAnsi="Book Antiqua" w:cstheme="majorBidi"/>
                <w:lang w:val="sv-SE"/>
              </w:rPr>
              <w:tab/>
              <w:t>Interlock-35 / Cube 8mm x 20cm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M001363780</w:t>
            </w:r>
            <w:r w:rsidRPr="005E3725">
              <w:rPr>
                <w:rFonts w:ascii="Book Antiqua" w:hAnsi="Book Antiqua" w:cstheme="majorBidi"/>
                <w:lang w:val="sv-SE"/>
              </w:rPr>
              <w:tab/>
              <w:t>Interlock-35 / Cube 10mm x 15cm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M001363790</w:t>
            </w:r>
            <w:r w:rsidRPr="005E3725">
              <w:rPr>
                <w:rFonts w:ascii="Book Antiqua" w:hAnsi="Book Antiqua" w:cstheme="majorBidi"/>
                <w:lang w:val="sv-SE"/>
              </w:rPr>
              <w:tab/>
              <w:t>Interlock-35 / Cube 10mm x 25cm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M001363800</w:t>
            </w:r>
            <w:r w:rsidRPr="005E3725">
              <w:rPr>
                <w:rFonts w:ascii="Book Antiqua" w:hAnsi="Book Antiqua" w:cstheme="majorBidi"/>
                <w:lang w:val="sv-SE"/>
              </w:rPr>
              <w:tab/>
              <w:t>Interlock-35 / Cube 10mm x 40cm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M001363810</w:t>
            </w:r>
            <w:r w:rsidRPr="005E3725">
              <w:rPr>
                <w:rFonts w:ascii="Book Antiqua" w:hAnsi="Book Antiqua" w:cstheme="majorBidi"/>
                <w:lang w:val="sv-SE"/>
              </w:rPr>
              <w:tab/>
              <w:t>Interlock-35 / Cube 15mm x 25cm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M001363820</w:t>
            </w:r>
            <w:r w:rsidRPr="005E3725">
              <w:rPr>
                <w:rFonts w:ascii="Book Antiqua" w:hAnsi="Book Antiqua" w:cstheme="majorBidi"/>
                <w:lang w:val="sv-SE"/>
              </w:rPr>
              <w:tab/>
              <w:t>Interlock-35 / Cube 15mm x 40cm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M001363830</w:t>
            </w:r>
            <w:r w:rsidRPr="005E3725">
              <w:rPr>
                <w:rFonts w:ascii="Book Antiqua" w:hAnsi="Book Antiqua" w:cstheme="majorBidi"/>
                <w:lang w:val="sv-SE"/>
              </w:rPr>
              <w:tab/>
              <w:t>Interlock-35 / Cube 20mm x 40cm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M001363910</w:t>
            </w:r>
            <w:r w:rsidRPr="005E3725">
              <w:rPr>
                <w:rFonts w:ascii="Book Antiqua" w:hAnsi="Book Antiqua" w:cstheme="majorBidi"/>
                <w:lang w:val="sv-SE"/>
              </w:rPr>
              <w:tab/>
              <w:t>Interlock-35 / Diamond 4mm x 4.5cm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M001363920</w:t>
            </w:r>
            <w:r w:rsidRPr="005E3725">
              <w:rPr>
                <w:rFonts w:ascii="Book Antiqua" w:hAnsi="Book Antiqua" w:cstheme="majorBidi"/>
                <w:lang w:val="sv-SE"/>
              </w:rPr>
              <w:tab/>
              <w:t>Interlock-35 / Diamond 6mm x 9.2cm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M001363930</w:t>
            </w:r>
            <w:r w:rsidRPr="005E3725">
              <w:rPr>
                <w:rFonts w:ascii="Book Antiqua" w:hAnsi="Book Antiqua" w:cstheme="majorBidi"/>
                <w:lang w:val="sv-SE"/>
              </w:rPr>
              <w:tab/>
              <w:t>Interlock-35 / Diamond 8mm x 14.0cm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M001363940</w:t>
            </w:r>
            <w:r w:rsidRPr="005E3725">
              <w:rPr>
                <w:rFonts w:ascii="Book Antiqua" w:hAnsi="Book Antiqua" w:cstheme="majorBidi"/>
                <w:lang w:val="sv-SE"/>
              </w:rPr>
              <w:tab/>
              <w:t>Interlock-35 / Diamond 10mm x 21.5cm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Non-Neurovascular Embolization Coil</w:t>
            </w: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300 Boston Scientific Way, Marlborough, Massachusetts 01752,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Limited, Business and Technology Park Model Farm Road Cork, Ireland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23-03-2022)</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Rotalink</w:t>
            </w:r>
            <w:r w:rsidRPr="005E3725">
              <w:rPr>
                <w:rFonts w:ascii="Book Antiqua" w:hAnsi="Book Antiqua" w:cstheme="majorBidi"/>
                <w:vertAlign w:val="superscript"/>
              </w:rPr>
              <w:t>TM</w:t>
            </w:r>
            <w:r w:rsidRPr="005E3725">
              <w:rPr>
                <w:rFonts w:ascii="Book Antiqua" w:hAnsi="Book Antiqua" w:cstheme="majorBidi"/>
              </w:rPr>
              <w:t xml:space="preserve"> Burr Exchangeable Burr Catheter</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H802227680020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RotaLink / 1.25 mm burr, 135 cm long</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H802227680030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RotaLink / 1.50 mm burr, 135 cm long</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H802227680040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RotaLink / 1.75 mm burr, 135 cm long</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H802227680050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RotaLink / 2.00 mm burr, 135 cm long</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H802227680150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RotaLink / 2.15 mm burr, 135 cm long</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H802227680060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RotaLink / 2.25 mm burr, 135 cm long</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H802227680160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RotaLink / 2.38 mm burr, 135 cm long</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H802227680070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RotaLink / 2.50 mm burr, 135 cm long</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Mechanical Atherectomy System, Coronary.</w:t>
            </w: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300 Boston Scientific Way, Marlborough, Massachusetts 01752,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Limited, Business and Technology Park Model Farm Road Cork, Ireland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23-03-2022)</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Stingray </w:t>
            </w:r>
            <w:r w:rsidRPr="005E3725">
              <w:rPr>
                <w:rFonts w:ascii="Book Antiqua" w:hAnsi="Book Antiqua" w:cstheme="majorBidi"/>
                <w:vertAlign w:val="superscript"/>
              </w:rPr>
              <w:t>TM</w:t>
            </w:r>
            <w:r w:rsidRPr="005E3725">
              <w:rPr>
                <w:rFonts w:ascii="Book Antiqua" w:hAnsi="Book Antiqua" w:cstheme="majorBidi"/>
              </w:rPr>
              <w:t xml:space="preserve"> Catheter</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H749M1000B0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Stingray Catheter 135cm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Vascular Guide Catheter, Single Use</w:t>
            </w: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300 Boston Scientific Way, Marlborough, Massachusetts 01752,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Limited, Business and Technology Park Model Farm Road Cork, Ireland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23-03-2022)</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Rotalink</w:t>
            </w:r>
            <w:r w:rsidRPr="005E3725">
              <w:rPr>
                <w:rFonts w:ascii="Book Antiqua" w:hAnsi="Book Antiqua" w:cstheme="majorBidi"/>
                <w:vertAlign w:val="superscript"/>
              </w:rPr>
              <w:t>TM</w:t>
            </w:r>
            <w:r w:rsidRPr="005E3725">
              <w:rPr>
                <w:rFonts w:ascii="Book Antiqua" w:hAnsi="Book Antiqua" w:cstheme="majorBidi"/>
              </w:rPr>
              <w:t xml:space="preserve"> Advancer Catheter Advancing Device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H80222782001A</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Rotalink Advancer with Tubular Drive Shaft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Mechanical Atherectomy System, Coronary.</w:t>
            </w: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300 Boston Scientific Way, Marlborough, Massachusetts 01752,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Limited, Business and Technology Park Model Farm Road Cork, Ireland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23-03-2022)</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Complex Helical-18 Fibered Platinum Coil</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C</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36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M0013120220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4mm/4mm Complex Helical -18 (Bx/1)</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M0013120221</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4mm/4mm Complex Helical -18 (Bx/5)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M0013120330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6mm/6mm Complex Helical -18 (Bx/1)</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M0013120331</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6mm/6mm Complex Helical -18 (Bx/5)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M0013120440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7mm/10mm Complex Helical -18 (Bx/1)</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M0013120441</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7mm/10mm Complex Helical -18 (Bx/5)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M0013120550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8mm/12mm Complex Helical -18 (Bx/1)</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M0013120551</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8mm/12mm Complex Helical -18 (Bx/5)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M0013120660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10mm/14mm Complex Helical -18 (Bx/1)</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M0013120661</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10mm/14mm Complex Helical -18 (Bx/5)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M0013120770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11mm/17mm Complex Helical -18 (Bx/1)</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M0013120771</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11mm/17mm Complex Helical -18 (Bx/5)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Non-Neurovascular Embolization Coil</w:t>
            </w: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300 Boston Scientific Way, Marlborough, Massachusetts 01752,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Limited, Business and Technology Park Model Farm Road Cork, Ireland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23-03-2022)</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VortX </w:t>
            </w:r>
            <w:r w:rsidRPr="005E3725">
              <w:rPr>
                <w:rFonts w:ascii="Book Antiqua" w:hAnsi="Book Antiqua" w:cstheme="majorBidi"/>
                <w:vertAlign w:val="superscript"/>
              </w:rPr>
              <w:t>TM</w:t>
            </w:r>
            <w:r w:rsidRPr="005E3725">
              <w:rPr>
                <w:rFonts w:ascii="Book Antiqua" w:hAnsi="Book Antiqua" w:cstheme="majorBidi"/>
              </w:rPr>
              <w:t xml:space="preserve"> 18 Fibered Platinum Coil</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C</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36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M0013812030</w:t>
            </w:r>
            <w:r w:rsidRPr="005E3725">
              <w:rPr>
                <w:rFonts w:ascii="Book Antiqua" w:hAnsi="Book Antiqua" w:cstheme="majorBidi"/>
              </w:rPr>
              <w:tab/>
              <w:t>VortX-18  3mm/2.5mm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M0013812040</w:t>
            </w:r>
            <w:r w:rsidRPr="005E3725">
              <w:rPr>
                <w:rFonts w:ascii="Book Antiqua" w:hAnsi="Book Antiqua" w:cstheme="majorBidi"/>
                <w:lang w:val="sv-SE"/>
              </w:rPr>
              <w:tab/>
              <w:t>VortX-18  4mm/4.0mm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M0013812050</w:t>
            </w:r>
            <w:r w:rsidRPr="005E3725">
              <w:rPr>
                <w:rFonts w:ascii="Book Antiqua" w:hAnsi="Book Antiqua" w:cstheme="majorBidi"/>
                <w:lang w:val="sv-SE"/>
              </w:rPr>
              <w:tab/>
              <w:t>VortX-18  5mm/5.5mm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M0013812060</w:t>
            </w:r>
            <w:r w:rsidRPr="005E3725">
              <w:rPr>
                <w:rFonts w:ascii="Book Antiqua" w:hAnsi="Book Antiqua" w:cstheme="majorBidi"/>
                <w:lang w:val="sv-SE"/>
              </w:rPr>
              <w:tab/>
              <w:t>VortX-18  6mm/6.5mm</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M0013812031</w:t>
            </w:r>
            <w:r w:rsidRPr="005E3725">
              <w:rPr>
                <w:rFonts w:ascii="Book Antiqua" w:hAnsi="Book Antiqua" w:cstheme="majorBidi"/>
                <w:lang w:val="sv-SE"/>
              </w:rPr>
              <w:tab/>
              <w:t>VortX-18  3mm/2.5mm (BX/5)</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M0013812041</w:t>
            </w:r>
            <w:r w:rsidRPr="005E3725">
              <w:rPr>
                <w:rFonts w:ascii="Book Antiqua" w:hAnsi="Book Antiqua" w:cstheme="majorBidi"/>
                <w:lang w:val="sv-SE"/>
              </w:rPr>
              <w:tab/>
              <w:t>VortX-18  4mm/4.0mm (BX/5)</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M0013812051</w:t>
            </w:r>
            <w:r w:rsidRPr="005E3725">
              <w:rPr>
                <w:rFonts w:ascii="Book Antiqua" w:hAnsi="Book Antiqua" w:cstheme="majorBidi"/>
                <w:lang w:val="sv-SE"/>
              </w:rPr>
              <w:tab/>
              <w:t>VortX-18  5mm/5.5mm (BX/5)</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M0013812061</w:t>
            </w:r>
            <w:r w:rsidRPr="005E3725">
              <w:rPr>
                <w:rFonts w:ascii="Book Antiqua" w:hAnsi="Book Antiqua" w:cstheme="majorBidi"/>
                <w:lang w:val="sv-SE"/>
              </w:rPr>
              <w:tab/>
              <w:t>VortX-18  6mm/6.5mm (BX/5)</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Non-Neurovascular Embolization Coil</w:t>
            </w:r>
          </w:p>
        </w:tc>
        <w:tc>
          <w:tcPr>
            <w:tcW w:w="1667" w:type="dxa"/>
            <w:gridSpan w:val="4"/>
            <w:shd w:val="clear" w:color="auto" w:fill="auto"/>
          </w:tcPr>
          <w:p w:rsidR="007A68E5" w:rsidRPr="005E3725" w:rsidRDefault="005F16A8"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265F43" w:rsidRPr="005E3725" w:rsidTr="004E1FD7">
        <w:tc>
          <w:tcPr>
            <w:tcW w:w="709" w:type="dxa"/>
            <w:shd w:val="clear" w:color="auto" w:fill="auto"/>
          </w:tcPr>
          <w:p w:rsidR="00265F43" w:rsidRPr="005E3725" w:rsidRDefault="00265F43"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265F43" w:rsidRPr="005E3725" w:rsidRDefault="00265F43"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265F43" w:rsidRPr="005E3725" w:rsidRDefault="00265F43"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265F43" w:rsidRPr="005E3725" w:rsidRDefault="00265F43" w:rsidP="00146382">
            <w:pPr>
              <w:rPr>
                <w:rFonts w:ascii="Book Antiqua" w:hAnsi="Book Antiqua" w:cstheme="majorBidi"/>
                <w:b/>
                <w:bCs/>
              </w:rPr>
            </w:pPr>
            <w:r w:rsidRPr="005E3725">
              <w:rPr>
                <w:rFonts w:ascii="Book Antiqua" w:hAnsi="Book Antiqua" w:cstheme="majorBidi"/>
                <w:b/>
                <w:bCs/>
              </w:rPr>
              <w:t>Owner Operator:</w:t>
            </w:r>
          </w:p>
          <w:p w:rsidR="00265F43" w:rsidRPr="005E3725" w:rsidRDefault="00265F43" w:rsidP="00146382">
            <w:pPr>
              <w:rPr>
                <w:rFonts w:ascii="Book Antiqua" w:hAnsi="Book Antiqua" w:cstheme="majorBidi"/>
              </w:rPr>
            </w:pPr>
            <w:r w:rsidRPr="005E3725">
              <w:rPr>
                <w:rFonts w:ascii="Book Antiqua" w:hAnsi="Book Antiqua" w:cstheme="majorBidi"/>
              </w:rPr>
              <w:t>M/s Boston Scientific Corporation, 300 Boston Scientific Way, Marlborough, Massachusetts 01752, USA</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b/>
                <w:bCs/>
              </w:rPr>
            </w:pPr>
            <w:r w:rsidRPr="005E3725">
              <w:rPr>
                <w:rFonts w:ascii="Book Antiqua" w:hAnsi="Book Antiqua" w:cstheme="majorBidi"/>
                <w:b/>
                <w:bCs/>
              </w:rPr>
              <w:t>Manufacturer:</w:t>
            </w:r>
          </w:p>
          <w:p w:rsidR="00265F43" w:rsidRPr="005E3725" w:rsidRDefault="00265F43" w:rsidP="00146382">
            <w:pPr>
              <w:rPr>
                <w:rFonts w:ascii="Book Antiqua" w:hAnsi="Book Antiqua" w:cstheme="majorBidi"/>
              </w:rPr>
            </w:pPr>
            <w:r w:rsidRPr="005E3725">
              <w:rPr>
                <w:rFonts w:ascii="Book Antiqua" w:hAnsi="Book Antiqua" w:cstheme="majorBidi"/>
              </w:rPr>
              <w:t>M/s Boston Scientific Corporation 302 Parkway, Global Park, La Aurora, Heredia Costa Rica</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lang w:val="sv-SE"/>
              </w:rPr>
            </w:pPr>
            <w:r w:rsidRPr="005E3725">
              <w:rPr>
                <w:rFonts w:ascii="Book Antiqua" w:hAnsi="Book Antiqua" w:cstheme="majorBidi"/>
                <w:lang w:val="sv-SE"/>
              </w:rPr>
              <w:t>(FSC US FDA Valid Till</w:t>
            </w:r>
          </w:p>
          <w:p w:rsidR="00265F43" w:rsidRPr="005E3725" w:rsidRDefault="00265F43" w:rsidP="00146382">
            <w:pPr>
              <w:rPr>
                <w:rFonts w:ascii="Book Antiqua" w:hAnsi="Book Antiqua" w:cstheme="majorBidi"/>
                <w:b/>
                <w:bCs/>
                <w:lang w:val="sv-SE"/>
              </w:rPr>
            </w:pPr>
            <w:r w:rsidRPr="005E3725">
              <w:rPr>
                <w:rFonts w:ascii="Book Antiqua" w:hAnsi="Book Antiqua" w:cstheme="majorBidi"/>
                <w:lang w:val="sv-SE"/>
              </w:rPr>
              <w:t>05-08-2020)</w:t>
            </w:r>
          </w:p>
        </w:tc>
        <w:tc>
          <w:tcPr>
            <w:tcW w:w="2977" w:type="dxa"/>
            <w:gridSpan w:val="5"/>
            <w:shd w:val="clear" w:color="auto" w:fill="auto"/>
          </w:tcPr>
          <w:p w:rsidR="00265F43" w:rsidRPr="005E3725" w:rsidRDefault="00265F43" w:rsidP="00146382">
            <w:pPr>
              <w:rPr>
                <w:rFonts w:ascii="Book Antiqua" w:hAnsi="Book Antiqua" w:cstheme="majorBidi"/>
              </w:rPr>
            </w:pPr>
            <w:r w:rsidRPr="005E3725">
              <w:rPr>
                <w:rFonts w:ascii="Book Antiqua" w:hAnsi="Book Antiqua" w:cstheme="majorBidi"/>
              </w:rPr>
              <w:t xml:space="preserve">Fathom </w:t>
            </w:r>
            <w:r w:rsidRPr="005E3725">
              <w:rPr>
                <w:rFonts w:ascii="Book Antiqua" w:hAnsi="Book Antiqua" w:cstheme="majorBidi"/>
                <w:vertAlign w:val="superscript"/>
              </w:rPr>
              <w:t>TM</w:t>
            </w:r>
            <w:r w:rsidRPr="005E3725">
              <w:rPr>
                <w:rFonts w:ascii="Book Antiqua" w:hAnsi="Book Antiqua" w:cstheme="majorBidi"/>
              </w:rPr>
              <w:t xml:space="preserve"> 14 Steerable Guidewire</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Class B</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Shelf Life: 3 Years</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M001508100</w:t>
            </w:r>
            <w:r w:rsidRPr="005E3725">
              <w:rPr>
                <w:rFonts w:ascii="Book Antiqua" w:hAnsi="Book Antiqua" w:cstheme="majorBidi"/>
              </w:rPr>
              <w:tab/>
              <w:t>08714729801023 Fathom -14, 0.014”, 200cm x 10cm, 35cm tip</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M001508110     08714729801030 Fathom -14, 0.014”, Pre-shaped 200cm x 10cm, 35cm</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M001508140</w:t>
            </w:r>
            <w:r w:rsidRPr="005E3725">
              <w:rPr>
                <w:rFonts w:ascii="Book Antiqua" w:hAnsi="Book Antiqua" w:cstheme="majorBidi"/>
              </w:rPr>
              <w:tab/>
              <w:t>08714729801047 Fathom -14, 0.014”, 300cm x 10cm, 35cm tip</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M001508150</w:t>
            </w:r>
            <w:r w:rsidRPr="005E3725">
              <w:rPr>
                <w:rFonts w:ascii="Book Antiqua" w:hAnsi="Book Antiqua" w:cstheme="majorBidi"/>
              </w:rPr>
              <w:tab/>
              <w:t>08714729801054 Fathom -14, 0.014”, Pre-shaped 300cm x 10cm, 35cm</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Fee submitted: Rs 25,000/-</w:t>
            </w:r>
          </w:p>
        </w:tc>
        <w:tc>
          <w:tcPr>
            <w:tcW w:w="1588" w:type="dxa"/>
            <w:gridSpan w:val="2"/>
            <w:shd w:val="clear" w:color="auto" w:fill="auto"/>
          </w:tcPr>
          <w:p w:rsidR="00265F43" w:rsidRPr="005E3725" w:rsidRDefault="00265F43" w:rsidP="00146382">
            <w:pPr>
              <w:rPr>
                <w:rFonts w:ascii="Book Antiqua" w:hAnsi="Book Antiqua" w:cstheme="majorBidi"/>
              </w:rPr>
            </w:pPr>
            <w:r w:rsidRPr="005E3725">
              <w:rPr>
                <w:rFonts w:ascii="Book Antiqua" w:hAnsi="Book Antiqua" w:cstheme="majorBidi"/>
              </w:rPr>
              <w:t>Peripheral Vascular Guidewire</w:t>
            </w:r>
          </w:p>
        </w:tc>
        <w:tc>
          <w:tcPr>
            <w:tcW w:w="1667" w:type="dxa"/>
            <w:gridSpan w:val="4"/>
            <w:shd w:val="clear" w:color="auto" w:fill="auto"/>
          </w:tcPr>
          <w:p w:rsidR="00265F43" w:rsidRPr="005E3725" w:rsidRDefault="00265F43" w:rsidP="00C62C6B">
            <w:pPr>
              <w:rPr>
                <w:rFonts w:ascii="Book Antiqua" w:hAnsi="Book Antiqua" w:cstheme="majorBidi"/>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w:t>
            </w:r>
            <w:r w:rsidR="00FE18BA" w:rsidRPr="005E3725">
              <w:rPr>
                <w:rFonts w:ascii="Book Antiqua" w:hAnsi="Book Antiqua" w:cstheme="majorBidi"/>
              </w:rPr>
              <w:t>)</w:t>
            </w:r>
          </w:p>
        </w:tc>
      </w:tr>
      <w:tr w:rsidR="00265F43" w:rsidRPr="005E3725" w:rsidTr="004E1FD7">
        <w:tc>
          <w:tcPr>
            <w:tcW w:w="709" w:type="dxa"/>
            <w:shd w:val="clear" w:color="auto" w:fill="auto"/>
          </w:tcPr>
          <w:p w:rsidR="00265F43" w:rsidRPr="005E3725" w:rsidRDefault="00265F43"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265F43" w:rsidRPr="005E3725" w:rsidRDefault="00265F43"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265F43" w:rsidRPr="005E3725" w:rsidRDefault="00265F43"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265F43" w:rsidRPr="005E3725" w:rsidRDefault="00265F43" w:rsidP="00146382">
            <w:pPr>
              <w:rPr>
                <w:rFonts w:ascii="Book Antiqua" w:hAnsi="Book Antiqua" w:cstheme="majorBidi"/>
                <w:b/>
                <w:bCs/>
              </w:rPr>
            </w:pPr>
            <w:r w:rsidRPr="005E3725">
              <w:rPr>
                <w:rFonts w:ascii="Book Antiqua" w:hAnsi="Book Antiqua" w:cstheme="majorBidi"/>
                <w:b/>
                <w:bCs/>
              </w:rPr>
              <w:t>Legal Manufacturer:</w:t>
            </w:r>
          </w:p>
          <w:p w:rsidR="00265F43" w:rsidRPr="005E3725" w:rsidRDefault="00265F43" w:rsidP="00146382">
            <w:pPr>
              <w:rPr>
                <w:rFonts w:ascii="Book Antiqua" w:hAnsi="Book Antiqua" w:cstheme="majorBidi"/>
              </w:rPr>
            </w:pPr>
            <w:r w:rsidRPr="005E3725">
              <w:rPr>
                <w:rFonts w:ascii="Book Antiqua" w:hAnsi="Book Antiqua" w:cstheme="majorBidi"/>
              </w:rPr>
              <w:t>M/s Boston Scientific Corporation, 300 Boston Scientific Way, Marlborough, Massachusetts 01752, USA</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b/>
                <w:bCs/>
              </w:rPr>
            </w:pPr>
            <w:r w:rsidRPr="005E3725">
              <w:rPr>
                <w:rFonts w:ascii="Book Antiqua" w:hAnsi="Book Antiqua" w:cstheme="majorBidi"/>
                <w:b/>
                <w:bCs/>
              </w:rPr>
              <w:t>Manufacturer:</w:t>
            </w:r>
          </w:p>
          <w:p w:rsidR="00265F43" w:rsidRPr="005E3725" w:rsidRDefault="00265F43" w:rsidP="00146382">
            <w:pPr>
              <w:rPr>
                <w:rFonts w:ascii="Book Antiqua" w:hAnsi="Book Antiqua" w:cstheme="majorBidi"/>
              </w:rPr>
            </w:pPr>
            <w:r w:rsidRPr="005E3725">
              <w:rPr>
                <w:rFonts w:ascii="Book Antiqua" w:hAnsi="Book Antiqua" w:cstheme="majorBidi"/>
              </w:rPr>
              <w:t>M/s Boston Scientific Limited, Business and Technology Park Model Farm Road Cork, Ireland</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(FSC Ireland Valid Till</w:t>
            </w:r>
          </w:p>
          <w:p w:rsidR="00265F43" w:rsidRPr="005E3725" w:rsidRDefault="00265F43" w:rsidP="00146382">
            <w:pPr>
              <w:rPr>
                <w:rFonts w:ascii="Book Antiqua" w:hAnsi="Book Antiqua" w:cstheme="majorBidi"/>
                <w:b/>
                <w:bCs/>
              </w:rPr>
            </w:pPr>
            <w:r w:rsidRPr="005E3725">
              <w:rPr>
                <w:rFonts w:ascii="Book Antiqua" w:hAnsi="Book Antiqua" w:cstheme="majorBidi"/>
              </w:rPr>
              <w:t>23-03-2022)</w:t>
            </w:r>
          </w:p>
        </w:tc>
        <w:tc>
          <w:tcPr>
            <w:tcW w:w="2977" w:type="dxa"/>
            <w:gridSpan w:val="5"/>
            <w:shd w:val="clear" w:color="auto" w:fill="auto"/>
          </w:tcPr>
          <w:p w:rsidR="00265F43" w:rsidRPr="005E3725" w:rsidRDefault="00265F43" w:rsidP="00146382">
            <w:pPr>
              <w:rPr>
                <w:rFonts w:ascii="Book Antiqua" w:hAnsi="Book Antiqua" w:cstheme="majorBidi"/>
              </w:rPr>
            </w:pPr>
            <w:r w:rsidRPr="005E3725">
              <w:rPr>
                <w:rFonts w:ascii="Book Antiqua" w:hAnsi="Book Antiqua" w:cstheme="majorBidi"/>
              </w:rPr>
              <w:t>Direxion</w:t>
            </w:r>
            <w:r w:rsidRPr="005E3725">
              <w:rPr>
                <w:rFonts w:ascii="Book Antiqua" w:hAnsi="Book Antiqua" w:cstheme="majorBidi"/>
                <w:vertAlign w:val="superscript"/>
              </w:rPr>
              <w:t>TM</w:t>
            </w:r>
            <w:r w:rsidRPr="005E3725">
              <w:rPr>
                <w:rFonts w:ascii="Book Antiqua" w:hAnsi="Book Antiqua" w:cstheme="majorBidi"/>
              </w:rPr>
              <w:t xml:space="preserve"> Hi-Flo</w:t>
            </w:r>
            <w:r w:rsidRPr="005E3725">
              <w:rPr>
                <w:rFonts w:ascii="Book Antiqua" w:hAnsi="Book Antiqua" w:cstheme="majorBidi"/>
                <w:vertAlign w:val="superscript"/>
              </w:rPr>
              <w:t>TM</w:t>
            </w:r>
            <w:r w:rsidRPr="005E3725">
              <w:rPr>
                <w:rFonts w:ascii="Book Antiqua" w:hAnsi="Book Antiqua" w:cstheme="majorBidi"/>
              </w:rPr>
              <w:t xml:space="preserve"> Fathom</w:t>
            </w:r>
            <w:r w:rsidRPr="005E3725">
              <w:rPr>
                <w:rFonts w:ascii="Book Antiqua" w:hAnsi="Book Antiqua" w:cstheme="majorBidi"/>
                <w:vertAlign w:val="superscript"/>
              </w:rPr>
              <w:t>TM</w:t>
            </w:r>
            <w:r w:rsidRPr="005E3725">
              <w:rPr>
                <w:rFonts w:ascii="Book Antiqua" w:hAnsi="Book Antiqua" w:cstheme="majorBidi"/>
              </w:rPr>
              <w:t>-16 System Pre-Loaded Torqueable Microcatheter</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Class C</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Shelf Life: 2 Years</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M001195700</w:t>
            </w:r>
            <w:r w:rsidRPr="005E3725">
              <w:rPr>
                <w:rFonts w:ascii="Book Antiqua" w:hAnsi="Book Antiqua" w:cstheme="majorBidi"/>
              </w:rPr>
              <w:tab/>
              <w:t>Large lumen, 105cm, Shapeable Tip, 140cm</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M001195710</w:t>
            </w:r>
            <w:r w:rsidRPr="005E3725">
              <w:rPr>
                <w:rFonts w:ascii="Book Antiqua" w:hAnsi="Book Antiqua" w:cstheme="majorBidi"/>
              </w:rPr>
              <w:tab/>
              <w:t>Large lumen, 130cm, Shapeable Tip, 180cm</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M001195720</w:t>
            </w:r>
            <w:r w:rsidRPr="005E3725">
              <w:rPr>
                <w:rFonts w:ascii="Book Antiqua" w:hAnsi="Book Antiqua" w:cstheme="majorBidi"/>
              </w:rPr>
              <w:tab/>
              <w:t>Large lumen, 155cm, Shapeable Tip, 180cm</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M001195730</w:t>
            </w:r>
            <w:r w:rsidRPr="005E3725">
              <w:rPr>
                <w:rFonts w:ascii="Book Antiqua" w:hAnsi="Book Antiqua" w:cstheme="majorBidi"/>
              </w:rPr>
              <w:tab/>
              <w:t>Large lumen, 105cm, Bern Tip, 140cm</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M001195740</w:t>
            </w:r>
            <w:r w:rsidRPr="005E3725">
              <w:rPr>
                <w:rFonts w:ascii="Book Antiqua" w:hAnsi="Book Antiqua" w:cstheme="majorBidi"/>
              </w:rPr>
              <w:tab/>
              <w:t>Large lumen, 130cm, Bern Tip, 180cm</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M001195750</w:t>
            </w:r>
            <w:r w:rsidRPr="005E3725">
              <w:rPr>
                <w:rFonts w:ascii="Book Antiqua" w:hAnsi="Book Antiqua" w:cstheme="majorBidi"/>
              </w:rPr>
              <w:tab/>
              <w:t>Large lumen, 155cm, Bern Tip, 180cm</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Fee submitted: Rs 50,000/-</w:t>
            </w:r>
          </w:p>
          <w:p w:rsidR="00265F43" w:rsidRPr="005E3725" w:rsidRDefault="00265F43" w:rsidP="00146382">
            <w:pPr>
              <w:rPr>
                <w:rFonts w:ascii="Book Antiqua" w:hAnsi="Book Antiqua" w:cstheme="majorBidi"/>
              </w:rPr>
            </w:pPr>
          </w:p>
        </w:tc>
        <w:tc>
          <w:tcPr>
            <w:tcW w:w="1588" w:type="dxa"/>
            <w:gridSpan w:val="2"/>
            <w:shd w:val="clear" w:color="auto" w:fill="auto"/>
          </w:tcPr>
          <w:p w:rsidR="00265F43" w:rsidRPr="005E3725" w:rsidRDefault="00265F43" w:rsidP="00146382">
            <w:pPr>
              <w:rPr>
                <w:rFonts w:ascii="Book Antiqua" w:hAnsi="Book Antiqua" w:cstheme="majorBidi"/>
              </w:rPr>
            </w:pPr>
            <w:r w:rsidRPr="005E3725">
              <w:rPr>
                <w:rFonts w:ascii="Book Antiqua" w:hAnsi="Book Antiqua" w:cstheme="majorBidi"/>
              </w:rPr>
              <w:t>Intended for Peripheral Vascular Use</w:t>
            </w:r>
          </w:p>
        </w:tc>
        <w:tc>
          <w:tcPr>
            <w:tcW w:w="1667" w:type="dxa"/>
            <w:gridSpan w:val="4"/>
            <w:shd w:val="clear" w:color="auto" w:fill="auto"/>
          </w:tcPr>
          <w:p w:rsidR="00265F43" w:rsidRPr="005E3725" w:rsidRDefault="00265F43" w:rsidP="00C62C6B">
            <w:pPr>
              <w:rPr>
                <w:rFonts w:ascii="Book Antiqua" w:hAnsi="Book Antiqua" w:cstheme="majorBidi"/>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w:t>
            </w:r>
            <w:r w:rsidR="00FE18BA" w:rsidRPr="005E3725">
              <w:rPr>
                <w:rFonts w:ascii="Book Antiqua" w:hAnsi="Book Antiqua" w:cstheme="majorBidi"/>
              </w:rPr>
              <w:t>)</w:t>
            </w:r>
          </w:p>
        </w:tc>
      </w:tr>
      <w:tr w:rsidR="00265F43" w:rsidRPr="005E3725" w:rsidTr="004E1FD7">
        <w:tc>
          <w:tcPr>
            <w:tcW w:w="709" w:type="dxa"/>
            <w:shd w:val="clear" w:color="auto" w:fill="auto"/>
          </w:tcPr>
          <w:p w:rsidR="00265F43" w:rsidRPr="005E3725" w:rsidRDefault="00265F43"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265F43" w:rsidRPr="005E3725" w:rsidRDefault="00265F43"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265F43" w:rsidRPr="005E3725" w:rsidRDefault="00265F43"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265F43" w:rsidRPr="005E3725" w:rsidRDefault="00265F43" w:rsidP="00146382">
            <w:pPr>
              <w:rPr>
                <w:rFonts w:ascii="Book Antiqua" w:hAnsi="Book Antiqua" w:cstheme="majorBidi"/>
                <w:b/>
                <w:bCs/>
              </w:rPr>
            </w:pPr>
            <w:r w:rsidRPr="005E3725">
              <w:rPr>
                <w:rFonts w:ascii="Book Antiqua" w:hAnsi="Book Antiqua" w:cstheme="majorBidi"/>
                <w:b/>
                <w:bCs/>
              </w:rPr>
              <w:t>Legal Manufacturer:</w:t>
            </w:r>
          </w:p>
          <w:p w:rsidR="00265F43" w:rsidRPr="005E3725" w:rsidRDefault="00265F43" w:rsidP="00146382">
            <w:pPr>
              <w:rPr>
                <w:rFonts w:ascii="Book Antiqua" w:hAnsi="Book Antiqua" w:cstheme="majorBidi"/>
              </w:rPr>
            </w:pPr>
            <w:r w:rsidRPr="005E3725">
              <w:rPr>
                <w:rFonts w:ascii="Book Antiqua" w:hAnsi="Book Antiqua" w:cstheme="majorBidi"/>
              </w:rPr>
              <w:t>M/s Boston Scientific Corporation, 300 Boston Scientific Way, Marlborough, Massachusetts 01752, USA</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b/>
                <w:bCs/>
              </w:rPr>
            </w:pPr>
            <w:r w:rsidRPr="005E3725">
              <w:rPr>
                <w:rFonts w:ascii="Book Antiqua" w:hAnsi="Book Antiqua" w:cstheme="majorBidi"/>
                <w:b/>
                <w:bCs/>
              </w:rPr>
              <w:t>Manufacturer:</w:t>
            </w:r>
          </w:p>
          <w:p w:rsidR="00265F43" w:rsidRPr="005E3725" w:rsidRDefault="00265F43" w:rsidP="00146382">
            <w:pPr>
              <w:rPr>
                <w:rFonts w:ascii="Book Antiqua" w:hAnsi="Book Antiqua" w:cstheme="majorBidi"/>
              </w:rPr>
            </w:pPr>
            <w:r w:rsidRPr="005E3725">
              <w:rPr>
                <w:rFonts w:ascii="Book Antiqua" w:hAnsi="Book Antiqua" w:cstheme="majorBidi"/>
              </w:rPr>
              <w:t>M/s Boston Scientific Limited, Business and Technology Park Model Farm Road Cork, Ireland</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(FSC Ireland Valid Till</w:t>
            </w:r>
          </w:p>
          <w:p w:rsidR="00265F43" w:rsidRPr="005E3725" w:rsidRDefault="00265F43" w:rsidP="00146382">
            <w:pPr>
              <w:rPr>
                <w:rFonts w:ascii="Book Antiqua" w:hAnsi="Book Antiqua" w:cstheme="majorBidi"/>
                <w:b/>
                <w:bCs/>
              </w:rPr>
            </w:pPr>
            <w:r w:rsidRPr="005E3725">
              <w:rPr>
                <w:rFonts w:ascii="Book Antiqua" w:hAnsi="Book Antiqua" w:cstheme="majorBidi"/>
              </w:rPr>
              <w:t>23-03-2022)</w:t>
            </w:r>
          </w:p>
        </w:tc>
        <w:tc>
          <w:tcPr>
            <w:tcW w:w="2977" w:type="dxa"/>
            <w:gridSpan w:val="5"/>
            <w:shd w:val="clear" w:color="auto" w:fill="auto"/>
          </w:tcPr>
          <w:p w:rsidR="00265F43" w:rsidRPr="005E3725" w:rsidRDefault="00265F43" w:rsidP="00146382">
            <w:pPr>
              <w:rPr>
                <w:rFonts w:ascii="Book Antiqua" w:hAnsi="Book Antiqua" w:cstheme="majorBidi"/>
              </w:rPr>
            </w:pPr>
            <w:r w:rsidRPr="005E3725">
              <w:rPr>
                <w:rFonts w:ascii="Book Antiqua" w:hAnsi="Book Antiqua" w:cstheme="majorBidi"/>
              </w:rPr>
              <w:t>Encore</w:t>
            </w:r>
            <w:r w:rsidRPr="005E3725">
              <w:rPr>
                <w:rFonts w:ascii="Book Antiqua" w:hAnsi="Book Antiqua" w:cstheme="majorBidi"/>
                <w:vertAlign w:val="superscript"/>
              </w:rPr>
              <w:t>TM</w:t>
            </w:r>
            <w:r w:rsidRPr="005E3725">
              <w:rPr>
                <w:rFonts w:ascii="Book Antiqua" w:hAnsi="Book Antiqua" w:cstheme="majorBidi"/>
              </w:rPr>
              <w:t xml:space="preserve"> 26 Advantage Kit Inflation Device Kit</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Class B</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Shelf Life: 2 Years</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H74904527011</w:t>
            </w:r>
            <w:r w:rsidRPr="005E3725">
              <w:rPr>
                <w:rFonts w:ascii="Book Antiqua" w:hAnsi="Book Antiqua" w:cstheme="majorBidi"/>
              </w:rPr>
              <w:tab/>
              <w:t>Encore 26 Advantage Kit Single</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H74904527052</w:t>
            </w:r>
            <w:r w:rsidRPr="005E3725">
              <w:rPr>
                <w:rFonts w:ascii="Book Antiqua" w:hAnsi="Book Antiqua" w:cstheme="majorBidi"/>
              </w:rPr>
              <w:tab/>
              <w:t>Encore 26 Advantage Kit 5-Pack</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Fee submitted: Rs 25,000/-</w:t>
            </w:r>
          </w:p>
          <w:p w:rsidR="00265F43" w:rsidRPr="005E3725" w:rsidRDefault="00265F43" w:rsidP="00146382">
            <w:pPr>
              <w:rPr>
                <w:rFonts w:ascii="Book Antiqua" w:hAnsi="Book Antiqua" w:cstheme="majorBidi"/>
              </w:rPr>
            </w:pPr>
          </w:p>
        </w:tc>
        <w:tc>
          <w:tcPr>
            <w:tcW w:w="1588" w:type="dxa"/>
            <w:gridSpan w:val="2"/>
            <w:shd w:val="clear" w:color="auto" w:fill="auto"/>
          </w:tcPr>
          <w:p w:rsidR="00265F43" w:rsidRPr="005E3725" w:rsidRDefault="00265F43" w:rsidP="00146382">
            <w:pPr>
              <w:rPr>
                <w:rFonts w:ascii="Book Antiqua" w:hAnsi="Book Antiqua" w:cstheme="majorBidi"/>
              </w:rPr>
            </w:pPr>
            <w:r w:rsidRPr="005E3725">
              <w:rPr>
                <w:rFonts w:ascii="Book Antiqua" w:hAnsi="Book Antiqua" w:cstheme="majorBidi"/>
              </w:rPr>
              <w:t>Catheter-Balloon Inflator, Single-Use (“Inflation Device)</w:t>
            </w:r>
          </w:p>
        </w:tc>
        <w:tc>
          <w:tcPr>
            <w:tcW w:w="1667" w:type="dxa"/>
            <w:gridSpan w:val="4"/>
            <w:shd w:val="clear" w:color="auto" w:fill="auto"/>
          </w:tcPr>
          <w:p w:rsidR="00265F43" w:rsidRPr="005E3725" w:rsidRDefault="00265F43" w:rsidP="00C62C6B">
            <w:pPr>
              <w:rPr>
                <w:rFonts w:ascii="Book Antiqua" w:hAnsi="Book Antiqua" w:cstheme="majorBidi"/>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w:t>
            </w:r>
            <w:r w:rsidR="00FE18BA" w:rsidRPr="005E3725">
              <w:rPr>
                <w:rFonts w:ascii="Book Antiqua" w:hAnsi="Book Antiqua" w:cstheme="majorBidi"/>
              </w:rPr>
              <w:t>)</w:t>
            </w:r>
          </w:p>
        </w:tc>
      </w:tr>
      <w:tr w:rsidR="00265F43" w:rsidRPr="005E3725" w:rsidTr="004E1FD7">
        <w:tc>
          <w:tcPr>
            <w:tcW w:w="709" w:type="dxa"/>
            <w:shd w:val="clear" w:color="auto" w:fill="auto"/>
          </w:tcPr>
          <w:p w:rsidR="00265F43" w:rsidRPr="005E3725" w:rsidRDefault="00265F43"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265F43" w:rsidRPr="005E3725" w:rsidRDefault="00265F43"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265F43" w:rsidRPr="005E3725" w:rsidRDefault="00265F43"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265F43" w:rsidRPr="005E3725" w:rsidRDefault="00265F43" w:rsidP="00146382">
            <w:pPr>
              <w:rPr>
                <w:rFonts w:ascii="Book Antiqua" w:hAnsi="Book Antiqua" w:cstheme="majorBidi"/>
                <w:b/>
                <w:bCs/>
              </w:rPr>
            </w:pPr>
            <w:r w:rsidRPr="005E3725">
              <w:rPr>
                <w:rFonts w:ascii="Book Antiqua" w:hAnsi="Book Antiqua" w:cstheme="majorBidi"/>
                <w:b/>
                <w:bCs/>
              </w:rPr>
              <w:t>Legal Manufacturer:</w:t>
            </w:r>
          </w:p>
          <w:p w:rsidR="00265F43" w:rsidRPr="005E3725" w:rsidRDefault="00265F43" w:rsidP="00146382">
            <w:pPr>
              <w:rPr>
                <w:rFonts w:ascii="Book Antiqua" w:hAnsi="Book Antiqua" w:cstheme="majorBidi"/>
              </w:rPr>
            </w:pPr>
            <w:r w:rsidRPr="005E3725">
              <w:rPr>
                <w:rFonts w:ascii="Book Antiqua" w:hAnsi="Book Antiqua" w:cstheme="majorBidi"/>
              </w:rPr>
              <w:t>M/s Boston Scientific Corporation, 300 Boston Scientific Way, Marlborough, Massachusetts 01752, USA</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b/>
                <w:bCs/>
              </w:rPr>
            </w:pPr>
            <w:r w:rsidRPr="005E3725">
              <w:rPr>
                <w:rFonts w:ascii="Book Antiqua" w:hAnsi="Book Antiqua" w:cstheme="majorBidi"/>
                <w:b/>
                <w:bCs/>
              </w:rPr>
              <w:t>Manufacturer:</w:t>
            </w:r>
          </w:p>
          <w:p w:rsidR="00265F43" w:rsidRPr="005E3725" w:rsidRDefault="00265F43" w:rsidP="00146382">
            <w:pPr>
              <w:rPr>
                <w:rFonts w:ascii="Book Antiqua" w:hAnsi="Book Antiqua" w:cstheme="majorBidi"/>
              </w:rPr>
            </w:pPr>
            <w:r w:rsidRPr="005E3725">
              <w:rPr>
                <w:rFonts w:ascii="Book Antiqua" w:hAnsi="Book Antiqua" w:cstheme="majorBidi"/>
              </w:rPr>
              <w:t>M/s Boston Scientific Limited, Business and Technology Park Model Farm Road Cork, Ireland</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(FSC Ireland Valid Till</w:t>
            </w:r>
          </w:p>
          <w:p w:rsidR="00265F43" w:rsidRPr="005E3725" w:rsidRDefault="00265F43" w:rsidP="00146382">
            <w:pPr>
              <w:rPr>
                <w:rFonts w:ascii="Book Antiqua" w:hAnsi="Book Antiqua" w:cstheme="majorBidi"/>
                <w:b/>
                <w:bCs/>
              </w:rPr>
            </w:pPr>
            <w:r w:rsidRPr="005E3725">
              <w:rPr>
                <w:rFonts w:ascii="Book Antiqua" w:hAnsi="Book Antiqua" w:cstheme="majorBidi"/>
              </w:rPr>
              <w:t>23-03-2022)</w:t>
            </w:r>
          </w:p>
        </w:tc>
        <w:tc>
          <w:tcPr>
            <w:tcW w:w="2977" w:type="dxa"/>
            <w:gridSpan w:val="5"/>
            <w:shd w:val="clear" w:color="auto" w:fill="auto"/>
          </w:tcPr>
          <w:p w:rsidR="00265F43" w:rsidRPr="005E3725" w:rsidRDefault="00265F43" w:rsidP="00146382">
            <w:pPr>
              <w:rPr>
                <w:rFonts w:ascii="Book Antiqua" w:hAnsi="Book Antiqua" w:cstheme="majorBidi"/>
              </w:rPr>
            </w:pPr>
            <w:r w:rsidRPr="005E3725">
              <w:rPr>
                <w:rFonts w:ascii="Book Antiqua" w:hAnsi="Book Antiqua" w:cstheme="majorBidi"/>
              </w:rPr>
              <w:t xml:space="preserve">Direxion </w:t>
            </w:r>
            <w:r w:rsidRPr="005E3725">
              <w:rPr>
                <w:rFonts w:ascii="Book Antiqua" w:hAnsi="Book Antiqua" w:cstheme="majorBidi"/>
                <w:vertAlign w:val="superscript"/>
              </w:rPr>
              <w:t>TM</w:t>
            </w:r>
            <w:r w:rsidRPr="005E3725">
              <w:rPr>
                <w:rFonts w:ascii="Book Antiqua" w:hAnsi="Book Antiqua" w:cstheme="majorBidi"/>
              </w:rPr>
              <w:t xml:space="preserve"> Fathom</w:t>
            </w:r>
            <w:r w:rsidRPr="005E3725">
              <w:rPr>
                <w:rFonts w:ascii="Book Antiqua" w:hAnsi="Book Antiqua" w:cstheme="majorBidi"/>
                <w:vertAlign w:val="superscript"/>
              </w:rPr>
              <w:t>TM</w:t>
            </w:r>
            <w:r w:rsidRPr="005E3725">
              <w:rPr>
                <w:rFonts w:ascii="Book Antiqua" w:hAnsi="Book Antiqua" w:cstheme="majorBidi"/>
              </w:rPr>
              <w:t xml:space="preserve"> -16 System Pre-Loaded Torqueable Microcatheter</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Class C</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Shelf Life: 2 Years</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M001195600</w:t>
            </w:r>
            <w:r w:rsidRPr="005E3725">
              <w:rPr>
                <w:rFonts w:ascii="Book Antiqua" w:hAnsi="Book Antiqua" w:cstheme="majorBidi"/>
              </w:rPr>
              <w:tab/>
              <w:t>Small lumen, 105cm, Shapeable Tip, 140cm</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M001195610</w:t>
            </w:r>
            <w:r w:rsidRPr="005E3725">
              <w:rPr>
                <w:rFonts w:ascii="Book Antiqua" w:hAnsi="Book Antiqua" w:cstheme="majorBidi"/>
              </w:rPr>
              <w:tab/>
              <w:t>Small lumen, 130cm, Shapeable Tip, 180cm</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M001195620</w:t>
            </w:r>
            <w:r w:rsidRPr="005E3725">
              <w:rPr>
                <w:rFonts w:ascii="Book Antiqua" w:hAnsi="Book Antiqua" w:cstheme="majorBidi"/>
              </w:rPr>
              <w:tab/>
              <w:t>Small lumen, 155cm, Shapeable Tip, 180cm</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M001195630</w:t>
            </w:r>
            <w:r w:rsidRPr="005E3725">
              <w:rPr>
                <w:rFonts w:ascii="Book Antiqua" w:hAnsi="Book Antiqua" w:cstheme="majorBidi"/>
              </w:rPr>
              <w:tab/>
              <w:t>Small lumen, 105cm, Bern Tip, 140cm</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M001195640</w:t>
            </w:r>
            <w:r w:rsidRPr="005E3725">
              <w:rPr>
                <w:rFonts w:ascii="Book Antiqua" w:hAnsi="Book Antiqua" w:cstheme="majorBidi"/>
              </w:rPr>
              <w:tab/>
              <w:t>Small lumen, 130cm, Bern Tip, 180cm</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M001195650</w:t>
            </w:r>
            <w:r w:rsidRPr="005E3725">
              <w:rPr>
                <w:rFonts w:ascii="Book Antiqua" w:hAnsi="Book Antiqua" w:cstheme="majorBidi"/>
              </w:rPr>
              <w:tab/>
              <w:t>Small lumen, 155cm, Bern Tip, 180cm</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M001195660</w:t>
            </w:r>
            <w:r w:rsidRPr="005E3725">
              <w:rPr>
                <w:rFonts w:ascii="Book Antiqua" w:hAnsi="Book Antiqua" w:cstheme="majorBidi"/>
              </w:rPr>
              <w:tab/>
              <w:t>SL, 130cm, Shapeable Tip, 2-RO marker bands, 180cm</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M001195670</w:t>
            </w:r>
            <w:r w:rsidRPr="005E3725">
              <w:rPr>
                <w:rFonts w:ascii="Book Antiqua" w:hAnsi="Book Antiqua" w:cstheme="majorBidi"/>
              </w:rPr>
              <w:tab/>
              <w:t>SL, 130cm, Bern Tip, 2-RO marker bands, 180cm</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b/>
                <w:bCs/>
              </w:rPr>
            </w:pPr>
            <w:r w:rsidRPr="005E3725">
              <w:rPr>
                <w:rFonts w:ascii="Book Antiqua" w:hAnsi="Book Antiqua" w:cstheme="majorBidi"/>
              </w:rPr>
              <w:t xml:space="preserve">Fee submitted: </w:t>
            </w:r>
            <w:r w:rsidRPr="005E3725">
              <w:rPr>
                <w:rFonts w:ascii="Book Antiqua" w:hAnsi="Book Antiqua" w:cstheme="majorBidi"/>
                <w:bCs/>
              </w:rPr>
              <w:t>Rs.50,000/-</w:t>
            </w:r>
          </w:p>
          <w:p w:rsidR="00265F43" w:rsidRPr="005E3725" w:rsidRDefault="00265F43" w:rsidP="00146382">
            <w:pPr>
              <w:rPr>
                <w:rFonts w:ascii="Book Antiqua" w:hAnsi="Book Antiqua" w:cstheme="majorBidi"/>
              </w:rPr>
            </w:pPr>
          </w:p>
        </w:tc>
        <w:tc>
          <w:tcPr>
            <w:tcW w:w="1588" w:type="dxa"/>
            <w:gridSpan w:val="2"/>
            <w:shd w:val="clear" w:color="auto" w:fill="auto"/>
          </w:tcPr>
          <w:p w:rsidR="00265F43" w:rsidRPr="005E3725" w:rsidRDefault="00265F43" w:rsidP="00146382">
            <w:pPr>
              <w:rPr>
                <w:rFonts w:ascii="Book Antiqua" w:hAnsi="Book Antiqua" w:cstheme="majorBidi"/>
              </w:rPr>
            </w:pPr>
            <w:r w:rsidRPr="005E3725">
              <w:rPr>
                <w:rFonts w:ascii="Book Antiqua" w:hAnsi="Book Antiqua" w:cstheme="majorBidi"/>
              </w:rPr>
              <w:t>Intended for Peripheral Vascular Use</w:t>
            </w:r>
          </w:p>
        </w:tc>
        <w:tc>
          <w:tcPr>
            <w:tcW w:w="1667" w:type="dxa"/>
            <w:gridSpan w:val="4"/>
            <w:shd w:val="clear" w:color="auto" w:fill="auto"/>
          </w:tcPr>
          <w:p w:rsidR="00265F43" w:rsidRPr="005E3725" w:rsidRDefault="00265F43" w:rsidP="00C62C6B">
            <w:pPr>
              <w:rPr>
                <w:rFonts w:ascii="Book Antiqua" w:hAnsi="Book Antiqua" w:cstheme="majorBidi"/>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w:t>
            </w:r>
            <w:r w:rsidR="00FE18BA" w:rsidRPr="005E3725">
              <w:rPr>
                <w:rFonts w:ascii="Book Antiqua" w:hAnsi="Book Antiqua" w:cstheme="majorBidi"/>
              </w:rPr>
              <w:t>)</w:t>
            </w:r>
          </w:p>
        </w:tc>
      </w:tr>
      <w:tr w:rsidR="00265F43" w:rsidRPr="005E3725" w:rsidTr="004E1FD7">
        <w:tc>
          <w:tcPr>
            <w:tcW w:w="709" w:type="dxa"/>
            <w:shd w:val="clear" w:color="auto" w:fill="auto"/>
          </w:tcPr>
          <w:p w:rsidR="00265F43" w:rsidRPr="005E3725" w:rsidRDefault="00265F43"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265F43" w:rsidRPr="005E3725" w:rsidRDefault="00265F43"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265F43" w:rsidRPr="005E3725" w:rsidRDefault="00265F43"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265F43" w:rsidRPr="005E3725" w:rsidRDefault="00265F43" w:rsidP="00146382">
            <w:pPr>
              <w:rPr>
                <w:rFonts w:ascii="Book Antiqua" w:hAnsi="Book Antiqua" w:cstheme="majorBidi"/>
                <w:b/>
                <w:bCs/>
              </w:rPr>
            </w:pPr>
            <w:r w:rsidRPr="005E3725">
              <w:rPr>
                <w:rFonts w:ascii="Book Antiqua" w:hAnsi="Book Antiqua" w:cstheme="majorBidi"/>
                <w:b/>
                <w:bCs/>
              </w:rPr>
              <w:t>Legal Manufacturer:</w:t>
            </w:r>
          </w:p>
          <w:p w:rsidR="00265F43" w:rsidRPr="005E3725" w:rsidRDefault="00265F43" w:rsidP="00146382">
            <w:pPr>
              <w:rPr>
                <w:rFonts w:ascii="Book Antiqua" w:hAnsi="Book Antiqua" w:cstheme="majorBidi"/>
              </w:rPr>
            </w:pPr>
            <w:r w:rsidRPr="005E3725">
              <w:rPr>
                <w:rFonts w:ascii="Book Antiqua" w:hAnsi="Book Antiqua" w:cstheme="majorBidi"/>
              </w:rPr>
              <w:t>M/s Boston Scientific Corporation, 300 Boston Scientific Way, Marlborough, Massachusetts 01752, USA</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b/>
                <w:bCs/>
              </w:rPr>
            </w:pPr>
            <w:r w:rsidRPr="005E3725">
              <w:rPr>
                <w:rFonts w:ascii="Book Antiqua" w:hAnsi="Book Antiqua" w:cstheme="majorBidi"/>
                <w:b/>
                <w:bCs/>
              </w:rPr>
              <w:t>Manufacturer:</w:t>
            </w:r>
          </w:p>
          <w:p w:rsidR="00265F43" w:rsidRPr="005E3725" w:rsidRDefault="00265F43" w:rsidP="00146382">
            <w:pPr>
              <w:rPr>
                <w:rFonts w:ascii="Book Antiqua" w:hAnsi="Book Antiqua" w:cstheme="majorBidi"/>
              </w:rPr>
            </w:pPr>
            <w:r w:rsidRPr="005E3725">
              <w:rPr>
                <w:rFonts w:ascii="Book Antiqua" w:hAnsi="Book Antiqua" w:cstheme="majorBidi"/>
              </w:rPr>
              <w:t>M/s Boston Scientific Limited, Business and Technology Park Model Farm Road Cork, Ireland</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(FSC Ireland Valid Till</w:t>
            </w:r>
          </w:p>
          <w:p w:rsidR="00265F43" w:rsidRPr="005E3725" w:rsidRDefault="00265F43" w:rsidP="00146382">
            <w:pPr>
              <w:rPr>
                <w:rFonts w:ascii="Book Antiqua" w:hAnsi="Book Antiqua" w:cstheme="majorBidi"/>
                <w:b/>
                <w:bCs/>
              </w:rPr>
            </w:pPr>
            <w:r w:rsidRPr="005E3725">
              <w:rPr>
                <w:rFonts w:ascii="Book Antiqua" w:hAnsi="Book Antiqua" w:cstheme="majorBidi"/>
              </w:rPr>
              <w:t>23-03-2022)</w:t>
            </w:r>
          </w:p>
        </w:tc>
        <w:tc>
          <w:tcPr>
            <w:tcW w:w="2977" w:type="dxa"/>
            <w:gridSpan w:val="5"/>
            <w:shd w:val="clear" w:color="auto" w:fill="auto"/>
          </w:tcPr>
          <w:p w:rsidR="00265F43" w:rsidRPr="005E3725" w:rsidRDefault="00265F43" w:rsidP="00146382">
            <w:pPr>
              <w:rPr>
                <w:rFonts w:ascii="Book Antiqua" w:hAnsi="Book Antiqua" w:cstheme="majorBidi"/>
              </w:rPr>
            </w:pPr>
            <w:r w:rsidRPr="005E3725">
              <w:rPr>
                <w:rFonts w:ascii="Book Antiqua" w:hAnsi="Book Antiqua" w:cstheme="majorBidi"/>
              </w:rPr>
              <w:t>Direxion</w:t>
            </w:r>
            <w:r w:rsidRPr="005E3725">
              <w:rPr>
                <w:rFonts w:ascii="Book Antiqua" w:hAnsi="Book Antiqua" w:cstheme="majorBidi"/>
                <w:vertAlign w:val="superscript"/>
              </w:rPr>
              <w:t>TM</w:t>
            </w:r>
            <w:r w:rsidRPr="005E3725">
              <w:rPr>
                <w:rFonts w:ascii="Book Antiqua" w:hAnsi="Book Antiqua" w:cstheme="majorBidi"/>
              </w:rPr>
              <w:t xml:space="preserve"> Hi-Flow</w:t>
            </w:r>
            <w:r w:rsidRPr="005E3725">
              <w:rPr>
                <w:rFonts w:ascii="Book Antiqua" w:hAnsi="Book Antiqua" w:cstheme="majorBidi"/>
                <w:vertAlign w:val="superscript"/>
              </w:rPr>
              <w:t>TM</w:t>
            </w:r>
            <w:r w:rsidRPr="005E3725">
              <w:rPr>
                <w:rFonts w:ascii="Book Antiqua" w:hAnsi="Book Antiqua" w:cstheme="majorBidi"/>
              </w:rPr>
              <w:t xml:space="preserve"> Torqueable Microcatheter</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Class C</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Shelf Life: 2 Years</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M001195700</w:t>
            </w:r>
            <w:r w:rsidRPr="005E3725">
              <w:rPr>
                <w:rFonts w:ascii="Book Antiqua" w:hAnsi="Book Antiqua" w:cstheme="majorBidi"/>
              </w:rPr>
              <w:tab/>
              <w:t>Large lumen, 105cm, Shapeable Tip, 140cm</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M001195710</w:t>
            </w:r>
            <w:r w:rsidRPr="005E3725">
              <w:rPr>
                <w:rFonts w:ascii="Book Antiqua" w:hAnsi="Book Antiqua" w:cstheme="majorBidi"/>
              </w:rPr>
              <w:tab/>
              <w:t>Large lumen, 130cm, Shapeable Tip, 180cm</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M001195720</w:t>
            </w:r>
            <w:r w:rsidRPr="005E3725">
              <w:rPr>
                <w:rFonts w:ascii="Book Antiqua" w:hAnsi="Book Antiqua" w:cstheme="majorBidi"/>
              </w:rPr>
              <w:tab/>
              <w:t>Large lumen, 155cm, Shapeable Tip, 180cm</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M001195730</w:t>
            </w:r>
            <w:r w:rsidRPr="005E3725">
              <w:rPr>
                <w:rFonts w:ascii="Book Antiqua" w:hAnsi="Book Antiqua" w:cstheme="majorBidi"/>
              </w:rPr>
              <w:tab/>
              <w:t>Large lumen, 105cm, Bern Tip, 140cm</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M001195740</w:t>
            </w:r>
            <w:r w:rsidRPr="005E3725">
              <w:rPr>
                <w:rFonts w:ascii="Book Antiqua" w:hAnsi="Book Antiqua" w:cstheme="majorBidi"/>
              </w:rPr>
              <w:tab/>
              <w:t>Large lumen, 130cm, Bern Tip, 180cm</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M001195750</w:t>
            </w:r>
            <w:r w:rsidRPr="005E3725">
              <w:rPr>
                <w:rFonts w:ascii="Book Antiqua" w:hAnsi="Book Antiqua" w:cstheme="majorBidi"/>
              </w:rPr>
              <w:tab/>
              <w:t>Large lumen, 155cm, Bern Tip, 180cm</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b/>
                <w:bCs/>
              </w:rPr>
            </w:pPr>
            <w:r w:rsidRPr="005E3725">
              <w:rPr>
                <w:rFonts w:ascii="Book Antiqua" w:hAnsi="Book Antiqua" w:cstheme="majorBidi"/>
              </w:rPr>
              <w:t xml:space="preserve">Fee submitted: </w:t>
            </w:r>
            <w:r w:rsidRPr="005E3725">
              <w:rPr>
                <w:rFonts w:ascii="Book Antiqua" w:hAnsi="Book Antiqua" w:cstheme="majorBidi"/>
                <w:bCs/>
              </w:rPr>
              <w:t>Rs.50,000/-</w:t>
            </w:r>
          </w:p>
          <w:p w:rsidR="00265F43" w:rsidRPr="005E3725" w:rsidRDefault="00265F43" w:rsidP="00146382">
            <w:pPr>
              <w:rPr>
                <w:rFonts w:ascii="Book Antiqua" w:hAnsi="Book Antiqua" w:cstheme="majorBidi"/>
              </w:rPr>
            </w:pPr>
          </w:p>
        </w:tc>
        <w:tc>
          <w:tcPr>
            <w:tcW w:w="1588" w:type="dxa"/>
            <w:gridSpan w:val="2"/>
            <w:shd w:val="clear" w:color="auto" w:fill="auto"/>
          </w:tcPr>
          <w:p w:rsidR="00265F43" w:rsidRPr="005E3725" w:rsidRDefault="00265F43" w:rsidP="00146382">
            <w:pPr>
              <w:rPr>
                <w:rFonts w:ascii="Book Antiqua" w:hAnsi="Book Antiqua" w:cstheme="majorBidi"/>
              </w:rPr>
            </w:pPr>
            <w:r w:rsidRPr="005E3725">
              <w:rPr>
                <w:rFonts w:ascii="Book Antiqua" w:hAnsi="Book Antiqua" w:cstheme="majorBidi"/>
              </w:rPr>
              <w:t>Intended for Peripheral Vascular Use</w:t>
            </w:r>
          </w:p>
        </w:tc>
        <w:tc>
          <w:tcPr>
            <w:tcW w:w="1667" w:type="dxa"/>
            <w:gridSpan w:val="4"/>
            <w:shd w:val="clear" w:color="auto" w:fill="auto"/>
          </w:tcPr>
          <w:p w:rsidR="00265F43" w:rsidRPr="005E3725" w:rsidRDefault="00265F43" w:rsidP="00C62C6B">
            <w:pPr>
              <w:rPr>
                <w:rFonts w:ascii="Book Antiqua" w:hAnsi="Book Antiqua" w:cstheme="majorBidi"/>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w:t>
            </w:r>
            <w:r w:rsidR="00FE18BA" w:rsidRPr="005E3725">
              <w:rPr>
                <w:rFonts w:ascii="Book Antiqua" w:hAnsi="Book Antiqua" w:cstheme="majorBidi"/>
              </w:rPr>
              <w:t>)</w:t>
            </w:r>
          </w:p>
        </w:tc>
      </w:tr>
      <w:tr w:rsidR="00265F43" w:rsidRPr="005E3725" w:rsidTr="004E1FD7">
        <w:tc>
          <w:tcPr>
            <w:tcW w:w="709" w:type="dxa"/>
            <w:shd w:val="clear" w:color="auto" w:fill="auto"/>
          </w:tcPr>
          <w:p w:rsidR="00265F43" w:rsidRPr="005E3725" w:rsidRDefault="00265F43"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265F43" w:rsidRPr="005E3725" w:rsidRDefault="00265F43"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265F43" w:rsidRPr="005E3725" w:rsidRDefault="00265F43"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Boston Scientific Corporation</w:t>
            </w:r>
          </w:p>
          <w:p w:rsidR="00265F43" w:rsidRPr="005E3725" w:rsidRDefault="00265F43" w:rsidP="00146382">
            <w:pPr>
              <w:rPr>
                <w:rFonts w:ascii="Book Antiqua" w:hAnsi="Book Antiqua" w:cstheme="majorBidi"/>
              </w:rPr>
            </w:pPr>
            <w:r w:rsidRPr="005E3725">
              <w:rPr>
                <w:rFonts w:ascii="Book Antiqua" w:hAnsi="Book Antiqua" w:cstheme="majorBidi"/>
              </w:rPr>
              <w:t>300, Boston Scientific Way, Marlborough, MA 01752 USA</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b/>
                <w:bCs/>
              </w:rPr>
            </w:pPr>
            <w:r w:rsidRPr="005E3725">
              <w:rPr>
                <w:rFonts w:ascii="Book Antiqua" w:hAnsi="Book Antiqua" w:cstheme="majorBidi"/>
                <w:b/>
                <w:bCs/>
              </w:rPr>
              <w:t>Manufacturing Site:</w:t>
            </w:r>
          </w:p>
          <w:p w:rsidR="00265F43" w:rsidRPr="005E3725" w:rsidRDefault="00265F43" w:rsidP="00146382">
            <w:pPr>
              <w:rPr>
                <w:rFonts w:ascii="Book Antiqua" w:hAnsi="Book Antiqua" w:cstheme="majorBidi"/>
              </w:rPr>
            </w:pPr>
            <w:r w:rsidRPr="005E3725">
              <w:rPr>
                <w:rFonts w:ascii="Book Antiqua" w:hAnsi="Book Antiqua" w:cstheme="majorBidi"/>
              </w:rPr>
              <w:t xml:space="preserve">M/s Boston Scientific Corporation 302 Parkway, Global park, La Aurora, Heredia, Costa Rica </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lang w:val="sv-SE"/>
              </w:rPr>
            </w:pPr>
            <w:r w:rsidRPr="005E3725">
              <w:rPr>
                <w:rFonts w:ascii="Book Antiqua" w:hAnsi="Book Antiqua" w:cstheme="majorBidi"/>
                <w:lang w:val="sv-SE"/>
              </w:rPr>
              <w:t>(FSC US</w:t>
            </w:r>
            <w:r w:rsidR="00FE18BA" w:rsidRPr="005E3725">
              <w:rPr>
                <w:rFonts w:ascii="Book Antiqua" w:hAnsi="Book Antiqua" w:cstheme="majorBidi"/>
                <w:lang w:val="sv-SE"/>
              </w:rPr>
              <w:t xml:space="preserve"> </w:t>
            </w:r>
            <w:r w:rsidRPr="005E3725">
              <w:rPr>
                <w:rFonts w:ascii="Book Antiqua" w:hAnsi="Book Antiqua" w:cstheme="majorBidi"/>
                <w:lang w:val="sv-SE"/>
              </w:rPr>
              <w:t>FDA Valid Till</w:t>
            </w:r>
          </w:p>
          <w:p w:rsidR="00265F43" w:rsidRPr="005E3725" w:rsidRDefault="00265F43" w:rsidP="00146382">
            <w:pPr>
              <w:rPr>
                <w:rFonts w:ascii="Book Antiqua" w:hAnsi="Book Antiqua" w:cstheme="majorBidi"/>
                <w:b/>
                <w:bCs/>
                <w:lang w:val="sv-SE"/>
              </w:rPr>
            </w:pPr>
            <w:r w:rsidRPr="005E3725">
              <w:rPr>
                <w:rFonts w:ascii="Book Antiqua" w:hAnsi="Book Antiqua" w:cstheme="majorBidi"/>
                <w:lang w:val="sv-SE"/>
              </w:rPr>
              <w:t>05-08-2020)</w:t>
            </w:r>
          </w:p>
        </w:tc>
        <w:tc>
          <w:tcPr>
            <w:tcW w:w="2977" w:type="dxa"/>
            <w:gridSpan w:val="5"/>
            <w:shd w:val="clear" w:color="auto" w:fill="auto"/>
          </w:tcPr>
          <w:p w:rsidR="00265F43" w:rsidRPr="005E3725" w:rsidRDefault="00265F43" w:rsidP="00146382">
            <w:pPr>
              <w:rPr>
                <w:rFonts w:ascii="Book Antiqua" w:hAnsi="Book Antiqua" w:cstheme="majorBidi"/>
              </w:rPr>
            </w:pPr>
            <w:r w:rsidRPr="005E3725">
              <w:rPr>
                <w:rFonts w:ascii="Book Antiqua" w:hAnsi="Book Antiqua" w:cstheme="majorBidi"/>
              </w:rPr>
              <w:t>Fathom</w:t>
            </w:r>
            <w:r w:rsidRPr="005E3725">
              <w:rPr>
                <w:rFonts w:ascii="Book Antiqua" w:hAnsi="Book Antiqua" w:cstheme="majorBidi"/>
                <w:vertAlign w:val="superscript"/>
              </w:rPr>
              <w:t>TM</w:t>
            </w:r>
            <w:r w:rsidRPr="005E3725">
              <w:rPr>
                <w:rFonts w:ascii="Book Antiqua" w:hAnsi="Book Antiqua" w:cstheme="majorBidi"/>
              </w:rPr>
              <w:t xml:space="preserve"> – 16 Steerable Guidewire</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Class B</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Shelf Life: 3 Years</w:t>
            </w:r>
          </w:p>
          <w:p w:rsidR="00265F43" w:rsidRPr="005E3725" w:rsidRDefault="00265F43" w:rsidP="00146382">
            <w:pPr>
              <w:rPr>
                <w:rFonts w:ascii="Book Antiqua" w:hAnsi="Book Antiqua" w:cstheme="majorBidi"/>
              </w:rPr>
            </w:pPr>
          </w:p>
          <w:p w:rsidR="00200462" w:rsidRPr="005E3725" w:rsidRDefault="00200462" w:rsidP="00146382">
            <w:pPr>
              <w:tabs>
                <w:tab w:val="left" w:pos="1350"/>
                <w:tab w:val="left" w:pos="2700"/>
              </w:tabs>
              <w:rPr>
                <w:rFonts w:ascii="Book Antiqua" w:hAnsi="Book Antiqua" w:cstheme="majorBidi"/>
              </w:rPr>
            </w:pPr>
            <w:r w:rsidRPr="005E3725">
              <w:rPr>
                <w:rFonts w:ascii="Book Antiqua" w:hAnsi="Book Antiqua" w:cstheme="majorBidi"/>
              </w:rPr>
              <w:t>M001509000</w:t>
            </w:r>
          </w:p>
          <w:p w:rsidR="00265F43" w:rsidRPr="005E3725" w:rsidRDefault="00265F43" w:rsidP="00146382">
            <w:pPr>
              <w:tabs>
                <w:tab w:val="left" w:pos="1350"/>
                <w:tab w:val="left" w:pos="2700"/>
              </w:tabs>
              <w:rPr>
                <w:rFonts w:ascii="Book Antiqua" w:hAnsi="Book Antiqua" w:cstheme="majorBidi"/>
              </w:rPr>
            </w:pPr>
            <w:r w:rsidRPr="005E3725">
              <w:rPr>
                <w:rFonts w:ascii="Book Antiqua" w:hAnsi="Book Antiqua" w:cstheme="majorBidi"/>
              </w:rPr>
              <w:t>08714729764410 Fathom -16, 0.016”, 140cm x 10cm, 25cm tip</w:t>
            </w:r>
          </w:p>
          <w:p w:rsidR="00265F43" w:rsidRPr="005E3725" w:rsidRDefault="00265F43" w:rsidP="00146382">
            <w:pPr>
              <w:tabs>
                <w:tab w:val="left" w:pos="1350"/>
                <w:tab w:val="left" w:pos="2700"/>
              </w:tabs>
              <w:rPr>
                <w:rFonts w:ascii="Book Antiqua" w:hAnsi="Book Antiqua" w:cstheme="majorBidi"/>
              </w:rPr>
            </w:pPr>
          </w:p>
          <w:p w:rsidR="00200462" w:rsidRPr="005E3725" w:rsidRDefault="00200462" w:rsidP="00146382">
            <w:pPr>
              <w:tabs>
                <w:tab w:val="left" w:pos="1350"/>
                <w:tab w:val="left" w:pos="2700"/>
              </w:tabs>
              <w:rPr>
                <w:rFonts w:ascii="Book Antiqua" w:hAnsi="Book Antiqua" w:cstheme="majorBidi"/>
              </w:rPr>
            </w:pPr>
            <w:r w:rsidRPr="005E3725">
              <w:rPr>
                <w:rFonts w:ascii="Book Antiqua" w:hAnsi="Book Antiqua" w:cstheme="majorBidi"/>
              </w:rPr>
              <w:t>M001509010</w:t>
            </w:r>
          </w:p>
          <w:p w:rsidR="00265F43" w:rsidRPr="005E3725" w:rsidRDefault="00265F43" w:rsidP="00146382">
            <w:pPr>
              <w:tabs>
                <w:tab w:val="left" w:pos="1350"/>
                <w:tab w:val="left" w:pos="2700"/>
              </w:tabs>
              <w:rPr>
                <w:rFonts w:ascii="Book Antiqua" w:hAnsi="Book Antiqua" w:cstheme="majorBidi"/>
              </w:rPr>
            </w:pPr>
            <w:r w:rsidRPr="005E3725">
              <w:rPr>
                <w:rFonts w:ascii="Book Antiqua" w:hAnsi="Book Antiqua" w:cstheme="majorBidi"/>
              </w:rPr>
              <w:t>08714729764427 Fathom -16, 0.016”, 140cm x 20cm, 35cm tip</w:t>
            </w:r>
          </w:p>
          <w:p w:rsidR="00265F43" w:rsidRPr="005E3725" w:rsidRDefault="00265F43" w:rsidP="00146382">
            <w:pPr>
              <w:tabs>
                <w:tab w:val="left" w:pos="1350"/>
                <w:tab w:val="left" w:pos="2700"/>
              </w:tabs>
              <w:rPr>
                <w:rFonts w:ascii="Book Antiqua" w:hAnsi="Book Antiqua" w:cstheme="majorBidi"/>
              </w:rPr>
            </w:pPr>
          </w:p>
          <w:p w:rsidR="00200462" w:rsidRPr="005E3725" w:rsidRDefault="00200462" w:rsidP="00146382">
            <w:pPr>
              <w:tabs>
                <w:tab w:val="left" w:pos="1350"/>
                <w:tab w:val="left" w:pos="2700"/>
              </w:tabs>
              <w:rPr>
                <w:rFonts w:ascii="Book Antiqua" w:hAnsi="Book Antiqua" w:cstheme="majorBidi"/>
              </w:rPr>
            </w:pPr>
            <w:r w:rsidRPr="005E3725">
              <w:rPr>
                <w:rFonts w:ascii="Book Antiqua" w:hAnsi="Book Antiqua" w:cstheme="majorBidi"/>
              </w:rPr>
              <w:t>M001509100</w:t>
            </w:r>
          </w:p>
          <w:p w:rsidR="00265F43" w:rsidRPr="005E3725" w:rsidRDefault="00265F43" w:rsidP="00146382">
            <w:pPr>
              <w:tabs>
                <w:tab w:val="left" w:pos="1350"/>
                <w:tab w:val="left" w:pos="2700"/>
              </w:tabs>
              <w:rPr>
                <w:rFonts w:ascii="Book Antiqua" w:hAnsi="Book Antiqua" w:cstheme="majorBidi"/>
              </w:rPr>
            </w:pPr>
            <w:r w:rsidRPr="005E3725">
              <w:rPr>
                <w:rFonts w:ascii="Book Antiqua" w:hAnsi="Book Antiqua" w:cstheme="majorBidi"/>
              </w:rPr>
              <w:t>08714729762553 Fathom -16, 0.016”, 180cm x 10cm, 25cm tip</w:t>
            </w:r>
          </w:p>
          <w:p w:rsidR="00265F43" w:rsidRPr="005E3725" w:rsidRDefault="00265F43" w:rsidP="00146382">
            <w:pPr>
              <w:tabs>
                <w:tab w:val="left" w:pos="1350"/>
                <w:tab w:val="left" w:pos="2700"/>
              </w:tabs>
              <w:rPr>
                <w:rFonts w:ascii="Book Antiqua" w:hAnsi="Book Antiqua" w:cstheme="majorBidi"/>
              </w:rPr>
            </w:pPr>
          </w:p>
          <w:p w:rsidR="00200462" w:rsidRPr="005E3725" w:rsidRDefault="00200462" w:rsidP="00146382">
            <w:pPr>
              <w:tabs>
                <w:tab w:val="left" w:pos="1350"/>
                <w:tab w:val="left" w:pos="2700"/>
              </w:tabs>
              <w:rPr>
                <w:rFonts w:ascii="Book Antiqua" w:hAnsi="Book Antiqua" w:cstheme="majorBidi"/>
              </w:rPr>
            </w:pPr>
            <w:r w:rsidRPr="005E3725">
              <w:rPr>
                <w:rFonts w:ascii="Book Antiqua" w:hAnsi="Book Antiqua" w:cstheme="majorBidi"/>
              </w:rPr>
              <w:t>M001509110</w:t>
            </w:r>
          </w:p>
          <w:p w:rsidR="00265F43" w:rsidRPr="005E3725" w:rsidRDefault="00265F43" w:rsidP="00146382">
            <w:pPr>
              <w:tabs>
                <w:tab w:val="left" w:pos="1350"/>
                <w:tab w:val="left" w:pos="2700"/>
              </w:tabs>
              <w:rPr>
                <w:rFonts w:ascii="Book Antiqua" w:hAnsi="Book Antiqua" w:cstheme="majorBidi"/>
              </w:rPr>
            </w:pPr>
            <w:r w:rsidRPr="005E3725">
              <w:rPr>
                <w:rFonts w:ascii="Book Antiqua" w:hAnsi="Book Antiqua" w:cstheme="majorBidi"/>
              </w:rPr>
              <w:t>08714729762560 Fathom -16, 0.016”, 180cm x 20cm, 35cm tip</w:t>
            </w:r>
          </w:p>
          <w:p w:rsidR="00265F43" w:rsidRPr="005E3725" w:rsidRDefault="00265F43" w:rsidP="00146382">
            <w:pPr>
              <w:tabs>
                <w:tab w:val="left" w:pos="1350"/>
                <w:tab w:val="left" w:pos="2700"/>
              </w:tabs>
              <w:rPr>
                <w:rFonts w:ascii="Book Antiqua" w:hAnsi="Book Antiqua" w:cstheme="majorBidi"/>
              </w:rPr>
            </w:pPr>
          </w:p>
          <w:p w:rsidR="00200462" w:rsidRPr="005E3725" w:rsidRDefault="00200462" w:rsidP="00146382">
            <w:pPr>
              <w:tabs>
                <w:tab w:val="left" w:pos="1350"/>
                <w:tab w:val="left" w:pos="2700"/>
              </w:tabs>
              <w:rPr>
                <w:rFonts w:ascii="Book Antiqua" w:hAnsi="Book Antiqua" w:cstheme="majorBidi"/>
              </w:rPr>
            </w:pPr>
            <w:r w:rsidRPr="005E3725">
              <w:rPr>
                <w:rFonts w:ascii="Book Antiqua" w:hAnsi="Book Antiqua" w:cstheme="majorBidi"/>
              </w:rPr>
              <w:t>M001509120</w:t>
            </w:r>
          </w:p>
          <w:p w:rsidR="00265F43" w:rsidRPr="005E3725" w:rsidRDefault="00265F43" w:rsidP="00146382">
            <w:pPr>
              <w:tabs>
                <w:tab w:val="left" w:pos="1350"/>
                <w:tab w:val="left" w:pos="2700"/>
              </w:tabs>
              <w:rPr>
                <w:rFonts w:ascii="Book Antiqua" w:hAnsi="Book Antiqua" w:cstheme="majorBidi"/>
              </w:rPr>
            </w:pPr>
            <w:r w:rsidRPr="005E3725">
              <w:rPr>
                <w:rFonts w:ascii="Book Antiqua" w:hAnsi="Book Antiqua" w:cstheme="majorBidi"/>
              </w:rPr>
              <w:t>08714729939658 Fathom -16, 180cm x 10cm, Angled, 25cm tip</w:t>
            </w:r>
          </w:p>
          <w:p w:rsidR="00265F43" w:rsidRPr="005E3725" w:rsidRDefault="00265F43" w:rsidP="00146382">
            <w:pPr>
              <w:tabs>
                <w:tab w:val="left" w:pos="1350"/>
                <w:tab w:val="left" w:pos="2700"/>
              </w:tabs>
              <w:rPr>
                <w:rFonts w:ascii="Book Antiqua" w:hAnsi="Book Antiqua" w:cstheme="majorBidi"/>
              </w:rPr>
            </w:pPr>
          </w:p>
          <w:p w:rsidR="00200462" w:rsidRPr="005E3725" w:rsidRDefault="00200462" w:rsidP="00146382">
            <w:pPr>
              <w:tabs>
                <w:tab w:val="left" w:pos="1350"/>
                <w:tab w:val="left" w:pos="2700"/>
              </w:tabs>
              <w:rPr>
                <w:rFonts w:ascii="Book Antiqua" w:hAnsi="Book Antiqua" w:cstheme="majorBidi"/>
              </w:rPr>
            </w:pPr>
            <w:r w:rsidRPr="005E3725">
              <w:rPr>
                <w:rFonts w:ascii="Book Antiqua" w:hAnsi="Book Antiqua" w:cstheme="majorBidi"/>
              </w:rPr>
              <w:t>M001509200</w:t>
            </w:r>
          </w:p>
          <w:p w:rsidR="00265F43" w:rsidRPr="005E3725" w:rsidRDefault="00265F43" w:rsidP="00146382">
            <w:pPr>
              <w:tabs>
                <w:tab w:val="left" w:pos="1350"/>
                <w:tab w:val="left" w:pos="2700"/>
              </w:tabs>
              <w:rPr>
                <w:rFonts w:ascii="Book Antiqua" w:hAnsi="Book Antiqua" w:cstheme="majorBidi"/>
              </w:rPr>
            </w:pPr>
            <w:r w:rsidRPr="005E3725">
              <w:rPr>
                <w:rFonts w:ascii="Book Antiqua" w:hAnsi="Book Antiqua" w:cstheme="majorBidi"/>
              </w:rPr>
              <w:t>08714729961116 Fathom -16, 200cm x 10cm, Straight, 25cm tip</w:t>
            </w:r>
          </w:p>
          <w:p w:rsidR="00265F43" w:rsidRPr="005E3725" w:rsidRDefault="00265F43" w:rsidP="00146382">
            <w:pPr>
              <w:tabs>
                <w:tab w:val="left" w:pos="1350"/>
                <w:tab w:val="left" w:pos="2700"/>
              </w:tabs>
              <w:rPr>
                <w:rFonts w:ascii="Book Antiqua" w:hAnsi="Book Antiqua" w:cstheme="majorBidi"/>
              </w:rPr>
            </w:pPr>
          </w:p>
          <w:p w:rsidR="00200462" w:rsidRPr="005E3725" w:rsidRDefault="00200462" w:rsidP="00146382">
            <w:pPr>
              <w:tabs>
                <w:tab w:val="left" w:pos="1350"/>
                <w:tab w:val="left" w:pos="2700"/>
              </w:tabs>
              <w:rPr>
                <w:rFonts w:ascii="Book Antiqua" w:hAnsi="Book Antiqua" w:cstheme="majorBidi"/>
              </w:rPr>
            </w:pPr>
            <w:r w:rsidRPr="005E3725">
              <w:rPr>
                <w:rFonts w:ascii="Book Antiqua" w:hAnsi="Book Antiqua" w:cstheme="majorBidi"/>
              </w:rPr>
              <w:t>M001509210</w:t>
            </w:r>
          </w:p>
          <w:p w:rsidR="00265F43" w:rsidRPr="005E3725" w:rsidRDefault="00265F43" w:rsidP="00146382">
            <w:pPr>
              <w:tabs>
                <w:tab w:val="left" w:pos="1350"/>
                <w:tab w:val="left" w:pos="2700"/>
              </w:tabs>
              <w:rPr>
                <w:rFonts w:ascii="Book Antiqua" w:hAnsi="Book Antiqua" w:cstheme="majorBidi"/>
              </w:rPr>
            </w:pPr>
            <w:r w:rsidRPr="005E3725">
              <w:rPr>
                <w:rFonts w:ascii="Book Antiqua" w:hAnsi="Book Antiqua" w:cstheme="majorBidi"/>
              </w:rPr>
              <w:t>08714729961123 Fathom -16, 200cm x 10cm, Angled, 25cm tip</w:t>
            </w:r>
          </w:p>
          <w:p w:rsidR="00265F43" w:rsidRPr="005E3725" w:rsidRDefault="00265F43" w:rsidP="00146382">
            <w:pPr>
              <w:tabs>
                <w:tab w:val="left" w:pos="1350"/>
                <w:tab w:val="left" w:pos="2700"/>
              </w:tabs>
              <w:rPr>
                <w:rFonts w:ascii="Book Antiqua" w:hAnsi="Book Antiqua" w:cstheme="majorBidi"/>
              </w:rPr>
            </w:pPr>
          </w:p>
          <w:p w:rsidR="00200462" w:rsidRPr="005E3725" w:rsidRDefault="00200462" w:rsidP="00146382">
            <w:pPr>
              <w:tabs>
                <w:tab w:val="left" w:pos="1350"/>
                <w:tab w:val="left" w:pos="2700"/>
              </w:tabs>
              <w:rPr>
                <w:rFonts w:ascii="Book Antiqua" w:hAnsi="Book Antiqua" w:cstheme="majorBidi"/>
              </w:rPr>
            </w:pPr>
            <w:r w:rsidRPr="005E3725">
              <w:rPr>
                <w:rFonts w:ascii="Book Antiqua" w:hAnsi="Book Antiqua" w:cstheme="majorBidi"/>
              </w:rPr>
              <w:t>M001509300</w:t>
            </w:r>
          </w:p>
          <w:p w:rsidR="00265F43" w:rsidRPr="005E3725" w:rsidRDefault="00265F43" w:rsidP="00146382">
            <w:pPr>
              <w:tabs>
                <w:tab w:val="left" w:pos="1350"/>
                <w:tab w:val="left" w:pos="2700"/>
              </w:tabs>
              <w:rPr>
                <w:rFonts w:ascii="Book Antiqua" w:hAnsi="Book Antiqua" w:cstheme="majorBidi"/>
              </w:rPr>
            </w:pPr>
            <w:r w:rsidRPr="005E3725">
              <w:rPr>
                <w:rFonts w:ascii="Book Antiqua" w:hAnsi="Book Antiqua" w:cstheme="majorBidi"/>
              </w:rPr>
              <w:t>08714729961130 Fathom -16, 215cm x 10cm, Straight, 25cm tip</w:t>
            </w:r>
          </w:p>
          <w:p w:rsidR="00265F43" w:rsidRPr="005E3725" w:rsidRDefault="00265F43" w:rsidP="00146382">
            <w:pPr>
              <w:rPr>
                <w:rFonts w:ascii="Book Antiqua" w:hAnsi="Book Antiqua" w:cstheme="majorBidi"/>
              </w:rPr>
            </w:pPr>
          </w:p>
          <w:p w:rsidR="00200462" w:rsidRPr="005E3725" w:rsidRDefault="00200462" w:rsidP="00146382">
            <w:pPr>
              <w:rPr>
                <w:rFonts w:ascii="Book Antiqua" w:hAnsi="Book Antiqua" w:cstheme="majorBidi"/>
              </w:rPr>
            </w:pPr>
            <w:r w:rsidRPr="005E3725">
              <w:rPr>
                <w:rFonts w:ascii="Book Antiqua" w:hAnsi="Book Antiqua" w:cstheme="majorBidi"/>
              </w:rPr>
              <w:t>M001509310</w:t>
            </w:r>
          </w:p>
          <w:p w:rsidR="00265F43" w:rsidRPr="005E3725" w:rsidRDefault="00265F43" w:rsidP="00146382">
            <w:pPr>
              <w:rPr>
                <w:rFonts w:ascii="Book Antiqua" w:hAnsi="Book Antiqua" w:cstheme="majorBidi"/>
              </w:rPr>
            </w:pPr>
            <w:r w:rsidRPr="005E3725">
              <w:rPr>
                <w:rFonts w:ascii="Book Antiqua" w:hAnsi="Book Antiqua" w:cstheme="majorBidi"/>
              </w:rPr>
              <w:t>08714729961147 Fathom -16, 215cm x 10cm, Angled, 25cm tip</w:t>
            </w:r>
          </w:p>
          <w:p w:rsidR="00265F43" w:rsidRPr="005E3725" w:rsidRDefault="00265F43" w:rsidP="00146382">
            <w:pPr>
              <w:rPr>
                <w:rFonts w:ascii="Book Antiqua" w:hAnsi="Book Antiqua" w:cstheme="majorBidi"/>
              </w:rPr>
            </w:pPr>
          </w:p>
          <w:p w:rsidR="00265F43" w:rsidRPr="005E3725" w:rsidRDefault="00265F43" w:rsidP="00146382">
            <w:pPr>
              <w:rPr>
                <w:rFonts w:ascii="Book Antiqua" w:hAnsi="Book Antiqua" w:cstheme="majorBidi"/>
              </w:rPr>
            </w:pPr>
            <w:r w:rsidRPr="005E3725">
              <w:rPr>
                <w:rFonts w:ascii="Book Antiqua" w:hAnsi="Book Antiqua" w:cstheme="majorBidi"/>
              </w:rPr>
              <w:t xml:space="preserve">Fee submitted: </w:t>
            </w:r>
            <w:r w:rsidRPr="005E3725">
              <w:rPr>
                <w:rFonts w:ascii="Book Antiqua" w:hAnsi="Book Antiqua" w:cstheme="majorBidi"/>
                <w:bCs/>
              </w:rPr>
              <w:t>Rs.25,000/-</w:t>
            </w:r>
          </w:p>
        </w:tc>
        <w:tc>
          <w:tcPr>
            <w:tcW w:w="1588" w:type="dxa"/>
            <w:gridSpan w:val="2"/>
            <w:shd w:val="clear" w:color="auto" w:fill="auto"/>
          </w:tcPr>
          <w:p w:rsidR="00265F43" w:rsidRPr="005E3725" w:rsidRDefault="00265F43" w:rsidP="00146382">
            <w:pPr>
              <w:rPr>
                <w:rFonts w:ascii="Book Antiqua" w:hAnsi="Book Antiqua" w:cstheme="majorBidi"/>
              </w:rPr>
            </w:pPr>
            <w:r w:rsidRPr="005E3725">
              <w:rPr>
                <w:rFonts w:ascii="Book Antiqua" w:hAnsi="Book Antiqua" w:cstheme="majorBidi"/>
              </w:rPr>
              <w:t>Peripheral Vascular Guidewire</w:t>
            </w:r>
          </w:p>
        </w:tc>
        <w:tc>
          <w:tcPr>
            <w:tcW w:w="1667" w:type="dxa"/>
            <w:gridSpan w:val="4"/>
            <w:shd w:val="clear" w:color="auto" w:fill="auto"/>
          </w:tcPr>
          <w:p w:rsidR="00265F43" w:rsidRPr="005E3725" w:rsidRDefault="00265F43" w:rsidP="00C62C6B">
            <w:pPr>
              <w:rPr>
                <w:rFonts w:ascii="Book Antiqua" w:hAnsi="Book Antiqua" w:cstheme="majorBidi"/>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w:t>
            </w:r>
            <w:r w:rsidR="00FE18BA" w:rsidRPr="005E3725">
              <w:rPr>
                <w:rFonts w:ascii="Book Antiqua" w:hAnsi="Book Antiqua" w:cstheme="majorBidi"/>
              </w:rPr>
              <w:t>)</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Ferozsons Laboratories Limited. P.O. Ferozsons, Amangarh, Nowshera-KPK, Pakistan</w:t>
            </w:r>
          </w:p>
          <w:p w:rsidR="007A68E5" w:rsidRPr="005E3725" w:rsidRDefault="007A68E5" w:rsidP="00146382">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Corporation, 300 Boston Scientific Way, Marlborough, Massachusetts 01752,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Boston Scientific Limited, Business and Technology Park Model Farm Road Cork, Ireland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23-03-2022)</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Equalizer Occlusion Balloon Catheter</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18 Months</w:t>
            </w:r>
          </w:p>
          <w:p w:rsidR="007A68E5" w:rsidRPr="005E3725" w:rsidRDefault="007A68E5" w:rsidP="00146382">
            <w:pPr>
              <w:rPr>
                <w:rFonts w:ascii="Book Antiqua" w:hAnsi="Book Antiqua" w:cstheme="majorBidi"/>
              </w:rPr>
            </w:pPr>
          </w:p>
          <w:p w:rsidR="00200462" w:rsidRPr="005E3725" w:rsidRDefault="00200462" w:rsidP="00146382">
            <w:pPr>
              <w:rPr>
                <w:rFonts w:ascii="Book Antiqua" w:hAnsi="Book Antiqua" w:cstheme="majorBidi"/>
              </w:rPr>
            </w:pPr>
            <w:r w:rsidRPr="005E3725">
              <w:rPr>
                <w:rFonts w:ascii="Book Antiqua" w:hAnsi="Book Antiqua" w:cstheme="majorBidi"/>
              </w:rPr>
              <w:t>M001171050</w:t>
            </w:r>
          </w:p>
          <w:p w:rsidR="007A68E5" w:rsidRPr="005E3725" w:rsidRDefault="007A68E5" w:rsidP="00146382">
            <w:pPr>
              <w:rPr>
                <w:rFonts w:ascii="Book Antiqua" w:hAnsi="Book Antiqua" w:cstheme="majorBidi"/>
              </w:rPr>
            </w:pPr>
            <w:r w:rsidRPr="005E3725">
              <w:rPr>
                <w:rFonts w:ascii="Book Antiqua" w:hAnsi="Book Antiqua" w:cstheme="majorBidi"/>
              </w:rPr>
              <w:t>EQL/20/7/2/65</w:t>
            </w:r>
          </w:p>
          <w:p w:rsidR="00200462" w:rsidRPr="005E3725" w:rsidRDefault="00200462" w:rsidP="00146382">
            <w:pPr>
              <w:rPr>
                <w:rFonts w:ascii="Book Antiqua" w:hAnsi="Book Antiqua" w:cstheme="majorBidi"/>
              </w:rPr>
            </w:pPr>
            <w:r w:rsidRPr="005E3725">
              <w:rPr>
                <w:rFonts w:ascii="Book Antiqua" w:hAnsi="Book Antiqua" w:cstheme="majorBidi"/>
              </w:rPr>
              <w:t>M001171060</w:t>
            </w:r>
          </w:p>
          <w:p w:rsidR="007A68E5" w:rsidRPr="005E3725" w:rsidRDefault="007A68E5" w:rsidP="00146382">
            <w:pPr>
              <w:rPr>
                <w:rFonts w:ascii="Book Antiqua" w:hAnsi="Book Antiqua" w:cstheme="majorBidi"/>
              </w:rPr>
            </w:pPr>
            <w:r w:rsidRPr="005E3725">
              <w:rPr>
                <w:rFonts w:ascii="Book Antiqua" w:hAnsi="Book Antiqua" w:cstheme="majorBidi"/>
              </w:rPr>
              <w:t>EQL/20/7/2/100</w:t>
            </w:r>
          </w:p>
          <w:p w:rsidR="00200462" w:rsidRPr="005E3725" w:rsidRDefault="00200462" w:rsidP="00146382">
            <w:pPr>
              <w:rPr>
                <w:rFonts w:ascii="Book Antiqua" w:hAnsi="Book Antiqua" w:cstheme="majorBidi"/>
              </w:rPr>
            </w:pPr>
            <w:r w:rsidRPr="005E3725">
              <w:rPr>
                <w:rFonts w:ascii="Book Antiqua" w:hAnsi="Book Antiqua" w:cstheme="majorBidi"/>
              </w:rPr>
              <w:t>M001171070</w:t>
            </w:r>
          </w:p>
          <w:p w:rsidR="007A68E5" w:rsidRPr="005E3725" w:rsidRDefault="007A68E5" w:rsidP="00146382">
            <w:pPr>
              <w:rPr>
                <w:rFonts w:ascii="Book Antiqua" w:hAnsi="Book Antiqua" w:cstheme="majorBidi"/>
              </w:rPr>
            </w:pPr>
            <w:r w:rsidRPr="005E3725">
              <w:rPr>
                <w:rFonts w:ascii="Book Antiqua" w:hAnsi="Book Antiqua" w:cstheme="majorBidi"/>
              </w:rPr>
              <w:t>EQL/27/7/2/65</w:t>
            </w:r>
          </w:p>
          <w:p w:rsidR="00200462" w:rsidRPr="005E3725" w:rsidRDefault="007A68E5" w:rsidP="00146382">
            <w:pPr>
              <w:rPr>
                <w:rFonts w:ascii="Book Antiqua" w:hAnsi="Book Antiqua" w:cstheme="majorBidi"/>
              </w:rPr>
            </w:pPr>
            <w:r w:rsidRPr="005E3725">
              <w:rPr>
                <w:rFonts w:ascii="Book Antiqua" w:hAnsi="Book Antiqua" w:cstheme="majorBidi"/>
              </w:rPr>
              <w:t>M001171080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EQL/27/7/2/100</w:t>
            </w:r>
          </w:p>
          <w:p w:rsidR="00200462" w:rsidRPr="005E3725" w:rsidRDefault="007A68E5" w:rsidP="00146382">
            <w:pPr>
              <w:rPr>
                <w:rFonts w:ascii="Book Antiqua" w:hAnsi="Book Antiqua" w:cstheme="majorBidi"/>
              </w:rPr>
            </w:pPr>
            <w:r w:rsidRPr="005E3725">
              <w:rPr>
                <w:rFonts w:ascii="Book Antiqua" w:hAnsi="Book Antiqua" w:cstheme="majorBidi"/>
              </w:rPr>
              <w:t>M001171090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EQL/33/7/2/65</w:t>
            </w:r>
          </w:p>
          <w:p w:rsidR="00200462" w:rsidRPr="005E3725" w:rsidRDefault="007A68E5" w:rsidP="00146382">
            <w:pPr>
              <w:rPr>
                <w:rFonts w:ascii="Book Antiqua" w:hAnsi="Book Antiqua" w:cstheme="majorBidi"/>
              </w:rPr>
            </w:pPr>
            <w:r w:rsidRPr="005E3725">
              <w:rPr>
                <w:rFonts w:ascii="Book Antiqua" w:hAnsi="Book Antiqua" w:cstheme="majorBidi"/>
              </w:rPr>
              <w:t>M001171100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EQL/33/7/2/100</w:t>
            </w:r>
          </w:p>
          <w:p w:rsidR="00200462" w:rsidRPr="005E3725" w:rsidRDefault="007A68E5" w:rsidP="00146382">
            <w:pPr>
              <w:rPr>
                <w:rFonts w:ascii="Book Antiqua" w:hAnsi="Book Antiqua" w:cstheme="majorBidi"/>
              </w:rPr>
            </w:pPr>
            <w:r w:rsidRPr="005E3725">
              <w:rPr>
                <w:rFonts w:ascii="Book Antiqua" w:hAnsi="Book Antiqua" w:cstheme="majorBidi"/>
              </w:rPr>
              <w:t>M001171110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EQL/40/7/2/65</w:t>
            </w:r>
          </w:p>
          <w:p w:rsidR="00200462" w:rsidRPr="005E3725" w:rsidRDefault="007A68E5" w:rsidP="00146382">
            <w:pPr>
              <w:rPr>
                <w:rFonts w:ascii="Book Antiqua" w:hAnsi="Book Antiqua" w:cstheme="majorBidi"/>
              </w:rPr>
            </w:pPr>
            <w:r w:rsidRPr="005E3725">
              <w:rPr>
                <w:rFonts w:ascii="Book Antiqua" w:hAnsi="Book Antiqua" w:cstheme="majorBidi"/>
              </w:rPr>
              <w:t>M001171120</w:t>
            </w:r>
            <w:r w:rsidRPr="005E3725">
              <w:rPr>
                <w:rFonts w:ascii="Book Antiqua" w:hAnsi="Book Antiqua" w:cstheme="majorBidi"/>
              </w:rPr>
              <w:tab/>
            </w:r>
          </w:p>
          <w:p w:rsidR="007A68E5" w:rsidRPr="005E3725" w:rsidRDefault="007A68E5" w:rsidP="00146382">
            <w:pPr>
              <w:rPr>
                <w:rFonts w:ascii="Book Antiqua" w:hAnsi="Book Antiqua" w:cstheme="majorBidi"/>
              </w:rPr>
            </w:pPr>
            <w:r w:rsidRPr="005E3725">
              <w:rPr>
                <w:rFonts w:ascii="Book Antiqua" w:hAnsi="Book Antiqua" w:cstheme="majorBidi"/>
              </w:rPr>
              <w:t>EQL/40/7/2/100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rPr>
              <w:t xml:space="preserve">Fee submitted: </w:t>
            </w:r>
            <w:r w:rsidRPr="005E3725">
              <w:rPr>
                <w:rFonts w:ascii="Book Antiqua" w:hAnsi="Book Antiqua" w:cstheme="majorBidi"/>
                <w:bCs/>
              </w:rPr>
              <w:t>Rs.50,000/-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Intravascular Occluding Catheter</w:t>
            </w:r>
          </w:p>
        </w:tc>
        <w:tc>
          <w:tcPr>
            <w:tcW w:w="1667" w:type="dxa"/>
            <w:gridSpan w:val="4"/>
            <w:shd w:val="clear" w:color="auto" w:fill="auto"/>
          </w:tcPr>
          <w:p w:rsidR="007A68E5" w:rsidRPr="005E3725" w:rsidRDefault="00265F43" w:rsidP="0014638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st</w:t>
            </w:r>
            <w:r w:rsidRPr="005E3725">
              <w:rPr>
                <w:rFonts w:ascii="Book Antiqua" w:hAnsi="Book Antiqua" w:cstheme="majorBidi"/>
              </w:rPr>
              <w:t xml:space="preserve"> Dec, 2018).</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Abbott Laboratories (Pakistan) Ltd.</w:t>
            </w:r>
          </w:p>
          <w:p w:rsidR="007A68E5" w:rsidRPr="005E3725" w:rsidRDefault="007A68E5" w:rsidP="00146382">
            <w:pPr>
              <w:rPr>
                <w:rFonts w:ascii="Book Antiqua" w:hAnsi="Book Antiqua" w:cstheme="majorBidi"/>
              </w:rPr>
            </w:pPr>
            <w:r w:rsidRPr="005E3725">
              <w:rPr>
                <w:rFonts w:ascii="Book Antiqua" w:hAnsi="Book Antiqua" w:cstheme="majorBidi"/>
              </w:rPr>
              <w:t>Opposite Radio Pakistan Transmission Center, Hyderabad Road, Landhi, Karachi</w:t>
            </w:r>
          </w:p>
          <w:p w:rsidR="007A68E5" w:rsidRPr="005E3725" w:rsidRDefault="007A68E5" w:rsidP="00146382">
            <w:pPr>
              <w:rPr>
                <w:rFonts w:ascii="Book Antiqua" w:hAnsi="Book Antiqua" w:cstheme="majorBidi"/>
              </w:rPr>
            </w:pPr>
            <w:r w:rsidRPr="005E3725">
              <w:rPr>
                <w:rFonts w:ascii="Book Antiqua" w:hAnsi="Book Antiqua" w:cstheme="majorBidi"/>
              </w:rPr>
              <w:t>(ELI-00019)</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Abbott Ireland Diagnostic Division, Finisklin Business Park, Sligo, Ireland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Ireland Valid Till 26-05-2022)</w:t>
            </w:r>
          </w:p>
        </w:tc>
        <w:tc>
          <w:tcPr>
            <w:tcW w:w="2977" w:type="dxa"/>
            <w:gridSpan w:val="5"/>
            <w:shd w:val="clear" w:color="auto" w:fill="auto"/>
            <w:vAlign w:val="center"/>
          </w:tcPr>
          <w:p w:rsidR="007A68E5" w:rsidRPr="005E3725" w:rsidRDefault="007A68E5" w:rsidP="00146382">
            <w:pPr>
              <w:rPr>
                <w:rFonts w:ascii="Book Antiqua" w:hAnsi="Book Antiqua" w:cstheme="majorBidi"/>
              </w:rPr>
            </w:pPr>
            <w:r w:rsidRPr="005E3725">
              <w:rPr>
                <w:rFonts w:ascii="Book Antiqua" w:hAnsi="Book Antiqua" w:cstheme="majorBidi"/>
              </w:rPr>
              <w:t>Alinity s HBsAgKit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(1) Alinity s HBsAg Reagent Kit</w:t>
            </w:r>
            <w:r w:rsidRPr="005E3725">
              <w:rPr>
                <w:rFonts w:ascii="Book Antiqua" w:hAnsi="Book Antiqua" w:cstheme="majorBidi"/>
              </w:rPr>
              <w:br/>
              <w:t>06P0255</w:t>
            </w:r>
          </w:p>
          <w:p w:rsidR="007A68E5" w:rsidRPr="005E3725" w:rsidRDefault="007A68E5" w:rsidP="00146382">
            <w:pPr>
              <w:rPr>
                <w:rFonts w:ascii="Book Antiqua" w:hAnsi="Book Antiqua" w:cstheme="majorBidi"/>
              </w:rPr>
            </w:pPr>
            <w:r w:rsidRPr="005E3725">
              <w:rPr>
                <w:rFonts w:ascii="Book Antiqua" w:hAnsi="Book Antiqua" w:cstheme="majorBidi"/>
              </w:rPr>
              <w:t>Shelf Life: 12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(2) Alinity s HBsAg Calibrator Kit</w:t>
            </w:r>
            <w:r w:rsidRPr="005E3725">
              <w:rPr>
                <w:rFonts w:ascii="Book Antiqua" w:hAnsi="Book Antiqua" w:cstheme="majorBidi"/>
              </w:rPr>
              <w:br/>
              <w:t>06P0202</w:t>
            </w:r>
          </w:p>
          <w:p w:rsidR="007A68E5" w:rsidRPr="005E3725" w:rsidRDefault="007A68E5" w:rsidP="00146382">
            <w:pPr>
              <w:rPr>
                <w:rFonts w:ascii="Book Antiqua" w:hAnsi="Book Antiqua" w:cstheme="majorBidi"/>
              </w:rPr>
            </w:pPr>
            <w:r w:rsidRPr="005E3725">
              <w:rPr>
                <w:rFonts w:ascii="Book Antiqua" w:hAnsi="Book Antiqua" w:cstheme="majorBidi"/>
              </w:rPr>
              <w:t>Shelf Life: 12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(3Alinity s HBsAg Assay Control Kit</w:t>
            </w:r>
            <w:r w:rsidRPr="005E3725">
              <w:rPr>
                <w:rFonts w:ascii="Book Antiqua" w:hAnsi="Book Antiqua" w:cstheme="majorBidi"/>
              </w:rPr>
              <w:br/>
              <w:t>06P0210</w:t>
            </w:r>
          </w:p>
          <w:p w:rsidR="007A68E5" w:rsidRPr="005E3725" w:rsidRDefault="007A68E5" w:rsidP="00146382">
            <w:pPr>
              <w:rPr>
                <w:rFonts w:ascii="Book Antiqua" w:hAnsi="Book Antiqua" w:cstheme="majorBidi"/>
              </w:rPr>
            </w:pPr>
            <w:r w:rsidRPr="005E3725">
              <w:rPr>
                <w:rFonts w:ascii="Book Antiqua" w:hAnsi="Book Antiqua" w:cstheme="majorBidi"/>
              </w:rPr>
              <w:t>Shelf Life: 12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(4) Alinity s HBsAg Release Control Kit</w:t>
            </w:r>
            <w:r w:rsidRPr="005E3725">
              <w:rPr>
                <w:rFonts w:ascii="Book Antiqua" w:hAnsi="Book Antiqua" w:cstheme="majorBidi"/>
              </w:rPr>
              <w:br/>
              <w:t>06P0212</w:t>
            </w:r>
          </w:p>
          <w:p w:rsidR="007A68E5" w:rsidRPr="005E3725" w:rsidRDefault="007A68E5" w:rsidP="00146382">
            <w:pPr>
              <w:rPr>
                <w:rFonts w:ascii="Book Antiqua" w:hAnsi="Book Antiqua" w:cstheme="majorBidi"/>
              </w:rPr>
            </w:pPr>
            <w:r w:rsidRPr="005E3725">
              <w:rPr>
                <w:rFonts w:ascii="Book Antiqua" w:hAnsi="Book Antiqua" w:cstheme="majorBidi"/>
              </w:rPr>
              <w:t>Shelf Life: 12 Months</w:t>
            </w:r>
          </w:p>
          <w:p w:rsidR="007A68E5" w:rsidRPr="005E3725" w:rsidRDefault="007A68E5" w:rsidP="00146382">
            <w:pPr>
              <w:rPr>
                <w:rFonts w:ascii="Book Antiqua" w:hAnsi="Book Antiqua" w:cstheme="majorBidi"/>
              </w:rPr>
            </w:pPr>
          </w:p>
          <w:p w:rsidR="007A68E5" w:rsidRPr="005E3725" w:rsidRDefault="007A68E5" w:rsidP="00E40262">
            <w:pPr>
              <w:rPr>
                <w:rFonts w:ascii="Book Antiqua" w:hAnsi="Book Antiqua" w:cstheme="majorBidi"/>
                <w:bCs/>
              </w:rPr>
            </w:pPr>
            <w:r w:rsidRPr="005E3725">
              <w:rPr>
                <w:rStyle w:val="FontStyle37"/>
                <w:rFonts w:ascii="Book Antiqua" w:hAnsi="Book Antiqua"/>
                <w:b w:val="0"/>
                <w:bCs w:val="0"/>
                <w:color w:val="auto"/>
                <w:sz w:val="22"/>
                <w:szCs w:val="22"/>
              </w:rPr>
              <w:t>Fee submitted</w:t>
            </w:r>
            <w:r w:rsidRPr="005E3725">
              <w:rPr>
                <w:rStyle w:val="FontStyle37"/>
                <w:rFonts w:ascii="Book Antiqua" w:hAnsi="Book Antiqua"/>
                <w:bCs w:val="0"/>
                <w:color w:val="auto"/>
                <w:sz w:val="22"/>
                <w:szCs w:val="22"/>
              </w:rPr>
              <w:t xml:space="preserve">: </w:t>
            </w:r>
            <w:r w:rsidRPr="005E3725">
              <w:rPr>
                <w:rFonts w:ascii="Book Antiqua" w:hAnsi="Book Antiqua" w:cstheme="majorBidi"/>
                <w:bCs/>
              </w:rPr>
              <w:t>Rs.50,000/-</w:t>
            </w:r>
          </w:p>
        </w:tc>
        <w:tc>
          <w:tcPr>
            <w:tcW w:w="1588" w:type="dxa"/>
            <w:gridSpan w:val="2"/>
            <w:shd w:val="clear" w:color="auto" w:fill="auto"/>
          </w:tcPr>
          <w:p w:rsidR="007A68E5" w:rsidRPr="005E3725" w:rsidRDefault="007A68E5" w:rsidP="00265F43">
            <w:pPr>
              <w:rPr>
                <w:rFonts w:ascii="Book Antiqua" w:hAnsi="Book Antiqua" w:cstheme="majorBidi"/>
              </w:rPr>
            </w:pPr>
            <w:r w:rsidRPr="005E3725">
              <w:rPr>
                <w:rFonts w:ascii="Book Antiqua" w:hAnsi="Book Antiqua" w:cstheme="majorBidi"/>
              </w:rPr>
              <w:t>In-Vitro Diagnostic Kit for HBsAg Testing</w:t>
            </w:r>
          </w:p>
        </w:tc>
        <w:tc>
          <w:tcPr>
            <w:tcW w:w="1667" w:type="dxa"/>
            <w:gridSpan w:val="4"/>
            <w:shd w:val="clear" w:color="auto" w:fill="auto"/>
          </w:tcPr>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Abbott Laboratories (Pakistan) Ltd. Opposite Radio Pakistan Transmission Center, Hyderabad Road, Landhi, Karachi</w:t>
            </w:r>
          </w:p>
          <w:p w:rsidR="007A68E5" w:rsidRPr="005E3725" w:rsidRDefault="007A68E5" w:rsidP="00146382">
            <w:pPr>
              <w:rPr>
                <w:rFonts w:ascii="Book Antiqua" w:hAnsi="Book Antiqua" w:cstheme="majorBidi"/>
              </w:rPr>
            </w:pPr>
            <w:r w:rsidRPr="005E3725">
              <w:rPr>
                <w:rFonts w:ascii="Book Antiqua" w:hAnsi="Book Antiqua" w:cstheme="majorBidi"/>
              </w:rPr>
              <w:t>(ELI-00019)</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 xml:space="preserve">M/s Abbott GmbH &amp; Co. KG </w:t>
            </w:r>
            <w:r w:rsidRPr="005E3725">
              <w:rPr>
                <w:rFonts w:ascii="Book Antiqua" w:hAnsi="Book Antiqua" w:cstheme="majorBidi"/>
              </w:rPr>
              <w:br/>
              <w:t>Max-Planck-Ring 2 65205 Wiesbaden Germany</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Germany Issue 19-07-2018)</w:t>
            </w:r>
          </w:p>
        </w:tc>
        <w:tc>
          <w:tcPr>
            <w:tcW w:w="2977" w:type="dxa"/>
            <w:gridSpan w:val="5"/>
            <w:shd w:val="clear" w:color="auto" w:fill="auto"/>
            <w:vAlign w:val="center"/>
          </w:tcPr>
          <w:p w:rsidR="007A68E5" w:rsidRPr="005E3725" w:rsidRDefault="007A68E5" w:rsidP="00146382">
            <w:pPr>
              <w:rPr>
                <w:rFonts w:ascii="Book Antiqua" w:hAnsi="Book Antiqua" w:cstheme="majorBidi"/>
              </w:rPr>
            </w:pPr>
            <w:r w:rsidRPr="005E3725">
              <w:rPr>
                <w:rFonts w:ascii="Book Antiqua" w:hAnsi="Book Antiqua" w:cstheme="majorBidi"/>
              </w:rPr>
              <w:t>Alinity i Anti-HCVKit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(1) Alinity i Anti-HCV Calibrator             08P0601</w:t>
            </w:r>
          </w:p>
          <w:p w:rsidR="007A68E5" w:rsidRPr="005E3725" w:rsidRDefault="007A68E5" w:rsidP="00146382">
            <w:pPr>
              <w:rPr>
                <w:rFonts w:ascii="Book Antiqua" w:hAnsi="Book Antiqua" w:cstheme="majorBidi"/>
              </w:rPr>
            </w:pPr>
            <w:r w:rsidRPr="005E3725">
              <w:rPr>
                <w:rFonts w:ascii="Book Antiqua" w:hAnsi="Book Antiqua" w:cstheme="majorBidi"/>
              </w:rPr>
              <w:t>Shelf Life: 12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(2) Alinity i Anti-HCV Controls</w:t>
            </w:r>
            <w:r w:rsidRPr="005E3725">
              <w:rPr>
                <w:rFonts w:ascii="Book Antiqua" w:hAnsi="Book Antiqua" w:cstheme="majorBidi"/>
              </w:rPr>
              <w:br/>
              <w:t>08P0610</w:t>
            </w:r>
          </w:p>
          <w:p w:rsidR="007A68E5" w:rsidRPr="005E3725" w:rsidRDefault="007A68E5" w:rsidP="00146382">
            <w:pPr>
              <w:rPr>
                <w:rFonts w:ascii="Book Antiqua" w:hAnsi="Book Antiqua" w:cstheme="majorBidi"/>
              </w:rPr>
            </w:pPr>
            <w:r w:rsidRPr="005E3725">
              <w:rPr>
                <w:rFonts w:ascii="Book Antiqua" w:hAnsi="Book Antiqua" w:cstheme="majorBidi"/>
              </w:rPr>
              <w:t>Shelf Life: 12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(3)Alinity i Anti-HCV Reagent Kit (2 x 100 tests)</w:t>
            </w:r>
            <w:r w:rsidRPr="005E3725">
              <w:rPr>
                <w:rFonts w:ascii="Book Antiqua" w:hAnsi="Book Antiqua" w:cstheme="majorBidi"/>
              </w:rPr>
              <w:br/>
              <w:t>08P0622</w:t>
            </w:r>
          </w:p>
          <w:p w:rsidR="007A68E5" w:rsidRPr="005E3725" w:rsidRDefault="007A68E5" w:rsidP="00146382">
            <w:pPr>
              <w:rPr>
                <w:rFonts w:ascii="Book Antiqua" w:hAnsi="Book Antiqua" w:cstheme="majorBidi"/>
              </w:rPr>
            </w:pPr>
            <w:r w:rsidRPr="005E3725">
              <w:rPr>
                <w:rFonts w:ascii="Book Antiqua" w:hAnsi="Book Antiqua" w:cstheme="majorBidi"/>
              </w:rPr>
              <w:t>Shelf Life: 09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(4) Alinity i Anti-HCV Reagent Kit (2 x 500 tests)</w:t>
            </w:r>
            <w:r w:rsidRPr="005E3725">
              <w:rPr>
                <w:rFonts w:ascii="Book Antiqua" w:hAnsi="Book Antiqua" w:cstheme="majorBidi"/>
              </w:rPr>
              <w:br/>
              <w:t>08P0632</w:t>
            </w:r>
          </w:p>
          <w:p w:rsidR="007A68E5" w:rsidRPr="005E3725" w:rsidRDefault="007A68E5" w:rsidP="00146382">
            <w:pPr>
              <w:rPr>
                <w:rFonts w:ascii="Book Antiqua" w:hAnsi="Book Antiqua" w:cstheme="majorBidi"/>
              </w:rPr>
            </w:pPr>
            <w:r w:rsidRPr="005E3725">
              <w:rPr>
                <w:rFonts w:ascii="Book Antiqua" w:hAnsi="Book Antiqua" w:cstheme="majorBidi"/>
              </w:rPr>
              <w:t>Shelf Life: 09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Cs/>
              </w:rPr>
            </w:pPr>
            <w:r w:rsidRPr="005E3725">
              <w:rPr>
                <w:rStyle w:val="FontStyle37"/>
                <w:rFonts w:ascii="Book Antiqua" w:hAnsi="Book Antiqua"/>
                <w:b w:val="0"/>
                <w:bCs w:val="0"/>
                <w:color w:val="auto"/>
                <w:sz w:val="22"/>
                <w:szCs w:val="22"/>
              </w:rPr>
              <w:t>Fee submitted</w:t>
            </w:r>
            <w:r w:rsidRPr="005E3725">
              <w:rPr>
                <w:rStyle w:val="FontStyle37"/>
                <w:rFonts w:ascii="Book Antiqua" w:hAnsi="Book Antiqua"/>
                <w:bCs w:val="0"/>
                <w:color w:val="auto"/>
                <w:sz w:val="22"/>
                <w:szCs w:val="22"/>
              </w:rPr>
              <w:t xml:space="preserve">: </w:t>
            </w:r>
            <w:r w:rsidRPr="005E3725">
              <w:rPr>
                <w:rFonts w:ascii="Book Antiqua" w:hAnsi="Book Antiqua" w:cstheme="majorBidi"/>
                <w:bCs/>
              </w:rPr>
              <w:t>Rs.50,000/-</w:t>
            </w:r>
          </w:p>
        </w:tc>
        <w:tc>
          <w:tcPr>
            <w:tcW w:w="1588" w:type="dxa"/>
            <w:gridSpan w:val="2"/>
            <w:shd w:val="clear" w:color="auto" w:fill="auto"/>
          </w:tcPr>
          <w:p w:rsidR="007A68E5" w:rsidRPr="005E3725" w:rsidRDefault="007A68E5" w:rsidP="00265F43">
            <w:pPr>
              <w:rPr>
                <w:rFonts w:ascii="Book Antiqua" w:hAnsi="Book Antiqua" w:cstheme="majorBidi"/>
              </w:rPr>
            </w:pPr>
            <w:r w:rsidRPr="005E3725">
              <w:rPr>
                <w:rFonts w:ascii="Book Antiqua" w:hAnsi="Book Antiqua" w:cstheme="majorBidi"/>
              </w:rPr>
              <w:t>In-Vitro Diagnostic Kit For Anti-HCV Testing</w:t>
            </w:r>
          </w:p>
        </w:tc>
        <w:tc>
          <w:tcPr>
            <w:tcW w:w="1667"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Abbott Laboratories (Pakistan) Ltd. Opposite Radio Pakistan Transmission Center, Hyderabad Road, Landhi, Karachi</w:t>
            </w:r>
          </w:p>
          <w:p w:rsidR="007A68E5" w:rsidRPr="005E3725" w:rsidRDefault="007A68E5" w:rsidP="00146382">
            <w:pPr>
              <w:rPr>
                <w:rFonts w:ascii="Book Antiqua" w:hAnsi="Book Antiqua" w:cstheme="majorBidi"/>
              </w:rPr>
            </w:pPr>
            <w:r w:rsidRPr="005E3725">
              <w:rPr>
                <w:rFonts w:ascii="Book Antiqua" w:hAnsi="Book Antiqua" w:cstheme="majorBidi"/>
              </w:rPr>
              <w:t>(ELI-00019)</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 xml:space="preserve">M/s Abbott GmbH &amp; Co. KG </w:t>
            </w:r>
            <w:r w:rsidRPr="005E3725">
              <w:rPr>
                <w:rFonts w:ascii="Book Antiqua" w:hAnsi="Book Antiqua" w:cstheme="majorBidi"/>
              </w:rPr>
              <w:br/>
              <w:t>Max-Planck-Ring 2 65205 Wiesbaden Germany</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(FSC Germany Issue </w:t>
            </w:r>
          </w:p>
          <w:p w:rsidR="007A68E5" w:rsidRPr="005E3725" w:rsidRDefault="007A68E5" w:rsidP="00146382">
            <w:pPr>
              <w:rPr>
                <w:rFonts w:ascii="Book Antiqua" w:hAnsi="Book Antiqua" w:cstheme="majorBidi"/>
              </w:rPr>
            </w:pPr>
            <w:r w:rsidRPr="005E3725">
              <w:rPr>
                <w:rFonts w:ascii="Book Antiqua" w:hAnsi="Book Antiqua" w:cstheme="majorBidi"/>
              </w:rPr>
              <w:t>19-07-2018 )</w:t>
            </w:r>
          </w:p>
        </w:tc>
        <w:tc>
          <w:tcPr>
            <w:tcW w:w="2977" w:type="dxa"/>
            <w:gridSpan w:val="5"/>
            <w:shd w:val="clear" w:color="auto" w:fill="auto"/>
            <w:vAlign w:val="center"/>
          </w:tcPr>
          <w:p w:rsidR="007A68E5" w:rsidRPr="005E3725" w:rsidRDefault="007A68E5" w:rsidP="00146382">
            <w:pPr>
              <w:rPr>
                <w:rFonts w:ascii="Book Antiqua" w:hAnsi="Book Antiqua" w:cstheme="majorBidi"/>
              </w:rPr>
            </w:pPr>
            <w:r w:rsidRPr="005E3725">
              <w:rPr>
                <w:rFonts w:ascii="Book Antiqua" w:hAnsi="Book Antiqua" w:cstheme="majorBidi"/>
              </w:rPr>
              <w:t>Alinity i Chagas Kit</w:t>
            </w:r>
          </w:p>
          <w:p w:rsidR="007A68E5" w:rsidRPr="005E3725" w:rsidRDefault="007A68E5" w:rsidP="00146382">
            <w:pPr>
              <w:rPr>
                <w:rFonts w:ascii="Book Antiqua" w:hAnsi="Book Antiqua" w:cstheme="majorBidi"/>
                <w:sz w:val="18"/>
                <w:szCs w:val="18"/>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(1) Alinity i Chagas Calibrator</w:t>
            </w:r>
            <w:r w:rsidRPr="005E3725">
              <w:rPr>
                <w:rFonts w:ascii="Book Antiqua" w:hAnsi="Book Antiqua" w:cstheme="majorBidi"/>
              </w:rPr>
              <w:br/>
              <w:t>09P1901</w:t>
            </w:r>
          </w:p>
          <w:p w:rsidR="007A68E5" w:rsidRPr="005E3725" w:rsidRDefault="007A68E5" w:rsidP="00146382">
            <w:pPr>
              <w:rPr>
                <w:rFonts w:ascii="Book Antiqua" w:hAnsi="Book Antiqua" w:cstheme="majorBidi"/>
              </w:rPr>
            </w:pPr>
            <w:r w:rsidRPr="005E3725">
              <w:rPr>
                <w:rFonts w:ascii="Book Antiqua" w:hAnsi="Book Antiqua" w:cstheme="majorBidi"/>
              </w:rPr>
              <w:t>Shelf Life: 09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(2) Alinity i Chagas Controls</w:t>
            </w:r>
            <w:r w:rsidRPr="005E3725">
              <w:rPr>
                <w:rFonts w:ascii="Book Antiqua" w:hAnsi="Book Antiqua" w:cstheme="majorBidi"/>
              </w:rPr>
              <w:br/>
              <w:t>09P1910</w:t>
            </w:r>
          </w:p>
          <w:p w:rsidR="007A68E5" w:rsidRPr="005E3725" w:rsidRDefault="007A68E5" w:rsidP="00146382">
            <w:pPr>
              <w:rPr>
                <w:rFonts w:ascii="Book Antiqua" w:hAnsi="Book Antiqua" w:cstheme="majorBidi"/>
              </w:rPr>
            </w:pPr>
            <w:r w:rsidRPr="005E3725">
              <w:rPr>
                <w:rFonts w:ascii="Book Antiqua" w:hAnsi="Book Antiqua" w:cstheme="majorBidi"/>
              </w:rPr>
              <w:t>Shelf Life: 10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(3)Alinity i Chagas Reagent Kit</w:t>
            </w:r>
            <w:r w:rsidRPr="005E3725">
              <w:rPr>
                <w:rFonts w:ascii="Book Antiqua" w:hAnsi="Book Antiqua" w:cstheme="majorBidi"/>
              </w:rPr>
              <w:br/>
              <w:t>09P1922 (2 x 100 tests)</w:t>
            </w:r>
          </w:p>
          <w:p w:rsidR="007A68E5" w:rsidRPr="005E3725" w:rsidRDefault="007A68E5" w:rsidP="00146382">
            <w:pPr>
              <w:rPr>
                <w:rFonts w:ascii="Book Antiqua" w:hAnsi="Book Antiqua" w:cstheme="majorBidi"/>
              </w:rPr>
            </w:pPr>
            <w:r w:rsidRPr="005E3725">
              <w:rPr>
                <w:rFonts w:ascii="Book Antiqua" w:hAnsi="Book Antiqua" w:cstheme="majorBidi"/>
              </w:rPr>
              <w:t>Shelf Life: 11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(4) Alinity i Chagas Reagent Kit</w:t>
            </w:r>
            <w:r w:rsidRPr="005E3725">
              <w:rPr>
                <w:rFonts w:ascii="Book Antiqua" w:hAnsi="Book Antiqua" w:cstheme="majorBidi"/>
              </w:rPr>
              <w:br/>
              <w:t>09P1932 (2 x 500 tests)</w:t>
            </w:r>
          </w:p>
          <w:p w:rsidR="007A68E5" w:rsidRPr="005E3725" w:rsidRDefault="007A68E5" w:rsidP="00146382">
            <w:pPr>
              <w:rPr>
                <w:rFonts w:ascii="Book Antiqua" w:hAnsi="Book Antiqua" w:cstheme="majorBidi"/>
              </w:rPr>
            </w:pPr>
            <w:r w:rsidRPr="005E3725">
              <w:rPr>
                <w:rFonts w:ascii="Book Antiqua" w:hAnsi="Book Antiqua" w:cstheme="majorBidi"/>
              </w:rPr>
              <w:t>Shelf Life: 11 Months</w:t>
            </w:r>
          </w:p>
          <w:p w:rsidR="007A68E5" w:rsidRPr="005E3725" w:rsidRDefault="007A68E5" w:rsidP="00146382">
            <w:pPr>
              <w:rPr>
                <w:rFonts w:ascii="Book Antiqua" w:hAnsi="Book Antiqua" w:cstheme="majorBidi"/>
                <w:sz w:val="12"/>
                <w:szCs w:val="12"/>
              </w:rPr>
            </w:pPr>
          </w:p>
          <w:p w:rsidR="007A68E5" w:rsidRPr="005E3725" w:rsidRDefault="007A68E5" w:rsidP="00146382">
            <w:pPr>
              <w:rPr>
                <w:rFonts w:ascii="Book Antiqua" w:hAnsi="Book Antiqua" w:cstheme="majorBidi"/>
                <w:bCs/>
              </w:rPr>
            </w:pPr>
            <w:r w:rsidRPr="005E3725">
              <w:rPr>
                <w:rStyle w:val="FontStyle37"/>
                <w:rFonts w:ascii="Book Antiqua" w:hAnsi="Book Antiqua"/>
                <w:b w:val="0"/>
                <w:bCs w:val="0"/>
                <w:color w:val="auto"/>
                <w:sz w:val="22"/>
                <w:szCs w:val="22"/>
              </w:rPr>
              <w:t>Fee submitted</w:t>
            </w:r>
            <w:r w:rsidRPr="005E3725">
              <w:rPr>
                <w:rStyle w:val="FontStyle37"/>
                <w:rFonts w:ascii="Book Antiqua" w:hAnsi="Book Antiqua"/>
                <w:bCs w:val="0"/>
                <w:color w:val="auto"/>
                <w:sz w:val="22"/>
                <w:szCs w:val="22"/>
              </w:rPr>
              <w:t xml:space="preserve">: </w:t>
            </w:r>
            <w:r w:rsidRPr="005E3725">
              <w:rPr>
                <w:rFonts w:ascii="Book Antiqua" w:hAnsi="Book Antiqua" w:cstheme="majorBidi"/>
                <w:bCs/>
              </w:rPr>
              <w:t>Rs.50,000/-</w:t>
            </w:r>
          </w:p>
          <w:p w:rsidR="007A68E5" w:rsidRPr="005E3725" w:rsidRDefault="007A68E5" w:rsidP="00146382">
            <w:pPr>
              <w:rPr>
                <w:rFonts w:ascii="Book Antiqua" w:hAnsi="Book Antiqua" w:cstheme="majorBidi"/>
                <w:sz w:val="12"/>
                <w:szCs w:val="12"/>
              </w:rPr>
            </w:pPr>
          </w:p>
        </w:tc>
        <w:tc>
          <w:tcPr>
            <w:tcW w:w="1588" w:type="dxa"/>
            <w:gridSpan w:val="2"/>
            <w:shd w:val="clear" w:color="auto" w:fill="auto"/>
          </w:tcPr>
          <w:p w:rsidR="007A68E5" w:rsidRPr="005E3725" w:rsidRDefault="007A68E5" w:rsidP="00265F43">
            <w:pPr>
              <w:rPr>
                <w:rFonts w:ascii="Book Antiqua" w:hAnsi="Book Antiqua" w:cstheme="majorBidi"/>
              </w:rPr>
            </w:pPr>
            <w:r w:rsidRPr="005E3725">
              <w:rPr>
                <w:rFonts w:ascii="Book Antiqua" w:hAnsi="Book Antiqua" w:cstheme="majorBidi"/>
              </w:rPr>
              <w:t>In-Vitro Diagnostic Kit for ChagasTesting</w:t>
            </w:r>
          </w:p>
        </w:tc>
        <w:tc>
          <w:tcPr>
            <w:tcW w:w="1667"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Zenith International.</w:t>
            </w:r>
          </w:p>
          <w:p w:rsidR="007A68E5" w:rsidRPr="005E3725" w:rsidRDefault="007A68E5" w:rsidP="00146382">
            <w:pPr>
              <w:rPr>
                <w:rFonts w:ascii="Book Antiqua" w:hAnsi="Book Antiqua" w:cstheme="majorBidi"/>
              </w:rPr>
            </w:pPr>
            <w:r w:rsidRPr="005E3725">
              <w:rPr>
                <w:rFonts w:ascii="Book Antiqua" w:hAnsi="Book Antiqua" w:cstheme="majorBidi"/>
              </w:rPr>
              <w:t>Room No. 104, Tahir Plaza, A/20, Block 7&amp;8, KCHSU, Karachi</w:t>
            </w:r>
          </w:p>
          <w:p w:rsidR="007A68E5" w:rsidRPr="005E3725" w:rsidRDefault="007A68E5" w:rsidP="00146382">
            <w:pPr>
              <w:rPr>
                <w:rFonts w:ascii="Book Antiqua" w:hAnsi="Book Antiqua" w:cstheme="majorBidi"/>
              </w:rPr>
            </w:pPr>
            <w:r w:rsidRPr="005E3725">
              <w:rPr>
                <w:rFonts w:ascii="Book Antiqua" w:hAnsi="Book Antiqua" w:cstheme="majorBidi"/>
              </w:rPr>
              <w:t>(ELI-00090)</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Manufacturer:</w:t>
            </w:r>
          </w:p>
          <w:p w:rsidR="007A68E5" w:rsidRPr="005E3725" w:rsidRDefault="007A68E5" w:rsidP="00146382">
            <w:pPr>
              <w:rPr>
                <w:rFonts w:ascii="Book Antiqua" w:hAnsi="Book Antiqua" w:cstheme="majorBidi"/>
              </w:rPr>
            </w:pPr>
            <w:r w:rsidRPr="005E3725">
              <w:rPr>
                <w:rFonts w:ascii="Book Antiqua" w:hAnsi="Book Antiqua" w:cstheme="majorBidi"/>
              </w:rPr>
              <w:t>M/s Changzhou Chunguang Medical Equipment Co., Ltd., Shijiaqiao Dongqing Zhenlu Town, Changzhou City, Jiangsu Province, China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(FSC China Valid Till </w:t>
            </w:r>
          </w:p>
          <w:p w:rsidR="007A68E5" w:rsidRPr="005E3725" w:rsidRDefault="007A68E5" w:rsidP="00146382">
            <w:pPr>
              <w:rPr>
                <w:rFonts w:ascii="Book Antiqua" w:hAnsi="Book Antiqua" w:cstheme="majorBidi"/>
              </w:rPr>
            </w:pPr>
            <w:r w:rsidRPr="005E3725">
              <w:rPr>
                <w:rFonts w:ascii="Book Antiqua" w:hAnsi="Book Antiqua" w:cstheme="majorBidi"/>
              </w:rPr>
              <w:t>01-04-2019)</w:t>
            </w:r>
          </w:p>
        </w:tc>
        <w:tc>
          <w:tcPr>
            <w:tcW w:w="2977" w:type="dxa"/>
            <w:gridSpan w:val="5"/>
            <w:shd w:val="clear" w:color="auto" w:fill="auto"/>
          </w:tcPr>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Perfect + (Disposable Syringe, Sterile with Needle)</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B</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Sizes: 1ml, 2ml, 3ml, 5ml, 10ml, 20ml.</w:t>
            </w:r>
          </w:p>
          <w:p w:rsidR="007A68E5" w:rsidRPr="005E3725" w:rsidRDefault="007A68E5" w:rsidP="00146382">
            <w:pPr>
              <w:spacing w:line="360" w:lineRule="auto"/>
              <w:rPr>
                <w:rFonts w:ascii="Book Antiqua" w:hAnsi="Book Antiqua" w:cstheme="majorBidi"/>
              </w:rPr>
            </w:pPr>
            <w:r w:rsidRPr="005E3725">
              <w:rPr>
                <w:rStyle w:val="FontStyle37"/>
                <w:rFonts w:ascii="Book Antiqua" w:hAnsi="Book Antiqua"/>
                <w:b w:val="0"/>
                <w:bCs w:val="0"/>
                <w:color w:val="auto"/>
                <w:sz w:val="22"/>
                <w:szCs w:val="22"/>
              </w:rPr>
              <w:t>Fee submitted</w:t>
            </w:r>
            <w:r w:rsidRPr="005E3725">
              <w:rPr>
                <w:rStyle w:val="FontStyle37"/>
                <w:rFonts w:ascii="Book Antiqua" w:hAnsi="Book Antiqua"/>
                <w:bCs w:val="0"/>
                <w:color w:val="auto"/>
                <w:sz w:val="22"/>
                <w:szCs w:val="22"/>
              </w:rPr>
              <w:t xml:space="preserve">: </w:t>
            </w:r>
            <w:r w:rsidRPr="005E3725">
              <w:rPr>
                <w:rFonts w:ascii="Book Antiqua" w:hAnsi="Book Antiqua" w:cstheme="majorBidi"/>
                <w:bCs/>
              </w:rPr>
              <w:t>Rs.25,000/-</w:t>
            </w: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Disposable Syringes, Sterile with Needle </w:t>
            </w:r>
          </w:p>
        </w:tc>
        <w:tc>
          <w:tcPr>
            <w:tcW w:w="1667" w:type="dxa"/>
            <w:gridSpan w:val="4"/>
            <w:shd w:val="clear" w:color="auto" w:fill="auto"/>
          </w:tcPr>
          <w:p w:rsidR="007A68E5" w:rsidRPr="005E3725" w:rsidRDefault="007A68E5" w:rsidP="00265F43">
            <w:pPr>
              <w:rPr>
                <w:rFonts w:ascii="Book Antiqua" w:hAnsi="Book Antiqua" w:cstheme="majorBidi"/>
              </w:rPr>
            </w:pPr>
            <w:r w:rsidRPr="005E3725">
              <w:rPr>
                <w:rFonts w:ascii="Book Antiqua" w:hAnsi="Book Antiqua" w:cstheme="majorBidi"/>
                <w:b/>
                <w:bCs/>
              </w:rPr>
              <w:t xml:space="preserve">Approved </w:t>
            </w:r>
            <w:r w:rsidRPr="005E3725">
              <w:rPr>
                <w:rFonts w:ascii="Book Antiqua" w:hAnsi="Book Antiqua" w:cstheme="majorBidi"/>
              </w:rPr>
              <w:t>subject to inspection of manufacturer abroad</w:t>
            </w:r>
            <w:r w:rsidR="00265F43" w:rsidRPr="005E3725">
              <w:rPr>
                <w:rFonts w:ascii="Book Antiqua" w:hAnsi="Book Antiqua" w:cstheme="majorBidi"/>
              </w:rPr>
              <w:t xml:space="preserve"> under Rule 71 of MDR, 20</w:t>
            </w:r>
            <w:r w:rsidR="00200462" w:rsidRPr="005E3725">
              <w:rPr>
                <w:rFonts w:ascii="Book Antiqua" w:hAnsi="Book Antiqua" w:cstheme="majorBidi"/>
              </w:rPr>
              <w:t>17 and the MDB authorized Secre</w:t>
            </w:r>
            <w:r w:rsidR="00265F43" w:rsidRPr="005E3725">
              <w:rPr>
                <w:rFonts w:ascii="Book Antiqua" w:hAnsi="Book Antiqua" w:cstheme="majorBidi"/>
              </w:rPr>
              <w:t>t</w:t>
            </w:r>
            <w:r w:rsidR="00200462" w:rsidRPr="005E3725">
              <w:rPr>
                <w:rFonts w:ascii="Book Antiqua" w:hAnsi="Book Antiqua" w:cstheme="majorBidi"/>
              </w:rPr>
              <w:t>a</w:t>
            </w:r>
            <w:r w:rsidR="00265F43" w:rsidRPr="005E3725">
              <w:rPr>
                <w:rFonts w:ascii="Book Antiqua" w:hAnsi="Book Antiqua" w:cstheme="majorBidi"/>
              </w:rPr>
              <w:t>ry, MDB to issue Registration Certificate if recommended by panel of inspectors.</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Global Marketing Services.</w:t>
            </w:r>
          </w:p>
          <w:p w:rsidR="007A68E5" w:rsidRPr="005E3725" w:rsidRDefault="007A68E5" w:rsidP="00146382">
            <w:pPr>
              <w:rPr>
                <w:rFonts w:ascii="Book Antiqua" w:hAnsi="Book Antiqua" w:cstheme="majorBidi"/>
              </w:rPr>
            </w:pPr>
            <w:r w:rsidRPr="005E3725">
              <w:rPr>
                <w:rFonts w:ascii="Book Antiqua" w:hAnsi="Book Antiqua" w:cstheme="majorBidi"/>
              </w:rPr>
              <w:t>111, Hali Road Westridge 1, Rawalpindi</w:t>
            </w:r>
          </w:p>
          <w:p w:rsidR="007A68E5" w:rsidRPr="005E3725" w:rsidRDefault="007A68E5" w:rsidP="00146382">
            <w:pPr>
              <w:rPr>
                <w:rFonts w:ascii="Book Antiqua" w:hAnsi="Book Antiqua" w:cstheme="majorBidi"/>
              </w:rPr>
            </w:pPr>
            <w:r w:rsidRPr="005E3725">
              <w:rPr>
                <w:rFonts w:ascii="Book Antiqua" w:hAnsi="Book Antiqua" w:cstheme="majorBidi"/>
              </w:rPr>
              <w:t>(ELI-00109)</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Manufaturer:</w:t>
            </w:r>
            <w:r w:rsidRPr="005E3725">
              <w:rPr>
                <w:rFonts w:ascii="Book Antiqua" w:hAnsi="Book Antiqua" w:cstheme="majorBidi"/>
                <w:b/>
                <w:bCs/>
              </w:rPr>
              <w:br/>
            </w:r>
            <w:r w:rsidRPr="005E3725">
              <w:rPr>
                <w:rFonts w:ascii="Book Antiqua" w:hAnsi="Book Antiqua" w:cstheme="majorBidi"/>
              </w:rPr>
              <w:t>M/s KANEKA Corporation, 3-18, 2-Chome, Nakanoshima, Kita-ku, Osaka, 530-8288, Japan</w:t>
            </w:r>
          </w:p>
          <w:p w:rsidR="007A68E5" w:rsidRPr="005E3725" w:rsidRDefault="007A68E5" w:rsidP="00146382">
            <w:pPr>
              <w:rPr>
                <w:rFonts w:ascii="Book Antiqua" w:hAnsi="Book Antiqua" w:cstheme="majorBidi"/>
              </w:rPr>
            </w:pPr>
            <w:r w:rsidRPr="005E3725">
              <w:rPr>
                <w:rFonts w:ascii="Book Antiqua" w:hAnsi="Book Antiqua" w:cstheme="majorBidi"/>
              </w:rPr>
              <w:br/>
            </w:r>
            <w:r w:rsidRPr="005E3725">
              <w:rPr>
                <w:rFonts w:ascii="Book Antiqua" w:hAnsi="Book Antiqua" w:cstheme="majorBidi"/>
                <w:b/>
                <w:bCs/>
              </w:rPr>
              <w:t>Manufacturing Site:</w:t>
            </w:r>
            <w:r w:rsidRPr="005E3725">
              <w:rPr>
                <w:rFonts w:ascii="Book Antiqua" w:hAnsi="Book Antiqua" w:cstheme="majorBidi"/>
                <w:b/>
                <w:bCs/>
              </w:rPr>
              <w:br/>
            </w:r>
            <w:r w:rsidRPr="005E3725">
              <w:rPr>
                <w:rFonts w:ascii="Book Antiqua" w:hAnsi="Book Antiqua" w:cstheme="majorBidi"/>
              </w:rPr>
              <w:t>M/s KANEKA Coporation Osaka Plant 5-1-1, Torikai-Nishi, Settsu-City, OSAKA, 566-0072, Japan</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Japan Issuance Date</w:t>
            </w:r>
          </w:p>
          <w:p w:rsidR="007A68E5" w:rsidRPr="005E3725" w:rsidRDefault="007A68E5" w:rsidP="00146382">
            <w:pPr>
              <w:rPr>
                <w:rFonts w:ascii="Book Antiqua" w:hAnsi="Book Antiqua" w:cstheme="majorBidi"/>
                <w:b/>
                <w:bCs/>
              </w:rPr>
            </w:pPr>
            <w:r w:rsidRPr="005E3725">
              <w:rPr>
                <w:rFonts w:ascii="Book Antiqua" w:hAnsi="Book Antiqua" w:cstheme="majorBidi"/>
              </w:rPr>
              <w:t>24-04-2017)</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Kaneka PTCA Catheter CO-R6, Raiden 3</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rPr>
            </w:pPr>
            <w:r w:rsidRPr="005E3725">
              <w:rPr>
                <w:rFonts w:ascii="Book Antiqua" w:hAnsi="Book Antiqua"/>
              </w:rPr>
              <w:t>RD3-15-450</w:t>
            </w:r>
          </w:p>
          <w:p w:rsidR="007A68E5" w:rsidRPr="005E3725" w:rsidRDefault="007A68E5" w:rsidP="00146382">
            <w:pPr>
              <w:rPr>
                <w:rFonts w:ascii="Book Antiqua" w:hAnsi="Book Antiqua"/>
              </w:rPr>
            </w:pPr>
            <w:r w:rsidRPr="005E3725">
              <w:rPr>
                <w:rFonts w:ascii="Book Antiqua" w:hAnsi="Book Antiqua"/>
              </w:rPr>
              <w:t>RD3-8-150</w:t>
            </w:r>
            <w:r w:rsidRPr="005E3725">
              <w:rPr>
                <w:rFonts w:ascii="Book Antiqua" w:hAnsi="Book Antiqua"/>
              </w:rPr>
              <w:tab/>
              <w:t>RD3-18-200</w:t>
            </w:r>
          </w:p>
          <w:p w:rsidR="007A68E5" w:rsidRPr="005E3725" w:rsidRDefault="007A68E5" w:rsidP="00146382">
            <w:pPr>
              <w:rPr>
                <w:rFonts w:ascii="Book Antiqua" w:hAnsi="Book Antiqua"/>
              </w:rPr>
            </w:pPr>
            <w:r w:rsidRPr="005E3725">
              <w:rPr>
                <w:rFonts w:ascii="Book Antiqua" w:hAnsi="Book Antiqua"/>
              </w:rPr>
              <w:t>RD3-8-175</w:t>
            </w:r>
            <w:r w:rsidRPr="005E3725">
              <w:rPr>
                <w:rFonts w:ascii="Book Antiqua" w:hAnsi="Book Antiqua"/>
              </w:rPr>
              <w:tab/>
              <w:t>RD3-18-225</w:t>
            </w:r>
          </w:p>
          <w:p w:rsidR="007A68E5" w:rsidRPr="005E3725" w:rsidRDefault="007A68E5" w:rsidP="00146382">
            <w:pPr>
              <w:rPr>
                <w:rFonts w:ascii="Book Antiqua" w:hAnsi="Book Antiqua"/>
              </w:rPr>
            </w:pPr>
            <w:r w:rsidRPr="005E3725">
              <w:rPr>
                <w:rFonts w:ascii="Book Antiqua" w:hAnsi="Book Antiqua"/>
              </w:rPr>
              <w:t>RD3-8-200</w:t>
            </w:r>
            <w:r w:rsidRPr="005E3725">
              <w:rPr>
                <w:rFonts w:ascii="Book Antiqua" w:hAnsi="Book Antiqua"/>
              </w:rPr>
              <w:tab/>
              <w:t>RD3-18-250</w:t>
            </w:r>
          </w:p>
          <w:p w:rsidR="007A68E5" w:rsidRPr="005E3725" w:rsidRDefault="007A68E5" w:rsidP="00146382">
            <w:pPr>
              <w:rPr>
                <w:rFonts w:ascii="Book Antiqua" w:hAnsi="Book Antiqua"/>
              </w:rPr>
            </w:pPr>
            <w:r w:rsidRPr="005E3725">
              <w:rPr>
                <w:rFonts w:ascii="Book Antiqua" w:hAnsi="Book Antiqua"/>
              </w:rPr>
              <w:t>RD3-8-225</w:t>
            </w:r>
            <w:r w:rsidRPr="005E3725">
              <w:rPr>
                <w:rFonts w:ascii="Book Antiqua" w:hAnsi="Book Antiqua"/>
              </w:rPr>
              <w:tab/>
              <w:t>RD3-18-275</w:t>
            </w:r>
          </w:p>
          <w:p w:rsidR="007A68E5" w:rsidRPr="005E3725" w:rsidRDefault="007A68E5" w:rsidP="00146382">
            <w:pPr>
              <w:rPr>
                <w:rFonts w:ascii="Book Antiqua" w:hAnsi="Book Antiqua"/>
              </w:rPr>
            </w:pPr>
            <w:r w:rsidRPr="005E3725">
              <w:rPr>
                <w:rFonts w:ascii="Book Antiqua" w:hAnsi="Book Antiqua"/>
              </w:rPr>
              <w:t>RD3-8-250</w:t>
            </w:r>
            <w:r w:rsidRPr="005E3725">
              <w:rPr>
                <w:rFonts w:ascii="Book Antiqua" w:hAnsi="Book Antiqua"/>
              </w:rPr>
              <w:tab/>
              <w:t>RD3-18-300</w:t>
            </w:r>
          </w:p>
          <w:p w:rsidR="007A68E5" w:rsidRPr="005E3725" w:rsidRDefault="007A68E5" w:rsidP="00146382">
            <w:pPr>
              <w:rPr>
                <w:rFonts w:ascii="Book Antiqua" w:hAnsi="Book Antiqua"/>
              </w:rPr>
            </w:pPr>
            <w:r w:rsidRPr="005E3725">
              <w:rPr>
                <w:rFonts w:ascii="Book Antiqua" w:hAnsi="Book Antiqua"/>
              </w:rPr>
              <w:t>RD3-8-275</w:t>
            </w:r>
            <w:r w:rsidRPr="005E3725">
              <w:rPr>
                <w:rFonts w:ascii="Book Antiqua" w:hAnsi="Book Antiqua"/>
              </w:rPr>
              <w:tab/>
              <w:t>RD3-18-325</w:t>
            </w:r>
          </w:p>
          <w:p w:rsidR="007A68E5" w:rsidRPr="005E3725" w:rsidRDefault="007A68E5" w:rsidP="00146382">
            <w:pPr>
              <w:rPr>
                <w:rFonts w:ascii="Book Antiqua" w:hAnsi="Book Antiqua"/>
              </w:rPr>
            </w:pPr>
            <w:r w:rsidRPr="005E3725">
              <w:rPr>
                <w:rFonts w:ascii="Book Antiqua" w:hAnsi="Book Antiqua"/>
              </w:rPr>
              <w:t>RD3-8-300</w:t>
            </w:r>
            <w:r w:rsidRPr="005E3725">
              <w:rPr>
                <w:rFonts w:ascii="Book Antiqua" w:hAnsi="Book Antiqua"/>
              </w:rPr>
              <w:tab/>
              <w:t>RD3-18-350</w:t>
            </w:r>
          </w:p>
          <w:p w:rsidR="007A68E5" w:rsidRPr="005E3725" w:rsidRDefault="007A68E5" w:rsidP="00146382">
            <w:pPr>
              <w:rPr>
                <w:rFonts w:ascii="Book Antiqua" w:hAnsi="Book Antiqua"/>
              </w:rPr>
            </w:pPr>
            <w:r w:rsidRPr="005E3725">
              <w:rPr>
                <w:rFonts w:ascii="Book Antiqua" w:hAnsi="Book Antiqua"/>
              </w:rPr>
              <w:t>RD3-8-325</w:t>
            </w:r>
            <w:r w:rsidRPr="005E3725">
              <w:rPr>
                <w:rFonts w:ascii="Book Antiqua" w:hAnsi="Book Antiqua"/>
              </w:rPr>
              <w:tab/>
              <w:t>RD3-18-375</w:t>
            </w:r>
          </w:p>
          <w:p w:rsidR="007A68E5" w:rsidRPr="005E3725" w:rsidRDefault="007A68E5" w:rsidP="00146382">
            <w:pPr>
              <w:rPr>
                <w:rFonts w:ascii="Book Antiqua" w:hAnsi="Book Antiqua"/>
              </w:rPr>
            </w:pPr>
            <w:r w:rsidRPr="005E3725">
              <w:rPr>
                <w:rFonts w:ascii="Book Antiqua" w:hAnsi="Book Antiqua"/>
              </w:rPr>
              <w:t>RD3-8-350</w:t>
            </w:r>
            <w:r w:rsidRPr="005E3725">
              <w:rPr>
                <w:rFonts w:ascii="Book Antiqua" w:hAnsi="Book Antiqua"/>
              </w:rPr>
              <w:tab/>
              <w:t>RD3-18-400</w:t>
            </w:r>
          </w:p>
          <w:p w:rsidR="007A68E5" w:rsidRPr="005E3725" w:rsidRDefault="007A68E5" w:rsidP="00146382">
            <w:pPr>
              <w:rPr>
                <w:rFonts w:ascii="Book Antiqua" w:hAnsi="Book Antiqua"/>
              </w:rPr>
            </w:pPr>
            <w:r w:rsidRPr="005E3725">
              <w:rPr>
                <w:rFonts w:ascii="Book Antiqua" w:hAnsi="Book Antiqua"/>
              </w:rPr>
              <w:t>RD3-8-375</w:t>
            </w:r>
            <w:r w:rsidRPr="005E3725">
              <w:rPr>
                <w:rFonts w:ascii="Book Antiqua" w:hAnsi="Book Antiqua"/>
              </w:rPr>
              <w:tab/>
              <w:t>RD3-18-425</w:t>
            </w:r>
          </w:p>
          <w:p w:rsidR="007A68E5" w:rsidRPr="005E3725" w:rsidRDefault="007A68E5" w:rsidP="00146382">
            <w:pPr>
              <w:rPr>
                <w:rFonts w:ascii="Book Antiqua" w:hAnsi="Book Antiqua"/>
              </w:rPr>
            </w:pPr>
            <w:r w:rsidRPr="005E3725">
              <w:rPr>
                <w:rFonts w:ascii="Book Antiqua" w:hAnsi="Book Antiqua"/>
              </w:rPr>
              <w:t>RD3-8-400</w:t>
            </w:r>
            <w:r w:rsidRPr="005E3725">
              <w:rPr>
                <w:rFonts w:ascii="Book Antiqua" w:hAnsi="Book Antiqua"/>
              </w:rPr>
              <w:tab/>
              <w:t>RD3-18-450</w:t>
            </w:r>
          </w:p>
          <w:p w:rsidR="007A68E5" w:rsidRPr="005E3725" w:rsidRDefault="007A68E5" w:rsidP="00146382">
            <w:pPr>
              <w:rPr>
                <w:rFonts w:ascii="Book Antiqua" w:hAnsi="Book Antiqua"/>
              </w:rPr>
            </w:pPr>
            <w:r w:rsidRPr="005E3725">
              <w:rPr>
                <w:rFonts w:ascii="Book Antiqua" w:hAnsi="Book Antiqua"/>
              </w:rPr>
              <w:t>RD3-8-425</w:t>
            </w:r>
            <w:r w:rsidRPr="005E3725">
              <w:rPr>
                <w:rFonts w:ascii="Book Antiqua" w:hAnsi="Book Antiqua"/>
              </w:rPr>
              <w:tab/>
              <w:t>RD3-20-200</w:t>
            </w:r>
          </w:p>
          <w:p w:rsidR="007A68E5" w:rsidRPr="005E3725" w:rsidRDefault="007A68E5" w:rsidP="00146382">
            <w:pPr>
              <w:rPr>
                <w:rFonts w:ascii="Book Antiqua" w:hAnsi="Book Antiqua"/>
              </w:rPr>
            </w:pPr>
            <w:r w:rsidRPr="005E3725">
              <w:rPr>
                <w:rFonts w:ascii="Book Antiqua" w:hAnsi="Book Antiqua"/>
              </w:rPr>
              <w:t>RD3-8-450</w:t>
            </w:r>
            <w:r w:rsidRPr="005E3725">
              <w:rPr>
                <w:rFonts w:ascii="Book Antiqua" w:hAnsi="Book Antiqua"/>
              </w:rPr>
              <w:tab/>
              <w:t>RD3-20-225</w:t>
            </w:r>
          </w:p>
          <w:p w:rsidR="007A68E5" w:rsidRPr="005E3725" w:rsidRDefault="007A68E5" w:rsidP="00146382">
            <w:pPr>
              <w:rPr>
                <w:rFonts w:ascii="Book Antiqua" w:hAnsi="Book Antiqua"/>
              </w:rPr>
            </w:pPr>
            <w:r w:rsidRPr="005E3725">
              <w:rPr>
                <w:rFonts w:ascii="Book Antiqua" w:hAnsi="Book Antiqua"/>
              </w:rPr>
              <w:t>RD3-10-200</w:t>
            </w:r>
            <w:r w:rsidRPr="005E3725">
              <w:rPr>
                <w:rFonts w:ascii="Book Antiqua" w:hAnsi="Book Antiqua"/>
              </w:rPr>
              <w:tab/>
              <w:t>RD3-20-250</w:t>
            </w:r>
          </w:p>
          <w:p w:rsidR="007A68E5" w:rsidRPr="005E3725" w:rsidRDefault="007A68E5" w:rsidP="00146382">
            <w:pPr>
              <w:rPr>
                <w:rFonts w:ascii="Book Antiqua" w:hAnsi="Book Antiqua"/>
              </w:rPr>
            </w:pPr>
            <w:r w:rsidRPr="005E3725">
              <w:rPr>
                <w:rFonts w:ascii="Book Antiqua" w:hAnsi="Book Antiqua"/>
              </w:rPr>
              <w:t>RD3-10-225</w:t>
            </w:r>
            <w:r w:rsidRPr="005E3725">
              <w:rPr>
                <w:rFonts w:ascii="Book Antiqua" w:hAnsi="Book Antiqua"/>
              </w:rPr>
              <w:tab/>
              <w:t>RD3-20-275</w:t>
            </w:r>
          </w:p>
          <w:p w:rsidR="007A68E5" w:rsidRPr="005E3725" w:rsidRDefault="007A68E5" w:rsidP="00146382">
            <w:pPr>
              <w:rPr>
                <w:rFonts w:ascii="Book Antiqua" w:hAnsi="Book Antiqua"/>
              </w:rPr>
            </w:pPr>
            <w:r w:rsidRPr="005E3725">
              <w:rPr>
                <w:rFonts w:ascii="Book Antiqua" w:hAnsi="Book Antiqua"/>
              </w:rPr>
              <w:t>RD3-10-250</w:t>
            </w:r>
            <w:r w:rsidRPr="005E3725">
              <w:rPr>
                <w:rFonts w:ascii="Book Antiqua" w:hAnsi="Book Antiqua"/>
              </w:rPr>
              <w:tab/>
              <w:t>RD3-20-300</w:t>
            </w:r>
          </w:p>
          <w:p w:rsidR="007A68E5" w:rsidRPr="005E3725" w:rsidRDefault="007A68E5" w:rsidP="00146382">
            <w:pPr>
              <w:rPr>
                <w:rFonts w:ascii="Book Antiqua" w:hAnsi="Book Antiqua"/>
              </w:rPr>
            </w:pPr>
            <w:r w:rsidRPr="005E3725">
              <w:rPr>
                <w:rFonts w:ascii="Book Antiqua" w:hAnsi="Book Antiqua"/>
              </w:rPr>
              <w:t>RD3-10-275</w:t>
            </w:r>
            <w:r w:rsidRPr="005E3725">
              <w:rPr>
                <w:rFonts w:ascii="Book Antiqua" w:hAnsi="Book Antiqua"/>
              </w:rPr>
              <w:tab/>
              <w:t>RD3-20-325</w:t>
            </w:r>
          </w:p>
          <w:p w:rsidR="007A68E5" w:rsidRPr="005E3725" w:rsidRDefault="007A68E5" w:rsidP="00146382">
            <w:pPr>
              <w:rPr>
                <w:rFonts w:ascii="Book Antiqua" w:hAnsi="Book Antiqua"/>
              </w:rPr>
            </w:pPr>
            <w:r w:rsidRPr="005E3725">
              <w:rPr>
                <w:rFonts w:ascii="Book Antiqua" w:hAnsi="Book Antiqua"/>
              </w:rPr>
              <w:t>RD3-10-300</w:t>
            </w:r>
            <w:r w:rsidRPr="005E3725">
              <w:rPr>
                <w:rFonts w:ascii="Book Antiqua" w:hAnsi="Book Antiqua"/>
              </w:rPr>
              <w:tab/>
              <w:t>RD3-20-350</w:t>
            </w:r>
          </w:p>
          <w:p w:rsidR="007A68E5" w:rsidRPr="005E3725" w:rsidRDefault="007A68E5" w:rsidP="00146382">
            <w:pPr>
              <w:rPr>
                <w:rFonts w:ascii="Book Antiqua" w:hAnsi="Book Antiqua"/>
              </w:rPr>
            </w:pPr>
            <w:r w:rsidRPr="005E3725">
              <w:rPr>
                <w:rFonts w:ascii="Book Antiqua" w:hAnsi="Book Antiqua"/>
              </w:rPr>
              <w:t>RD3-10-325</w:t>
            </w:r>
            <w:r w:rsidRPr="005E3725">
              <w:rPr>
                <w:rFonts w:ascii="Book Antiqua" w:hAnsi="Book Antiqua"/>
              </w:rPr>
              <w:tab/>
              <w:t>RD3-20-375</w:t>
            </w:r>
          </w:p>
          <w:p w:rsidR="007A68E5" w:rsidRPr="005E3725" w:rsidRDefault="007A68E5" w:rsidP="00146382">
            <w:pPr>
              <w:rPr>
                <w:rFonts w:ascii="Book Antiqua" w:hAnsi="Book Antiqua"/>
              </w:rPr>
            </w:pPr>
            <w:r w:rsidRPr="005E3725">
              <w:rPr>
                <w:rFonts w:ascii="Book Antiqua" w:hAnsi="Book Antiqua"/>
              </w:rPr>
              <w:t>RD3-10-350</w:t>
            </w:r>
            <w:r w:rsidRPr="005E3725">
              <w:rPr>
                <w:rFonts w:ascii="Book Antiqua" w:hAnsi="Book Antiqua"/>
              </w:rPr>
              <w:tab/>
              <w:t>RD3-20-400</w:t>
            </w:r>
          </w:p>
          <w:p w:rsidR="007A68E5" w:rsidRPr="005E3725" w:rsidRDefault="007A68E5" w:rsidP="00146382">
            <w:pPr>
              <w:rPr>
                <w:rFonts w:ascii="Book Antiqua" w:hAnsi="Book Antiqua"/>
              </w:rPr>
            </w:pPr>
            <w:r w:rsidRPr="005E3725">
              <w:rPr>
                <w:rFonts w:ascii="Book Antiqua" w:hAnsi="Book Antiqua"/>
              </w:rPr>
              <w:t>RD3-10-375</w:t>
            </w:r>
            <w:r w:rsidRPr="005E3725">
              <w:rPr>
                <w:rFonts w:ascii="Book Antiqua" w:hAnsi="Book Antiqua"/>
              </w:rPr>
              <w:tab/>
              <w:t>RD3-20-425</w:t>
            </w:r>
          </w:p>
          <w:p w:rsidR="007A68E5" w:rsidRPr="005E3725" w:rsidRDefault="007A68E5" w:rsidP="00146382">
            <w:pPr>
              <w:rPr>
                <w:rFonts w:ascii="Book Antiqua" w:hAnsi="Book Antiqua"/>
              </w:rPr>
            </w:pPr>
            <w:r w:rsidRPr="005E3725">
              <w:rPr>
                <w:rFonts w:ascii="Book Antiqua" w:hAnsi="Book Antiqua"/>
              </w:rPr>
              <w:t>RD3-10-400</w:t>
            </w:r>
            <w:r w:rsidRPr="005E3725">
              <w:rPr>
                <w:rFonts w:ascii="Book Antiqua" w:hAnsi="Book Antiqua"/>
              </w:rPr>
              <w:tab/>
              <w:t>RD3-20-450</w:t>
            </w:r>
          </w:p>
          <w:p w:rsidR="007A68E5" w:rsidRPr="005E3725" w:rsidRDefault="007A68E5" w:rsidP="00146382">
            <w:pPr>
              <w:rPr>
                <w:rFonts w:ascii="Book Antiqua" w:hAnsi="Book Antiqua"/>
              </w:rPr>
            </w:pPr>
            <w:r w:rsidRPr="005E3725">
              <w:rPr>
                <w:rFonts w:ascii="Book Antiqua" w:hAnsi="Book Antiqua"/>
              </w:rPr>
              <w:t>RD3-10-425</w:t>
            </w:r>
            <w:r w:rsidRPr="005E3725">
              <w:rPr>
                <w:rFonts w:ascii="Book Antiqua" w:hAnsi="Book Antiqua"/>
              </w:rPr>
              <w:tab/>
              <w:t>RD3-30-200</w:t>
            </w:r>
          </w:p>
          <w:p w:rsidR="007A68E5" w:rsidRPr="005E3725" w:rsidRDefault="007A68E5" w:rsidP="00146382">
            <w:pPr>
              <w:rPr>
                <w:rFonts w:ascii="Book Antiqua" w:hAnsi="Book Antiqua"/>
              </w:rPr>
            </w:pPr>
            <w:r w:rsidRPr="005E3725">
              <w:rPr>
                <w:rFonts w:ascii="Book Antiqua" w:hAnsi="Book Antiqua"/>
              </w:rPr>
              <w:t>RD3-10-450</w:t>
            </w:r>
            <w:r w:rsidRPr="005E3725">
              <w:rPr>
                <w:rFonts w:ascii="Book Antiqua" w:hAnsi="Book Antiqua"/>
              </w:rPr>
              <w:tab/>
              <w:t>RD3-30-225</w:t>
            </w:r>
          </w:p>
          <w:p w:rsidR="007A68E5" w:rsidRPr="005E3725" w:rsidRDefault="007A68E5" w:rsidP="00146382">
            <w:pPr>
              <w:rPr>
                <w:rFonts w:ascii="Book Antiqua" w:hAnsi="Book Antiqua"/>
              </w:rPr>
            </w:pPr>
            <w:r w:rsidRPr="005E3725">
              <w:rPr>
                <w:rFonts w:ascii="Book Antiqua" w:hAnsi="Book Antiqua"/>
              </w:rPr>
              <w:t>RD3-13-200</w:t>
            </w:r>
            <w:r w:rsidRPr="005E3725">
              <w:rPr>
                <w:rFonts w:ascii="Book Antiqua" w:hAnsi="Book Antiqua"/>
              </w:rPr>
              <w:tab/>
              <w:t>RD3-30-250</w:t>
            </w:r>
          </w:p>
          <w:p w:rsidR="007A68E5" w:rsidRPr="005E3725" w:rsidRDefault="007A68E5" w:rsidP="00146382">
            <w:pPr>
              <w:rPr>
                <w:rFonts w:ascii="Book Antiqua" w:hAnsi="Book Antiqua"/>
              </w:rPr>
            </w:pPr>
            <w:r w:rsidRPr="005E3725">
              <w:rPr>
                <w:rFonts w:ascii="Book Antiqua" w:hAnsi="Book Antiqua"/>
              </w:rPr>
              <w:t>RD3-13-225</w:t>
            </w:r>
            <w:r w:rsidRPr="005E3725">
              <w:rPr>
                <w:rFonts w:ascii="Book Antiqua" w:hAnsi="Book Antiqua"/>
              </w:rPr>
              <w:tab/>
              <w:t>RD3-30-275</w:t>
            </w:r>
          </w:p>
          <w:p w:rsidR="007A68E5" w:rsidRPr="005E3725" w:rsidRDefault="007A68E5" w:rsidP="00146382">
            <w:pPr>
              <w:rPr>
                <w:rFonts w:ascii="Book Antiqua" w:hAnsi="Book Antiqua"/>
              </w:rPr>
            </w:pPr>
            <w:r w:rsidRPr="005E3725">
              <w:rPr>
                <w:rFonts w:ascii="Book Antiqua" w:hAnsi="Book Antiqua"/>
              </w:rPr>
              <w:t>RD3-13-250</w:t>
            </w:r>
            <w:r w:rsidRPr="005E3725">
              <w:rPr>
                <w:rFonts w:ascii="Book Antiqua" w:hAnsi="Book Antiqua"/>
              </w:rPr>
              <w:tab/>
              <w:t>RD3-30-300</w:t>
            </w:r>
          </w:p>
          <w:p w:rsidR="007A68E5" w:rsidRPr="005E3725" w:rsidRDefault="007A68E5" w:rsidP="00146382">
            <w:pPr>
              <w:rPr>
                <w:rFonts w:ascii="Book Antiqua" w:hAnsi="Book Antiqua"/>
              </w:rPr>
            </w:pPr>
            <w:r w:rsidRPr="005E3725">
              <w:rPr>
                <w:rFonts w:ascii="Book Antiqua" w:hAnsi="Book Antiqua"/>
              </w:rPr>
              <w:t>RD3-13-275</w:t>
            </w:r>
            <w:r w:rsidRPr="005E3725">
              <w:rPr>
                <w:rFonts w:ascii="Book Antiqua" w:hAnsi="Book Antiqua"/>
              </w:rPr>
              <w:tab/>
              <w:t>RD3-30-325</w:t>
            </w:r>
          </w:p>
          <w:p w:rsidR="007A68E5" w:rsidRPr="005E3725" w:rsidRDefault="007A68E5" w:rsidP="00146382">
            <w:pPr>
              <w:rPr>
                <w:rFonts w:ascii="Book Antiqua" w:hAnsi="Book Antiqua"/>
              </w:rPr>
            </w:pPr>
            <w:r w:rsidRPr="005E3725">
              <w:rPr>
                <w:rFonts w:ascii="Book Antiqua" w:hAnsi="Book Antiqua"/>
              </w:rPr>
              <w:t>RD3-13-300</w:t>
            </w:r>
            <w:r w:rsidRPr="005E3725">
              <w:rPr>
                <w:rFonts w:ascii="Book Antiqua" w:hAnsi="Book Antiqua"/>
              </w:rPr>
              <w:tab/>
              <w:t>RD3-30-350</w:t>
            </w:r>
          </w:p>
          <w:p w:rsidR="007A68E5" w:rsidRPr="005E3725" w:rsidRDefault="007A68E5" w:rsidP="00146382">
            <w:pPr>
              <w:rPr>
                <w:rFonts w:ascii="Book Antiqua" w:hAnsi="Book Antiqua"/>
              </w:rPr>
            </w:pPr>
            <w:r w:rsidRPr="005E3725">
              <w:rPr>
                <w:rFonts w:ascii="Book Antiqua" w:hAnsi="Book Antiqua"/>
              </w:rPr>
              <w:t>RD3-13-325</w:t>
            </w:r>
            <w:r w:rsidRPr="005E3725">
              <w:rPr>
                <w:rFonts w:ascii="Book Antiqua" w:hAnsi="Book Antiqua"/>
              </w:rPr>
              <w:tab/>
              <w:t>RD3-30-375</w:t>
            </w:r>
          </w:p>
          <w:p w:rsidR="007A68E5" w:rsidRPr="005E3725" w:rsidRDefault="007A68E5" w:rsidP="00146382">
            <w:pPr>
              <w:rPr>
                <w:rFonts w:ascii="Book Antiqua" w:hAnsi="Book Antiqua"/>
              </w:rPr>
            </w:pPr>
            <w:r w:rsidRPr="005E3725">
              <w:rPr>
                <w:rFonts w:ascii="Book Antiqua" w:hAnsi="Book Antiqua"/>
              </w:rPr>
              <w:t>RD3-13-350</w:t>
            </w:r>
            <w:r w:rsidRPr="005E3725">
              <w:rPr>
                <w:rFonts w:ascii="Book Antiqua" w:hAnsi="Book Antiqua"/>
              </w:rPr>
              <w:tab/>
              <w:t>RD3-30-400</w:t>
            </w:r>
          </w:p>
          <w:p w:rsidR="007A68E5" w:rsidRPr="005E3725" w:rsidRDefault="007A68E5" w:rsidP="00146382">
            <w:pPr>
              <w:rPr>
                <w:rFonts w:ascii="Book Antiqua" w:hAnsi="Book Antiqua"/>
              </w:rPr>
            </w:pPr>
            <w:r w:rsidRPr="005E3725">
              <w:rPr>
                <w:rFonts w:ascii="Book Antiqua" w:hAnsi="Book Antiqua"/>
              </w:rPr>
              <w:t>RD3-13-375</w:t>
            </w:r>
            <w:r w:rsidRPr="005E3725">
              <w:rPr>
                <w:rFonts w:ascii="Book Antiqua" w:hAnsi="Book Antiqua"/>
              </w:rPr>
              <w:tab/>
              <w:t>RD3-30-425</w:t>
            </w:r>
          </w:p>
          <w:p w:rsidR="007A68E5" w:rsidRPr="005E3725" w:rsidRDefault="007A68E5" w:rsidP="00146382">
            <w:pPr>
              <w:rPr>
                <w:rFonts w:ascii="Book Antiqua" w:hAnsi="Book Antiqua"/>
              </w:rPr>
            </w:pPr>
            <w:r w:rsidRPr="005E3725">
              <w:rPr>
                <w:rFonts w:ascii="Book Antiqua" w:hAnsi="Book Antiqua"/>
              </w:rPr>
              <w:t>RD3-13-400</w:t>
            </w:r>
            <w:r w:rsidRPr="005E3725">
              <w:rPr>
                <w:rFonts w:ascii="Book Antiqua" w:hAnsi="Book Antiqua"/>
              </w:rPr>
              <w:tab/>
              <w:t>RD3-30-450</w:t>
            </w:r>
          </w:p>
          <w:p w:rsidR="007A68E5" w:rsidRPr="005E3725" w:rsidRDefault="007A68E5" w:rsidP="00146382">
            <w:pPr>
              <w:rPr>
                <w:rFonts w:ascii="Book Antiqua" w:hAnsi="Book Antiqua"/>
              </w:rPr>
            </w:pPr>
            <w:r w:rsidRPr="005E3725">
              <w:rPr>
                <w:rFonts w:ascii="Book Antiqua" w:hAnsi="Book Antiqua"/>
              </w:rPr>
              <w:t>RD3-13-425</w:t>
            </w:r>
          </w:p>
          <w:p w:rsidR="007A68E5" w:rsidRPr="005E3725" w:rsidRDefault="007A68E5" w:rsidP="00146382">
            <w:pPr>
              <w:rPr>
                <w:rFonts w:ascii="Book Antiqua" w:hAnsi="Book Antiqua"/>
              </w:rPr>
            </w:pPr>
            <w:r w:rsidRPr="005E3725">
              <w:rPr>
                <w:rFonts w:ascii="Book Antiqua" w:hAnsi="Book Antiqua"/>
              </w:rPr>
              <w:t>RD3-13-450</w:t>
            </w:r>
          </w:p>
          <w:p w:rsidR="007A68E5" w:rsidRPr="005E3725" w:rsidRDefault="007A68E5" w:rsidP="00146382">
            <w:pPr>
              <w:rPr>
                <w:rFonts w:ascii="Book Antiqua" w:hAnsi="Book Antiqua"/>
              </w:rPr>
            </w:pPr>
            <w:r w:rsidRPr="005E3725">
              <w:rPr>
                <w:rFonts w:ascii="Book Antiqua" w:hAnsi="Book Antiqua"/>
              </w:rPr>
              <w:t>RD3-15-200</w:t>
            </w:r>
          </w:p>
          <w:p w:rsidR="007A68E5" w:rsidRPr="005E3725" w:rsidRDefault="007A68E5" w:rsidP="00146382">
            <w:pPr>
              <w:rPr>
                <w:rFonts w:ascii="Book Antiqua" w:hAnsi="Book Antiqua"/>
              </w:rPr>
            </w:pPr>
            <w:r w:rsidRPr="005E3725">
              <w:rPr>
                <w:rFonts w:ascii="Book Antiqua" w:hAnsi="Book Antiqua"/>
              </w:rPr>
              <w:t>RD3-15-225</w:t>
            </w:r>
          </w:p>
          <w:p w:rsidR="007A68E5" w:rsidRPr="005E3725" w:rsidRDefault="007A68E5" w:rsidP="00146382">
            <w:pPr>
              <w:rPr>
                <w:rFonts w:ascii="Book Antiqua" w:hAnsi="Book Antiqua"/>
              </w:rPr>
            </w:pPr>
            <w:r w:rsidRPr="005E3725">
              <w:rPr>
                <w:rFonts w:ascii="Book Antiqua" w:hAnsi="Book Antiqua"/>
              </w:rPr>
              <w:t>RD3-15-250</w:t>
            </w:r>
          </w:p>
          <w:p w:rsidR="007A68E5" w:rsidRPr="005E3725" w:rsidRDefault="007A68E5" w:rsidP="00146382">
            <w:pPr>
              <w:rPr>
                <w:rFonts w:ascii="Book Antiqua" w:hAnsi="Book Antiqua"/>
              </w:rPr>
            </w:pPr>
            <w:r w:rsidRPr="005E3725">
              <w:rPr>
                <w:rFonts w:ascii="Book Antiqua" w:hAnsi="Book Antiqua"/>
              </w:rPr>
              <w:t>RD3-15-275</w:t>
            </w:r>
          </w:p>
          <w:p w:rsidR="007A68E5" w:rsidRPr="005E3725" w:rsidRDefault="007A68E5" w:rsidP="00146382">
            <w:pPr>
              <w:rPr>
                <w:rFonts w:ascii="Book Antiqua" w:hAnsi="Book Antiqua"/>
              </w:rPr>
            </w:pPr>
            <w:r w:rsidRPr="005E3725">
              <w:rPr>
                <w:rFonts w:ascii="Book Antiqua" w:hAnsi="Book Antiqua"/>
              </w:rPr>
              <w:t>RD3-15-300</w:t>
            </w:r>
          </w:p>
          <w:p w:rsidR="007A68E5" w:rsidRPr="005E3725" w:rsidRDefault="007A68E5" w:rsidP="00146382">
            <w:pPr>
              <w:rPr>
                <w:rFonts w:ascii="Book Antiqua" w:hAnsi="Book Antiqua"/>
              </w:rPr>
            </w:pPr>
            <w:r w:rsidRPr="005E3725">
              <w:rPr>
                <w:rFonts w:ascii="Book Antiqua" w:hAnsi="Book Antiqua"/>
              </w:rPr>
              <w:t>RD3-15-325</w:t>
            </w:r>
          </w:p>
          <w:p w:rsidR="007A68E5" w:rsidRPr="005E3725" w:rsidRDefault="007A68E5" w:rsidP="00146382">
            <w:pPr>
              <w:rPr>
                <w:rFonts w:ascii="Book Antiqua" w:hAnsi="Book Antiqua"/>
              </w:rPr>
            </w:pPr>
            <w:r w:rsidRPr="005E3725">
              <w:rPr>
                <w:rFonts w:ascii="Book Antiqua" w:hAnsi="Book Antiqua"/>
              </w:rPr>
              <w:t>RD3-15-350</w:t>
            </w:r>
          </w:p>
          <w:p w:rsidR="007A68E5" w:rsidRPr="005E3725" w:rsidRDefault="007A68E5" w:rsidP="00146382">
            <w:pPr>
              <w:rPr>
                <w:rFonts w:ascii="Book Antiqua" w:hAnsi="Book Antiqua"/>
              </w:rPr>
            </w:pPr>
            <w:r w:rsidRPr="005E3725">
              <w:rPr>
                <w:rFonts w:ascii="Book Antiqua" w:hAnsi="Book Antiqua"/>
              </w:rPr>
              <w:t>RD3-15-375</w:t>
            </w:r>
          </w:p>
          <w:p w:rsidR="007A68E5" w:rsidRPr="005E3725" w:rsidRDefault="007A68E5" w:rsidP="00146382">
            <w:pPr>
              <w:rPr>
                <w:rFonts w:ascii="Book Antiqua" w:hAnsi="Book Antiqua"/>
              </w:rPr>
            </w:pPr>
            <w:r w:rsidRPr="005E3725">
              <w:rPr>
                <w:rFonts w:ascii="Book Antiqua" w:hAnsi="Book Antiqua"/>
              </w:rPr>
              <w:t>RD3-15-400</w:t>
            </w:r>
          </w:p>
          <w:p w:rsidR="007A68E5" w:rsidRPr="005E3725" w:rsidRDefault="007A68E5" w:rsidP="00146382">
            <w:pPr>
              <w:rPr>
                <w:rFonts w:ascii="Book Antiqua" w:hAnsi="Book Antiqua"/>
              </w:rPr>
            </w:pPr>
            <w:r w:rsidRPr="005E3725">
              <w:rPr>
                <w:rFonts w:ascii="Book Antiqua" w:hAnsi="Book Antiqua"/>
              </w:rPr>
              <w:t>RD3-15-425</w:t>
            </w:r>
          </w:p>
          <w:p w:rsidR="007A68E5" w:rsidRPr="005E3725" w:rsidRDefault="007A68E5" w:rsidP="00146382">
            <w:pPr>
              <w:rPr>
                <w:rFonts w:ascii="Book Antiqua" w:hAnsi="Book Antiqua"/>
              </w:rPr>
            </w:pPr>
          </w:p>
          <w:p w:rsidR="007A68E5" w:rsidRPr="005E3725" w:rsidRDefault="007A68E5" w:rsidP="00146382">
            <w:pPr>
              <w:rPr>
                <w:rFonts w:ascii="Book Antiqua" w:hAnsi="Book Antiqua"/>
              </w:rPr>
            </w:pPr>
            <w:r w:rsidRPr="005E3725">
              <w:rPr>
                <w:rStyle w:val="FontStyle37"/>
                <w:rFonts w:ascii="Book Antiqua" w:hAnsi="Book Antiqua"/>
                <w:b w:val="0"/>
                <w:bCs w:val="0"/>
                <w:color w:val="auto"/>
                <w:sz w:val="22"/>
                <w:szCs w:val="22"/>
              </w:rPr>
              <w:t>Fee submitted</w:t>
            </w:r>
            <w:r w:rsidRPr="005E3725">
              <w:rPr>
                <w:rStyle w:val="FontStyle37"/>
                <w:rFonts w:ascii="Book Antiqua" w:hAnsi="Book Antiqua"/>
                <w:bCs w:val="0"/>
                <w:color w:val="auto"/>
                <w:sz w:val="22"/>
                <w:szCs w:val="22"/>
              </w:rPr>
              <w:t xml:space="preserve">: </w:t>
            </w:r>
            <w:r w:rsidRPr="005E3725">
              <w:rPr>
                <w:rFonts w:ascii="Book Antiqua" w:hAnsi="Book Antiqua" w:cstheme="majorBidi"/>
                <w:bCs/>
              </w:rPr>
              <w:t>Rs.50,000/-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pStyle w:val="Default"/>
              <w:rPr>
                <w:rFonts w:ascii="Book Antiqua" w:hAnsi="Book Antiqua" w:cstheme="majorBidi"/>
                <w:color w:val="auto"/>
              </w:rPr>
            </w:pPr>
            <w:r w:rsidRPr="005E3725">
              <w:rPr>
                <w:rFonts w:ascii="Book Antiqua" w:hAnsi="Book Antiqua" w:cstheme="majorBidi"/>
                <w:color w:val="auto"/>
                <w:sz w:val="22"/>
              </w:rPr>
              <w:t>Angioplasty Balloon Catheter</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A.S. Enterprises. 03 Mozang Road, Lahore</w:t>
            </w:r>
          </w:p>
          <w:p w:rsidR="007A68E5" w:rsidRPr="005E3725" w:rsidRDefault="007A68E5" w:rsidP="00146382">
            <w:pPr>
              <w:rPr>
                <w:rFonts w:ascii="Book Antiqua" w:hAnsi="Book Antiqua" w:cstheme="majorBidi"/>
              </w:rPr>
            </w:pPr>
            <w:r w:rsidRPr="005E3725">
              <w:rPr>
                <w:rFonts w:ascii="Book Antiqua" w:hAnsi="Book Antiqua" w:cstheme="majorBidi"/>
              </w:rPr>
              <w:t>(ELI-00190)</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Suzhou Laishi Transfusion Equipment Co., Ltd., Changsheng Road, Tongli Town, Wujiang District, Suzhou City, Jiangsu Province, PR China</w:t>
            </w:r>
          </w:p>
          <w:p w:rsidR="007A68E5" w:rsidRPr="005E3725" w:rsidRDefault="007A68E5" w:rsidP="00146382">
            <w:pPr>
              <w:rPr>
                <w:rFonts w:ascii="Book Antiqua" w:hAnsi="Book Antiqua" w:cstheme="majorBidi"/>
              </w:rPr>
            </w:pPr>
          </w:p>
          <w:p w:rsidR="007A68E5" w:rsidRPr="005E3725" w:rsidRDefault="007A68E5" w:rsidP="009F120A">
            <w:pPr>
              <w:rPr>
                <w:rFonts w:ascii="Book Antiqua" w:hAnsi="Book Antiqua" w:cstheme="majorBidi"/>
              </w:rPr>
            </w:pPr>
            <w:r w:rsidRPr="005E3725">
              <w:rPr>
                <w:rFonts w:ascii="Book Antiqua" w:hAnsi="Book Antiqua" w:cstheme="majorBidi"/>
              </w:rPr>
              <w:t>FSC China Valid Till 10-09-2019)</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Laishi Disposable Plastic Blood Bag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Cs/>
              </w:rPr>
            </w:pPr>
            <w:r w:rsidRPr="005E3725">
              <w:rPr>
                <w:rStyle w:val="FontStyle37"/>
                <w:rFonts w:ascii="Book Antiqua" w:hAnsi="Book Antiqua"/>
                <w:b w:val="0"/>
                <w:bCs w:val="0"/>
                <w:color w:val="auto"/>
                <w:sz w:val="22"/>
                <w:szCs w:val="22"/>
              </w:rPr>
              <w:t>Fee submitted</w:t>
            </w:r>
            <w:r w:rsidRPr="005E3725">
              <w:rPr>
                <w:rStyle w:val="FontStyle37"/>
                <w:rFonts w:ascii="Book Antiqua" w:hAnsi="Book Antiqua"/>
                <w:bCs w:val="0"/>
                <w:color w:val="auto"/>
                <w:sz w:val="22"/>
                <w:szCs w:val="22"/>
              </w:rPr>
              <w:t xml:space="preserve">: </w:t>
            </w:r>
            <w:r w:rsidRPr="005E3725">
              <w:rPr>
                <w:rFonts w:ascii="Book Antiqua" w:hAnsi="Book Antiqua" w:cstheme="majorBidi"/>
                <w:bCs/>
              </w:rPr>
              <w:t>Rs.50,000/-</w:t>
            </w:r>
          </w:p>
          <w:p w:rsidR="007A68E5" w:rsidRPr="005E3725" w:rsidRDefault="007A68E5" w:rsidP="00146382">
            <w:pPr>
              <w:rPr>
                <w:rFonts w:ascii="Book Antiqua" w:hAnsi="Book Antiqua"/>
              </w:rPr>
            </w:pP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rPr>
            </w:pPr>
            <w:r w:rsidRPr="005E3725">
              <w:rPr>
                <w:rFonts w:ascii="Book Antiqua" w:hAnsi="Book Antiqua" w:cstheme="majorBidi"/>
              </w:rPr>
              <w:t>Disposable Plastic Blood Bag with CPDA-1 for Whole Blood (Human). Single, 500 ml with 17 G needle for Single Use</w:t>
            </w:r>
          </w:p>
        </w:tc>
        <w:tc>
          <w:tcPr>
            <w:tcW w:w="1667" w:type="dxa"/>
            <w:gridSpan w:val="4"/>
            <w:shd w:val="clear" w:color="auto" w:fill="auto"/>
          </w:tcPr>
          <w:p w:rsidR="007A68E5" w:rsidRPr="005E3725" w:rsidRDefault="00C62C6B" w:rsidP="00146382">
            <w:pPr>
              <w:rPr>
                <w:rFonts w:ascii="Book Antiqua" w:hAnsi="Book Antiqua" w:cstheme="majorBidi"/>
                <w:bCs/>
              </w:rPr>
            </w:pPr>
            <w:r w:rsidRPr="005E3725">
              <w:rPr>
                <w:rFonts w:ascii="Book Antiqua" w:hAnsi="Book Antiqua" w:cstheme="majorBidi"/>
                <w:b/>
                <w:bCs/>
              </w:rPr>
              <w:t xml:space="preserve">Approved </w:t>
            </w:r>
            <w:r w:rsidRPr="005E3725">
              <w:rPr>
                <w:rFonts w:ascii="Book Antiqua" w:hAnsi="Book Antiqua" w:cstheme="majorBidi"/>
              </w:rPr>
              <w:t>subject to inspection of manufacturer abroad under Rule 71 of MDR, 20</w:t>
            </w:r>
            <w:r w:rsidR="00200462" w:rsidRPr="005E3725">
              <w:rPr>
                <w:rFonts w:ascii="Book Antiqua" w:hAnsi="Book Antiqua" w:cstheme="majorBidi"/>
              </w:rPr>
              <w:t>17 and the MDB authorized Secre</w:t>
            </w:r>
            <w:r w:rsidRPr="005E3725">
              <w:rPr>
                <w:rFonts w:ascii="Book Antiqua" w:hAnsi="Book Antiqua" w:cstheme="majorBidi"/>
              </w:rPr>
              <w:t>t</w:t>
            </w:r>
            <w:r w:rsidR="00200462" w:rsidRPr="005E3725">
              <w:rPr>
                <w:rFonts w:ascii="Book Antiqua" w:hAnsi="Book Antiqua" w:cstheme="majorBidi"/>
              </w:rPr>
              <w:t>a</w:t>
            </w:r>
            <w:r w:rsidRPr="005E3725">
              <w:rPr>
                <w:rFonts w:ascii="Book Antiqua" w:hAnsi="Book Antiqua" w:cstheme="majorBidi"/>
              </w:rPr>
              <w:t>ry, MDB to issue Registration Certificate if recommended by panel of inspectors.</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Med Art Pakistan. A-175, Block 13-C, KDA Scheme 24, Gulshan-e-Iqbal Karachi</w:t>
            </w:r>
          </w:p>
          <w:p w:rsidR="007A68E5" w:rsidRPr="005E3725" w:rsidRDefault="007A68E5" w:rsidP="00146382">
            <w:pPr>
              <w:rPr>
                <w:rFonts w:ascii="Book Antiqua" w:hAnsi="Book Antiqua" w:cstheme="majorBidi"/>
              </w:rPr>
            </w:pPr>
            <w:r w:rsidRPr="005E3725">
              <w:rPr>
                <w:rFonts w:ascii="Book Antiqua" w:hAnsi="Book Antiqua" w:cstheme="majorBidi"/>
              </w:rPr>
              <w:t>(ELI-00024)</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BioPolymer GmbH &amp; Co. KG Walsmuhler Strabe 18, 19073 Dummer, Germany</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Germany Issuance Date</w:t>
            </w:r>
          </w:p>
          <w:p w:rsidR="007A68E5" w:rsidRPr="005E3725" w:rsidRDefault="007A68E5" w:rsidP="00146382">
            <w:pPr>
              <w:rPr>
                <w:rFonts w:ascii="Book Antiqua" w:hAnsi="Book Antiqua" w:cstheme="majorBidi"/>
                <w:b/>
                <w:bCs/>
              </w:rPr>
            </w:pPr>
            <w:r w:rsidRPr="005E3725">
              <w:rPr>
                <w:rFonts w:ascii="Book Antiqua" w:hAnsi="Book Antiqua" w:cstheme="majorBidi"/>
              </w:rPr>
              <w:t>29-03-2017)</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Crespine Gel +® </w:t>
            </w:r>
          </w:p>
          <w:p w:rsidR="007A68E5" w:rsidRPr="005E3725" w:rsidRDefault="007A68E5" w:rsidP="00146382">
            <w:pPr>
              <w:tabs>
                <w:tab w:val="left" w:pos="2235"/>
              </w:tabs>
              <w:rPr>
                <w:rFonts w:ascii="Book Antiqua" w:hAnsi="Book Antiqua" w:cstheme="majorBidi"/>
              </w:rPr>
            </w:pPr>
            <w:r w:rsidRPr="005E3725">
              <w:rPr>
                <w:rFonts w:ascii="Book Antiqua" w:hAnsi="Book Antiqua" w:cstheme="majorBidi"/>
              </w:rPr>
              <w:tab/>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Class D</w:t>
            </w:r>
          </w:p>
          <w:p w:rsidR="007A68E5" w:rsidRPr="005E3725" w:rsidRDefault="007A68E5" w:rsidP="00146382">
            <w:pPr>
              <w:spacing w:line="360" w:lineRule="auto"/>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rPr>
            </w:pPr>
            <w:r w:rsidRPr="005E3725">
              <w:rPr>
                <w:rStyle w:val="FontStyle37"/>
                <w:rFonts w:ascii="Book Antiqua" w:hAnsi="Book Antiqua"/>
                <w:b w:val="0"/>
                <w:bCs w:val="0"/>
                <w:color w:val="auto"/>
                <w:sz w:val="22"/>
                <w:szCs w:val="22"/>
              </w:rPr>
              <w:t>Fee submitted</w:t>
            </w:r>
            <w:r w:rsidRPr="005E3725">
              <w:rPr>
                <w:rStyle w:val="FontStyle37"/>
                <w:rFonts w:ascii="Book Antiqua" w:hAnsi="Book Antiqua"/>
                <w:bCs w:val="0"/>
                <w:color w:val="auto"/>
                <w:sz w:val="22"/>
                <w:szCs w:val="22"/>
              </w:rPr>
              <w:t xml:space="preserve">: </w:t>
            </w:r>
            <w:r w:rsidRPr="005E3725">
              <w:rPr>
                <w:rFonts w:ascii="Book Antiqua" w:hAnsi="Book Antiqua" w:cstheme="majorBidi"/>
                <w:bCs/>
              </w:rPr>
              <w:t>Rs.50,000/-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rPr>
            </w:pPr>
            <w:r w:rsidRPr="005E3725">
              <w:rPr>
                <w:rFonts w:ascii="Book Antiqua" w:hAnsi="Book Antiqua"/>
              </w:rPr>
              <w:t>Patented Stabilized cross-linked hyaluronic acid and prilocaine integrated complex</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Med Art Pakistan. A 175, Block 13-C, KDA Scheme 24, Gulshan-e-Iqbal, Karachi.</w:t>
            </w:r>
          </w:p>
          <w:p w:rsidR="007A68E5" w:rsidRPr="005E3725" w:rsidRDefault="007A68E5" w:rsidP="00146382">
            <w:pPr>
              <w:rPr>
                <w:rFonts w:ascii="Book Antiqua" w:hAnsi="Book Antiqua" w:cstheme="majorBidi"/>
              </w:rPr>
            </w:pPr>
            <w:r w:rsidRPr="005E3725">
              <w:rPr>
                <w:rFonts w:ascii="Book Antiqua" w:hAnsi="Book Antiqua" w:cstheme="majorBidi"/>
              </w:rPr>
              <w:t>(ELI-00024)</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Regen Lab SA, En Burdon B2, 1052 Le Mont-sur-Lausanne, Switzerland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Switzerland Valid Till</w:t>
            </w:r>
          </w:p>
          <w:p w:rsidR="007A68E5" w:rsidRPr="005E3725" w:rsidRDefault="007A68E5" w:rsidP="00146382">
            <w:pPr>
              <w:rPr>
                <w:rFonts w:ascii="Book Antiqua" w:hAnsi="Book Antiqua" w:cstheme="majorBidi"/>
              </w:rPr>
            </w:pPr>
            <w:r w:rsidRPr="005E3725">
              <w:rPr>
                <w:rFonts w:ascii="Book Antiqua" w:hAnsi="Book Antiqua" w:cstheme="majorBidi"/>
              </w:rPr>
              <w:t>13-05-2021)</w:t>
            </w:r>
          </w:p>
          <w:p w:rsidR="007A68E5" w:rsidRPr="005E3725" w:rsidRDefault="007A68E5" w:rsidP="00146382">
            <w:pPr>
              <w:rPr>
                <w:rFonts w:ascii="Book Antiqua" w:hAnsi="Book Antiqua" w:cstheme="majorBidi"/>
                <w:b/>
                <w:bCs/>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RegenKit®-BCT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C</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RegenKit®-BCT-T</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RegenKit®-BCT-3</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Used to prepare autologous Platelet Rich Plasma (PRP) and other plasma derived products.</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Med Art Pakistan. A 175, Block 13-C,  KDA Scheme 24, Gulshan-e-Iqbal, Karachi.</w:t>
            </w:r>
          </w:p>
          <w:p w:rsidR="007A68E5" w:rsidRPr="005E3725" w:rsidRDefault="007A68E5" w:rsidP="00146382">
            <w:pPr>
              <w:rPr>
                <w:rFonts w:ascii="Book Antiqua" w:hAnsi="Book Antiqua" w:cstheme="majorBidi"/>
              </w:rPr>
            </w:pPr>
            <w:r w:rsidRPr="005E3725">
              <w:rPr>
                <w:rFonts w:ascii="Book Antiqua" w:hAnsi="Book Antiqua" w:cstheme="majorBidi"/>
              </w:rPr>
              <w:t>(ELI-00024)</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Regen Lab SA, En Burdon B2, 1052 Le Mont-sur-Lausanne, Switzerland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Switzerland Valid Till</w:t>
            </w:r>
          </w:p>
          <w:p w:rsidR="007A68E5" w:rsidRPr="005E3725" w:rsidRDefault="007A68E5" w:rsidP="00146382">
            <w:pPr>
              <w:rPr>
                <w:rFonts w:ascii="Book Antiqua" w:hAnsi="Book Antiqua" w:cstheme="majorBidi"/>
              </w:rPr>
            </w:pPr>
            <w:r w:rsidRPr="005E3725">
              <w:rPr>
                <w:rFonts w:ascii="Book Antiqua" w:hAnsi="Book Antiqua" w:cstheme="majorBidi"/>
              </w:rPr>
              <w:t>13-05-2021)</w:t>
            </w:r>
          </w:p>
          <w:p w:rsidR="007A68E5" w:rsidRPr="005E3725" w:rsidRDefault="007A68E5" w:rsidP="00146382">
            <w:pPr>
              <w:rPr>
                <w:rFonts w:ascii="Book Antiqua" w:hAnsi="Book Antiqua" w:cstheme="majorBidi"/>
                <w:b/>
                <w:bCs/>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Cellular Matrix® A-CP-HA Kit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24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Ref # A-CP-HA-3</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Device used to prepare intra-articular injection for symptomatic treatment of articular pain and mobility improvement.</w:t>
            </w:r>
          </w:p>
        </w:tc>
        <w:tc>
          <w:tcPr>
            <w:tcW w:w="1667" w:type="dxa"/>
            <w:gridSpan w:val="4"/>
            <w:shd w:val="clear" w:color="auto" w:fill="auto"/>
          </w:tcPr>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Hoora Pharma (Pvt) Ltd.</w:t>
            </w:r>
          </w:p>
          <w:p w:rsidR="007A68E5" w:rsidRPr="005E3725" w:rsidRDefault="007A68E5" w:rsidP="00146382">
            <w:pPr>
              <w:rPr>
                <w:rFonts w:ascii="Book Antiqua" w:hAnsi="Book Antiqua" w:cstheme="majorBidi"/>
              </w:rPr>
            </w:pPr>
            <w:r w:rsidRPr="005E3725">
              <w:rPr>
                <w:rFonts w:ascii="Book Antiqua" w:hAnsi="Book Antiqua" w:cstheme="majorBidi"/>
              </w:rPr>
              <w:t>WH-01-20-A7-A8, Korangi Creek Industrial Park, Karachi</w:t>
            </w:r>
          </w:p>
          <w:p w:rsidR="007A68E5" w:rsidRPr="005E3725" w:rsidRDefault="007A68E5" w:rsidP="00146382">
            <w:pPr>
              <w:rPr>
                <w:rFonts w:ascii="Book Antiqua" w:hAnsi="Book Antiqua" w:cstheme="majorBidi"/>
              </w:rPr>
            </w:pPr>
            <w:r w:rsidRPr="005E3725">
              <w:rPr>
                <w:rFonts w:ascii="Book Antiqua" w:hAnsi="Book Antiqua" w:cstheme="majorBidi"/>
              </w:rPr>
              <w:t>(ELI-00037)</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Siemens Healthcare Diagnostics Inc, 511 Benedict Avenue, Tarrytown, NY, 10591,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M/s Siemens Healthcare Diagnostics Inc. 333 Coney Street, E.Walpole, MA, 02032-1597,USA</w:t>
            </w:r>
          </w:p>
          <w:p w:rsidR="007A68E5" w:rsidRPr="005E3725" w:rsidRDefault="007A68E5" w:rsidP="00146382">
            <w:pPr>
              <w:rPr>
                <w:rFonts w:ascii="Book Antiqua" w:hAnsi="Book Antiqua" w:cstheme="majorBidi"/>
              </w:rPr>
            </w:pPr>
          </w:p>
          <w:p w:rsidR="007A68E5" w:rsidRPr="005E3725" w:rsidRDefault="007A68E5" w:rsidP="00E40262">
            <w:pPr>
              <w:rPr>
                <w:rFonts w:ascii="Book Antiqua" w:hAnsi="Book Antiqua" w:cstheme="majorBidi"/>
                <w:b/>
                <w:bCs/>
              </w:rPr>
            </w:pPr>
            <w:r w:rsidRPr="005E3725">
              <w:rPr>
                <w:rFonts w:ascii="Book Antiqua" w:hAnsi="Book Antiqua" w:cstheme="majorBidi"/>
              </w:rPr>
              <w:t>(FSC UK Valid Till</w:t>
            </w:r>
            <w:r w:rsidR="00E40262" w:rsidRPr="005E3725">
              <w:rPr>
                <w:rFonts w:ascii="Book Antiqua" w:hAnsi="Book Antiqua" w:cstheme="majorBidi"/>
              </w:rPr>
              <w:t xml:space="preserve"> </w:t>
            </w:r>
            <w:r w:rsidRPr="005E3725">
              <w:rPr>
                <w:rFonts w:ascii="Book Antiqua" w:hAnsi="Book Antiqua" w:cstheme="majorBidi"/>
              </w:rPr>
              <w:t>31-12-2020)</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rPr>
              <w:t>Siemens ADVIA Centaur HBc IgM</w:t>
            </w:r>
            <w:r w:rsidRPr="005E3725">
              <w:rPr>
                <w:rFonts w:ascii="Book Antiqua" w:hAnsi="Book Antiqua" w:cstheme="majorBidi"/>
              </w:rPr>
              <w:t>Assay Kit</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(i) Siemens </w:t>
            </w:r>
            <w:r w:rsidRPr="005E3725">
              <w:rPr>
                <w:rFonts w:ascii="Book Antiqua" w:hAnsi="Book Antiqua"/>
              </w:rPr>
              <w:t>ADVIA Centaur HBc IgM assay</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18 Months</w:t>
            </w:r>
          </w:p>
          <w:p w:rsidR="007A68E5" w:rsidRPr="005E3725" w:rsidRDefault="007A68E5" w:rsidP="00146382">
            <w:pPr>
              <w:rPr>
                <w:rFonts w:ascii="Book Antiqua" w:hAnsi="Book Antiqua" w:cstheme="majorBidi"/>
              </w:rPr>
            </w:pPr>
            <w:r w:rsidRPr="005E3725">
              <w:rPr>
                <w:rFonts w:ascii="Book Antiqua" w:hAnsi="Book Antiqua" w:cstheme="majorBidi"/>
              </w:rPr>
              <w:t>SMN:</w:t>
            </w:r>
            <w:r w:rsidRPr="005E3725">
              <w:rPr>
                <w:rFonts w:ascii="Book Antiqua" w:hAnsi="Book Antiqua"/>
              </w:rPr>
              <w:t>10308978</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(ii) Siemens </w:t>
            </w:r>
            <w:r w:rsidRPr="005E3725">
              <w:rPr>
                <w:rFonts w:ascii="Book Antiqua" w:hAnsi="Book Antiqua"/>
              </w:rPr>
              <w:t>ADVIA Centaur HBc IgM Quality Control</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18 Months</w:t>
            </w:r>
          </w:p>
          <w:p w:rsidR="007A68E5" w:rsidRPr="005E3725" w:rsidRDefault="007A68E5" w:rsidP="00146382">
            <w:pPr>
              <w:rPr>
                <w:rFonts w:ascii="Book Antiqua" w:hAnsi="Book Antiqua"/>
              </w:rPr>
            </w:pPr>
            <w:r w:rsidRPr="005E3725">
              <w:rPr>
                <w:rFonts w:ascii="Book Antiqua" w:hAnsi="Book Antiqua" w:cstheme="majorBidi"/>
              </w:rPr>
              <w:t>SMN:</w:t>
            </w:r>
            <w:r w:rsidRPr="005E3725">
              <w:rPr>
                <w:rFonts w:ascii="Book Antiqua" w:hAnsi="Book Antiqua"/>
              </w:rPr>
              <w:t>10308979</w:t>
            </w:r>
          </w:p>
          <w:p w:rsidR="007A68E5" w:rsidRPr="005E3725" w:rsidRDefault="007A68E5" w:rsidP="00146382">
            <w:pPr>
              <w:rPr>
                <w:rFonts w:ascii="Book Antiqua" w:hAnsi="Book Antiqua"/>
              </w:rPr>
            </w:pPr>
          </w:p>
          <w:p w:rsidR="007A68E5" w:rsidRPr="005E3725" w:rsidRDefault="007A68E5" w:rsidP="00146382">
            <w:pPr>
              <w:rPr>
                <w:rFonts w:ascii="Book Antiqua" w:hAnsi="Book Antiqua"/>
              </w:rPr>
            </w:pPr>
            <w:r w:rsidRPr="005E3725">
              <w:rPr>
                <w:rStyle w:val="FontStyle37"/>
                <w:rFonts w:ascii="Book Antiqua" w:hAnsi="Book Antiqua"/>
                <w:b w:val="0"/>
                <w:bCs w:val="0"/>
                <w:color w:val="auto"/>
                <w:sz w:val="22"/>
                <w:szCs w:val="22"/>
              </w:rPr>
              <w:t>Fee submitted</w:t>
            </w:r>
            <w:r w:rsidRPr="005E3725">
              <w:rPr>
                <w:rStyle w:val="FontStyle37"/>
                <w:rFonts w:ascii="Book Antiqua" w:hAnsi="Book Antiqua"/>
                <w:bCs w:val="0"/>
                <w:color w:val="auto"/>
                <w:sz w:val="22"/>
                <w:szCs w:val="22"/>
              </w:rPr>
              <w:t xml:space="preserve">: </w:t>
            </w:r>
            <w:r w:rsidRPr="005E3725">
              <w:rPr>
                <w:rFonts w:ascii="Book Antiqua" w:hAnsi="Book Antiqua" w:cstheme="majorBidi"/>
                <w:bCs/>
              </w:rPr>
              <w:t>Rs.50,000/-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rPr>
            </w:pPr>
            <w:r w:rsidRPr="005E3725">
              <w:rPr>
                <w:rFonts w:ascii="Book Antiqua" w:hAnsi="Book Antiqua"/>
              </w:rPr>
              <w:t>The Assay is an In-Vitro Diagnostic immunoassay for the qualitative determination of IgM response to the core antigen of the Hepatitis B Virus in human serum or plasma.</w:t>
            </w:r>
          </w:p>
        </w:tc>
        <w:tc>
          <w:tcPr>
            <w:tcW w:w="1667" w:type="dxa"/>
            <w:gridSpan w:val="4"/>
            <w:shd w:val="clear" w:color="auto" w:fill="auto"/>
          </w:tcPr>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Healthline Pharmaceuticals (Pvt), Ltd.</w:t>
            </w:r>
          </w:p>
          <w:p w:rsidR="007A68E5" w:rsidRPr="005E3725" w:rsidRDefault="007A68E5" w:rsidP="00146382">
            <w:pPr>
              <w:rPr>
                <w:rFonts w:ascii="Book Antiqua" w:hAnsi="Book Antiqua" w:cstheme="majorBidi"/>
              </w:rPr>
            </w:pPr>
            <w:r w:rsidRPr="005E3725">
              <w:rPr>
                <w:rFonts w:ascii="Book Antiqua" w:hAnsi="Book Antiqua" w:cstheme="majorBidi"/>
              </w:rPr>
              <w:t>Office No.402, 4</w:t>
            </w:r>
            <w:r w:rsidRPr="005E3725">
              <w:rPr>
                <w:rFonts w:ascii="Book Antiqua" w:hAnsi="Book Antiqua" w:cstheme="majorBidi"/>
                <w:vertAlign w:val="superscript"/>
              </w:rPr>
              <w:t>th</w:t>
            </w:r>
            <w:r w:rsidRPr="005E3725">
              <w:rPr>
                <w:rFonts w:ascii="Book Antiqua" w:hAnsi="Book Antiqua" w:cstheme="majorBidi"/>
              </w:rPr>
              <w:t xml:space="preserve"> Floor, Al Hafeez Heights, Gulberg III, Lahore</w:t>
            </w:r>
          </w:p>
          <w:p w:rsidR="007A68E5" w:rsidRPr="005E3725" w:rsidRDefault="007A68E5" w:rsidP="00146382">
            <w:pPr>
              <w:rPr>
                <w:rFonts w:ascii="Book Antiqua" w:hAnsi="Book Antiqua" w:cstheme="majorBidi"/>
              </w:rPr>
            </w:pPr>
            <w:r w:rsidRPr="005E3725">
              <w:rPr>
                <w:rFonts w:ascii="Book Antiqua" w:hAnsi="Book Antiqua" w:cstheme="majorBidi"/>
              </w:rPr>
              <w:t>(ELI-00107)</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Manufactured By:</w:t>
            </w:r>
            <w:r w:rsidRPr="005E3725">
              <w:rPr>
                <w:rFonts w:ascii="Book Antiqua" w:hAnsi="Book Antiqua" w:cstheme="majorBidi"/>
                <w:b/>
                <w:bCs/>
              </w:rPr>
              <w:br/>
            </w:r>
            <w:r w:rsidRPr="005E3725">
              <w:rPr>
                <w:rFonts w:ascii="Book Antiqua" w:hAnsi="Book Antiqua" w:cstheme="majorBidi"/>
              </w:rPr>
              <w:t>M/s Medtrade Products Ltd., Electra House Crewe Business Park Crewe Cheshire CW1 6GL, UK</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UK issuance date</w:t>
            </w:r>
          </w:p>
          <w:p w:rsidR="007A68E5" w:rsidRPr="005E3725" w:rsidRDefault="007A68E5" w:rsidP="00146382">
            <w:pPr>
              <w:rPr>
                <w:rFonts w:ascii="Book Antiqua" w:hAnsi="Book Antiqua" w:cstheme="majorBidi"/>
              </w:rPr>
            </w:pPr>
            <w:r w:rsidRPr="005E3725">
              <w:rPr>
                <w:rFonts w:ascii="Book Antiqua" w:hAnsi="Book Antiqua" w:cstheme="majorBidi"/>
              </w:rPr>
              <w:t>24-04-2017)</w:t>
            </w:r>
          </w:p>
          <w:p w:rsidR="007A68E5" w:rsidRPr="005E3725" w:rsidRDefault="007A68E5" w:rsidP="00146382">
            <w:pPr>
              <w:rPr>
                <w:rFonts w:ascii="Book Antiqua" w:hAnsi="Book Antiqua" w:cstheme="majorBidi"/>
                <w:b/>
                <w:bCs/>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Celox RAPID Gauze</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5Years</w:t>
            </w:r>
          </w:p>
          <w:p w:rsidR="007A68E5" w:rsidRPr="005E3725" w:rsidRDefault="007A68E5" w:rsidP="00146382">
            <w:pPr>
              <w:rPr>
                <w:rFonts w:ascii="Book Antiqua" w:hAnsi="Book Antiqua" w:cstheme="majorBidi"/>
              </w:rPr>
            </w:pPr>
            <w:r w:rsidRPr="005E3725">
              <w:rPr>
                <w:rFonts w:ascii="Book Antiqua" w:hAnsi="Book Antiqua" w:cstheme="majorBidi"/>
              </w:rPr>
              <w:t>FG08839021</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rPr>
            </w:pPr>
            <w:r w:rsidRPr="005E3725">
              <w:rPr>
                <w:rStyle w:val="FontStyle37"/>
                <w:rFonts w:ascii="Book Antiqua" w:hAnsi="Book Antiqua"/>
                <w:b w:val="0"/>
                <w:bCs w:val="0"/>
                <w:color w:val="auto"/>
                <w:sz w:val="22"/>
                <w:szCs w:val="22"/>
              </w:rPr>
              <w:t>Fee submitted</w:t>
            </w:r>
            <w:r w:rsidRPr="005E3725">
              <w:rPr>
                <w:rStyle w:val="FontStyle37"/>
                <w:rFonts w:ascii="Book Antiqua" w:hAnsi="Book Antiqua"/>
                <w:bCs w:val="0"/>
                <w:color w:val="auto"/>
                <w:sz w:val="22"/>
                <w:szCs w:val="22"/>
              </w:rPr>
              <w:t xml:space="preserve">: </w:t>
            </w:r>
            <w:r w:rsidRPr="005E3725">
              <w:rPr>
                <w:rFonts w:ascii="Book Antiqua" w:hAnsi="Book Antiqua" w:cstheme="majorBidi"/>
                <w:bCs/>
              </w:rPr>
              <w:t>Rs.50,000/-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Hemostatic Gauze</w:t>
            </w:r>
          </w:p>
        </w:tc>
        <w:tc>
          <w:tcPr>
            <w:tcW w:w="1667" w:type="dxa"/>
            <w:gridSpan w:val="4"/>
            <w:shd w:val="clear" w:color="auto" w:fill="auto"/>
          </w:tcPr>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Healthline Pharmaceuticals (Pvt), Ltd.</w:t>
            </w:r>
          </w:p>
          <w:p w:rsidR="007A68E5" w:rsidRPr="005E3725" w:rsidRDefault="007A68E5" w:rsidP="00146382">
            <w:pPr>
              <w:rPr>
                <w:rFonts w:ascii="Book Antiqua" w:hAnsi="Book Antiqua" w:cstheme="majorBidi"/>
              </w:rPr>
            </w:pPr>
            <w:r w:rsidRPr="005E3725">
              <w:rPr>
                <w:rFonts w:ascii="Book Antiqua" w:hAnsi="Book Antiqua" w:cstheme="majorBidi"/>
              </w:rPr>
              <w:t>Office No.402, 4</w:t>
            </w:r>
            <w:r w:rsidRPr="005E3725">
              <w:rPr>
                <w:rFonts w:ascii="Book Antiqua" w:hAnsi="Book Antiqua" w:cstheme="majorBidi"/>
                <w:vertAlign w:val="superscript"/>
              </w:rPr>
              <w:t>th</w:t>
            </w:r>
            <w:r w:rsidRPr="005E3725">
              <w:rPr>
                <w:rFonts w:ascii="Book Antiqua" w:hAnsi="Book Antiqua" w:cstheme="majorBidi"/>
              </w:rPr>
              <w:t xml:space="preserve"> Floor Al Hafeez Heights, Gulberg III, Lahore</w:t>
            </w:r>
          </w:p>
          <w:p w:rsidR="007A68E5" w:rsidRPr="005E3725" w:rsidRDefault="007A68E5" w:rsidP="00146382">
            <w:pPr>
              <w:rPr>
                <w:rFonts w:ascii="Book Antiqua" w:hAnsi="Book Antiqua" w:cstheme="majorBidi"/>
              </w:rPr>
            </w:pPr>
            <w:r w:rsidRPr="005E3725">
              <w:rPr>
                <w:rFonts w:ascii="Book Antiqua" w:hAnsi="Book Antiqua" w:cstheme="majorBidi"/>
              </w:rPr>
              <w:t>(ELI-00107)</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Manufactured By:</w:t>
            </w:r>
            <w:r w:rsidRPr="005E3725">
              <w:rPr>
                <w:rFonts w:ascii="Book Antiqua" w:hAnsi="Book Antiqua" w:cstheme="majorBidi"/>
                <w:b/>
                <w:bCs/>
              </w:rPr>
              <w:br/>
            </w:r>
            <w:r w:rsidRPr="005E3725">
              <w:rPr>
                <w:rFonts w:ascii="Book Antiqua" w:hAnsi="Book Antiqua" w:cstheme="majorBidi"/>
              </w:rPr>
              <w:t>M/s Medtrade Products Ltd., Electra House Crewe Business Park Crewe Cheshire CW1 6GL, UK</w:t>
            </w:r>
          </w:p>
          <w:p w:rsidR="007A68E5" w:rsidRPr="005E3725" w:rsidRDefault="007A68E5" w:rsidP="00146382">
            <w:pPr>
              <w:rPr>
                <w:rFonts w:ascii="Book Antiqua" w:hAnsi="Book Antiqua" w:cstheme="majorBidi"/>
              </w:rPr>
            </w:pPr>
            <w:r w:rsidRPr="005E3725">
              <w:rPr>
                <w:rFonts w:ascii="Book Antiqua" w:hAnsi="Book Antiqua" w:cstheme="majorBidi"/>
              </w:rPr>
              <w:t>(FSC UK Issuance Date</w:t>
            </w:r>
          </w:p>
          <w:p w:rsidR="007A68E5" w:rsidRPr="005E3725" w:rsidRDefault="007A68E5" w:rsidP="00146382">
            <w:pPr>
              <w:rPr>
                <w:rFonts w:ascii="Book Antiqua" w:hAnsi="Book Antiqua" w:cstheme="majorBidi"/>
              </w:rPr>
            </w:pPr>
            <w:r w:rsidRPr="005E3725">
              <w:rPr>
                <w:rFonts w:ascii="Book Antiqua" w:hAnsi="Book Antiqua" w:cstheme="majorBidi"/>
              </w:rPr>
              <w:t>24-04-2017)</w:t>
            </w:r>
          </w:p>
          <w:p w:rsidR="007A68E5" w:rsidRPr="005E3725" w:rsidRDefault="007A68E5" w:rsidP="00146382">
            <w:pPr>
              <w:rPr>
                <w:rFonts w:ascii="Book Antiqua" w:hAnsi="Book Antiqua" w:cstheme="majorBidi"/>
                <w:b/>
                <w:bCs/>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Celox Granules 15g</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r w:rsidRPr="005E3725">
              <w:rPr>
                <w:rFonts w:ascii="Book Antiqua" w:hAnsi="Book Antiqua" w:cstheme="majorBidi"/>
              </w:rPr>
              <w:t>FG08830181</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Style w:val="FontStyle37"/>
                <w:rFonts w:ascii="Book Antiqua" w:hAnsi="Book Antiqua"/>
                <w:b w:val="0"/>
                <w:bCs w:val="0"/>
                <w:color w:val="auto"/>
                <w:sz w:val="22"/>
                <w:szCs w:val="22"/>
              </w:rPr>
              <w:t>Fee submitted</w:t>
            </w:r>
            <w:r w:rsidRPr="005E3725">
              <w:rPr>
                <w:rStyle w:val="FontStyle37"/>
                <w:rFonts w:ascii="Book Antiqua" w:hAnsi="Book Antiqua"/>
                <w:bCs w:val="0"/>
                <w:color w:val="auto"/>
                <w:sz w:val="22"/>
                <w:szCs w:val="22"/>
              </w:rPr>
              <w:t xml:space="preserve">: </w:t>
            </w:r>
            <w:r w:rsidRPr="005E3725">
              <w:rPr>
                <w:rFonts w:ascii="Book Antiqua" w:hAnsi="Book Antiqua" w:cstheme="majorBidi"/>
                <w:bCs/>
              </w:rPr>
              <w:t>Rs.50,000/-</w:t>
            </w: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Hemostatic Granules</w:t>
            </w:r>
          </w:p>
        </w:tc>
        <w:tc>
          <w:tcPr>
            <w:tcW w:w="1667" w:type="dxa"/>
            <w:gridSpan w:val="4"/>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Tek Enterprises. Office No. MZ-9, Al-Hafeez Heights Sir Syed Road, Gulberg, Lahore</w:t>
            </w:r>
          </w:p>
          <w:p w:rsidR="007A68E5" w:rsidRPr="005E3725" w:rsidRDefault="007A68E5" w:rsidP="00146382">
            <w:pPr>
              <w:rPr>
                <w:rFonts w:ascii="Book Antiqua" w:hAnsi="Book Antiqua" w:cstheme="majorBidi"/>
              </w:rPr>
            </w:pPr>
            <w:r w:rsidRPr="005E3725">
              <w:rPr>
                <w:rFonts w:ascii="Book Antiqua" w:hAnsi="Book Antiqua" w:cstheme="majorBidi"/>
              </w:rPr>
              <w:t>(ELI-00189)</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Asahi Intecc Co., Ltd., 1703 Wakita-cho, Moriyama-ku, Nagoya, Aichi, 463-0024, Japan</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 xml:space="preserve">(i) M/s Asahi Intecc Co., Ltd., 3-100 Akatsuki-Cho, 489-0071 Seto, Aichi, Japan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(ii) M/s Asahi Intecc (Thailand) Co., Ltd., 158/1 Moo 5, Bangkadi Industrial Park Tiwanon Road, Tambol Bangkadi Amphur Muang, Pathumthani 1200 Thailand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Japan</w:t>
            </w:r>
            <w:r w:rsidR="000945D5" w:rsidRPr="005E3725">
              <w:rPr>
                <w:rFonts w:ascii="Book Antiqua" w:hAnsi="Book Antiqua" w:cstheme="majorBidi"/>
              </w:rPr>
              <w:t xml:space="preserve"> </w:t>
            </w:r>
            <w:r w:rsidRPr="005E3725">
              <w:rPr>
                <w:rFonts w:ascii="Book Antiqua" w:hAnsi="Book Antiqua" w:cstheme="majorBidi"/>
              </w:rPr>
              <w:t>Issuance Date</w:t>
            </w:r>
          </w:p>
          <w:p w:rsidR="007A68E5" w:rsidRPr="005E3725" w:rsidRDefault="007A68E5" w:rsidP="00146382">
            <w:pPr>
              <w:rPr>
                <w:rFonts w:ascii="Book Antiqua" w:hAnsi="Book Antiqua" w:cstheme="majorBidi"/>
                <w:b/>
                <w:bCs/>
              </w:rPr>
            </w:pPr>
            <w:r w:rsidRPr="005E3725">
              <w:rPr>
                <w:rFonts w:ascii="Book Antiqua" w:hAnsi="Book Antiqua" w:cstheme="majorBidi"/>
              </w:rPr>
              <w:t>07-03-2017)</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ASAHI Hyperion Coronary Guide Catheter </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3 Years</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 xml:space="preserve">HW60JL350P10000 </w:t>
            </w:r>
          </w:p>
          <w:p w:rsidR="007A68E5" w:rsidRPr="005E3725" w:rsidRDefault="007A68E5" w:rsidP="005E1660">
            <w:pPr>
              <w:rPr>
                <w:rFonts w:ascii="Book Antiqua" w:hAnsi="Book Antiqua" w:cstheme="majorBidi"/>
              </w:rPr>
            </w:pPr>
            <w:r w:rsidRPr="005E3725">
              <w:rPr>
                <w:rFonts w:ascii="Book Antiqua" w:hAnsi="Book Antiqua" w:cstheme="majorBidi"/>
              </w:rPr>
              <w:t>100cm, 6Fr, Judkins Left 3.5cm</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HW60JL350P10001</w:t>
            </w:r>
          </w:p>
          <w:p w:rsidR="007A68E5" w:rsidRPr="005E3725" w:rsidRDefault="007A68E5" w:rsidP="005E1660">
            <w:pPr>
              <w:rPr>
                <w:rFonts w:ascii="Book Antiqua" w:hAnsi="Book Antiqua" w:cstheme="majorBidi"/>
              </w:rPr>
            </w:pPr>
            <w:r w:rsidRPr="005E3725">
              <w:rPr>
                <w:rFonts w:ascii="Book Antiqua" w:hAnsi="Book Antiqua" w:cstheme="majorBidi"/>
              </w:rPr>
              <w:t>100cm, 6Fr, Judkins Left 3.5cm, Short Tip</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HW60JL352P10000</w:t>
            </w:r>
          </w:p>
          <w:p w:rsidR="007A68E5" w:rsidRPr="005E3725" w:rsidRDefault="007A68E5" w:rsidP="005E1660">
            <w:pPr>
              <w:rPr>
                <w:rFonts w:ascii="Book Antiqua" w:hAnsi="Book Antiqua" w:cstheme="majorBidi"/>
              </w:rPr>
            </w:pPr>
            <w:r w:rsidRPr="005E3725">
              <w:rPr>
                <w:rFonts w:ascii="Book Antiqua" w:hAnsi="Book Antiqua" w:cstheme="majorBidi"/>
              </w:rPr>
              <w:t>100cm, 6Fr, Judkins Left 3.5cm, Side Hole</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HW60JL352P10001</w:t>
            </w:r>
            <w:r w:rsidRPr="005E3725">
              <w:rPr>
                <w:rFonts w:ascii="Book Antiqua" w:hAnsi="Book Antiqua" w:cstheme="majorBidi"/>
              </w:rPr>
              <w:tab/>
              <w:t xml:space="preserve"> 100cm, 6Fr, Judkins Left 3.5cm, Short Tip, Side Hole</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HW60JL400P10000</w:t>
            </w:r>
          </w:p>
          <w:p w:rsidR="007A68E5" w:rsidRPr="005E3725" w:rsidRDefault="007A68E5" w:rsidP="005E1660">
            <w:pPr>
              <w:rPr>
                <w:rFonts w:ascii="Book Antiqua" w:hAnsi="Book Antiqua" w:cstheme="majorBidi"/>
              </w:rPr>
            </w:pPr>
            <w:r w:rsidRPr="005E3725">
              <w:rPr>
                <w:rFonts w:ascii="Book Antiqua" w:hAnsi="Book Antiqua" w:cstheme="majorBidi"/>
              </w:rPr>
              <w:t>100cm, 6Fr, Judkins Left 4.0cm</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HW60JL400P10001</w:t>
            </w:r>
          </w:p>
          <w:p w:rsidR="007A68E5" w:rsidRPr="005E3725" w:rsidRDefault="007A68E5" w:rsidP="005E1660">
            <w:pPr>
              <w:rPr>
                <w:rFonts w:ascii="Book Antiqua" w:hAnsi="Book Antiqua" w:cstheme="majorBidi"/>
              </w:rPr>
            </w:pPr>
            <w:r w:rsidRPr="005E3725">
              <w:rPr>
                <w:rFonts w:ascii="Book Antiqua" w:hAnsi="Book Antiqua" w:cstheme="majorBidi"/>
              </w:rPr>
              <w:t>100cm, 6Fr, Judkins Left 4.0cm, Short Tip</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HW60JL402P10000</w:t>
            </w:r>
          </w:p>
          <w:p w:rsidR="007A68E5" w:rsidRPr="005E3725" w:rsidRDefault="007A68E5" w:rsidP="005E1660">
            <w:pPr>
              <w:rPr>
                <w:rFonts w:ascii="Book Antiqua" w:hAnsi="Book Antiqua" w:cstheme="majorBidi"/>
              </w:rPr>
            </w:pPr>
            <w:r w:rsidRPr="005E3725">
              <w:rPr>
                <w:rFonts w:ascii="Book Antiqua" w:hAnsi="Book Antiqua" w:cstheme="majorBidi"/>
              </w:rPr>
              <w:t>100cm, 6Fr, Judkins Left 4.0cm, Side Hole</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HW60JL402P10001</w:t>
            </w:r>
          </w:p>
          <w:p w:rsidR="007A68E5" w:rsidRPr="005E3725" w:rsidRDefault="007A68E5" w:rsidP="005E1660">
            <w:pPr>
              <w:rPr>
                <w:rFonts w:ascii="Book Antiqua" w:hAnsi="Book Antiqua" w:cstheme="majorBidi"/>
              </w:rPr>
            </w:pPr>
            <w:r w:rsidRPr="005E3725">
              <w:rPr>
                <w:rFonts w:ascii="Book Antiqua" w:hAnsi="Book Antiqua" w:cstheme="majorBidi"/>
              </w:rPr>
              <w:t>100cm, 6Fr, Judkins Left 4.0cm, Short Tip, Side Hole</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HW60JR350P10000</w:t>
            </w:r>
          </w:p>
          <w:p w:rsidR="007A68E5" w:rsidRPr="005E3725" w:rsidRDefault="007A68E5" w:rsidP="005E1660">
            <w:pPr>
              <w:rPr>
                <w:rFonts w:ascii="Book Antiqua" w:hAnsi="Book Antiqua" w:cstheme="majorBidi"/>
              </w:rPr>
            </w:pPr>
            <w:r w:rsidRPr="005E3725">
              <w:rPr>
                <w:rFonts w:ascii="Book Antiqua" w:hAnsi="Book Antiqua" w:cstheme="majorBidi"/>
              </w:rPr>
              <w:t>100cm, 6Fr, Judkins Right 3.5cm</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HW60JR352P10000</w:t>
            </w:r>
          </w:p>
          <w:p w:rsidR="007A68E5" w:rsidRPr="005E3725" w:rsidRDefault="007A68E5" w:rsidP="005E1660">
            <w:pPr>
              <w:rPr>
                <w:rFonts w:ascii="Book Antiqua" w:hAnsi="Book Antiqua" w:cstheme="majorBidi"/>
              </w:rPr>
            </w:pPr>
            <w:r w:rsidRPr="005E3725">
              <w:rPr>
                <w:rFonts w:ascii="Book Antiqua" w:hAnsi="Book Antiqua" w:cstheme="majorBidi"/>
              </w:rPr>
              <w:t>100cm, 6Fr, Judkins Right 3.5cm, Side Hole</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HW60JR400P10000</w:t>
            </w:r>
          </w:p>
          <w:p w:rsidR="007A68E5" w:rsidRPr="005E3725" w:rsidRDefault="007A68E5" w:rsidP="005E1660">
            <w:pPr>
              <w:rPr>
                <w:rFonts w:ascii="Book Antiqua" w:hAnsi="Book Antiqua" w:cstheme="majorBidi"/>
              </w:rPr>
            </w:pPr>
            <w:r w:rsidRPr="005E3725">
              <w:rPr>
                <w:rFonts w:ascii="Book Antiqua" w:hAnsi="Book Antiqua" w:cstheme="majorBidi"/>
              </w:rPr>
              <w:t>100cm, 6Fr, Judkins Right 4.0cm</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HW60JR402P10000</w:t>
            </w:r>
          </w:p>
          <w:p w:rsidR="007A68E5" w:rsidRPr="005E3725" w:rsidRDefault="007A68E5" w:rsidP="005E1660">
            <w:pPr>
              <w:rPr>
                <w:rFonts w:ascii="Book Antiqua" w:hAnsi="Book Antiqua" w:cstheme="majorBidi"/>
              </w:rPr>
            </w:pPr>
            <w:r w:rsidRPr="005E3725">
              <w:rPr>
                <w:rFonts w:ascii="Book Antiqua" w:hAnsi="Book Antiqua" w:cstheme="majorBidi"/>
              </w:rPr>
              <w:t>100cm, 6Fr, Judkins Right 4.0cm, Side Hole</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HW60AL070P10000</w:t>
            </w:r>
          </w:p>
          <w:p w:rsidR="007A68E5" w:rsidRPr="005E3725" w:rsidRDefault="007A68E5" w:rsidP="005E1660">
            <w:pPr>
              <w:rPr>
                <w:rFonts w:ascii="Book Antiqua" w:hAnsi="Book Antiqua" w:cstheme="majorBidi"/>
              </w:rPr>
            </w:pPr>
            <w:r w:rsidRPr="005E3725">
              <w:rPr>
                <w:rFonts w:ascii="Book Antiqua" w:hAnsi="Book Antiqua" w:cstheme="majorBidi"/>
              </w:rPr>
              <w:t>100cm, 6Fr, Amplatz Left 0. 75cm</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HW60AL070P10001</w:t>
            </w:r>
          </w:p>
          <w:p w:rsidR="007A68E5" w:rsidRPr="005E3725" w:rsidRDefault="007A68E5" w:rsidP="005E1660">
            <w:pPr>
              <w:rPr>
                <w:rFonts w:ascii="Book Antiqua" w:hAnsi="Book Antiqua" w:cstheme="majorBidi"/>
              </w:rPr>
            </w:pPr>
            <w:r w:rsidRPr="005E3725">
              <w:rPr>
                <w:rFonts w:ascii="Book Antiqua" w:hAnsi="Book Antiqua" w:cstheme="majorBidi"/>
              </w:rPr>
              <w:t>100cm, 6Fr, Amplatz Left 0. 75cm, Short Tip</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HW60AL072P10000</w:t>
            </w:r>
            <w:r w:rsidRPr="005E3725">
              <w:rPr>
                <w:rFonts w:ascii="Book Antiqua" w:hAnsi="Book Antiqua" w:cstheme="majorBidi"/>
              </w:rPr>
              <w:tab/>
            </w:r>
          </w:p>
          <w:p w:rsidR="007A68E5" w:rsidRPr="005E3725" w:rsidRDefault="007A68E5" w:rsidP="005E1660">
            <w:pPr>
              <w:rPr>
                <w:rFonts w:ascii="Book Antiqua" w:hAnsi="Book Antiqua" w:cstheme="majorBidi"/>
              </w:rPr>
            </w:pPr>
            <w:r w:rsidRPr="005E3725">
              <w:rPr>
                <w:rFonts w:ascii="Book Antiqua" w:hAnsi="Book Antiqua" w:cstheme="majorBidi"/>
              </w:rPr>
              <w:t>100cm, 6Fr, Amplatz Left 0. 75cm, Side Hole</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HW60AL072P1000</w:t>
            </w:r>
          </w:p>
          <w:p w:rsidR="007A68E5" w:rsidRPr="005E3725" w:rsidRDefault="007A68E5" w:rsidP="005E1660">
            <w:pPr>
              <w:rPr>
                <w:rFonts w:ascii="Book Antiqua" w:hAnsi="Book Antiqua" w:cstheme="majorBidi"/>
              </w:rPr>
            </w:pPr>
            <w:r w:rsidRPr="005E3725">
              <w:rPr>
                <w:rFonts w:ascii="Book Antiqua" w:hAnsi="Book Antiqua" w:cstheme="majorBidi"/>
              </w:rPr>
              <w:t>100cm, 6Fr, Amplatz Left 0. 75cm, Short Tip, Side Hole</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HW60AL100P10000</w:t>
            </w:r>
          </w:p>
          <w:p w:rsidR="007A68E5" w:rsidRPr="005E3725" w:rsidRDefault="007A68E5" w:rsidP="005E1660">
            <w:pPr>
              <w:rPr>
                <w:rFonts w:ascii="Book Antiqua" w:hAnsi="Book Antiqua" w:cstheme="majorBidi"/>
              </w:rPr>
            </w:pPr>
            <w:r w:rsidRPr="005E3725">
              <w:rPr>
                <w:rFonts w:ascii="Book Antiqua" w:hAnsi="Book Antiqua" w:cstheme="majorBidi"/>
              </w:rPr>
              <w:t>100cm, 6Fr, Amplatz Left 1.0cm</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HW60AL100P10001</w:t>
            </w:r>
          </w:p>
          <w:p w:rsidR="007A68E5" w:rsidRPr="005E3725" w:rsidRDefault="007A68E5" w:rsidP="005E1660">
            <w:pPr>
              <w:rPr>
                <w:rFonts w:ascii="Book Antiqua" w:hAnsi="Book Antiqua" w:cstheme="majorBidi"/>
              </w:rPr>
            </w:pPr>
            <w:r w:rsidRPr="005E3725">
              <w:rPr>
                <w:rFonts w:ascii="Book Antiqua" w:hAnsi="Book Antiqua" w:cstheme="majorBidi"/>
              </w:rPr>
              <w:t>100cm, 6Fr, Amplatz Left 1.0cm, Short Tip</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HW60AL102P10000</w:t>
            </w:r>
          </w:p>
          <w:p w:rsidR="007A68E5" w:rsidRPr="005E3725" w:rsidRDefault="007A68E5" w:rsidP="005E1660">
            <w:pPr>
              <w:rPr>
                <w:rFonts w:ascii="Book Antiqua" w:hAnsi="Book Antiqua" w:cstheme="majorBidi"/>
              </w:rPr>
            </w:pPr>
            <w:r w:rsidRPr="005E3725">
              <w:rPr>
                <w:rFonts w:ascii="Book Antiqua" w:hAnsi="Book Antiqua" w:cstheme="majorBidi"/>
              </w:rPr>
              <w:t>100cm, 6Fr, Amplatz Left 1.0cm, Side Hole</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HW60AL102P10001</w:t>
            </w:r>
          </w:p>
          <w:p w:rsidR="007A68E5" w:rsidRPr="005E3725" w:rsidRDefault="007A68E5" w:rsidP="005E1660">
            <w:pPr>
              <w:rPr>
                <w:rFonts w:ascii="Book Antiqua" w:hAnsi="Book Antiqua" w:cstheme="majorBidi"/>
              </w:rPr>
            </w:pPr>
            <w:r w:rsidRPr="005E3725">
              <w:rPr>
                <w:rFonts w:ascii="Book Antiqua" w:hAnsi="Book Antiqua" w:cstheme="majorBidi"/>
              </w:rPr>
              <w:t>100cm, 6Fr, Amplatz Left 1.0cm,  Short Tip, Side Hole</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HW60AL150P10000 100cm, 6Fr, Amplatz Left 1.5cm</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HW60AL150P10001</w:t>
            </w:r>
          </w:p>
          <w:p w:rsidR="007A68E5" w:rsidRPr="005E3725" w:rsidRDefault="007A68E5" w:rsidP="005E1660">
            <w:pPr>
              <w:rPr>
                <w:rFonts w:ascii="Book Antiqua" w:hAnsi="Book Antiqua" w:cstheme="majorBidi"/>
              </w:rPr>
            </w:pPr>
            <w:r w:rsidRPr="005E3725">
              <w:rPr>
                <w:rFonts w:ascii="Book Antiqua" w:hAnsi="Book Antiqua" w:cstheme="majorBidi"/>
              </w:rPr>
              <w:t>100cm, 6Fr, Amplatz Left 1.5cm, Short Tip</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HW60AL152P10000</w:t>
            </w:r>
          </w:p>
          <w:p w:rsidR="007A68E5" w:rsidRPr="005E3725" w:rsidRDefault="007A68E5" w:rsidP="005E1660">
            <w:pPr>
              <w:rPr>
                <w:rFonts w:ascii="Book Antiqua" w:hAnsi="Book Antiqua" w:cstheme="majorBidi"/>
              </w:rPr>
            </w:pPr>
            <w:r w:rsidRPr="005E3725">
              <w:rPr>
                <w:rFonts w:ascii="Book Antiqua" w:hAnsi="Book Antiqua" w:cstheme="majorBidi"/>
              </w:rPr>
              <w:t>100cm, 6Fr, Amplatz Left 1.5cm, Side Hole</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HW60AL152P10001</w:t>
            </w:r>
            <w:r w:rsidRPr="005E3725">
              <w:rPr>
                <w:rFonts w:ascii="Book Antiqua" w:hAnsi="Book Antiqua" w:cstheme="majorBidi"/>
              </w:rPr>
              <w:tab/>
            </w:r>
          </w:p>
          <w:p w:rsidR="007A68E5" w:rsidRPr="005E3725" w:rsidRDefault="007A68E5" w:rsidP="005E1660">
            <w:pPr>
              <w:rPr>
                <w:rFonts w:ascii="Book Antiqua" w:hAnsi="Book Antiqua" w:cstheme="majorBidi"/>
              </w:rPr>
            </w:pPr>
            <w:r w:rsidRPr="005E3725">
              <w:rPr>
                <w:rFonts w:ascii="Book Antiqua" w:hAnsi="Book Antiqua" w:cstheme="majorBidi"/>
              </w:rPr>
              <w:t>100cm, 6Fr, Amplatz Left 1.5cm, Short Tip, Side Hole</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HW60AL070P10002</w:t>
            </w:r>
          </w:p>
          <w:p w:rsidR="007A68E5" w:rsidRPr="005E3725" w:rsidRDefault="007A68E5" w:rsidP="005E1660">
            <w:pPr>
              <w:rPr>
                <w:rFonts w:ascii="Book Antiqua" w:hAnsi="Book Antiqua" w:cstheme="majorBidi"/>
              </w:rPr>
            </w:pPr>
            <w:r w:rsidRPr="005E3725">
              <w:rPr>
                <w:rFonts w:ascii="Book Antiqua" w:hAnsi="Book Antiqua" w:cstheme="majorBidi"/>
              </w:rPr>
              <w:t>100cm, 6Fr, Short Amplatz Left 0.75cm</w:t>
            </w:r>
          </w:p>
          <w:p w:rsidR="007A68E5" w:rsidRPr="005E3725" w:rsidRDefault="007A68E5" w:rsidP="00146382">
            <w:pPr>
              <w:rPr>
                <w:rFonts w:ascii="Book Antiqua" w:hAnsi="Book Antiqua" w:cstheme="majorBidi"/>
              </w:rPr>
            </w:pPr>
          </w:p>
          <w:p w:rsidR="007A68E5" w:rsidRPr="005E3725" w:rsidRDefault="007A68E5" w:rsidP="005E1660">
            <w:pPr>
              <w:rPr>
                <w:rFonts w:ascii="Book Antiqua" w:hAnsi="Book Antiqua" w:cstheme="majorBidi"/>
              </w:rPr>
            </w:pPr>
            <w:r w:rsidRPr="005E3725">
              <w:rPr>
                <w:rFonts w:ascii="Book Antiqua" w:hAnsi="Book Antiqua" w:cstheme="majorBidi"/>
              </w:rPr>
              <w:t>HW60AL072P10002</w:t>
            </w:r>
          </w:p>
          <w:p w:rsidR="007A68E5" w:rsidRPr="005E3725" w:rsidRDefault="007A68E5" w:rsidP="005E1660">
            <w:pPr>
              <w:rPr>
                <w:rFonts w:ascii="Book Antiqua" w:hAnsi="Book Antiqua" w:cstheme="majorBidi"/>
              </w:rPr>
            </w:pPr>
            <w:r w:rsidRPr="005E3725">
              <w:rPr>
                <w:rFonts w:ascii="Book Antiqua" w:hAnsi="Book Antiqua" w:cstheme="majorBidi"/>
              </w:rPr>
              <w:t>100cm, 6Fr, Short Amplatz Left 0.75cm, Side Hole</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HW60AL100P10002</w:t>
            </w:r>
          </w:p>
          <w:p w:rsidR="007A68E5" w:rsidRPr="005E3725" w:rsidRDefault="007A68E5" w:rsidP="00244D43">
            <w:pPr>
              <w:rPr>
                <w:rFonts w:ascii="Book Antiqua" w:hAnsi="Book Antiqua" w:cstheme="majorBidi"/>
              </w:rPr>
            </w:pPr>
            <w:r w:rsidRPr="005E3725">
              <w:rPr>
                <w:rFonts w:ascii="Book Antiqua" w:hAnsi="Book Antiqua" w:cstheme="majorBidi"/>
              </w:rPr>
              <w:t>100cm, 6Fr, Short Amplatz Left 1.0cm</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HW60AL102P10002</w:t>
            </w:r>
          </w:p>
          <w:p w:rsidR="007A68E5" w:rsidRPr="005E3725" w:rsidRDefault="007A68E5" w:rsidP="00244D43">
            <w:pPr>
              <w:rPr>
                <w:rFonts w:ascii="Book Antiqua" w:hAnsi="Book Antiqua" w:cstheme="majorBidi"/>
              </w:rPr>
            </w:pPr>
            <w:r w:rsidRPr="005E3725">
              <w:rPr>
                <w:rFonts w:ascii="Book Antiqua" w:hAnsi="Book Antiqua" w:cstheme="majorBidi"/>
              </w:rPr>
              <w:t>100cm, 6Fr, Short Amplatz Left 1.0cm, Side Hole</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HW60AL150P10002</w:t>
            </w:r>
          </w:p>
          <w:p w:rsidR="007A68E5" w:rsidRPr="005E3725" w:rsidRDefault="007A68E5" w:rsidP="00244D43">
            <w:pPr>
              <w:rPr>
                <w:rFonts w:ascii="Book Antiqua" w:hAnsi="Book Antiqua" w:cstheme="majorBidi"/>
              </w:rPr>
            </w:pPr>
            <w:r w:rsidRPr="005E3725">
              <w:rPr>
                <w:rFonts w:ascii="Book Antiqua" w:hAnsi="Book Antiqua" w:cstheme="majorBidi"/>
              </w:rPr>
              <w:t>100cm, 6Fr, Short Amplatz Left 1.5cm</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HW60AL152P10002</w:t>
            </w:r>
          </w:p>
          <w:p w:rsidR="007A68E5" w:rsidRPr="005E3725" w:rsidRDefault="007A68E5" w:rsidP="00244D43">
            <w:pPr>
              <w:rPr>
                <w:rFonts w:ascii="Book Antiqua" w:hAnsi="Book Antiqua" w:cstheme="majorBidi"/>
              </w:rPr>
            </w:pPr>
            <w:r w:rsidRPr="005E3725">
              <w:rPr>
                <w:rFonts w:ascii="Book Antiqua" w:hAnsi="Book Antiqua" w:cstheme="majorBidi"/>
              </w:rPr>
              <w:t>100cm, 6Fr, Short Amplatz Left 1.5cm, Side Hole</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HW60PB300P10000</w:t>
            </w:r>
          </w:p>
          <w:p w:rsidR="007A68E5" w:rsidRPr="005E3725" w:rsidRDefault="007A68E5" w:rsidP="00244D43">
            <w:pPr>
              <w:rPr>
                <w:rFonts w:ascii="Book Antiqua" w:hAnsi="Book Antiqua" w:cstheme="majorBidi"/>
              </w:rPr>
            </w:pPr>
            <w:r w:rsidRPr="005E3725">
              <w:rPr>
                <w:rFonts w:ascii="Book Antiqua" w:hAnsi="Book Antiqua" w:cstheme="majorBidi"/>
              </w:rPr>
              <w:t>100cm, 6Fr, Power Backup 3.0cm</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HW60PB302P10000</w:t>
            </w:r>
            <w:r w:rsidRPr="005E3725">
              <w:rPr>
                <w:rFonts w:ascii="Book Antiqua" w:hAnsi="Book Antiqua" w:cstheme="majorBidi"/>
              </w:rPr>
              <w:tab/>
            </w:r>
          </w:p>
          <w:p w:rsidR="007A68E5" w:rsidRPr="005E3725" w:rsidRDefault="007A68E5" w:rsidP="00244D43">
            <w:pPr>
              <w:rPr>
                <w:rFonts w:ascii="Book Antiqua" w:hAnsi="Book Antiqua" w:cstheme="majorBidi"/>
              </w:rPr>
            </w:pPr>
            <w:r w:rsidRPr="005E3725">
              <w:rPr>
                <w:rFonts w:ascii="Book Antiqua" w:hAnsi="Book Antiqua" w:cstheme="majorBidi"/>
              </w:rPr>
              <w:t>100cm, 6Fr, Power Backup 3.0cm, Side Hole</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HW60PB350P10000</w:t>
            </w:r>
            <w:r w:rsidRPr="005E3725">
              <w:rPr>
                <w:rFonts w:ascii="Book Antiqua" w:hAnsi="Book Antiqua" w:cstheme="majorBidi"/>
              </w:rPr>
              <w:tab/>
            </w:r>
          </w:p>
          <w:p w:rsidR="007A68E5" w:rsidRPr="005E3725" w:rsidRDefault="007A68E5" w:rsidP="00244D43">
            <w:pPr>
              <w:rPr>
                <w:rFonts w:ascii="Book Antiqua" w:hAnsi="Book Antiqua" w:cstheme="majorBidi"/>
              </w:rPr>
            </w:pPr>
            <w:r w:rsidRPr="005E3725">
              <w:rPr>
                <w:rFonts w:ascii="Book Antiqua" w:hAnsi="Book Antiqua" w:cstheme="majorBidi"/>
              </w:rPr>
              <w:t>100cm, 6Fr, Power Backup 3.5cm</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HW60PB352P10000</w:t>
            </w:r>
            <w:r w:rsidRPr="005E3725">
              <w:rPr>
                <w:rFonts w:ascii="Book Antiqua" w:hAnsi="Book Antiqua" w:cstheme="majorBidi"/>
              </w:rPr>
              <w:tab/>
            </w:r>
          </w:p>
          <w:p w:rsidR="007A68E5" w:rsidRPr="005E3725" w:rsidRDefault="007A68E5" w:rsidP="00244D43">
            <w:pPr>
              <w:rPr>
                <w:rFonts w:ascii="Book Antiqua" w:hAnsi="Book Antiqua" w:cstheme="majorBidi"/>
              </w:rPr>
            </w:pPr>
            <w:r w:rsidRPr="005E3725">
              <w:rPr>
                <w:rFonts w:ascii="Book Antiqua" w:hAnsi="Book Antiqua" w:cstheme="majorBidi"/>
              </w:rPr>
              <w:t>100cm, 6Fr, Power Backup 3.5cm, Side Hole</w:t>
            </w:r>
          </w:p>
          <w:p w:rsidR="007A68E5" w:rsidRPr="005E3725" w:rsidRDefault="007A68E5" w:rsidP="00244D43">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HW60PB370P10000</w:t>
            </w:r>
            <w:r w:rsidRPr="005E3725">
              <w:rPr>
                <w:rFonts w:ascii="Book Antiqua" w:hAnsi="Book Antiqua" w:cstheme="majorBidi"/>
              </w:rPr>
              <w:tab/>
            </w:r>
          </w:p>
          <w:p w:rsidR="007A68E5" w:rsidRPr="005E3725" w:rsidRDefault="007A68E5" w:rsidP="00244D43">
            <w:pPr>
              <w:rPr>
                <w:rFonts w:ascii="Book Antiqua" w:hAnsi="Book Antiqua" w:cstheme="majorBidi"/>
              </w:rPr>
            </w:pPr>
            <w:r w:rsidRPr="005E3725">
              <w:rPr>
                <w:rFonts w:ascii="Book Antiqua" w:hAnsi="Book Antiqua" w:cstheme="majorBidi"/>
              </w:rPr>
              <w:t>100cm, 6Fr, Power Backup 3.75cm</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HW60PB372P10000</w:t>
            </w:r>
            <w:r w:rsidRPr="005E3725">
              <w:rPr>
                <w:rFonts w:ascii="Book Antiqua" w:hAnsi="Book Antiqua" w:cstheme="majorBidi"/>
              </w:rPr>
              <w:tab/>
            </w:r>
          </w:p>
          <w:p w:rsidR="007A68E5" w:rsidRPr="005E3725" w:rsidRDefault="007A68E5" w:rsidP="00244D43">
            <w:pPr>
              <w:rPr>
                <w:rFonts w:ascii="Book Antiqua" w:hAnsi="Book Antiqua" w:cstheme="majorBidi"/>
              </w:rPr>
            </w:pPr>
            <w:r w:rsidRPr="005E3725">
              <w:rPr>
                <w:rFonts w:ascii="Book Antiqua" w:hAnsi="Book Antiqua" w:cstheme="majorBidi"/>
              </w:rPr>
              <w:t>100cm, 6Fr, Power Backup 3.75cm, Side Hole</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HW60PB400P10000</w:t>
            </w:r>
            <w:r w:rsidRPr="005E3725">
              <w:rPr>
                <w:rFonts w:ascii="Book Antiqua" w:hAnsi="Book Antiqua" w:cstheme="majorBidi"/>
              </w:rPr>
              <w:tab/>
            </w:r>
          </w:p>
          <w:p w:rsidR="007A68E5" w:rsidRPr="005E3725" w:rsidRDefault="007A68E5" w:rsidP="00244D43">
            <w:pPr>
              <w:rPr>
                <w:rFonts w:ascii="Book Antiqua" w:hAnsi="Book Antiqua" w:cstheme="majorBidi"/>
              </w:rPr>
            </w:pPr>
            <w:r w:rsidRPr="005E3725">
              <w:rPr>
                <w:rFonts w:ascii="Book Antiqua" w:hAnsi="Book Antiqua" w:cstheme="majorBidi"/>
              </w:rPr>
              <w:t>100cm, 6Fr, Power Backup 4.0cm</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HW60PB402P10000</w:t>
            </w:r>
            <w:r w:rsidRPr="005E3725">
              <w:rPr>
                <w:rFonts w:ascii="Book Antiqua" w:hAnsi="Book Antiqua" w:cstheme="majorBidi"/>
              </w:rPr>
              <w:tab/>
            </w:r>
          </w:p>
          <w:p w:rsidR="007A68E5" w:rsidRPr="005E3725" w:rsidRDefault="007A68E5" w:rsidP="00244D43">
            <w:pPr>
              <w:rPr>
                <w:rFonts w:ascii="Book Antiqua" w:hAnsi="Book Antiqua" w:cstheme="majorBidi"/>
              </w:rPr>
            </w:pPr>
            <w:r w:rsidRPr="005E3725">
              <w:rPr>
                <w:rFonts w:ascii="Book Antiqua" w:hAnsi="Book Antiqua" w:cstheme="majorBidi"/>
              </w:rPr>
              <w:t>100cm, 6Fr, Power Backup 4.0cm, Side Hole</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HW60RB070P10000</w:t>
            </w:r>
            <w:r w:rsidRPr="005E3725">
              <w:rPr>
                <w:rFonts w:ascii="Book Antiqua" w:hAnsi="Book Antiqua" w:cstheme="majorBidi"/>
              </w:rPr>
              <w:tab/>
            </w:r>
          </w:p>
          <w:p w:rsidR="007A68E5" w:rsidRPr="005E3725" w:rsidRDefault="007A68E5" w:rsidP="00244D43">
            <w:pPr>
              <w:rPr>
                <w:rFonts w:ascii="Book Antiqua" w:hAnsi="Book Antiqua" w:cstheme="majorBidi"/>
              </w:rPr>
            </w:pPr>
            <w:r w:rsidRPr="005E3725">
              <w:rPr>
                <w:rFonts w:ascii="Book Antiqua" w:hAnsi="Book Antiqua" w:cstheme="majorBidi"/>
              </w:rPr>
              <w:t>100cm, 6Fr, Right Backup 0.75cm</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HW60RB072P10000</w:t>
            </w:r>
            <w:r w:rsidRPr="005E3725">
              <w:rPr>
                <w:rFonts w:ascii="Book Antiqua" w:hAnsi="Book Antiqua" w:cstheme="majorBidi"/>
              </w:rPr>
              <w:tab/>
            </w:r>
          </w:p>
          <w:p w:rsidR="007A68E5" w:rsidRPr="005E3725" w:rsidRDefault="007A68E5" w:rsidP="00244D43">
            <w:pPr>
              <w:rPr>
                <w:rFonts w:ascii="Book Antiqua" w:hAnsi="Book Antiqua" w:cstheme="majorBidi"/>
              </w:rPr>
            </w:pPr>
            <w:r w:rsidRPr="005E3725">
              <w:rPr>
                <w:rFonts w:ascii="Book Antiqua" w:hAnsi="Book Antiqua" w:cstheme="majorBidi"/>
              </w:rPr>
              <w:t>100cm, 6Fr, Right Backup 0.75cm, Side Hole</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HW60RB100P10000</w:t>
            </w:r>
            <w:r w:rsidRPr="005E3725">
              <w:rPr>
                <w:rFonts w:ascii="Book Antiqua" w:hAnsi="Book Antiqua" w:cstheme="majorBidi"/>
              </w:rPr>
              <w:tab/>
            </w:r>
          </w:p>
          <w:p w:rsidR="007A68E5" w:rsidRPr="005E3725" w:rsidRDefault="007A68E5" w:rsidP="00244D43">
            <w:pPr>
              <w:rPr>
                <w:rFonts w:ascii="Book Antiqua" w:hAnsi="Book Antiqua" w:cstheme="majorBidi"/>
              </w:rPr>
            </w:pPr>
            <w:r w:rsidRPr="005E3725">
              <w:rPr>
                <w:rFonts w:ascii="Book Antiqua" w:hAnsi="Book Antiqua" w:cstheme="majorBidi"/>
              </w:rPr>
              <w:t>100cm, 6Fr, Right Backup 1.0cm</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HW60RB102P10000</w:t>
            </w:r>
            <w:r w:rsidRPr="005E3725">
              <w:rPr>
                <w:rFonts w:ascii="Book Antiqua" w:hAnsi="Book Antiqua" w:cstheme="majorBidi"/>
              </w:rPr>
              <w:tab/>
            </w:r>
          </w:p>
          <w:p w:rsidR="007A68E5" w:rsidRPr="005E3725" w:rsidRDefault="007A68E5" w:rsidP="00244D43">
            <w:pPr>
              <w:rPr>
                <w:rFonts w:ascii="Book Antiqua" w:hAnsi="Book Antiqua" w:cstheme="majorBidi"/>
              </w:rPr>
            </w:pPr>
            <w:r w:rsidRPr="005E3725">
              <w:rPr>
                <w:rFonts w:ascii="Book Antiqua" w:hAnsi="Book Antiqua" w:cstheme="majorBidi"/>
              </w:rPr>
              <w:t>100cm, 6Fr, Right Backup 1.0cm, Side Hole</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HW60SC350P10000</w:t>
            </w:r>
            <w:r w:rsidRPr="005E3725">
              <w:rPr>
                <w:rFonts w:ascii="Book Antiqua" w:hAnsi="Book Antiqua" w:cstheme="majorBidi"/>
              </w:rPr>
              <w:tab/>
            </w:r>
          </w:p>
          <w:p w:rsidR="007A68E5" w:rsidRPr="005E3725" w:rsidRDefault="007A68E5" w:rsidP="00244D43">
            <w:pPr>
              <w:rPr>
                <w:rFonts w:ascii="Book Antiqua" w:hAnsi="Book Antiqua" w:cstheme="majorBidi"/>
              </w:rPr>
            </w:pPr>
            <w:r w:rsidRPr="005E3725">
              <w:rPr>
                <w:rFonts w:ascii="Book Antiqua" w:hAnsi="Book Antiqua" w:cstheme="majorBidi"/>
              </w:rPr>
              <w:t>100cm, 6Fr, Special Curve 3.5cm</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HW60SC352P10000</w:t>
            </w:r>
            <w:r w:rsidRPr="005E3725">
              <w:rPr>
                <w:rFonts w:ascii="Book Antiqua" w:hAnsi="Book Antiqua" w:cstheme="majorBidi"/>
              </w:rPr>
              <w:tab/>
            </w:r>
          </w:p>
          <w:p w:rsidR="007A68E5" w:rsidRPr="005E3725" w:rsidRDefault="007A68E5" w:rsidP="00244D43">
            <w:pPr>
              <w:rPr>
                <w:rFonts w:ascii="Book Antiqua" w:hAnsi="Book Antiqua" w:cstheme="majorBidi"/>
              </w:rPr>
            </w:pPr>
            <w:r w:rsidRPr="005E3725">
              <w:rPr>
                <w:rFonts w:ascii="Book Antiqua" w:hAnsi="Book Antiqua" w:cstheme="majorBidi"/>
              </w:rPr>
              <w:t>100cm, 6Fr, Special Curve 3.5cm, Side Hole</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HW70JL350P10000</w:t>
            </w:r>
            <w:r w:rsidRPr="005E3725">
              <w:rPr>
                <w:rFonts w:ascii="Book Antiqua" w:hAnsi="Book Antiqua" w:cstheme="majorBidi"/>
              </w:rPr>
              <w:tab/>
            </w:r>
          </w:p>
          <w:p w:rsidR="007A68E5" w:rsidRPr="005E3725" w:rsidRDefault="007A68E5" w:rsidP="00244D43">
            <w:pPr>
              <w:rPr>
                <w:rFonts w:ascii="Book Antiqua" w:hAnsi="Book Antiqua" w:cstheme="majorBidi"/>
              </w:rPr>
            </w:pPr>
            <w:r w:rsidRPr="005E3725">
              <w:rPr>
                <w:rFonts w:ascii="Book Antiqua" w:hAnsi="Book Antiqua" w:cstheme="majorBidi"/>
              </w:rPr>
              <w:t>100cm, 7Fr, Judkins Left 3.5cm</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HW70JL350P10001</w:t>
            </w:r>
            <w:r w:rsidRPr="005E3725">
              <w:rPr>
                <w:rFonts w:ascii="Book Antiqua" w:hAnsi="Book Antiqua" w:cstheme="majorBidi"/>
              </w:rPr>
              <w:tab/>
            </w:r>
          </w:p>
          <w:p w:rsidR="007A68E5" w:rsidRPr="005E3725" w:rsidRDefault="007A68E5" w:rsidP="00244D43">
            <w:pPr>
              <w:rPr>
                <w:rFonts w:ascii="Book Antiqua" w:hAnsi="Book Antiqua" w:cstheme="majorBidi"/>
              </w:rPr>
            </w:pPr>
            <w:r w:rsidRPr="005E3725">
              <w:rPr>
                <w:rFonts w:ascii="Book Antiqua" w:hAnsi="Book Antiqua" w:cstheme="majorBidi"/>
              </w:rPr>
              <w:t>100cm, 7Fr, Judkins Left 3.5cm, Short Tip</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HW70JL352P10000</w:t>
            </w:r>
            <w:r w:rsidRPr="005E3725">
              <w:rPr>
                <w:rFonts w:ascii="Book Antiqua" w:hAnsi="Book Antiqua" w:cstheme="majorBidi"/>
              </w:rPr>
              <w:tab/>
            </w:r>
          </w:p>
          <w:p w:rsidR="007A68E5" w:rsidRPr="005E3725" w:rsidRDefault="007A68E5" w:rsidP="00244D43">
            <w:pPr>
              <w:rPr>
                <w:rFonts w:ascii="Book Antiqua" w:hAnsi="Book Antiqua" w:cstheme="majorBidi"/>
              </w:rPr>
            </w:pPr>
            <w:r w:rsidRPr="005E3725">
              <w:rPr>
                <w:rFonts w:ascii="Book Antiqua" w:hAnsi="Book Antiqua" w:cstheme="majorBidi"/>
              </w:rPr>
              <w:t>100cm, 7Fr, Judkins Left 3.5cm, Side Hole</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HW70JL352P10001</w:t>
            </w:r>
            <w:r w:rsidRPr="005E3725">
              <w:rPr>
                <w:rFonts w:ascii="Book Antiqua" w:hAnsi="Book Antiqua" w:cstheme="majorBidi"/>
              </w:rPr>
              <w:tab/>
            </w:r>
          </w:p>
          <w:p w:rsidR="007A68E5" w:rsidRPr="005E3725" w:rsidRDefault="007A68E5" w:rsidP="00244D43">
            <w:pPr>
              <w:rPr>
                <w:rFonts w:ascii="Book Antiqua" w:hAnsi="Book Antiqua" w:cstheme="majorBidi"/>
              </w:rPr>
            </w:pPr>
            <w:r w:rsidRPr="005E3725">
              <w:rPr>
                <w:rFonts w:ascii="Book Antiqua" w:hAnsi="Book Antiqua" w:cstheme="majorBidi"/>
              </w:rPr>
              <w:t>100cm, 7Fr, Judkins Left 3.5cm, Short Tip, Side Hole</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HW70JL400P10000</w:t>
            </w:r>
            <w:r w:rsidRPr="005E3725">
              <w:rPr>
                <w:rFonts w:ascii="Book Antiqua" w:hAnsi="Book Antiqua" w:cstheme="majorBidi"/>
              </w:rPr>
              <w:tab/>
            </w:r>
          </w:p>
          <w:p w:rsidR="007A68E5" w:rsidRPr="005E3725" w:rsidRDefault="007A68E5" w:rsidP="00244D43">
            <w:pPr>
              <w:rPr>
                <w:rFonts w:ascii="Book Antiqua" w:hAnsi="Book Antiqua" w:cstheme="majorBidi"/>
              </w:rPr>
            </w:pPr>
            <w:r w:rsidRPr="005E3725">
              <w:rPr>
                <w:rFonts w:ascii="Book Antiqua" w:hAnsi="Book Antiqua" w:cstheme="majorBidi"/>
              </w:rPr>
              <w:t>100cm, 7Fr, Judkins Left 4.0cm</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HW70JL400P10001</w:t>
            </w:r>
            <w:r w:rsidRPr="005E3725">
              <w:rPr>
                <w:rFonts w:ascii="Book Antiqua" w:hAnsi="Book Antiqua" w:cstheme="majorBidi"/>
              </w:rPr>
              <w:tab/>
            </w:r>
          </w:p>
          <w:p w:rsidR="007A68E5" w:rsidRPr="005E3725" w:rsidRDefault="007A68E5" w:rsidP="00244D43">
            <w:pPr>
              <w:rPr>
                <w:rFonts w:ascii="Book Antiqua" w:hAnsi="Book Antiqua" w:cstheme="majorBidi"/>
              </w:rPr>
            </w:pPr>
            <w:r w:rsidRPr="005E3725">
              <w:rPr>
                <w:rFonts w:ascii="Book Antiqua" w:hAnsi="Book Antiqua" w:cstheme="majorBidi"/>
              </w:rPr>
              <w:t>100cm, 7Fr, Judkins Left 4.0cm, Short Tip</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HW70JL402P10000</w:t>
            </w:r>
            <w:r w:rsidRPr="005E3725">
              <w:rPr>
                <w:rFonts w:ascii="Book Antiqua" w:hAnsi="Book Antiqua" w:cstheme="majorBidi"/>
              </w:rPr>
              <w:tab/>
            </w:r>
          </w:p>
          <w:p w:rsidR="007A68E5" w:rsidRPr="005E3725" w:rsidRDefault="007A68E5" w:rsidP="00244D43">
            <w:pPr>
              <w:rPr>
                <w:rFonts w:ascii="Book Antiqua" w:hAnsi="Book Antiqua" w:cstheme="majorBidi"/>
              </w:rPr>
            </w:pPr>
            <w:r w:rsidRPr="005E3725">
              <w:rPr>
                <w:rFonts w:ascii="Book Antiqua" w:hAnsi="Book Antiqua" w:cstheme="majorBidi"/>
              </w:rPr>
              <w:t>100cm, 7Fr, Judkins Left 4.0cm, Side Hole</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HW70JL402P10001</w:t>
            </w:r>
            <w:r w:rsidRPr="005E3725">
              <w:rPr>
                <w:rFonts w:ascii="Book Antiqua" w:hAnsi="Book Antiqua" w:cstheme="majorBidi"/>
              </w:rPr>
              <w:tab/>
            </w:r>
          </w:p>
          <w:p w:rsidR="007A68E5" w:rsidRPr="005E3725" w:rsidRDefault="007A68E5" w:rsidP="00244D43">
            <w:pPr>
              <w:rPr>
                <w:rFonts w:ascii="Book Antiqua" w:hAnsi="Book Antiqua" w:cstheme="majorBidi"/>
              </w:rPr>
            </w:pPr>
            <w:r w:rsidRPr="005E3725">
              <w:rPr>
                <w:rFonts w:ascii="Book Antiqua" w:hAnsi="Book Antiqua" w:cstheme="majorBidi"/>
              </w:rPr>
              <w:t>100cm, 7Fr, Judkins Left 4.0cm, Short Tip, Side Hole</w:t>
            </w:r>
          </w:p>
          <w:p w:rsidR="007A68E5" w:rsidRPr="005E3725" w:rsidRDefault="007A68E5" w:rsidP="00146382">
            <w:pPr>
              <w:rPr>
                <w:rFonts w:ascii="Book Antiqua" w:hAnsi="Book Antiqua" w:cstheme="majorBidi"/>
              </w:rPr>
            </w:pPr>
          </w:p>
          <w:p w:rsidR="007A68E5" w:rsidRPr="005E3725" w:rsidRDefault="007A68E5" w:rsidP="00244D43">
            <w:pPr>
              <w:rPr>
                <w:rFonts w:ascii="Book Antiqua" w:hAnsi="Book Antiqua" w:cstheme="majorBidi"/>
              </w:rPr>
            </w:pPr>
            <w:r w:rsidRPr="005E3725">
              <w:rPr>
                <w:rFonts w:ascii="Book Antiqua" w:hAnsi="Book Antiqua" w:cstheme="majorBidi"/>
              </w:rPr>
              <w:t>HW70AL070P10000</w:t>
            </w:r>
            <w:r w:rsidRPr="005E3725">
              <w:rPr>
                <w:rFonts w:ascii="Book Antiqua" w:hAnsi="Book Antiqua" w:cstheme="majorBidi"/>
              </w:rPr>
              <w:tab/>
            </w:r>
          </w:p>
          <w:p w:rsidR="007A68E5" w:rsidRPr="005E3725" w:rsidRDefault="007A68E5" w:rsidP="00244D43">
            <w:pPr>
              <w:rPr>
                <w:rFonts w:ascii="Book Antiqua" w:hAnsi="Book Antiqua" w:cstheme="majorBidi"/>
              </w:rPr>
            </w:pPr>
            <w:r w:rsidRPr="005E3725">
              <w:rPr>
                <w:rFonts w:ascii="Book Antiqua" w:hAnsi="Book Antiqua" w:cstheme="majorBidi"/>
              </w:rPr>
              <w:t>100cm, 7Fr, Amplatz Left 0. 75cm</w:t>
            </w:r>
          </w:p>
          <w:p w:rsidR="007A68E5" w:rsidRPr="005E3725" w:rsidRDefault="007A68E5" w:rsidP="00146382">
            <w:pPr>
              <w:rPr>
                <w:rFonts w:ascii="Book Antiqua" w:hAnsi="Book Antiqua" w:cstheme="majorBidi"/>
              </w:rPr>
            </w:pPr>
          </w:p>
          <w:p w:rsidR="007A68E5" w:rsidRPr="005E3725" w:rsidRDefault="007A68E5" w:rsidP="00300264">
            <w:pPr>
              <w:rPr>
                <w:rFonts w:ascii="Book Antiqua" w:hAnsi="Book Antiqua" w:cstheme="majorBidi"/>
              </w:rPr>
            </w:pPr>
            <w:r w:rsidRPr="005E3725">
              <w:rPr>
                <w:rFonts w:ascii="Book Antiqua" w:hAnsi="Book Antiqua" w:cstheme="majorBidi"/>
              </w:rPr>
              <w:t>HW70AL070P10001</w:t>
            </w:r>
            <w:r w:rsidRPr="005E3725">
              <w:rPr>
                <w:rFonts w:ascii="Book Antiqua" w:hAnsi="Book Antiqua" w:cstheme="majorBidi"/>
              </w:rPr>
              <w:tab/>
            </w:r>
          </w:p>
          <w:p w:rsidR="007A68E5" w:rsidRPr="005E3725" w:rsidRDefault="007A68E5" w:rsidP="00300264">
            <w:pPr>
              <w:rPr>
                <w:rFonts w:ascii="Book Antiqua" w:hAnsi="Book Antiqua" w:cstheme="majorBidi"/>
              </w:rPr>
            </w:pPr>
            <w:r w:rsidRPr="005E3725">
              <w:rPr>
                <w:rFonts w:ascii="Book Antiqua" w:hAnsi="Book Antiqua" w:cstheme="majorBidi"/>
              </w:rPr>
              <w:t>100cm, 7Fr, Amplatz Left 0. 75cm, Short Tip</w:t>
            </w:r>
          </w:p>
          <w:p w:rsidR="007A68E5" w:rsidRPr="005E3725" w:rsidRDefault="007A68E5" w:rsidP="00146382">
            <w:pPr>
              <w:rPr>
                <w:rFonts w:ascii="Book Antiqua" w:hAnsi="Book Antiqua" w:cstheme="majorBidi"/>
              </w:rPr>
            </w:pPr>
          </w:p>
          <w:p w:rsidR="007A68E5" w:rsidRPr="005E3725" w:rsidRDefault="007A68E5" w:rsidP="00300264">
            <w:pPr>
              <w:rPr>
                <w:rFonts w:ascii="Book Antiqua" w:hAnsi="Book Antiqua" w:cstheme="majorBidi"/>
              </w:rPr>
            </w:pPr>
            <w:r w:rsidRPr="005E3725">
              <w:rPr>
                <w:rFonts w:ascii="Book Antiqua" w:hAnsi="Book Antiqua" w:cstheme="majorBidi"/>
              </w:rPr>
              <w:t>HW70AL072P10000</w:t>
            </w:r>
            <w:r w:rsidRPr="005E3725">
              <w:rPr>
                <w:rFonts w:ascii="Book Antiqua" w:hAnsi="Book Antiqua" w:cstheme="majorBidi"/>
              </w:rPr>
              <w:tab/>
            </w:r>
          </w:p>
          <w:p w:rsidR="007A68E5" w:rsidRPr="005E3725" w:rsidRDefault="007A68E5" w:rsidP="00300264">
            <w:pPr>
              <w:rPr>
                <w:rFonts w:ascii="Book Antiqua" w:hAnsi="Book Antiqua" w:cstheme="majorBidi"/>
              </w:rPr>
            </w:pPr>
            <w:r w:rsidRPr="005E3725">
              <w:rPr>
                <w:rFonts w:ascii="Book Antiqua" w:hAnsi="Book Antiqua" w:cstheme="majorBidi"/>
              </w:rPr>
              <w:t>100cm, 7Fr, Amplatz Left 0. 75cm, Side Hole</w:t>
            </w:r>
          </w:p>
          <w:p w:rsidR="007A68E5" w:rsidRPr="005E3725" w:rsidRDefault="007A68E5" w:rsidP="00146382">
            <w:pPr>
              <w:rPr>
                <w:rFonts w:ascii="Book Antiqua" w:hAnsi="Book Antiqua" w:cstheme="majorBidi"/>
              </w:rPr>
            </w:pPr>
          </w:p>
          <w:p w:rsidR="007A68E5" w:rsidRPr="005E3725" w:rsidRDefault="007A68E5" w:rsidP="00300264">
            <w:pPr>
              <w:rPr>
                <w:rFonts w:ascii="Book Antiqua" w:hAnsi="Book Antiqua" w:cstheme="majorBidi"/>
              </w:rPr>
            </w:pPr>
            <w:r w:rsidRPr="005E3725">
              <w:rPr>
                <w:rFonts w:ascii="Book Antiqua" w:hAnsi="Book Antiqua" w:cstheme="majorBidi"/>
              </w:rPr>
              <w:t>HW70AL072P10001</w:t>
            </w:r>
            <w:r w:rsidRPr="005E3725">
              <w:rPr>
                <w:rFonts w:ascii="Book Antiqua" w:hAnsi="Book Antiqua" w:cstheme="majorBidi"/>
              </w:rPr>
              <w:tab/>
            </w:r>
          </w:p>
          <w:p w:rsidR="007A68E5" w:rsidRPr="005E3725" w:rsidRDefault="007A68E5" w:rsidP="00300264">
            <w:pPr>
              <w:rPr>
                <w:rFonts w:ascii="Book Antiqua" w:hAnsi="Book Antiqua" w:cstheme="majorBidi"/>
              </w:rPr>
            </w:pPr>
            <w:r w:rsidRPr="005E3725">
              <w:rPr>
                <w:rFonts w:ascii="Book Antiqua" w:hAnsi="Book Antiqua" w:cstheme="majorBidi"/>
              </w:rPr>
              <w:t>100cm, 7Fr, Amplatz Left 0. 75cm, Short Tip, Side Hole</w:t>
            </w:r>
          </w:p>
          <w:p w:rsidR="007A68E5" w:rsidRPr="005E3725" w:rsidRDefault="007A68E5" w:rsidP="00146382">
            <w:pPr>
              <w:rPr>
                <w:rFonts w:ascii="Book Antiqua" w:hAnsi="Book Antiqua" w:cstheme="majorBidi"/>
              </w:rPr>
            </w:pPr>
          </w:p>
          <w:p w:rsidR="007A68E5" w:rsidRPr="005E3725" w:rsidRDefault="007A68E5" w:rsidP="00300264">
            <w:pPr>
              <w:rPr>
                <w:rFonts w:ascii="Book Antiqua" w:hAnsi="Book Antiqua" w:cstheme="majorBidi"/>
              </w:rPr>
            </w:pPr>
            <w:r w:rsidRPr="005E3725">
              <w:rPr>
                <w:rFonts w:ascii="Book Antiqua" w:hAnsi="Book Antiqua" w:cstheme="majorBidi"/>
              </w:rPr>
              <w:t>HW70AL100P10000</w:t>
            </w:r>
          </w:p>
          <w:p w:rsidR="007A68E5" w:rsidRPr="005E3725" w:rsidRDefault="007A68E5" w:rsidP="00300264">
            <w:pPr>
              <w:rPr>
                <w:rFonts w:ascii="Book Antiqua" w:hAnsi="Book Antiqua" w:cstheme="majorBidi"/>
              </w:rPr>
            </w:pPr>
            <w:r w:rsidRPr="005E3725">
              <w:rPr>
                <w:rFonts w:ascii="Book Antiqua" w:hAnsi="Book Antiqua" w:cstheme="majorBidi"/>
              </w:rPr>
              <w:t>100cm, 7Fr, Amplatz Left 1.0cm</w:t>
            </w:r>
          </w:p>
          <w:p w:rsidR="007A68E5" w:rsidRPr="005E3725" w:rsidRDefault="007A68E5" w:rsidP="00146382">
            <w:pPr>
              <w:rPr>
                <w:rFonts w:ascii="Book Antiqua" w:hAnsi="Book Antiqua" w:cstheme="majorBidi"/>
              </w:rPr>
            </w:pPr>
          </w:p>
          <w:p w:rsidR="007A68E5" w:rsidRPr="005E3725" w:rsidRDefault="007A68E5" w:rsidP="00300264">
            <w:pPr>
              <w:rPr>
                <w:rFonts w:ascii="Book Antiqua" w:hAnsi="Book Antiqua" w:cstheme="majorBidi"/>
              </w:rPr>
            </w:pPr>
            <w:r w:rsidRPr="005E3725">
              <w:rPr>
                <w:rFonts w:ascii="Book Antiqua" w:hAnsi="Book Antiqua" w:cstheme="majorBidi"/>
              </w:rPr>
              <w:t>HW70AL100P10001</w:t>
            </w:r>
          </w:p>
          <w:p w:rsidR="007A68E5" w:rsidRPr="005E3725" w:rsidRDefault="007A68E5" w:rsidP="00300264">
            <w:pPr>
              <w:rPr>
                <w:rFonts w:ascii="Book Antiqua" w:hAnsi="Book Antiqua" w:cstheme="majorBidi"/>
              </w:rPr>
            </w:pPr>
            <w:r w:rsidRPr="005E3725">
              <w:rPr>
                <w:rFonts w:ascii="Book Antiqua" w:hAnsi="Book Antiqua" w:cstheme="majorBidi"/>
              </w:rPr>
              <w:t>100cm, 7Fr, Amplatz Left 1.0cm, Short Tip</w:t>
            </w:r>
          </w:p>
          <w:p w:rsidR="007A68E5" w:rsidRPr="005E3725" w:rsidRDefault="007A68E5" w:rsidP="00146382">
            <w:pPr>
              <w:rPr>
                <w:rFonts w:ascii="Book Antiqua" w:hAnsi="Book Antiqua" w:cstheme="majorBidi"/>
              </w:rPr>
            </w:pPr>
          </w:p>
          <w:p w:rsidR="007A68E5" w:rsidRPr="005E3725" w:rsidRDefault="007A68E5" w:rsidP="00300264">
            <w:pPr>
              <w:rPr>
                <w:rFonts w:ascii="Book Antiqua" w:hAnsi="Book Antiqua" w:cstheme="majorBidi"/>
              </w:rPr>
            </w:pPr>
            <w:r w:rsidRPr="005E3725">
              <w:rPr>
                <w:rFonts w:ascii="Book Antiqua" w:hAnsi="Book Antiqua" w:cstheme="majorBidi"/>
              </w:rPr>
              <w:t>HW70AL102P10000</w:t>
            </w:r>
          </w:p>
          <w:p w:rsidR="007A68E5" w:rsidRPr="005E3725" w:rsidRDefault="007A68E5" w:rsidP="00300264">
            <w:pPr>
              <w:rPr>
                <w:rFonts w:ascii="Book Antiqua" w:hAnsi="Book Antiqua" w:cstheme="majorBidi"/>
              </w:rPr>
            </w:pPr>
            <w:r w:rsidRPr="005E3725">
              <w:rPr>
                <w:rFonts w:ascii="Book Antiqua" w:hAnsi="Book Antiqua" w:cstheme="majorBidi"/>
              </w:rPr>
              <w:t>100cm, 7Fr, Amplatz Left 1.0cm, Side Hole</w:t>
            </w:r>
          </w:p>
          <w:p w:rsidR="007A68E5" w:rsidRPr="005E3725" w:rsidRDefault="007A68E5" w:rsidP="00146382">
            <w:pPr>
              <w:rPr>
                <w:rFonts w:ascii="Book Antiqua" w:hAnsi="Book Antiqua" w:cstheme="majorBidi"/>
              </w:rPr>
            </w:pPr>
          </w:p>
          <w:p w:rsidR="007A68E5" w:rsidRPr="005E3725" w:rsidRDefault="007A68E5" w:rsidP="00300264">
            <w:pPr>
              <w:rPr>
                <w:rFonts w:ascii="Book Antiqua" w:hAnsi="Book Antiqua" w:cstheme="majorBidi"/>
              </w:rPr>
            </w:pPr>
            <w:r w:rsidRPr="005E3725">
              <w:rPr>
                <w:rFonts w:ascii="Book Antiqua" w:hAnsi="Book Antiqua" w:cstheme="majorBidi"/>
              </w:rPr>
              <w:t>HW70AL102P10001</w:t>
            </w:r>
          </w:p>
          <w:p w:rsidR="007A68E5" w:rsidRPr="005E3725" w:rsidRDefault="007A68E5" w:rsidP="00300264">
            <w:pPr>
              <w:rPr>
                <w:rFonts w:ascii="Book Antiqua" w:hAnsi="Book Antiqua" w:cstheme="majorBidi"/>
              </w:rPr>
            </w:pPr>
            <w:r w:rsidRPr="005E3725">
              <w:rPr>
                <w:rFonts w:ascii="Book Antiqua" w:hAnsi="Book Antiqua" w:cstheme="majorBidi"/>
              </w:rPr>
              <w:t>100cm, 7Fr, Amplatz Left 1.0cm,  Short Tip, Side Hole</w:t>
            </w:r>
          </w:p>
          <w:p w:rsidR="007A68E5" w:rsidRPr="005E3725" w:rsidRDefault="007A68E5" w:rsidP="00146382">
            <w:pPr>
              <w:rPr>
                <w:rFonts w:ascii="Book Antiqua" w:hAnsi="Book Antiqua" w:cstheme="majorBidi"/>
              </w:rPr>
            </w:pPr>
          </w:p>
          <w:p w:rsidR="007A68E5" w:rsidRPr="005E3725" w:rsidRDefault="007A68E5" w:rsidP="00300264">
            <w:pPr>
              <w:rPr>
                <w:rFonts w:ascii="Book Antiqua" w:hAnsi="Book Antiqua" w:cstheme="majorBidi"/>
              </w:rPr>
            </w:pPr>
            <w:r w:rsidRPr="005E3725">
              <w:rPr>
                <w:rFonts w:ascii="Book Antiqua" w:hAnsi="Book Antiqua" w:cstheme="majorBidi"/>
              </w:rPr>
              <w:t>HW70AL150P10000 100cm, 7Fr, Amplatz Left 1.5cm</w:t>
            </w:r>
          </w:p>
          <w:p w:rsidR="007A68E5" w:rsidRPr="005E3725" w:rsidRDefault="007A68E5" w:rsidP="00146382">
            <w:pPr>
              <w:rPr>
                <w:rFonts w:ascii="Book Antiqua" w:hAnsi="Book Antiqua" w:cstheme="majorBidi"/>
              </w:rPr>
            </w:pPr>
          </w:p>
          <w:p w:rsidR="007A68E5" w:rsidRPr="005E3725" w:rsidRDefault="007A68E5" w:rsidP="00300264">
            <w:pPr>
              <w:rPr>
                <w:rFonts w:ascii="Book Antiqua" w:hAnsi="Book Antiqua" w:cstheme="majorBidi"/>
              </w:rPr>
            </w:pPr>
            <w:r w:rsidRPr="005E3725">
              <w:rPr>
                <w:rFonts w:ascii="Book Antiqua" w:hAnsi="Book Antiqua" w:cstheme="majorBidi"/>
              </w:rPr>
              <w:t>HW70AL150P10001</w:t>
            </w:r>
          </w:p>
          <w:p w:rsidR="007A68E5" w:rsidRPr="005E3725" w:rsidRDefault="007A68E5" w:rsidP="00300264">
            <w:pPr>
              <w:rPr>
                <w:rFonts w:ascii="Book Antiqua" w:hAnsi="Book Antiqua" w:cstheme="majorBidi"/>
              </w:rPr>
            </w:pPr>
            <w:r w:rsidRPr="005E3725">
              <w:rPr>
                <w:rFonts w:ascii="Book Antiqua" w:hAnsi="Book Antiqua" w:cstheme="majorBidi"/>
              </w:rPr>
              <w:t>100cm, 7Fr, Amplatz Left 1.5cm, Short Tip</w:t>
            </w:r>
          </w:p>
          <w:p w:rsidR="007A68E5" w:rsidRPr="005E3725" w:rsidRDefault="007A68E5" w:rsidP="00146382">
            <w:pPr>
              <w:rPr>
                <w:rFonts w:ascii="Book Antiqua" w:hAnsi="Book Antiqua" w:cstheme="majorBidi"/>
              </w:rPr>
            </w:pPr>
          </w:p>
          <w:p w:rsidR="007A68E5" w:rsidRPr="005E3725" w:rsidRDefault="007A68E5" w:rsidP="00A73F83">
            <w:pPr>
              <w:rPr>
                <w:rFonts w:ascii="Book Antiqua" w:hAnsi="Book Antiqua" w:cstheme="majorBidi"/>
              </w:rPr>
            </w:pPr>
            <w:r w:rsidRPr="005E3725">
              <w:rPr>
                <w:rFonts w:ascii="Book Antiqua" w:hAnsi="Book Antiqua" w:cstheme="majorBidi"/>
              </w:rPr>
              <w:t>HW70AL152P10000</w:t>
            </w:r>
          </w:p>
          <w:p w:rsidR="007A68E5" w:rsidRPr="005E3725" w:rsidRDefault="007A68E5" w:rsidP="00A73F83">
            <w:pPr>
              <w:rPr>
                <w:rFonts w:ascii="Book Antiqua" w:hAnsi="Book Antiqua" w:cstheme="majorBidi"/>
              </w:rPr>
            </w:pPr>
            <w:r w:rsidRPr="005E3725">
              <w:rPr>
                <w:rFonts w:ascii="Book Antiqua" w:hAnsi="Book Antiqua" w:cstheme="majorBidi"/>
              </w:rPr>
              <w:t>100cm, 7Fr, Amplatz Left 1.5cm, Side Hole</w:t>
            </w:r>
          </w:p>
          <w:p w:rsidR="007A68E5" w:rsidRPr="005E3725" w:rsidRDefault="007A68E5" w:rsidP="00146382">
            <w:pPr>
              <w:rPr>
                <w:rFonts w:ascii="Book Antiqua" w:hAnsi="Book Antiqua" w:cstheme="majorBidi"/>
              </w:rPr>
            </w:pPr>
          </w:p>
          <w:p w:rsidR="007A68E5" w:rsidRPr="005E3725" w:rsidRDefault="007A68E5" w:rsidP="00A73F83">
            <w:pPr>
              <w:rPr>
                <w:rFonts w:ascii="Book Antiqua" w:hAnsi="Book Antiqua" w:cstheme="majorBidi"/>
              </w:rPr>
            </w:pPr>
            <w:r w:rsidRPr="005E3725">
              <w:rPr>
                <w:rFonts w:ascii="Book Antiqua" w:hAnsi="Book Antiqua" w:cstheme="majorBidi"/>
              </w:rPr>
              <w:t>HW70AL152P10001</w:t>
            </w:r>
          </w:p>
          <w:p w:rsidR="007A68E5" w:rsidRPr="005E3725" w:rsidRDefault="007A68E5" w:rsidP="00A73F83">
            <w:pPr>
              <w:rPr>
                <w:rFonts w:ascii="Book Antiqua" w:hAnsi="Book Antiqua" w:cstheme="majorBidi"/>
              </w:rPr>
            </w:pPr>
            <w:r w:rsidRPr="005E3725">
              <w:rPr>
                <w:rFonts w:ascii="Book Antiqua" w:hAnsi="Book Antiqua" w:cstheme="majorBidi"/>
              </w:rPr>
              <w:t>100cm, 7Fr, Amplatz Left 1.5cm, Short Tip, Side Hole</w:t>
            </w:r>
          </w:p>
          <w:p w:rsidR="007A68E5" w:rsidRPr="005E3725" w:rsidRDefault="007A68E5" w:rsidP="00146382">
            <w:pPr>
              <w:rPr>
                <w:rFonts w:ascii="Book Antiqua" w:hAnsi="Book Antiqua" w:cstheme="majorBidi"/>
              </w:rPr>
            </w:pPr>
          </w:p>
          <w:p w:rsidR="007A68E5" w:rsidRPr="005E3725" w:rsidRDefault="007A68E5" w:rsidP="00A73F83">
            <w:pPr>
              <w:rPr>
                <w:rFonts w:ascii="Book Antiqua" w:hAnsi="Book Antiqua" w:cstheme="majorBidi"/>
              </w:rPr>
            </w:pPr>
            <w:r w:rsidRPr="005E3725">
              <w:rPr>
                <w:rFonts w:ascii="Book Antiqua" w:hAnsi="Book Antiqua" w:cstheme="majorBidi"/>
              </w:rPr>
              <w:t>HW70AL070P10002</w:t>
            </w:r>
          </w:p>
          <w:p w:rsidR="007A68E5" w:rsidRPr="005E3725" w:rsidRDefault="007A68E5" w:rsidP="00A73F83">
            <w:pPr>
              <w:rPr>
                <w:rFonts w:ascii="Book Antiqua" w:hAnsi="Book Antiqua" w:cstheme="majorBidi"/>
              </w:rPr>
            </w:pPr>
            <w:r w:rsidRPr="005E3725">
              <w:rPr>
                <w:rFonts w:ascii="Book Antiqua" w:hAnsi="Book Antiqua" w:cstheme="majorBidi"/>
              </w:rPr>
              <w:t>100cm, 7Fr, Short Amplatz Left 0.75cm</w:t>
            </w:r>
          </w:p>
          <w:p w:rsidR="007A68E5" w:rsidRPr="005E3725" w:rsidRDefault="007A68E5" w:rsidP="00146382">
            <w:pPr>
              <w:rPr>
                <w:rFonts w:ascii="Book Antiqua" w:hAnsi="Book Antiqua" w:cstheme="majorBidi"/>
              </w:rPr>
            </w:pPr>
          </w:p>
          <w:p w:rsidR="007A68E5" w:rsidRPr="005E3725" w:rsidRDefault="007A68E5" w:rsidP="00A73F83">
            <w:pPr>
              <w:rPr>
                <w:rFonts w:ascii="Book Antiqua" w:hAnsi="Book Antiqua" w:cstheme="majorBidi"/>
              </w:rPr>
            </w:pPr>
            <w:r w:rsidRPr="005E3725">
              <w:rPr>
                <w:rFonts w:ascii="Book Antiqua" w:hAnsi="Book Antiqua" w:cstheme="majorBidi"/>
              </w:rPr>
              <w:t>HW70AL072P10002</w:t>
            </w:r>
          </w:p>
          <w:p w:rsidR="007A68E5" w:rsidRPr="005E3725" w:rsidRDefault="007A68E5" w:rsidP="00A73F83">
            <w:pPr>
              <w:rPr>
                <w:rFonts w:ascii="Book Antiqua" w:hAnsi="Book Antiqua" w:cstheme="majorBidi"/>
              </w:rPr>
            </w:pPr>
            <w:r w:rsidRPr="005E3725">
              <w:rPr>
                <w:rFonts w:ascii="Book Antiqua" w:hAnsi="Book Antiqua" w:cstheme="majorBidi"/>
              </w:rPr>
              <w:t>100cm, 7Fr, Short Amplatz Left 0.75cm, Side Hole</w:t>
            </w:r>
          </w:p>
          <w:p w:rsidR="007A68E5" w:rsidRPr="005E3725" w:rsidRDefault="007A68E5" w:rsidP="00146382">
            <w:pPr>
              <w:rPr>
                <w:rFonts w:ascii="Book Antiqua" w:hAnsi="Book Antiqua" w:cstheme="majorBidi"/>
              </w:rPr>
            </w:pPr>
          </w:p>
          <w:p w:rsidR="007A68E5" w:rsidRPr="005E3725" w:rsidRDefault="007A68E5" w:rsidP="00A73F83">
            <w:pPr>
              <w:rPr>
                <w:rFonts w:ascii="Book Antiqua" w:hAnsi="Book Antiqua" w:cstheme="majorBidi"/>
              </w:rPr>
            </w:pPr>
            <w:r w:rsidRPr="005E3725">
              <w:rPr>
                <w:rFonts w:ascii="Book Antiqua" w:hAnsi="Book Antiqua" w:cstheme="majorBidi"/>
              </w:rPr>
              <w:t>HW70AL100P10002</w:t>
            </w:r>
          </w:p>
          <w:p w:rsidR="007A68E5" w:rsidRPr="005E3725" w:rsidRDefault="007A68E5" w:rsidP="00A73F83">
            <w:pPr>
              <w:rPr>
                <w:rFonts w:ascii="Book Antiqua" w:hAnsi="Book Antiqua" w:cstheme="majorBidi"/>
              </w:rPr>
            </w:pPr>
            <w:r w:rsidRPr="005E3725">
              <w:rPr>
                <w:rFonts w:ascii="Book Antiqua" w:hAnsi="Book Antiqua" w:cstheme="majorBidi"/>
              </w:rPr>
              <w:t>100cm, 7Fr, Short Amplatz Left 1.0cm</w:t>
            </w:r>
          </w:p>
          <w:p w:rsidR="007A68E5" w:rsidRPr="005E3725" w:rsidRDefault="007A68E5" w:rsidP="00146382">
            <w:pPr>
              <w:rPr>
                <w:rFonts w:ascii="Book Antiqua" w:hAnsi="Book Antiqua" w:cstheme="majorBidi"/>
              </w:rPr>
            </w:pPr>
          </w:p>
          <w:p w:rsidR="007A68E5" w:rsidRPr="005E3725" w:rsidRDefault="007A68E5" w:rsidP="00A73F83">
            <w:pPr>
              <w:rPr>
                <w:rFonts w:ascii="Book Antiqua" w:hAnsi="Book Antiqua" w:cstheme="majorBidi"/>
              </w:rPr>
            </w:pPr>
            <w:r w:rsidRPr="005E3725">
              <w:rPr>
                <w:rFonts w:ascii="Book Antiqua" w:hAnsi="Book Antiqua" w:cstheme="majorBidi"/>
              </w:rPr>
              <w:t>HW70AL102P10002</w:t>
            </w:r>
          </w:p>
          <w:p w:rsidR="007A68E5" w:rsidRPr="005E3725" w:rsidRDefault="007A68E5" w:rsidP="00A73F83">
            <w:pPr>
              <w:rPr>
                <w:rFonts w:ascii="Book Antiqua" w:hAnsi="Book Antiqua" w:cstheme="majorBidi"/>
              </w:rPr>
            </w:pPr>
            <w:r w:rsidRPr="005E3725">
              <w:rPr>
                <w:rFonts w:ascii="Book Antiqua" w:hAnsi="Book Antiqua" w:cstheme="majorBidi"/>
              </w:rPr>
              <w:t>100cm, 7Fr, Short Amplatz Left 1.0cm, Side Hole</w:t>
            </w:r>
          </w:p>
          <w:p w:rsidR="007A68E5" w:rsidRPr="005E3725" w:rsidRDefault="007A68E5" w:rsidP="00146382">
            <w:pPr>
              <w:rPr>
                <w:rFonts w:ascii="Book Antiqua" w:hAnsi="Book Antiqua" w:cstheme="majorBidi"/>
              </w:rPr>
            </w:pPr>
          </w:p>
          <w:p w:rsidR="007A68E5" w:rsidRPr="005E3725" w:rsidRDefault="007A68E5" w:rsidP="00A73F83">
            <w:pPr>
              <w:rPr>
                <w:rFonts w:ascii="Book Antiqua" w:hAnsi="Book Antiqua" w:cstheme="majorBidi"/>
              </w:rPr>
            </w:pPr>
            <w:r w:rsidRPr="005E3725">
              <w:rPr>
                <w:rFonts w:ascii="Book Antiqua" w:hAnsi="Book Antiqua" w:cstheme="majorBidi"/>
              </w:rPr>
              <w:t>HW70AL150P10002</w:t>
            </w:r>
          </w:p>
          <w:p w:rsidR="007A68E5" w:rsidRPr="005E3725" w:rsidRDefault="007A68E5" w:rsidP="00A73F83">
            <w:pPr>
              <w:rPr>
                <w:rFonts w:ascii="Book Antiqua" w:hAnsi="Book Antiqua" w:cstheme="majorBidi"/>
              </w:rPr>
            </w:pPr>
            <w:r w:rsidRPr="005E3725">
              <w:rPr>
                <w:rFonts w:ascii="Book Antiqua" w:hAnsi="Book Antiqua" w:cstheme="majorBidi"/>
              </w:rPr>
              <w:t>100cm, 7Fr, Short Amplatz Left 1.5cm</w:t>
            </w:r>
          </w:p>
          <w:p w:rsidR="007A68E5" w:rsidRPr="005E3725" w:rsidRDefault="007A68E5" w:rsidP="00146382">
            <w:pPr>
              <w:rPr>
                <w:rFonts w:ascii="Book Antiqua" w:hAnsi="Book Antiqua" w:cstheme="majorBidi"/>
              </w:rPr>
            </w:pPr>
          </w:p>
          <w:p w:rsidR="007A68E5" w:rsidRPr="005E3725" w:rsidRDefault="007A68E5" w:rsidP="00A73F83">
            <w:pPr>
              <w:rPr>
                <w:rFonts w:ascii="Book Antiqua" w:hAnsi="Book Antiqua" w:cstheme="majorBidi"/>
              </w:rPr>
            </w:pPr>
            <w:r w:rsidRPr="005E3725">
              <w:rPr>
                <w:rFonts w:ascii="Book Antiqua" w:hAnsi="Book Antiqua" w:cstheme="majorBidi"/>
              </w:rPr>
              <w:t>HW70AL152P10002</w:t>
            </w:r>
          </w:p>
          <w:p w:rsidR="007A68E5" w:rsidRPr="005E3725" w:rsidRDefault="007A68E5" w:rsidP="00A73F83">
            <w:pPr>
              <w:rPr>
                <w:rFonts w:ascii="Book Antiqua" w:hAnsi="Book Antiqua" w:cstheme="majorBidi"/>
              </w:rPr>
            </w:pPr>
            <w:r w:rsidRPr="005E3725">
              <w:rPr>
                <w:rFonts w:ascii="Book Antiqua" w:hAnsi="Book Antiqua" w:cstheme="majorBidi"/>
              </w:rPr>
              <w:t>100cm, 7Fr, Short Amplatz Left 1.5cm, Side Hole</w:t>
            </w:r>
          </w:p>
          <w:p w:rsidR="007A68E5" w:rsidRPr="005E3725" w:rsidRDefault="007A68E5" w:rsidP="00146382">
            <w:pPr>
              <w:rPr>
                <w:rFonts w:ascii="Book Antiqua" w:hAnsi="Book Antiqua" w:cstheme="majorBidi"/>
              </w:rPr>
            </w:pPr>
          </w:p>
          <w:p w:rsidR="007A68E5" w:rsidRPr="005E3725" w:rsidRDefault="007A68E5" w:rsidP="00A73F83">
            <w:pPr>
              <w:rPr>
                <w:rFonts w:ascii="Book Antiqua" w:hAnsi="Book Antiqua" w:cstheme="majorBidi"/>
              </w:rPr>
            </w:pPr>
            <w:r w:rsidRPr="005E3725">
              <w:rPr>
                <w:rFonts w:ascii="Book Antiqua" w:hAnsi="Book Antiqua" w:cstheme="majorBidi"/>
              </w:rPr>
              <w:t>HW70PB300P10000 100cm, 7Fr, Power Backup 3.0cm</w:t>
            </w:r>
          </w:p>
          <w:p w:rsidR="007A68E5" w:rsidRPr="005E3725" w:rsidRDefault="007A68E5" w:rsidP="00146382">
            <w:pPr>
              <w:rPr>
                <w:rFonts w:ascii="Book Antiqua" w:hAnsi="Book Antiqua" w:cstheme="majorBidi"/>
              </w:rPr>
            </w:pPr>
          </w:p>
          <w:p w:rsidR="007A68E5" w:rsidRPr="005E3725" w:rsidRDefault="007A68E5" w:rsidP="00A73F83">
            <w:pPr>
              <w:rPr>
                <w:rFonts w:ascii="Book Antiqua" w:hAnsi="Book Antiqua" w:cstheme="majorBidi"/>
              </w:rPr>
            </w:pPr>
            <w:r w:rsidRPr="005E3725">
              <w:rPr>
                <w:rFonts w:ascii="Book Antiqua" w:hAnsi="Book Antiqua" w:cstheme="majorBidi"/>
              </w:rPr>
              <w:t>HW70PB302P10000 100cm, 7Fr, Power Backup 3.0cm, Side Hole</w:t>
            </w:r>
          </w:p>
          <w:p w:rsidR="007A68E5" w:rsidRPr="005E3725" w:rsidRDefault="007A68E5" w:rsidP="00146382">
            <w:pPr>
              <w:rPr>
                <w:rFonts w:ascii="Book Antiqua" w:hAnsi="Book Antiqua" w:cstheme="majorBidi"/>
              </w:rPr>
            </w:pPr>
          </w:p>
          <w:p w:rsidR="007A68E5" w:rsidRPr="005E3725" w:rsidRDefault="007A68E5" w:rsidP="00A73F83">
            <w:pPr>
              <w:rPr>
                <w:rFonts w:ascii="Book Antiqua" w:hAnsi="Book Antiqua" w:cstheme="majorBidi"/>
              </w:rPr>
            </w:pPr>
            <w:r w:rsidRPr="005E3725">
              <w:rPr>
                <w:rFonts w:ascii="Book Antiqua" w:hAnsi="Book Antiqua" w:cstheme="majorBidi"/>
              </w:rPr>
              <w:t>HW70PB350P10000 100cm, 7Fr, Power Backup 3.5cm</w:t>
            </w:r>
          </w:p>
          <w:p w:rsidR="007A68E5" w:rsidRPr="005E3725" w:rsidRDefault="007A68E5" w:rsidP="00146382">
            <w:pPr>
              <w:rPr>
                <w:rFonts w:ascii="Book Antiqua" w:hAnsi="Book Antiqua" w:cstheme="majorBidi"/>
              </w:rPr>
            </w:pPr>
          </w:p>
          <w:p w:rsidR="007A68E5" w:rsidRPr="005E3725" w:rsidRDefault="007A68E5" w:rsidP="00BE4F67">
            <w:pPr>
              <w:rPr>
                <w:rFonts w:ascii="Book Antiqua" w:hAnsi="Book Antiqua" w:cstheme="majorBidi"/>
              </w:rPr>
            </w:pPr>
            <w:r w:rsidRPr="005E3725">
              <w:rPr>
                <w:rFonts w:ascii="Book Antiqua" w:hAnsi="Book Antiqua" w:cstheme="majorBidi"/>
              </w:rPr>
              <w:t>HW70PB352P10000</w:t>
            </w:r>
          </w:p>
          <w:p w:rsidR="007A68E5" w:rsidRPr="005E3725" w:rsidRDefault="007A68E5" w:rsidP="00BE4F67">
            <w:pPr>
              <w:rPr>
                <w:rFonts w:ascii="Book Antiqua" w:hAnsi="Book Antiqua" w:cstheme="majorBidi"/>
              </w:rPr>
            </w:pPr>
            <w:r w:rsidRPr="005E3725">
              <w:rPr>
                <w:rFonts w:ascii="Book Antiqua" w:hAnsi="Book Antiqua" w:cstheme="majorBidi"/>
              </w:rPr>
              <w:t>100cm, 7Fr, Power Backup 3.5cm, Side Hole</w:t>
            </w:r>
          </w:p>
          <w:p w:rsidR="007A68E5" w:rsidRPr="005E3725" w:rsidRDefault="007A68E5" w:rsidP="00146382">
            <w:pPr>
              <w:rPr>
                <w:rFonts w:ascii="Book Antiqua" w:hAnsi="Book Antiqua" w:cstheme="majorBidi"/>
              </w:rPr>
            </w:pPr>
          </w:p>
          <w:p w:rsidR="007A68E5" w:rsidRPr="005E3725" w:rsidRDefault="007A68E5" w:rsidP="00BE4F67">
            <w:pPr>
              <w:rPr>
                <w:rFonts w:ascii="Book Antiqua" w:hAnsi="Book Antiqua" w:cstheme="majorBidi"/>
              </w:rPr>
            </w:pPr>
            <w:r w:rsidRPr="005E3725">
              <w:rPr>
                <w:rFonts w:ascii="Book Antiqua" w:hAnsi="Book Antiqua" w:cstheme="majorBidi"/>
              </w:rPr>
              <w:t>HW70PB400P10000</w:t>
            </w:r>
          </w:p>
          <w:p w:rsidR="007A68E5" w:rsidRPr="005E3725" w:rsidRDefault="007A68E5" w:rsidP="00BE4F67">
            <w:pPr>
              <w:rPr>
                <w:rFonts w:ascii="Book Antiqua" w:hAnsi="Book Antiqua" w:cstheme="majorBidi"/>
              </w:rPr>
            </w:pPr>
            <w:r w:rsidRPr="005E3725">
              <w:rPr>
                <w:rFonts w:ascii="Book Antiqua" w:hAnsi="Book Antiqua" w:cstheme="majorBidi"/>
              </w:rPr>
              <w:t>100cm, 7Fr, Power Backup 4.0cm</w:t>
            </w:r>
          </w:p>
          <w:p w:rsidR="007A68E5" w:rsidRPr="005E3725" w:rsidRDefault="007A68E5" w:rsidP="00146382">
            <w:pPr>
              <w:rPr>
                <w:rFonts w:ascii="Book Antiqua" w:hAnsi="Book Antiqua" w:cstheme="majorBidi"/>
              </w:rPr>
            </w:pPr>
          </w:p>
          <w:p w:rsidR="007A68E5" w:rsidRPr="005E3725" w:rsidRDefault="007A68E5" w:rsidP="00D90F93">
            <w:pPr>
              <w:rPr>
                <w:rFonts w:ascii="Book Antiqua" w:hAnsi="Book Antiqua" w:cstheme="majorBidi"/>
              </w:rPr>
            </w:pPr>
            <w:r w:rsidRPr="005E3725">
              <w:rPr>
                <w:rFonts w:ascii="Book Antiqua" w:hAnsi="Book Antiqua" w:cstheme="majorBidi"/>
              </w:rPr>
              <w:t>HW70PB402P10000</w:t>
            </w:r>
            <w:r w:rsidRPr="005E3725">
              <w:rPr>
                <w:rFonts w:ascii="Book Antiqua" w:hAnsi="Book Antiqua" w:cstheme="majorBidi"/>
              </w:rPr>
              <w:tab/>
              <w:t xml:space="preserve"> 100cm, 7Fr, Power Backup 4.0cm, Side Hole</w:t>
            </w:r>
          </w:p>
          <w:p w:rsidR="007A68E5" w:rsidRPr="005E3725" w:rsidRDefault="007A68E5" w:rsidP="00146382">
            <w:pPr>
              <w:rPr>
                <w:rFonts w:ascii="Book Antiqua" w:hAnsi="Book Antiqua" w:cstheme="majorBidi"/>
              </w:rPr>
            </w:pPr>
          </w:p>
          <w:p w:rsidR="007A68E5" w:rsidRPr="005E3725" w:rsidRDefault="007A68E5" w:rsidP="00BE4F67">
            <w:pPr>
              <w:rPr>
                <w:rFonts w:ascii="Book Antiqua" w:hAnsi="Book Antiqua" w:cstheme="majorBidi"/>
              </w:rPr>
            </w:pPr>
            <w:r w:rsidRPr="005E3725">
              <w:rPr>
                <w:rFonts w:ascii="Book Antiqua" w:hAnsi="Book Antiqua" w:cstheme="majorBidi"/>
              </w:rPr>
              <w:t>HW70SP300P10000 100cm, 7Fr, Super Power Backup 3.0cm</w:t>
            </w:r>
          </w:p>
          <w:p w:rsidR="007A68E5" w:rsidRPr="005E3725" w:rsidRDefault="007A68E5" w:rsidP="00146382">
            <w:pPr>
              <w:rPr>
                <w:rFonts w:ascii="Book Antiqua" w:hAnsi="Book Antiqua" w:cstheme="majorBidi"/>
              </w:rPr>
            </w:pPr>
          </w:p>
          <w:p w:rsidR="007A68E5" w:rsidRPr="005E3725" w:rsidRDefault="007A68E5" w:rsidP="00BE4F67">
            <w:pPr>
              <w:rPr>
                <w:rFonts w:ascii="Book Antiqua" w:hAnsi="Book Antiqua" w:cstheme="majorBidi"/>
              </w:rPr>
            </w:pPr>
            <w:r w:rsidRPr="005E3725">
              <w:rPr>
                <w:rFonts w:ascii="Book Antiqua" w:hAnsi="Book Antiqua" w:cstheme="majorBidi"/>
              </w:rPr>
              <w:t>HW70SP302P10000</w:t>
            </w:r>
            <w:r w:rsidRPr="005E3725">
              <w:rPr>
                <w:rFonts w:ascii="Book Antiqua" w:hAnsi="Book Antiqua" w:cstheme="majorBidi"/>
              </w:rPr>
              <w:tab/>
              <w:t xml:space="preserve"> 100cm, 7Fr, Super Power Backup 3.0cm, Side Hole</w:t>
            </w:r>
          </w:p>
          <w:p w:rsidR="007A68E5" w:rsidRPr="005E3725" w:rsidRDefault="007A68E5" w:rsidP="00146382">
            <w:pPr>
              <w:rPr>
                <w:rFonts w:ascii="Book Antiqua" w:hAnsi="Book Antiqua" w:cstheme="majorBidi"/>
              </w:rPr>
            </w:pPr>
          </w:p>
          <w:p w:rsidR="007A68E5" w:rsidRPr="005E3725" w:rsidRDefault="007A68E5" w:rsidP="00BE4F67">
            <w:pPr>
              <w:rPr>
                <w:rFonts w:ascii="Book Antiqua" w:hAnsi="Book Antiqua" w:cstheme="majorBidi"/>
              </w:rPr>
            </w:pPr>
            <w:r w:rsidRPr="005E3725">
              <w:rPr>
                <w:rFonts w:ascii="Book Antiqua" w:hAnsi="Book Antiqua" w:cstheme="majorBidi"/>
              </w:rPr>
              <w:t>HW70SP350P10000</w:t>
            </w:r>
            <w:r w:rsidRPr="005E3725">
              <w:rPr>
                <w:rFonts w:ascii="Book Antiqua" w:hAnsi="Book Antiqua" w:cstheme="majorBidi"/>
              </w:rPr>
              <w:tab/>
              <w:t xml:space="preserve"> 100cm, 7Fr, Super Power Backup 3.5cm</w:t>
            </w:r>
          </w:p>
          <w:p w:rsidR="007A68E5" w:rsidRPr="005E3725" w:rsidRDefault="007A68E5" w:rsidP="00146382">
            <w:pPr>
              <w:rPr>
                <w:rFonts w:ascii="Book Antiqua" w:hAnsi="Book Antiqua" w:cstheme="majorBidi"/>
              </w:rPr>
            </w:pPr>
          </w:p>
          <w:p w:rsidR="007A68E5" w:rsidRPr="005E3725" w:rsidRDefault="007A68E5" w:rsidP="00BE4F67">
            <w:pPr>
              <w:rPr>
                <w:rFonts w:ascii="Book Antiqua" w:hAnsi="Book Antiqua" w:cstheme="majorBidi"/>
              </w:rPr>
            </w:pPr>
            <w:r w:rsidRPr="005E3725">
              <w:rPr>
                <w:rFonts w:ascii="Book Antiqua" w:hAnsi="Book Antiqua" w:cstheme="majorBidi"/>
              </w:rPr>
              <w:t>HW70SP352P10000</w:t>
            </w:r>
            <w:r w:rsidRPr="005E3725">
              <w:rPr>
                <w:rFonts w:ascii="Book Antiqua" w:hAnsi="Book Antiqua" w:cstheme="majorBidi"/>
              </w:rPr>
              <w:tab/>
              <w:t xml:space="preserve"> 100cm, 7Fr, Super Power Backup 3.5cm, Side Hole</w:t>
            </w:r>
          </w:p>
          <w:p w:rsidR="007A68E5" w:rsidRPr="005E3725" w:rsidRDefault="007A68E5" w:rsidP="00146382">
            <w:pPr>
              <w:rPr>
                <w:rFonts w:ascii="Book Antiqua" w:hAnsi="Book Antiqua" w:cstheme="majorBidi"/>
              </w:rPr>
            </w:pPr>
          </w:p>
          <w:p w:rsidR="007A68E5" w:rsidRPr="005E3725" w:rsidRDefault="007A68E5" w:rsidP="00BE4F67">
            <w:pPr>
              <w:rPr>
                <w:rFonts w:ascii="Book Antiqua" w:hAnsi="Book Antiqua" w:cstheme="majorBidi"/>
              </w:rPr>
            </w:pPr>
            <w:r w:rsidRPr="005E3725">
              <w:rPr>
                <w:rFonts w:ascii="Book Antiqua" w:hAnsi="Book Antiqua" w:cstheme="majorBidi"/>
              </w:rPr>
              <w:t>HW70SP370P10000 100cm, 7Fr, Super Power Backup 3.75cm</w:t>
            </w:r>
          </w:p>
          <w:p w:rsidR="007A68E5" w:rsidRPr="005E3725" w:rsidRDefault="007A68E5" w:rsidP="00146382">
            <w:pPr>
              <w:rPr>
                <w:rFonts w:ascii="Book Antiqua" w:hAnsi="Book Antiqua" w:cstheme="majorBidi"/>
              </w:rPr>
            </w:pPr>
          </w:p>
          <w:p w:rsidR="007A68E5" w:rsidRPr="005E3725" w:rsidRDefault="007A68E5" w:rsidP="00BE4F67">
            <w:pPr>
              <w:rPr>
                <w:rFonts w:ascii="Book Antiqua" w:hAnsi="Book Antiqua" w:cstheme="majorBidi"/>
              </w:rPr>
            </w:pPr>
            <w:r w:rsidRPr="005E3725">
              <w:rPr>
                <w:rFonts w:ascii="Book Antiqua" w:hAnsi="Book Antiqua" w:cstheme="majorBidi"/>
              </w:rPr>
              <w:t>HW70SP372P10000</w:t>
            </w:r>
            <w:r w:rsidRPr="005E3725">
              <w:rPr>
                <w:rFonts w:ascii="Book Antiqua" w:hAnsi="Book Antiqua" w:cstheme="majorBidi"/>
              </w:rPr>
              <w:tab/>
              <w:t xml:space="preserve"> 100cm, 7Fr, Super Power Backup 3.75cm, Side Hole</w:t>
            </w:r>
          </w:p>
          <w:p w:rsidR="007A68E5" w:rsidRPr="005E3725" w:rsidRDefault="007A68E5" w:rsidP="00146382">
            <w:pPr>
              <w:rPr>
                <w:rFonts w:ascii="Book Antiqua" w:hAnsi="Book Antiqua" w:cstheme="majorBidi"/>
              </w:rPr>
            </w:pPr>
          </w:p>
          <w:p w:rsidR="007A68E5" w:rsidRPr="005E3725" w:rsidRDefault="007A68E5" w:rsidP="00BE4F67">
            <w:pPr>
              <w:rPr>
                <w:rFonts w:ascii="Book Antiqua" w:hAnsi="Book Antiqua" w:cstheme="majorBidi"/>
              </w:rPr>
            </w:pPr>
            <w:r w:rsidRPr="005E3725">
              <w:rPr>
                <w:rFonts w:ascii="Book Antiqua" w:hAnsi="Book Antiqua" w:cstheme="majorBidi"/>
              </w:rPr>
              <w:t>HW70SP400P10000 100cm, 7Fr, Super Power Backup 4.0cm</w:t>
            </w:r>
          </w:p>
          <w:p w:rsidR="007A68E5" w:rsidRPr="005E3725" w:rsidRDefault="007A68E5" w:rsidP="00146382">
            <w:pPr>
              <w:rPr>
                <w:rFonts w:ascii="Book Antiqua" w:hAnsi="Book Antiqua" w:cstheme="majorBidi"/>
              </w:rPr>
            </w:pPr>
          </w:p>
          <w:p w:rsidR="007A68E5" w:rsidRPr="005E3725" w:rsidRDefault="007A68E5" w:rsidP="00BE4F67">
            <w:pPr>
              <w:rPr>
                <w:rFonts w:ascii="Book Antiqua" w:hAnsi="Book Antiqua" w:cstheme="majorBidi"/>
              </w:rPr>
            </w:pPr>
            <w:r w:rsidRPr="005E3725">
              <w:rPr>
                <w:rFonts w:ascii="Book Antiqua" w:hAnsi="Book Antiqua" w:cstheme="majorBidi"/>
              </w:rPr>
              <w:t>HW70SP402P10000 100cm, 7Fr, Super Power Backup 4.0cm, Side Hole</w:t>
            </w:r>
          </w:p>
          <w:p w:rsidR="007A68E5" w:rsidRPr="005E3725" w:rsidRDefault="007A68E5" w:rsidP="00146382">
            <w:pPr>
              <w:rPr>
                <w:rFonts w:ascii="Book Antiqua" w:hAnsi="Book Antiqua" w:cstheme="majorBidi"/>
              </w:rPr>
            </w:pPr>
          </w:p>
          <w:p w:rsidR="007A68E5" w:rsidRPr="005E3725" w:rsidRDefault="007A68E5" w:rsidP="00BE4F67">
            <w:pPr>
              <w:rPr>
                <w:rFonts w:ascii="Book Antiqua" w:hAnsi="Book Antiqua" w:cstheme="majorBidi"/>
              </w:rPr>
            </w:pPr>
            <w:r w:rsidRPr="005E3725">
              <w:rPr>
                <w:rFonts w:ascii="Book Antiqua" w:hAnsi="Book Antiqua" w:cstheme="majorBidi"/>
              </w:rPr>
              <w:t>HW70RB070P10000</w:t>
            </w:r>
            <w:r w:rsidRPr="005E3725">
              <w:rPr>
                <w:rFonts w:ascii="Book Antiqua" w:hAnsi="Book Antiqua" w:cstheme="majorBidi"/>
              </w:rPr>
              <w:tab/>
              <w:t xml:space="preserve"> 100cm, 7Fr, Right Backup 0.75cm</w:t>
            </w:r>
          </w:p>
          <w:p w:rsidR="007A68E5" w:rsidRPr="005E3725" w:rsidRDefault="007A68E5" w:rsidP="00146382">
            <w:pPr>
              <w:rPr>
                <w:rFonts w:ascii="Book Antiqua" w:hAnsi="Book Antiqua" w:cstheme="majorBidi"/>
              </w:rPr>
            </w:pPr>
          </w:p>
          <w:p w:rsidR="007A68E5" w:rsidRPr="005E3725" w:rsidRDefault="007A68E5" w:rsidP="00BE4F67">
            <w:pPr>
              <w:rPr>
                <w:rFonts w:ascii="Book Antiqua" w:hAnsi="Book Antiqua" w:cstheme="majorBidi"/>
              </w:rPr>
            </w:pPr>
            <w:r w:rsidRPr="005E3725">
              <w:rPr>
                <w:rFonts w:ascii="Book Antiqua" w:hAnsi="Book Antiqua" w:cstheme="majorBidi"/>
              </w:rPr>
              <w:t>HW70RB072P10000</w:t>
            </w:r>
            <w:r w:rsidRPr="005E3725">
              <w:rPr>
                <w:rFonts w:ascii="Book Antiqua" w:hAnsi="Book Antiqua" w:cstheme="majorBidi"/>
              </w:rPr>
              <w:tab/>
              <w:t xml:space="preserve"> 100cm, 7Fr, Right Backup 0.75cm, Side Hole</w:t>
            </w:r>
          </w:p>
          <w:p w:rsidR="007A68E5" w:rsidRPr="005E3725" w:rsidRDefault="007A68E5" w:rsidP="00146382">
            <w:pPr>
              <w:rPr>
                <w:rFonts w:ascii="Book Antiqua" w:hAnsi="Book Antiqua" w:cstheme="majorBidi"/>
              </w:rPr>
            </w:pPr>
          </w:p>
          <w:p w:rsidR="007A68E5" w:rsidRPr="005E3725" w:rsidRDefault="007A68E5" w:rsidP="00BE4F67">
            <w:pPr>
              <w:rPr>
                <w:rFonts w:ascii="Book Antiqua" w:hAnsi="Book Antiqua" w:cstheme="majorBidi"/>
              </w:rPr>
            </w:pPr>
            <w:r w:rsidRPr="005E3725">
              <w:rPr>
                <w:rFonts w:ascii="Book Antiqua" w:hAnsi="Book Antiqua" w:cstheme="majorBidi"/>
              </w:rPr>
              <w:t>HW70RB100P10000</w:t>
            </w:r>
            <w:r w:rsidRPr="005E3725">
              <w:rPr>
                <w:rFonts w:ascii="Book Antiqua" w:hAnsi="Book Antiqua" w:cstheme="majorBidi"/>
              </w:rPr>
              <w:tab/>
              <w:t xml:space="preserve"> 100cm, 7Fr, Right Backup 1.0cm</w:t>
            </w:r>
          </w:p>
          <w:p w:rsidR="007A68E5" w:rsidRPr="005E3725" w:rsidRDefault="007A68E5" w:rsidP="00146382">
            <w:pPr>
              <w:rPr>
                <w:rFonts w:ascii="Book Antiqua" w:hAnsi="Book Antiqua" w:cstheme="majorBidi"/>
              </w:rPr>
            </w:pPr>
          </w:p>
          <w:p w:rsidR="007A68E5" w:rsidRPr="005E3725" w:rsidRDefault="007A68E5" w:rsidP="00BE4F67">
            <w:pPr>
              <w:rPr>
                <w:rFonts w:ascii="Book Antiqua" w:hAnsi="Book Antiqua" w:cstheme="majorBidi"/>
              </w:rPr>
            </w:pPr>
            <w:r w:rsidRPr="005E3725">
              <w:rPr>
                <w:rFonts w:ascii="Book Antiqua" w:hAnsi="Book Antiqua" w:cstheme="majorBidi"/>
              </w:rPr>
              <w:t>HW70RB102P10000 100cm, 7Fr, Right Backup 1.0cm, Side Hole</w:t>
            </w:r>
          </w:p>
          <w:p w:rsidR="007A68E5" w:rsidRPr="005E3725" w:rsidRDefault="007A68E5" w:rsidP="00146382">
            <w:pPr>
              <w:rPr>
                <w:rFonts w:ascii="Book Antiqua" w:hAnsi="Book Antiqua" w:cstheme="majorBidi"/>
              </w:rPr>
            </w:pPr>
          </w:p>
          <w:p w:rsidR="007A68E5" w:rsidRPr="005E3725" w:rsidRDefault="007A68E5" w:rsidP="00BE4F67">
            <w:pPr>
              <w:rPr>
                <w:rFonts w:ascii="Book Antiqua" w:hAnsi="Book Antiqua" w:cstheme="majorBidi"/>
              </w:rPr>
            </w:pPr>
            <w:r w:rsidRPr="005E3725">
              <w:rPr>
                <w:rFonts w:ascii="Book Antiqua" w:hAnsi="Book Antiqua" w:cstheme="majorBidi"/>
              </w:rPr>
              <w:t>HW70SC350P10000</w:t>
            </w:r>
            <w:r w:rsidRPr="005E3725">
              <w:rPr>
                <w:rFonts w:ascii="Book Antiqua" w:hAnsi="Book Antiqua" w:cstheme="majorBidi"/>
              </w:rPr>
              <w:tab/>
              <w:t xml:space="preserve"> 100cm, 7Fr, Special Curve 3.5cm</w:t>
            </w:r>
          </w:p>
          <w:p w:rsidR="007A68E5" w:rsidRPr="005E3725" w:rsidRDefault="007A68E5" w:rsidP="00146382">
            <w:pPr>
              <w:rPr>
                <w:rFonts w:ascii="Book Antiqua" w:hAnsi="Book Antiqua" w:cstheme="majorBidi"/>
              </w:rPr>
            </w:pPr>
          </w:p>
          <w:p w:rsidR="007A68E5" w:rsidRPr="005E3725" w:rsidRDefault="007A68E5" w:rsidP="00BE4F67">
            <w:pPr>
              <w:rPr>
                <w:rFonts w:ascii="Book Antiqua" w:hAnsi="Book Antiqua" w:cstheme="majorBidi"/>
              </w:rPr>
            </w:pPr>
            <w:r w:rsidRPr="005E3725">
              <w:rPr>
                <w:rFonts w:ascii="Book Antiqua" w:hAnsi="Book Antiqua" w:cstheme="majorBidi"/>
              </w:rPr>
              <w:t>HW70SC352P10000</w:t>
            </w:r>
            <w:r w:rsidRPr="005E3725">
              <w:rPr>
                <w:rFonts w:ascii="Book Antiqua" w:hAnsi="Book Antiqua" w:cstheme="majorBidi"/>
              </w:rPr>
              <w:tab/>
              <w:t xml:space="preserve"> 100cm, 7Fr, Special Curve 3.5cm, Side Hole</w:t>
            </w:r>
          </w:p>
          <w:p w:rsidR="007A68E5" w:rsidRPr="005E3725" w:rsidRDefault="007A68E5" w:rsidP="00146382">
            <w:pPr>
              <w:rPr>
                <w:rFonts w:ascii="Book Antiqua" w:hAnsi="Book Antiqua" w:cstheme="majorBidi"/>
              </w:rPr>
            </w:pPr>
          </w:p>
          <w:p w:rsidR="007A68E5" w:rsidRPr="005E3725" w:rsidRDefault="007A68E5" w:rsidP="00BE4F67">
            <w:pPr>
              <w:rPr>
                <w:rFonts w:ascii="Book Antiqua" w:hAnsi="Book Antiqua" w:cstheme="majorBidi"/>
              </w:rPr>
            </w:pPr>
            <w:r w:rsidRPr="005E3725">
              <w:rPr>
                <w:rFonts w:ascii="Book Antiqua" w:hAnsi="Book Antiqua" w:cstheme="majorBidi"/>
              </w:rPr>
              <w:t>HW80JL352P10000</w:t>
            </w:r>
          </w:p>
          <w:p w:rsidR="007A68E5" w:rsidRPr="005E3725" w:rsidRDefault="007A68E5" w:rsidP="00BE4F67">
            <w:pPr>
              <w:rPr>
                <w:rFonts w:ascii="Book Antiqua" w:hAnsi="Book Antiqua" w:cstheme="majorBidi"/>
              </w:rPr>
            </w:pPr>
            <w:r w:rsidRPr="005E3725">
              <w:rPr>
                <w:rFonts w:ascii="Book Antiqua" w:hAnsi="Book Antiqua" w:cstheme="majorBidi"/>
              </w:rPr>
              <w:t>100cm, 8Fr, Judkins Left 3.5cm, Side Hole</w:t>
            </w:r>
          </w:p>
          <w:p w:rsidR="007A68E5" w:rsidRPr="005E3725" w:rsidRDefault="007A68E5" w:rsidP="00146382">
            <w:pPr>
              <w:rPr>
                <w:rFonts w:ascii="Book Antiqua" w:hAnsi="Book Antiqua" w:cstheme="majorBidi"/>
              </w:rPr>
            </w:pPr>
          </w:p>
          <w:p w:rsidR="007A68E5" w:rsidRPr="005E3725" w:rsidRDefault="007A68E5" w:rsidP="00CE02CD">
            <w:pPr>
              <w:rPr>
                <w:rFonts w:ascii="Book Antiqua" w:hAnsi="Book Antiqua" w:cstheme="majorBidi"/>
              </w:rPr>
            </w:pPr>
            <w:r w:rsidRPr="005E3725">
              <w:rPr>
                <w:rFonts w:ascii="Book Antiqua" w:hAnsi="Book Antiqua" w:cstheme="majorBidi"/>
              </w:rPr>
              <w:t>HW80JL352P10001</w:t>
            </w:r>
          </w:p>
          <w:p w:rsidR="007A68E5" w:rsidRPr="005E3725" w:rsidRDefault="007A68E5" w:rsidP="00CE02CD">
            <w:pPr>
              <w:rPr>
                <w:rFonts w:ascii="Book Antiqua" w:hAnsi="Book Antiqua" w:cstheme="majorBidi"/>
              </w:rPr>
            </w:pPr>
            <w:r w:rsidRPr="005E3725">
              <w:rPr>
                <w:rFonts w:ascii="Book Antiqua" w:hAnsi="Book Antiqua" w:cstheme="majorBidi"/>
              </w:rPr>
              <w:t>100cm, 8Fr, Judkins Left 3.5cm, Short Tip, Side Hole</w:t>
            </w:r>
          </w:p>
          <w:p w:rsidR="007A68E5" w:rsidRPr="005E3725" w:rsidRDefault="007A68E5" w:rsidP="00146382">
            <w:pPr>
              <w:rPr>
                <w:rFonts w:ascii="Book Antiqua" w:hAnsi="Book Antiqua" w:cstheme="majorBidi"/>
              </w:rPr>
            </w:pPr>
          </w:p>
          <w:p w:rsidR="007A68E5" w:rsidRPr="005E3725" w:rsidRDefault="007A68E5" w:rsidP="00CE02CD">
            <w:pPr>
              <w:rPr>
                <w:rFonts w:ascii="Book Antiqua" w:hAnsi="Book Antiqua" w:cstheme="majorBidi"/>
              </w:rPr>
            </w:pPr>
            <w:r w:rsidRPr="005E3725">
              <w:rPr>
                <w:rFonts w:ascii="Book Antiqua" w:hAnsi="Book Antiqua" w:cstheme="majorBidi"/>
              </w:rPr>
              <w:t>HW80JL402P10000</w:t>
            </w:r>
          </w:p>
          <w:p w:rsidR="007A68E5" w:rsidRPr="005E3725" w:rsidRDefault="007A68E5" w:rsidP="00CE02CD">
            <w:pPr>
              <w:rPr>
                <w:rFonts w:ascii="Book Antiqua" w:hAnsi="Book Antiqua" w:cstheme="majorBidi"/>
              </w:rPr>
            </w:pPr>
            <w:r w:rsidRPr="005E3725">
              <w:rPr>
                <w:rFonts w:ascii="Book Antiqua" w:hAnsi="Book Antiqua" w:cstheme="majorBidi"/>
              </w:rPr>
              <w:t>100cm, 8Fr, Judkins Left 4.0cm, Side Hole</w:t>
            </w:r>
          </w:p>
          <w:p w:rsidR="007A68E5" w:rsidRPr="005E3725" w:rsidRDefault="007A68E5" w:rsidP="00146382">
            <w:pPr>
              <w:rPr>
                <w:rFonts w:ascii="Book Antiqua" w:hAnsi="Book Antiqua" w:cstheme="majorBidi"/>
              </w:rPr>
            </w:pPr>
          </w:p>
          <w:p w:rsidR="007A68E5" w:rsidRPr="005E3725" w:rsidRDefault="007A68E5" w:rsidP="00CE02CD">
            <w:pPr>
              <w:rPr>
                <w:rFonts w:ascii="Book Antiqua" w:hAnsi="Book Antiqua" w:cstheme="majorBidi"/>
              </w:rPr>
            </w:pPr>
            <w:r w:rsidRPr="005E3725">
              <w:rPr>
                <w:rFonts w:ascii="Book Antiqua" w:hAnsi="Book Antiqua" w:cstheme="majorBidi"/>
              </w:rPr>
              <w:t>HW80JL402P10001</w:t>
            </w:r>
          </w:p>
          <w:p w:rsidR="007A68E5" w:rsidRPr="005E3725" w:rsidRDefault="007A68E5" w:rsidP="00CE02CD">
            <w:pPr>
              <w:rPr>
                <w:rFonts w:ascii="Book Antiqua" w:hAnsi="Book Antiqua" w:cstheme="majorBidi"/>
              </w:rPr>
            </w:pPr>
            <w:r w:rsidRPr="005E3725">
              <w:rPr>
                <w:rFonts w:ascii="Book Antiqua" w:hAnsi="Book Antiqua" w:cstheme="majorBidi"/>
              </w:rPr>
              <w:t>100cm, 8Fr, Judkins Left 4.0cm, Short Tip, Side Hole</w:t>
            </w:r>
          </w:p>
          <w:p w:rsidR="007A68E5" w:rsidRPr="005E3725" w:rsidRDefault="007A68E5" w:rsidP="00146382">
            <w:pPr>
              <w:rPr>
                <w:rFonts w:ascii="Book Antiqua" w:hAnsi="Book Antiqua" w:cstheme="majorBidi"/>
              </w:rPr>
            </w:pPr>
          </w:p>
          <w:p w:rsidR="007A68E5" w:rsidRPr="005E3725" w:rsidRDefault="007A68E5" w:rsidP="00CE02CD">
            <w:pPr>
              <w:rPr>
                <w:rFonts w:ascii="Book Antiqua" w:hAnsi="Book Antiqua" w:cstheme="majorBidi"/>
              </w:rPr>
            </w:pPr>
            <w:r w:rsidRPr="005E3725">
              <w:rPr>
                <w:rFonts w:ascii="Book Antiqua" w:hAnsi="Book Antiqua" w:cstheme="majorBidi"/>
              </w:rPr>
              <w:t>HW80JR352P10000</w:t>
            </w:r>
          </w:p>
          <w:p w:rsidR="007A68E5" w:rsidRPr="005E3725" w:rsidRDefault="007A68E5" w:rsidP="00CE02CD">
            <w:pPr>
              <w:rPr>
                <w:rFonts w:ascii="Book Antiqua" w:hAnsi="Book Antiqua" w:cstheme="majorBidi"/>
              </w:rPr>
            </w:pPr>
            <w:r w:rsidRPr="005E3725">
              <w:rPr>
                <w:rFonts w:ascii="Book Antiqua" w:hAnsi="Book Antiqua" w:cstheme="majorBidi"/>
              </w:rPr>
              <w:t>100cm, 8Fr, Judkins Right 3.5cm, Side Hole</w:t>
            </w:r>
          </w:p>
          <w:p w:rsidR="007A68E5" w:rsidRPr="005E3725" w:rsidRDefault="007A68E5" w:rsidP="00146382">
            <w:pPr>
              <w:rPr>
                <w:rFonts w:ascii="Book Antiqua" w:hAnsi="Book Antiqua" w:cstheme="majorBidi"/>
              </w:rPr>
            </w:pPr>
          </w:p>
          <w:p w:rsidR="007A68E5" w:rsidRPr="005E3725" w:rsidRDefault="007A68E5" w:rsidP="00CE02CD">
            <w:pPr>
              <w:rPr>
                <w:rFonts w:ascii="Book Antiqua" w:hAnsi="Book Antiqua" w:cstheme="majorBidi"/>
              </w:rPr>
            </w:pPr>
            <w:r w:rsidRPr="005E3725">
              <w:rPr>
                <w:rFonts w:ascii="Book Antiqua" w:hAnsi="Book Antiqua" w:cstheme="majorBidi"/>
              </w:rPr>
              <w:t>HW80JR402P10000</w:t>
            </w:r>
            <w:r w:rsidRPr="005E3725">
              <w:rPr>
                <w:rFonts w:ascii="Book Antiqua" w:hAnsi="Book Antiqua" w:cstheme="majorBidi"/>
              </w:rPr>
              <w:tab/>
              <w:t xml:space="preserve"> 100cm, 8Fr, Judkins Right 4.0cm, Side Hole</w:t>
            </w:r>
          </w:p>
          <w:p w:rsidR="007A68E5" w:rsidRPr="005E3725" w:rsidRDefault="007A68E5" w:rsidP="00146382">
            <w:pPr>
              <w:rPr>
                <w:rFonts w:ascii="Book Antiqua" w:hAnsi="Book Antiqua" w:cstheme="majorBidi"/>
              </w:rPr>
            </w:pPr>
          </w:p>
          <w:p w:rsidR="007A68E5" w:rsidRPr="005E3725" w:rsidRDefault="007A68E5" w:rsidP="00CE02CD">
            <w:pPr>
              <w:rPr>
                <w:rFonts w:ascii="Book Antiqua" w:hAnsi="Book Antiqua" w:cstheme="majorBidi"/>
              </w:rPr>
            </w:pPr>
            <w:r w:rsidRPr="005E3725">
              <w:rPr>
                <w:rFonts w:ascii="Book Antiqua" w:hAnsi="Book Antiqua" w:cstheme="majorBidi"/>
              </w:rPr>
              <w:t>HW80AL072P10000</w:t>
            </w:r>
          </w:p>
          <w:p w:rsidR="007A68E5" w:rsidRPr="005E3725" w:rsidRDefault="007A68E5" w:rsidP="00CE02CD">
            <w:pPr>
              <w:rPr>
                <w:rFonts w:ascii="Book Antiqua" w:hAnsi="Book Antiqua" w:cstheme="majorBidi"/>
              </w:rPr>
            </w:pPr>
            <w:r w:rsidRPr="005E3725">
              <w:rPr>
                <w:rFonts w:ascii="Book Antiqua" w:hAnsi="Book Antiqua" w:cstheme="majorBidi"/>
              </w:rPr>
              <w:t>100cm, 8Fr, Amplatz Left 0. 75cm, Side Hole</w:t>
            </w:r>
          </w:p>
          <w:p w:rsidR="007A68E5" w:rsidRPr="005E3725" w:rsidRDefault="007A68E5" w:rsidP="00146382">
            <w:pPr>
              <w:rPr>
                <w:rFonts w:ascii="Book Antiqua" w:hAnsi="Book Antiqua" w:cstheme="majorBidi"/>
              </w:rPr>
            </w:pPr>
          </w:p>
          <w:p w:rsidR="007A68E5" w:rsidRPr="005E3725" w:rsidRDefault="007A68E5" w:rsidP="00CE02CD">
            <w:pPr>
              <w:rPr>
                <w:rFonts w:ascii="Book Antiqua" w:hAnsi="Book Antiqua" w:cstheme="majorBidi"/>
              </w:rPr>
            </w:pPr>
            <w:r w:rsidRPr="005E3725">
              <w:rPr>
                <w:rFonts w:ascii="Book Antiqua" w:hAnsi="Book Antiqua" w:cstheme="majorBidi"/>
              </w:rPr>
              <w:t>HW80AL072P10001</w:t>
            </w:r>
          </w:p>
          <w:p w:rsidR="007A68E5" w:rsidRPr="005E3725" w:rsidRDefault="007A68E5" w:rsidP="00CE02CD">
            <w:pPr>
              <w:rPr>
                <w:rFonts w:ascii="Book Antiqua" w:hAnsi="Book Antiqua" w:cstheme="majorBidi"/>
              </w:rPr>
            </w:pPr>
            <w:r w:rsidRPr="005E3725">
              <w:rPr>
                <w:rFonts w:ascii="Book Antiqua" w:hAnsi="Book Antiqua" w:cstheme="majorBidi"/>
              </w:rPr>
              <w:t xml:space="preserve">100cm, 8Fr, Amplatz Left 0. 75cm, Short Tip, Side </w:t>
            </w:r>
          </w:p>
          <w:p w:rsidR="007A68E5" w:rsidRPr="005E3725" w:rsidRDefault="007A68E5" w:rsidP="00146382">
            <w:pPr>
              <w:rPr>
                <w:rFonts w:ascii="Book Antiqua" w:hAnsi="Book Antiqua" w:cstheme="majorBidi"/>
              </w:rPr>
            </w:pPr>
            <w:r w:rsidRPr="005E3725">
              <w:rPr>
                <w:rFonts w:ascii="Book Antiqua" w:hAnsi="Book Antiqua" w:cstheme="majorBidi"/>
              </w:rPr>
              <w:t>Hole</w:t>
            </w:r>
          </w:p>
          <w:p w:rsidR="007A68E5" w:rsidRPr="005E3725" w:rsidRDefault="007A68E5" w:rsidP="00146382">
            <w:pPr>
              <w:rPr>
                <w:rFonts w:ascii="Book Antiqua" w:hAnsi="Book Antiqua" w:cstheme="majorBidi"/>
              </w:rPr>
            </w:pPr>
          </w:p>
          <w:p w:rsidR="007A68E5" w:rsidRPr="005E3725" w:rsidRDefault="007A68E5" w:rsidP="00CE02CD">
            <w:pPr>
              <w:rPr>
                <w:rFonts w:ascii="Book Antiqua" w:hAnsi="Book Antiqua" w:cstheme="majorBidi"/>
              </w:rPr>
            </w:pPr>
            <w:r w:rsidRPr="005E3725">
              <w:rPr>
                <w:rFonts w:ascii="Book Antiqua" w:hAnsi="Book Antiqua" w:cstheme="majorBidi"/>
              </w:rPr>
              <w:t>HW80AL102P10000</w:t>
            </w:r>
            <w:r w:rsidRPr="005E3725">
              <w:rPr>
                <w:rFonts w:ascii="Book Antiqua" w:hAnsi="Book Antiqua" w:cstheme="majorBidi"/>
              </w:rPr>
              <w:tab/>
              <w:t xml:space="preserve"> 100cm, 8Fr, Amplatz Left 1.0cm, Side Hole</w:t>
            </w:r>
          </w:p>
          <w:p w:rsidR="007A68E5" w:rsidRPr="005E3725" w:rsidRDefault="007A68E5" w:rsidP="00146382">
            <w:pPr>
              <w:rPr>
                <w:rFonts w:ascii="Book Antiqua" w:hAnsi="Book Antiqua" w:cstheme="majorBidi"/>
              </w:rPr>
            </w:pPr>
          </w:p>
          <w:p w:rsidR="007A68E5" w:rsidRPr="005E3725" w:rsidRDefault="007A68E5" w:rsidP="003F30CA">
            <w:pPr>
              <w:rPr>
                <w:rFonts w:ascii="Book Antiqua" w:hAnsi="Book Antiqua" w:cstheme="majorBidi"/>
              </w:rPr>
            </w:pPr>
            <w:r w:rsidRPr="005E3725">
              <w:rPr>
                <w:rFonts w:ascii="Book Antiqua" w:hAnsi="Book Antiqua" w:cstheme="majorBidi"/>
              </w:rPr>
              <w:t>HW80AL102P10001 100cm, 8Fr, Amplatz Left 1.0cm,  Short Tip, Side Hole</w:t>
            </w:r>
          </w:p>
          <w:p w:rsidR="007A68E5" w:rsidRPr="005E3725" w:rsidRDefault="007A68E5" w:rsidP="00146382">
            <w:pPr>
              <w:rPr>
                <w:rFonts w:ascii="Book Antiqua" w:hAnsi="Book Antiqua" w:cstheme="majorBidi"/>
              </w:rPr>
            </w:pPr>
          </w:p>
          <w:p w:rsidR="007A68E5" w:rsidRPr="005E3725" w:rsidRDefault="007A68E5" w:rsidP="003F30CA">
            <w:pPr>
              <w:rPr>
                <w:rFonts w:ascii="Book Antiqua" w:hAnsi="Book Antiqua" w:cstheme="majorBidi"/>
              </w:rPr>
            </w:pPr>
            <w:r w:rsidRPr="005E3725">
              <w:rPr>
                <w:rFonts w:ascii="Book Antiqua" w:hAnsi="Book Antiqua" w:cstheme="majorBidi"/>
              </w:rPr>
              <w:t>HW80AL152P10000</w:t>
            </w:r>
            <w:r w:rsidRPr="005E3725">
              <w:rPr>
                <w:rFonts w:ascii="Book Antiqua" w:hAnsi="Book Antiqua" w:cstheme="majorBidi"/>
              </w:rPr>
              <w:tab/>
              <w:t xml:space="preserve"> 100cm, 8Fr, Amplatz Left 1.5cm, Side Hole</w:t>
            </w:r>
          </w:p>
          <w:p w:rsidR="007A68E5" w:rsidRPr="005E3725" w:rsidRDefault="007A68E5" w:rsidP="00146382">
            <w:pPr>
              <w:rPr>
                <w:rFonts w:ascii="Book Antiqua" w:hAnsi="Book Antiqua" w:cstheme="majorBidi"/>
              </w:rPr>
            </w:pPr>
          </w:p>
          <w:p w:rsidR="007A68E5" w:rsidRPr="005E3725" w:rsidRDefault="007A68E5" w:rsidP="003F30CA">
            <w:pPr>
              <w:rPr>
                <w:rFonts w:ascii="Book Antiqua" w:hAnsi="Book Antiqua" w:cstheme="majorBidi"/>
              </w:rPr>
            </w:pPr>
            <w:r w:rsidRPr="005E3725">
              <w:rPr>
                <w:rFonts w:ascii="Book Antiqua" w:hAnsi="Book Antiqua" w:cstheme="majorBidi"/>
              </w:rPr>
              <w:t>HW80AL152P10001</w:t>
            </w:r>
            <w:r w:rsidRPr="005E3725">
              <w:rPr>
                <w:rFonts w:ascii="Book Antiqua" w:hAnsi="Book Antiqua" w:cstheme="majorBidi"/>
              </w:rPr>
              <w:tab/>
              <w:t xml:space="preserve"> 100cm, 8Fr, Amplatz Left 1.5cm, Short Tip, Side Hole</w:t>
            </w:r>
          </w:p>
          <w:p w:rsidR="007A68E5" w:rsidRPr="005E3725" w:rsidRDefault="007A68E5" w:rsidP="00146382">
            <w:pPr>
              <w:rPr>
                <w:rFonts w:ascii="Book Antiqua" w:hAnsi="Book Antiqua" w:cstheme="majorBidi"/>
              </w:rPr>
            </w:pPr>
          </w:p>
          <w:p w:rsidR="007A68E5" w:rsidRPr="005E3725" w:rsidRDefault="007A68E5" w:rsidP="003F30CA">
            <w:pPr>
              <w:rPr>
                <w:rFonts w:ascii="Book Antiqua" w:hAnsi="Book Antiqua" w:cstheme="majorBidi"/>
              </w:rPr>
            </w:pPr>
            <w:r w:rsidRPr="005E3725">
              <w:rPr>
                <w:rFonts w:ascii="Book Antiqua" w:hAnsi="Book Antiqua" w:cstheme="majorBidi"/>
              </w:rPr>
              <w:t>HW80AL072P10002</w:t>
            </w:r>
          </w:p>
          <w:p w:rsidR="007A68E5" w:rsidRPr="005E3725" w:rsidRDefault="007A68E5" w:rsidP="003F30CA">
            <w:pPr>
              <w:rPr>
                <w:rFonts w:ascii="Book Antiqua" w:hAnsi="Book Antiqua" w:cstheme="majorBidi"/>
              </w:rPr>
            </w:pPr>
            <w:r w:rsidRPr="005E3725">
              <w:rPr>
                <w:rFonts w:ascii="Book Antiqua" w:hAnsi="Book Antiqua" w:cstheme="majorBidi"/>
              </w:rPr>
              <w:t>100cm, 8Fr, Short Amplatz Left 0.75cm, Side Hole</w:t>
            </w:r>
          </w:p>
          <w:p w:rsidR="007A68E5" w:rsidRPr="005E3725" w:rsidRDefault="007A68E5" w:rsidP="00146382">
            <w:pPr>
              <w:rPr>
                <w:rFonts w:ascii="Book Antiqua" w:hAnsi="Book Antiqua" w:cstheme="majorBidi"/>
              </w:rPr>
            </w:pPr>
          </w:p>
          <w:p w:rsidR="007A68E5" w:rsidRPr="005E3725" w:rsidRDefault="007A68E5" w:rsidP="003F30CA">
            <w:pPr>
              <w:rPr>
                <w:rFonts w:ascii="Book Antiqua" w:hAnsi="Book Antiqua" w:cstheme="majorBidi"/>
              </w:rPr>
            </w:pPr>
            <w:r w:rsidRPr="005E3725">
              <w:rPr>
                <w:rFonts w:ascii="Book Antiqua" w:hAnsi="Book Antiqua" w:cstheme="majorBidi"/>
              </w:rPr>
              <w:t>HW80AL102P10002 100cm, 8Fr, Short Amplatz Left 1.0cm, Side Hole</w:t>
            </w:r>
          </w:p>
          <w:p w:rsidR="007A68E5" w:rsidRPr="005E3725" w:rsidRDefault="007A68E5" w:rsidP="00146382">
            <w:pPr>
              <w:rPr>
                <w:rFonts w:ascii="Book Antiqua" w:hAnsi="Book Antiqua" w:cstheme="majorBidi"/>
              </w:rPr>
            </w:pPr>
          </w:p>
          <w:p w:rsidR="007A68E5" w:rsidRPr="005E3725" w:rsidRDefault="007A68E5" w:rsidP="003F30CA">
            <w:pPr>
              <w:rPr>
                <w:rFonts w:ascii="Book Antiqua" w:hAnsi="Book Antiqua" w:cstheme="majorBidi"/>
              </w:rPr>
            </w:pPr>
            <w:r w:rsidRPr="005E3725">
              <w:rPr>
                <w:rFonts w:ascii="Book Antiqua" w:hAnsi="Book Antiqua" w:cstheme="majorBidi"/>
              </w:rPr>
              <w:t>HW80AL152P10002 100cm, 8Fr, Short Amplatz Left 1.5cm, Side Hole</w:t>
            </w:r>
          </w:p>
          <w:p w:rsidR="007A68E5" w:rsidRPr="005E3725" w:rsidRDefault="007A68E5" w:rsidP="00146382">
            <w:pPr>
              <w:rPr>
                <w:rFonts w:ascii="Book Antiqua" w:hAnsi="Book Antiqua" w:cstheme="majorBidi"/>
              </w:rPr>
            </w:pPr>
          </w:p>
          <w:p w:rsidR="007A68E5" w:rsidRPr="005E3725" w:rsidRDefault="007A68E5" w:rsidP="003F30CA">
            <w:pPr>
              <w:rPr>
                <w:rFonts w:ascii="Book Antiqua" w:hAnsi="Book Antiqua" w:cstheme="majorBidi"/>
              </w:rPr>
            </w:pPr>
            <w:r w:rsidRPr="005E3725">
              <w:rPr>
                <w:rFonts w:ascii="Book Antiqua" w:hAnsi="Book Antiqua" w:cstheme="majorBidi"/>
              </w:rPr>
              <w:t>HW80PB302P10000</w:t>
            </w:r>
          </w:p>
          <w:p w:rsidR="007A68E5" w:rsidRPr="005E3725" w:rsidRDefault="007A68E5" w:rsidP="003F30CA">
            <w:pPr>
              <w:rPr>
                <w:rFonts w:ascii="Book Antiqua" w:hAnsi="Book Antiqua" w:cstheme="majorBidi"/>
              </w:rPr>
            </w:pPr>
            <w:r w:rsidRPr="005E3725">
              <w:rPr>
                <w:rFonts w:ascii="Book Antiqua" w:hAnsi="Book Antiqua" w:cstheme="majorBidi"/>
              </w:rPr>
              <w:t>100cm, 8Fr, Power Backup 3.0cm, Side Hole</w:t>
            </w:r>
          </w:p>
          <w:p w:rsidR="007A68E5" w:rsidRPr="005E3725" w:rsidRDefault="007A68E5" w:rsidP="003F30CA">
            <w:pPr>
              <w:rPr>
                <w:rFonts w:ascii="Book Antiqua" w:hAnsi="Book Antiqua" w:cstheme="majorBidi"/>
              </w:rPr>
            </w:pPr>
          </w:p>
          <w:p w:rsidR="007A68E5" w:rsidRPr="005E3725" w:rsidRDefault="007A68E5" w:rsidP="003F30CA">
            <w:pPr>
              <w:rPr>
                <w:rFonts w:ascii="Book Antiqua" w:hAnsi="Book Antiqua" w:cstheme="majorBidi"/>
              </w:rPr>
            </w:pPr>
            <w:r w:rsidRPr="005E3725">
              <w:rPr>
                <w:rFonts w:ascii="Book Antiqua" w:hAnsi="Book Antiqua" w:cstheme="majorBidi"/>
              </w:rPr>
              <w:t>HW80PB352P10000100cm, 8Fr, Power Backup 3.5cm, Side Hole</w:t>
            </w:r>
          </w:p>
          <w:p w:rsidR="007A68E5" w:rsidRPr="005E3725" w:rsidRDefault="007A68E5" w:rsidP="00146382">
            <w:pPr>
              <w:rPr>
                <w:rFonts w:ascii="Book Antiqua" w:hAnsi="Book Antiqua" w:cstheme="majorBidi"/>
              </w:rPr>
            </w:pPr>
          </w:p>
          <w:p w:rsidR="007A68E5" w:rsidRPr="005E3725" w:rsidRDefault="007A68E5" w:rsidP="003F30CA">
            <w:pPr>
              <w:rPr>
                <w:rFonts w:ascii="Book Antiqua" w:hAnsi="Book Antiqua" w:cstheme="majorBidi"/>
              </w:rPr>
            </w:pPr>
            <w:r w:rsidRPr="005E3725">
              <w:rPr>
                <w:rFonts w:ascii="Book Antiqua" w:hAnsi="Book Antiqua" w:cstheme="majorBidi"/>
              </w:rPr>
              <w:t>HW80PB402P10000 100cm, 8Fr, Power Backup 4.0cm, Side Hole</w:t>
            </w:r>
          </w:p>
          <w:p w:rsidR="007A68E5" w:rsidRPr="005E3725" w:rsidRDefault="007A68E5" w:rsidP="00146382">
            <w:pPr>
              <w:rPr>
                <w:rFonts w:ascii="Book Antiqua" w:hAnsi="Book Antiqua" w:cstheme="majorBidi"/>
              </w:rPr>
            </w:pPr>
          </w:p>
          <w:p w:rsidR="007A68E5" w:rsidRPr="005E3725" w:rsidRDefault="007A68E5" w:rsidP="003F30CA">
            <w:pPr>
              <w:rPr>
                <w:rFonts w:ascii="Book Antiqua" w:hAnsi="Book Antiqua" w:cstheme="majorBidi"/>
              </w:rPr>
            </w:pPr>
            <w:r w:rsidRPr="005E3725">
              <w:rPr>
                <w:rFonts w:ascii="Book Antiqua" w:hAnsi="Book Antiqua" w:cstheme="majorBidi"/>
              </w:rPr>
              <w:t>HW80SP302P10000 100cm, 8Fr, Super Power Backup 3.0cm, Side Hole</w:t>
            </w:r>
          </w:p>
          <w:p w:rsidR="007A68E5" w:rsidRPr="005E3725" w:rsidRDefault="007A68E5" w:rsidP="00146382">
            <w:pPr>
              <w:rPr>
                <w:rFonts w:ascii="Book Antiqua" w:hAnsi="Book Antiqua" w:cstheme="majorBidi"/>
              </w:rPr>
            </w:pPr>
          </w:p>
          <w:p w:rsidR="007A68E5" w:rsidRPr="005E3725" w:rsidRDefault="007A68E5" w:rsidP="003F30CA">
            <w:pPr>
              <w:rPr>
                <w:rFonts w:ascii="Book Antiqua" w:hAnsi="Book Antiqua" w:cstheme="majorBidi"/>
              </w:rPr>
            </w:pPr>
            <w:r w:rsidRPr="005E3725">
              <w:rPr>
                <w:rFonts w:ascii="Book Antiqua" w:hAnsi="Book Antiqua" w:cstheme="majorBidi"/>
              </w:rPr>
              <w:t>HW80SP352P10000</w:t>
            </w:r>
            <w:r w:rsidRPr="005E3725">
              <w:rPr>
                <w:rFonts w:ascii="Book Antiqua" w:hAnsi="Book Antiqua" w:cstheme="majorBidi"/>
              </w:rPr>
              <w:tab/>
              <w:t xml:space="preserve"> 100cm, 8Fr, Super Power Backup 3.5cm, Side Hole</w:t>
            </w:r>
          </w:p>
          <w:p w:rsidR="007A68E5" w:rsidRPr="005E3725" w:rsidRDefault="007A68E5" w:rsidP="00146382">
            <w:pPr>
              <w:rPr>
                <w:rFonts w:ascii="Book Antiqua" w:hAnsi="Book Antiqua" w:cstheme="majorBidi"/>
              </w:rPr>
            </w:pPr>
          </w:p>
          <w:p w:rsidR="007A68E5" w:rsidRPr="005E3725" w:rsidRDefault="007A68E5" w:rsidP="003F30CA">
            <w:pPr>
              <w:rPr>
                <w:rFonts w:ascii="Book Antiqua" w:hAnsi="Book Antiqua" w:cstheme="majorBidi"/>
              </w:rPr>
            </w:pPr>
            <w:r w:rsidRPr="005E3725">
              <w:rPr>
                <w:rFonts w:ascii="Book Antiqua" w:hAnsi="Book Antiqua" w:cstheme="majorBidi"/>
              </w:rPr>
              <w:t>HW80SP372P10000</w:t>
            </w:r>
            <w:r w:rsidRPr="005E3725">
              <w:rPr>
                <w:rFonts w:ascii="Book Antiqua" w:hAnsi="Book Antiqua" w:cstheme="majorBidi"/>
              </w:rPr>
              <w:tab/>
              <w:t xml:space="preserve"> 100cm, 8Fr, Super Power Backup 3.75cm, Side Hole</w:t>
            </w:r>
          </w:p>
          <w:p w:rsidR="007A68E5" w:rsidRPr="005E3725" w:rsidRDefault="007A68E5" w:rsidP="00146382">
            <w:pPr>
              <w:rPr>
                <w:rFonts w:ascii="Book Antiqua" w:hAnsi="Book Antiqua" w:cstheme="majorBidi"/>
              </w:rPr>
            </w:pPr>
          </w:p>
          <w:p w:rsidR="007A68E5" w:rsidRPr="005E3725" w:rsidRDefault="007A68E5" w:rsidP="003F30CA">
            <w:pPr>
              <w:rPr>
                <w:rFonts w:ascii="Book Antiqua" w:hAnsi="Book Antiqua" w:cstheme="majorBidi"/>
              </w:rPr>
            </w:pPr>
            <w:r w:rsidRPr="005E3725">
              <w:rPr>
                <w:rFonts w:ascii="Book Antiqua" w:hAnsi="Book Antiqua" w:cstheme="majorBidi"/>
              </w:rPr>
              <w:t>HW80SP402P10000</w:t>
            </w:r>
          </w:p>
          <w:p w:rsidR="007A68E5" w:rsidRPr="005E3725" w:rsidRDefault="007A68E5" w:rsidP="003F30CA">
            <w:pPr>
              <w:rPr>
                <w:rFonts w:ascii="Book Antiqua" w:hAnsi="Book Antiqua" w:cstheme="majorBidi"/>
              </w:rPr>
            </w:pPr>
            <w:r w:rsidRPr="005E3725">
              <w:rPr>
                <w:rFonts w:ascii="Book Antiqua" w:hAnsi="Book Antiqua" w:cstheme="majorBidi"/>
              </w:rPr>
              <w:t>100cm, 8Fr, Super Power Backup 4.0cm, Side Hole</w:t>
            </w:r>
          </w:p>
          <w:p w:rsidR="007A68E5" w:rsidRPr="005E3725" w:rsidRDefault="007A68E5" w:rsidP="00146382">
            <w:pPr>
              <w:rPr>
                <w:rFonts w:ascii="Book Antiqua" w:hAnsi="Book Antiqua" w:cstheme="majorBidi"/>
              </w:rPr>
            </w:pPr>
          </w:p>
          <w:p w:rsidR="007A68E5" w:rsidRPr="005E3725" w:rsidRDefault="007A68E5" w:rsidP="003F30CA">
            <w:pPr>
              <w:rPr>
                <w:rFonts w:ascii="Book Antiqua" w:hAnsi="Book Antiqua" w:cstheme="majorBidi"/>
              </w:rPr>
            </w:pPr>
            <w:r w:rsidRPr="005E3725">
              <w:rPr>
                <w:rFonts w:ascii="Book Antiqua" w:hAnsi="Book Antiqua" w:cstheme="majorBidi"/>
              </w:rPr>
              <w:t>HW80SC352P10000</w:t>
            </w:r>
          </w:p>
          <w:p w:rsidR="007A68E5" w:rsidRPr="005E3725" w:rsidRDefault="007A68E5" w:rsidP="003F30CA">
            <w:pPr>
              <w:rPr>
                <w:rFonts w:ascii="Book Antiqua" w:hAnsi="Book Antiqua" w:cstheme="majorBidi"/>
              </w:rPr>
            </w:pPr>
            <w:r w:rsidRPr="005E3725">
              <w:rPr>
                <w:rFonts w:ascii="Book Antiqua" w:hAnsi="Book Antiqua" w:cstheme="majorBidi"/>
              </w:rPr>
              <w:t>100cm, 8Fr, Special Curve 3.5cm, Side Hole</w:t>
            </w:r>
          </w:p>
          <w:p w:rsidR="007A68E5" w:rsidRPr="005E3725" w:rsidRDefault="007A68E5" w:rsidP="00146382">
            <w:pPr>
              <w:rPr>
                <w:rFonts w:ascii="Book Antiqua" w:hAnsi="Book Antiqua" w:cstheme="majorBidi"/>
              </w:rPr>
            </w:pPr>
          </w:p>
          <w:p w:rsidR="007A68E5" w:rsidRPr="005E3725" w:rsidRDefault="007A68E5" w:rsidP="008066C1">
            <w:pPr>
              <w:rPr>
                <w:rFonts w:ascii="Book Antiqua" w:hAnsi="Book Antiqua" w:cstheme="majorBidi"/>
              </w:rPr>
            </w:pPr>
            <w:r w:rsidRPr="005E3725">
              <w:rPr>
                <w:rFonts w:ascii="Book Antiqua" w:hAnsi="Book Antiqua" w:cstheme="majorBidi"/>
              </w:rPr>
              <w:t>HW80RB072P10000</w:t>
            </w:r>
            <w:r w:rsidRPr="005E3725">
              <w:rPr>
                <w:rFonts w:ascii="Book Antiqua" w:hAnsi="Book Antiqua" w:cstheme="majorBidi"/>
              </w:rPr>
              <w:tab/>
              <w:t xml:space="preserve"> 100cm, 8Fr, Right Backup 0.75cm, Side Hole</w:t>
            </w:r>
          </w:p>
          <w:p w:rsidR="007A68E5" w:rsidRPr="005E3725" w:rsidRDefault="007A68E5" w:rsidP="00146382">
            <w:pPr>
              <w:rPr>
                <w:rFonts w:ascii="Book Antiqua" w:hAnsi="Book Antiqua" w:cstheme="majorBidi"/>
              </w:rPr>
            </w:pPr>
          </w:p>
          <w:p w:rsidR="007A68E5" w:rsidRPr="005E3725" w:rsidRDefault="007A68E5" w:rsidP="008066C1">
            <w:pPr>
              <w:rPr>
                <w:rFonts w:ascii="Book Antiqua" w:hAnsi="Book Antiqua" w:cstheme="majorBidi"/>
              </w:rPr>
            </w:pPr>
            <w:r w:rsidRPr="005E3725">
              <w:rPr>
                <w:rFonts w:ascii="Book Antiqua" w:hAnsi="Book Antiqua" w:cstheme="majorBidi"/>
              </w:rPr>
              <w:t>HW80RB102P10000</w:t>
            </w:r>
          </w:p>
          <w:p w:rsidR="007A68E5" w:rsidRPr="005E3725" w:rsidRDefault="007A68E5" w:rsidP="008066C1">
            <w:pPr>
              <w:rPr>
                <w:rFonts w:ascii="Book Antiqua" w:hAnsi="Book Antiqua" w:cstheme="majorBidi"/>
              </w:rPr>
            </w:pPr>
            <w:r w:rsidRPr="005E3725">
              <w:rPr>
                <w:rFonts w:ascii="Book Antiqua" w:hAnsi="Book Antiqua" w:cstheme="majorBidi"/>
              </w:rPr>
              <w:t>100cm, 8Fr, Right Backup 1.0cm, Side Hole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Cs/>
              </w:rPr>
            </w:pPr>
            <w:r w:rsidRPr="005E3725">
              <w:rPr>
                <w:rStyle w:val="FontStyle37"/>
                <w:rFonts w:ascii="Book Antiqua" w:hAnsi="Book Antiqua"/>
                <w:b w:val="0"/>
                <w:bCs w:val="0"/>
                <w:color w:val="auto"/>
                <w:sz w:val="22"/>
                <w:szCs w:val="22"/>
              </w:rPr>
              <w:t>Fee submitted</w:t>
            </w:r>
            <w:r w:rsidRPr="005E3725">
              <w:rPr>
                <w:rStyle w:val="FontStyle37"/>
                <w:rFonts w:ascii="Book Antiqua" w:hAnsi="Book Antiqua"/>
                <w:bCs w:val="0"/>
                <w:color w:val="auto"/>
                <w:sz w:val="22"/>
                <w:szCs w:val="22"/>
              </w:rPr>
              <w:t xml:space="preserve">: </w:t>
            </w:r>
            <w:r w:rsidRPr="005E3725">
              <w:rPr>
                <w:rFonts w:ascii="Book Antiqua" w:hAnsi="Book Antiqua" w:cstheme="majorBidi"/>
                <w:bCs/>
              </w:rPr>
              <w:t>Rs.50,000/-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Coronary Guide Catheter</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Sakuf Trading.</w:t>
            </w:r>
          </w:p>
          <w:p w:rsidR="007A68E5" w:rsidRPr="005E3725" w:rsidRDefault="007A68E5" w:rsidP="00146382">
            <w:pPr>
              <w:rPr>
                <w:rFonts w:ascii="Book Antiqua" w:hAnsi="Book Antiqua" w:cstheme="majorBidi"/>
              </w:rPr>
            </w:pPr>
            <w:r w:rsidRPr="005E3725">
              <w:rPr>
                <w:rFonts w:ascii="Book Antiqua" w:hAnsi="Book Antiqua" w:cstheme="majorBidi"/>
              </w:rPr>
              <w:t>2</w:t>
            </w:r>
            <w:r w:rsidRPr="005E3725">
              <w:rPr>
                <w:rFonts w:ascii="Book Antiqua" w:hAnsi="Book Antiqua" w:cstheme="majorBidi"/>
                <w:vertAlign w:val="superscript"/>
              </w:rPr>
              <w:t>nd</w:t>
            </w:r>
            <w:r w:rsidRPr="005E3725">
              <w:rPr>
                <w:rFonts w:ascii="Book Antiqua" w:hAnsi="Book Antiqua" w:cstheme="majorBidi"/>
              </w:rPr>
              <w:t xml:space="preserve"> Floor, G-34, Phase-I, Commercial Area, DHA, Lahore</w:t>
            </w:r>
          </w:p>
          <w:p w:rsidR="007A68E5" w:rsidRPr="005E3725" w:rsidRDefault="007A68E5" w:rsidP="00146382">
            <w:pPr>
              <w:rPr>
                <w:rFonts w:ascii="Book Antiqua" w:hAnsi="Book Antiqua" w:cstheme="majorBidi"/>
              </w:rPr>
            </w:pPr>
            <w:r w:rsidRPr="005E3725">
              <w:rPr>
                <w:rFonts w:ascii="Book Antiqua" w:hAnsi="Book Antiqua" w:cstheme="majorBidi"/>
              </w:rPr>
              <w:t>(ELI-00126)</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BALT Extrusion, 10 rue de la Croix-Vigneron, 95160 Montmorency, France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France Issuance Date</w:t>
            </w:r>
          </w:p>
          <w:p w:rsidR="007A68E5" w:rsidRPr="005E3725" w:rsidRDefault="007A68E5" w:rsidP="00146382">
            <w:pPr>
              <w:rPr>
                <w:rFonts w:ascii="Book Antiqua" w:hAnsi="Book Antiqua" w:cstheme="majorBidi"/>
              </w:rPr>
            </w:pPr>
            <w:r w:rsidRPr="005E3725">
              <w:rPr>
                <w:rFonts w:ascii="Book Antiqua" w:hAnsi="Book Antiqua" w:cstheme="majorBidi"/>
              </w:rPr>
              <w:t>26-06-2018)</w:t>
            </w:r>
          </w:p>
          <w:p w:rsidR="007A68E5" w:rsidRPr="005E3725" w:rsidRDefault="007A68E5" w:rsidP="00146382">
            <w:pPr>
              <w:rPr>
                <w:rFonts w:ascii="Book Antiqua" w:hAnsi="Book Antiqua" w:cstheme="majorBidi"/>
                <w:b/>
                <w:bCs/>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IVA Introducer Sheath </w:t>
            </w:r>
          </w:p>
          <w:p w:rsidR="007A68E5" w:rsidRPr="005E3725" w:rsidRDefault="007A68E5" w:rsidP="00146382">
            <w:pPr>
              <w:rPr>
                <w:rFonts w:ascii="Book Antiqua" w:hAnsi="Book Antiqua" w:cstheme="majorBidi"/>
              </w:rPr>
            </w:pPr>
            <w:r w:rsidRPr="005E3725">
              <w:rPr>
                <w:rFonts w:ascii="Book Antiqua" w:hAnsi="Book Antiqua" w:cstheme="majorBidi"/>
              </w:rPr>
              <w:t>Class B</w:t>
            </w: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szCs w:val="20"/>
                <w:lang w:val="sv-SE"/>
              </w:rPr>
            </w:pPr>
            <w:r w:rsidRPr="005E3725">
              <w:rPr>
                <w:rFonts w:ascii="Book Antiqua" w:hAnsi="Book Antiqua"/>
                <w:szCs w:val="20"/>
                <w:lang w:val="sv-SE"/>
              </w:rPr>
              <w:t>IVA3F, IVA3F50, IVA5F45, IVA5F41.45, IVA5F96.45, IVA6F80, IVA6F80ST, IVA6F80ST_MP, IVA7F41.45, IVA7F96.45, IVA7F96.90.</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25,000/-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Introducer Sheath</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Sakuf Trading.</w:t>
            </w:r>
          </w:p>
          <w:p w:rsidR="007A68E5" w:rsidRPr="005E3725" w:rsidRDefault="007A68E5" w:rsidP="00146382">
            <w:pPr>
              <w:rPr>
                <w:rFonts w:ascii="Book Antiqua" w:hAnsi="Book Antiqua" w:cstheme="majorBidi"/>
              </w:rPr>
            </w:pPr>
            <w:r w:rsidRPr="005E3725">
              <w:rPr>
                <w:rFonts w:ascii="Book Antiqua" w:hAnsi="Book Antiqua" w:cstheme="majorBidi"/>
              </w:rPr>
              <w:t>2</w:t>
            </w:r>
            <w:r w:rsidRPr="005E3725">
              <w:rPr>
                <w:rFonts w:ascii="Book Antiqua" w:hAnsi="Book Antiqua" w:cstheme="majorBidi"/>
                <w:vertAlign w:val="superscript"/>
              </w:rPr>
              <w:t>nd</w:t>
            </w:r>
            <w:r w:rsidRPr="005E3725">
              <w:rPr>
                <w:rFonts w:ascii="Book Antiqua" w:hAnsi="Book Antiqua" w:cstheme="majorBidi"/>
              </w:rPr>
              <w:t xml:space="preserve"> Floor, G-34, Phase-I, Commercial Area, DHA, Lahore</w:t>
            </w:r>
          </w:p>
          <w:p w:rsidR="007A68E5" w:rsidRPr="005E3725" w:rsidRDefault="007A68E5" w:rsidP="00146382">
            <w:pPr>
              <w:rPr>
                <w:rFonts w:ascii="Book Antiqua" w:hAnsi="Book Antiqua" w:cstheme="majorBidi"/>
              </w:rPr>
            </w:pPr>
            <w:r w:rsidRPr="005E3725">
              <w:rPr>
                <w:rFonts w:ascii="Book Antiqua" w:hAnsi="Book Antiqua" w:cstheme="majorBidi"/>
              </w:rPr>
              <w:t>(ELI-00126)</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BALT Extrusion, 10 rue de la Croix-Vigneron, 95160 Montmorency, France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France Issuance Date</w:t>
            </w:r>
          </w:p>
          <w:p w:rsidR="007A68E5" w:rsidRPr="005E3725" w:rsidRDefault="007A68E5" w:rsidP="00146382">
            <w:pPr>
              <w:rPr>
                <w:rFonts w:ascii="Book Antiqua" w:hAnsi="Book Antiqua" w:cstheme="majorBidi"/>
              </w:rPr>
            </w:pPr>
            <w:r w:rsidRPr="005E3725">
              <w:rPr>
                <w:rFonts w:ascii="Book Antiqua" w:hAnsi="Book Antiqua" w:cstheme="majorBidi"/>
              </w:rPr>
              <w:t>26-06-2018)</w:t>
            </w:r>
          </w:p>
          <w:p w:rsidR="007A68E5" w:rsidRPr="005E3725" w:rsidRDefault="007A68E5" w:rsidP="00146382">
            <w:pPr>
              <w:rPr>
                <w:rFonts w:ascii="Book Antiqua" w:hAnsi="Book Antiqua" w:cstheme="majorBidi"/>
                <w:b/>
                <w:bCs/>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Magic (Selective and Hyperselective Catheter)</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rPr>
            </w:pPr>
            <w:r w:rsidRPr="005E3725">
              <w:rPr>
                <w:rFonts w:ascii="Book Antiqua" w:hAnsi="Book Antiqua"/>
              </w:rPr>
              <w:t xml:space="preserve">MAGIC1,2F, MAGIC1,2FM,  MAGIC1,2FM180, MA1,2FOLIVE, MAGIC1,5F, MA1,5FMP, MA1,5FOLIVEMP, MAGICSTD, MAGICMP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Selective and Hyperselective Catheter</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Sakuf Trading.</w:t>
            </w:r>
          </w:p>
          <w:p w:rsidR="007A68E5" w:rsidRPr="005E3725" w:rsidRDefault="007A68E5" w:rsidP="00146382">
            <w:pPr>
              <w:rPr>
                <w:rFonts w:ascii="Book Antiqua" w:hAnsi="Book Antiqua" w:cstheme="majorBidi"/>
              </w:rPr>
            </w:pPr>
            <w:r w:rsidRPr="005E3725">
              <w:rPr>
                <w:rFonts w:ascii="Book Antiqua" w:hAnsi="Book Antiqua" w:cstheme="majorBidi"/>
              </w:rPr>
              <w:t>2</w:t>
            </w:r>
            <w:r w:rsidRPr="005E3725">
              <w:rPr>
                <w:rFonts w:ascii="Book Antiqua" w:hAnsi="Book Antiqua" w:cstheme="majorBidi"/>
                <w:vertAlign w:val="superscript"/>
              </w:rPr>
              <w:t>nd</w:t>
            </w:r>
            <w:r w:rsidRPr="005E3725">
              <w:rPr>
                <w:rFonts w:ascii="Book Antiqua" w:hAnsi="Book Antiqua" w:cstheme="majorBidi"/>
              </w:rPr>
              <w:t xml:space="preserve"> Floor, G-34, Phase-I, Commercial Area, DHA, Lahore</w:t>
            </w:r>
          </w:p>
          <w:p w:rsidR="007A68E5" w:rsidRPr="005E3725" w:rsidRDefault="007A68E5" w:rsidP="00146382">
            <w:pPr>
              <w:rPr>
                <w:rFonts w:ascii="Book Antiqua" w:hAnsi="Book Antiqua" w:cstheme="majorBidi"/>
              </w:rPr>
            </w:pPr>
            <w:r w:rsidRPr="005E3725">
              <w:rPr>
                <w:rFonts w:ascii="Book Antiqua" w:hAnsi="Book Antiqua" w:cstheme="majorBidi"/>
              </w:rPr>
              <w:t>(ELI-00126)</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BALT Extrusion, 10 rue de la Croix-Vigneron, 95160 Montmorency, France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France Issuance Date</w:t>
            </w:r>
          </w:p>
          <w:p w:rsidR="007A68E5" w:rsidRPr="005E3725" w:rsidRDefault="007A68E5" w:rsidP="00146382">
            <w:pPr>
              <w:rPr>
                <w:rFonts w:ascii="Book Antiqua" w:hAnsi="Book Antiqua" w:cstheme="majorBidi"/>
              </w:rPr>
            </w:pPr>
            <w:r w:rsidRPr="005E3725">
              <w:rPr>
                <w:rFonts w:ascii="Book Antiqua" w:hAnsi="Book Antiqua" w:cstheme="majorBidi"/>
              </w:rPr>
              <w:t>26-06-2018)</w:t>
            </w:r>
          </w:p>
          <w:p w:rsidR="007A68E5" w:rsidRPr="005E3725" w:rsidRDefault="007A68E5" w:rsidP="00146382">
            <w:pPr>
              <w:rPr>
                <w:rFonts w:ascii="Book Antiqua" w:hAnsi="Book Antiqua" w:cstheme="majorBidi"/>
                <w:b/>
                <w:bCs/>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Vasco+ (Selective and Hyperselective Catheter)</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szCs w:val="20"/>
              </w:rPr>
            </w:pPr>
            <w:r w:rsidRPr="005E3725">
              <w:rPr>
                <w:rFonts w:ascii="Book Antiqua" w:hAnsi="Book Antiqua"/>
                <w:szCs w:val="20"/>
              </w:rPr>
              <w:t>VASCO+10D, VASCO+10MH_D, VASCO+10MP, VASCO+10MH_MP, VASCO+18D, VASCO+18MH_D, VASCO+18MP, VASCO+18MH_MP, VASCO+21D, VASCO+21MH_D, VASCO+21MP, VASCO+21MH_MP, VASCO+25D, VASCO+25MH_D, VASCO+25MP, VASCO+25MH_MP, VASCO+28D, VASCO+28MH_D, VASCO+28MP, VASCO+28MH_MP,</w:t>
            </w:r>
          </w:p>
          <w:p w:rsidR="007A68E5" w:rsidRPr="005E3725" w:rsidRDefault="007A68E5" w:rsidP="00146382">
            <w:pPr>
              <w:rPr>
                <w:rFonts w:ascii="Book Antiqua" w:hAnsi="Book Antiqua"/>
                <w:szCs w:val="20"/>
              </w:rPr>
            </w:pPr>
            <w:r w:rsidRPr="005E3725">
              <w:rPr>
                <w:rFonts w:ascii="Book Antiqua" w:hAnsi="Book Antiqua"/>
                <w:szCs w:val="20"/>
              </w:rPr>
              <w:t xml:space="preserve"> VASCO+35D, VASCO+35MH_D, VASCO+35MP, VASCO+35MH_MP, VASCO+35ASPI_D, VASCO+35ASPI_MP.</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Total Rs 50,000/- (25,000/- submitted earlier)</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Selective and Hyperselective Catheter</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Sakuf Trading.</w:t>
            </w:r>
          </w:p>
          <w:p w:rsidR="007A68E5" w:rsidRPr="005E3725" w:rsidRDefault="007A68E5" w:rsidP="00146382">
            <w:pPr>
              <w:rPr>
                <w:rFonts w:ascii="Book Antiqua" w:hAnsi="Book Antiqua" w:cstheme="majorBidi"/>
              </w:rPr>
            </w:pPr>
            <w:r w:rsidRPr="005E3725">
              <w:rPr>
                <w:rFonts w:ascii="Book Antiqua" w:hAnsi="Book Antiqua" w:cstheme="majorBidi"/>
              </w:rPr>
              <w:t>2</w:t>
            </w:r>
            <w:r w:rsidRPr="005E3725">
              <w:rPr>
                <w:rFonts w:ascii="Book Antiqua" w:hAnsi="Book Antiqua" w:cstheme="majorBidi"/>
                <w:vertAlign w:val="superscript"/>
              </w:rPr>
              <w:t>nd</w:t>
            </w:r>
            <w:r w:rsidRPr="005E3725">
              <w:rPr>
                <w:rFonts w:ascii="Book Antiqua" w:hAnsi="Book Antiqua" w:cstheme="majorBidi"/>
              </w:rPr>
              <w:t xml:space="preserve"> Floor, G-34, Phase-I, Commercial Area, DHA, Lahore</w:t>
            </w:r>
          </w:p>
          <w:p w:rsidR="007A68E5" w:rsidRPr="005E3725" w:rsidRDefault="007A68E5" w:rsidP="00146382">
            <w:pPr>
              <w:rPr>
                <w:rFonts w:ascii="Book Antiqua" w:hAnsi="Book Antiqua" w:cstheme="majorBidi"/>
              </w:rPr>
            </w:pPr>
            <w:r w:rsidRPr="005E3725">
              <w:rPr>
                <w:rFonts w:ascii="Book Antiqua" w:hAnsi="Book Antiqua" w:cstheme="majorBidi"/>
              </w:rPr>
              <w:t>(ELI-00126)</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BALT Extrusion, 10 rue de la Croix-Vigneron, 95160 Montmorency, France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France Issuance Date</w:t>
            </w:r>
          </w:p>
          <w:p w:rsidR="007A68E5" w:rsidRPr="005E3725" w:rsidRDefault="007A68E5" w:rsidP="00146382">
            <w:pPr>
              <w:rPr>
                <w:rFonts w:ascii="Book Antiqua" w:hAnsi="Book Antiqua" w:cstheme="majorBidi"/>
              </w:rPr>
            </w:pPr>
            <w:r w:rsidRPr="005E3725">
              <w:rPr>
                <w:rFonts w:ascii="Book Antiqua" w:hAnsi="Book Antiqua" w:cstheme="majorBidi"/>
              </w:rPr>
              <w:t>26-06-2018)</w:t>
            </w:r>
          </w:p>
          <w:p w:rsidR="007A68E5" w:rsidRPr="005E3725" w:rsidRDefault="007A68E5" w:rsidP="00146382">
            <w:pPr>
              <w:rPr>
                <w:rFonts w:ascii="Book Antiqua" w:hAnsi="Book Antiqua" w:cstheme="majorBidi"/>
                <w:b/>
                <w:bCs/>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Cirrus (FIB) Embolization Devices</w:t>
            </w: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rPr>
            </w:pPr>
            <w:r w:rsidRPr="005E3725">
              <w:rPr>
                <w:rFonts w:ascii="Book Antiqua" w:hAnsi="Book Antiqua"/>
              </w:rPr>
              <w:t xml:space="preserve">FIB ØXLP15, FIB ØXLP32, </w:t>
            </w:r>
          </w:p>
          <w:p w:rsidR="007A68E5" w:rsidRPr="005E3725" w:rsidRDefault="007A68E5" w:rsidP="00146382">
            <w:pPr>
              <w:rPr>
                <w:rFonts w:ascii="Book Antiqua" w:hAnsi="Book Antiqua"/>
              </w:rPr>
            </w:pPr>
            <w:r w:rsidRPr="005E3725">
              <w:rPr>
                <w:rFonts w:ascii="Book Antiqua" w:hAnsi="Book Antiqua"/>
              </w:rPr>
              <w:t>FIB 6X60P32A, FIB 8X60P32A.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Total Rs 50,000/- (25,000/- submitted earlier)</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Embolization Coil. Spirals with synthetic fibres</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Sakuf Trading.</w:t>
            </w:r>
          </w:p>
          <w:p w:rsidR="007A68E5" w:rsidRPr="005E3725" w:rsidRDefault="007A68E5" w:rsidP="00146382">
            <w:pPr>
              <w:rPr>
                <w:rFonts w:ascii="Book Antiqua" w:hAnsi="Book Antiqua" w:cstheme="majorBidi"/>
              </w:rPr>
            </w:pPr>
            <w:r w:rsidRPr="005E3725">
              <w:rPr>
                <w:rFonts w:ascii="Book Antiqua" w:hAnsi="Book Antiqua" w:cstheme="majorBidi"/>
              </w:rPr>
              <w:t>2</w:t>
            </w:r>
            <w:r w:rsidRPr="005E3725">
              <w:rPr>
                <w:rFonts w:ascii="Book Antiqua" w:hAnsi="Book Antiqua" w:cstheme="majorBidi"/>
                <w:vertAlign w:val="superscript"/>
              </w:rPr>
              <w:t>nd</w:t>
            </w:r>
            <w:r w:rsidRPr="005E3725">
              <w:rPr>
                <w:rFonts w:ascii="Book Antiqua" w:hAnsi="Book Antiqua" w:cstheme="majorBidi"/>
              </w:rPr>
              <w:t xml:space="preserve"> Floor, G-34, Phase-I, Commercial Area, DHA, Lahore</w:t>
            </w:r>
          </w:p>
          <w:p w:rsidR="007A68E5" w:rsidRPr="005E3725" w:rsidRDefault="007A68E5" w:rsidP="00146382">
            <w:pPr>
              <w:rPr>
                <w:rFonts w:ascii="Book Antiqua" w:hAnsi="Book Antiqua" w:cstheme="majorBidi"/>
              </w:rPr>
            </w:pPr>
            <w:r w:rsidRPr="005E3725">
              <w:rPr>
                <w:rFonts w:ascii="Book Antiqua" w:hAnsi="Book Antiqua" w:cstheme="majorBidi"/>
              </w:rPr>
              <w:t>(ELI-00126)</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Manufacturer:</w:t>
            </w:r>
            <w:r w:rsidRPr="005E3725">
              <w:rPr>
                <w:rFonts w:ascii="Book Antiqua" w:hAnsi="Book Antiqua" w:cstheme="majorBidi"/>
                <w:b/>
                <w:bCs/>
              </w:rPr>
              <w:br/>
            </w:r>
            <w:r w:rsidRPr="005E3725">
              <w:rPr>
                <w:rFonts w:ascii="Book Antiqua" w:hAnsi="Book Antiqua" w:cstheme="majorBidi"/>
              </w:rPr>
              <w:t>M/s BALT USA, LLC 29 Parker Irvine, CA 92618,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USFDA Valid Till</w:t>
            </w:r>
          </w:p>
          <w:p w:rsidR="007A68E5" w:rsidRPr="005E3725" w:rsidRDefault="007A68E5" w:rsidP="00146382">
            <w:pPr>
              <w:rPr>
                <w:rFonts w:ascii="Book Antiqua" w:hAnsi="Book Antiqua" w:cstheme="majorBidi"/>
              </w:rPr>
            </w:pPr>
            <w:r w:rsidRPr="005E3725">
              <w:rPr>
                <w:rFonts w:ascii="Book Antiqua" w:hAnsi="Book Antiqua" w:cstheme="majorBidi"/>
              </w:rPr>
              <w:t>15-04-2020)</w:t>
            </w:r>
          </w:p>
          <w:p w:rsidR="007A68E5" w:rsidRPr="005E3725" w:rsidRDefault="007A68E5" w:rsidP="00146382">
            <w:pPr>
              <w:rPr>
                <w:rFonts w:ascii="Book Antiqua" w:hAnsi="Book Antiqua" w:cstheme="majorBidi"/>
                <w:b/>
                <w:bCs/>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Optima Coil System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 Years</w:t>
            </w:r>
          </w:p>
          <w:p w:rsidR="007A68E5" w:rsidRPr="005E3725" w:rsidRDefault="007A68E5" w:rsidP="00146382">
            <w:pPr>
              <w:rPr>
                <w:rFonts w:ascii="Book Antiqua" w:hAnsi="Book Antiqua" w:cstheme="majorBidi"/>
                <w:b/>
                <w:bCs/>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Complex – 10 Standard</w:t>
            </w:r>
          </w:p>
          <w:p w:rsidR="007A68E5" w:rsidRPr="005E3725" w:rsidRDefault="007A68E5" w:rsidP="00146382">
            <w:pPr>
              <w:rPr>
                <w:rFonts w:ascii="Book Antiqua" w:hAnsi="Book Antiqua" w:cstheme="majorBidi"/>
              </w:rPr>
            </w:pPr>
            <w:r w:rsidRPr="005E3725">
              <w:rPr>
                <w:rFonts w:ascii="Book Antiqua" w:hAnsi="Book Antiqua" w:cstheme="majorBidi"/>
              </w:rPr>
              <w:t>OPTI0517CST10 OPTI0724CST10 OPTI0930CST10</w:t>
            </w:r>
          </w:p>
          <w:p w:rsidR="007A68E5" w:rsidRPr="005E3725" w:rsidRDefault="007A68E5" w:rsidP="00146382">
            <w:pPr>
              <w:rPr>
                <w:rFonts w:ascii="Book Antiqua" w:hAnsi="Book Antiqua" w:cstheme="majorBidi"/>
              </w:rPr>
            </w:pPr>
            <w:r w:rsidRPr="005E3725">
              <w:rPr>
                <w:rFonts w:ascii="Book Antiqua" w:hAnsi="Book Antiqua" w:cstheme="majorBidi"/>
              </w:rPr>
              <w:t>OPTI0611CST10 OPTI0816CST10 OPTI1027CST10</w:t>
            </w:r>
          </w:p>
          <w:p w:rsidR="007A68E5" w:rsidRPr="005E3725" w:rsidRDefault="007A68E5" w:rsidP="00146382">
            <w:pPr>
              <w:rPr>
                <w:rFonts w:ascii="Book Antiqua" w:hAnsi="Book Antiqua" w:cstheme="majorBidi"/>
              </w:rPr>
            </w:pPr>
            <w:r w:rsidRPr="005E3725">
              <w:rPr>
                <w:rFonts w:ascii="Book Antiqua" w:hAnsi="Book Antiqua" w:cstheme="majorBidi"/>
              </w:rPr>
              <w:t>OPTI0620CST10 OPTI0827CST10</w:t>
            </w:r>
          </w:p>
          <w:p w:rsidR="007A68E5" w:rsidRPr="005E3725" w:rsidRDefault="007A68E5" w:rsidP="00146382">
            <w:pPr>
              <w:rPr>
                <w:rFonts w:ascii="Book Antiqua" w:hAnsi="Book Antiqua" w:cstheme="majorBidi"/>
              </w:rPr>
            </w:pPr>
            <w:r w:rsidRPr="005E3725">
              <w:rPr>
                <w:rFonts w:ascii="Book Antiqua" w:hAnsi="Book Antiqua" w:cstheme="majorBidi"/>
              </w:rPr>
              <w:t>OPTI1034CST10</w:t>
            </w:r>
          </w:p>
          <w:p w:rsidR="007A68E5" w:rsidRPr="005E3725" w:rsidRDefault="007A68E5" w:rsidP="00146382">
            <w:pPr>
              <w:rPr>
                <w:rFonts w:ascii="Book Antiqua" w:hAnsi="Book Antiqua" w:cstheme="majorBidi"/>
              </w:rPr>
            </w:pPr>
            <w:r w:rsidRPr="005E3725">
              <w:rPr>
                <w:rFonts w:ascii="Book Antiqua" w:hAnsi="Book Antiqua" w:cstheme="majorBidi"/>
              </w:rPr>
              <w:t>OPTI0713CST10 OPTI0923CST10</w:t>
            </w:r>
          </w:p>
          <w:p w:rsidR="007A68E5" w:rsidRPr="005E3725" w:rsidRDefault="007A68E5" w:rsidP="00146382">
            <w:pPr>
              <w:rPr>
                <w:rFonts w:ascii="Book Antiqua" w:hAnsi="Book Antiqua" w:cstheme="majorBidi"/>
                <w:b/>
                <w:bCs/>
              </w:rPr>
            </w:pPr>
            <w:r w:rsidRPr="005E3725">
              <w:rPr>
                <w:rFonts w:ascii="Book Antiqua" w:hAnsi="Book Antiqua" w:cstheme="majorBidi"/>
                <w:b/>
                <w:bCs/>
              </w:rPr>
              <w:t>Complex – 10 Soft</w:t>
            </w:r>
          </w:p>
          <w:p w:rsidR="007A68E5" w:rsidRPr="005E3725" w:rsidRDefault="007A68E5" w:rsidP="00146382">
            <w:pPr>
              <w:rPr>
                <w:rFonts w:ascii="Book Antiqua" w:hAnsi="Book Antiqua" w:cstheme="majorBidi"/>
              </w:rPr>
            </w:pPr>
            <w:r w:rsidRPr="005E3725">
              <w:rPr>
                <w:rFonts w:ascii="Book Antiqua" w:hAnsi="Book Antiqua" w:cstheme="majorBidi"/>
              </w:rPr>
              <w:t>OPTI0203CSF10 OPTI0308CSF10 OPTI0611CSF10</w:t>
            </w:r>
          </w:p>
          <w:p w:rsidR="007A68E5" w:rsidRPr="005E3725" w:rsidRDefault="007A68E5" w:rsidP="00146382">
            <w:pPr>
              <w:rPr>
                <w:rFonts w:ascii="Book Antiqua" w:hAnsi="Book Antiqua" w:cstheme="majorBidi"/>
              </w:rPr>
            </w:pPr>
            <w:r w:rsidRPr="005E3725">
              <w:rPr>
                <w:rFonts w:ascii="Book Antiqua" w:hAnsi="Book Antiqua" w:cstheme="majorBidi"/>
              </w:rPr>
              <w:t>OPTI0204CSF10 OPTI0310CSF10 OPTI0620CSF10</w:t>
            </w:r>
          </w:p>
          <w:p w:rsidR="007A68E5" w:rsidRPr="005E3725" w:rsidRDefault="007A68E5" w:rsidP="00146382">
            <w:pPr>
              <w:rPr>
                <w:rFonts w:ascii="Book Antiqua" w:hAnsi="Book Antiqua" w:cstheme="majorBidi"/>
              </w:rPr>
            </w:pPr>
            <w:r w:rsidRPr="005E3725">
              <w:rPr>
                <w:rFonts w:ascii="Book Antiqua" w:hAnsi="Book Antiqua" w:cstheme="majorBidi"/>
              </w:rPr>
              <w:t>OPTI0206CSF10</w:t>
            </w:r>
          </w:p>
          <w:p w:rsidR="007A68E5" w:rsidRPr="005E3725" w:rsidRDefault="007A68E5" w:rsidP="00146382">
            <w:pPr>
              <w:rPr>
                <w:rFonts w:ascii="Book Antiqua" w:hAnsi="Book Antiqua" w:cstheme="majorBidi"/>
              </w:rPr>
            </w:pPr>
            <w:r w:rsidRPr="005E3725">
              <w:rPr>
                <w:rFonts w:ascii="Book Antiqua" w:hAnsi="Book Antiqua" w:cstheme="majorBidi"/>
              </w:rPr>
              <w:t>OPTI0407CSF10 OPTI0713CSF10</w:t>
            </w:r>
          </w:p>
          <w:p w:rsidR="007A68E5" w:rsidRPr="005E3725" w:rsidRDefault="007A68E5" w:rsidP="00146382">
            <w:pPr>
              <w:rPr>
                <w:rFonts w:ascii="Book Antiqua" w:hAnsi="Book Antiqua" w:cstheme="majorBidi"/>
              </w:rPr>
            </w:pPr>
            <w:r w:rsidRPr="005E3725">
              <w:rPr>
                <w:rFonts w:ascii="Book Antiqua" w:hAnsi="Book Antiqua" w:cstheme="majorBidi"/>
              </w:rPr>
              <w:t>OPTI0208CSF10 OPTI0413CSF10 OPTI0724CSF10</w:t>
            </w:r>
          </w:p>
          <w:p w:rsidR="007A68E5" w:rsidRPr="005E3725" w:rsidRDefault="007A68E5" w:rsidP="00146382">
            <w:pPr>
              <w:rPr>
                <w:rFonts w:ascii="Book Antiqua" w:hAnsi="Book Antiqua" w:cstheme="majorBidi"/>
              </w:rPr>
            </w:pPr>
            <w:r w:rsidRPr="005E3725">
              <w:rPr>
                <w:rFonts w:ascii="Book Antiqua" w:hAnsi="Book Antiqua" w:cstheme="majorBidi"/>
              </w:rPr>
              <w:t>OPTI0255CSF10 OPTI0509CSF10 OPTI0816CSF10</w:t>
            </w:r>
          </w:p>
          <w:p w:rsidR="007A68E5" w:rsidRPr="005E3725" w:rsidRDefault="007A68E5" w:rsidP="00146382">
            <w:pPr>
              <w:rPr>
                <w:rFonts w:ascii="Book Antiqua" w:hAnsi="Book Antiqua" w:cstheme="majorBidi"/>
              </w:rPr>
            </w:pPr>
            <w:r w:rsidRPr="005E3725">
              <w:rPr>
                <w:rFonts w:ascii="Book Antiqua" w:hAnsi="Book Antiqua" w:cstheme="majorBidi"/>
              </w:rPr>
              <w:t>OPTI0306CSF10 OPTI0517CSF10 OPTI0827CSF10</w:t>
            </w:r>
          </w:p>
          <w:p w:rsidR="007A68E5" w:rsidRPr="005E3725" w:rsidRDefault="007A68E5" w:rsidP="00146382">
            <w:pPr>
              <w:rPr>
                <w:rFonts w:ascii="Book Antiqua" w:hAnsi="Book Antiqua" w:cstheme="majorBidi"/>
                <w:b/>
                <w:bCs/>
              </w:rPr>
            </w:pPr>
            <w:r w:rsidRPr="005E3725">
              <w:rPr>
                <w:rFonts w:ascii="Book Antiqua" w:hAnsi="Book Antiqua" w:cstheme="majorBidi"/>
                <w:b/>
                <w:bCs/>
              </w:rPr>
              <w:t>Complex – 10 Super Soft</w:t>
            </w:r>
          </w:p>
          <w:p w:rsidR="007A68E5" w:rsidRPr="005E3725" w:rsidRDefault="007A68E5" w:rsidP="00146382">
            <w:pPr>
              <w:rPr>
                <w:rFonts w:ascii="Book Antiqua" w:hAnsi="Book Antiqua" w:cstheme="majorBidi"/>
              </w:rPr>
            </w:pPr>
            <w:r w:rsidRPr="005E3725">
              <w:rPr>
                <w:rFonts w:ascii="Book Antiqua" w:hAnsi="Book Antiqua" w:cstheme="majorBidi"/>
              </w:rPr>
              <w:t>OPTI0101CSS10 OPTI0204CSS10 OPTI0310CSS10</w:t>
            </w:r>
          </w:p>
          <w:p w:rsidR="007A68E5" w:rsidRPr="005E3725" w:rsidRDefault="007A68E5" w:rsidP="00146382">
            <w:pPr>
              <w:rPr>
                <w:rFonts w:ascii="Book Antiqua" w:hAnsi="Book Antiqua" w:cstheme="majorBidi"/>
              </w:rPr>
            </w:pPr>
            <w:r w:rsidRPr="005E3725">
              <w:rPr>
                <w:rFonts w:ascii="Book Antiqua" w:hAnsi="Book Antiqua" w:cstheme="majorBidi"/>
              </w:rPr>
              <w:t>OPTI0102CSS10 OPTI0206CSS10 OPTI0356CSS10</w:t>
            </w:r>
          </w:p>
          <w:p w:rsidR="007A68E5" w:rsidRPr="005E3725" w:rsidRDefault="007A68E5" w:rsidP="00146382">
            <w:pPr>
              <w:rPr>
                <w:rFonts w:ascii="Book Antiqua" w:hAnsi="Book Antiqua" w:cstheme="majorBidi"/>
              </w:rPr>
            </w:pPr>
            <w:r w:rsidRPr="005E3725">
              <w:rPr>
                <w:rFonts w:ascii="Book Antiqua" w:hAnsi="Book Antiqua" w:cstheme="majorBidi"/>
              </w:rPr>
              <w:t>OPTI0103CSS10 OPTI0208CSS10 OPTI0358CSS10</w:t>
            </w:r>
          </w:p>
          <w:p w:rsidR="007A68E5" w:rsidRPr="005E3725" w:rsidRDefault="007A68E5" w:rsidP="00146382">
            <w:pPr>
              <w:rPr>
                <w:rFonts w:ascii="Book Antiqua" w:hAnsi="Book Antiqua" w:cstheme="majorBidi"/>
              </w:rPr>
            </w:pPr>
            <w:r w:rsidRPr="005E3725">
              <w:rPr>
                <w:rFonts w:ascii="Book Antiqua" w:hAnsi="Book Antiqua" w:cstheme="majorBidi"/>
              </w:rPr>
              <w:t>OPTI0104CSS10 OPTI0253CSS10 OPTI0406CSS10</w:t>
            </w:r>
          </w:p>
          <w:p w:rsidR="007A68E5" w:rsidRPr="005E3725" w:rsidRDefault="007A68E5" w:rsidP="00146382">
            <w:pPr>
              <w:rPr>
                <w:rFonts w:ascii="Book Antiqua" w:hAnsi="Book Antiqua" w:cstheme="majorBidi"/>
              </w:rPr>
            </w:pPr>
            <w:r w:rsidRPr="005E3725">
              <w:rPr>
                <w:rFonts w:ascii="Book Antiqua" w:hAnsi="Book Antiqua" w:cstheme="majorBidi"/>
              </w:rPr>
              <w:t>OPTI0152CSS10 OPTI0254CSS10 OPTI0408CSS10</w:t>
            </w:r>
          </w:p>
          <w:p w:rsidR="007A68E5" w:rsidRPr="005E3725" w:rsidRDefault="007A68E5" w:rsidP="00146382">
            <w:pPr>
              <w:rPr>
                <w:rFonts w:ascii="Book Antiqua" w:hAnsi="Book Antiqua" w:cstheme="majorBidi"/>
              </w:rPr>
            </w:pPr>
            <w:r w:rsidRPr="005E3725">
              <w:rPr>
                <w:rFonts w:ascii="Book Antiqua" w:hAnsi="Book Antiqua" w:cstheme="majorBidi"/>
              </w:rPr>
              <w:t>OPTI0153CSS10 OPTI0256CSS10 OPTI0410CSS10</w:t>
            </w:r>
          </w:p>
          <w:p w:rsidR="007A68E5" w:rsidRPr="005E3725" w:rsidRDefault="007A68E5" w:rsidP="00146382">
            <w:pPr>
              <w:rPr>
                <w:rFonts w:ascii="Book Antiqua" w:hAnsi="Book Antiqua" w:cstheme="majorBidi"/>
              </w:rPr>
            </w:pPr>
            <w:r w:rsidRPr="005E3725">
              <w:rPr>
                <w:rFonts w:ascii="Book Antiqua" w:hAnsi="Book Antiqua" w:cstheme="majorBidi"/>
              </w:rPr>
              <w:t>OPTI0154CSS10 OPTI0304CSS10 OPTI0508CSS10</w:t>
            </w:r>
          </w:p>
          <w:p w:rsidR="007A68E5" w:rsidRPr="005E3725" w:rsidRDefault="007A68E5" w:rsidP="00146382">
            <w:pPr>
              <w:rPr>
                <w:rFonts w:ascii="Book Antiqua" w:hAnsi="Book Antiqua" w:cstheme="majorBidi"/>
              </w:rPr>
            </w:pPr>
            <w:r w:rsidRPr="005E3725">
              <w:rPr>
                <w:rFonts w:ascii="Book Antiqua" w:hAnsi="Book Antiqua" w:cstheme="majorBidi"/>
              </w:rPr>
              <w:t>OPTI0202CSS10 OPTI0306CSS10 OPTI0510CSS10</w:t>
            </w:r>
          </w:p>
          <w:p w:rsidR="007A68E5" w:rsidRPr="005E3725" w:rsidRDefault="007A68E5" w:rsidP="00146382">
            <w:pPr>
              <w:rPr>
                <w:rFonts w:ascii="Book Antiqua" w:hAnsi="Book Antiqua" w:cstheme="majorBidi"/>
              </w:rPr>
            </w:pPr>
            <w:r w:rsidRPr="005E3725">
              <w:rPr>
                <w:rFonts w:ascii="Book Antiqua" w:hAnsi="Book Antiqua" w:cstheme="majorBidi"/>
              </w:rPr>
              <w:t>OPTI0203CSS10 OPTI0308CSS10 OPTI0513CSS10</w:t>
            </w:r>
          </w:p>
          <w:p w:rsidR="007A68E5" w:rsidRPr="005E3725" w:rsidRDefault="007A68E5" w:rsidP="00146382">
            <w:pPr>
              <w:rPr>
                <w:rFonts w:ascii="Book Antiqua" w:hAnsi="Book Antiqua" w:cstheme="majorBidi"/>
                <w:b/>
                <w:bCs/>
              </w:rPr>
            </w:pPr>
            <w:r w:rsidRPr="005E3725">
              <w:rPr>
                <w:rFonts w:ascii="Book Antiqua" w:hAnsi="Book Antiqua" w:cstheme="majorBidi"/>
                <w:b/>
                <w:bCs/>
              </w:rPr>
              <w:t>Helical – 10 Standard</w:t>
            </w:r>
          </w:p>
          <w:p w:rsidR="007A68E5" w:rsidRPr="005E3725" w:rsidRDefault="007A68E5" w:rsidP="00146382">
            <w:pPr>
              <w:rPr>
                <w:rFonts w:ascii="Book Antiqua" w:hAnsi="Book Antiqua" w:cstheme="majorBidi"/>
              </w:rPr>
            </w:pPr>
            <w:r w:rsidRPr="005E3725">
              <w:rPr>
                <w:rFonts w:ascii="Book Antiqua" w:hAnsi="Book Antiqua" w:cstheme="majorBidi"/>
              </w:rPr>
              <w:t>OPTI0615HST10 OPTI0730HST10 OPTI0930HST10</w:t>
            </w:r>
          </w:p>
          <w:p w:rsidR="007A68E5" w:rsidRPr="005E3725" w:rsidRDefault="007A68E5" w:rsidP="00146382">
            <w:pPr>
              <w:rPr>
                <w:rFonts w:ascii="Book Antiqua" w:hAnsi="Book Antiqua" w:cstheme="majorBidi"/>
              </w:rPr>
            </w:pPr>
            <w:r w:rsidRPr="005E3725">
              <w:rPr>
                <w:rFonts w:ascii="Book Antiqua" w:hAnsi="Book Antiqua" w:cstheme="majorBidi"/>
              </w:rPr>
              <w:t>OPTI0620HST10 OPTI0820HST10</w:t>
            </w:r>
          </w:p>
          <w:p w:rsidR="007A68E5" w:rsidRPr="005E3725" w:rsidRDefault="007A68E5" w:rsidP="00146382">
            <w:pPr>
              <w:rPr>
                <w:rFonts w:ascii="Book Antiqua" w:hAnsi="Book Antiqua" w:cstheme="majorBidi"/>
              </w:rPr>
            </w:pPr>
            <w:r w:rsidRPr="005E3725">
              <w:rPr>
                <w:rFonts w:ascii="Book Antiqua" w:hAnsi="Book Antiqua" w:cstheme="majorBidi"/>
              </w:rPr>
              <w:t>OPTI0720HST10 OPTI0830HST10 OPTI1030HST10</w:t>
            </w:r>
          </w:p>
          <w:p w:rsidR="007A68E5" w:rsidRPr="005E3725" w:rsidRDefault="007A68E5" w:rsidP="00146382">
            <w:pPr>
              <w:rPr>
                <w:rFonts w:ascii="Book Antiqua" w:hAnsi="Book Antiqua" w:cstheme="majorBidi"/>
                <w:b/>
                <w:bCs/>
              </w:rPr>
            </w:pPr>
            <w:r w:rsidRPr="005E3725">
              <w:rPr>
                <w:rFonts w:ascii="Book Antiqua" w:hAnsi="Book Antiqua" w:cstheme="majorBidi"/>
                <w:b/>
                <w:bCs/>
              </w:rPr>
              <w:t>Helical – 10 Soft</w:t>
            </w:r>
          </w:p>
          <w:p w:rsidR="007A68E5" w:rsidRPr="005E3725" w:rsidRDefault="007A68E5" w:rsidP="00146382">
            <w:pPr>
              <w:rPr>
                <w:rFonts w:ascii="Book Antiqua" w:hAnsi="Book Antiqua" w:cstheme="majorBidi"/>
              </w:rPr>
            </w:pPr>
            <w:r w:rsidRPr="005E3725">
              <w:rPr>
                <w:rFonts w:ascii="Book Antiqua" w:hAnsi="Book Antiqua" w:cstheme="majorBidi"/>
              </w:rPr>
              <w:t>OPTI0304HSF10 OPTI0408HSF10 OPTI0606HSF10</w:t>
            </w:r>
          </w:p>
          <w:p w:rsidR="007A68E5" w:rsidRPr="005E3725" w:rsidRDefault="007A68E5" w:rsidP="00146382">
            <w:pPr>
              <w:rPr>
                <w:rFonts w:ascii="Book Antiqua" w:hAnsi="Book Antiqua" w:cstheme="majorBidi"/>
              </w:rPr>
            </w:pPr>
            <w:r w:rsidRPr="005E3725">
              <w:rPr>
                <w:rFonts w:ascii="Book Antiqua" w:hAnsi="Book Antiqua" w:cstheme="majorBidi"/>
              </w:rPr>
              <w:t>OPTI0306HSF10 OPTI0410HSF10 OPTI0608HSF10</w:t>
            </w:r>
          </w:p>
          <w:p w:rsidR="007A68E5" w:rsidRPr="005E3725" w:rsidRDefault="007A68E5" w:rsidP="00146382">
            <w:pPr>
              <w:rPr>
                <w:rFonts w:ascii="Book Antiqua" w:hAnsi="Book Antiqua" w:cstheme="majorBidi"/>
              </w:rPr>
            </w:pPr>
            <w:r w:rsidRPr="005E3725">
              <w:rPr>
                <w:rFonts w:ascii="Book Antiqua" w:hAnsi="Book Antiqua" w:cstheme="majorBidi"/>
              </w:rPr>
              <w:t>OPTI0308HSF10 OPTI0506HSF10 OPTI0610HSF10</w:t>
            </w:r>
          </w:p>
          <w:p w:rsidR="007A68E5" w:rsidRPr="005E3725" w:rsidRDefault="007A68E5" w:rsidP="00146382">
            <w:pPr>
              <w:rPr>
                <w:rFonts w:ascii="Book Antiqua" w:hAnsi="Book Antiqua" w:cstheme="majorBidi"/>
              </w:rPr>
            </w:pPr>
            <w:r w:rsidRPr="005E3725">
              <w:rPr>
                <w:rFonts w:ascii="Book Antiqua" w:hAnsi="Book Antiqua" w:cstheme="majorBidi"/>
              </w:rPr>
              <w:t>OPTI0310HSF10 OPTI0508HSF10 OPTI0406HSF10</w:t>
            </w:r>
          </w:p>
          <w:p w:rsidR="007A68E5" w:rsidRPr="005E3725" w:rsidRDefault="007A68E5" w:rsidP="00146382">
            <w:pPr>
              <w:rPr>
                <w:rFonts w:ascii="Book Antiqua" w:hAnsi="Book Antiqua" w:cstheme="majorBidi"/>
              </w:rPr>
            </w:pPr>
            <w:r w:rsidRPr="005E3725">
              <w:rPr>
                <w:rFonts w:ascii="Book Antiqua" w:hAnsi="Book Antiqua" w:cstheme="majorBidi"/>
              </w:rPr>
              <w:t>OPTI0510HSF10</w:t>
            </w:r>
          </w:p>
          <w:p w:rsidR="007A68E5" w:rsidRPr="005E3725" w:rsidRDefault="007A68E5" w:rsidP="00146382">
            <w:pPr>
              <w:rPr>
                <w:rFonts w:ascii="Book Antiqua" w:hAnsi="Book Antiqua" w:cstheme="majorBidi"/>
                <w:b/>
                <w:bCs/>
              </w:rPr>
            </w:pPr>
            <w:r w:rsidRPr="005E3725">
              <w:rPr>
                <w:rFonts w:ascii="Book Antiqua" w:hAnsi="Book Antiqua" w:cstheme="majorBidi"/>
                <w:b/>
                <w:bCs/>
              </w:rPr>
              <w:t>Helical – 10 Super Soft</w:t>
            </w:r>
          </w:p>
          <w:p w:rsidR="007A68E5" w:rsidRPr="005E3725" w:rsidRDefault="007A68E5" w:rsidP="00146382">
            <w:pPr>
              <w:rPr>
                <w:rFonts w:ascii="Book Antiqua" w:hAnsi="Book Antiqua" w:cstheme="majorBidi"/>
              </w:rPr>
            </w:pPr>
            <w:r w:rsidRPr="005E3725">
              <w:rPr>
                <w:rFonts w:ascii="Book Antiqua" w:hAnsi="Book Antiqua" w:cstheme="majorBidi"/>
              </w:rPr>
              <w:t>OPTI0101HSS10 OPTI0202HSS10 OPTI0306HSS10</w:t>
            </w:r>
          </w:p>
          <w:p w:rsidR="007A68E5" w:rsidRPr="005E3725" w:rsidRDefault="007A68E5" w:rsidP="00146382">
            <w:pPr>
              <w:rPr>
                <w:rFonts w:ascii="Book Antiqua" w:hAnsi="Book Antiqua" w:cstheme="majorBidi"/>
              </w:rPr>
            </w:pPr>
            <w:r w:rsidRPr="005E3725">
              <w:rPr>
                <w:rFonts w:ascii="Book Antiqua" w:hAnsi="Book Antiqua" w:cstheme="majorBidi"/>
              </w:rPr>
              <w:t>OPTI0102HSS10 OPTI0203HSS10 OPTI0308HSS10</w:t>
            </w:r>
          </w:p>
          <w:p w:rsidR="007A68E5" w:rsidRPr="005E3725" w:rsidRDefault="007A68E5" w:rsidP="00146382">
            <w:pPr>
              <w:rPr>
                <w:rFonts w:ascii="Book Antiqua" w:hAnsi="Book Antiqua" w:cstheme="majorBidi"/>
              </w:rPr>
            </w:pPr>
            <w:r w:rsidRPr="005E3725">
              <w:rPr>
                <w:rFonts w:ascii="Book Antiqua" w:hAnsi="Book Antiqua" w:cstheme="majorBidi"/>
              </w:rPr>
              <w:t>OPTI0103HSS10 OPTI0204HSS10 OPTI0310HSS10</w:t>
            </w:r>
          </w:p>
          <w:p w:rsidR="007A68E5" w:rsidRPr="005E3725" w:rsidRDefault="007A68E5" w:rsidP="00146382">
            <w:pPr>
              <w:rPr>
                <w:rFonts w:ascii="Book Antiqua" w:hAnsi="Book Antiqua" w:cstheme="majorBidi"/>
              </w:rPr>
            </w:pPr>
            <w:r w:rsidRPr="005E3725">
              <w:rPr>
                <w:rFonts w:ascii="Book Antiqua" w:hAnsi="Book Antiqua" w:cstheme="majorBidi"/>
              </w:rPr>
              <w:t>OPTI0104HSS10 OPTI0206HSS10 OPTI0406HSS10</w:t>
            </w:r>
          </w:p>
          <w:p w:rsidR="007A68E5" w:rsidRPr="005E3725" w:rsidRDefault="007A68E5" w:rsidP="00146382">
            <w:pPr>
              <w:rPr>
                <w:rFonts w:ascii="Book Antiqua" w:hAnsi="Book Antiqua" w:cstheme="majorBidi"/>
              </w:rPr>
            </w:pPr>
            <w:r w:rsidRPr="005E3725">
              <w:rPr>
                <w:rFonts w:ascii="Book Antiqua" w:hAnsi="Book Antiqua" w:cstheme="majorBidi"/>
              </w:rPr>
              <w:t>OPTI0151HSS10 OPTI0208HSS10 OPTI0408HSS10</w:t>
            </w:r>
          </w:p>
          <w:p w:rsidR="007A68E5" w:rsidRPr="005E3725" w:rsidRDefault="007A68E5" w:rsidP="00146382">
            <w:pPr>
              <w:rPr>
                <w:rFonts w:ascii="Book Antiqua" w:hAnsi="Book Antiqua" w:cstheme="majorBidi"/>
              </w:rPr>
            </w:pPr>
            <w:r w:rsidRPr="005E3725">
              <w:rPr>
                <w:rFonts w:ascii="Book Antiqua" w:hAnsi="Book Antiqua" w:cstheme="majorBidi"/>
              </w:rPr>
              <w:t>OPTI0152HSS10 OPTI0253HSS10 OPTI0410HSS10</w:t>
            </w:r>
          </w:p>
          <w:p w:rsidR="007A68E5" w:rsidRPr="005E3725" w:rsidRDefault="007A68E5" w:rsidP="00146382">
            <w:pPr>
              <w:rPr>
                <w:rFonts w:ascii="Book Antiqua" w:hAnsi="Book Antiqua" w:cstheme="majorBidi"/>
              </w:rPr>
            </w:pPr>
            <w:r w:rsidRPr="005E3725">
              <w:rPr>
                <w:rFonts w:ascii="Book Antiqua" w:hAnsi="Book Antiqua" w:cstheme="majorBidi"/>
              </w:rPr>
              <w:t>OPTI0153HSS10 OPTI0254HSS10 OPTI0506HSS10</w:t>
            </w:r>
          </w:p>
          <w:p w:rsidR="007A68E5" w:rsidRPr="005E3725" w:rsidRDefault="007A68E5" w:rsidP="00146382">
            <w:pPr>
              <w:rPr>
                <w:rFonts w:ascii="Book Antiqua" w:hAnsi="Book Antiqua" w:cstheme="majorBidi"/>
              </w:rPr>
            </w:pPr>
            <w:r w:rsidRPr="005E3725">
              <w:rPr>
                <w:rFonts w:ascii="Book Antiqua" w:hAnsi="Book Antiqua" w:cstheme="majorBidi"/>
              </w:rPr>
              <w:t>OPTI0154HSS10 OPTI0256HSS10 OPTI0508HSS10</w:t>
            </w:r>
          </w:p>
          <w:p w:rsidR="007A68E5" w:rsidRPr="005E3725" w:rsidRDefault="007A68E5" w:rsidP="00146382">
            <w:pPr>
              <w:rPr>
                <w:rFonts w:ascii="Book Antiqua" w:hAnsi="Book Antiqua" w:cstheme="majorBidi"/>
              </w:rPr>
            </w:pPr>
            <w:r w:rsidRPr="005E3725">
              <w:rPr>
                <w:rFonts w:ascii="Book Antiqua" w:hAnsi="Book Antiqua" w:cstheme="majorBidi"/>
              </w:rPr>
              <w:t>OPTI0201HSS10 OPTI0304HSS10 OPTI0510HSS10</w:t>
            </w:r>
          </w:p>
          <w:p w:rsidR="007A68E5" w:rsidRPr="005E3725" w:rsidRDefault="007A68E5" w:rsidP="00146382">
            <w:pPr>
              <w:rPr>
                <w:rFonts w:ascii="Book Antiqua" w:hAnsi="Book Antiqua" w:cstheme="majorBidi"/>
                <w:b/>
                <w:bCs/>
              </w:rPr>
            </w:pPr>
            <w:r w:rsidRPr="005E3725">
              <w:rPr>
                <w:rFonts w:ascii="Book Antiqua" w:hAnsi="Book Antiqua" w:cstheme="majorBidi"/>
                <w:b/>
                <w:bCs/>
              </w:rPr>
              <w:t>Complex – 18</w:t>
            </w:r>
          </w:p>
          <w:p w:rsidR="007A68E5" w:rsidRPr="005E3725" w:rsidRDefault="007A68E5" w:rsidP="00146382">
            <w:pPr>
              <w:rPr>
                <w:rFonts w:ascii="Book Antiqua" w:hAnsi="Book Antiqua" w:cstheme="majorBidi"/>
              </w:rPr>
            </w:pPr>
            <w:r w:rsidRPr="005E3725">
              <w:rPr>
                <w:rFonts w:ascii="Book Antiqua" w:hAnsi="Book Antiqua" w:cstheme="majorBidi"/>
              </w:rPr>
              <w:t>OPTI0620COM18 OPTI1137COM18 OPTI1655COM18</w:t>
            </w:r>
          </w:p>
          <w:p w:rsidR="007A68E5" w:rsidRPr="005E3725" w:rsidRDefault="007A68E5" w:rsidP="00146382">
            <w:pPr>
              <w:rPr>
                <w:rFonts w:ascii="Book Antiqua" w:hAnsi="Book Antiqua" w:cstheme="majorBidi"/>
              </w:rPr>
            </w:pPr>
            <w:r w:rsidRPr="005E3725">
              <w:rPr>
                <w:rFonts w:ascii="Book Antiqua" w:hAnsi="Book Antiqua" w:cstheme="majorBidi"/>
              </w:rPr>
              <w:t>OPTI0724COM18 OPTI1240COM18 OPTI1860COM18</w:t>
            </w:r>
          </w:p>
          <w:p w:rsidR="007A68E5" w:rsidRPr="005E3725" w:rsidRDefault="007A68E5" w:rsidP="00146382">
            <w:pPr>
              <w:rPr>
                <w:rFonts w:ascii="Book Antiqua" w:hAnsi="Book Antiqua" w:cstheme="majorBidi"/>
              </w:rPr>
            </w:pPr>
            <w:r w:rsidRPr="005E3725">
              <w:rPr>
                <w:rFonts w:ascii="Book Antiqua" w:hAnsi="Book Antiqua" w:cstheme="majorBidi"/>
              </w:rPr>
              <w:t>OPTI0827COM18 OPTI1343COM18 OPTI2065COM18</w:t>
            </w:r>
          </w:p>
          <w:p w:rsidR="007A68E5" w:rsidRPr="005E3725" w:rsidRDefault="007A68E5" w:rsidP="00146382">
            <w:pPr>
              <w:rPr>
                <w:rFonts w:ascii="Book Antiqua" w:hAnsi="Book Antiqua" w:cstheme="majorBidi"/>
              </w:rPr>
            </w:pPr>
            <w:r w:rsidRPr="005E3725">
              <w:rPr>
                <w:rFonts w:ascii="Book Antiqua" w:hAnsi="Book Antiqua" w:cstheme="majorBidi"/>
              </w:rPr>
              <w:t>OPTI0930COM18 OPTI1447COM18 OPTI2265COM18</w:t>
            </w:r>
          </w:p>
          <w:p w:rsidR="007A68E5" w:rsidRPr="005E3725" w:rsidRDefault="007A68E5" w:rsidP="00146382">
            <w:pPr>
              <w:rPr>
                <w:rFonts w:ascii="Book Antiqua" w:hAnsi="Book Antiqua" w:cstheme="majorBidi"/>
              </w:rPr>
            </w:pPr>
            <w:r w:rsidRPr="005E3725">
              <w:rPr>
                <w:rFonts w:ascii="Book Antiqua" w:hAnsi="Book Antiqua" w:cstheme="majorBidi"/>
              </w:rPr>
              <w:t>OPTI1034COM18 OPTI1550COM18 OPTI2465COM18</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Implantable Embolization Coils</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Sakuf Trading.</w:t>
            </w:r>
          </w:p>
          <w:p w:rsidR="007A68E5" w:rsidRPr="005E3725" w:rsidRDefault="007A68E5" w:rsidP="00146382">
            <w:pPr>
              <w:rPr>
                <w:rFonts w:ascii="Book Antiqua" w:hAnsi="Book Antiqua" w:cstheme="majorBidi"/>
              </w:rPr>
            </w:pPr>
            <w:r w:rsidRPr="005E3725">
              <w:rPr>
                <w:rFonts w:ascii="Book Antiqua" w:hAnsi="Book Antiqua" w:cstheme="majorBidi"/>
              </w:rPr>
              <w:t>2</w:t>
            </w:r>
            <w:r w:rsidRPr="005E3725">
              <w:rPr>
                <w:rFonts w:ascii="Book Antiqua" w:hAnsi="Book Antiqua" w:cstheme="majorBidi"/>
                <w:vertAlign w:val="superscript"/>
              </w:rPr>
              <w:t>nd</w:t>
            </w:r>
            <w:r w:rsidRPr="005E3725">
              <w:rPr>
                <w:rFonts w:ascii="Book Antiqua" w:hAnsi="Book Antiqua" w:cstheme="majorBidi"/>
              </w:rPr>
              <w:t xml:space="preserve"> Floor, G-34, Phase-I, Commercial Area, DHA, Lahore</w:t>
            </w:r>
          </w:p>
          <w:p w:rsidR="007A68E5" w:rsidRPr="005E3725" w:rsidRDefault="007A68E5" w:rsidP="00146382">
            <w:pPr>
              <w:rPr>
                <w:rFonts w:ascii="Book Antiqua" w:hAnsi="Book Antiqua" w:cstheme="majorBidi"/>
              </w:rPr>
            </w:pPr>
            <w:r w:rsidRPr="005E3725">
              <w:rPr>
                <w:rFonts w:ascii="Book Antiqua" w:hAnsi="Book Antiqua" w:cstheme="majorBidi"/>
              </w:rPr>
              <w:t>(ELI-00126)</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Manufacturer:</w:t>
            </w:r>
            <w:r w:rsidRPr="005E3725">
              <w:rPr>
                <w:rFonts w:ascii="Book Antiqua" w:hAnsi="Book Antiqua" w:cstheme="majorBidi"/>
                <w:b/>
                <w:bCs/>
              </w:rPr>
              <w:br/>
            </w:r>
            <w:r w:rsidRPr="005E3725">
              <w:rPr>
                <w:rFonts w:ascii="Book Antiqua" w:hAnsi="Book Antiqua" w:cstheme="majorBidi"/>
              </w:rPr>
              <w:t>M/s BALT USA, LLC 29 Parker Irvine, CA 92618,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US FDA Valid Till</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15-04-2020)</w:t>
            </w:r>
          </w:p>
          <w:p w:rsidR="007A68E5" w:rsidRPr="005E3725" w:rsidRDefault="007A68E5" w:rsidP="00146382">
            <w:pPr>
              <w:rPr>
                <w:rFonts w:ascii="Book Antiqua" w:hAnsi="Book Antiqua" w:cstheme="majorBidi"/>
                <w:b/>
                <w:bCs/>
                <w:lang w:val="sv-SE"/>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Barricade Coil System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10 Complex Frame Coil</w:t>
            </w:r>
          </w:p>
          <w:p w:rsidR="007A68E5" w:rsidRPr="005E3725" w:rsidRDefault="007A68E5" w:rsidP="00146382">
            <w:pPr>
              <w:rPr>
                <w:rFonts w:ascii="Book Antiqua" w:hAnsi="Book Antiqua" w:cstheme="majorBidi"/>
              </w:rPr>
            </w:pPr>
            <w:r w:rsidRPr="005E3725">
              <w:rPr>
                <w:rFonts w:ascii="Book Antiqua" w:hAnsi="Book Antiqua" w:cstheme="majorBidi"/>
              </w:rPr>
              <w:t>9000000203FR10 9000010255FR10 9000020306FR10</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9000030407FR10 9000680413FR10 9000050509FR10</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9000690517FR10 9000070611FR10 9000700620FR10</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9000090713FR10 9000710724FR10 9000110816FR10</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9000720827FR10 9000140923FR10 9000730930FR10</w:t>
            </w:r>
          </w:p>
          <w:p w:rsidR="007A68E5" w:rsidRPr="005E3725" w:rsidRDefault="007A68E5" w:rsidP="00146382">
            <w:pPr>
              <w:rPr>
                <w:rFonts w:ascii="Book Antiqua" w:hAnsi="Book Antiqua" w:cstheme="majorBidi"/>
              </w:rPr>
            </w:pPr>
            <w:r w:rsidRPr="005E3725">
              <w:rPr>
                <w:rFonts w:ascii="Book Antiqua" w:hAnsi="Book Antiqua" w:cstheme="majorBidi"/>
              </w:rPr>
              <w:t>9000161027FR10 9000741034FR10</w:t>
            </w:r>
          </w:p>
          <w:p w:rsidR="007A68E5" w:rsidRPr="005E3725" w:rsidRDefault="007A68E5" w:rsidP="00146382">
            <w:pPr>
              <w:rPr>
                <w:rFonts w:ascii="Book Antiqua" w:hAnsi="Book Antiqua" w:cstheme="majorBidi"/>
                <w:b/>
                <w:bCs/>
              </w:rPr>
            </w:pPr>
            <w:r w:rsidRPr="005E3725">
              <w:rPr>
                <w:rFonts w:ascii="Book Antiqua" w:hAnsi="Book Antiqua" w:cstheme="majorBidi"/>
                <w:b/>
                <w:bCs/>
              </w:rPr>
              <w:t>10 Complex Finish Coil</w:t>
            </w:r>
          </w:p>
          <w:p w:rsidR="007A68E5" w:rsidRPr="005E3725" w:rsidRDefault="007A68E5" w:rsidP="00146382">
            <w:pPr>
              <w:rPr>
                <w:rFonts w:ascii="Book Antiqua" w:hAnsi="Book Antiqua" w:cstheme="majorBidi"/>
              </w:rPr>
            </w:pPr>
            <w:r w:rsidRPr="005E3725">
              <w:rPr>
                <w:rFonts w:ascii="Book Antiqua" w:hAnsi="Book Antiqua" w:cstheme="majorBidi"/>
              </w:rPr>
              <w:t>9001300101CF10 9001010102CF10 9001310103CF10</w:t>
            </w:r>
          </w:p>
          <w:p w:rsidR="007A68E5" w:rsidRPr="005E3725" w:rsidRDefault="007A68E5" w:rsidP="00146382">
            <w:pPr>
              <w:rPr>
                <w:rFonts w:ascii="Book Antiqua" w:hAnsi="Book Antiqua" w:cstheme="majorBidi"/>
              </w:rPr>
            </w:pPr>
            <w:r w:rsidRPr="005E3725">
              <w:rPr>
                <w:rFonts w:ascii="Book Antiqua" w:hAnsi="Book Antiqua" w:cstheme="majorBidi"/>
              </w:rPr>
              <w:t>9001020152CF10 9001030153CF10 9001040154CF10</w:t>
            </w:r>
          </w:p>
          <w:p w:rsidR="007A68E5" w:rsidRPr="005E3725" w:rsidRDefault="007A68E5" w:rsidP="00146382">
            <w:pPr>
              <w:rPr>
                <w:rFonts w:ascii="Book Antiqua" w:hAnsi="Book Antiqua" w:cstheme="majorBidi"/>
              </w:rPr>
            </w:pPr>
            <w:r w:rsidRPr="005E3725">
              <w:rPr>
                <w:rFonts w:ascii="Book Antiqua" w:hAnsi="Book Antiqua" w:cstheme="majorBidi"/>
              </w:rPr>
              <w:t>9001050202CF10 9001060203CF10 9001070204CF10</w:t>
            </w:r>
          </w:p>
          <w:p w:rsidR="007A68E5" w:rsidRPr="005E3725" w:rsidRDefault="007A68E5" w:rsidP="00146382">
            <w:pPr>
              <w:rPr>
                <w:rFonts w:ascii="Book Antiqua" w:hAnsi="Book Antiqua" w:cstheme="majorBidi"/>
              </w:rPr>
            </w:pPr>
            <w:r w:rsidRPr="005E3725">
              <w:rPr>
                <w:rFonts w:ascii="Book Antiqua" w:hAnsi="Book Antiqua" w:cstheme="majorBidi"/>
              </w:rPr>
              <w:t>9001080206CF10 9001100253CF10 9001110254CF10</w:t>
            </w:r>
          </w:p>
          <w:p w:rsidR="007A68E5" w:rsidRPr="005E3725" w:rsidRDefault="007A68E5" w:rsidP="00146382">
            <w:pPr>
              <w:rPr>
                <w:rFonts w:ascii="Book Antiqua" w:hAnsi="Book Antiqua" w:cstheme="majorBidi"/>
              </w:rPr>
            </w:pPr>
            <w:r w:rsidRPr="005E3725">
              <w:rPr>
                <w:rFonts w:ascii="Book Antiqua" w:hAnsi="Book Antiqua" w:cstheme="majorBidi"/>
              </w:rPr>
              <w:t>9001130304CF10 9001140306CF10 9001150308CF10</w:t>
            </w:r>
          </w:p>
          <w:p w:rsidR="007A68E5" w:rsidRPr="005E3725" w:rsidRDefault="007A68E5" w:rsidP="00146382">
            <w:pPr>
              <w:rPr>
                <w:rFonts w:ascii="Book Antiqua" w:hAnsi="Book Antiqua" w:cstheme="majorBidi"/>
              </w:rPr>
            </w:pPr>
            <w:r w:rsidRPr="005E3725">
              <w:rPr>
                <w:rFonts w:ascii="Book Antiqua" w:hAnsi="Book Antiqua" w:cstheme="majorBidi"/>
              </w:rPr>
              <w:t>9001160310CF10 9001330354CF10 9001340356CF10</w:t>
            </w:r>
          </w:p>
          <w:p w:rsidR="007A68E5" w:rsidRPr="005E3725" w:rsidRDefault="007A68E5" w:rsidP="00146382">
            <w:pPr>
              <w:rPr>
                <w:rFonts w:ascii="Book Antiqua" w:hAnsi="Book Antiqua" w:cstheme="majorBidi"/>
              </w:rPr>
            </w:pPr>
            <w:r w:rsidRPr="005E3725">
              <w:rPr>
                <w:rFonts w:ascii="Book Antiqua" w:hAnsi="Book Antiqua" w:cstheme="majorBidi"/>
              </w:rPr>
              <w:t>9001350358CF10 9001180406CF10 9001190408CF10</w:t>
            </w:r>
          </w:p>
          <w:p w:rsidR="007A68E5" w:rsidRPr="005E3725" w:rsidRDefault="007A68E5" w:rsidP="00146382">
            <w:pPr>
              <w:rPr>
                <w:rFonts w:ascii="Book Antiqua" w:hAnsi="Book Antiqua" w:cstheme="majorBidi"/>
              </w:rPr>
            </w:pPr>
            <w:r w:rsidRPr="005E3725">
              <w:rPr>
                <w:rFonts w:ascii="Book Antiqua" w:hAnsi="Book Antiqua" w:cstheme="majorBidi"/>
              </w:rPr>
              <w:t>9001200410CF10 9001230508CF10 9001240510CF10</w:t>
            </w:r>
          </w:p>
          <w:p w:rsidR="007A68E5" w:rsidRPr="005E3725" w:rsidRDefault="007A68E5" w:rsidP="00146382">
            <w:pPr>
              <w:rPr>
                <w:rFonts w:ascii="Book Antiqua" w:hAnsi="Book Antiqua" w:cstheme="majorBidi"/>
              </w:rPr>
            </w:pPr>
            <w:r w:rsidRPr="005E3725">
              <w:rPr>
                <w:rFonts w:ascii="Book Antiqua" w:hAnsi="Book Antiqua" w:cstheme="majorBidi"/>
              </w:rPr>
              <w:t>9001250513CF10</w:t>
            </w:r>
          </w:p>
          <w:p w:rsidR="007A68E5" w:rsidRPr="005E3725" w:rsidRDefault="007A68E5" w:rsidP="00146382">
            <w:pPr>
              <w:rPr>
                <w:rFonts w:ascii="Book Antiqua" w:hAnsi="Book Antiqua" w:cstheme="majorBidi"/>
                <w:b/>
                <w:bCs/>
              </w:rPr>
            </w:pPr>
            <w:r w:rsidRPr="005E3725">
              <w:rPr>
                <w:rFonts w:ascii="Book Antiqua" w:hAnsi="Book Antiqua" w:cstheme="majorBidi"/>
                <w:b/>
                <w:bCs/>
              </w:rPr>
              <w:t>10 Helical Finish Coil</w:t>
            </w:r>
          </w:p>
          <w:p w:rsidR="007A68E5" w:rsidRPr="005E3725" w:rsidRDefault="007A68E5" w:rsidP="00146382">
            <w:pPr>
              <w:rPr>
                <w:rFonts w:ascii="Book Antiqua" w:hAnsi="Book Antiqua" w:cstheme="majorBidi"/>
              </w:rPr>
            </w:pPr>
            <w:r w:rsidRPr="005E3725">
              <w:rPr>
                <w:rFonts w:ascii="Book Antiqua" w:hAnsi="Book Antiqua" w:cstheme="majorBidi"/>
              </w:rPr>
              <w:t>9001260101FN10 9001270102FN10 9001280103FN10</w:t>
            </w:r>
          </w:p>
          <w:p w:rsidR="007A68E5" w:rsidRPr="005E3725" w:rsidRDefault="007A68E5" w:rsidP="00146382">
            <w:pPr>
              <w:rPr>
                <w:rFonts w:ascii="Book Antiqua" w:hAnsi="Book Antiqua" w:cstheme="majorBidi"/>
              </w:rPr>
            </w:pPr>
            <w:r w:rsidRPr="005E3725">
              <w:rPr>
                <w:rFonts w:ascii="Book Antiqua" w:hAnsi="Book Antiqua" w:cstheme="majorBidi"/>
              </w:rPr>
              <w:t>9001290104FN10 9000460151FN10 9000470152FN10</w:t>
            </w:r>
          </w:p>
          <w:p w:rsidR="007A68E5" w:rsidRPr="005E3725" w:rsidRDefault="007A68E5" w:rsidP="00146382">
            <w:pPr>
              <w:rPr>
                <w:rFonts w:ascii="Book Antiqua" w:hAnsi="Book Antiqua" w:cstheme="majorBidi"/>
              </w:rPr>
            </w:pPr>
            <w:r w:rsidRPr="005E3725">
              <w:rPr>
                <w:rFonts w:ascii="Book Antiqua" w:hAnsi="Book Antiqua" w:cstheme="majorBidi"/>
              </w:rPr>
              <w:t>9000480153FN10 9000930154FN10 9000490201FN10</w:t>
            </w:r>
          </w:p>
          <w:p w:rsidR="007A68E5" w:rsidRPr="005E3725" w:rsidRDefault="007A68E5" w:rsidP="00146382">
            <w:pPr>
              <w:rPr>
                <w:rFonts w:ascii="Book Antiqua" w:hAnsi="Book Antiqua" w:cstheme="majorBidi"/>
              </w:rPr>
            </w:pPr>
            <w:r w:rsidRPr="005E3725">
              <w:rPr>
                <w:rFonts w:ascii="Book Antiqua" w:hAnsi="Book Antiqua" w:cstheme="majorBidi"/>
              </w:rPr>
              <w:t>9000500202FN10 9000510203FN10 9000520204FN10</w:t>
            </w:r>
          </w:p>
          <w:p w:rsidR="007A68E5" w:rsidRPr="005E3725" w:rsidRDefault="007A68E5" w:rsidP="00146382">
            <w:pPr>
              <w:rPr>
                <w:rFonts w:ascii="Book Antiqua" w:hAnsi="Book Antiqua" w:cstheme="majorBidi"/>
              </w:rPr>
            </w:pPr>
            <w:r w:rsidRPr="005E3725">
              <w:rPr>
                <w:rFonts w:ascii="Book Antiqua" w:hAnsi="Book Antiqua" w:cstheme="majorBidi"/>
              </w:rPr>
              <w:t>9000950206FN10 9000960208FN10 9000530253FN10</w:t>
            </w:r>
          </w:p>
          <w:p w:rsidR="007A68E5" w:rsidRPr="005E3725" w:rsidRDefault="007A68E5" w:rsidP="00146382">
            <w:pPr>
              <w:rPr>
                <w:rFonts w:ascii="Book Antiqua" w:hAnsi="Book Antiqua" w:cstheme="majorBidi"/>
              </w:rPr>
            </w:pPr>
            <w:r w:rsidRPr="005E3725">
              <w:rPr>
                <w:rFonts w:ascii="Book Antiqua" w:hAnsi="Book Antiqua" w:cstheme="majorBidi"/>
              </w:rPr>
              <w:t>9000540254FN10 9000550256FN10 9000560304FN10</w:t>
            </w:r>
          </w:p>
          <w:p w:rsidR="007A68E5" w:rsidRPr="005E3725" w:rsidRDefault="007A68E5" w:rsidP="00146382">
            <w:pPr>
              <w:rPr>
                <w:rFonts w:ascii="Book Antiqua" w:hAnsi="Book Antiqua" w:cstheme="majorBidi"/>
              </w:rPr>
            </w:pPr>
            <w:r w:rsidRPr="005E3725">
              <w:rPr>
                <w:rFonts w:ascii="Book Antiqua" w:hAnsi="Book Antiqua" w:cstheme="majorBidi"/>
              </w:rPr>
              <w:t>9000570306FN10 9000980308FN10 9000990310FN10</w:t>
            </w:r>
          </w:p>
          <w:p w:rsidR="007A68E5" w:rsidRPr="005E3725" w:rsidRDefault="007A68E5" w:rsidP="00146382">
            <w:pPr>
              <w:rPr>
                <w:rFonts w:ascii="Book Antiqua" w:hAnsi="Book Antiqua" w:cstheme="majorBidi"/>
              </w:rPr>
            </w:pPr>
            <w:r w:rsidRPr="005E3725">
              <w:rPr>
                <w:rFonts w:ascii="Book Antiqua" w:hAnsi="Book Antiqua" w:cstheme="majorBidi"/>
              </w:rPr>
              <w:t>9000580406FN10 9000590408FN10 9001000410FN10</w:t>
            </w:r>
          </w:p>
          <w:p w:rsidR="007A68E5" w:rsidRPr="005E3725" w:rsidRDefault="007A68E5" w:rsidP="00146382">
            <w:pPr>
              <w:rPr>
                <w:rFonts w:ascii="Book Antiqua" w:hAnsi="Book Antiqua" w:cstheme="majorBidi"/>
              </w:rPr>
            </w:pPr>
            <w:r w:rsidRPr="005E3725">
              <w:rPr>
                <w:rFonts w:ascii="Book Antiqua" w:hAnsi="Book Antiqua" w:cstheme="majorBidi"/>
              </w:rPr>
              <w:t>9000600506FN10 9000610508FN10 9000620510FN10</w:t>
            </w:r>
          </w:p>
          <w:p w:rsidR="007A68E5" w:rsidRPr="005E3725" w:rsidRDefault="007A68E5" w:rsidP="00146382">
            <w:pPr>
              <w:rPr>
                <w:rFonts w:ascii="Book Antiqua" w:hAnsi="Book Antiqua" w:cstheme="majorBidi"/>
              </w:rPr>
            </w:pPr>
            <w:r w:rsidRPr="005E3725">
              <w:rPr>
                <w:rFonts w:ascii="Book Antiqua" w:hAnsi="Book Antiqua" w:cstheme="majorBidi"/>
              </w:rPr>
              <w:t>9000630606FN10 9000640608FN10 9000650610FN10</w:t>
            </w:r>
          </w:p>
          <w:p w:rsidR="007A68E5" w:rsidRPr="005E3725" w:rsidRDefault="007A68E5" w:rsidP="00146382">
            <w:pPr>
              <w:rPr>
                <w:rFonts w:ascii="Book Antiqua" w:hAnsi="Book Antiqua" w:cstheme="majorBidi"/>
                <w:b/>
                <w:bCs/>
              </w:rPr>
            </w:pPr>
            <w:r w:rsidRPr="005E3725">
              <w:rPr>
                <w:rFonts w:ascii="Book Antiqua" w:hAnsi="Book Antiqua" w:cstheme="majorBidi"/>
                <w:b/>
                <w:bCs/>
              </w:rPr>
              <w:t>18 Complex Frame Coil</w:t>
            </w:r>
          </w:p>
          <w:p w:rsidR="007A68E5" w:rsidRPr="005E3725" w:rsidRDefault="007A68E5" w:rsidP="00146382">
            <w:pPr>
              <w:rPr>
                <w:rFonts w:ascii="Book Antiqua" w:hAnsi="Book Antiqua" w:cstheme="majorBidi"/>
              </w:rPr>
            </w:pPr>
            <w:r w:rsidRPr="005E3725">
              <w:rPr>
                <w:rFonts w:ascii="Book Antiqua" w:hAnsi="Book Antiqua" w:cstheme="majorBidi"/>
              </w:rPr>
              <w:t>9000170616FR18 9000180719FR18 9000770827FR18</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9000780930FR18 9000791034FR18 9000801137FR18</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9000811240FR18 9000821343FR18 9000831447FR18</w:t>
            </w:r>
          </w:p>
          <w:p w:rsidR="007A68E5" w:rsidRPr="005E3725" w:rsidRDefault="007A68E5" w:rsidP="00146382">
            <w:pPr>
              <w:rPr>
                <w:rFonts w:ascii="Book Antiqua" w:hAnsi="Book Antiqua" w:cstheme="majorBidi"/>
              </w:rPr>
            </w:pPr>
            <w:r w:rsidRPr="005E3725">
              <w:rPr>
                <w:rFonts w:ascii="Book Antiqua" w:hAnsi="Book Antiqua" w:cstheme="majorBidi"/>
              </w:rPr>
              <w:t>9000841550FR18</w:t>
            </w:r>
          </w:p>
          <w:p w:rsidR="007A68E5" w:rsidRPr="005E3725" w:rsidRDefault="007A68E5" w:rsidP="00146382">
            <w:pPr>
              <w:rPr>
                <w:rFonts w:ascii="Book Antiqua" w:hAnsi="Book Antiqua" w:cstheme="majorBidi"/>
                <w:b/>
                <w:bCs/>
              </w:rPr>
            </w:pPr>
            <w:r w:rsidRPr="005E3725">
              <w:rPr>
                <w:rFonts w:ascii="Book Antiqua" w:hAnsi="Book Antiqua" w:cstheme="majorBidi"/>
                <w:b/>
                <w:bCs/>
              </w:rPr>
              <w:t>10 Helical Filling Coil</w:t>
            </w:r>
          </w:p>
          <w:p w:rsidR="007A68E5" w:rsidRPr="005E3725" w:rsidRDefault="007A68E5" w:rsidP="00146382">
            <w:pPr>
              <w:rPr>
                <w:rFonts w:ascii="Book Antiqua" w:hAnsi="Book Antiqua" w:cstheme="majorBidi"/>
              </w:rPr>
            </w:pPr>
            <w:r w:rsidRPr="005E3725">
              <w:rPr>
                <w:rFonts w:ascii="Book Antiqua" w:hAnsi="Book Antiqua" w:cstheme="majorBidi"/>
              </w:rPr>
              <w:t>9000270304FL10 9000280306FL10 9000290308FL10</w:t>
            </w:r>
          </w:p>
          <w:p w:rsidR="007A68E5" w:rsidRPr="005E3725" w:rsidRDefault="007A68E5" w:rsidP="00146382">
            <w:pPr>
              <w:rPr>
                <w:rFonts w:ascii="Book Antiqua" w:hAnsi="Book Antiqua" w:cstheme="majorBidi"/>
              </w:rPr>
            </w:pPr>
            <w:r w:rsidRPr="005E3725">
              <w:rPr>
                <w:rFonts w:ascii="Book Antiqua" w:hAnsi="Book Antiqua" w:cstheme="majorBidi"/>
              </w:rPr>
              <w:t>9000300310FL10 9000320406FL10 9000330408FL10</w:t>
            </w:r>
          </w:p>
          <w:p w:rsidR="007A68E5" w:rsidRPr="005E3725" w:rsidRDefault="007A68E5" w:rsidP="00146382">
            <w:pPr>
              <w:rPr>
                <w:rFonts w:ascii="Book Antiqua" w:hAnsi="Book Antiqua" w:cstheme="majorBidi"/>
              </w:rPr>
            </w:pPr>
            <w:r w:rsidRPr="005E3725">
              <w:rPr>
                <w:rFonts w:ascii="Book Antiqua" w:hAnsi="Book Antiqua" w:cstheme="majorBidi"/>
              </w:rPr>
              <w:t>9000340410FL10 9000850415FL10 9000860420FL10</w:t>
            </w:r>
          </w:p>
          <w:p w:rsidR="007A68E5" w:rsidRPr="005E3725" w:rsidRDefault="007A68E5" w:rsidP="00146382">
            <w:pPr>
              <w:rPr>
                <w:rFonts w:ascii="Book Antiqua" w:hAnsi="Book Antiqua" w:cstheme="majorBidi"/>
              </w:rPr>
            </w:pPr>
            <w:r w:rsidRPr="005E3725">
              <w:rPr>
                <w:rFonts w:ascii="Book Antiqua" w:hAnsi="Book Antiqua" w:cstheme="majorBidi"/>
              </w:rPr>
              <w:t>9000350510FL10 9000360515FL10 9000870520FL10</w:t>
            </w:r>
          </w:p>
          <w:p w:rsidR="007A68E5" w:rsidRPr="005E3725" w:rsidRDefault="007A68E5" w:rsidP="00146382">
            <w:pPr>
              <w:rPr>
                <w:rFonts w:ascii="Book Antiqua" w:hAnsi="Book Antiqua" w:cstheme="majorBidi"/>
              </w:rPr>
            </w:pPr>
            <w:r w:rsidRPr="005E3725">
              <w:rPr>
                <w:rFonts w:ascii="Book Antiqua" w:hAnsi="Book Antiqua" w:cstheme="majorBidi"/>
              </w:rPr>
              <w:t>9000370610FL10 9000380615FL10 9000390620FL10</w:t>
            </w:r>
          </w:p>
          <w:p w:rsidR="007A68E5" w:rsidRPr="005E3725" w:rsidRDefault="007A68E5" w:rsidP="00146382">
            <w:pPr>
              <w:rPr>
                <w:rFonts w:ascii="Book Antiqua" w:hAnsi="Book Antiqua" w:cstheme="majorBidi"/>
              </w:rPr>
            </w:pPr>
            <w:r w:rsidRPr="005E3725">
              <w:rPr>
                <w:rFonts w:ascii="Book Antiqua" w:hAnsi="Book Antiqua" w:cstheme="majorBidi"/>
              </w:rPr>
              <w:t>9000400715FL10 9000410720FL10 9000910730FL10</w:t>
            </w:r>
          </w:p>
          <w:p w:rsidR="007A68E5" w:rsidRPr="005E3725" w:rsidRDefault="007A68E5" w:rsidP="00146382">
            <w:pPr>
              <w:rPr>
                <w:rFonts w:ascii="Book Antiqua" w:hAnsi="Book Antiqua" w:cstheme="majorBidi"/>
              </w:rPr>
            </w:pPr>
            <w:r w:rsidRPr="005E3725">
              <w:rPr>
                <w:rFonts w:ascii="Book Antiqua" w:hAnsi="Book Antiqua" w:cstheme="majorBidi"/>
              </w:rPr>
              <w:t>9000420820FL10 9000430830FL10 9000440930FL10</w:t>
            </w:r>
          </w:p>
          <w:p w:rsidR="007A68E5" w:rsidRPr="005E3725" w:rsidRDefault="007A68E5" w:rsidP="00146382">
            <w:pPr>
              <w:rPr>
                <w:rFonts w:ascii="Book Antiqua" w:hAnsi="Book Antiqua" w:cstheme="majorBidi"/>
              </w:rPr>
            </w:pPr>
            <w:r w:rsidRPr="005E3725">
              <w:rPr>
                <w:rFonts w:ascii="Book Antiqua" w:hAnsi="Book Antiqua" w:cstheme="majorBidi"/>
              </w:rPr>
              <w:t>9000451030FL10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Total Rs 50,000/- (25,000/- submitted earlier)</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Implantable Embolization Coil</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Verizon.</w:t>
            </w:r>
          </w:p>
          <w:p w:rsidR="007A68E5" w:rsidRPr="005E3725" w:rsidRDefault="007A68E5" w:rsidP="00146382">
            <w:pPr>
              <w:rPr>
                <w:rFonts w:ascii="Book Antiqua" w:hAnsi="Book Antiqua" w:cstheme="majorBidi"/>
              </w:rPr>
            </w:pPr>
            <w:r w:rsidRPr="005E3725">
              <w:rPr>
                <w:rFonts w:ascii="Book Antiqua" w:hAnsi="Book Antiqua" w:cstheme="majorBidi"/>
              </w:rPr>
              <w:t>60-D, F.C.C, Zahoor Elahi Road, Gulberg IV, Lahore</w:t>
            </w:r>
          </w:p>
          <w:p w:rsidR="007A68E5" w:rsidRPr="005E3725" w:rsidRDefault="007A68E5" w:rsidP="00146382">
            <w:pPr>
              <w:rPr>
                <w:rFonts w:ascii="Book Antiqua" w:hAnsi="Book Antiqua" w:cstheme="majorBidi"/>
              </w:rPr>
            </w:pPr>
            <w:r w:rsidRPr="005E3725">
              <w:rPr>
                <w:rFonts w:ascii="Book Antiqua" w:hAnsi="Book Antiqua" w:cstheme="majorBidi"/>
              </w:rPr>
              <w:t>(ELI-00087)</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St. Jude Medical 177 Country Road, BE Saint Paul, MN 55117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Facility:</w:t>
            </w:r>
          </w:p>
          <w:p w:rsidR="007A68E5" w:rsidRPr="005E3725" w:rsidRDefault="007A68E5" w:rsidP="00146382">
            <w:pPr>
              <w:rPr>
                <w:rFonts w:ascii="Book Antiqua" w:hAnsi="Book Antiqua" w:cstheme="majorBidi"/>
              </w:rPr>
            </w:pPr>
            <w:r w:rsidRPr="005E3725">
              <w:rPr>
                <w:rFonts w:ascii="Book Antiqua" w:hAnsi="Book Antiqua" w:cstheme="majorBidi"/>
              </w:rPr>
              <w:t>M/s St. Jude Medical, Puerto Rico, LLC, LOT 20-B ST, Caguas, PR 00725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US</w:t>
            </w:r>
            <w:r w:rsidR="001A7280" w:rsidRPr="005E3725">
              <w:rPr>
                <w:rFonts w:ascii="Book Antiqua" w:hAnsi="Book Antiqua" w:cstheme="majorBidi"/>
                <w:lang w:val="sv-SE"/>
              </w:rPr>
              <w:t xml:space="preserve"> </w:t>
            </w:r>
            <w:r w:rsidRPr="005E3725">
              <w:rPr>
                <w:rFonts w:ascii="Book Antiqua" w:hAnsi="Book Antiqua" w:cstheme="majorBidi"/>
                <w:lang w:val="sv-SE"/>
              </w:rPr>
              <w:t>FDA Valid Till</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13-03-2020)</w:t>
            </w:r>
          </w:p>
          <w:p w:rsidR="007A68E5" w:rsidRPr="005E3725" w:rsidRDefault="007A68E5" w:rsidP="00146382">
            <w:pPr>
              <w:rPr>
                <w:rFonts w:ascii="Book Antiqua" w:hAnsi="Book Antiqua" w:cstheme="majorBidi"/>
                <w:b/>
                <w:bCs/>
                <w:lang w:val="sv-SE"/>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SJM Masters HP Valved Graft with Gelweave Valsalva</w:t>
            </w:r>
            <w:r w:rsidRPr="005E3725">
              <w:rPr>
                <w:rFonts w:ascii="Book Antiqua" w:hAnsi="Book Antiqua" w:cstheme="majorBidi"/>
                <w:vertAlign w:val="superscript"/>
              </w:rPr>
              <w:t>TM</w:t>
            </w:r>
            <w:r w:rsidR="001A7280" w:rsidRPr="005E3725">
              <w:rPr>
                <w:rFonts w:ascii="Book Antiqua" w:hAnsi="Book Antiqua" w:cstheme="majorBidi"/>
                <w:vertAlign w:val="superscript"/>
              </w:rPr>
              <w:t xml:space="preserve">  </w:t>
            </w:r>
            <w:r w:rsidRPr="005E3725">
              <w:rPr>
                <w:rFonts w:ascii="Book Antiqua" w:hAnsi="Book Antiqua" w:cstheme="majorBidi"/>
              </w:rPr>
              <w:t xml:space="preserve">Technology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Model: 19VAVGJ-515, 21VAVGJ-515, 23VAVGJ-515, 25VAVGJ-515, 27VAVGJ-515, 29VAVGJ-515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Aortic Valved Graft</w:t>
            </w:r>
          </w:p>
          <w:p w:rsidR="007A68E5" w:rsidRPr="005E3725" w:rsidRDefault="007A68E5" w:rsidP="00146382">
            <w:pPr>
              <w:rPr>
                <w:rFonts w:ascii="Book Antiqua" w:hAnsi="Book Antiqua" w:cstheme="majorBidi"/>
              </w:rPr>
            </w:pP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Verizon.</w:t>
            </w:r>
          </w:p>
          <w:p w:rsidR="007A68E5" w:rsidRPr="005E3725" w:rsidRDefault="007A68E5" w:rsidP="00146382">
            <w:pPr>
              <w:rPr>
                <w:rFonts w:ascii="Book Antiqua" w:hAnsi="Book Antiqua" w:cstheme="majorBidi"/>
              </w:rPr>
            </w:pPr>
            <w:r w:rsidRPr="005E3725">
              <w:rPr>
                <w:rFonts w:ascii="Book Antiqua" w:hAnsi="Book Antiqua" w:cstheme="majorBidi"/>
              </w:rPr>
              <w:t>60-D, F.C.C, Zahoor Elahi Road, Gulberg IV, Lahore</w:t>
            </w:r>
          </w:p>
          <w:p w:rsidR="007A68E5" w:rsidRPr="005E3725" w:rsidRDefault="007A68E5" w:rsidP="00146382">
            <w:pPr>
              <w:rPr>
                <w:rFonts w:ascii="Book Antiqua" w:hAnsi="Book Antiqua" w:cstheme="majorBidi"/>
              </w:rPr>
            </w:pPr>
            <w:r w:rsidRPr="005E3725">
              <w:rPr>
                <w:rFonts w:ascii="Book Antiqua" w:hAnsi="Book Antiqua" w:cstheme="majorBidi"/>
              </w:rPr>
              <w:t>(ELI-00087)</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St. Jude Medical 177 Country Road, BE Saint Paul, MN 55117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Facility:</w:t>
            </w:r>
          </w:p>
          <w:p w:rsidR="007A68E5" w:rsidRPr="005E3725" w:rsidRDefault="007A68E5" w:rsidP="00146382">
            <w:pPr>
              <w:rPr>
                <w:rFonts w:ascii="Book Antiqua" w:hAnsi="Book Antiqua" w:cstheme="majorBidi"/>
              </w:rPr>
            </w:pPr>
            <w:r w:rsidRPr="005E3725">
              <w:rPr>
                <w:rFonts w:ascii="Book Antiqua" w:hAnsi="Book Antiqua" w:cstheme="majorBidi"/>
              </w:rPr>
              <w:t>M/s St. Jude Medical, Puerto Rico, LLC, LOT 20-B ST, Cagus, PR 00725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US</w:t>
            </w:r>
            <w:r w:rsidR="001A7280" w:rsidRPr="005E3725">
              <w:rPr>
                <w:rFonts w:ascii="Book Antiqua" w:hAnsi="Book Antiqua" w:cstheme="majorBidi"/>
                <w:lang w:val="sv-SE"/>
              </w:rPr>
              <w:t xml:space="preserve"> </w:t>
            </w:r>
            <w:r w:rsidRPr="005E3725">
              <w:rPr>
                <w:rFonts w:ascii="Book Antiqua" w:hAnsi="Book Antiqua" w:cstheme="majorBidi"/>
                <w:lang w:val="sv-SE"/>
              </w:rPr>
              <w:t>FDA Valid Till</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13-03-2020)</w:t>
            </w:r>
          </w:p>
          <w:p w:rsidR="007A68E5" w:rsidRPr="005E3725" w:rsidRDefault="007A68E5" w:rsidP="00146382">
            <w:pPr>
              <w:rPr>
                <w:rFonts w:ascii="Book Antiqua" w:hAnsi="Book Antiqua" w:cstheme="majorBidi"/>
                <w:b/>
                <w:bCs/>
                <w:lang w:val="sv-SE"/>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St. Jude Medical® Mechanical Heart Valve-SJM® Master Series (Rotatable)</w:t>
            </w:r>
          </w:p>
          <w:p w:rsidR="007A68E5" w:rsidRPr="005E3725" w:rsidRDefault="007A68E5" w:rsidP="00146382">
            <w:pPr>
              <w:rPr>
                <w:rFonts w:ascii="Book Antiqua" w:hAnsi="Book Antiqua" w:cstheme="majorBidi"/>
              </w:rPr>
            </w:pPr>
            <w:r w:rsidRPr="005E3725">
              <w:rPr>
                <w:rFonts w:ascii="Book Antiqua" w:hAnsi="Book Antiqua" w:cstheme="majorBidi"/>
              </w:rPr>
              <w:t>Aortic Hemodynamic Plus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Model: 15AHPJ-505, 17AHPJ-505, 19AHPJ-505, 21AHPJ-505, 23AHPJ-505, 25AHPJ-505, 27AHPJ-505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Mechanical Heart Valve</w:t>
            </w:r>
          </w:p>
        </w:tc>
        <w:tc>
          <w:tcPr>
            <w:tcW w:w="1667" w:type="dxa"/>
            <w:gridSpan w:val="4"/>
            <w:shd w:val="clear" w:color="auto" w:fill="auto"/>
          </w:tcPr>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Verizon.</w:t>
            </w:r>
          </w:p>
          <w:p w:rsidR="007A68E5" w:rsidRPr="005E3725" w:rsidRDefault="007A68E5" w:rsidP="00146382">
            <w:pPr>
              <w:rPr>
                <w:rFonts w:ascii="Book Antiqua" w:hAnsi="Book Antiqua" w:cstheme="majorBidi"/>
              </w:rPr>
            </w:pPr>
            <w:r w:rsidRPr="005E3725">
              <w:rPr>
                <w:rFonts w:ascii="Book Antiqua" w:hAnsi="Book Antiqua" w:cstheme="majorBidi"/>
              </w:rPr>
              <w:t>60-D, F.C.C, Zahoor Elahi Road, Gulberg IV, Lahore</w:t>
            </w:r>
          </w:p>
          <w:p w:rsidR="007A68E5" w:rsidRPr="005E3725" w:rsidRDefault="007A68E5" w:rsidP="00146382">
            <w:pPr>
              <w:rPr>
                <w:rFonts w:ascii="Book Antiqua" w:hAnsi="Book Antiqua" w:cstheme="majorBidi"/>
              </w:rPr>
            </w:pPr>
            <w:r w:rsidRPr="005E3725">
              <w:rPr>
                <w:rFonts w:ascii="Book Antiqua" w:hAnsi="Book Antiqua" w:cstheme="majorBidi"/>
              </w:rPr>
              <w:t>(ELI-00087)</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St. Jude Medical 177 Country Road, BE Saint Paul, MN 55117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Facility:</w:t>
            </w:r>
          </w:p>
          <w:p w:rsidR="007A68E5" w:rsidRPr="005E3725" w:rsidRDefault="007A68E5" w:rsidP="00146382">
            <w:pPr>
              <w:rPr>
                <w:rFonts w:ascii="Book Antiqua" w:hAnsi="Book Antiqua" w:cstheme="majorBidi"/>
              </w:rPr>
            </w:pPr>
            <w:r w:rsidRPr="005E3725">
              <w:rPr>
                <w:rFonts w:ascii="Book Antiqua" w:hAnsi="Book Antiqua" w:cstheme="majorBidi"/>
              </w:rPr>
              <w:t>M/s St. Jude Medical, Puerto Rico, LLC, LOT 20-B ST, Cagus, PR 00725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US</w:t>
            </w:r>
            <w:r w:rsidR="002157AF" w:rsidRPr="005E3725">
              <w:rPr>
                <w:rFonts w:ascii="Book Antiqua" w:hAnsi="Book Antiqua" w:cstheme="majorBidi"/>
                <w:lang w:val="sv-SE"/>
              </w:rPr>
              <w:t xml:space="preserve"> </w:t>
            </w:r>
            <w:r w:rsidRPr="005E3725">
              <w:rPr>
                <w:rFonts w:ascii="Book Antiqua" w:hAnsi="Book Antiqua" w:cstheme="majorBidi"/>
                <w:lang w:val="sv-SE"/>
              </w:rPr>
              <w:t>FDA Valid Till</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13-03-2020)</w:t>
            </w:r>
          </w:p>
          <w:p w:rsidR="007A68E5" w:rsidRPr="005E3725" w:rsidRDefault="007A68E5" w:rsidP="00146382">
            <w:pPr>
              <w:rPr>
                <w:rFonts w:ascii="Book Antiqua" w:hAnsi="Book Antiqua" w:cstheme="majorBidi"/>
                <w:b/>
                <w:bCs/>
                <w:lang w:val="sv-SE"/>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St. Jude Medical® Mechanical Heart Valve-SJM® Master Series (Rotatable)</w:t>
            </w:r>
          </w:p>
          <w:p w:rsidR="007A68E5" w:rsidRPr="005E3725" w:rsidRDefault="007A68E5" w:rsidP="00146382">
            <w:pPr>
              <w:rPr>
                <w:rFonts w:ascii="Book Antiqua" w:hAnsi="Book Antiqua" w:cstheme="majorBidi"/>
              </w:rPr>
            </w:pPr>
            <w:r w:rsidRPr="005E3725">
              <w:rPr>
                <w:rFonts w:ascii="Book Antiqua" w:hAnsi="Book Antiqua" w:cstheme="majorBidi"/>
              </w:rPr>
              <w:t>Aortic Expanded Hemodynamic Plus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Model: 17AEHPJ-505, 19AEHPJ-505, 21AEHPJ-505, 23AEHPJ-505, 25AEHPJ-505, 27AEHPJ-505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Mechanical Heart Valve</w:t>
            </w:r>
          </w:p>
        </w:tc>
        <w:tc>
          <w:tcPr>
            <w:tcW w:w="1667" w:type="dxa"/>
            <w:gridSpan w:val="4"/>
            <w:shd w:val="clear" w:color="auto" w:fill="auto"/>
          </w:tcPr>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Verizon.</w:t>
            </w:r>
          </w:p>
          <w:p w:rsidR="007A68E5" w:rsidRPr="005E3725" w:rsidRDefault="007A68E5" w:rsidP="00146382">
            <w:pPr>
              <w:rPr>
                <w:rFonts w:ascii="Book Antiqua" w:hAnsi="Book Antiqua" w:cstheme="majorBidi"/>
              </w:rPr>
            </w:pPr>
            <w:r w:rsidRPr="005E3725">
              <w:rPr>
                <w:rFonts w:ascii="Book Antiqua" w:hAnsi="Book Antiqua" w:cstheme="majorBidi"/>
              </w:rPr>
              <w:t>60-D, F.C.C, Zahoor Elahi Road, Gulberg IV, Lahore</w:t>
            </w:r>
          </w:p>
          <w:p w:rsidR="007A68E5" w:rsidRPr="005E3725" w:rsidRDefault="007A68E5" w:rsidP="00146382">
            <w:pPr>
              <w:rPr>
                <w:rFonts w:ascii="Book Antiqua" w:hAnsi="Book Antiqua" w:cstheme="majorBidi"/>
              </w:rPr>
            </w:pPr>
            <w:r w:rsidRPr="005E3725">
              <w:rPr>
                <w:rFonts w:ascii="Book Antiqua" w:hAnsi="Book Antiqua" w:cstheme="majorBidi"/>
              </w:rPr>
              <w:t>(ELI-00087)</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St. Jude Medical 177 Country Road, BE Saint Paul, MN 55117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Facility:</w:t>
            </w:r>
          </w:p>
          <w:p w:rsidR="007A68E5" w:rsidRPr="005E3725" w:rsidRDefault="007A68E5" w:rsidP="00146382">
            <w:pPr>
              <w:rPr>
                <w:rFonts w:ascii="Book Antiqua" w:hAnsi="Book Antiqua" w:cstheme="majorBidi"/>
              </w:rPr>
            </w:pPr>
            <w:r w:rsidRPr="005E3725">
              <w:rPr>
                <w:rFonts w:ascii="Book Antiqua" w:hAnsi="Book Antiqua" w:cstheme="majorBidi"/>
              </w:rPr>
              <w:t>M/s St. Jude Medical, Puerto Rico, LLC, LOT 20-B ST, Caguas, PR 00725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US</w:t>
            </w:r>
            <w:r w:rsidR="002157AF" w:rsidRPr="005E3725">
              <w:rPr>
                <w:rFonts w:ascii="Book Antiqua" w:hAnsi="Book Antiqua" w:cstheme="majorBidi"/>
                <w:lang w:val="sv-SE"/>
              </w:rPr>
              <w:t xml:space="preserve"> </w:t>
            </w:r>
            <w:r w:rsidRPr="005E3725">
              <w:rPr>
                <w:rFonts w:ascii="Book Antiqua" w:hAnsi="Book Antiqua" w:cstheme="majorBidi"/>
                <w:lang w:val="sv-SE"/>
              </w:rPr>
              <w:t>FDA Valid Till</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13-03-2020)</w:t>
            </w:r>
          </w:p>
          <w:p w:rsidR="007A68E5" w:rsidRPr="005E3725" w:rsidRDefault="007A68E5" w:rsidP="00146382">
            <w:pPr>
              <w:rPr>
                <w:rFonts w:ascii="Book Antiqua" w:hAnsi="Book Antiqua" w:cstheme="majorBidi"/>
                <w:b/>
                <w:bCs/>
                <w:lang w:val="sv-SE"/>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St. Jude Medical® Regent </w:t>
            </w:r>
            <w:r w:rsidRPr="005E3725">
              <w:rPr>
                <w:rFonts w:ascii="Book Antiqua" w:hAnsi="Book Antiqua" w:cstheme="majorBidi"/>
                <w:vertAlign w:val="superscript"/>
              </w:rPr>
              <w:t>TM</w:t>
            </w:r>
            <w:r w:rsidRPr="005E3725">
              <w:rPr>
                <w:rFonts w:ascii="Book Antiqua" w:hAnsi="Book Antiqua" w:cstheme="majorBidi"/>
              </w:rPr>
              <w:t xml:space="preserve">Mechanical Heart Valve (Rotatable) SJM Regent </w:t>
            </w:r>
            <w:r w:rsidRPr="005E3725">
              <w:rPr>
                <w:rFonts w:ascii="Book Antiqua" w:hAnsi="Book Antiqua" w:cstheme="majorBidi"/>
                <w:vertAlign w:val="superscript"/>
              </w:rPr>
              <w:t>TM</w:t>
            </w:r>
          </w:p>
          <w:p w:rsidR="007A68E5" w:rsidRPr="005E3725" w:rsidRDefault="007A68E5" w:rsidP="00146382">
            <w:pPr>
              <w:rPr>
                <w:rFonts w:ascii="Book Antiqua" w:hAnsi="Book Antiqua" w:cstheme="majorBidi"/>
              </w:rPr>
            </w:pPr>
            <w:r w:rsidRPr="005E3725">
              <w:rPr>
                <w:rFonts w:ascii="Book Antiqua" w:hAnsi="Book Antiqua" w:cstheme="majorBidi"/>
              </w:rPr>
              <w:t>Mechanical Heart Valve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Model: 17AGN-751,19AGN-751, 21AGN-751, 23AGN-751, 25AGN-751, 27AGN-751, 29AGN-751</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Mechanical Heart Valve</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Verizon.</w:t>
            </w:r>
          </w:p>
          <w:p w:rsidR="007A68E5" w:rsidRPr="005E3725" w:rsidRDefault="007A68E5" w:rsidP="00146382">
            <w:pPr>
              <w:rPr>
                <w:rFonts w:ascii="Book Antiqua" w:hAnsi="Book Antiqua" w:cstheme="majorBidi"/>
              </w:rPr>
            </w:pPr>
            <w:r w:rsidRPr="005E3725">
              <w:rPr>
                <w:rFonts w:ascii="Book Antiqua" w:hAnsi="Book Antiqua" w:cstheme="majorBidi"/>
              </w:rPr>
              <w:t>60-D, F.C.C, Zahoor Elahi Road, Gulberg IV, Lahore</w:t>
            </w:r>
          </w:p>
          <w:p w:rsidR="007A68E5" w:rsidRPr="005E3725" w:rsidRDefault="007A68E5" w:rsidP="00146382">
            <w:pPr>
              <w:rPr>
                <w:rFonts w:ascii="Book Antiqua" w:hAnsi="Book Antiqua" w:cstheme="majorBidi"/>
              </w:rPr>
            </w:pPr>
            <w:r w:rsidRPr="005E3725">
              <w:rPr>
                <w:rFonts w:ascii="Book Antiqua" w:hAnsi="Book Antiqua" w:cstheme="majorBidi"/>
              </w:rPr>
              <w:t>(ELI-00087)</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St. Jude Medical 177 Country Road, BE Saint Paul, MN 55117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Facility:</w:t>
            </w:r>
          </w:p>
          <w:p w:rsidR="007A68E5" w:rsidRPr="005E3725" w:rsidRDefault="007A68E5" w:rsidP="00146382">
            <w:pPr>
              <w:rPr>
                <w:rFonts w:ascii="Book Antiqua" w:hAnsi="Book Antiqua" w:cstheme="majorBidi"/>
              </w:rPr>
            </w:pPr>
            <w:r w:rsidRPr="005E3725">
              <w:rPr>
                <w:rFonts w:ascii="Book Antiqua" w:hAnsi="Book Antiqua" w:cstheme="majorBidi"/>
              </w:rPr>
              <w:t>M/s St. Jude Medical, Puerto Rico, LLC, LOT 20-B ST, Cagus, PR 00725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USFDA Valid Till</w:t>
            </w:r>
          </w:p>
          <w:p w:rsidR="007A68E5" w:rsidRPr="005E3725" w:rsidRDefault="007A68E5" w:rsidP="00146382">
            <w:pPr>
              <w:rPr>
                <w:rFonts w:ascii="Book Antiqua" w:hAnsi="Book Antiqua" w:cstheme="majorBidi"/>
              </w:rPr>
            </w:pPr>
            <w:r w:rsidRPr="005E3725">
              <w:rPr>
                <w:rFonts w:ascii="Book Antiqua" w:hAnsi="Book Antiqua" w:cstheme="majorBidi"/>
              </w:rPr>
              <w:t>13-03-2020)</w:t>
            </w:r>
          </w:p>
          <w:p w:rsidR="007A68E5" w:rsidRPr="005E3725" w:rsidRDefault="007A68E5" w:rsidP="00146382">
            <w:pPr>
              <w:rPr>
                <w:rFonts w:ascii="Book Antiqua" w:hAnsi="Book Antiqua" w:cstheme="majorBidi"/>
                <w:b/>
                <w:bCs/>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St. Jude Medical® Mechanical Heart Valve-SJM® Master Series (Rotatable)</w:t>
            </w:r>
          </w:p>
          <w:p w:rsidR="007A68E5" w:rsidRPr="005E3725" w:rsidRDefault="007A68E5" w:rsidP="00146382">
            <w:pPr>
              <w:rPr>
                <w:rFonts w:ascii="Book Antiqua" w:hAnsi="Book Antiqua" w:cstheme="majorBidi"/>
              </w:rPr>
            </w:pPr>
            <w:r w:rsidRPr="005E3725">
              <w:rPr>
                <w:rFonts w:ascii="Book Antiqua" w:hAnsi="Book Antiqua" w:cstheme="majorBidi"/>
              </w:rPr>
              <w:t>Mitral Expanded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Model: 19MECJ-502,</w:t>
            </w:r>
          </w:p>
          <w:p w:rsidR="007A68E5" w:rsidRPr="005E3725" w:rsidRDefault="007A68E5" w:rsidP="00146382">
            <w:pPr>
              <w:rPr>
                <w:rFonts w:ascii="Book Antiqua" w:hAnsi="Book Antiqua" w:cstheme="majorBidi"/>
              </w:rPr>
            </w:pPr>
            <w:r w:rsidRPr="005E3725">
              <w:rPr>
                <w:rFonts w:ascii="Book Antiqua" w:hAnsi="Book Antiqua" w:cstheme="majorBidi"/>
              </w:rPr>
              <w:t>21MECJ-502, 23MECJ-502, 25MECJ-502, 27MECJ-502, 29MECJ-502, 31MECJ-502, 33MECJ-502</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Mechanical Heart Valve</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Verizon.</w:t>
            </w:r>
          </w:p>
          <w:p w:rsidR="007A68E5" w:rsidRPr="005E3725" w:rsidRDefault="007A68E5" w:rsidP="00146382">
            <w:pPr>
              <w:rPr>
                <w:rFonts w:ascii="Book Antiqua" w:hAnsi="Book Antiqua" w:cstheme="majorBidi"/>
              </w:rPr>
            </w:pPr>
            <w:r w:rsidRPr="005E3725">
              <w:rPr>
                <w:rFonts w:ascii="Book Antiqua" w:hAnsi="Book Antiqua" w:cstheme="majorBidi"/>
              </w:rPr>
              <w:t>60-D, F.C.C, Zahoor Elahi Road, Gulberg IV, Lahore</w:t>
            </w:r>
          </w:p>
          <w:p w:rsidR="007A68E5" w:rsidRPr="005E3725" w:rsidRDefault="007A68E5" w:rsidP="00146382">
            <w:pPr>
              <w:rPr>
                <w:rFonts w:ascii="Book Antiqua" w:hAnsi="Book Antiqua" w:cstheme="majorBidi"/>
              </w:rPr>
            </w:pPr>
            <w:r w:rsidRPr="005E3725">
              <w:rPr>
                <w:rFonts w:ascii="Book Antiqua" w:hAnsi="Book Antiqua" w:cstheme="majorBidi"/>
              </w:rPr>
              <w:t>(ELI-00087)</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St. Jude Medical 177 Country Road, BE Saint Paul, MN 55117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Facility:</w:t>
            </w:r>
          </w:p>
          <w:p w:rsidR="007A68E5" w:rsidRPr="005E3725" w:rsidRDefault="007A68E5" w:rsidP="00146382">
            <w:pPr>
              <w:rPr>
                <w:rFonts w:ascii="Book Antiqua" w:hAnsi="Book Antiqua" w:cstheme="majorBidi"/>
              </w:rPr>
            </w:pPr>
            <w:r w:rsidRPr="005E3725">
              <w:rPr>
                <w:rFonts w:ascii="Book Antiqua" w:hAnsi="Book Antiqua" w:cstheme="majorBidi"/>
              </w:rPr>
              <w:t>M/s St. Jude Medical, Puerto Rico, LLC, LOT 20-B ST, Caguas, PR 00725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US</w:t>
            </w:r>
            <w:r w:rsidR="002157AF" w:rsidRPr="005E3725">
              <w:rPr>
                <w:rFonts w:ascii="Book Antiqua" w:hAnsi="Book Antiqua" w:cstheme="majorBidi"/>
                <w:lang w:val="sv-SE"/>
              </w:rPr>
              <w:t xml:space="preserve"> </w:t>
            </w:r>
            <w:r w:rsidRPr="005E3725">
              <w:rPr>
                <w:rFonts w:ascii="Book Antiqua" w:hAnsi="Book Antiqua" w:cstheme="majorBidi"/>
                <w:lang w:val="sv-SE"/>
              </w:rPr>
              <w:t>FDA Valid Till</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13-03-2020)</w:t>
            </w:r>
          </w:p>
          <w:p w:rsidR="007A68E5" w:rsidRPr="005E3725" w:rsidRDefault="007A68E5" w:rsidP="00146382">
            <w:pPr>
              <w:rPr>
                <w:rFonts w:ascii="Book Antiqua" w:hAnsi="Book Antiqua" w:cstheme="majorBidi"/>
                <w:b/>
                <w:bCs/>
                <w:lang w:val="sv-SE"/>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St. Jude Medical® Mechanical Heart Valve-SJM® Master Series (Rotatable)</w:t>
            </w:r>
          </w:p>
          <w:p w:rsidR="007A68E5" w:rsidRPr="005E3725" w:rsidRDefault="007A68E5" w:rsidP="00146382">
            <w:pPr>
              <w:rPr>
                <w:rFonts w:ascii="Book Antiqua" w:hAnsi="Book Antiqua" w:cstheme="majorBidi"/>
              </w:rPr>
            </w:pPr>
            <w:r w:rsidRPr="005E3725">
              <w:rPr>
                <w:rFonts w:ascii="Book Antiqua" w:hAnsi="Book Antiqua" w:cstheme="majorBidi"/>
              </w:rPr>
              <w:t>Mitral Hemodynamic Plus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Model: 15MHPJ-505, </w:t>
            </w:r>
          </w:p>
          <w:p w:rsidR="007A68E5" w:rsidRPr="005E3725" w:rsidRDefault="007A68E5" w:rsidP="00146382">
            <w:pPr>
              <w:rPr>
                <w:rFonts w:ascii="Book Antiqua" w:hAnsi="Book Antiqua" w:cstheme="majorBidi"/>
              </w:rPr>
            </w:pPr>
            <w:r w:rsidRPr="005E3725">
              <w:rPr>
                <w:rFonts w:ascii="Book Antiqua" w:hAnsi="Book Antiqua" w:cstheme="majorBidi"/>
              </w:rPr>
              <w:t>17MHPJ-505, 19MHPJ-505, 21MHPJ-505, 23MHPJ-505, 25MHPJ-505, 27MHPJ-505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Mechanical Heart Valve</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Verizon.</w:t>
            </w:r>
          </w:p>
          <w:p w:rsidR="007A68E5" w:rsidRPr="005E3725" w:rsidRDefault="007A68E5" w:rsidP="00146382">
            <w:pPr>
              <w:rPr>
                <w:rFonts w:ascii="Book Antiqua" w:hAnsi="Book Antiqua" w:cstheme="majorBidi"/>
              </w:rPr>
            </w:pPr>
            <w:r w:rsidRPr="005E3725">
              <w:rPr>
                <w:rFonts w:ascii="Book Antiqua" w:hAnsi="Book Antiqua" w:cstheme="majorBidi"/>
              </w:rPr>
              <w:t>60-D, F.C.C, Zahoor Elahi Road, Gulberg IV, Lahore</w:t>
            </w:r>
          </w:p>
          <w:p w:rsidR="007A68E5" w:rsidRPr="005E3725" w:rsidRDefault="007A68E5" w:rsidP="00146382">
            <w:pPr>
              <w:rPr>
                <w:rFonts w:ascii="Book Antiqua" w:hAnsi="Book Antiqua" w:cstheme="majorBidi"/>
              </w:rPr>
            </w:pPr>
            <w:r w:rsidRPr="005E3725">
              <w:rPr>
                <w:rFonts w:ascii="Book Antiqua" w:hAnsi="Book Antiqua" w:cstheme="majorBidi"/>
              </w:rPr>
              <w:t>(ELI-00087)</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St. Jude Medical 177 Country Road, BE Saint Paul, MN 55117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Facility:</w:t>
            </w:r>
          </w:p>
          <w:p w:rsidR="007A68E5" w:rsidRPr="005E3725" w:rsidRDefault="007A68E5" w:rsidP="00146382">
            <w:pPr>
              <w:rPr>
                <w:rFonts w:ascii="Book Antiqua" w:hAnsi="Book Antiqua" w:cstheme="majorBidi"/>
              </w:rPr>
            </w:pPr>
            <w:r w:rsidRPr="005E3725">
              <w:rPr>
                <w:rFonts w:ascii="Book Antiqua" w:hAnsi="Book Antiqua" w:cstheme="majorBidi"/>
              </w:rPr>
              <w:t>M/s St. Jude Medical, Puerto Rico, LLC, LOT 20-B ST, Caguas, PR 00725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US</w:t>
            </w:r>
            <w:r w:rsidR="002157AF" w:rsidRPr="005E3725">
              <w:rPr>
                <w:rFonts w:ascii="Book Antiqua" w:hAnsi="Book Antiqua" w:cstheme="majorBidi"/>
                <w:lang w:val="sv-SE"/>
              </w:rPr>
              <w:t xml:space="preserve"> </w:t>
            </w:r>
            <w:r w:rsidRPr="005E3725">
              <w:rPr>
                <w:rFonts w:ascii="Book Antiqua" w:hAnsi="Book Antiqua" w:cstheme="majorBidi"/>
                <w:lang w:val="sv-SE"/>
              </w:rPr>
              <w:t>FDA Valid Till</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13-03-2020)</w:t>
            </w:r>
          </w:p>
          <w:p w:rsidR="007A68E5" w:rsidRPr="005E3725" w:rsidRDefault="007A68E5" w:rsidP="00146382">
            <w:pPr>
              <w:rPr>
                <w:rFonts w:ascii="Book Antiqua" w:hAnsi="Book Antiqua" w:cstheme="majorBidi"/>
                <w:b/>
                <w:bCs/>
                <w:lang w:val="sv-SE"/>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St. Jude Medical® Mechanical Heart Valve-SJM® Master Series (Rotatable)</w:t>
            </w:r>
          </w:p>
          <w:p w:rsidR="007A68E5" w:rsidRPr="005E3725" w:rsidRDefault="007A68E5" w:rsidP="00146382">
            <w:pPr>
              <w:rPr>
                <w:rFonts w:ascii="Book Antiqua" w:hAnsi="Book Antiqua" w:cstheme="majorBidi"/>
              </w:rPr>
            </w:pPr>
            <w:r w:rsidRPr="005E3725">
              <w:rPr>
                <w:rFonts w:ascii="Book Antiqua" w:hAnsi="Book Antiqua" w:cstheme="majorBidi"/>
              </w:rPr>
              <w:t>Mitral Polyester Cuff</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Model: 19MJ-501, 21MJ-501, 23MJ-501, 25MJ-501, 27MJ-501, 29MJ-501, 31MJ-501, 33MJ-501, 35MJ-501, 37MJ-501</w:t>
            </w:r>
          </w:p>
          <w:p w:rsidR="007A68E5" w:rsidRPr="005E3725" w:rsidRDefault="007A68E5" w:rsidP="00146382">
            <w:pPr>
              <w:rPr>
                <w:rFonts w:ascii="Book Antiqua" w:hAnsi="Book Antiqua" w:cstheme="majorBidi"/>
                <w:lang w:val="sv-SE"/>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Mechanical Heart Valve</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Verizon.</w:t>
            </w:r>
          </w:p>
          <w:p w:rsidR="007A68E5" w:rsidRPr="005E3725" w:rsidRDefault="007A68E5" w:rsidP="00146382">
            <w:pPr>
              <w:rPr>
                <w:rFonts w:ascii="Book Antiqua" w:hAnsi="Book Antiqua" w:cstheme="majorBidi"/>
              </w:rPr>
            </w:pPr>
            <w:r w:rsidRPr="005E3725">
              <w:rPr>
                <w:rFonts w:ascii="Book Antiqua" w:hAnsi="Book Antiqua" w:cstheme="majorBidi"/>
              </w:rPr>
              <w:t>60-D, F.C.C, Zahoor Elahi Road, Gulberg IV, Lahore</w:t>
            </w:r>
          </w:p>
          <w:p w:rsidR="007A68E5" w:rsidRPr="005E3725" w:rsidRDefault="007A68E5" w:rsidP="00146382">
            <w:pPr>
              <w:rPr>
                <w:rFonts w:ascii="Book Antiqua" w:hAnsi="Book Antiqua" w:cstheme="majorBidi"/>
              </w:rPr>
            </w:pPr>
            <w:r w:rsidRPr="005E3725">
              <w:rPr>
                <w:rFonts w:ascii="Book Antiqua" w:hAnsi="Book Antiqua" w:cstheme="majorBidi"/>
              </w:rPr>
              <w:t>(ELI-00087)</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St. Jude Medical 177 Country Road, BE Saint Paul, MN 55117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(i) M/s St. Jude Medical, Costa Rica Ltda., Edificio # 44 Calle 0, Ave.2, Zona Franca Coyol El Coyol, Alajuela 1897-4500 Costa Rica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(ii) M/s St. Jude Medical Brasil Ltda., Rua Professor Jose Vieria de Mendonca, 1301 Bairro Engenho Nogueria Belo Horizonte, Minas Gerais 31.310-260 Brazil</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US</w:t>
            </w:r>
            <w:r w:rsidR="002157AF" w:rsidRPr="005E3725">
              <w:rPr>
                <w:rFonts w:ascii="Book Antiqua" w:hAnsi="Book Antiqua" w:cstheme="majorBidi"/>
                <w:lang w:val="sv-SE"/>
              </w:rPr>
              <w:t xml:space="preserve"> </w:t>
            </w:r>
            <w:r w:rsidRPr="005E3725">
              <w:rPr>
                <w:rFonts w:ascii="Book Antiqua" w:hAnsi="Book Antiqua" w:cstheme="majorBidi"/>
                <w:lang w:val="sv-SE"/>
              </w:rPr>
              <w:t>FDA Valid Till</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23-05-2020)</w:t>
            </w:r>
          </w:p>
          <w:p w:rsidR="007A68E5" w:rsidRPr="005E3725" w:rsidRDefault="007A68E5" w:rsidP="00146382">
            <w:pPr>
              <w:rPr>
                <w:rFonts w:ascii="Book Antiqua" w:hAnsi="Book Antiqua" w:cstheme="majorBidi"/>
                <w:b/>
                <w:bCs/>
                <w:lang w:val="sv-SE"/>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St. Jude Medical® Tissue Valve Biocor </w:t>
            </w:r>
            <w:r w:rsidRPr="005E3725">
              <w:rPr>
                <w:rFonts w:ascii="Book Antiqua" w:hAnsi="Book Antiqua" w:cstheme="majorBidi"/>
                <w:vertAlign w:val="superscript"/>
              </w:rPr>
              <w:t>TM</w:t>
            </w:r>
            <w:r w:rsidRPr="005E3725">
              <w:rPr>
                <w:rFonts w:ascii="Book Antiqua" w:hAnsi="Book Antiqua" w:cstheme="majorBidi"/>
              </w:rPr>
              <w:t xml:space="preserve"> Valve Aortic-Sizes 21mm-29mm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4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Model: B100-21A, B100-23A, B100-25A, B100-27A,B100-29A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Tissue Heart Valve</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p w:rsidR="007A68E5" w:rsidRPr="005E3725" w:rsidRDefault="007A68E5" w:rsidP="00146382">
            <w:pPr>
              <w:rPr>
                <w:rFonts w:ascii="Book Antiqua" w:hAnsi="Book Antiqua" w:cstheme="majorBidi"/>
              </w:rPr>
            </w:pPr>
          </w:p>
          <w:p w:rsidR="007A68E5" w:rsidRPr="005E3725" w:rsidRDefault="00C62C6B" w:rsidP="0091709D">
            <w:pPr>
              <w:rPr>
                <w:rFonts w:ascii="Book Antiqua" w:hAnsi="Book Antiqua" w:cstheme="majorBidi"/>
              </w:rPr>
            </w:pPr>
            <w:r w:rsidRPr="005E3725">
              <w:rPr>
                <w:rFonts w:ascii="Book Antiqua" w:hAnsi="Book Antiqua" w:cstheme="majorBidi"/>
              </w:rPr>
              <w:t xml:space="preserve">MDB deliberated the matter at length and decided that the firm shall mention in a box warning on the </w:t>
            </w:r>
            <w:r w:rsidR="0091709D" w:rsidRPr="005E3725">
              <w:rPr>
                <w:rFonts w:ascii="Book Antiqua" w:hAnsi="Book Antiqua" w:cstheme="majorBidi"/>
              </w:rPr>
              <w:t xml:space="preserve">product </w:t>
            </w:r>
            <w:r w:rsidRPr="005E3725">
              <w:rPr>
                <w:rFonts w:ascii="Book Antiqua" w:hAnsi="Book Antiqua" w:cstheme="majorBidi"/>
              </w:rPr>
              <w:t xml:space="preserve">label that the product is a </w:t>
            </w:r>
            <w:r w:rsidR="007A68E5" w:rsidRPr="005E3725">
              <w:rPr>
                <w:rFonts w:ascii="Book Antiqua" w:hAnsi="Book Antiqua" w:cstheme="majorBidi"/>
              </w:rPr>
              <w:t xml:space="preserve">Porcine </w:t>
            </w:r>
            <w:r w:rsidRPr="005E3725">
              <w:rPr>
                <w:rFonts w:ascii="Book Antiqua" w:hAnsi="Book Antiqua" w:cstheme="majorBidi"/>
              </w:rPr>
              <w:t xml:space="preserve">Heart Valve and patient </w:t>
            </w:r>
            <w:r w:rsidR="0091709D" w:rsidRPr="005E3725">
              <w:rPr>
                <w:rFonts w:ascii="Book Antiqua" w:hAnsi="Book Antiqua" w:cstheme="majorBidi"/>
              </w:rPr>
              <w:t xml:space="preserve">written </w:t>
            </w:r>
            <w:r w:rsidRPr="005E3725">
              <w:rPr>
                <w:rFonts w:ascii="Book Antiqua" w:hAnsi="Book Antiqua" w:cstheme="majorBidi"/>
              </w:rPr>
              <w:t>consent sh</w:t>
            </w:r>
            <w:r w:rsidR="0091709D" w:rsidRPr="005E3725">
              <w:rPr>
                <w:rFonts w:ascii="Book Antiqua" w:hAnsi="Book Antiqua" w:cstheme="majorBidi"/>
              </w:rPr>
              <w:t>all</w:t>
            </w:r>
            <w:r w:rsidRPr="005E3725">
              <w:rPr>
                <w:rFonts w:ascii="Book Antiqua" w:hAnsi="Book Antiqua" w:cstheme="majorBidi"/>
              </w:rPr>
              <w:t xml:space="preserve"> be taken prior to its use according to his / her religious belief system. The Board also instructed to </w:t>
            </w:r>
            <w:r w:rsidR="0091709D" w:rsidRPr="005E3725">
              <w:rPr>
                <w:rFonts w:ascii="Book Antiqua" w:hAnsi="Book Antiqua" w:cstheme="majorBidi"/>
              </w:rPr>
              <w:t>send an Advisory</w:t>
            </w:r>
            <w:r w:rsidRPr="005E3725">
              <w:rPr>
                <w:rFonts w:ascii="Book Antiqua" w:hAnsi="Book Antiqua" w:cstheme="majorBidi"/>
              </w:rPr>
              <w:t xml:space="preserve"> to Provincial Health Care Commissions </w:t>
            </w:r>
            <w:r w:rsidR="0091709D" w:rsidRPr="005E3725">
              <w:rPr>
                <w:rFonts w:ascii="Book Antiqua" w:hAnsi="Book Antiqua" w:cstheme="majorBidi"/>
              </w:rPr>
              <w:t xml:space="preserve">for further passing on  necessary instructuions regarding patient consent for usage of Porcine Heart Valves. </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Verizon.</w:t>
            </w:r>
          </w:p>
          <w:p w:rsidR="007A68E5" w:rsidRPr="005E3725" w:rsidRDefault="007A68E5" w:rsidP="00146382">
            <w:pPr>
              <w:rPr>
                <w:rFonts w:ascii="Book Antiqua" w:hAnsi="Book Antiqua" w:cstheme="majorBidi"/>
              </w:rPr>
            </w:pPr>
            <w:r w:rsidRPr="005E3725">
              <w:rPr>
                <w:rFonts w:ascii="Book Antiqua" w:hAnsi="Book Antiqua" w:cstheme="majorBidi"/>
              </w:rPr>
              <w:t>60-D, F.C.C, Zahoor Elahi Road, Gulberg IV, Lahore</w:t>
            </w:r>
          </w:p>
          <w:p w:rsidR="007A68E5" w:rsidRPr="005E3725" w:rsidRDefault="007A68E5" w:rsidP="00146382">
            <w:pPr>
              <w:rPr>
                <w:rFonts w:ascii="Book Antiqua" w:hAnsi="Book Antiqua" w:cstheme="majorBidi"/>
              </w:rPr>
            </w:pPr>
            <w:r w:rsidRPr="005E3725">
              <w:rPr>
                <w:rFonts w:ascii="Book Antiqua" w:hAnsi="Book Antiqua" w:cstheme="majorBidi"/>
              </w:rPr>
              <w:t>(ELI-00087)</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St. Jude Medical 177 Country Road, BE Saint Paul, MN 55117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(i) M/s St. Jude Medical, Costa Rica Ltda., Edificio # 44 Calle 0, Ave.2, Zona Franca Coyol El Coyol, Alajuela 1897-4500 Costa Rica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(ii) M/s St. Jude Medical Brasil Ltda., Rua Professor Jose Vieria de Mendonca, 1301 Bairro Engenho Nogueria Belo Horizonte, Minas Gerais 31.310-260 Brazil</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US</w:t>
            </w:r>
            <w:r w:rsidR="002157AF" w:rsidRPr="005E3725">
              <w:rPr>
                <w:rFonts w:ascii="Book Antiqua" w:hAnsi="Book Antiqua" w:cstheme="majorBidi"/>
                <w:lang w:val="sv-SE"/>
              </w:rPr>
              <w:t xml:space="preserve"> </w:t>
            </w:r>
            <w:r w:rsidRPr="005E3725">
              <w:rPr>
                <w:rFonts w:ascii="Book Antiqua" w:hAnsi="Book Antiqua" w:cstheme="majorBidi"/>
                <w:lang w:val="sv-SE"/>
              </w:rPr>
              <w:t>FDA Valid Till</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23-05-2020)</w:t>
            </w:r>
          </w:p>
          <w:p w:rsidR="007A68E5" w:rsidRPr="005E3725" w:rsidRDefault="007A68E5" w:rsidP="00146382">
            <w:pPr>
              <w:rPr>
                <w:rFonts w:ascii="Book Antiqua" w:hAnsi="Book Antiqua" w:cstheme="majorBidi"/>
                <w:b/>
                <w:bCs/>
                <w:lang w:val="sv-SE"/>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St. Jude Medical® Tissue Valve Biocor </w:t>
            </w:r>
            <w:r w:rsidRPr="005E3725">
              <w:rPr>
                <w:rFonts w:ascii="Book Antiqua" w:hAnsi="Book Antiqua" w:cstheme="majorBidi"/>
                <w:vertAlign w:val="superscript"/>
              </w:rPr>
              <w:t>TM</w:t>
            </w:r>
            <w:r w:rsidRPr="005E3725">
              <w:rPr>
                <w:rFonts w:ascii="Book Antiqua" w:hAnsi="Book Antiqua" w:cstheme="majorBidi"/>
              </w:rPr>
              <w:t xml:space="preserve"> Valve Mitral Sizes 25mm-33mm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4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Model: B100-25M, B100-27M, B100-29M, B100-31M, </w:t>
            </w:r>
          </w:p>
          <w:p w:rsidR="007A68E5" w:rsidRPr="005E3725" w:rsidRDefault="007A68E5" w:rsidP="00146382">
            <w:pPr>
              <w:rPr>
                <w:rFonts w:ascii="Book Antiqua" w:hAnsi="Book Antiqua" w:cstheme="majorBidi"/>
              </w:rPr>
            </w:pPr>
            <w:r w:rsidRPr="005E3725">
              <w:rPr>
                <w:rFonts w:ascii="Book Antiqua" w:hAnsi="Book Antiqua" w:cstheme="majorBidi"/>
              </w:rPr>
              <w:t>B100-33M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Tissue Heart Valve</w:t>
            </w:r>
          </w:p>
        </w:tc>
        <w:tc>
          <w:tcPr>
            <w:tcW w:w="1667" w:type="dxa"/>
            <w:gridSpan w:val="4"/>
            <w:shd w:val="clear" w:color="auto" w:fill="auto"/>
          </w:tcPr>
          <w:p w:rsidR="0091709D" w:rsidRPr="005E3725" w:rsidRDefault="0091709D" w:rsidP="0091709D">
            <w:pPr>
              <w:rPr>
                <w:rFonts w:ascii="Book Antiqua" w:hAnsi="Book Antiqua" w:cstheme="majorBidi"/>
                <w:b/>
                <w:bCs/>
              </w:rPr>
            </w:pPr>
            <w:r w:rsidRPr="005E3725">
              <w:rPr>
                <w:rFonts w:ascii="Book Antiqua" w:hAnsi="Book Antiqua" w:cstheme="majorBidi"/>
                <w:b/>
                <w:bCs/>
              </w:rPr>
              <w:t>Approved.</w:t>
            </w:r>
          </w:p>
          <w:p w:rsidR="0091709D" w:rsidRPr="005E3725" w:rsidRDefault="0091709D" w:rsidP="0091709D">
            <w:pPr>
              <w:rPr>
                <w:rFonts w:ascii="Book Antiqua" w:hAnsi="Book Antiqua" w:cstheme="majorBidi"/>
              </w:rPr>
            </w:pPr>
          </w:p>
          <w:p w:rsidR="007A68E5" w:rsidRPr="005E3725" w:rsidRDefault="0091709D" w:rsidP="0091709D">
            <w:pPr>
              <w:rPr>
                <w:rFonts w:ascii="Book Antiqua" w:hAnsi="Book Antiqua" w:cstheme="majorBidi"/>
              </w:rPr>
            </w:pPr>
            <w:r w:rsidRPr="005E3725">
              <w:rPr>
                <w:rFonts w:ascii="Book Antiqua" w:hAnsi="Book Antiqua" w:cstheme="majorBidi"/>
              </w:rPr>
              <w:t>MDB deliberated the matter at length and decided that the firm shall mention in a box warning on the product label that the product is a Porcine Heart Valve and patient written consent shall be taken prior to its use according to his / her religious belief system. The Board also instructed to send an Advisory to Provincial Health Care Commissions for further passing on  necessary instructuions regarding patient consent for usage of Porcine Heart Valves.</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Verizon.</w:t>
            </w:r>
          </w:p>
          <w:p w:rsidR="007A68E5" w:rsidRPr="005E3725" w:rsidRDefault="007A68E5" w:rsidP="00146382">
            <w:pPr>
              <w:rPr>
                <w:rFonts w:ascii="Book Antiqua" w:hAnsi="Book Antiqua" w:cstheme="majorBidi"/>
              </w:rPr>
            </w:pPr>
            <w:r w:rsidRPr="005E3725">
              <w:rPr>
                <w:rFonts w:ascii="Book Antiqua" w:hAnsi="Book Antiqua" w:cstheme="majorBidi"/>
              </w:rPr>
              <w:t>60-D, F.C.C, Zahoor Elahi Road, Gulberg IV, Lahore</w:t>
            </w:r>
          </w:p>
          <w:p w:rsidR="007A68E5" w:rsidRPr="005E3725" w:rsidRDefault="007A68E5" w:rsidP="00146382">
            <w:pPr>
              <w:rPr>
                <w:rFonts w:ascii="Book Antiqua" w:hAnsi="Book Antiqua" w:cstheme="majorBidi"/>
              </w:rPr>
            </w:pPr>
            <w:r w:rsidRPr="005E3725">
              <w:rPr>
                <w:rFonts w:ascii="Book Antiqua" w:hAnsi="Book Antiqua" w:cstheme="majorBidi"/>
              </w:rPr>
              <w:t>(ELI-00087)</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St. Jude Medical 177 Country Road, BE Saint Paul, MN 55117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(i) M/s St. Jude Medical, Costa Rica Ltda., Edificio # 44 Calle 0, Ave.2, Zona Franca Coyol El Coyol, Alajuela 1897-4500 Costa Rica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(ii) M/s St. Jude Medical Brasil Ltda., Rua Professor Jose Vieria de Mendonca, 1301 Bairro Engenho Nogueria Belo Horizonte, Minas Gerais 31.310-260 Brazil</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US</w:t>
            </w:r>
            <w:r w:rsidR="002157AF" w:rsidRPr="005E3725">
              <w:rPr>
                <w:rFonts w:ascii="Book Antiqua" w:hAnsi="Book Antiqua" w:cstheme="majorBidi"/>
                <w:lang w:val="sv-SE"/>
              </w:rPr>
              <w:t xml:space="preserve"> </w:t>
            </w:r>
            <w:r w:rsidRPr="005E3725">
              <w:rPr>
                <w:rFonts w:ascii="Book Antiqua" w:hAnsi="Book Antiqua" w:cstheme="majorBidi"/>
                <w:lang w:val="sv-SE"/>
              </w:rPr>
              <w:t>FDA Valid Till</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23-05-2020)</w:t>
            </w:r>
          </w:p>
          <w:p w:rsidR="007A68E5" w:rsidRPr="005E3725" w:rsidRDefault="007A68E5" w:rsidP="00146382">
            <w:pPr>
              <w:rPr>
                <w:rFonts w:ascii="Book Antiqua" w:hAnsi="Book Antiqua" w:cstheme="majorBidi"/>
                <w:b/>
                <w:bCs/>
                <w:lang w:val="sv-SE"/>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St. Jude Medical® Tissue Valve Trifecta </w:t>
            </w:r>
            <w:r w:rsidRPr="005E3725">
              <w:rPr>
                <w:rFonts w:ascii="Book Antiqua" w:hAnsi="Book Antiqua" w:cstheme="majorBidi"/>
                <w:vertAlign w:val="superscript"/>
              </w:rPr>
              <w:t>TM</w:t>
            </w:r>
            <w:r w:rsidRPr="005E3725">
              <w:rPr>
                <w:rFonts w:ascii="Book Antiqua" w:hAnsi="Book Antiqua" w:cstheme="majorBidi"/>
              </w:rPr>
              <w:t>Valve AorticSizes 19mm-29mm</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4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Model: TF-19A, TF-21A ,</w:t>
            </w:r>
          </w:p>
          <w:p w:rsidR="007A68E5" w:rsidRPr="005E3725" w:rsidRDefault="007A68E5" w:rsidP="00146382">
            <w:pPr>
              <w:rPr>
                <w:rFonts w:ascii="Book Antiqua" w:hAnsi="Book Antiqua" w:cstheme="majorBidi"/>
              </w:rPr>
            </w:pPr>
            <w:r w:rsidRPr="005E3725">
              <w:rPr>
                <w:rFonts w:ascii="Book Antiqua" w:hAnsi="Book Antiqua" w:cstheme="majorBidi"/>
              </w:rPr>
              <w:t xml:space="preserve">TF-23A, TF-25A, TF-27A, </w:t>
            </w:r>
          </w:p>
          <w:p w:rsidR="007A68E5" w:rsidRPr="005E3725" w:rsidRDefault="007A68E5" w:rsidP="00146382">
            <w:pPr>
              <w:rPr>
                <w:rFonts w:ascii="Book Antiqua" w:hAnsi="Book Antiqua" w:cstheme="majorBidi"/>
              </w:rPr>
            </w:pPr>
            <w:r w:rsidRPr="005E3725">
              <w:rPr>
                <w:rFonts w:ascii="Book Antiqua" w:hAnsi="Book Antiqua" w:cstheme="majorBidi"/>
              </w:rPr>
              <w:t>TF-29A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Tissue Heart Valve</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p w:rsidR="007A68E5" w:rsidRPr="005E3725" w:rsidRDefault="007A68E5" w:rsidP="00146382">
            <w:pPr>
              <w:rPr>
                <w:rFonts w:ascii="Book Antiqua" w:hAnsi="Book Antiqua" w:cstheme="majorBidi"/>
                <w:b/>
                <w:bCs/>
              </w:rPr>
            </w:pPr>
          </w:p>
          <w:p w:rsidR="007A68E5" w:rsidRPr="005E3725" w:rsidRDefault="007A68E5" w:rsidP="00146382">
            <w:pPr>
              <w:rPr>
                <w:rFonts w:ascii="Book Antiqua" w:hAnsi="Book Antiqua" w:cstheme="majorBidi"/>
                <w:b/>
                <w:bCs/>
              </w:rPr>
            </w:pP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Verizon.</w:t>
            </w:r>
          </w:p>
          <w:p w:rsidR="007A68E5" w:rsidRPr="005E3725" w:rsidRDefault="007A68E5" w:rsidP="00146382">
            <w:pPr>
              <w:rPr>
                <w:rFonts w:ascii="Book Antiqua" w:hAnsi="Book Antiqua" w:cstheme="majorBidi"/>
              </w:rPr>
            </w:pPr>
            <w:r w:rsidRPr="005E3725">
              <w:rPr>
                <w:rFonts w:ascii="Book Antiqua" w:hAnsi="Book Antiqua" w:cstheme="majorBidi"/>
              </w:rPr>
              <w:t>60-D, F.C.C, Zahoor Elahi Road, Gulberg IV, Lahore</w:t>
            </w:r>
          </w:p>
          <w:p w:rsidR="007A68E5" w:rsidRPr="005E3725" w:rsidRDefault="007A68E5" w:rsidP="00146382">
            <w:pPr>
              <w:rPr>
                <w:rFonts w:ascii="Book Antiqua" w:hAnsi="Book Antiqua" w:cstheme="majorBidi"/>
              </w:rPr>
            </w:pPr>
            <w:r w:rsidRPr="005E3725">
              <w:rPr>
                <w:rFonts w:ascii="Book Antiqua" w:hAnsi="Book Antiqua" w:cstheme="majorBidi"/>
              </w:rPr>
              <w:t>(ELI-00087)</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St. Jude Medical 177 Country Road, BE Saint Paul, MN 55117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Facility:</w:t>
            </w:r>
          </w:p>
          <w:p w:rsidR="007A68E5" w:rsidRPr="005E3725" w:rsidRDefault="007A68E5" w:rsidP="00146382">
            <w:pPr>
              <w:rPr>
                <w:rFonts w:ascii="Book Antiqua" w:hAnsi="Book Antiqua" w:cstheme="majorBidi"/>
              </w:rPr>
            </w:pPr>
            <w:r w:rsidRPr="005E3725">
              <w:rPr>
                <w:rFonts w:ascii="Book Antiqua" w:hAnsi="Book Antiqua" w:cstheme="majorBidi"/>
              </w:rPr>
              <w:t>M/s St. Jude Medical, Puerto Rico, LLC, LOT 20-B ST, Caguas, PR 00725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US</w:t>
            </w:r>
            <w:r w:rsidR="002157AF" w:rsidRPr="005E3725">
              <w:rPr>
                <w:rFonts w:ascii="Book Antiqua" w:hAnsi="Book Antiqua" w:cstheme="majorBidi"/>
                <w:lang w:val="sv-SE"/>
              </w:rPr>
              <w:t xml:space="preserve"> </w:t>
            </w:r>
            <w:r w:rsidRPr="005E3725">
              <w:rPr>
                <w:rFonts w:ascii="Book Antiqua" w:hAnsi="Book Antiqua" w:cstheme="majorBidi"/>
                <w:lang w:val="sv-SE"/>
              </w:rPr>
              <w:t>FDA Valid Till</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13-03-2020)</w:t>
            </w:r>
          </w:p>
          <w:p w:rsidR="007A68E5" w:rsidRPr="005E3725" w:rsidRDefault="007A68E5" w:rsidP="00146382">
            <w:pPr>
              <w:rPr>
                <w:rFonts w:ascii="Book Antiqua" w:hAnsi="Book Antiqua" w:cstheme="majorBidi"/>
                <w:b/>
                <w:bCs/>
                <w:lang w:val="sv-SE"/>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St. Jude Medical® Tailor </w:t>
            </w:r>
            <w:r w:rsidRPr="005E3725">
              <w:rPr>
                <w:rFonts w:ascii="Book Antiqua" w:hAnsi="Book Antiqua" w:cstheme="majorBidi"/>
                <w:vertAlign w:val="superscript"/>
              </w:rPr>
              <w:t>TM</w:t>
            </w:r>
            <w:r w:rsidRPr="005E3725">
              <w:rPr>
                <w:rFonts w:ascii="Book Antiqua" w:hAnsi="Book Antiqua" w:cstheme="majorBidi"/>
              </w:rPr>
              <w:t xml:space="preserve"> Annuloplasty Ring</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Model: TARP-25, TARP-27, TARP-29, TARP-31, TARP-33, TARP-35</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Annuloplasty Ring</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Verizon.</w:t>
            </w:r>
          </w:p>
          <w:p w:rsidR="007A68E5" w:rsidRPr="005E3725" w:rsidRDefault="007A68E5" w:rsidP="00146382">
            <w:pPr>
              <w:rPr>
                <w:rFonts w:ascii="Book Antiqua" w:hAnsi="Book Antiqua" w:cstheme="majorBidi"/>
              </w:rPr>
            </w:pPr>
            <w:r w:rsidRPr="005E3725">
              <w:rPr>
                <w:rFonts w:ascii="Book Antiqua" w:hAnsi="Book Antiqua" w:cstheme="majorBidi"/>
              </w:rPr>
              <w:t>60-D, F.C.C, Zahoor Elahi Road, Gulberg IV, Lahore</w:t>
            </w:r>
          </w:p>
          <w:p w:rsidR="007A68E5" w:rsidRPr="005E3725" w:rsidRDefault="007A68E5" w:rsidP="00146382">
            <w:pPr>
              <w:rPr>
                <w:rFonts w:ascii="Book Antiqua" w:hAnsi="Book Antiqua" w:cstheme="majorBidi"/>
              </w:rPr>
            </w:pPr>
            <w:r w:rsidRPr="005E3725">
              <w:rPr>
                <w:rFonts w:ascii="Book Antiqua" w:hAnsi="Book Antiqua" w:cstheme="majorBidi"/>
              </w:rPr>
              <w:t>(ELI-00087)</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St. Jude Medical 177 Country Road, BE Saint Paul, MN 55117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Facility:</w:t>
            </w:r>
          </w:p>
          <w:p w:rsidR="007A68E5" w:rsidRPr="005E3725" w:rsidRDefault="007A68E5" w:rsidP="00146382">
            <w:pPr>
              <w:rPr>
                <w:rFonts w:ascii="Book Antiqua" w:hAnsi="Book Antiqua" w:cstheme="majorBidi"/>
              </w:rPr>
            </w:pPr>
            <w:r w:rsidRPr="005E3725">
              <w:rPr>
                <w:rFonts w:ascii="Book Antiqua" w:hAnsi="Book Antiqua" w:cstheme="majorBidi"/>
              </w:rPr>
              <w:t>M/s St. Jude Medical, Puerto Rico, LLC, LOT 20-B ST, Cagus, PR 00725 USA</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(FSC US</w:t>
            </w:r>
            <w:r w:rsidR="002157AF" w:rsidRPr="005E3725">
              <w:rPr>
                <w:rFonts w:ascii="Book Antiqua" w:hAnsi="Book Antiqua" w:cstheme="majorBidi"/>
                <w:lang w:val="sv-SE"/>
              </w:rPr>
              <w:t xml:space="preserve"> </w:t>
            </w:r>
            <w:r w:rsidRPr="005E3725">
              <w:rPr>
                <w:rFonts w:ascii="Book Antiqua" w:hAnsi="Book Antiqua" w:cstheme="majorBidi"/>
                <w:lang w:val="sv-SE"/>
              </w:rPr>
              <w:t>FDA Valid Till</w:t>
            </w:r>
          </w:p>
          <w:p w:rsidR="007A68E5" w:rsidRPr="005E3725" w:rsidRDefault="007A68E5" w:rsidP="00146382">
            <w:pPr>
              <w:rPr>
                <w:rFonts w:ascii="Book Antiqua" w:hAnsi="Book Antiqua" w:cstheme="majorBidi"/>
                <w:lang w:val="sv-SE"/>
              </w:rPr>
            </w:pPr>
            <w:r w:rsidRPr="005E3725">
              <w:rPr>
                <w:rFonts w:ascii="Book Antiqua" w:hAnsi="Book Antiqua" w:cstheme="majorBidi"/>
                <w:lang w:val="sv-SE"/>
              </w:rPr>
              <w:t>13-03-2020)</w:t>
            </w:r>
          </w:p>
          <w:p w:rsidR="007A68E5" w:rsidRPr="005E3725" w:rsidRDefault="007A68E5" w:rsidP="00146382">
            <w:pPr>
              <w:rPr>
                <w:rFonts w:ascii="Book Antiqua" w:hAnsi="Book Antiqua" w:cstheme="majorBidi"/>
                <w:b/>
                <w:bCs/>
                <w:lang w:val="sv-SE"/>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SJM ® Master Series Coated Aortic Valved Graft (alt Collagen Source)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5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Model: 19CAVGJ-514 00, 21CAVGJ-514 00, </w:t>
            </w:r>
          </w:p>
          <w:p w:rsidR="007A68E5" w:rsidRPr="005E3725" w:rsidRDefault="007A68E5" w:rsidP="00146382">
            <w:pPr>
              <w:rPr>
                <w:rFonts w:ascii="Book Antiqua" w:hAnsi="Book Antiqua" w:cstheme="majorBidi"/>
              </w:rPr>
            </w:pPr>
            <w:r w:rsidRPr="005E3725">
              <w:rPr>
                <w:rFonts w:ascii="Book Antiqua" w:hAnsi="Book Antiqua" w:cstheme="majorBidi"/>
              </w:rPr>
              <w:t>23CAVGJ-514 00,</w:t>
            </w:r>
          </w:p>
          <w:p w:rsidR="007A68E5" w:rsidRPr="005E3725" w:rsidRDefault="007A68E5" w:rsidP="00146382">
            <w:pPr>
              <w:rPr>
                <w:rFonts w:ascii="Book Antiqua" w:hAnsi="Book Antiqua" w:cstheme="majorBidi"/>
              </w:rPr>
            </w:pPr>
            <w:r w:rsidRPr="005E3725">
              <w:rPr>
                <w:rFonts w:ascii="Book Antiqua" w:hAnsi="Book Antiqua" w:cstheme="majorBidi"/>
              </w:rPr>
              <w:t xml:space="preserve">25CAVGJ-514 00, </w:t>
            </w:r>
          </w:p>
          <w:p w:rsidR="007A68E5" w:rsidRPr="005E3725" w:rsidRDefault="007A68E5" w:rsidP="00146382">
            <w:pPr>
              <w:rPr>
                <w:rFonts w:ascii="Book Antiqua" w:hAnsi="Book Antiqua" w:cstheme="majorBidi"/>
              </w:rPr>
            </w:pPr>
            <w:r w:rsidRPr="005E3725">
              <w:rPr>
                <w:rFonts w:ascii="Book Antiqua" w:hAnsi="Book Antiqua" w:cstheme="majorBidi"/>
              </w:rPr>
              <w:t xml:space="preserve">27CAVGJ-514 00, </w:t>
            </w:r>
          </w:p>
          <w:p w:rsidR="007A68E5" w:rsidRPr="005E3725" w:rsidRDefault="007A68E5" w:rsidP="00146382">
            <w:pPr>
              <w:rPr>
                <w:rFonts w:ascii="Book Antiqua" w:hAnsi="Book Antiqua" w:cstheme="majorBidi"/>
              </w:rPr>
            </w:pPr>
            <w:r w:rsidRPr="005E3725">
              <w:rPr>
                <w:rFonts w:ascii="Book Antiqua" w:hAnsi="Book Antiqua" w:cstheme="majorBidi"/>
              </w:rPr>
              <w:t xml:space="preserve">29CAVGJ-514 00, </w:t>
            </w:r>
          </w:p>
          <w:p w:rsidR="007A68E5" w:rsidRPr="005E3725" w:rsidRDefault="007A68E5" w:rsidP="00146382">
            <w:pPr>
              <w:rPr>
                <w:rFonts w:ascii="Book Antiqua" w:hAnsi="Book Antiqua" w:cstheme="majorBidi"/>
              </w:rPr>
            </w:pPr>
            <w:r w:rsidRPr="005E3725">
              <w:rPr>
                <w:rFonts w:ascii="Book Antiqua" w:hAnsi="Book Antiqua" w:cstheme="majorBidi"/>
              </w:rPr>
              <w:t xml:space="preserve">31CAVGJ-514 00, </w:t>
            </w:r>
          </w:p>
          <w:p w:rsidR="007A68E5" w:rsidRPr="005E3725" w:rsidRDefault="007A68E5" w:rsidP="00146382">
            <w:pPr>
              <w:rPr>
                <w:rFonts w:ascii="Book Antiqua" w:hAnsi="Book Antiqua" w:cstheme="majorBidi"/>
              </w:rPr>
            </w:pPr>
            <w:r w:rsidRPr="005E3725">
              <w:rPr>
                <w:rFonts w:ascii="Book Antiqua" w:hAnsi="Book Antiqua" w:cstheme="majorBidi"/>
              </w:rPr>
              <w:t>33CAVGJ-514 00</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Aortic Valved Graft</w:t>
            </w:r>
          </w:p>
        </w:tc>
        <w:tc>
          <w:tcPr>
            <w:tcW w:w="1667" w:type="dxa"/>
            <w:gridSpan w:val="4"/>
            <w:shd w:val="clear" w:color="auto" w:fill="auto"/>
          </w:tcPr>
          <w:p w:rsidR="007A68E5" w:rsidRPr="005E3725" w:rsidRDefault="007A68E5" w:rsidP="00146382">
            <w:pPr>
              <w:jc w:val="both"/>
              <w:rPr>
                <w:rFonts w:ascii="Book Antiqua" w:hAnsi="Book Antiqua" w:cstheme="majorBidi"/>
                <w:b/>
                <w:bCs/>
              </w:rPr>
            </w:pPr>
            <w:r w:rsidRPr="005E3725">
              <w:rPr>
                <w:rFonts w:ascii="Book Antiqua" w:hAnsi="Book Antiqua" w:cstheme="majorBidi"/>
                <w:b/>
                <w:bCs/>
              </w:rPr>
              <w:t>Approved.</w:t>
            </w:r>
          </w:p>
          <w:p w:rsidR="007A68E5" w:rsidRPr="005E3725" w:rsidRDefault="007A68E5" w:rsidP="00146382">
            <w:pPr>
              <w:rPr>
                <w:rFonts w:ascii="Book Antiqua" w:hAnsi="Book Antiqua" w:cstheme="majorBidi"/>
                <w:b/>
                <w:bCs/>
              </w:rPr>
            </w:pP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Verizon.</w:t>
            </w:r>
          </w:p>
          <w:p w:rsidR="007A68E5" w:rsidRPr="005E3725" w:rsidRDefault="007A68E5" w:rsidP="00146382">
            <w:pPr>
              <w:rPr>
                <w:rFonts w:ascii="Book Antiqua" w:hAnsi="Book Antiqua" w:cstheme="majorBidi"/>
              </w:rPr>
            </w:pPr>
            <w:r w:rsidRPr="005E3725">
              <w:rPr>
                <w:rFonts w:ascii="Book Antiqua" w:hAnsi="Book Antiqua" w:cstheme="majorBidi"/>
              </w:rPr>
              <w:t>60-D, F.C.C, Zahoor Elahi Road, Gulberg IV, Lahore</w:t>
            </w:r>
          </w:p>
          <w:p w:rsidR="007A68E5" w:rsidRPr="005E3725" w:rsidRDefault="007A68E5" w:rsidP="00146382">
            <w:pPr>
              <w:rPr>
                <w:rFonts w:ascii="Book Antiqua" w:hAnsi="Book Antiqua" w:cstheme="majorBidi"/>
              </w:rPr>
            </w:pPr>
            <w:r w:rsidRPr="005E3725">
              <w:rPr>
                <w:rFonts w:ascii="Book Antiqua" w:hAnsi="Book Antiqua" w:cstheme="majorBidi"/>
              </w:rPr>
              <w:t>(ELI-00087)</w:t>
            </w:r>
          </w:p>
        </w:tc>
        <w:tc>
          <w:tcPr>
            <w:tcW w:w="1985" w:type="dxa"/>
            <w:gridSpan w:val="3"/>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Toray Industries, Inc., 1-1 Nihonbashi-Muromachi 2-Chome, Chuo-ku, Tokyo, 103-8666, Japan</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M/s Toray Industries, Inc., Seta Plant 1-1, Oe 1-chome, Otsu, Shiga, 520-2141 Japan</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Japan Issuance Date</w:t>
            </w:r>
          </w:p>
          <w:p w:rsidR="007A68E5" w:rsidRPr="005E3725" w:rsidRDefault="007A68E5" w:rsidP="00146382">
            <w:pPr>
              <w:rPr>
                <w:rFonts w:ascii="Book Antiqua" w:hAnsi="Book Antiqua" w:cstheme="majorBidi"/>
              </w:rPr>
            </w:pPr>
            <w:r w:rsidRPr="005E3725">
              <w:rPr>
                <w:rFonts w:ascii="Book Antiqua" w:hAnsi="Book Antiqua" w:cstheme="majorBidi"/>
              </w:rPr>
              <w:t>18-10-2018)</w:t>
            </w:r>
          </w:p>
          <w:p w:rsidR="007A68E5" w:rsidRPr="005E3725" w:rsidRDefault="007A68E5" w:rsidP="00146382">
            <w:pPr>
              <w:rPr>
                <w:rFonts w:ascii="Book Antiqua" w:hAnsi="Book Antiqua" w:cstheme="majorBidi"/>
                <w:b/>
                <w:bCs/>
              </w:rPr>
            </w:pP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Inoue-Balloon</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D</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2 Years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 xml:space="preserve">Model: PTMC-20, PTMC-22, PTMC-24, PTMC-26, PTMC-28, PTMC-30, IMS-20, IMS-22, IMS-24, IMS-26, IMS-28, </w:t>
            </w:r>
          </w:p>
          <w:p w:rsidR="007A68E5" w:rsidRPr="005E3725" w:rsidRDefault="007A68E5" w:rsidP="00146382">
            <w:pPr>
              <w:rPr>
                <w:rFonts w:ascii="Book Antiqua" w:hAnsi="Book Antiqua" w:cstheme="majorBidi"/>
              </w:rPr>
            </w:pPr>
            <w:r w:rsidRPr="005E3725">
              <w:rPr>
                <w:rFonts w:ascii="Book Antiqua" w:hAnsi="Book Antiqua" w:cstheme="majorBidi"/>
              </w:rPr>
              <w:t xml:space="preserve">IMS-30, KMS-1, DMS-1, </w:t>
            </w:r>
          </w:p>
          <w:p w:rsidR="007A68E5" w:rsidRPr="005E3725" w:rsidRDefault="007A68E5" w:rsidP="00146382">
            <w:pPr>
              <w:rPr>
                <w:rFonts w:ascii="Book Antiqua" w:hAnsi="Book Antiqua" w:cstheme="majorBidi"/>
              </w:rPr>
            </w:pPr>
            <w:r w:rsidRPr="005E3725">
              <w:rPr>
                <w:rFonts w:ascii="Book Antiqua" w:hAnsi="Book Antiqua" w:cstheme="majorBidi"/>
              </w:rPr>
              <w:t>GMS-1, SMS-1, NMS-1</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50,000/-</w:t>
            </w:r>
          </w:p>
          <w:p w:rsidR="007A68E5" w:rsidRPr="005E3725" w:rsidRDefault="007A68E5" w:rsidP="00146382">
            <w:pPr>
              <w:rPr>
                <w:rFonts w:ascii="Book Antiqua" w:hAnsi="Book Antiqua" w:cstheme="majorBidi"/>
                <w:b/>
                <w:bCs/>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PTMC (Percutaneous Transvenous Mitral Commissurotomy) Balloon</w:t>
            </w:r>
          </w:p>
        </w:tc>
        <w:tc>
          <w:tcPr>
            <w:tcW w:w="1667" w:type="dxa"/>
            <w:gridSpan w:val="4"/>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Approved.</w:t>
            </w: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Gene-Tech Laboratories, 246/B, PECHS, Block 6, Karachi</w:t>
            </w:r>
          </w:p>
          <w:p w:rsidR="007A68E5" w:rsidRPr="005E3725" w:rsidRDefault="007A68E5" w:rsidP="00146382">
            <w:pPr>
              <w:rPr>
                <w:rFonts w:ascii="Book Antiqua" w:hAnsi="Book Antiqua" w:cstheme="majorBidi"/>
              </w:rPr>
            </w:pPr>
            <w:r w:rsidRPr="005E3725">
              <w:rPr>
                <w:rFonts w:ascii="Book Antiqua" w:hAnsi="Book Antiqua" w:cstheme="majorBidi"/>
              </w:rPr>
              <w:t>(ELI-00089)</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w:t>
            </w:r>
          </w:p>
          <w:p w:rsidR="007A68E5" w:rsidRPr="005E3725" w:rsidRDefault="007A68E5" w:rsidP="00146382">
            <w:pPr>
              <w:rPr>
                <w:rFonts w:ascii="Book Antiqua" w:hAnsi="Book Antiqua" w:cstheme="majorBidi"/>
                <w:b/>
                <w:bCs/>
              </w:rPr>
            </w:pPr>
            <w:r w:rsidRPr="005E3725">
              <w:rPr>
                <w:rFonts w:ascii="Book Antiqua" w:hAnsi="Book Antiqua" w:cstheme="majorBidi"/>
              </w:rPr>
              <w:t>M/s Helsinn Healthcare SA, Via Pian Scairolo 9, 6912 Pazzallo, Switzerland</w:t>
            </w:r>
          </w:p>
          <w:p w:rsidR="007A68E5" w:rsidRPr="005E3725" w:rsidRDefault="007A68E5" w:rsidP="00146382">
            <w:pPr>
              <w:rPr>
                <w:rFonts w:ascii="Book Antiqua" w:hAnsi="Book Antiqua" w:cstheme="majorBidi"/>
                <w:b/>
                <w:bCs/>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M/s Biokosmes s.r.l., Via dei Livelli No. 1, 23842 Bosisio Parini, Lecco, Italy</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Switzerland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12-01-2021)</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Gelclair® Concentrated Oral Rinse Gel</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B</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36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180ml Bottle</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25,000/-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Oral gel for mucositis relief</w:t>
            </w:r>
          </w:p>
        </w:tc>
        <w:tc>
          <w:tcPr>
            <w:tcW w:w="1667" w:type="dxa"/>
            <w:gridSpan w:val="4"/>
            <w:shd w:val="clear" w:color="auto" w:fill="auto"/>
          </w:tcPr>
          <w:p w:rsidR="007A68E5" w:rsidRPr="005E3725" w:rsidRDefault="007A68E5" w:rsidP="0091709D">
            <w:pPr>
              <w:rPr>
                <w:rFonts w:ascii="Book Antiqua" w:eastAsiaTheme="minorEastAsia" w:hAnsi="Book Antiqua" w:cstheme="majorBidi"/>
                <w:bCs/>
                <w:szCs w:val="22"/>
              </w:rPr>
            </w:pPr>
            <w:r w:rsidRPr="005E3725">
              <w:rPr>
                <w:rFonts w:ascii="Book Antiqua" w:eastAsiaTheme="minorEastAsia" w:hAnsi="Book Antiqua" w:cstheme="majorBidi"/>
                <w:b/>
                <w:szCs w:val="22"/>
              </w:rPr>
              <w:t xml:space="preserve">Approved </w:t>
            </w:r>
            <w:r w:rsidR="0091709D" w:rsidRPr="005E3725">
              <w:rPr>
                <w:rFonts w:ascii="Book Antiqua" w:eastAsiaTheme="minorEastAsia" w:hAnsi="Book Antiqua" w:cstheme="majorBidi"/>
                <w:bCs/>
                <w:szCs w:val="22"/>
              </w:rPr>
              <w:t>subjec</w:t>
            </w:r>
            <w:r w:rsidRPr="005E3725">
              <w:rPr>
                <w:rFonts w:ascii="Book Antiqua" w:eastAsiaTheme="minorEastAsia" w:hAnsi="Book Antiqua" w:cstheme="majorBidi"/>
                <w:bCs/>
                <w:szCs w:val="22"/>
              </w:rPr>
              <w:t>t to provision of complete stab</w:t>
            </w:r>
            <w:r w:rsidR="00321BB9" w:rsidRPr="005E3725">
              <w:rPr>
                <w:rFonts w:ascii="Book Antiqua" w:eastAsiaTheme="minorEastAsia" w:hAnsi="Book Antiqua" w:cstheme="majorBidi"/>
                <w:bCs/>
                <w:szCs w:val="22"/>
              </w:rPr>
              <w:t>i</w:t>
            </w:r>
            <w:r w:rsidRPr="005E3725">
              <w:rPr>
                <w:rFonts w:ascii="Book Antiqua" w:eastAsiaTheme="minorEastAsia" w:hAnsi="Book Antiqua" w:cstheme="majorBidi"/>
                <w:bCs/>
                <w:szCs w:val="22"/>
              </w:rPr>
              <w:t>lity studies</w:t>
            </w:r>
            <w:r w:rsidR="0091709D" w:rsidRPr="005E3725">
              <w:rPr>
                <w:rFonts w:ascii="Book Antiqua" w:eastAsiaTheme="minorEastAsia" w:hAnsi="Book Antiqua" w:cstheme="majorBidi"/>
                <w:bCs/>
                <w:szCs w:val="22"/>
              </w:rPr>
              <w:t xml:space="preserve"> since the </w:t>
            </w:r>
            <w:r w:rsidRPr="005E3725">
              <w:rPr>
                <w:rFonts w:ascii="Book Antiqua" w:eastAsiaTheme="minorEastAsia" w:hAnsi="Book Antiqua" w:cstheme="majorBidi"/>
                <w:bCs/>
                <w:szCs w:val="22"/>
              </w:rPr>
              <w:t>stability studies supporting 36 months shelf life not provided</w:t>
            </w:r>
            <w:r w:rsidR="0091709D" w:rsidRPr="005E3725">
              <w:rPr>
                <w:rFonts w:ascii="Book Antiqua" w:eastAsiaTheme="minorEastAsia" w:hAnsi="Book Antiqua" w:cstheme="majorBidi"/>
                <w:bCs/>
                <w:szCs w:val="22"/>
              </w:rPr>
              <w:t>.</w:t>
            </w:r>
          </w:p>
          <w:p w:rsidR="007A68E5" w:rsidRPr="005E3725" w:rsidRDefault="007A68E5" w:rsidP="00146382">
            <w:pPr>
              <w:rPr>
                <w:rFonts w:ascii="Book Antiqua" w:hAnsi="Book Antiqua" w:cstheme="majorBidi"/>
                <w:bCs/>
              </w:rPr>
            </w:pPr>
          </w:p>
          <w:p w:rsidR="007A68E5" w:rsidRPr="005E3725" w:rsidRDefault="007A68E5" w:rsidP="00146382">
            <w:pPr>
              <w:rPr>
                <w:rFonts w:ascii="Book Antiqua" w:eastAsiaTheme="minorEastAsia" w:hAnsi="Book Antiqua" w:cstheme="majorBidi"/>
                <w:bCs/>
                <w:szCs w:val="22"/>
              </w:rPr>
            </w:pPr>
          </w:p>
        </w:tc>
      </w:tr>
      <w:tr w:rsidR="007A68E5" w:rsidRPr="005E3725" w:rsidTr="004E1FD7">
        <w:tc>
          <w:tcPr>
            <w:tcW w:w="709" w:type="dxa"/>
            <w:shd w:val="clear" w:color="auto" w:fill="auto"/>
          </w:tcPr>
          <w:p w:rsidR="007A68E5" w:rsidRPr="005E3725" w:rsidRDefault="007A68E5"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M/s Gene-Tech Laboratories, 246/B, PECHS, Block 6, Karachi</w:t>
            </w:r>
          </w:p>
          <w:p w:rsidR="007A68E5" w:rsidRPr="005E3725" w:rsidRDefault="007A68E5" w:rsidP="00146382">
            <w:pPr>
              <w:rPr>
                <w:rFonts w:ascii="Book Antiqua" w:hAnsi="Book Antiqua" w:cstheme="majorBidi"/>
              </w:rPr>
            </w:pPr>
            <w:r w:rsidRPr="005E3725">
              <w:rPr>
                <w:rFonts w:ascii="Book Antiqua" w:hAnsi="Book Antiqua" w:cstheme="majorBidi"/>
              </w:rPr>
              <w:t>(ELI-00089)</w:t>
            </w:r>
          </w:p>
        </w:tc>
        <w:tc>
          <w:tcPr>
            <w:tcW w:w="1985" w:type="dxa"/>
            <w:gridSpan w:val="3"/>
            <w:shd w:val="clear" w:color="auto" w:fill="auto"/>
          </w:tcPr>
          <w:p w:rsidR="007A68E5" w:rsidRPr="005E3725" w:rsidRDefault="007A68E5" w:rsidP="00146382">
            <w:pPr>
              <w:rPr>
                <w:rFonts w:ascii="Book Antiqua" w:hAnsi="Book Antiqua" w:cstheme="majorBidi"/>
                <w:b/>
                <w:bCs/>
              </w:rPr>
            </w:pPr>
            <w:r w:rsidRPr="005E3725">
              <w:rPr>
                <w:rFonts w:ascii="Book Antiqua" w:hAnsi="Book Antiqua" w:cstheme="majorBidi"/>
                <w:b/>
                <w:bCs/>
              </w:rPr>
              <w:t>Legal Manufacturer:</w:t>
            </w:r>
          </w:p>
          <w:p w:rsidR="007A68E5" w:rsidRPr="005E3725" w:rsidRDefault="007A68E5" w:rsidP="00146382">
            <w:pPr>
              <w:rPr>
                <w:rFonts w:ascii="Book Antiqua" w:hAnsi="Book Antiqua" w:cstheme="majorBidi"/>
                <w:b/>
                <w:bCs/>
              </w:rPr>
            </w:pPr>
            <w:r w:rsidRPr="005E3725">
              <w:rPr>
                <w:rFonts w:ascii="Book Antiqua" w:hAnsi="Book Antiqua" w:cstheme="majorBidi"/>
              </w:rPr>
              <w:t>M/s Helsinn Healthcare SA, Via Pian Scairolo 9, 6912 Pazzallo, Switzerland</w:t>
            </w:r>
          </w:p>
          <w:p w:rsidR="007A68E5" w:rsidRPr="005E3725" w:rsidRDefault="007A68E5" w:rsidP="00146382">
            <w:pPr>
              <w:rPr>
                <w:rFonts w:ascii="Book Antiqua" w:hAnsi="Book Antiqua" w:cstheme="majorBidi"/>
                <w:b/>
                <w:bCs/>
              </w:rPr>
            </w:pPr>
          </w:p>
          <w:p w:rsidR="007A68E5" w:rsidRPr="005E3725" w:rsidRDefault="007A68E5" w:rsidP="00146382">
            <w:pPr>
              <w:rPr>
                <w:rFonts w:ascii="Book Antiqua" w:hAnsi="Book Antiqua" w:cstheme="majorBidi"/>
                <w:b/>
                <w:bCs/>
              </w:rPr>
            </w:pPr>
            <w:r w:rsidRPr="005E3725">
              <w:rPr>
                <w:rFonts w:ascii="Book Antiqua" w:hAnsi="Book Antiqua" w:cstheme="majorBidi"/>
                <w:b/>
                <w:bCs/>
              </w:rPr>
              <w:t>Manufacturing Site:</w:t>
            </w:r>
          </w:p>
          <w:p w:rsidR="007A68E5" w:rsidRPr="005E3725" w:rsidRDefault="007A68E5" w:rsidP="00146382">
            <w:pPr>
              <w:rPr>
                <w:rFonts w:ascii="Book Antiqua" w:hAnsi="Book Antiqua" w:cstheme="majorBidi"/>
              </w:rPr>
            </w:pPr>
            <w:r w:rsidRPr="005E3725">
              <w:rPr>
                <w:rFonts w:ascii="Book Antiqua" w:hAnsi="Book Antiqua" w:cstheme="majorBidi"/>
              </w:rPr>
              <w:t>M/s Biokosmes s.r.l., Via dei Livelli No. 1, 23842 Bosisio Parini, Lecco, Italy</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(FSC Switzerland Valid Till</w:t>
            </w:r>
          </w:p>
          <w:p w:rsidR="007A68E5" w:rsidRPr="005E3725" w:rsidRDefault="007A68E5" w:rsidP="00146382">
            <w:pPr>
              <w:rPr>
                <w:rFonts w:ascii="Book Antiqua" w:hAnsi="Book Antiqua" w:cstheme="majorBidi"/>
                <w:b/>
                <w:bCs/>
              </w:rPr>
            </w:pPr>
            <w:r w:rsidRPr="005E3725">
              <w:rPr>
                <w:rFonts w:ascii="Book Antiqua" w:hAnsi="Book Antiqua" w:cstheme="majorBidi"/>
              </w:rPr>
              <w:t>12-01-2021)</w:t>
            </w:r>
          </w:p>
        </w:tc>
        <w:tc>
          <w:tcPr>
            <w:tcW w:w="2977" w:type="dxa"/>
            <w:gridSpan w:val="5"/>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 xml:space="preserve">Gelclair® Concentrated Oral Rinse Gel </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Class B</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Shelf Life: 36 Months</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15ml x 15 Sachet Box</w:t>
            </w:r>
          </w:p>
          <w:p w:rsidR="007A68E5" w:rsidRPr="005E3725" w:rsidRDefault="007A68E5" w:rsidP="00146382">
            <w:pPr>
              <w:rPr>
                <w:rFonts w:ascii="Book Antiqua" w:hAnsi="Book Antiqua" w:cstheme="majorBidi"/>
              </w:rPr>
            </w:pPr>
          </w:p>
          <w:p w:rsidR="007A68E5" w:rsidRPr="005E3725" w:rsidRDefault="007A68E5" w:rsidP="00146382">
            <w:pPr>
              <w:rPr>
                <w:rFonts w:ascii="Book Antiqua" w:hAnsi="Book Antiqua" w:cstheme="majorBidi"/>
              </w:rPr>
            </w:pPr>
            <w:r w:rsidRPr="005E3725">
              <w:rPr>
                <w:rFonts w:ascii="Book Antiqua" w:hAnsi="Book Antiqua" w:cstheme="majorBidi"/>
              </w:rPr>
              <w:t>Fee submitted: Rs 25,000/-</w:t>
            </w:r>
          </w:p>
          <w:p w:rsidR="007A68E5" w:rsidRPr="005E3725" w:rsidRDefault="007A68E5" w:rsidP="00146382">
            <w:pPr>
              <w:rPr>
                <w:rFonts w:ascii="Book Antiqua" w:hAnsi="Book Antiqua" w:cstheme="majorBidi"/>
              </w:rPr>
            </w:pPr>
          </w:p>
        </w:tc>
        <w:tc>
          <w:tcPr>
            <w:tcW w:w="1588" w:type="dxa"/>
            <w:gridSpan w:val="2"/>
            <w:shd w:val="clear" w:color="auto" w:fill="auto"/>
          </w:tcPr>
          <w:p w:rsidR="007A68E5" w:rsidRPr="005E3725" w:rsidRDefault="007A68E5" w:rsidP="00146382">
            <w:pPr>
              <w:rPr>
                <w:rFonts w:ascii="Book Antiqua" w:hAnsi="Book Antiqua" w:cstheme="majorBidi"/>
              </w:rPr>
            </w:pPr>
            <w:r w:rsidRPr="005E3725">
              <w:rPr>
                <w:rFonts w:ascii="Book Antiqua" w:hAnsi="Book Antiqua" w:cstheme="majorBidi"/>
              </w:rPr>
              <w:t>Oral gel for mucositis relief</w:t>
            </w:r>
          </w:p>
        </w:tc>
        <w:tc>
          <w:tcPr>
            <w:tcW w:w="1667" w:type="dxa"/>
            <w:gridSpan w:val="4"/>
            <w:shd w:val="clear" w:color="auto" w:fill="auto"/>
          </w:tcPr>
          <w:p w:rsidR="0091709D" w:rsidRPr="005E3725" w:rsidRDefault="0091709D" w:rsidP="0091709D">
            <w:pPr>
              <w:rPr>
                <w:rFonts w:ascii="Book Antiqua" w:eastAsiaTheme="minorEastAsia" w:hAnsi="Book Antiqua" w:cstheme="majorBidi"/>
                <w:bCs/>
                <w:szCs w:val="22"/>
              </w:rPr>
            </w:pPr>
            <w:r w:rsidRPr="005E3725">
              <w:rPr>
                <w:rFonts w:ascii="Book Antiqua" w:eastAsiaTheme="minorEastAsia" w:hAnsi="Book Antiqua" w:cstheme="majorBidi"/>
                <w:b/>
                <w:szCs w:val="22"/>
              </w:rPr>
              <w:t xml:space="preserve">Approved </w:t>
            </w:r>
            <w:r w:rsidRPr="005E3725">
              <w:rPr>
                <w:rFonts w:ascii="Book Antiqua" w:eastAsiaTheme="minorEastAsia" w:hAnsi="Book Antiqua" w:cstheme="majorBidi"/>
                <w:bCs/>
                <w:szCs w:val="22"/>
              </w:rPr>
              <w:t>subject to provision of complete stab</w:t>
            </w:r>
            <w:r w:rsidR="00321BB9" w:rsidRPr="005E3725">
              <w:rPr>
                <w:rFonts w:ascii="Book Antiqua" w:eastAsiaTheme="minorEastAsia" w:hAnsi="Book Antiqua" w:cstheme="majorBidi"/>
                <w:bCs/>
                <w:szCs w:val="22"/>
              </w:rPr>
              <w:t>i</w:t>
            </w:r>
            <w:r w:rsidRPr="005E3725">
              <w:rPr>
                <w:rFonts w:ascii="Book Antiqua" w:eastAsiaTheme="minorEastAsia" w:hAnsi="Book Antiqua" w:cstheme="majorBidi"/>
                <w:bCs/>
                <w:szCs w:val="22"/>
              </w:rPr>
              <w:t>lity studies since the stability studies supporting 36 months shelf life not provided.</w:t>
            </w:r>
          </w:p>
          <w:p w:rsidR="007A68E5" w:rsidRPr="005E3725" w:rsidRDefault="007A68E5" w:rsidP="00D266C9">
            <w:pPr>
              <w:rPr>
                <w:rFonts w:ascii="Book Antiqua" w:eastAsiaTheme="minorEastAsia" w:hAnsi="Book Antiqua" w:cstheme="majorBidi"/>
                <w:bCs/>
                <w:szCs w:val="22"/>
              </w:rPr>
            </w:pP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M/s Optisurg</w:t>
            </w:r>
          </w:p>
          <w:p w:rsidR="0091709D" w:rsidRPr="005E3725" w:rsidRDefault="0091709D" w:rsidP="00146382">
            <w:pPr>
              <w:rPr>
                <w:rFonts w:ascii="Book Antiqua" w:hAnsi="Book Antiqua" w:cstheme="majorBidi"/>
              </w:rPr>
            </w:pPr>
            <w:r w:rsidRPr="005E3725">
              <w:rPr>
                <w:rFonts w:ascii="Book Antiqua" w:hAnsi="Book Antiqua" w:cstheme="majorBidi"/>
              </w:rPr>
              <w:t>17/C-1, Valancia Town, Lahore</w:t>
            </w:r>
          </w:p>
          <w:p w:rsidR="0091709D" w:rsidRPr="005E3725" w:rsidRDefault="0091709D" w:rsidP="00146382">
            <w:pPr>
              <w:rPr>
                <w:rFonts w:ascii="Book Antiqua" w:hAnsi="Book Antiqua" w:cstheme="majorBidi"/>
              </w:rPr>
            </w:pPr>
            <w:r w:rsidRPr="005E3725">
              <w:rPr>
                <w:rFonts w:ascii="Book Antiqua" w:hAnsi="Book Antiqua" w:cstheme="majorBidi"/>
              </w:rPr>
              <w:t>(ELI-00305)</w:t>
            </w:r>
          </w:p>
        </w:tc>
        <w:tc>
          <w:tcPr>
            <w:tcW w:w="1985" w:type="dxa"/>
            <w:gridSpan w:val="3"/>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b/>
                <w:bCs/>
              </w:rPr>
              <w:t>Legal Manufacturer/ Manufacturer:</w:t>
            </w:r>
            <w:r w:rsidRPr="005E3725">
              <w:rPr>
                <w:rFonts w:ascii="Book Antiqua" w:hAnsi="Book Antiqua" w:cstheme="majorBidi"/>
                <w:b/>
                <w:bCs/>
              </w:rPr>
              <w:br/>
            </w:r>
            <w:r w:rsidRPr="005E3725">
              <w:rPr>
                <w:rFonts w:ascii="Book Antiqua" w:hAnsi="Book Antiqua" w:cstheme="majorBidi"/>
              </w:rPr>
              <w:t>M/s Hoya Medical Singapore Pte. Ltd. 455A Jalan Ahmad Ibrahim 639939, Singapore</w:t>
            </w:r>
          </w:p>
          <w:p w:rsidR="0091709D" w:rsidRPr="005E3725" w:rsidRDefault="0091709D" w:rsidP="00146382">
            <w:pPr>
              <w:rPr>
                <w:rFonts w:ascii="Book Antiqua" w:hAnsi="Book Antiqua" w:cstheme="majorBidi"/>
              </w:rPr>
            </w:pPr>
          </w:p>
          <w:p w:rsidR="0091709D" w:rsidRPr="005E3725" w:rsidRDefault="0091709D" w:rsidP="00EE79B9">
            <w:pPr>
              <w:rPr>
                <w:rFonts w:ascii="Book Antiqua" w:hAnsi="Book Antiqua" w:cstheme="majorBidi"/>
              </w:rPr>
            </w:pPr>
            <w:r w:rsidRPr="005E3725">
              <w:rPr>
                <w:rFonts w:ascii="Book Antiqua" w:hAnsi="Book Antiqua" w:cstheme="majorBidi"/>
              </w:rPr>
              <w:t>(FSC Singapore</w:t>
            </w:r>
            <w:r w:rsidR="00F26E32" w:rsidRPr="005E3725">
              <w:rPr>
                <w:rFonts w:ascii="Book Antiqua" w:hAnsi="Book Antiqua" w:cstheme="majorBidi"/>
              </w:rPr>
              <w:t xml:space="preserve"> </w:t>
            </w:r>
            <w:r w:rsidRPr="005E3725">
              <w:rPr>
                <w:rFonts w:ascii="Book Antiqua" w:hAnsi="Book Antiqua" w:cstheme="majorBidi"/>
              </w:rPr>
              <w:t>Valid Till 07-08-2020)</w:t>
            </w:r>
          </w:p>
          <w:p w:rsidR="0091709D" w:rsidRPr="005E3725" w:rsidRDefault="0091709D" w:rsidP="00146382">
            <w:pPr>
              <w:rPr>
                <w:rFonts w:ascii="Book Antiqua" w:hAnsi="Book Antiqua" w:cstheme="majorBidi"/>
                <w:b/>
                <w:bCs/>
              </w:rPr>
            </w:pPr>
          </w:p>
        </w:tc>
        <w:tc>
          <w:tcPr>
            <w:tcW w:w="2977" w:type="dxa"/>
            <w:gridSpan w:val="5"/>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Hoya-PS AF-1 Hoya Preloaded System Intraocular Lens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Class C</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Shelf Life: 3 Years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Model: PC-60R, PY-60R</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 xml:space="preserve">Fee submitted: Rs 50,000/- </w:t>
            </w:r>
          </w:p>
          <w:p w:rsidR="0091709D" w:rsidRPr="005E3725" w:rsidRDefault="0091709D" w:rsidP="00146382">
            <w:pPr>
              <w:rPr>
                <w:rFonts w:ascii="Book Antiqua" w:hAnsi="Book Antiqua" w:cstheme="majorBidi"/>
              </w:rPr>
            </w:pPr>
          </w:p>
        </w:tc>
        <w:tc>
          <w:tcPr>
            <w:tcW w:w="1588"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The Hoya-PS AF-1 is intended to be placed into the capsular bag of the eye after extracapsular cataract removal, functioning as a refractive medium to replace the natural crystalline lens.</w:t>
            </w:r>
          </w:p>
        </w:tc>
        <w:tc>
          <w:tcPr>
            <w:tcW w:w="1667" w:type="dxa"/>
            <w:gridSpan w:val="4"/>
            <w:shd w:val="clear" w:color="auto" w:fill="auto"/>
          </w:tcPr>
          <w:p w:rsidR="0091709D" w:rsidRPr="005E3725" w:rsidRDefault="0091709D" w:rsidP="00321BB9">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inspection of manufacturer abroad under Rule 71 of MDR, 2017 and the Secretary is authorised to issue Registration Certificate on panel of inspectors recommendation.</w:t>
            </w: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M/s Optisurg.</w:t>
            </w:r>
          </w:p>
          <w:p w:rsidR="0091709D" w:rsidRPr="005E3725" w:rsidRDefault="0091709D" w:rsidP="00146382">
            <w:pPr>
              <w:rPr>
                <w:rFonts w:ascii="Book Antiqua" w:hAnsi="Book Antiqua" w:cstheme="majorBidi"/>
              </w:rPr>
            </w:pPr>
            <w:r w:rsidRPr="005E3725">
              <w:rPr>
                <w:rFonts w:ascii="Book Antiqua" w:hAnsi="Book Antiqua" w:cstheme="majorBidi"/>
              </w:rPr>
              <w:t>17/C-1, Valancia Town, Lahore</w:t>
            </w:r>
          </w:p>
          <w:p w:rsidR="0091709D" w:rsidRPr="005E3725" w:rsidRDefault="0091709D" w:rsidP="00146382">
            <w:pPr>
              <w:rPr>
                <w:rFonts w:ascii="Book Antiqua" w:hAnsi="Book Antiqua" w:cstheme="majorBidi"/>
              </w:rPr>
            </w:pPr>
            <w:r w:rsidRPr="005E3725">
              <w:rPr>
                <w:rFonts w:ascii="Book Antiqua" w:hAnsi="Book Antiqua" w:cstheme="majorBidi"/>
              </w:rPr>
              <w:t>(ELI-00305)</w:t>
            </w:r>
          </w:p>
        </w:tc>
        <w:tc>
          <w:tcPr>
            <w:tcW w:w="1985" w:type="dxa"/>
            <w:gridSpan w:val="3"/>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b/>
                <w:bCs/>
              </w:rPr>
              <w:t>Legal Manufacturer/ Manufacturer:</w:t>
            </w:r>
            <w:r w:rsidRPr="005E3725">
              <w:rPr>
                <w:rFonts w:ascii="Book Antiqua" w:hAnsi="Book Antiqua" w:cstheme="majorBidi"/>
                <w:b/>
                <w:bCs/>
              </w:rPr>
              <w:br/>
            </w:r>
            <w:r w:rsidRPr="005E3725">
              <w:rPr>
                <w:rFonts w:ascii="Book Antiqua" w:hAnsi="Book Antiqua" w:cstheme="majorBidi"/>
              </w:rPr>
              <w:t>M/s Hoya Medical Singapore Pte. Ltd. 455A Jalan Ahmad Ibrahim 639939, Singapore</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(FSC Singapore Valid Till</w:t>
            </w:r>
          </w:p>
          <w:p w:rsidR="0091709D" w:rsidRPr="005E3725" w:rsidRDefault="0091709D" w:rsidP="00146382">
            <w:pPr>
              <w:rPr>
                <w:rFonts w:ascii="Book Antiqua" w:hAnsi="Book Antiqua" w:cstheme="majorBidi"/>
              </w:rPr>
            </w:pPr>
            <w:r w:rsidRPr="005E3725">
              <w:rPr>
                <w:rFonts w:ascii="Book Antiqua" w:hAnsi="Book Antiqua" w:cstheme="majorBidi"/>
              </w:rPr>
              <w:t>07-08-2020)</w:t>
            </w:r>
          </w:p>
          <w:p w:rsidR="0091709D" w:rsidRPr="005E3725" w:rsidRDefault="0091709D" w:rsidP="00146382">
            <w:pPr>
              <w:rPr>
                <w:rFonts w:ascii="Book Antiqua" w:hAnsi="Book Antiqua" w:cstheme="majorBidi"/>
                <w:b/>
                <w:bCs/>
              </w:rPr>
            </w:pPr>
          </w:p>
        </w:tc>
        <w:tc>
          <w:tcPr>
            <w:tcW w:w="2977" w:type="dxa"/>
            <w:gridSpan w:val="5"/>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Hoya Vivinex iSert Preloaded Intraocular Lens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Class C</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Shelf Life: 3 Years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Model:XY1 XC1</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 xml:space="preserve">Fee submitted: Rs 50,000/- </w:t>
            </w:r>
          </w:p>
          <w:p w:rsidR="0091709D" w:rsidRPr="005E3725" w:rsidRDefault="0091709D" w:rsidP="00146382">
            <w:pPr>
              <w:rPr>
                <w:rFonts w:ascii="Book Antiqua" w:hAnsi="Book Antiqua" w:cstheme="majorBidi"/>
              </w:rPr>
            </w:pPr>
          </w:p>
        </w:tc>
        <w:tc>
          <w:tcPr>
            <w:tcW w:w="1588"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The HOYA Vivinex</w:t>
            </w:r>
            <w:r w:rsidRPr="005E3725">
              <w:rPr>
                <w:rFonts w:ascii="Book Antiqua" w:hAnsi="Book Antiqua" w:cstheme="majorBidi"/>
                <w:vertAlign w:val="superscript"/>
              </w:rPr>
              <w:t>TM</w:t>
            </w:r>
            <w:r w:rsidRPr="005E3725">
              <w:rPr>
                <w:rFonts w:ascii="Book Antiqua" w:hAnsi="Book Antiqua" w:cstheme="majorBidi"/>
              </w:rPr>
              <w:t xml:space="preserve"> iSert® IOL is intended to be placed into the capsular bag of the eye after extracapsular cataract removal, functioning as a refractive medium to replace the natural crystalline lens</w:t>
            </w:r>
          </w:p>
        </w:tc>
        <w:tc>
          <w:tcPr>
            <w:tcW w:w="1667" w:type="dxa"/>
            <w:gridSpan w:val="4"/>
            <w:shd w:val="clear" w:color="auto" w:fill="auto"/>
          </w:tcPr>
          <w:p w:rsidR="0091709D" w:rsidRPr="005E3725" w:rsidRDefault="0091709D" w:rsidP="00E4026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inspection of manufacturer abroad under Rule 71 of MDR, 2017 and the Secreatary is authorised to issue Registration Certificate on panel of inspectors recommendation.</w:t>
            </w: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M/s Optisurg</w:t>
            </w:r>
          </w:p>
          <w:p w:rsidR="0091709D" w:rsidRPr="005E3725" w:rsidRDefault="0091709D" w:rsidP="00146382">
            <w:pPr>
              <w:rPr>
                <w:rFonts w:ascii="Book Antiqua" w:hAnsi="Book Antiqua" w:cstheme="majorBidi"/>
              </w:rPr>
            </w:pPr>
            <w:r w:rsidRPr="005E3725">
              <w:rPr>
                <w:rFonts w:ascii="Book Antiqua" w:hAnsi="Book Antiqua" w:cstheme="majorBidi"/>
              </w:rPr>
              <w:t>17/C-1, Valancia Town, Lahore</w:t>
            </w:r>
          </w:p>
          <w:p w:rsidR="0091709D" w:rsidRPr="005E3725" w:rsidRDefault="0091709D" w:rsidP="00146382">
            <w:pPr>
              <w:rPr>
                <w:rFonts w:ascii="Book Antiqua" w:hAnsi="Book Antiqua" w:cstheme="majorBidi"/>
              </w:rPr>
            </w:pPr>
            <w:r w:rsidRPr="005E3725">
              <w:rPr>
                <w:rFonts w:ascii="Book Antiqua" w:hAnsi="Book Antiqua" w:cstheme="majorBidi"/>
              </w:rPr>
              <w:t>(ELI-00305)</w:t>
            </w:r>
          </w:p>
        </w:tc>
        <w:tc>
          <w:tcPr>
            <w:tcW w:w="1985" w:type="dxa"/>
            <w:gridSpan w:val="3"/>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b/>
                <w:bCs/>
              </w:rPr>
              <w:t>Legal Manufacturer/ Manufacturer:</w:t>
            </w:r>
            <w:r w:rsidRPr="005E3725">
              <w:rPr>
                <w:rFonts w:ascii="Book Antiqua" w:hAnsi="Book Antiqua" w:cstheme="majorBidi"/>
                <w:b/>
                <w:bCs/>
              </w:rPr>
              <w:br/>
            </w:r>
            <w:r w:rsidRPr="005E3725">
              <w:rPr>
                <w:rFonts w:ascii="Book Antiqua" w:hAnsi="Book Antiqua" w:cstheme="majorBidi"/>
              </w:rPr>
              <w:t>M/s Hoya Medical Singapore Pte. Ltd. 455A Jalan Ahmad Ibrahim 639939, Singapore</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(FSC Singapore Valid Till</w:t>
            </w:r>
          </w:p>
          <w:p w:rsidR="0091709D" w:rsidRPr="005E3725" w:rsidRDefault="0091709D" w:rsidP="00146382">
            <w:pPr>
              <w:rPr>
                <w:rFonts w:ascii="Book Antiqua" w:hAnsi="Book Antiqua" w:cstheme="majorBidi"/>
              </w:rPr>
            </w:pPr>
            <w:r w:rsidRPr="005E3725">
              <w:rPr>
                <w:rFonts w:ascii="Book Antiqua" w:hAnsi="Book Antiqua" w:cstheme="majorBidi"/>
              </w:rPr>
              <w:t>07-08-2020)</w:t>
            </w:r>
          </w:p>
          <w:p w:rsidR="0091709D" w:rsidRPr="005E3725" w:rsidRDefault="0091709D" w:rsidP="00146382">
            <w:pPr>
              <w:rPr>
                <w:rFonts w:ascii="Book Antiqua" w:hAnsi="Book Antiqua" w:cstheme="majorBidi"/>
                <w:b/>
                <w:bCs/>
              </w:rPr>
            </w:pPr>
          </w:p>
          <w:p w:rsidR="0091709D" w:rsidRPr="005E3725" w:rsidRDefault="0091709D" w:rsidP="00146382">
            <w:pPr>
              <w:rPr>
                <w:rFonts w:ascii="Book Antiqua" w:hAnsi="Book Antiqua" w:cstheme="majorBidi"/>
                <w:b/>
                <w:bCs/>
              </w:rPr>
            </w:pPr>
          </w:p>
        </w:tc>
        <w:tc>
          <w:tcPr>
            <w:tcW w:w="2977" w:type="dxa"/>
            <w:gridSpan w:val="5"/>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Hoya iSert Preloaded Intraocular Lens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Class C</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Shelf Life: 3 Years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Model: 150, 151, 250, 251</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Fee submitted: Rs 50,000/-</w:t>
            </w:r>
          </w:p>
        </w:tc>
        <w:tc>
          <w:tcPr>
            <w:tcW w:w="1588"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The HOYA iSert® IOL is intended to be placed into the capsular bag of the eye after extracapsular cataract removal, functioning as a refractive medium to replace the natural crystalline lens</w:t>
            </w:r>
          </w:p>
        </w:tc>
        <w:tc>
          <w:tcPr>
            <w:tcW w:w="1667" w:type="dxa"/>
            <w:gridSpan w:val="4"/>
            <w:shd w:val="clear" w:color="auto" w:fill="auto"/>
          </w:tcPr>
          <w:p w:rsidR="0091709D" w:rsidRPr="005E3725" w:rsidRDefault="0091709D" w:rsidP="00E4026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inspection of manufacturer abroad under Rule 71 of MDR, 2017 and the Secreatary is authorised to issue Registration Certificate on panel of inspectors recommendation.</w:t>
            </w: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M/s Optisurg.</w:t>
            </w:r>
          </w:p>
          <w:p w:rsidR="0091709D" w:rsidRPr="005E3725" w:rsidRDefault="0091709D" w:rsidP="00146382">
            <w:pPr>
              <w:rPr>
                <w:rFonts w:ascii="Book Antiqua" w:hAnsi="Book Antiqua" w:cstheme="majorBidi"/>
              </w:rPr>
            </w:pPr>
            <w:r w:rsidRPr="005E3725">
              <w:rPr>
                <w:rFonts w:ascii="Book Antiqua" w:hAnsi="Book Antiqua" w:cstheme="majorBidi"/>
              </w:rPr>
              <w:t>17/C-1, Valancia Town, Lahore</w:t>
            </w:r>
          </w:p>
          <w:p w:rsidR="0091709D" w:rsidRPr="005E3725" w:rsidRDefault="0091709D" w:rsidP="00146382">
            <w:pPr>
              <w:rPr>
                <w:rFonts w:ascii="Book Antiqua" w:hAnsi="Book Antiqua" w:cstheme="majorBidi"/>
              </w:rPr>
            </w:pPr>
            <w:r w:rsidRPr="005E3725">
              <w:rPr>
                <w:rFonts w:ascii="Book Antiqua" w:hAnsi="Book Antiqua" w:cstheme="majorBidi"/>
              </w:rPr>
              <w:t>(ELI-00305)</w:t>
            </w:r>
          </w:p>
        </w:tc>
        <w:tc>
          <w:tcPr>
            <w:tcW w:w="1985" w:type="dxa"/>
            <w:gridSpan w:val="3"/>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b/>
                <w:bCs/>
              </w:rPr>
              <w:t>Legal Manufacturer/ Manufacturer:</w:t>
            </w:r>
            <w:r w:rsidRPr="005E3725">
              <w:rPr>
                <w:rFonts w:ascii="Book Antiqua" w:hAnsi="Book Antiqua" w:cstheme="majorBidi"/>
                <w:b/>
                <w:bCs/>
              </w:rPr>
              <w:br/>
            </w:r>
            <w:r w:rsidRPr="005E3725">
              <w:rPr>
                <w:rFonts w:ascii="Book Antiqua" w:hAnsi="Book Antiqua" w:cstheme="majorBidi"/>
              </w:rPr>
              <w:t>M/s Hoya Medical Singapore Pte. Ltd. 455A Jalan Ahmad Ibrahim 639939, Singapore</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(FSC Singapore Valid Till</w:t>
            </w:r>
          </w:p>
          <w:p w:rsidR="0091709D" w:rsidRPr="005E3725" w:rsidRDefault="0091709D" w:rsidP="00146382">
            <w:pPr>
              <w:rPr>
                <w:rFonts w:ascii="Book Antiqua" w:hAnsi="Book Antiqua" w:cstheme="majorBidi"/>
              </w:rPr>
            </w:pPr>
            <w:r w:rsidRPr="005E3725">
              <w:rPr>
                <w:rFonts w:ascii="Book Antiqua" w:hAnsi="Book Antiqua" w:cstheme="majorBidi"/>
              </w:rPr>
              <w:t>07-08-2020)</w:t>
            </w:r>
          </w:p>
          <w:p w:rsidR="0091709D" w:rsidRPr="005E3725" w:rsidRDefault="0091709D" w:rsidP="00146382">
            <w:pPr>
              <w:rPr>
                <w:rFonts w:ascii="Book Antiqua" w:hAnsi="Book Antiqua" w:cstheme="majorBidi"/>
                <w:b/>
                <w:bCs/>
              </w:rPr>
            </w:pPr>
          </w:p>
        </w:tc>
        <w:tc>
          <w:tcPr>
            <w:tcW w:w="2977" w:type="dxa"/>
            <w:gridSpan w:val="5"/>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Hoya Vivinex Toric Preloaded Intraocular Lens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Class C</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Shelf Life: 3 Years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Model: XY1AT2, XY1AT3, XY1AT4, XY1AT5, XY1AT6, XY1AT7, XY1AT8, XY1AT9</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 xml:space="preserve">Fee submitted: Rs 50,000/- </w:t>
            </w:r>
          </w:p>
          <w:p w:rsidR="0091709D" w:rsidRPr="005E3725" w:rsidRDefault="0091709D" w:rsidP="00146382">
            <w:pPr>
              <w:rPr>
                <w:rFonts w:ascii="Book Antiqua" w:hAnsi="Book Antiqua" w:cstheme="majorBidi"/>
              </w:rPr>
            </w:pPr>
          </w:p>
        </w:tc>
        <w:tc>
          <w:tcPr>
            <w:tcW w:w="1588"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The HOYA Vivinex Toric IOL is intended to be placed into the capsular bag of the eye after extracapsular cataract removal, functioning as a refractive medium to replace the natural crystalline lens</w:t>
            </w:r>
          </w:p>
        </w:tc>
        <w:tc>
          <w:tcPr>
            <w:tcW w:w="1667" w:type="dxa"/>
            <w:gridSpan w:val="4"/>
            <w:shd w:val="clear" w:color="auto" w:fill="auto"/>
          </w:tcPr>
          <w:p w:rsidR="0091709D" w:rsidRPr="005E3725" w:rsidRDefault="0091709D" w:rsidP="00E40262">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inspection of manufacturer abroad under Rule 71 of MDR, 2017 and the Secreatary is authorised to issue Registration Certificate on panel of inspectors recommendation.</w:t>
            </w: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M/s Alliance Medical. 12-B, 1</w:t>
            </w:r>
            <w:r w:rsidRPr="005E3725">
              <w:rPr>
                <w:rFonts w:ascii="Book Antiqua" w:hAnsi="Book Antiqua" w:cstheme="majorBidi"/>
                <w:vertAlign w:val="superscript"/>
              </w:rPr>
              <w:t>st</w:t>
            </w:r>
            <w:r w:rsidRPr="005E3725">
              <w:rPr>
                <w:rFonts w:ascii="Book Antiqua" w:hAnsi="Book Antiqua" w:cstheme="majorBidi"/>
              </w:rPr>
              <w:t xml:space="preserve"> Floor, Agro Flats, Shadman, Lahore</w:t>
            </w:r>
          </w:p>
          <w:p w:rsidR="0091709D" w:rsidRPr="005E3725" w:rsidRDefault="0091709D" w:rsidP="00146382">
            <w:pPr>
              <w:rPr>
                <w:rFonts w:ascii="Book Antiqua" w:hAnsi="Book Antiqua" w:cstheme="majorBidi"/>
              </w:rPr>
            </w:pPr>
            <w:r w:rsidRPr="005E3725">
              <w:rPr>
                <w:rFonts w:ascii="Book Antiqua" w:hAnsi="Book Antiqua" w:cstheme="majorBidi"/>
              </w:rPr>
              <w:t>(ELI-00147)</w:t>
            </w:r>
          </w:p>
        </w:tc>
        <w:tc>
          <w:tcPr>
            <w:tcW w:w="1985" w:type="dxa"/>
            <w:gridSpan w:val="3"/>
            <w:shd w:val="clear" w:color="auto" w:fill="auto"/>
          </w:tcPr>
          <w:p w:rsidR="0091709D" w:rsidRPr="005E3725" w:rsidRDefault="0091709D" w:rsidP="00146382">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146382">
            <w:pPr>
              <w:rPr>
                <w:rFonts w:ascii="Book Antiqua" w:hAnsi="Book Antiqua" w:cstheme="majorBidi"/>
              </w:rPr>
            </w:pPr>
            <w:r w:rsidRPr="005E3725">
              <w:rPr>
                <w:rFonts w:ascii="Book Antiqua" w:hAnsi="Book Antiqua" w:cstheme="majorBidi"/>
              </w:rPr>
              <w:t>M/s Biosensors International Pte Ltd., 36 Jalan Tukang 619266, Singapore</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(FSC Germany Issuance Date</w:t>
            </w:r>
          </w:p>
          <w:p w:rsidR="0091709D" w:rsidRPr="005E3725" w:rsidRDefault="0091709D" w:rsidP="00146382">
            <w:pPr>
              <w:rPr>
                <w:rFonts w:ascii="Book Antiqua" w:hAnsi="Book Antiqua" w:cstheme="majorBidi"/>
                <w:b/>
                <w:bCs/>
              </w:rPr>
            </w:pPr>
            <w:r w:rsidRPr="005E3725">
              <w:rPr>
                <w:rFonts w:ascii="Book Antiqua" w:hAnsi="Book Antiqua" w:cstheme="majorBidi"/>
              </w:rPr>
              <w:t>22-07-2018)</w:t>
            </w:r>
          </w:p>
        </w:tc>
        <w:tc>
          <w:tcPr>
            <w:tcW w:w="2977" w:type="dxa"/>
            <w:gridSpan w:val="5"/>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Central Venous Catheter and Catheterization Kit</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Class D</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Shelf Life: 3 Years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Model:CV-401-16, CV-401-20, CVN-401-16, CVN-401-20, CV-</w:t>
            </w:r>
          </w:p>
          <w:p w:rsidR="0091709D" w:rsidRPr="005E3725" w:rsidRDefault="0091709D" w:rsidP="00146382">
            <w:pPr>
              <w:rPr>
                <w:rFonts w:ascii="Book Antiqua" w:hAnsi="Book Antiqua" w:cstheme="majorBidi"/>
              </w:rPr>
            </w:pPr>
            <w:r w:rsidRPr="005E3725">
              <w:rPr>
                <w:rFonts w:ascii="Book Antiqua" w:hAnsi="Book Antiqua" w:cstheme="majorBidi"/>
              </w:rPr>
              <w:t>402-06, CV-402-10, CV-402-16, CVN-402-06, CVN-</w:t>
            </w:r>
          </w:p>
          <w:p w:rsidR="0091709D" w:rsidRPr="005E3725" w:rsidRDefault="0091709D" w:rsidP="00146382">
            <w:pPr>
              <w:rPr>
                <w:rFonts w:ascii="Book Antiqua" w:hAnsi="Book Antiqua" w:cstheme="majorBidi"/>
              </w:rPr>
            </w:pPr>
            <w:r w:rsidRPr="005E3725">
              <w:rPr>
                <w:rFonts w:ascii="Book Antiqua" w:hAnsi="Book Antiqua" w:cstheme="majorBidi"/>
              </w:rPr>
              <w:t>402-10, CVN-402-16, CV-501-16, CV-501-20, CVN-</w:t>
            </w:r>
          </w:p>
          <w:p w:rsidR="0091709D" w:rsidRPr="005E3725" w:rsidRDefault="0091709D" w:rsidP="00146382">
            <w:pPr>
              <w:rPr>
                <w:rFonts w:ascii="Book Antiqua" w:hAnsi="Book Antiqua" w:cstheme="majorBidi"/>
              </w:rPr>
            </w:pPr>
            <w:r w:rsidRPr="005E3725">
              <w:rPr>
                <w:rFonts w:ascii="Book Antiqua" w:hAnsi="Book Antiqua" w:cstheme="majorBidi"/>
              </w:rPr>
              <w:t>501-16, CVN-501-20, CV-502-10, CV-502-16, CV-502-</w:t>
            </w:r>
          </w:p>
          <w:p w:rsidR="0091709D" w:rsidRPr="005E3725" w:rsidRDefault="0091709D" w:rsidP="00146382">
            <w:pPr>
              <w:rPr>
                <w:rFonts w:ascii="Book Antiqua" w:hAnsi="Book Antiqua" w:cstheme="majorBidi"/>
              </w:rPr>
            </w:pPr>
            <w:r w:rsidRPr="005E3725">
              <w:rPr>
                <w:rFonts w:ascii="Book Antiqua" w:hAnsi="Book Antiqua" w:cstheme="majorBidi"/>
              </w:rPr>
              <w:t>20, CVN-502-10, CVN-502-16, CVN-502-20, CV-503-</w:t>
            </w:r>
          </w:p>
          <w:p w:rsidR="0091709D" w:rsidRPr="005E3725" w:rsidRDefault="0091709D" w:rsidP="00146382">
            <w:pPr>
              <w:rPr>
                <w:rFonts w:ascii="Book Antiqua" w:hAnsi="Book Antiqua" w:cstheme="majorBidi"/>
              </w:rPr>
            </w:pPr>
            <w:r w:rsidRPr="005E3725">
              <w:rPr>
                <w:rFonts w:ascii="Book Antiqua" w:hAnsi="Book Antiqua" w:cstheme="majorBidi"/>
              </w:rPr>
              <w:t>08, CV-503-13, CV-503-30, CVN-503-08, CVN-503-13,</w:t>
            </w:r>
          </w:p>
          <w:p w:rsidR="0091709D" w:rsidRPr="005E3725" w:rsidRDefault="0091709D" w:rsidP="00146382">
            <w:pPr>
              <w:rPr>
                <w:rFonts w:ascii="Book Antiqua" w:hAnsi="Book Antiqua" w:cstheme="majorBidi"/>
              </w:rPr>
            </w:pPr>
            <w:r w:rsidRPr="005E3725">
              <w:rPr>
                <w:rFonts w:ascii="Book Antiqua" w:hAnsi="Book Antiqua" w:cstheme="majorBidi"/>
              </w:rPr>
              <w:t>CVN-503-30, CV-701-16, CV-701-20, CVN-701-16,</w:t>
            </w:r>
          </w:p>
          <w:p w:rsidR="0091709D" w:rsidRPr="005E3725" w:rsidRDefault="0091709D" w:rsidP="00146382">
            <w:pPr>
              <w:rPr>
                <w:rFonts w:ascii="Book Antiqua" w:hAnsi="Book Antiqua" w:cstheme="majorBidi"/>
                <w:lang w:val="sv-SE"/>
              </w:rPr>
            </w:pPr>
            <w:r w:rsidRPr="005E3725">
              <w:rPr>
                <w:rFonts w:ascii="Book Antiqua" w:hAnsi="Book Antiqua" w:cstheme="majorBidi"/>
                <w:lang w:val="sv-SE"/>
              </w:rPr>
              <w:t>CVN-701-20, CV-702-16, CV-702-20, CV-702-30, CVN-</w:t>
            </w:r>
          </w:p>
          <w:p w:rsidR="0091709D" w:rsidRPr="005E3725" w:rsidRDefault="0091709D" w:rsidP="00146382">
            <w:pPr>
              <w:rPr>
                <w:rFonts w:ascii="Book Antiqua" w:hAnsi="Book Antiqua" w:cstheme="majorBidi"/>
                <w:lang w:val="sv-SE"/>
              </w:rPr>
            </w:pPr>
            <w:r w:rsidRPr="005E3725">
              <w:rPr>
                <w:rFonts w:ascii="Book Antiqua" w:hAnsi="Book Antiqua" w:cstheme="majorBidi"/>
                <w:lang w:val="sv-SE"/>
              </w:rPr>
              <w:t>702-16, CVN-702-20, CVN-702-30, CV-703-10, CV-</w:t>
            </w:r>
          </w:p>
          <w:p w:rsidR="0091709D" w:rsidRPr="005E3725" w:rsidRDefault="0091709D" w:rsidP="00146382">
            <w:pPr>
              <w:rPr>
                <w:rFonts w:ascii="Book Antiqua" w:hAnsi="Book Antiqua" w:cstheme="majorBidi"/>
                <w:lang w:val="sv-SE"/>
              </w:rPr>
            </w:pPr>
            <w:r w:rsidRPr="005E3725">
              <w:rPr>
                <w:rFonts w:ascii="Book Antiqua" w:hAnsi="Book Antiqua" w:cstheme="majorBidi"/>
                <w:lang w:val="sv-SE"/>
              </w:rPr>
              <w:t>703-16, CV-703-20, CV-703-30, CVN-703-10, CVN-</w:t>
            </w:r>
          </w:p>
          <w:p w:rsidR="0091709D" w:rsidRPr="005E3725" w:rsidRDefault="0091709D" w:rsidP="00146382">
            <w:pPr>
              <w:rPr>
                <w:rFonts w:ascii="Book Antiqua" w:hAnsi="Book Antiqua" w:cstheme="majorBidi"/>
                <w:lang w:val="sv-SE"/>
              </w:rPr>
            </w:pPr>
            <w:r w:rsidRPr="005E3725">
              <w:rPr>
                <w:rFonts w:ascii="Book Antiqua" w:hAnsi="Book Antiqua" w:cstheme="majorBidi"/>
                <w:lang w:val="sv-SE"/>
              </w:rPr>
              <w:t>703-16, CVN-703-20, CVN-703-30, CV-713-10, CV-</w:t>
            </w:r>
          </w:p>
          <w:p w:rsidR="0091709D" w:rsidRPr="005E3725" w:rsidRDefault="0091709D" w:rsidP="00146382">
            <w:pPr>
              <w:rPr>
                <w:rFonts w:ascii="Book Antiqua" w:hAnsi="Book Antiqua" w:cstheme="majorBidi"/>
                <w:lang w:val="sv-SE"/>
              </w:rPr>
            </w:pPr>
            <w:r w:rsidRPr="005E3725">
              <w:rPr>
                <w:rFonts w:ascii="Book Antiqua" w:hAnsi="Book Antiqua" w:cstheme="majorBidi"/>
                <w:lang w:val="sv-SE"/>
              </w:rPr>
              <w:t>713-16, CV-713-20, CV-713-30, CVN-713-10, CVN-</w:t>
            </w:r>
          </w:p>
          <w:p w:rsidR="0091709D" w:rsidRPr="005E3725" w:rsidRDefault="0091709D" w:rsidP="00146382">
            <w:pPr>
              <w:rPr>
                <w:rFonts w:ascii="Book Antiqua" w:hAnsi="Book Antiqua" w:cstheme="majorBidi"/>
                <w:lang w:val="sv-SE"/>
              </w:rPr>
            </w:pPr>
            <w:r w:rsidRPr="005E3725">
              <w:rPr>
                <w:rFonts w:ascii="Book Antiqua" w:hAnsi="Book Antiqua" w:cstheme="majorBidi"/>
                <w:lang w:val="sv-SE"/>
              </w:rPr>
              <w:t>713-16, CVN-713-20, CVN-713-30, CV-802-16, CV-</w:t>
            </w:r>
          </w:p>
          <w:p w:rsidR="0091709D" w:rsidRPr="005E3725" w:rsidRDefault="0091709D" w:rsidP="00146382">
            <w:pPr>
              <w:rPr>
                <w:rFonts w:ascii="Book Antiqua" w:hAnsi="Book Antiqua" w:cstheme="majorBidi"/>
                <w:lang w:val="sv-SE"/>
              </w:rPr>
            </w:pPr>
            <w:r w:rsidRPr="005E3725">
              <w:rPr>
                <w:rFonts w:ascii="Book Antiqua" w:hAnsi="Book Antiqua" w:cstheme="majorBidi"/>
                <w:lang w:val="sv-SE"/>
              </w:rPr>
              <w:t>802-20, CV-802-30, CVN-802-16, CVN-802-20, CVN-</w:t>
            </w:r>
          </w:p>
          <w:p w:rsidR="0091709D" w:rsidRPr="005E3725" w:rsidRDefault="0091709D" w:rsidP="00146382">
            <w:pPr>
              <w:rPr>
                <w:rFonts w:ascii="Book Antiqua" w:hAnsi="Book Antiqua" w:cstheme="majorBidi"/>
                <w:lang w:val="sv-SE"/>
              </w:rPr>
            </w:pPr>
            <w:r w:rsidRPr="005E3725">
              <w:rPr>
                <w:rFonts w:ascii="Book Antiqua" w:hAnsi="Book Antiqua" w:cstheme="majorBidi"/>
                <w:lang w:val="sv-SE"/>
              </w:rPr>
              <w:t>802-30, CV-803-16, CV-803-20, CV-803-30, CVN-803-</w:t>
            </w:r>
          </w:p>
          <w:p w:rsidR="0091709D" w:rsidRPr="005E3725" w:rsidRDefault="0091709D" w:rsidP="00146382">
            <w:pPr>
              <w:rPr>
                <w:rFonts w:ascii="Book Antiqua" w:hAnsi="Book Antiqua" w:cstheme="majorBidi"/>
                <w:lang w:val="sv-SE"/>
              </w:rPr>
            </w:pPr>
            <w:r w:rsidRPr="005E3725">
              <w:rPr>
                <w:rFonts w:ascii="Book Antiqua" w:hAnsi="Book Antiqua" w:cstheme="majorBidi"/>
                <w:lang w:val="sv-SE"/>
              </w:rPr>
              <w:t>16, CVN-803-20, CVN-803-30, CV-804-16, CV-804-20,</w:t>
            </w:r>
          </w:p>
          <w:p w:rsidR="0091709D" w:rsidRPr="005E3725" w:rsidRDefault="0091709D" w:rsidP="00146382">
            <w:pPr>
              <w:rPr>
                <w:rFonts w:ascii="Book Antiqua" w:hAnsi="Book Antiqua" w:cstheme="majorBidi"/>
              </w:rPr>
            </w:pPr>
            <w:r w:rsidRPr="005E3725">
              <w:rPr>
                <w:rFonts w:ascii="Book Antiqua" w:hAnsi="Book Antiqua" w:cstheme="majorBidi"/>
              </w:rPr>
              <w:t>CV-804-30, CVN-804-16, CVN-804-20, CVN-804-30.</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rPr>
            </w:pPr>
            <w:r w:rsidRPr="005E3725">
              <w:rPr>
                <w:rFonts w:ascii="Book Antiqua" w:hAnsi="Book Antiqua"/>
              </w:rPr>
              <w:t>Fee submitted: Rs 50,000/-</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p>
        </w:tc>
        <w:tc>
          <w:tcPr>
            <w:tcW w:w="1588"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Central Venous Catheters are designed for use in critical care patients to monitor central venous pressures; sample blood; and administer drugs and solutions intravenously</w:t>
            </w:r>
          </w:p>
        </w:tc>
        <w:tc>
          <w:tcPr>
            <w:tcW w:w="1667" w:type="dxa"/>
            <w:gridSpan w:val="4"/>
            <w:shd w:val="clear" w:color="auto" w:fill="auto"/>
          </w:tcPr>
          <w:p w:rsidR="0091709D" w:rsidRPr="005E3725" w:rsidRDefault="002157AF" w:rsidP="002157AF">
            <w:pPr>
              <w:rPr>
                <w:rFonts w:ascii="Book Antiqua" w:hAnsi="Book Antiqua" w:cstheme="majorBidi"/>
              </w:rPr>
            </w:pPr>
            <w:r w:rsidRPr="005E3725">
              <w:rPr>
                <w:rFonts w:ascii="Book Antiqua" w:hAnsi="Book Antiqua" w:cstheme="majorBidi"/>
                <w:b/>
                <w:bCs/>
              </w:rPr>
              <w:t xml:space="preserve">Approved </w:t>
            </w:r>
            <w:r w:rsidRPr="005E3725">
              <w:rPr>
                <w:rFonts w:ascii="Book Antiqua" w:hAnsi="Book Antiqua" w:cstheme="majorBidi"/>
              </w:rPr>
              <w:t>subject to the specifications / codes available on Free Sale Certificate of Germany</w:t>
            </w:r>
            <w:r w:rsidRPr="005E3725">
              <w:rPr>
                <w:rFonts w:ascii="Book Antiqua" w:hAnsi="Book Antiqua" w:cstheme="majorBidi"/>
                <w:b/>
                <w:bCs/>
              </w:rPr>
              <w:t>.</w:t>
            </w: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M/s Advance Cardiology System, 12, Al-Sehat Centre, Rafique H.J. Shaheed Road, Hotel Regent Plaza, Karachi</w:t>
            </w:r>
          </w:p>
          <w:p w:rsidR="0091709D" w:rsidRPr="005E3725" w:rsidRDefault="0091709D" w:rsidP="00146382">
            <w:pPr>
              <w:rPr>
                <w:rFonts w:ascii="Book Antiqua" w:hAnsi="Book Antiqua" w:cstheme="majorBidi"/>
              </w:rPr>
            </w:pPr>
            <w:r w:rsidRPr="005E3725">
              <w:rPr>
                <w:rFonts w:ascii="Book Antiqua" w:hAnsi="Book Antiqua" w:cstheme="majorBidi"/>
              </w:rPr>
              <w:t>(ELI-00074)</w:t>
            </w:r>
          </w:p>
        </w:tc>
        <w:tc>
          <w:tcPr>
            <w:tcW w:w="1985" w:type="dxa"/>
            <w:gridSpan w:val="3"/>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BrosMed Medical Co., Ltd.,  3F, 15</w:t>
            </w:r>
            <w:r w:rsidRPr="005E3725">
              <w:rPr>
                <w:rFonts w:ascii="Book Antiqua" w:hAnsi="Book Antiqua" w:cstheme="majorBidi"/>
                <w:vertAlign w:val="superscript"/>
              </w:rPr>
              <w:t>th</w:t>
            </w:r>
            <w:r w:rsidRPr="005E3725">
              <w:rPr>
                <w:rFonts w:ascii="Book Antiqua" w:hAnsi="Book Antiqua" w:cstheme="majorBidi"/>
              </w:rPr>
              <w:t xml:space="preserve"> Building, SMEs Venture Park, SongShan Lake Hi-Tech Industrial Development Zone, Dongguan City, Guangdong Province, China</w:t>
            </w:r>
          </w:p>
          <w:p w:rsidR="0091709D" w:rsidRPr="005E3725" w:rsidRDefault="0091709D" w:rsidP="00146382">
            <w:pPr>
              <w:rPr>
                <w:rFonts w:ascii="Book Antiqua" w:hAnsi="Book Antiqua" w:cstheme="majorBidi"/>
              </w:rPr>
            </w:pPr>
          </w:p>
          <w:p w:rsidR="0091709D" w:rsidRPr="005E3725" w:rsidRDefault="0091709D" w:rsidP="00EE79B9">
            <w:pPr>
              <w:rPr>
                <w:rFonts w:ascii="Book Antiqua" w:hAnsi="Book Antiqua" w:cstheme="majorBidi"/>
                <w:b/>
                <w:bCs/>
              </w:rPr>
            </w:pPr>
            <w:r w:rsidRPr="005E3725">
              <w:rPr>
                <w:rFonts w:ascii="Book Antiqua" w:hAnsi="Book Antiqua" w:cstheme="majorBidi"/>
              </w:rPr>
              <w:t>(FSC The Netherlands Valid Till 20-10-2023)</w:t>
            </w:r>
          </w:p>
        </w:tc>
        <w:tc>
          <w:tcPr>
            <w:tcW w:w="2977" w:type="dxa"/>
            <w:gridSpan w:val="5"/>
            <w:shd w:val="clear" w:color="auto" w:fill="auto"/>
          </w:tcPr>
          <w:p w:rsidR="0091709D" w:rsidRPr="005E3725" w:rsidRDefault="0091709D" w:rsidP="00146382">
            <w:pPr>
              <w:rPr>
                <w:rFonts w:ascii="Book Antiqua" w:hAnsi="Book Antiqua"/>
              </w:rPr>
            </w:pPr>
            <w:r w:rsidRPr="005E3725">
              <w:rPr>
                <w:rFonts w:ascii="Book Antiqua" w:hAnsi="Book Antiqua"/>
              </w:rPr>
              <w:t xml:space="preserve">Artimes Balloon Dilatation Catheter </w:t>
            </w:r>
          </w:p>
          <w:p w:rsidR="0091709D" w:rsidRPr="005E3725" w:rsidRDefault="0091709D" w:rsidP="00146382">
            <w:pPr>
              <w:rPr>
                <w:rFonts w:ascii="Book Antiqua" w:hAnsi="Book Antiqua"/>
              </w:rPr>
            </w:pPr>
          </w:p>
          <w:p w:rsidR="0091709D" w:rsidRPr="005E3725" w:rsidRDefault="0091709D" w:rsidP="00146382">
            <w:pPr>
              <w:rPr>
                <w:rFonts w:ascii="Book Antiqua" w:hAnsi="Book Antiqua"/>
              </w:rPr>
            </w:pPr>
            <w:r w:rsidRPr="005E3725">
              <w:rPr>
                <w:rFonts w:ascii="Book Antiqua" w:hAnsi="Book Antiqua"/>
              </w:rPr>
              <w:t>Class D</w:t>
            </w:r>
          </w:p>
          <w:p w:rsidR="0091709D" w:rsidRPr="005E3725" w:rsidRDefault="0091709D" w:rsidP="00146382">
            <w:pPr>
              <w:rPr>
                <w:rFonts w:ascii="Book Antiqua" w:hAnsi="Book Antiqua"/>
              </w:rPr>
            </w:pPr>
          </w:p>
          <w:p w:rsidR="0091709D" w:rsidRPr="005E3725" w:rsidRDefault="0091709D" w:rsidP="00146382">
            <w:pPr>
              <w:rPr>
                <w:rFonts w:ascii="Book Antiqua" w:hAnsi="Book Antiqua"/>
              </w:rPr>
            </w:pPr>
            <w:r w:rsidRPr="005E3725">
              <w:rPr>
                <w:rFonts w:ascii="Book Antiqua" w:hAnsi="Book Antiqua"/>
              </w:rPr>
              <w:t>Shelf Life: 2 Years</w:t>
            </w:r>
          </w:p>
          <w:p w:rsidR="0091709D" w:rsidRPr="005E3725" w:rsidRDefault="0091709D" w:rsidP="00146382">
            <w:pPr>
              <w:rPr>
                <w:rFonts w:ascii="Book Antiqua" w:hAnsi="Book Antiqua"/>
              </w:rPr>
            </w:pPr>
          </w:p>
          <w:p w:rsidR="0091709D" w:rsidRPr="005E3725" w:rsidRDefault="0091709D" w:rsidP="00146382">
            <w:pPr>
              <w:rPr>
                <w:rFonts w:ascii="Book Antiqua" w:hAnsi="Book Antiqua"/>
              </w:rPr>
            </w:pPr>
            <w:r w:rsidRPr="005E3725">
              <w:rPr>
                <w:rFonts w:ascii="Book Antiqua" w:hAnsi="Book Antiqua"/>
              </w:rPr>
              <w:t>801-1005, 801-1010, 801-1015</w:t>
            </w:r>
          </w:p>
          <w:p w:rsidR="0091709D" w:rsidRPr="005E3725" w:rsidRDefault="0091709D" w:rsidP="00146382">
            <w:pPr>
              <w:rPr>
                <w:rFonts w:ascii="Book Antiqua" w:hAnsi="Book Antiqua"/>
              </w:rPr>
            </w:pPr>
            <w:r w:rsidRPr="005E3725">
              <w:rPr>
                <w:rFonts w:ascii="Book Antiqua" w:hAnsi="Book Antiqua"/>
              </w:rPr>
              <w:t>801-1020, 801-1030, 801-1205</w:t>
            </w:r>
          </w:p>
          <w:p w:rsidR="0091709D" w:rsidRPr="005E3725" w:rsidRDefault="0091709D" w:rsidP="00146382">
            <w:pPr>
              <w:rPr>
                <w:rFonts w:ascii="Book Antiqua" w:hAnsi="Book Antiqua"/>
              </w:rPr>
            </w:pPr>
            <w:r w:rsidRPr="005E3725">
              <w:rPr>
                <w:rFonts w:ascii="Book Antiqua" w:hAnsi="Book Antiqua"/>
              </w:rPr>
              <w:t>801-1210, 801-1215, 801-1220</w:t>
            </w:r>
          </w:p>
          <w:p w:rsidR="0091709D" w:rsidRPr="005E3725" w:rsidRDefault="0091709D" w:rsidP="00146382">
            <w:pPr>
              <w:rPr>
                <w:rFonts w:ascii="Book Antiqua" w:hAnsi="Book Antiqua"/>
              </w:rPr>
            </w:pPr>
            <w:r w:rsidRPr="005E3725">
              <w:rPr>
                <w:rFonts w:ascii="Book Antiqua" w:hAnsi="Book Antiqua"/>
              </w:rPr>
              <w:t>801-1230, 801-1505, 801-1510</w:t>
            </w:r>
          </w:p>
          <w:p w:rsidR="0091709D" w:rsidRPr="005E3725" w:rsidRDefault="0091709D" w:rsidP="00146382">
            <w:pPr>
              <w:rPr>
                <w:rFonts w:ascii="Book Antiqua" w:hAnsi="Book Antiqua"/>
              </w:rPr>
            </w:pPr>
            <w:r w:rsidRPr="005E3725">
              <w:rPr>
                <w:rFonts w:ascii="Book Antiqua" w:hAnsi="Book Antiqua"/>
              </w:rPr>
              <w:t>801-1515, 801-1520, 801-1530</w:t>
            </w:r>
          </w:p>
          <w:p w:rsidR="0091709D" w:rsidRPr="005E3725" w:rsidRDefault="0091709D" w:rsidP="00146382">
            <w:pPr>
              <w:rPr>
                <w:rFonts w:ascii="Book Antiqua" w:hAnsi="Book Antiqua"/>
              </w:rPr>
            </w:pPr>
            <w:r w:rsidRPr="005E3725">
              <w:rPr>
                <w:rFonts w:ascii="Book Antiqua" w:hAnsi="Book Antiqua"/>
              </w:rPr>
              <w:t>801-1705, 801-1710, 801-1715</w:t>
            </w:r>
          </w:p>
          <w:p w:rsidR="0091709D" w:rsidRPr="005E3725" w:rsidRDefault="0091709D" w:rsidP="00146382">
            <w:pPr>
              <w:rPr>
                <w:rFonts w:ascii="Book Antiqua" w:hAnsi="Book Antiqua"/>
              </w:rPr>
            </w:pPr>
            <w:r w:rsidRPr="005E3725">
              <w:rPr>
                <w:rFonts w:ascii="Book Antiqua" w:hAnsi="Book Antiqua"/>
              </w:rPr>
              <w:t>801-1720, 801-1730, 801-2005</w:t>
            </w:r>
          </w:p>
          <w:p w:rsidR="0091709D" w:rsidRPr="005E3725" w:rsidRDefault="0091709D" w:rsidP="00146382">
            <w:pPr>
              <w:rPr>
                <w:rFonts w:ascii="Book Antiqua" w:hAnsi="Book Antiqua"/>
              </w:rPr>
            </w:pPr>
            <w:r w:rsidRPr="005E3725">
              <w:rPr>
                <w:rFonts w:ascii="Book Antiqua" w:hAnsi="Book Antiqua"/>
              </w:rPr>
              <w:t>801-2010, 801-2015, 801-2020</w:t>
            </w:r>
          </w:p>
          <w:p w:rsidR="0091709D" w:rsidRPr="005E3725" w:rsidRDefault="0091709D" w:rsidP="00146382">
            <w:pPr>
              <w:rPr>
                <w:rFonts w:ascii="Book Antiqua" w:hAnsi="Book Antiqua"/>
              </w:rPr>
            </w:pPr>
            <w:r w:rsidRPr="005E3725">
              <w:rPr>
                <w:rFonts w:ascii="Book Antiqua" w:hAnsi="Book Antiqua"/>
              </w:rPr>
              <w:t>801-2030, 801-2205, 801-2210</w:t>
            </w:r>
          </w:p>
          <w:p w:rsidR="0091709D" w:rsidRPr="005E3725" w:rsidRDefault="0091709D" w:rsidP="00146382">
            <w:pPr>
              <w:rPr>
                <w:rFonts w:ascii="Book Antiqua" w:hAnsi="Book Antiqua"/>
              </w:rPr>
            </w:pPr>
            <w:r w:rsidRPr="005E3725">
              <w:rPr>
                <w:rFonts w:ascii="Book Antiqua" w:hAnsi="Book Antiqua"/>
              </w:rPr>
              <w:t>801-2215, 801-2220, 801-2230</w:t>
            </w:r>
          </w:p>
          <w:p w:rsidR="0091709D" w:rsidRPr="005E3725" w:rsidRDefault="0091709D" w:rsidP="00146382">
            <w:pPr>
              <w:rPr>
                <w:rFonts w:ascii="Book Antiqua" w:hAnsi="Book Antiqua"/>
              </w:rPr>
            </w:pPr>
            <w:r w:rsidRPr="005E3725">
              <w:rPr>
                <w:rFonts w:ascii="Book Antiqua" w:hAnsi="Book Antiqua"/>
              </w:rPr>
              <w:t>801-2505, 801-2510, 801-2515</w:t>
            </w:r>
          </w:p>
          <w:p w:rsidR="0091709D" w:rsidRPr="005E3725" w:rsidRDefault="0091709D" w:rsidP="00146382">
            <w:pPr>
              <w:rPr>
                <w:rFonts w:ascii="Book Antiqua" w:hAnsi="Book Antiqua"/>
              </w:rPr>
            </w:pPr>
            <w:r w:rsidRPr="005E3725">
              <w:rPr>
                <w:rFonts w:ascii="Book Antiqua" w:hAnsi="Book Antiqua"/>
              </w:rPr>
              <w:t>801-2520, 801-2530, 801-2705</w:t>
            </w:r>
          </w:p>
          <w:p w:rsidR="0091709D" w:rsidRPr="005E3725" w:rsidRDefault="0091709D" w:rsidP="00146382">
            <w:pPr>
              <w:rPr>
                <w:rFonts w:ascii="Book Antiqua" w:hAnsi="Book Antiqua"/>
              </w:rPr>
            </w:pPr>
            <w:r w:rsidRPr="005E3725">
              <w:rPr>
                <w:rFonts w:ascii="Book Antiqua" w:hAnsi="Book Antiqua"/>
              </w:rPr>
              <w:t>801-2710, 801-2715, 801-2720</w:t>
            </w:r>
          </w:p>
          <w:p w:rsidR="0091709D" w:rsidRPr="005E3725" w:rsidRDefault="0091709D" w:rsidP="00146382">
            <w:pPr>
              <w:rPr>
                <w:rFonts w:ascii="Book Antiqua" w:hAnsi="Book Antiqua"/>
              </w:rPr>
            </w:pPr>
            <w:r w:rsidRPr="005E3725">
              <w:rPr>
                <w:rFonts w:ascii="Book Antiqua" w:hAnsi="Book Antiqua"/>
              </w:rPr>
              <w:t>801-2730, 801-3005, 801-3010</w:t>
            </w:r>
          </w:p>
          <w:p w:rsidR="0091709D" w:rsidRPr="005E3725" w:rsidRDefault="0091709D" w:rsidP="00146382">
            <w:pPr>
              <w:rPr>
                <w:rFonts w:ascii="Book Antiqua" w:hAnsi="Book Antiqua"/>
              </w:rPr>
            </w:pPr>
            <w:r w:rsidRPr="005E3725">
              <w:rPr>
                <w:rFonts w:ascii="Book Antiqua" w:hAnsi="Book Antiqua"/>
              </w:rPr>
              <w:t>801-3015, 801-3020, 801-3030</w:t>
            </w:r>
          </w:p>
          <w:p w:rsidR="0091709D" w:rsidRPr="005E3725" w:rsidRDefault="0091709D" w:rsidP="00146382">
            <w:pPr>
              <w:rPr>
                <w:rFonts w:ascii="Book Antiqua" w:hAnsi="Book Antiqua"/>
              </w:rPr>
            </w:pPr>
            <w:r w:rsidRPr="005E3725">
              <w:rPr>
                <w:rFonts w:ascii="Book Antiqua" w:hAnsi="Book Antiqua"/>
              </w:rPr>
              <w:t>801-3205, 801-3210, 801-3215</w:t>
            </w:r>
          </w:p>
          <w:p w:rsidR="0091709D" w:rsidRPr="005E3725" w:rsidRDefault="0091709D" w:rsidP="00146382">
            <w:pPr>
              <w:rPr>
                <w:rFonts w:ascii="Book Antiqua" w:hAnsi="Book Antiqua"/>
              </w:rPr>
            </w:pPr>
            <w:r w:rsidRPr="005E3725">
              <w:rPr>
                <w:rFonts w:ascii="Book Antiqua" w:hAnsi="Book Antiqua"/>
              </w:rPr>
              <w:t>801-3220, 801-3230, 801-3505</w:t>
            </w:r>
          </w:p>
          <w:p w:rsidR="0091709D" w:rsidRPr="005E3725" w:rsidRDefault="0091709D" w:rsidP="00146382">
            <w:pPr>
              <w:rPr>
                <w:rFonts w:ascii="Book Antiqua" w:hAnsi="Book Antiqua"/>
              </w:rPr>
            </w:pPr>
            <w:r w:rsidRPr="005E3725">
              <w:rPr>
                <w:rFonts w:ascii="Book Antiqua" w:hAnsi="Book Antiqua"/>
              </w:rPr>
              <w:t>801-3510, 801-3515, 801-3520</w:t>
            </w:r>
          </w:p>
          <w:p w:rsidR="0091709D" w:rsidRPr="005E3725" w:rsidRDefault="0091709D" w:rsidP="00146382">
            <w:pPr>
              <w:rPr>
                <w:rFonts w:ascii="Book Antiqua" w:hAnsi="Book Antiqua"/>
              </w:rPr>
            </w:pPr>
            <w:r w:rsidRPr="005E3725">
              <w:rPr>
                <w:rFonts w:ascii="Book Antiqua" w:hAnsi="Book Antiqua"/>
              </w:rPr>
              <w:t>801-3530, 801-4005, 801-4010</w:t>
            </w:r>
          </w:p>
          <w:p w:rsidR="0091709D" w:rsidRPr="005E3725" w:rsidRDefault="0091709D" w:rsidP="00146382">
            <w:pPr>
              <w:rPr>
                <w:rFonts w:ascii="Book Antiqua" w:hAnsi="Book Antiqua"/>
              </w:rPr>
            </w:pPr>
            <w:r w:rsidRPr="005E3725">
              <w:rPr>
                <w:rFonts w:ascii="Book Antiqua" w:hAnsi="Book Antiqua"/>
              </w:rPr>
              <w:t>801-4015, 801-4020, 801-4030</w:t>
            </w:r>
          </w:p>
          <w:p w:rsidR="0091709D" w:rsidRPr="005E3725" w:rsidRDefault="0091709D" w:rsidP="00146382">
            <w:pPr>
              <w:rPr>
                <w:rFonts w:ascii="Book Antiqua" w:hAnsi="Book Antiqua"/>
              </w:rPr>
            </w:pPr>
            <w:r w:rsidRPr="005E3725">
              <w:rPr>
                <w:rFonts w:ascii="Book Antiqua" w:hAnsi="Book Antiqua"/>
              </w:rPr>
              <w:t>801-1008, 801-1012, 801-1025</w:t>
            </w:r>
          </w:p>
          <w:p w:rsidR="0091709D" w:rsidRPr="005E3725" w:rsidRDefault="0091709D" w:rsidP="00146382">
            <w:pPr>
              <w:rPr>
                <w:rFonts w:ascii="Book Antiqua" w:hAnsi="Book Antiqua"/>
              </w:rPr>
            </w:pPr>
            <w:r w:rsidRPr="005E3725">
              <w:rPr>
                <w:rFonts w:ascii="Book Antiqua" w:hAnsi="Book Antiqua"/>
              </w:rPr>
              <w:t>801-1208, 801-1212, 801-1225</w:t>
            </w:r>
          </w:p>
          <w:p w:rsidR="0091709D" w:rsidRPr="005E3725" w:rsidRDefault="0091709D" w:rsidP="00146382">
            <w:pPr>
              <w:rPr>
                <w:rFonts w:ascii="Book Antiqua" w:hAnsi="Book Antiqua"/>
              </w:rPr>
            </w:pPr>
            <w:r w:rsidRPr="005E3725">
              <w:rPr>
                <w:rFonts w:ascii="Book Antiqua" w:hAnsi="Book Antiqua"/>
              </w:rPr>
              <w:t>801-1508, 801-1512, 801-1525</w:t>
            </w:r>
          </w:p>
          <w:p w:rsidR="0091709D" w:rsidRPr="005E3725" w:rsidRDefault="0091709D" w:rsidP="00146382">
            <w:pPr>
              <w:rPr>
                <w:rFonts w:ascii="Book Antiqua" w:hAnsi="Book Antiqua"/>
              </w:rPr>
            </w:pPr>
            <w:r w:rsidRPr="005E3725">
              <w:rPr>
                <w:rFonts w:ascii="Book Antiqua" w:hAnsi="Book Antiqua"/>
              </w:rPr>
              <w:t>801-1708, 801-1712, 801-1725</w:t>
            </w:r>
          </w:p>
          <w:p w:rsidR="0091709D" w:rsidRPr="005E3725" w:rsidRDefault="0091709D" w:rsidP="00146382">
            <w:pPr>
              <w:rPr>
                <w:rFonts w:ascii="Book Antiqua" w:hAnsi="Book Antiqua"/>
              </w:rPr>
            </w:pPr>
            <w:r w:rsidRPr="005E3725">
              <w:rPr>
                <w:rFonts w:ascii="Book Antiqua" w:hAnsi="Book Antiqua"/>
              </w:rPr>
              <w:t>801-2008, 801-2012, 801-2025</w:t>
            </w:r>
          </w:p>
          <w:p w:rsidR="0091709D" w:rsidRPr="005E3725" w:rsidRDefault="0091709D" w:rsidP="00146382">
            <w:pPr>
              <w:rPr>
                <w:rFonts w:ascii="Book Antiqua" w:hAnsi="Book Antiqua"/>
              </w:rPr>
            </w:pPr>
            <w:r w:rsidRPr="005E3725">
              <w:rPr>
                <w:rFonts w:ascii="Book Antiqua" w:hAnsi="Book Antiqua"/>
              </w:rPr>
              <w:t>801-2208, 801-2212, 801-2225</w:t>
            </w:r>
          </w:p>
          <w:p w:rsidR="0091709D" w:rsidRPr="005E3725" w:rsidRDefault="0091709D" w:rsidP="00146382">
            <w:pPr>
              <w:rPr>
                <w:rFonts w:ascii="Book Antiqua" w:hAnsi="Book Antiqua"/>
              </w:rPr>
            </w:pPr>
            <w:r w:rsidRPr="005E3725">
              <w:rPr>
                <w:rFonts w:ascii="Book Antiqua" w:hAnsi="Book Antiqua"/>
              </w:rPr>
              <w:t>801-2508, 801-2512, 801-2525</w:t>
            </w:r>
          </w:p>
          <w:p w:rsidR="0091709D" w:rsidRPr="005E3725" w:rsidRDefault="0091709D" w:rsidP="00146382">
            <w:pPr>
              <w:rPr>
                <w:rFonts w:ascii="Book Antiqua" w:hAnsi="Book Antiqua"/>
              </w:rPr>
            </w:pPr>
            <w:r w:rsidRPr="005E3725">
              <w:rPr>
                <w:rFonts w:ascii="Book Antiqua" w:hAnsi="Book Antiqua"/>
              </w:rPr>
              <w:t>801-2708, 801-2712, 801-2725</w:t>
            </w:r>
          </w:p>
          <w:p w:rsidR="0091709D" w:rsidRPr="005E3725" w:rsidRDefault="0091709D" w:rsidP="00146382">
            <w:pPr>
              <w:rPr>
                <w:rFonts w:ascii="Book Antiqua" w:hAnsi="Book Antiqua"/>
              </w:rPr>
            </w:pPr>
            <w:r w:rsidRPr="005E3725">
              <w:rPr>
                <w:rFonts w:ascii="Book Antiqua" w:hAnsi="Book Antiqua"/>
              </w:rPr>
              <w:t>801-3008, 801-3012, 801-3025</w:t>
            </w:r>
          </w:p>
          <w:p w:rsidR="0091709D" w:rsidRPr="005E3725" w:rsidRDefault="0091709D" w:rsidP="00146382">
            <w:pPr>
              <w:rPr>
                <w:rFonts w:ascii="Book Antiqua" w:hAnsi="Book Antiqua"/>
              </w:rPr>
            </w:pPr>
            <w:r w:rsidRPr="005E3725">
              <w:rPr>
                <w:rFonts w:ascii="Book Antiqua" w:hAnsi="Book Antiqua"/>
              </w:rPr>
              <w:t>801-3208, 801-3212, 801-3225</w:t>
            </w:r>
          </w:p>
          <w:p w:rsidR="0091709D" w:rsidRPr="005E3725" w:rsidRDefault="0091709D" w:rsidP="00146382">
            <w:pPr>
              <w:rPr>
                <w:rFonts w:ascii="Book Antiqua" w:hAnsi="Book Antiqua"/>
              </w:rPr>
            </w:pPr>
            <w:r w:rsidRPr="005E3725">
              <w:rPr>
                <w:rFonts w:ascii="Book Antiqua" w:hAnsi="Book Antiqua"/>
              </w:rPr>
              <w:t>801-3508, 801-3512, 801-3525</w:t>
            </w:r>
          </w:p>
          <w:p w:rsidR="0091709D" w:rsidRPr="005E3725" w:rsidRDefault="0091709D" w:rsidP="00146382">
            <w:pPr>
              <w:rPr>
                <w:rFonts w:ascii="Book Antiqua" w:hAnsi="Book Antiqua"/>
              </w:rPr>
            </w:pPr>
            <w:r w:rsidRPr="005E3725">
              <w:rPr>
                <w:rFonts w:ascii="Book Antiqua" w:hAnsi="Book Antiqua"/>
              </w:rPr>
              <w:t>801-3705, 801-3708, 801-3710</w:t>
            </w:r>
          </w:p>
          <w:p w:rsidR="0091709D" w:rsidRPr="005E3725" w:rsidRDefault="0091709D" w:rsidP="00146382">
            <w:pPr>
              <w:rPr>
                <w:rFonts w:ascii="Book Antiqua" w:hAnsi="Book Antiqua"/>
              </w:rPr>
            </w:pPr>
            <w:r w:rsidRPr="005E3725">
              <w:rPr>
                <w:rFonts w:ascii="Book Antiqua" w:hAnsi="Book Antiqua"/>
              </w:rPr>
              <w:t>801-3712, 801-3715, 801-3720</w:t>
            </w:r>
          </w:p>
          <w:p w:rsidR="0091709D" w:rsidRPr="005E3725" w:rsidRDefault="0091709D" w:rsidP="00146382">
            <w:pPr>
              <w:rPr>
                <w:rFonts w:ascii="Book Antiqua" w:hAnsi="Book Antiqua"/>
              </w:rPr>
            </w:pPr>
            <w:r w:rsidRPr="005E3725">
              <w:rPr>
                <w:rFonts w:ascii="Book Antiqua" w:hAnsi="Book Antiqua"/>
              </w:rPr>
              <w:t>801-3725, 801-3730, 801-4008</w:t>
            </w:r>
          </w:p>
          <w:p w:rsidR="0091709D" w:rsidRPr="005E3725" w:rsidRDefault="0091709D" w:rsidP="00146382">
            <w:pPr>
              <w:rPr>
                <w:rFonts w:ascii="Book Antiqua" w:hAnsi="Book Antiqua"/>
              </w:rPr>
            </w:pPr>
            <w:r w:rsidRPr="005E3725">
              <w:rPr>
                <w:rFonts w:ascii="Book Antiqua" w:hAnsi="Book Antiqua"/>
              </w:rPr>
              <w:t>801-4012, 801-4025</w:t>
            </w:r>
          </w:p>
          <w:p w:rsidR="0091709D" w:rsidRPr="005E3725" w:rsidRDefault="0091709D" w:rsidP="00146382">
            <w:pPr>
              <w:rPr>
                <w:rFonts w:ascii="Book Antiqua" w:hAnsi="Book Antiqua"/>
              </w:rPr>
            </w:pPr>
          </w:p>
          <w:p w:rsidR="0091709D" w:rsidRPr="005E3725" w:rsidRDefault="0091709D" w:rsidP="00146382">
            <w:pPr>
              <w:rPr>
                <w:rFonts w:ascii="Book Antiqua" w:hAnsi="Book Antiqua"/>
              </w:rPr>
            </w:pPr>
          </w:p>
          <w:p w:rsidR="0091709D" w:rsidRPr="005E3725" w:rsidRDefault="0091709D" w:rsidP="00146382">
            <w:pPr>
              <w:rPr>
                <w:rFonts w:ascii="Book Antiqua" w:hAnsi="Book Antiqua"/>
              </w:rPr>
            </w:pPr>
            <w:r w:rsidRPr="005E3725">
              <w:rPr>
                <w:rFonts w:ascii="Book Antiqua" w:hAnsi="Book Antiqua"/>
              </w:rPr>
              <w:t>Fee submitted: Rs 50,000/-</w:t>
            </w:r>
          </w:p>
          <w:p w:rsidR="0091709D" w:rsidRPr="005E3725" w:rsidRDefault="0091709D" w:rsidP="00146382">
            <w:pPr>
              <w:rPr>
                <w:rFonts w:ascii="Book Antiqua" w:hAnsi="Book Antiqua"/>
              </w:rPr>
            </w:pPr>
          </w:p>
          <w:p w:rsidR="0091709D" w:rsidRPr="005E3725" w:rsidRDefault="0091709D" w:rsidP="00146382">
            <w:pPr>
              <w:rPr>
                <w:rFonts w:ascii="Book Antiqua" w:hAnsi="Book Antiqua"/>
              </w:rPr>
            </w:pPr>
          </w:p>
        </w:tc>
        <w:tc>
          <w:tcPr>
            <w:tcW w:w="1588"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PTCA Coronary Dilatation Balloon Catheter</w:t>
            </w:r>
          </w:p>
        </w:tc>
        <w:tc>
          <w:tcPr>
            <w:tcW w:w="1667" w:type="dxa"/>
            <w:gridSpan w:val="4"/>
            <w:shd w:val="clear" w:color="auto" w:fill="auto"/>
          </w:tcPr>
          <w:p w:rsidR="0091709D" w:rsidRPr="005E3725" w:rsidRDefault="002157AF" w:rsidP="002157AF">
            <w:pPr>
              <w:rPr>
                <w:rFonts w:ascii="Book Antiqua" w:hAnsi="Book Antiqua" w:cstheme="majorBidi"/>
              </w:rPr>
            </w:pPr>
            <w:r w:rsidRPr="005E3725">
              <w:rPr>
                <w:rFonts w:ascii="Book Antiqua" w:hAnsi="Book Antiqua" w:cstheme="majorBidi"/>
                <w:b/>
                <w:bCs/>
              </w:rPr>
              <w:t xml:space="preserve">Approved </w:t>
            </w:r>
            <w:r w:rsidRPr="005E3725">
              <w:rPr>
                <w:rFonts w:ascii="Book Antiqua" w:hAnsi="Book Antiqua" w:cstheme="majorBidi"/>
              </w:rPr>
              <w:t>subject to the specifications / codes available on Free Sale Certificate of the Netherlands</w:t>
            </w:r>
            <w:r w:rsidRPr="005E3725">
              <w:rPr>
                <w:rFonts w:ascii="Book Antiqua" w:hAnsi="Book Antiqua" w:cstheme="majorBidi"/>
                <w:b/>
                <w:bCs/>
              </w:rPr>
              <w:t>.</w:t>
            </w: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M/s Iqbal &amp; Company.</w:t>
            </w:r>
          </w:p>
          <w:p w:rsidR="0091709D" w:rsidRPr="005E3725" w:rsidRDefault="0091709D" w:rsidP="00146382">
            <w:pPr>
              <w:rPr>
                <w:rFonts w:ascii="Book Antiqua" w:hAnsi="Book Antiqua" w:cstheme="majorBidi"/>
              </w:rPr>
            </w:pPr>
            <w:r w:rsidRPr="005E3725">
              <w:rPr>
                <w:rFonts w:ascii="Book Antiqua" w:hAnsi="Book Antiqua" w:cstheme="majorBidi"/>
              </w:rPr>
              <w:t>Alfalah Manzil Opp. National Police Foundation, Street No.26, Sector E-11/4, Islamabad</w:t>
            </w:r>
          </w:p>
          <w:p w:rsidR="0091709D" w:rsidRPr="005E3725" w:rsidRDefault="0091709D" w:rsidP="00146382">
            <w:pPr>
              <w:rPr>
                <w:rFonts w:ascii="Book Antiqua" w:hAnsi="Book Antiqua" w:cstheme="majorBidi"/>
              </w:rPr>
            </w:pPr>
            <w:r w:rsidRPr="005E3725">
              <w:rPr>
                <w:rFonts w:ascii="Book Antiqua" w:hAnsi="Book Antiqua" w:cstheme="majorBidi"/>
              </w:rPr>
              <w:t>(ELI-00117)</w:t>
            </w:r>
          </w:p>
        </w:tc>
        <w:tc>
          <w:tcPr>
            <w:tcW w:w="1985" w:type="dxa"/>
            <w:gridSpan w:val="3"/>
            <w:shd w:val="clear" w:color="auto" w:fill="auto"/>
          </w:tcPr>
          <w:p w:rsidR="0091709D" w:rsidRPr="005E3725" w:rsidRDefault="0091709D" w:rsidP="00146382">
            <w:pPr>
              <w:rPr>
                <w:rFonts w:ascii="Book Antiqua" w:hAnsi="Book Antiqua" w:cstheme="majorBidi"/>
                <w:b/>
                <w:bCs/>
              </w:rPr>
            </w:pPr>
            <w:r w:rsidRPr="005E3725">
              <w:rPr>
                <w:rFonts w:ascii="Book Antiqua" w:hAnsi="Book Antiqua" w:cstheme="majorBidi"/>
                <w:b/>
                <w:bCs/>
              </w:rPr>
              <w:t>Legal Manufacturer:</w:t>
            </w:r>
          </w:p>
          <w:p w:rsidR="0091709D" w:rsidRPr="005E3725" w:rsidRDefault="0091709D" w:rsidP="00146382">
            <w:pPr>
              <w:rPr>
                <w:rFonts w:ascii="Book Antiqua" w:hAnsi="Book Antiqua" w:cstheme="majorBidi"/>
              </w:rPr>
            </w:pPr>
            <w:r w:rsidRPr="005E3725">
              <w:rPr>
                <w:rFonts w:ascii="Book Antiqua" w:hAnsi="Book Antiqua" w:cstheme="majorBidi"/>
              </w:rPr>
              <w:t>M/s Medical Components Inc. DBA – Medcomp 1499 Delp Drive Harleysville, PA 19438, USA</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b/>
                <w:bCs/>
              </w:rPr>
              <w:t>Contract Manufacturer:</w:t>
            </w:r>
            <w:r w:rsidRPr="005E3725">
              <w:rPr>
                <w:rFonts w:ascii="Book Antiqua" w:hAnsi="Book Antiqua" w:cstheme="majorBidi"/>
                <w:b/>
                <w:bCs/>
              </w:rPr>
              <w:br/>
            </w:r>
            <w:r w:rsidRPr="005E3725">
              <w:rPr>
                <w:rFonts w:ascii="Book Antiqua" w:hAnsi="Book Antiqua" w:cstheme="majorBidi"/>
              </w:rPr>
              <w:t>M/s Martech Medical Products Calle Mercurio N 46 Parque Industrial Mexicali 1 Mexicali, Baja California 21210, Mexico</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lang w:val="sv-SE"/>
              </w:rPr>
            </w:pPr>
            <w:r w:rsidRPr="005E3725">
              <w:rPr>
                <w:rFonts w:ascii="Book Antiqua" w:hAnsi="Book Antiqua" w:cstheme="majorBidi"/>
                <w:lang w:val="sv-SE"/>
              </w:rPr>
              <w:t>(FSC US FDA Valid Till</w:t>
            </w:r>
          </w:p>
          <w:p w:rsidR="0091709D" w:rsidRPr="005E3725" w:rsidRDefault="0091709D" w:rsidP="00146382">
            <w:pPr>
              <w:rPr>
                <w:rFonts w:ascii="Book Antiqua" w:hAnsi="Book Antiqua" w:cstheme="majorBidi"/>
                <w:b/>
                <w:bCs/>
                <w:lang w:val="sv-SE"/>
              </w:rPr>
            </w:pPr>
            <w:r w:rsidRPr="005E3725">
              <w:rPr>
                <w:rFonts w:ascii="Book Antiqua" w:hAnsi="Book Antiqua" w:cstheme="majorBidi"/>
                <w:lang w:val="sv-SE"/>
              </w:rPr>
              <w:t>14-11-2019)</w:t>
            </w:r>
          </w:p>
        </w:tc>
        <w:tc>
          <w:tcPr>
            <w:tcW w:w="2977" w:type="dxa"/>
            <w:gridSpan w:val="5"/>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Duo-Flow® Double Lumen Catheter Set</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Class B</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Shelf Life: 5 Years</w:t>
            </w:r>
          </w:p>
          <w:p w:rsidR="0091709D" w:rsidRPr="005E3725" w:rsidRDefault="0091709D" w:rsidP="00146382">
            <w:pPr>
              <w:rPr>
                <w:rFonts w:ascii="Book Antiqua" w:hAnsi="Book Antiqua" w:cstheme="majorBidi"/>
              </w:rPr>
            </w:pPr>
          </w:p>
          <w:p w:rsidR="0091709D" w:rsidRPr="005E3725" w:rsidRDefault="0091709D" w:rsidP="00146382">
            <w:pPr>
              <w:pStyle w:val="3vff3xh4yd"/>
              <w:shd w:val="clear" w:color="auto" w:fill="FFFFFF"/>
              <w:spacing w:before="0" w:beforeAutospacing="0" w:after="0" w:afterAutospacing="0"/>
              <w:rPr>
                <w:rFonts w:ascii="Book Antiqua" w:hAnsi="Book Antiqua"/>
                <w:b/>
                <w:sz w:val="22"/>
              </w:rPr>
            </w:pPr>
            <w:r w:rsidRPr="005E3725">
              <w:rPr>
                <w:rFonts w:ascii="Book Antiqua" w:hAnsi="Book Antiqua"/>
                <w:b/>
                <w:sz w:val="22"/>
              </w:rPr>
              <w:t xml:space="preserve">XTP94MT= </w:t>
            </w:r>
            <w:r w:rsidRPr="005E3725">
              <w:rPr>
                <w:rFonts w:ascii="Book Antiqua" w:hAnsi="Book Antiqua"/>
                <w:sz w:val="22"/>
              </w:rPr>
              <w:t>9F  X  12CM  DOUBLE  LUMEN  CATHETER  SET</w:t>
            </w: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r w:rsidRPr="005E3725">
              <w:rPr>
                <w:rFonts w:ascii="Book Antiqua" w:hAnsi="Book Antiqua"/>
                <w:b/>
                <w:sz w:val="22"/>
              </w:rPr>
              <w:t xml:space="preserve">XTP96MT= </w:t>
            </w:r>
            <w:r w:rsidRPr="005E3725">
              <w:rPr>
                <w:rFonts w:ascii="Book Antiqua" w:hAnsi="Book Antiqua"/>
                <w:sz w:val="22"/>
              </w:rPr>
              <w:t>9F  X  15CM  DOUBLE  LUMEN  CATHETER  SET</w:t>
            </w: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r w:rsidRPr="005E3725">
              <w:rPr>
                <w:rFonts w:ascii="Book Antiqua" w:hAnsi="Book Antiqua"/>
                <w:b/>
                <w:sz w:val="22"/>
              </w:rPr>
              <w:t xml:space="preserve">XTP98MT= </w:t>
            </w:r>
            <w:r w:rsidRPr="005E3725">
              <w:rPr>
                <w:rFonts w:ascii="Book Antiqua" w:hAnsi="Book Antiqua"/>
                <w:sz w:val="22"/>
              </w:rPr>
              <w:t>9F  X  20CM  DOUBLE  LUMEN  CATHETER  SET</w:t>
            </w: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r w:rsidRPr="005E3725">
              <w:rPr>
                <w:rFonts w:ascii="Book Antiqua" w:hAnsi="Book Antiqua"/>
                <w:b/>
                <w:sz w:val="22"/>
              </w:rPr>
              <w:t xml:space="preserve">XTP94IJS= </w:t>
            </w:r>
            <w:r w:rsidRPr="005E3725">
              <w:rPr>
                <w:rFonts w:ascii="Book Antiqua" w:hAnsi="Book Antiqua"/>
                <w:sz w:val="22"/>
              </w:rPr>
              <w:t>9F  X  12CM  IJ  CATHETER  SET</w:t>
            </w: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r w:rsidRPr="005E3725">
              <w:rPr>
                <w:rFonts w:ascii="Book Antiqua" w:hAnsi="Book Antiqua"/>
                <w:b/>
                <w:sz w:val="22"/>
              </w:rPr>
              <w:t xml:space="preserve">XTP96IJS= </w:t>
            </w:r>
            <w:r w:rsidRPr="005E3725">
              <w:rPr>
                <w:rFonts w:ascii="Book Antiqua" w:hAnsi="Book Antiqua"/>
                <w:sz w:val="22"/>
              </w:rPr>
              <w:t>9F  X  15CM  IJ  CATHETER  SET</w:t>
            </w: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r w:rsidRPr="005E3725">
              <w:rPr>
                <w:rFonts w:ascii="Book Antiqua" w:hAnsi="Book Antiqua"/>
                <w:b/>
                <w:sz w:val="22"/>
              </w:rPr>
              <w:t xml:space="preserve">XTP114MT= </w:t>
            </w:r>
            <w:r w:rsidRPr="005E3725">
              <w:rPr>
                <w:rFonts w:ascii="Book Antiqua" w:hAnsi="Book Antiqua"/>
                <w:sz w:val="22"/>
              </w:rPr>
              <w:t>11F  X  12CM  DOUBLE  LUMEN  CATHETER  SET</w:t>
            </w: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r w:rsidRPr="005E3725">
              <w:rPr>
                <w:rFonts w:ascii="Book Antiqua" w:hAnsi="Book Antiqua"/>
                <w:b/>
                <w:sz w:val="22"/>
              </w:rPr>
              <w:t xml:space="preserve">XTP116MT= </w:t>
            </w:r>
            <w:r w:rsidRPr="005E3725">
              <w:rPr>
                <w:rFonts w:ascii="Book Antiqua" w:hAnsi="Book Antiqua"/>
                <w:sz w:val="22"/>
              </w:rPr>
              <w:t>11F  X  15CM  DOUBLE  LUMEN  CATHETER  SET</w:t>
            </w: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r w:rsidRPr="005E3725">
              <w:rPr>
                <w:rFonts w:ascii="Book Antiqua" w:hAnsi="Book Antiqua"/>
                <w:b/>
                <w:sz w:val="22"/>
              </w:rPr>
              <w:t xml:space="preserve">XTP118MT= </w:t>
            </w:r>
            <w:r w:rsidRPr="005E3725">
              <w:rPr>
                <w:rFonts w:ascii="Book Antiqua" w:hAnsi="Book Antiqua"/>
                <w:sz w:val="22"/>
              </w:rPr>
              <w:t>11F  X  20CM  DOUBLE  LUMEN  CATHETER  SET</w:t>
            </w: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r w:rsidRPr="005E3725">
              <w:rPr>
                <w:rFonts w:ascii="Book Antiqua" w:hAnsi="Book Antiqua"/>
                <w:b/>
                <w:sz w:val="22"/>
              </w:rPr>
              <w:t xml:space="preserve">XTP119MT= </w:t>
            </w:r>
            <w:r w:rsidRPr="005E3725">
              <w:rPr>
                <w:rFonts w:ascii="Book Antiqua" w:hAnsi="Book Antiqua"/>
                <w:sz w:val="22"/>
              </w:rPr>
              <w:t>11F  X  24CM  DOUBLE  LUMEN  CATHETER  SET</w:t>
            </w: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r w:rsidRPr="005E3725">
              <w:rPr>
                <w:rFonts w:ascii="Book Antiqua" w:hAnsi="Book Antiqua"/>
                <w:b/>
                <w:sz w:val="22"/>
              </w:rPr>
              <w:t xml:space="preserve">XTP114IJS= </w:t>
            </w:r>
            <w:r w:rsidRPr="005E3725">
              <w:rPr>
                <w:rFonts w:ascii="Book Antiqua" w:hAnsi="Book Antiqua"/>
                <w:sz w:val="22"/>
              </w:rPr>
              <w:t>11F  X  12CM  IJ  DOUBLE  LUMEN  CATHETER  SET</w:t>
            </w: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r w:rsidRPr="005E3725">
              <w:rPr>
                <w:rFonts w:ascii="Book Antiqua" w:hAnsi="Book Antiqua"/>
                <w:b/>
                <w:sz w:val="22"/>
              </w:rPr>
              <w:t xml:space="preserve">XTP116IJS= </w:t>
            </w:r>
            <w:r w:rsidRPr="005E3725">
              <w:rPr>
                <w:rFonts w:ascii="Book Antiqua" w:hAnsi="Book Antiqua"/>
                <w:sz w:val="22"/>
              </w:rPr>
              <w:t>11F  X  15CM  IJ  DOUBLE  LUMEN  CATHETER  SET</w:t>
            </w: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r w:rsidRPr="005E3725">
              <w:rPr>
                <w:rFonts w:ascii="Book Antiqua" w:hAnsi="Book Antiqua"/>
                <w:b/>
                <w:sz w:val="22"/>
              </w:rPr>
              <w:t>XTP118IJS=</w:t>
            </w:r>
            <w:r w:rsidRPr="005E3725">
              <w:rPr>
                <w:rFonts w:ascii="Book Antiqua" w:hAnsi="Book Antiqua"/>
                <w:sz w:val="22"/>
              </w:rPr>
              <w:t>11F  X  20CM  IJ  DOUBLE  LUMEN  CATHETER  SET</w:t>
            </w: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r w:rsidRPr="005E3725">
              <w:rPr>
                <w:rFonts w:ascii="Book Antiqua" w:hAnsi="Book Antiqua"/>
                <w:b/>
                <w:sz w:val="22"/>
              </w:rPr>
              <w:t xml:space="preserve">XTP126MT= </w:t>
            </w:r>
            <w:r w:rsidRPr="005E3725">
              <w:rPr>
                <w:rFonts w:ascii="Book Antiqua" w:hAnsi="Book Antiqua"/>
                <w:sz w:val="22"/>
              </w:rPr>
              <w:t>12F  X  15CM  DOUBLE  LUMEN  CATHETER  SET</w:t>
            </w: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r w:rsidRPr="005E3725">
              <w:rPr>
                <w:rFonts w:ascii="Book Antiqua" w:hAnsi="Book Antiqua"/>
                <w:b/>
                <w:sz w:val="22"/>
              </w:rPr>
              <w:t xml:space="preserve">XTP128MT= </w:t>
            </w:r>
            <w:r w:rsidRPr="005E3725">
              <w:rPr>
                <w:rFonts w:ascii="Book Antiqua" w:hAnsi="Book Antiqua"/>
                <w:sz w:val="22"/>
              </w:rPr>
              <w:t>12F  X  20CM  DOUBLE  LUMEN  CATHETER  SET</w:t>
            </w: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r w:rsidRPr="005E3725">
              <w:rPr>
                <w:rFonts w:ascii="Book Antiqua" w:hAnsi="Book Antiqua"/>
                <w:b/>
                <w:sz w:val="22"/>
              </w:rPr>
              <w:t xml:space="preserve">XTP129MT= </w:t>
            </w:r>
            <w:r w:rsidRPr="005E3725">
              <w:rPr>
                <w:rFonts w:ascii="Book Antiqua" w:hAnsi="Book Antiqua"/>
                <w:sz w:val="22"/>
              </w:rPr>
              <w:t>12F  X  24CM  DOUBLE  LUMEN  CATHETER  SET</w:t>
            </w: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r w:rsidRPr="005E3725">
              <w:rPr>
                <w:rFonts w:ascii="Book Antiqua" w:hAnsi="Book Antiqua"/>
                <w:b/>
                <w:sz w:val="22"/>
              </w:rPr>
              <w:t xml:space="preserve">XTP125IJS= </w:t>
            </w:r>
            <w:r w:rsidRPr="005E3725">
              <w:rPr>
                <w:rFonts w:ascii="Book Antiqua" w:hAnsi="Book Antiqua"/>
                <w:sz w:val="22"/>
              </w:rPr>
              <w:t>12F  X  13CM  IJ  DOUBLE  LUMEN  CATHETER  SET</w:t>
            </w: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r w:rsidRPr="005E3725">
              <w:rPr>
                <w:rFonts w:ascii="Book Antiqua" w:hAnsi="Book Antiqua"/>
                <w:b/>
                <w:sz w:val="22"/>
              </w:rPr>
              <w:t xml:space="preserve">XTP126IJS= </w:t>
            </w:r>
            <w:r w:rsidRPr="005E3725">
              <w:rPr>
                <w:rFonts w:ascii="Book Antiqua" w:hAnsi="Book Antiqua"/>
                <w:sz w:val="22"/>
              </w:rPr>
              <w:t>12F  X  15CM  IJ  DOUBLE  LUMEN  CATHETER  SET</w:t>
            </w: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r w:rsidRPr="005E3725">
              <w:rPr>
                <w:rFonts w:ascii="Book Antiqua" w:hAnsi="Book Antiqua"/>
                <w:b/>
                <w:sz w:val="22"/>
              </w:rPr>
              <w:t>XTP128IJS=</w:t>
            </w:r>
            <w:r w:rsidRPr="005E3725">
              <w:rPr>
                <w:rFonts w:ascii="Book Antiqua" w:hAnsi="Book Antiqua"/>
                <w:sz w:val="22"/>
              </w:rPr>
              <w:t>12F  X  20CM  IJ  DOUBLE  LUMEN  CATHETER  SET</w:t>
            </w:r>
          </w:p>
          <w:p w:rsidR="0091709D" w:rsidRPr="005E3725" w:rsidRDefault="0091709D" w:rsidP="00146382">
            <w:pPr>
              <w:pStyle w:val="3vff3xh4yd"/>
              <w:shd w:val="clear" w:color="auto" w:fill="FFFFFF"/>
              <w:spacing w:before="0" w:beforeAutospacing="0" w:after="0" w:afterAutospacing="0"/>
              <w:rPr>
                <w:rFonts w:ascii="Book Antiqua" w:hAnsi="Book Antiqua"/>
                <w:sz w:val="22"/>
              </w:rPr>
            </w:pPr>
          </w:p>
          <w:p w:rsidR="0091709D" w:rsidRPr="005E3725" w:rsidRDefault="0091709D" w:rsidP="00146382">
            <w:pPr>
              <w:pStyle w:val="3vff3xh4yd"/>
              <w:shd w:val="clear" w:color="auto" w:fill="FFFFFF"/>
              <w:spacing w:before="0" w:beforeAutospacing="0" w:after="0" w:afterAutospacing="0"/>
              <w:rPr>
                <w:rFonts w:ascii="Book Antiqua" w:hAnsi="Book Antiqua"/>
                <w:sz w:val="22"/>
                <w:szCs w:val="11"/>
              </w:rPr>
            </w:pPr>
            <w:r w:rsidRPr="005E3725">
              <w:rPr>
                <w:rFonts w:ascii="Book Antiqua" w:hAnsi="Book Antiqua"/>
                <w:b/>
                <w:sz w:val="22"/>
                <w:szCs w:val="11"/>
              </w:rPr>
              <w:t xml:space="preserve">XTP114CT= </w:t>
            </w:r>
            <w:r w:rsidRPr="005E3725">
              <w:rPr>
                <w:rFonts w:ascii="Book Antiqua" w:hAnsi="Book Antiqua"/>
                <w:sz w:val="22"/>
                <w:szCs w:val="11"/>
              </w:rPr>
              <w:t>11F  X  12CM  DOUBLE  LUMEN  CATHETER</w:t>
            </w:r>
          </w:p>
          <w:p w:rsidR="0091709D" w:rsidRPr="005E3725" w:rsidRDefault="0091709D" w:rsidP="00146382">
            <w:pPr>
              <w:pStyle w:val="3vff3xh4yd"/>
              <w:shd w:val="clear" w:color="auto" w:fill="FFFFFF"/>
              <w:spacing w:before="0" w:beforeAutospacing="0" w:after="0" w:afterAutospacing="0"/>
              <w:rPr>
                <w:rFonts w:ascii="Book Antiqua" w:hAnsi="Book Antiqua"/>
                <w:sz w:val="22"/>
                <w:szCs w:val="11"/>
              </w:rPr>
            </w:pPr>
          </w:p>
          <w:p w:rsidR="0091709D" w:rsidRPr="005E3725" w:rsidRDefault="0091709D" w:rsidP="00146382">
            <w:pPr>
              <w:pStyle w:val="3vff3xh4yd"/>
              <w:shd w:val="clear" w:color="auto" w:fill="FFFFFF"/>
              <w:spacing w:before="0" w:beforeAutospacing="0" w:after="0" w:afterAutospacing="0"/>
              <w:rPr>
                <w:rFonts w:ascii="Book Antiqua" w:hAnsi="Book Antiqua"/>
                <w:sz w:val="22"/>
                <w:szCs w:val="11"/>
              </w:rPr>
            </w:pPr>
            <w:r w:rsidRPr="005E3725">
              <w:rPr>
                <w:rFonts w:ascii="Book Antiqua" w:hAnsi="Book Antiqua"/>
                <w:b/>
                <w:sz w:val="22"/>
                <w:szCs w:val="11"/>
              </w:rPr>
              <w:t xml:space="preserve">XTP116CT= </w:t>
            </w:r>
            <w:r w:rsidRPr="005E3725">
              <w:rPr>
                <w:rFonts w:ascii="Book Antiqua" w:hAnsi="Book Antiqua"/>
                <w:sz w:val="22"/>
                <w:szCs w:val="11"/>
              </w:rPr>
              <w:t>11F  X  15CM  DOUBLE  LUMEN  CATHETER</w:t>
            </w:r>
          </w:p>
          <w:p w:rsidR="0091709D" w:rsidRPr="005E3725" w:rsidRDefault="0091709D" w:rsidP="00146382">
            <w:pPr>
              <w:pStyle w:val="3vff3xh4yd"/>
              <w:shd w:val="clear" w:color="auto" w:fill="FFFFFF"/>
              <w:spacing w:before="0" w:beforeAutospacing="0" w:after="0" w:afterAutospacing="0"/>
              <w:rPr>
                <w:rFonts w:ascii="Book Antiqua" w:hAnsi="Book Antiqua"/>
                <w:sz w:val="22"/>
                <w:szCs w:val="11"/>
              </w:rPr>
            </w:pPr>
          </w:p>
          <w:p w:rsidR="0091709D" w:rsidRPr="005E3725" w:rsidRDefault="0091709D" w:rsidP="00146382">
            <w:pPr>
              <w:pStyle w:val="3vff3xh4yd"/>
              <w:shd w:val="clear" w:color="auto" w:fill="FFFFFF"/>
              <w:spacing w:before="0" w:beforeAutospacing="0" w:after="0" w:afterAutospacing="0"/>
              <w:rPr>
                <w:rFonts w:ascii="Book Antiqua" w:hAnsi="Book Antiqua"/>
                <w:sz w:val="22"/>
                <w:szCs w:val="11"/>
              </w:rPr>
            </w:pPr>
            <w:r w:rsidRPr="005E3725">
              <w:rPr>
                <w:rFonts w:ascii="Book Antiqua" w:hAnsi="Book Antiqua"/>
                <w:b/>
                <w:sz w:val="22"/>
                <w:szCs w:val="11"/>
              </w:rPr>
              <w:t xml:space="preserve">XTP118CT= </w:t>
            </w:r>
            <w:r w:rsidRPr="005E3725">
              <w:rPr>
                <w:rFonts w:ascii="Book Antiqua" w:hAnsi="Book Antiqua"/>
                <w:sz w:val="22"/>
                <w:szCs w:val="11"/>
              </w:rPr>
              <w:t>11F  X  20CM  DOUBLE  LUMEN  CATHETER</w:t>
            </w:r>
          </w:p>
          <w:p w:rsidR="0091709D" w:rsidRPr="005E3725" w:rsidRDefault="0091709D" w:rsidP="00146382">
            <w:pPr>
              <w:pStyle w:val="3vff3xh4yd"/>
              <w:shd w:val="clear" w:color="auto" w:fill="FFFFFF"/>
              <w:spacing w:before="0" w:beforeAutospacing="0" w:after="0" w:afterAutospacing="0"/>
              <w:rPr>
                <w:rFonts w:ascii="Book Antiqua" w:hAnsi="Book Antiqua"/>
                <w:b/>
                <w:sz w:val="22"/>
                <w:szCs w:val="11"/>
              </w:rPr>
            </w:pPr>
          </w:p>
          <w:p w:rsidR="0091709D" w:rsidRPr="005E3725" w:rsidRDefault="0091709D" w:rsidP="00146382">
            <w:pPr>
              <w:pStyle w:val="3vff3xh4yd"/>
              <w:shd w:val="clear" w:color="auto" w:fill="FFFFFF"/>
              <w:spacing w:before="0" w:beforeAutospacing="0" w:after="0" w:afterAutospacing="0"/>
              <w:rPr>
                <w:rFonts w:ascii="Book Antiqua" w:hAnsi="Book Antiqua"/>
                <w:sz w:val="22"/>
                <w:szCs w:val="11"/>
              </w:rPr>
            </w:pPr>
            <w:r w:rsidRPr="005E3725">
              <w:rPr>
                <w:rFonts w:ascii="Book Antiqua" w:hAnsi="Book Antiqua"/>
                <w:b/>
                <w:sz w:val="22"/>
                <w:szCs w:val="11"/>
              </w:rPr>
              <w:t xml:space="preserve">XTP114IJC= </w:t>
            </w:r>
            <w:r w:rsidRPr="005E3725">
              <w:rPr>
                <w:rFonts w:ascii="Book Antiqua" w:hAnsi="Book Antiqua"/>
                <w:sz w:val="22"/>
                <w:szCs w:val="11"/>
              </w:rPr>
              <w:t>11F  X  12CM    DOUBLE  LUMEN  CATHETER WITH CURVEED EXTENSIONS</w:t>
            </w:r>
          </w:p>
          <w:p w:rsidR="0091709D" w:rsidRPr="005E3725" w:rsidRDefault="0091709D" w:rsidP="00146382">
            <w:pPr>
              <w:pStyle w:val="3vff3xh4yd"/>
              <w:shd w:val="clear" w:color="auto" w:fill="FFFFFF"/>
              <w:spacing w:before="0" w:beforeAutospacing="0" w:after="0" w:afterAutospacing="0"/>
              <w:rPr>
                <w:rFonts w:ascii="Book Antiqua" w:hAnsi="Book Antiqua"/>
                <w:sz w:val="22"/>
                <w:szCs w:val="11"/>
              </w:rPr>
            </w:pPr>
          </w:p>
          <w:p w:rsidR="0091709D" w:rsidRPr="005E3725" w:rsidRDefault="0091709D" w:rsidP="00146382">
            <w:pPr>
              <w:pStyle w:val="3vff3xh4yd"/>
              <w:shd w:val="clear" w:color="auto" w:fill="FFFFFF"/>
              <w:spacing w:before="0" w:beforeAutospacing="0" w:after="0" w:afterAutospacing="0"/>
              <w:rPr>
                <w:rFonts w:ascii="Book Antiqua" w:hAnsi="Book Antiqua"/>
                <w:sz w:val="22"/>
                <w:szCs w:val="11"/>
              </w:rPr>
            </w:pPr>
            <w:r w:rsidRPr="005E3725">
              <w:rPr>
                <w:rFonts w:ascii="Book Antiqua" w:hAnsi="Book Antiqua"/>
                <w:b/>
                <w:sz w:val="22"/>
                <w:szCs w:val="11"/>
              </w:rPr>
              <w:t xml:space="preserve">XTP116IJC= </w:t>
            </w:r>
            <w:r w:rsidRPr="005E3725">
              <w:rPr>
                <w:rFonts w:ascii="Book Antiqua" w:hAnsi="Book Antiqua"/>
                <w:sz w:val="22"/>
                <w:szCs w:val="11"/>
              </w:rPr>
              <w:t>11F  X  15CM   DOUBLE  LUMEN  CATHETER WITH CURVEED EXTENSIONS</w:t>
            </w:r>
          </w:p>
          <w:p w:rsidR="0091709D" w:rsidRPr="005E3725" w:rsidRDefault="0091709D" w:rsidP="00146382">
            <w:pPr>
              <w:pStyle w:val="3vff3xh4yd"/>
              <w:shd w:val="clear" w:color="auto" w:fill="FFFFFF"/>
              <w:spacing w:before="0" w:beforeAutospacing="0" w:after="0" w:afterAutospacing="0"/>
              <w:rPr>
                <w:rFonts w:ascii="Book Antiqua" w:hAnsi="Book Antiqua"/>
                <w:sz w:val="22"/>
                <w:szCs w:val="11"/>
              </w:rPr>
            </w:pPr>
          </w:p>
          <w:p w:rsidR="0091709D" w:rsidRPr="005E3725" w:rsidRDefault="0091709D" w:rsidP="00146382">
            <w:pPr>
              <w:pStyle w:val="3vff3xh4yd"/>
              <w:shd w:val="clear" w:color="auto" w:fill="FFFFFF"/>
              <w:spacing w:before="0" w:beforeAutospacing="0" w:after="0" w:afterAutospacing="0"/>
              <w:rPr>
                <w:rFonts w:ascii="Book Antiqua" w:hAnsi="Book Antiqua"/>
                <w:sz w:val="22"/>
                <w:szCs w:val="11"/>
              </w:rPr>
            </w:pPr>
          </w:p>
          <w:p w:rsidR="0091709D" w:rsidRPr="005E3725" w:rsidRDefault="0091709D" w:rsidP="00146382">
            <w:pPr>
              <w:pStyle w:val="3vff3xh4yd"/>
              <w:shd w:val="clear" w:color="auto" w:fill="FFFFFF"/>
              <w:spacing w:before="0" w:beforeAutospacing="0" w:after="0" w:afterAutospacing="0"/>
              <w:rPr>
                <w:rFonts w:ascii="Book Antiqua" w:hAnsi="Book Antiqua"/>
              </w:rPr>
            </w:pPr>
            <w:r w:rsidRPr="005E3725">
              <w:rPr>
                <w:rFonts w:ascii="Book Antiqua" w:hAnsi="Book Antiqua"/>
                <w:b/>
                <w:sz w:val="22"/>
                <w:szCs w:val="11"/>
              </w:rPr>
              <w:t xml:space="preserve">XTP118IJC= </w:t>
            </w:r>
            <w:r w:rsidRPr="005E3725">
              <w:rPr>
                <w:rFonts w:ascii="Book Antiqua" w:hAnsi="Book Antiqua"/>
                <w:sz w:val="22"/>
                <w:szCs w:val="11"/>
              </w:rPr>
              <w:t>11F  X  15CM   DOUBLE  LUMEN  CATHETER WITH CURVEED EXTENSIONS</w:t>
            </w:r>
          </w:p>
          <w:p w:rsidR="0091709D" w:rsidRPr="005E3725" w:rsidRDefault="0091709D" w:rsidP="00146382">
            <w:pPr>
              <w:pStyle w:val="3vff3xh4yd"/>
              <w:shd w:val="clear" w:color="auto" w:fill="FFFFFF"/>
              <w:spacing w:before="0" w:beforeAutospacing="0" w:after="0" w:afterAutospacing="0"/>
              <w:rPr>
                <w:rFonts w:ascii="Book Antiqua" w:hAnsi="Book Antiqua"/>
              </w:rPr>
            </w:pPr>
          </w:p>
          <w:p w:rsidR="0091709D" w:rsidRPr="005E3725" w:rsidRDefault="0091709D" w:rsidP="00146382">
            <w:pPr>
              <w:pStyle w:val="3vff3xh4yd"/>
              <w:shd w:val="clear" w:color="auto" w:fill="FFFFFF"/>
              <w:spacing w:before="0" w:beforeAutospacing="0" w:after="0" w:afterAutospacing="0"/>
              <w:rPr>
                <w:rFonts w:ascii="Book Antiqua" w:hAnsi="Book Antiqua"/>
              </w:rPr>
            </w:pPr>
          </w:p>
          <w:p w:rsidR="0091709D" w:rsidRPr="005E3725" w:rsidRDefault="0091709D" w:rsidP="00146382">
            <w:pPr>
              <w:pStyle w:val="3vff3xh4yd"/>
              <w:shd w:val="clear" w:color="auto" w:fill="FFFFFF"/>
              <w:spacing w:before="0" w:beforeAutospacing="0" w:after="0" w:afterAutospacing="0"/>
              <w:rPr>
                <w:rFonts w:ascii="Book Antiqua" w:hAnsi="Book Antiqua"/>
              </w:rPr>
            </w:pPr>
          </w:p>
          <w:p w:rsidR="0091709D" w:rsidRPr="005E3725" w:rsidRDefault="0091709D" w:rsidP="00146382">
            <w:pPr>
              <w:rPr>
                <w:rFonts w:ascii="Book Antiqua" w:hAnsi="Book Antiqua" w:cstheme="majorBidi"/>
                <w:bCs/>
              </w:rPr>
            </w:pPr>
            <w:r w:rsidRPr="005E3725">
              <w:rPr>
                <w:rStyle w:val="FontStyle37"/>
                <w:rFonts w:ascii="Book Antiqua" w:hAnsi="Book Antiqua"/>
                <w:b w:val="0"/>
                <w:bCs w:val="0"/>
                <w:color w:val="auto"/>
                <w:sz w:val="22"/>
                <w:szCs w:val="22"/>
              </w:rPr>
              <w:t>Fee submitted</w:t>
            </w:r>
            <w:r w:rsidRPr="005E3725">
              <w:rPr>
                <w:rStyle w:val="FontStyle37"/>
                <w:rFonts w:ascii="Book Antiqua" w:hAnsi="Book Antiqua"/>
                <w:bCs w:val="0"/>
                <w:color w:val="auto"/>
                <w:sz w:val="22"/>
                <w:szCs w:val="22"/>
              </w:rPr>
              <w:t xml:space="preserve">: </w:t>
            </w:r>
            <w:r w:rsidRPr="005E3725">
              <w:rPr>
                <w:rFonts w:ascii="Book Antiqua" w:hAnsi="Book Antiqua" w:cstheme="majorBidi"/>
                <w:bCs/>
              </w:rPr>
              <w:t>Rs.50,000/-</w:t>
            </w:r>
          </w:p>
          <w:p w:rsidR="0091709D" w:rsidRPr="005E3725" w:rsidRDefault="0091709D" w:rsidP="00146382">
            <w:pPr>
              <w:pStyle w:val="3vff3xh4yd"/>
              <w:shd w:val="clear" w:color="auto" w:fill="FFFFFF"/>
              <w:spacing w:before="0" w:beforeAutospacing="0" w:after="0" w:afterAutospacing="0"/>
              <w:rPr>
                <w:rFonts w:ascii="Book Antiqua" w:hAnsi="Book Antiqua"/>
              </w:rPr>
            </w:pPr>
          </w:p>
        </w:tc>
        <w:tc>
          <w:tcPr>
            <w:tcW w:w="1588"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Double Lumen Hemodialysis Catheter (Non Implantable)</w:t>
            </w:r>
          </w:p>
        </w:tc>
        <w:tc>
          <w:tcPr>
            <w:tcW w:w="1667" w:type="dxa"/>
            <w:gridSpan w:val="4"/>
            <w:shd w:val="clear" w:color="auto" w:fill="auto"/>
          </w:tcPr>
          <w:p w:rsidR="0091709D" w:rsidRPr="005E3725" w:rsidRDefault="0091709D" w:rsidP="00146382">
            <w:pPr>
              <w:rPr>
                <w:rFonts w:ascii="Book Antiqua" w:hAnsi="Book Antiqua" w:cstheme="majorBidi"/>
                <w:b/>
                <w:bCs/>
              </w:rPr>
            </w:pPr>
            <w:r w:rsidRPr="005E3725">
              <w:rPr>
                <w:rFonts w:ascii="Book Antiqua" w:hAnsi="Book Antiqua" w:cstheme="majorBidi"/>
                <w:b/>
                <w:bCs/>
              </w:rPr>
              <w:t>Approved.</w:t>
            </w: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M/s Med Lab Services.</w:t>
            </w:r>
          </w:p>
          <w:p w:rsidR="0091709D" w:rsidRPr="005E3725" w:rsidRDefault="0091709D" w:rsidP="00146382">
            <w:pPr>
              <w:rPr>
                <w:rFonts w:ascii="Book Antiqua" w:hAnsi="Book Antiqua" w:cstheme="majorBidi"/>
              </w:rPr>
            </w:pPr>
            <w:r w:rsidRPr="005E3725">
              <w:rPr>
                <w:rFonts w:ascii="Book Antiqua" w:hAnsi="Book Antiqua" w:cstheme="majorBidi"/>
              </w:rPr>
              <w:t>Office No.1, First Floor, ABC Plaza, Commercial Center, Satellite Town, Rawalpindi</w:t>
            </w:r>
          </w:p>
          <w:p w:rsidR="0091709D" w:rsidRPr="005E3725" w:rsidRDefault="0091709D" w:rsidP="00146382">
            <w:pPr>
              <w:rPr>
                <w:rFonts w:ascii="Book Antiqua" w:hAnsi="Book Antiqua" w:cstheme="majorBidi"/>
              </w:rPr>
            </w:pPr>
            <w:r w:rsidRPr="005E3725">
              <w:rPr>
                <w:rFonts w:ascii="Book Antiqua" w:hAnsi="Book Antiqua" w:cstheme="majorBidi"/>
              </w:rPr>
              <w:t>(ELI-00056)</w:t>
            </w:r>
          </w:p>
        </w:tc>
        <w:tc>
          <w:tcPr>
            <w:tcW w:w="1985" w:type="dxa"/>
            <w:gridSpan w:val="3"/>
            <w:shd w:val="clear" w:color="auto" w:fill="auto"/>
          </w:tcPr>
          <w:p w:rsidR="0091709D" w:rsidRPr="005E3725" w:rsidRDefault="0091709D" w:rsidP="00146382">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146382">
            <w:pPr>
              <w:rPr>
                <w:rFonts w:ascii="Book Antiqua" w:hAnsi="Book Antiqua" w:cstheme="majorBidi"/>
              </w:rPr>
            </w:pPr>
            <w:r w:rsidRPr="005E3725">
              <w:rPr>
                <w:rFonts w:ascii="Book Antiqua" w:hAnsi="Book Antiqua" w:cstheme="majorBidi"/>
              </w:rPr>
              <w:t>M/s GeneProof a.s. Videnska 101/119 Dolni Herspice 619 00 Brno Czech Republic</w:t>
            </w:r>
          </w:p>
          <w:p w:rsidR="0091709D" w:rsidRPr="005E3725" w:rsidRDefault="0091709D" w:rsidP="00146382">
            <w:pPr>
              <w:rPr>
                <w:rFonts w:ascii="Book Antiqua" w:hAnsi="Book Antiqua" w:cstheme="majorBidi"/>
              </w:rPr>
            </w:pPr>
          </w:p>
          <w:p w:rsidR="0091709D" w:rsidRPr="005E3725" w:rsidRDefault="0091709D" w:rsidP="00EE79B9">
            <w:pPr>
              <w:rPr>
                <w:rFonts w:ascii="Book Antiqua" w:hAnsi="Book Antiqua" w:cstheme="majorBidi"/>
                <w:b/>
                <w:bCs/>
              </w:rPr>
            </w:pPr>
            <w:r w:rsidRPr="005E3725">
              <w:rPr>
                <w:rFonts w:ascii="Book Antiqua" w:hAnsi="Book Antiqua" w:cstheme="majorBidi"/>
              </w:rPr>
              <w:t>(FSC Czech Republic</w:t>
            </w:r>
            <w:r w:rsidR="004D5891" w:rsidRPr="005E3725">
              <w:rPr>
                <w:rFonts w:ascii="Book Antiqua" w:hAnsi="Book Antiqua" w:cstheme="majorBidi"/>
              </w:rPr>
              <w:t xml:space="preserve"> </w:t>
            </w:r>
            <w:r w:rsidRPr="005E3725">
              <w:rPr>
                <w:rFonts w:ascii="Book Antiqua" w:hAnsi="Book Antiqua" w:cstheme="majorBidi"/>
              </w:rPr>
              <w:t>Valid Till 15-11-2020)</w:t>
            </w:r>
          </w:p>
        </w:tc>
        <w:tc>
          <w:tcPr>
            <w:tcW w:w="2977" w:type="dxa"/>
            <w:gridSpan w:val="5"/>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GeneProof Hepatitis C Virus (HCV) PCR Kit</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Class D</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Shelf Life: 18 Months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HCV/ISEX/025</w:t>
            </w:r>
          </w:p>
          <w:p w:rsidR="0091709D" w:rsidRPr="005E3725" w:rsidRDefault="0091709D" w:rsidP="00146382">
            <w:pPr>
              <w:rPr>
                <w:rFonts w:ascii="Book Antiqua" w:hAnsi="Book Antiqua" w:cstheme="majorBidi"/>
                <w:lang w:val="sv-SE"/>
              </w:rPr>
            </w:pPr>
            <w:r w:rsidRPr="005E3725">
              <w:rPr>
                <w:rFonts w:ascii="Book Antiqua" w:hAnsi="Book Antiqua" w:cstheme="majorBidi"/>
                <w:lang w:val="sv-SE"/>
              </w:rPr>
              <w:t>HCV/ISEX/050</w:t>
            </w:r>
          </w:p>
          <w:p w:rsidR="0091709D" w:rsidRPr="005E3725" w:rsidRDefault="0091709D" w:rsidP="00146382">
            <w:pPr>
              <w:rPr>
                <w:rFonts w:ascii="Book Antiqua" w:hAnsi="Book Antiqua" w:cstheme="majorBidi"/>
                <w:lang w:val="sv-SE"/>
              </w:rPr>
            </w:pPr>
            <w:r w:rsidRPr="005E3725">
              <w:rPr>
                <w:rFonts w:ascii="Book Antiqua" w:hAnsi="Book Antiqua" w:cstheme="majorBidi"/>
                <w:lang w:val="sv-SE"/>
              </w:rPr>
              <w:t>HCV/ISEX/100</w:t>
            </w:r>
          </w:p>
          <w:p w:rsidR="0091709D" w:rsidRPr="005E3725" w:rsidRDefault="0091709D" w:rsidP="00146382">
            <w:pPr>
              <w:rPr>
                <w:rFonts w:ascii="Book Antiqua" w:hAnsi="Book Antiqua" w:cstheme="majorBidi"/>
                <w:lang w:val="sv-SE"/>
              </w:rPr>
            </w:pPr>
            <w:r w:rsidRPr="005E3725">
              <w:rPr>
                <w:rFonts w:ascii="Book Antiqua" w:hAnsi="Book Antiqua" w:cstheme="majorBidi"/>
                <w:lang w:val="sv-SE"/>
              </w:rPr>
              <w:t>HCV/PLUS/025</w:t>
            </w:r>
          </w:p>
          <w:p w:rsidR="0091709D" w:rsidRPr="005E3725" w:rsidRDefault="0091709D" w:rsidP="00146382">
            <w:pPr>
              <w:rPr>
                <w:rFonts w:ascii="Book Antiqua" w:hAnsi="Book Antiqua" w:cstheme="majorBidi"/>
              </w:rPr>
            </w:pPr>
            <w:r w:rsidRPr="005E3725">
              <w:rPr>
                <w:rFonts w:ascii="Book Antiqua" w:hAnsi="Book Antiqua" w:cstheme="majorBidi"/>
              </w:rPr>
              <w:t>HCV/PLUS/050</w:t>
            </w:r>
          </w:p>
          <w:p w:rsidR="0091709D" w:rsidRPr="005E3725" w:rsidRDefault="0091709D" w:rsidP="00146382">
            <w:pPr>
              <w:rPr>
                <w:rFonts w:ascii="Book Antiqua" w:hAnsi="Book Antiqua" w:cstheme="majorBidi"/>
              </w:rPr>
            </w:pPr>
            <w:r w:rsidRPr="005E3725">
              <w:rPr>
                <w:rFonts w:ascii="Book Antiqua" w:hAnsi="Book Antiqua" w:cstheme="majorBidi"/>
              </w:rPr>
              <w:t>HCV/PLUS/100</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Fee submitted: Rs 50,000/-</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p>
        </w:tc>
        <w:tc>
          <w:tcPr>
            <w:tcW w:w="1588"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Hepatitis C Virus Nucleic acid IVD, Kit, Nucleic acid Technique (NAT)</w:t>
            </w:r>
          </w:p>
        </w:tc>
        <w:tc>
          <w:tcPr>
            <w:tcW w:w="1667" w:type="dxa"/>
            <w:gridSpan w:val="4"/>
            <w:shd w:val="clear" w:color="auto" w:fill="auto"/>
          </w:tcPr>
          <w:p w:rsidR="0091709D" w:rsidRPr="005E3725" w:rsidRDefault="0091709D" w:rsidP="00BF0548">
            <w:pPr>
              <w:rPr>
                <w:rFonts w:ascii="Book Antiqua" w:hAnsi="Book Antiqua" w:cstheme="majorBidi"/>
              </w:rPr>
            </w:pPr>
            <w:r w:rsidRPr="005E3725">
              <w:rPr>
                <w:rFonts w:ascii="Book Antiqua" w:hAnsi="Book Antiqua" w:cstheme="majorBidi"/>
                <w:b/>
                <w:bCs/>
              </w:rPr>
              <w:t>Approved</w:t>
            </w:r>
            <w:r w:rsidR="001846B9" w:rsidRPr="005E3725">
              <w:rPr>
                <w:rFonts w:ascii="Book Antiqua" w:hAnsi="Book Antiqua" w:cstheme="majorBidi"/>
              </w:rPr>
              <w:t xml:space="preserve"> subject to notarized evidence of the export of this product to other European countries</w:t>
            </w: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M/s Med Lab Services.</w:t>
            </w:r>
          </w:p>
          <w:p w:rsidR="0091709D" w:rsidRPr="005E3725" w:rsidRDefault="0091709D" w:rsidP="00146382">
            <w:pPr>
              <w:rPr>
                <w:rFonts w:ascii="Book Antiqua" w:hAnsi="Book Antiqua" w:cstheme="majorBidi"/>
              </w:rPr>
            </w:pPr>
            <w:r w:rsidRPr="005E3725">
              <w:rPr>
                <w:rFonts w:ascii="Book Antiqua" w:hAnsi="Book Antiqua" w:cstheme="majorBidi"/>
              </w:rPr>
              <w:t>Office No.1, First Floor, ABC Plaza, Commercial Center, Satellite Town, Rawalpindi</w:t>
            </w:r>
          </w:p>
          <w:p w:rsidR="0091709D" w:rsidRPr="005E3725" w:rsidRDefault="0091709D" w:rsidP="00146382">
            <w:pPr>
              <w:rPr>
                <w:rFonts w:ascii="Book Antiqua" w:hAnsi="Book Antiqua" w:cstheme="majorBidi"/>
              </w:rPr>
            </w:pPr>
            <w:r w:rsidRPr="005E3725">
              <w:rPr>
                <w:rFonts w:ascii="Book Antiqua" w:hAnsi="Book Antiqua" w:cstheme="majorBidi"/>
              </w:rPr>
              <w:t>(ELI-00056)</w:t>
            </w:r>
          </w:p>
        </w:tc>
        <w:tc>
          <w:tcPr>
            <w:tcW w:w="1985" w:type="dxa"/>
            <w:gridSpan w:val="3"/>
            <w:shd w:val="clear" w:color="auto" w:fill="auto"/>
          </w:tcPr>
          <w:p w:rsidR="0091709D" w:rsidRPr="005E3725" w:rsidRDefault="0091709D" w:rsidP="00146382">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146382">
            <w:pPr>
              <w:rPr>
                <w:rFonts w:ascii="Book Antiqua" w:hAnsi="Book Antiqua" w:cstheme="majorBidi"/>
              </w:rPr>
            </w:pPr>
            <w:r w:rsidRPr="005E3725">
              <w:rPr>
                <w:rFonts w:ascii="Book Antiqua" w:hAnsi="Book Antiqua" w:cstheme="majorBidi"/>
              </w:rPr>
              <w:t>M/s GeneProof a.s. Videnska 101/119 Dolni Herspice 619 00 Brno Czech Republic</w:t>
            </w:r>
          </w:p>
          <w:p w:rsidR="0091709D" w:rsidRPr="005E3725" w:rsidRDefault="0091709D" w:rsidP="00146382">
            <w:pPr>
              <w:rPr>
                <w:rFonts w:ascii="Book Antiqua" w:hAnsi="Book Antiqua" w:cstheme="majorBidi"/>
              </w:rPr>
            </w:pPr>
          </w:p>
          <w:p w:rsidR="0091709D" w:rsidRPr="005E3725" w:rsidRDefault="0091709D" w:rsidP="00EE79B9">
            <w:pPr>
              <w:rPr>
                <w:rFonts w:ascii="Book Antiqua" w:hAnsi="Book Antiqua" w:cstheme="majorBidi"/>
                <w:b/>
                <w:bCs/>
              </w:rPr>
            </w:pPr>
            <w:r w:rsidRPr="005E3725">
              <w:rPr>
                <w:rFonts w:ascii="Book Antiqua" w:hAnsi="Book Antiqua" w:cstheme="majorBidi"/>
              </w:rPr>
              <w:t>(FSC Czech Republic Valid Till 15-11-2020)</w:t>
            </w:r>
          </w:p>
        </w:tc>
        <w:tc>
          <w:tcPr>
            <w:tcW w:w="2977" w:type="dxa"/>
            <w:gridSpan w:val="5"/>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GeneProof Hepatitis B Virus (HBV) PCR Kit</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Class D</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Shelf Life: 24 Months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HBV/ISEX/025</w:t>
            </w:r>
          </w:p>
          <w:p w:rsidR="0091709D" w:rsidRPr="005E3725" w:rsidRDefault="0091709D" w:rsidP="00146382">
            <w:pPr>
              <w:rPr>
                <w:rFonts w:ascii="Book Antiqua" w:hAnsi="Book Antiqua" w:cstheme="majorBidi"/>
              </w:rPr>
            </w:pPr>
            <w:r w:rsidRPr="005E3725">
              <w:rPr>
                <w:rFonts w:ascii="Book Antiqua" w:hAnsi="Book Antiqua" w:cstheme="majorBidi"/>
              </w:rPr>
              <w:t>HBV/ISEX/050</w:t>
            </w:r>
          </w:p>
          <w:p w:rsidR="0091709D" w:rsidRPr="005E3725" w:rsidRDefault="0091709D" w:rsidP="00146382">
            <w:pPr>
              <w:rPr>
                <w:rFonts w:ascii="Book Antiqua" w:hAnsi="Book Antiqua" w:cstheme="majorBidi"/>
              </w:rPr>
            </w:pPr>
            <w:r w:rsidRPr="005E3725">
              <w:rPr>
                <w:rFonts w:ascii="Book Antiqua" w:hAnsi="Book Antiqua" w:cstheme="majorBidi"/>
              </w:rPr>
              <w:t>HBV/ISEX/100</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 xml:space="preserve">Fee submitted: Rs 50,000/- </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p>
        </w:tc>
        <w:tc>
          <w:tcPr>
            <w:tcW w:w="1588"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Hepatitis B Virus Core Nucleic acid IVD, Kit, Nucleic acid Technique (NAT)</w:t>
            </w:r>
          </w:p>
        </w:tc>
        <w:tc>
          <w:tcPr>
            <w:tcW w:w="1667" w:type="dxa"/>
            <w:gridSpan w:val="4"/>
            <w:shd w:val="clear" w:color="auto" w:fill="auto"/>
          </w:tcPr>
          <w:p w:rsidR="0091709D" w:rsidRPr="005E3725" w:rsidRDefault="0091709D" w:rsidP="001846B9">
            <w:pPr>
              <w:rPr>
                <w:rFonts w:ascii="Book Antiqua" w:hAnsi="Book Antiqua" w:cstheme="majorBidi"/>
                <w:b/>
                <w:bCs/>
              </w:rPr>
            </w:pPr>
            <w:r w:rsidRPr="005E3725">
              <w:rPr>
                <w:rFonts w:ascii="Book Antiqua" w:hAnsi="Book Antiqua" w:cstheme="majorBidi"/>
                <w:b/>
                <w:bCs/>
              </w:rPr>
              <w:t>Approved</w:t>
            </w:r>
            <w:r w:rsidR="001846B9" w:rsidRPr="005E3725">
              <w:rPr>
                <w:rFonts w:ascii="Book Antiqua" w:hAnsi="Book Antiqua" w:cstheme="majorBidi"/>
                <w:b/>
                <w:bCs/>
              </w:rPr>
              <w:t xml:space="preserve"> </w:t>
            </w:r>
            <w:r w:rsidR="001846B9" w:rsidRPr="005E3725">
              <w:rPr>
                <w:rFonts w:ascii="Book Antiqua" w:hAnsi="Book Antiqua" w:cstheme="majorBidi"/>
              </w:rPr>
              <w:t>subject to notarized evidence of the export of this product to other European countries</w:t>
            </w: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M/s UDL Distribution (Pvt) Limited.</w:t>
            </w:r>
          </w:p>
          <w:p w:rsidR="0091709D" w:rsidRPr="005E3725" w:rsidRDefault="0091709D" w:rsidP="00146382">
            <w:pPr>
              <w:rPr>
                <w:rFonts w:ascii="Book Antiqua" w:hAnsi="Book Antiqua" w:cstheme="majorBidi"/>
              </w:rPr>
            </w:pPr>
            <w:r w:rsidRPr="005E3725">
              <w:rPr>
                <w:rFonts w:ascii="Book Antiqua" w:hAnsi="Book Antiqua" w:cstheme="majorBidi"/>
              </w:rPr>
              <w:t>1-D-13, Sector 30, Korangi Industrial Area, Karachi</w:t>
            </w:r>
          </w:p>
          <w:p w:rsidR="0091709D" w:rsidRPr="005E3725" w:rsidRDefault="0091709D" w:rsidP="00146382">
            <w:pPr>
              <w:rPr>
                <w:rFonts w:ascii="Book Antiqua" w:hAnsi="Book Antiqua" w:cstheme="majorBidi"/>
              </w:rPr>
            </w:pPr>
            <w:r w:rsidRPr="005E3725">
              <w:rPr>
                <w:rFonts w:ascii="Book Antiqua" w:hAnsi="Book Antiqua" w:cstheme="majorBidi"/>
              </w:rPr>
              <w:t>(ELI-00073)</w:t>
            </w:r>
          </w:p>
        </w:tc>
        <w:tc>
          <w:tcPr>
            <w:tcW w:w="1985" w:type="dxa"/>
            <w:gridSpan w:val="3"/>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Arrow International, Inc. (Subsidiary of Teleflex, Inc.) 2400 Bernville Road Reading, PA 19605, USA</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b/>
                <w:bCs/>
              </w:rPr>
            </w:pPr>
            <w:r w:rsidRPr="005E3725">
              <w:rPr>
                <w:rFonts w:ascii="Book Antiqua" w:hAnsi="Book Antiqua" w:cstheme="majorBidi"/>
                <w:b/>
                <w:bCs/>
              </w:rPr>
              <w:t>Manufacturing Facilities:</w:t>
            </w:r>
          </w:p>
          <w:p w:rsidR="0091709D" w:rsidRPr="005E3725" w:rsidRDefault="0091709D" w:rsidP="00146382">
            <w:pPr>
              <w:rPr>
                <w:rFonts w:ascii="Book Antiqua" w:hAnsi="Book Antiqua" w:cstheme="majorBidi"/>
              </w:rPr>
            </w:pPr>
            <w:r w:rsidRPr="005E3725">
              <w:rPr>
                <w:rFonts w:ascii="Book Antiqua" w:hAnsi="Book Antiqua" w:cstheme="majorBidi"/>
              </w:rPr>
              <w:t>(i) M/s Arrow International Inc., 312 Commerce Place Asheboro, NC 27203, USA</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(ii) M/s Arrow International de Chihuahua S.A. de C.V. Ave. Washington 3701, Edificios 4 and 36 Colonia Complejo Industrial Las Americas Chihuahua, Chihuahua CP 31114, Mexico</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lang w:val="sv-SE"/>
              </w:rPr>
            </w:pPr>
            <w:r w:rsidRPr="005E3725">
              <w:rPr>
                <w:rFonts w:ascii="Book Antiqua" w:hAnsi="Book Antiqua" w:cstheme="majorBidi"/>
                <w:lang w:val="sv-SE"/>
              </w:rPr>
              <w:t>(FSC US FDA Valid Till</w:t>
            </w:r>
          </w:p>
          <w:p w:rsidR="0091709D" w:rsidRPr="005E3725" w:rsidRDefault="0091709D" w:rsidP="00146382">
            <w:pPr>
              <w:rPr>
                <w:rFonts w:ascii="Book Antiqua" w:hAnsi="Book Antiqua" w:cstheme="majorBidi"/>
                <w:b/>
                <w:bCs/>
                <w:lang w:val="sv-SE"/>
              </w:rPr>
            </w:pPr>
            <w:r w:rsidRPr="005E3725">
              <w:rPr>
                <w:rFonts w:ascii="Book Antiqua" w:hAnsi="Book Antiqua" w:cstheme="majorBidi"/>
                <w:lang w:val="sv-SE"/>
              </w:rPr>
              <w:t>10-07-2020)</w:t>
            </w:r>
          </w:p>
        </w:tc>
        <w:tc>
          <w:tcPr>
            <w:tcW w:w="2977" w:type="dxa"/>
            <w:gridSpan w:val="5"/>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Cannon® II Plus Long-Term Access Hemodialysis Catheterization Set</w:t>
            </w:r>
          </w:p>
          <w:p w:rsidR="0091709D" w:rsidRPr="005E3725" w:rsidRDefault="0091709D" w:rsidP="00146382">
            <w:pPr>
              <w:rPr>
                <w:rFonts w:ascii="Book Antiqua" w:hAnsi="Book Antiqua" w:cstheme="majorBidi"/>
              </w:rPr>
            </w:pPr>
          </w:p>
          <w:p w:rsidR="0091709D" w:rsidRPr="005E3725" w:rsidRDefault="0091709D" w:rsidP="00146382">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146382">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146382">
            <w:pPr>
              <w:rPr>
                <w:rFonts w:ascii="Book Antiqua" w:hAnsi="Book Antiqua" w:cstheme="majorBidi"/>
              </w:rPr>
            </w:pPr>
            <w:r w:rsidRPr="005E3725">
              <w:rPr>
                <w:rFonts w:ascii="Book Antiqua" w:hAnsi="Book Antiqua" w:cstheme="majorBidi"/>
              </w:rPr>
              <w:t>Codes: CS-15242-SP,CS-15282-SP,CS-15282-VSP,CS-15322-SP,</w:t>
            </w:r>
          </w:p>
          <w:p w:rsidR="0091709D" w:rsidRPr="005E3725" w:rsidRDefault="0091709D" w:rsidP="00146382">
            <w:pPr>
              <w:rPr>
                <w:rFonts w:ascii="Book Antiqua" w:hAnsi="Book Antiqua" w:cstheme="majorBidi"/>
              </w:rPr>
            </w:pPr>
            <w:r w:rsidRPr="005E3725">
              <w:rPr>
                <w:rFonts w:ascii="Book Antiqua" w:hAnsi="Book Antiqua" w:cstheme="majorBidi"/>
              </w:rPr>
              <w:t>CS-15362-VSP,CS-15322-SP,CS-15322-VSP,CS-15362-SP</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 xml:space="preserve">Fee submitted: Rs 50,000/- </w:t>
            </w:r>
          </w:p>
          <w:p w:rsidR="0091709D" w:rsidRPr="005E3725" w:rsidRDefault="0091709D" w:rsidP="00146382">
            <w:pPr>
              <w:rPr>
                <w:rFonts w:ascii="Book Antiqua" w:hAnsi="Book Antiqua" w:cstheme="majorBidi"/>
              </w:rPr>
            </w:pPr>
          </w:p>
        </w:tc>
        <w:tc>
          <w:tcPr>
            <w:tcW w:w="1588" w:type="dxa"/>
            <w:gridSpan w:val="2"/>
            <w:shd w:val="clear" w:color="auto" w:fill="auto"/>
          </w:tcPr>
          <w:p w:rsidR="0091709D" w:rsidRPr="005E3725" w:rsidRDefault="0091709D" w:rsidP="00146382">
            <w:pPr>
              <w:rPr>
                <w:rFonts w:ascii="Book Antiqua" w:hAnsi="Book Antiqua"/>
                <w:sz w:val="20"/>
                <w:szCs w:val="20"/>
              </w:rPr>
            </w:pPr>
            <w:r w:rsidRPr="005E3725">
              <w:rPr>
                <w:rFonts w:ascii="Book Antiqua" w:hAnsi="Book Antiqua" w:cstheme="majorBidi"/>
              </w:rPr>
              <w:t>The Cannon® II Plus is indicated for use in attaining long-term vascular access for hemodialysis and apheresis</w:t>
            </w:r>
          </w:p>
        </w:tc>
        <w:tc>
          <w:tcPr>
            <w:tcW w:w="1667" w:type="dxa"/>
            <w:gridSpan w:val="4"/>
            <w:shd w:val="clear" w:color="auto" w:fill="auto"/>
          </w:tcPr>
          <w:p w:rsidR="0091709D" w:rsidRPr="005E3725" w:rsidRDefault="00BF0548" w:rsidP="00146382">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w:t>
            </w: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M/s UDL Distribution (Pvt) Ltd., 1-D-13, Sector 30, Korangi Industrial Area, Karachi</w:t>
            </w:r>
          </w:p>
          <w:p w:rsidR="0091709D" w:rsidRPr="005E3725" w:rsidRDefault="0091709D" w:rsidP="00146382">
            <w:pPr>
              <w:rPr>
                <w:rFonts w:ascii="Book Antiqua" w:hAnsi="Book Antiqua" w:cstheme="majorBidi"/>
              </w:rPr>
            </w:pPr>
            <w:r w:rsidRPr="005E3725">
              <w:rPr>
                <w:rFonts w:ascii="Book Antiqua" w:hAnsi="Book Antiqua" w:cstheme="majorBidi"/>
              </w:rPr>
              <w:t>(ELI-00073)</w:t>
            </w:r>
          </w:p>
        </w:tc>
        <w:tc>
          <w:tcPr>
            <w:tcW w:w="1985" w:type="dxa"/>
            <w:gridSpan w:val="3"/>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Arrow International, Inc., (subsidiary of Teleflex, Inc.), 2400 Bernville Road Reading, PA 19605 USA</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b/>
                <w:bCs/>
              </w:rPr>
            </w:pPr>
            <w:r w:rsidRPr="005E3725">
              <w:rPr>
                <w:rFonts w:ascii="Book Antiqua" w:hAnsi="Book Antiqua" w:cstheme="majorBidi"/>
                <w:b/>
                <w:bCs/>
              </w:rPr>
              <w:t>Manufacturing Facility:</w:t>
            </w:r>
          </w:p>
          <w:p w:rsidR="0091709D" w:rsidRPr="005E3725" w:rsidRDefault="0091709D" w:rsidP="00146382">
            <w:pPr>
              <w:rPr>
                <w:rFonts w:ascii="Book Antiqua" w:hAnsi="Book Antiqua" w:cstheme="majorBidi"/>
              </w:rPr>
            </w:pPr>
            <w:r w:rsidRPr="005E3725">
              <w:rPr>
                <w:rFonts w:ascii="Book Antiqua" w:hAnsi="Book Antiqua" w:cstheme="majorBidi"/>
              </w:rPr>
              <w:t>(i) M/s Arrow Internacional de Chihuahua S.A. de C.V. Ave. Washington 3701, Interior Circuito Industrial Alta Tecnologia Edificios 40 and 2, Colonia Panamericana Chihuahua, Chihuahua CP 31200, Mexico</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(ii) M/s Arrow International C.R. a.s. Jamska 2359/47 Zdar Nad Sazavou, Vysocina 591 01, Czech Republic</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lang w:val="sv-SE"/>
              </w:rPr>
            </w:pPr>
            <w:r w:rsidRPr="005E3725">
              <w:rPr>
                <w:rFonts w:ascii="Book Antiqua" w:hAnsi="Book Antiqua" w:cstheme="majorBidi"/>
                <w:lang w:val="sv-SE"/>
              </w:rPr>
              <w:t>(FSC US FDA Valid Till</w:t>
            </w:r>
          </w:p>
          <w:p w:rsidR="0091709D" w:rsidRPr="005E3725" w:rsidRDefault="0091709D" w:rsidP="00146382">
            <w:pPr>
              <w:rPr>
                <w:rFonts w:ascii="Book Antiqua" w:hAnsi="Book Antiqua" w:cstheme="majorBidi"/>
                <w:lang w:val="sv-SE"/>
              </w:rPr>
            </w:pPr>
            <w:r w:rsidRPr="005E3725">
              <w:rPr>
                <w:rFonts w:ascii="Book Antiqua" w:hAnsi="Book Antiqua" w:cstheme="majorBidi"/>
                <w:lang w:val="sv-SE"/>
              </w:rPr>
              <w:t>10-07-2020)</w:t>
            </w:r>
          </w:p>
          <w:p w:rsidR="0091709D" w:rsidRPr="005E3725" w:rsidRDefault="0091709D" w:rsidP="00146382">
            <w:pPr>
              <w:rPr>
                <w:rFonts w:ascii="Book Antiqua" w:hAnsi="Book Antiqua" w:cstheme="majorBidi"/>
                <w:b/>
                <w:bCs/>
                <w:lang w:val="sv-SE"/>
              </w:rPr>
            </w:pPr>
          </w:p>
        </w:tc>
        <w:tc>
          <w:tcPr>
            <w:tcW w:w="2977" w:type="dxa"/>
            <w:gridSpan w:val="5"/>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Central Venous Catheterization Set with ARROWg+ard Blue</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Class D</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Shelf Life: 2 Years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 xml:space="preserve">CV-24301-E,CS-24306-E </w:t>
            </w:r>
            <w:r w:rsidRPr="005E3725">
              <w:rPr>
                <w:rFonts w:ascii="Book Antiqua" w:hAnsi="Book Antiqua" w:cstheme="majorBidi"/>
              </w:rPr>
              <w:tab/>
            </w:r>
          </w:p>
          <w:p w:rsidR="0091709D" w:rsidRPr="005E3725" w:rsidRDefault="0091709D" w:rsidP="00146382">
            <w:pPr>
              <w:rPr>
                <w:rFonts w:ascii="Book Antiqua" w:hAnsi="Book Antiqua" w:cstheme="majorBidi"/>
              </w:rPr>
            </w:pPr>
            <w:r w:rsidRPr="005E3725">
              <w:rPr>
                <w:rFonts w:ascii="Book Antiqua" w:hAnsi="Book Antiqua" w:cstheme="majorBidi"/>
              </w:rPr>
              <w:t xml:space="preserve">CS-24706-E, CV-24701-E </w:t>
            </w:r>
            <w:r w:rsidRPr="005E3725">
              <w:rPr>
                <w:rFonts w:ascii="Book Antiqua" w:hAnsi="Book Antiqua" w:cstheme="majorBidi"/>
              </w:rPr>
              <w:tab/>
            </w:r>
          </w:p>
          <w:p w:rsidR="0091709D" w:rsidRPr="005E3725" w:rsidRDefault="0091709D" w:rsidP="00146382">
            <w:pPr>
              <w:rPr>
                <w:rFonts w:ascii="Book Antiqua" w:hAnsi="Book Antiqua" w:cstheme="majorBidi"/>
              </w:rPr>
            </w:pPr>
            <w:r w:rsidRPr="005E3725">
              <w:rPr>
                <w:rFonts w:ascii="Book Antiqua" w:hAnsi="Book Antiqua" w:cstheme="majorBidi"/>
              </w:rPr>
              <w:t xml:space="preserve">CV-24301-E, CV-24701-E </w:t>
            </w:r>
            <w:r w:rsidRPr="005E3725">
              <w:rPr>
                <w:rFonts w:ascii="Book Antiqua" w:hAnsi="Book Antiqua" w:cstheme="majorBidi"/>
              </w:rPr>
              <w:tab/>
            </w:r>
          </w:p>
          <w:p w:rsidR="0091709D" w:rsidRPr="005E3725" w:rsidRDefault="0091709D" w:rsidP="00146382">
            <w:pPr>
              <w:rPr>
                <w:rFonts w:ascii="Book Antiqua" w:hAnsi="Book Antiqua" w:cstheme="majorBidi"/>
              </w:rPr>
            </w:pPr>
            <w:r w:rsidRPr="005E3725">
              <w:rPr>
                <w:rFonts w:ascii="Book Antiqua" w:hAnsi="Book Antiqua" w:cstheme="majorBidi"/>
              </w:rPr>
              <w:t>CA-24301, CA-24306</w:t>
            </w:r>
            <w:r w:rsidRPr="005E3725">
              <w:rPr>
                <w:rFonts w:ascii="Book Antiqua" w:hAnsi="Book Antiqua" w:cstheme="majorBidi"/>
              </w:rPr>
              <w:tab/>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Fee submitted: Rs 50,000/-</w:t>
            </w:r>
          </w:p>
          <w:p w:rsidR="0091709D" w:rsidRPr="005E3725" w:rsidRDefault="0091709D" w:rsidP="00146382">
            <w:pPr>
              <w:rPr>
                <w:rFonts w:ascii="Book Antiqua" w:hAnsi="Book Antiqua" w:cstheme="majorBidi"/>
              </w:rPr>
            </w:pPr>
          </w:p>
        </w:tc>
        <w:tc>
          <w:tcPr>
            <w:tcW w:w="1588" w:type="dxa"/>
            <w:gridSpan w:val="2"/>
            <w:shd w:val="clear" w:color="auto" w:fill="auto"/>
          </w:tcPr>
          <w:p w:rsidR="0091709D" w:rsidRPr="005E3725" w:rsidRDefault="0091709D" w:rsidP="00146382">
            <w:pPr>
              <w:rPr>
                <w:rFonts w:ascii="Book Antiqua" w:hAnsi="Book Antiqua"/>
              </w:rPr>
            </w:pPr>
            <w:r w:rsidRPr="005E3725">
              <w:rPr>
                <w:rFonts w:ascii="Book Antiqua" w:hAnsi="Book Antiqua"/>
              </w:rPr>
              <w:t>The Arrow CVC catheter permits venous access to the central circulation of patients.</w:t>
            </w:r>
          </w:p>
        </w:tc>
        <w:tc>
          <w:tcPr>
            <w:tcW w:w="1667" w:type="dxa"/>
            <w:gridSpan w:val="4"/>
            <w:shd w:val="clear" w:color="auto" w:fill="auto"/>
          </w:tcPr>
          <w:p w:rsidR="0091709D" w:rsidRPr="005E3725" w:rsidRDefault="00BF0548" w:rsidP="00146382">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w:t>
            </w: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M/s UDL Distribution (Pvt) Ltd.</w:t>
            </w:r>
          </w:p>
          <w:p w:rsidR="0091709D" w:rsidRPr="005E3725" w:rsidRDefault="0091709D" w:rsidP="00146382">
            <w:pPr>
              <w:rPr>
                <w:rFonts w:ascii="Book Antiqua" w:hAnsi="Book Antiqua" w:cstheme="majorBidi"/>
              </w:rPr>
            </w:pPr>
            <w:r w:rsidRPr="005E3725">
              <w:rPr>
                <w:rFonts w:ascii="Book Antiqua" w:hAnsi="Book Antiqua" w:cstheme="majorBidi"/>
              </w:rPr>
              <w:t>1-D-13, Sector 30, Korangi Industrial Area, Karachi</w:t>
            </w:r>
          </w:p>
          <w:p w:rsidR="0091709D" w:rsidRPr="005E3725" w:rsidRDefault="0091709D" w:rsidP="00146382">
            <w:pPr>
              <w:rPr>
                <w:rFonts w:ascii="Book Antiqua" w:hAnsi="Book Antiqua" w:cstheme="majorBidi"/>
              </w:rPr>
            </w:pPr>
            <w:r w:rsidRPr="005E3725">
              <w:rPr>
                <w:rFonts w:ascii="Book Antiqua" w:hAnsi="Book Antiqua" w:cstheme="majorBidi"/>
              </w:rPr>
              <w:t>(ELI-00073)</w:t>
            </w:r>
          </w:p>
        </w:tc>
        <w:tc>
          <w:tcPr>
            <w:tcW w:w="1985" w:type="dxa"/>
            <w:gridSpan w:val="3"/>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Arrow International, Inc., (subsidiary of Teleflex, Inc.), 2400 Bernville Road Reading, PA 19605 USA</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b/>
                <w:bCs/>
              </w:rPr>
            </w:pPr>
            <w:r w:rsidRPr="005E3725">
              <w:rPr>
                <w:rFonts w:ascii="Book Antiqua" w:hAnsi="Book Antiqua" w:cstheme="majorBidi"/>
                <w:b/>
                <w:bCs/>
              </w:rPr>
              <w:t>Manufacturing Facility:</w:t>
            </w:r>
          </w:p>
          <w:p w:rsidR="0091709D" w:rsidRPr="005E3725" w:rsidRDefault="0091709D" w:rsidP="00146382">
            <w:pPr>
              <w:rPr>
                <w:rFonts w:ascii="Book Antiqua" w:hAnsi="Book Antiqua" w:cstheme="majorBidi"/>
              </w:rPr>
            </w:pPr>
            <w:r w:rsidRPr="005E3725">
              <w:rPr>
                <w:rFonts w:ascii="Book Antiqua" w:hAnsi="Book Antiqua" w:cstheme="majorBidi"/>
              </w:rPr>
              <w:t>(i) M/s Arrow International Inc. 16 Elizabeth Dr Chelmsford, MA 01824 USA</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(ii) M/s Arrow International, Inc., 312 Commerce Place Asheboro, NC 27203 USA</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lang w:val="sv-SE"/>
              </w:rPr>
            </w:pPr>
            <w:r w:rsidRPr="005E3725">
              <w:rPr>
                <w:rFonts w:ascii="Book Antiqua" w:hAnsi="Book Antiqua" w:cstheme="majorBidi"/>
                <w:lang w:val="sv-SE"/>
              </w:rPr>
              <w:t>(FSC US FDA Valid Till</w:t>
            </w:r>
          </w:p>
          <w:p w:rsidR="0091709D" w:rsidRPr="005E3725" w:rsidRDefault="0091709D" w:rsidP="00146382">
            <w:pPr>
              <w:rPr>
                <w:rFonts w:ascii="Book Antiqua" w:hAnsi="Book Antiqua" w:cstheme="majorBidi"/>
                <w:lang w:val="sv-SE"/>
              </w:rPr>
            </w:pPr>
            <w:r w:rsidRPr="005E3725">
              <w:rPr>
                <w:rFonts w:ascii="Book Antiqua" w:hAnsi="Book Antiqua" w:cstheme="majorBidi"/>
                <w:lang w:val="sv-SE"/>
              </w:rPr>
              <w:t>15-04-2020)</w:t>
            </w:r>
          </w:p>
          <w:p w:rsidR="0091709D" w:rsidRPr="005E3725" w:rsidRDefault="0091709D" w:rsidP="00146382">
            <w:pPr>
              <w:rPr>
                <w:rFonts w:ascii="Book Antiqua" w:hAnsi="Book Antiqua" w:cstheme="majorBidi"/>
                <w:b/>
                <w:bCs/>
                <w:lang w:val="sv-SE"/>
              </w:rPr>
            </w:pPr>
          </w:p>
        </w:tc>
        <w:tc>
          <w:tcPr>
            <w:tcW w:w="2977" w:type="dxa"/>
            <w:gridSpan w:val="5"/>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Ultra 8® IAB Intra Aortic Balloon Catheters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Class D</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Shelf Life: 2 Years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 xml:space="preserve">Model: IAB-05830-U, </w:t>
            </w:r>
          </w:p>
          <w:p w:rsidR="0091709D" w:rsidRPr="005E3725" w:rsidRDefault="0091709D" w:rsidP="00146382">
            <w:pPr>
              <w:rPr>
                <w:rFonts w:ascii="Book Antiqua" w:hAnsi="Book Antiqua" w:cstheme="majorBidi"/>
              </w:rPr>
            </w:pPr>
            <w:r w:rsidRPr="005E3725">
              <w:rPr>
                <w:rFonts w:ascii="Book Antiqua" w:hAnsi="Book Antiqua" w:cstheme="majorBidi"/>
              </w:rPr>
              <w:t>IAB-05840-U</w:t>
            </w:r>
          </w:p>
          <w:p w:rsidR="0091709D" w:rsidRPr="005E3725" w:rsidRDefault="0091709D" w:rsidP="00146382">
            <w:pPr>
              <w:rPr>
                <w:rFonts w:ascii="Book Antiqua" w:hAnsi="Book Antiqua" w:cstheme="majorBidi"/>
              </w:rPr>
            </w:pPr>
          </w:p>
          <w:p w:rsidR="0091709D" w:rsidRPr="005E3725" w:rsidRDefault="0091709D" w:rsidP="0024017B">
            <w:pPr>
              <w:rPr>
                <w:rFonts w:ascii="Book Antiqua" w:hAnsi="Book Antiqua" w:cstheme="majorBidi"/>
              </w:rPr>
            </w:pPr>
            <w:r w:rsidRPr="005E3725">
              <w:rPr>
                <w:rFonts w:ascii="Book Antiqua" w:hAnsi="Book Antiqua" w:cstheme="majorBidi"/>
              </w:rPr>
              <w:t>Fee</w:t>
            </w:r>
            <w:r w:rsidR="0024017B" w:rsidRPr="005E3725">
              <w:rPr>
                <w:rFonts w:ascii="Book Antiqua" w:hAnsi="Book Antiqua" w:cstheme="majorBidi"/>
              </w:rPr>
              <w:t xml:space="preserve"> submitted: </w:t>
            </w:r>
            <w:r w:rsidRPr="005E3725">
              <w:rPr>
                <w:rFonts w:ascii="Book Antiqua" w:hAnsi="Book Antiqua" w:cstheme="majorBidi"/>
              </w:rPr>
              <w:t>Rs.50,000/-</w:t>
            </w:r>
          </w:p>
          <w:p w:rsidR="0091709D" w:rsidRPr="005E3725" w:rsidRDefault="0091709D" w:rsidP="00146382">
            <w:pPr>
              <w:rPr>
                <w:rFonts w:ascii="Book Antiqua" w:hAnsi="Book Antiqua" w:cstheme="majorBidi"/>
              </w:rPr>
            </w:pPr>
          </w:p>
        </w:tc>
        <w:tc>
          <w:tcPr>
            <w:tcW w:w="1588"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Intra Aortic Balloon Catheters</w:t>
            </w:r>
          </w:p>
        </w:tc>
        <w:tc>
          <w:tcPr>
            <w:tcW w:w="1667" w:type="dxa"/>
            <w:gridSpan w:val="4"/>
            <w:shd w:val="clear" w:color="auto" w:fill="auto"/>
          </w:tcPr>
          <w:p w:rsidR="0091709D" w:rsidRPr="005E3725" w:rsidRDefault="00BF0548" w:rsidP="00146382">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w:t>
            </w: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M/s UDL Distribution (Pvt) Ltd.</w:t>
            </w:r>
          </w:p>
          <w:p w:rsidR="0091709D" w:rsidRPr="005E3725" w:rsidRDefault="0091709D" w:rsidP="00146382">
            <w:pPr>
              <w:rPr>
                <w:rFonts w:ascii="Book Antiqua" w:hAnsi="Book Antiqua" w:cstheme="majorBidi"/>
              </w:rPr>
            </w:pPr>
            <w:r w:rsidRPr="005E3725">
              <w:rPr>
                <w:rFonts w:ascii="Book Antiqua" w:hAnsi="Book Antiqua" w:cstheme="majorBidi"/>
              </w:rPr>
              <w:t>1-D-13, Sector 30, Korangi Industrial Area, Karachi</w:t>
            </w:r>
          </w:p>
          <w:p w:rsidR="0091709D" w:rsidRPr="005E3725" w:rsidRDefault="0091709D" w:rsidP="00146382">
            <w:pPr>
              <w:rPr>
                <w:rFonts w:ascii="Book Antiqua" w:hAnsi="Book Antiqua" w:cstheme="majorBidi"/>
              </w:rPr>
            </w:pPr>
            <w:r w:rsidRPr="005E3725">
              <w:rPr>
                <w:rFonts w:ascii="Book Antiqua" w:hAnsi="Book Antiqua" w:cstheme="majorBidi"/>
              </w:rPr>
              <w:t>(ELI-00073)</w:t>
            </w:r>
          </w:p>
        </w:tc>
        <w:tc>
          <w:tcPr>
            <w:tcW w:w="1985" w:type="dxa"/>
            <w:gridSpan w:val="3"/>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Arrow International, Inc., (subsidiary of Teleflex, Inc.), 2400 Bernville Road Reading, PA 19605 USA</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b/>
                <w:bCs/>
              </w:rPr>
            </w:pPr>
            <w:r w:rsidRPr="005E3725">
              <w:rPr>
                <w:rFonts w:ascii="Book Antiqua" w:hAnsi="Book Antiqua" w:cstheme="majorBidi"/>
                <w:b/>
                <w:bCs/>
              </w:rPr>
              <w:t>Manufacturing Facility:</w:t>
            </w:r>
          </w:p>
          <w:p w:rsidR="0091709D" w:rsidRPr="005E3725" w:rsidRDefault="0091709D" w:rsidP="00146382">
            <w:pPr>
              <w:rPr>
                <w:rFonts w:ascii="Book Antiqua" w:hAnsi="Book Antiqua" w:cstheme="majorBidi"/>
              </w:rPr>
            </w:pPr>
            <w:r w:rsidRPr="005E3725">
              <w:rPr>
                <w:rFonts w:ascii="Book Antiqua" w:hAnsi="Book Antiqua" w:cstheme="majorBidi"/>
              </w:rPr>
              <w:t>(i) M/s Arrow International Inc. 16 Elizabeth Dr Chelmsford, MA 01824 USA</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(ii) M/s Arrow International, Inc., 312 Commerce Place Asheboro, NC 27203 USA</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lang w:val="sv-SE"/>
              </w:rPr>
            </w:pPr>
            <w:r w:rsidRPr="005E3725">
              <w:rPr>
                <w:rFonts w:ascii="Book Antiqua" w:hAnsi="Book Antiqua" w:cstheme="majorBidi"/>
                <w:lang w:val="sv-SE"/>
              </w:rPr>
              <w:t>(FSC US FDA Valid Till</w:t>
            </w:r>
          </w:p>
          <w:p w:rsidR="0091709D" w:rsidRPr="005E3725" w:rsidRDefault="0091709D" w:rsidP="00146382">
            <w:pPr>
              <w:rPr>
                <w:rFonts w:ascii="Book Antiqua" w:hAnsi="Book Antiqua" w:cstheme="majorBidi"/>
                <w:b/>
                <w:bCs/>
                <w:lang w:val="sv-SE"/>
              </w:rPr>
            </w:pPr>
            <w:r w:rsidRPr="005E3725">
              <w:rPr>
                <w:rFonts w:ascii="Book Antiqua" w:hAnsi="Book Antiqua" w:cstheme="majorBidi"/>
                <w:lang w:val="sv-SE"/>
              </w:rPr>
              <w:t>15-04-2020)</w:t>
            </w:r>
          </w:p>
        </w:tc>
        <w:tc>
          <w:tcPr>
            <w:tcW w:w="2977" w:type="dxa"/>
            <w:gridSpan w:val="5"/>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Rediguard® IAB Intra Aortic Balloon Catheters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Class D</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Shelf Life: 2 Years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Model: IAB-R950-U, IAB-S730C</w:t>
            </w:r>
          </w:p>
          <w:p w:rsidR="0091709D" w:rsidRPr="005E3725" w:rsidRDefault="0091709D" w:rsidP="00146382">
            <w:pPr>
              <w:rPr>
                <w:rFonts w:ascii="Book Antiqua" w:hAnsi="Book Antiqua" w:cstheme="majorBidi"/>
              </w:rPr>
            </w:pPr>
            <w:r w:rsidRPr="005E3725">
              <w:rPr>
                <w:rFonts w:ascii="Book Antiqua" w:hAnsi="Book Antiqua" w:cstheme="majorBidi"/>
              </w:rPr>
              <w:t>IAB-S840C</w:t>
            </w:r>
          </w:p>
          <w:p w:rsidR="0091709D" w:rsidRPr="005E3725" w:rsidRDefault="0091709D" w:rsidP="00146382">
            <w:pPr>
              <w:rPr>
                <w:rFonts w:ascii="Book Antiqua" w:hAnsi="Book Antiqua" w:cstheme="majorBidi"/>
              </w:rPr>
            </w:pPr>
          </w:p>
          <w:p w:rsidR="0091709D" w:rsidRPr="005E3725" w:rsidRDefault="0091709D" w:rsidP="0024017B">
            <w:pPr>
              <w:rPr>
                <w:rFonts w:ascii="Book Antiqua" w:hAnsi="Book Antiqua" w:cstheme="majorBidi"/>
              </w:rPr>
            </w:pPr>
            <w:r w:rsidRPr="005E3725">
              <w:rPr>
                <w:rFonts w:ascii="Book Antiqua" w:hAnsi="Book Antiqua" w:cstheme="majorBidi"/>
              </w:rPr>
              <w:t>Fee submitted: Rs.50,000/-</w:t>
            </w:r>
          </w:p>
          <w:p w:rsidR="0091709D" w:rsidRPr="005E3725" w:rsidRDefault="0091709D" w:rsidP="00146382">
            <w:pPr>
              <w:rPr>
                <w:rFonts w:ascii="Book Antiqua" w:hAnsi="Book Antiqua" w:cstheme="majorBidi"/>
              </w:rPr>
            </w:pPr>
          </w:p>
        </w:tc>
        <w:tc>
          <w:tcPr>
            <w:tcW w:w="1588"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Intra Aortic Balloon Catheters</w:t>
            </w:r>
          </w:p>
        </w:tc>
        <w:tc>
          <w:tcPr>
            <w:tcW w:w="1667" w:type="dxa"/>
            <w:gridSpan w:val="4"/>
            <w:shd w:val="clear" w:color="auto" w:fill="auto"/>
          </w:tcPr>
          <w:p w:rsidR="0091709D" w:rsidRPr="005E3725" w:rsidRDefault="00BF0548" w:rsidP="00146382">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w:t>
            </w: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M/s UDL Distribution (Pvt) Limited.</w:t>
            </w:r>
          </w:p>
          <w:p w:rsidR="0091709D" w:rsidRPr="005E3725" w:rsidRDefault="0091709D" w:rsidP="00146382">
            <w:pPr>
              <w:rPr>
                <w:rFonts w:ascii="Book Antiqua" w:hAnsi="Book Antiqua" w:cstheme="majorBidi"/>
              </w:rPr>
            </w:pPr>
            <w:r w:rsidRPr="005E3725">
              <w:rPr>
                <w:rFonts w:ascii="Book Antiqua" w:hAnsi="Book Antiqua" w:cstheme="majorBidi"/>
              </w:rPr>
              <w:t>1-D-13, Sector 30, Korangi Industrial Area, Karachi</w:t>
            </w:r>
          </w:p>
          <w:p w:rsidR="0091709D" w:rsidRPr="005E3725" w:rsidRDefault="0091709D" w:rsidP="00146382">
            <w:pPr>
              <w:rPr>
                <w:rFonts w:ascii="Book Antiqua" w:hAnsi="Book Antiqua" w:cstheme="majorBidi"/>
              </w:rPr>
            </w:pPr>
            <w:r w:rsidRPr="005E3725">
              <w:rPr>
                <w:rFonts w:ascii="Book Antiqua" w:hAnsi="Book Antiqua" w:cstheme="majorBidi"/>
              </w:rPr>
              <w:t>(ELI-00073)</w:t>
            </w:r>
          </w:p>
        </w:tc>
        <w:tc>
          <w:tcPr>
            <w:tcW w:w="1985" w:type="dxa"/>
            <w:gridSpan w:val="3"/>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Arrow International, Inc. (Subsidiary of Teleflex, Inc.) 2400 Bernville Road Reading, PA 19605, USA</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b/>
                <w:bCs/>
              </w:rPr>
            </w:pPr>
            <w:r w:rsidRPr="005E3725">
              <w:rPr>
                <w:rFonts w:ascii="Book Antiqua" w:hAnsi="Book Antiqua" w:cstheme="majorBidi"/>
                <w:b/>
                <w:bCs/>
              </w:rPr>
              <w:t>Manufacturing Facilities:</w:t>
            </w:r>
          </w:p>
          <w:p w:rsidR="0091709D" w:rsidRPr="005E3725" w:rsidRDefault="0091709D" w:rsidP="00146382">
            <w:pPr>
              <w:rPr>
                <w:rFonts w:ascii="Book Antiqua" w:hAnsi="Book Antiqua" w:cstheme="majorBidi"/>
              </w:rPr>
            </w:pPr>
            <w:r w:rsidRPr="005E3725">
              <w:rPr>
                <w:rFonts w:ascii="Book Antiqua" w:hAnsi="Book Antiqua" w:cstheme="majorBidi"/>
              </w:rPr>
              <w:t>(i) M/s Arrow International De Chihuahua S.A. de C.V. Ave. Washington 3701, Interior Circuito Industrial Alta Tecnologia Edificios 40 and 2, Colonia Panacericana Chihuahua, Chihuahua, CP 31200, Mexico</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(ii) M/s Arrow International Inc., 312 Commerce Place Asheboro, NC 27203, USA</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(iii) M/s Arrow International CR.a.s.,JAMSKA 2359/47 ZDAR NAD SAZAVOU, Vysocina, Czech Republic, 59101.</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(FSC USFDA Valid Till</w:t>
            </w:r>
          </w:p>
          <w:p w:rsidR="0091709D" w:rsidRPr="005E3725" w:rsidRDefault="0091709D" w:rsidP="00146382">
            <w:pPr>
              <w:rPr>
                <w:rFonts w:ascii="Book Antiqua" w:hAnsi="Book Antiqua" w:cstheme="majorBidi"/>
                <w:b/>
                <w:bCs/>
              </w:rPr>
            </w:pPr>
            <w:r w:rsidRPr="005E3725">
              <w:rPr>
                <w:rFonts w:ascii="Book Antiqua" w:hAnsi="Book Antiqua" w:cstheme="majorBidi"/>
              </w:rPr>
              <w:t>10-07-2020)</w:t>
            </w:r>
          </w:p>
        </w:tc>
        <w:tc>
          <w:tcPr>
            <w:tcW w:w="2977" w:type="dxa"/>
            <w:gridSpan w:val="5"/>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Arrow Two-Lumen Hemodialysis Catheterization Set</w:t>
            </w:r>
          </w:p>
          <w:p w:rsidR="0091709D" w:rsidRPr="005E3725" w:rsidRDefault="0091709D" w:rsidP="00146382">
            <w:pPr>
              <w:rPr>
                <w:rFonts w:ascii="Book Antiqua" w:hAnsi="Book Antiqua" w:cstheme="majorBidi"/>
              </w:rPr>
            </w:pPr>
          </w:p>
          <w:p w:rsidR="0091709D" w:rsidRPr="005E3725" w:rsidRDefault="0091709D" w:rsidP="00146382">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146382">
            <w:pPr>
              <w:spacing w:line="360" w:lineRule="auto"/>
              <w:rPr>
                <w:rFonts w:ascii="Book Antiqua" w:hAnsi="Book Antiqua" w:cstheme="majorBidi"/>
              </w:rPr>
            </w:pPr>
            <w:r w:rsidRPr="005E3725">
              <w:rPr>
                <w:rFonts w:ascii="Book Antiqua" w:hAnsi="Book Antiqua" w:cstheme="majorBidi"/>
              </w:rPr>
              <w:t>Shelf Life: 5 Years</w:t>
            </w:r>
          </w:p>
          <w:p w:rsidR="0091709D" w:rsidRPr="005E3725" w:rsidRDefault="0091709D" w:rsidP="00146382">
            <w:pPr>
              <w:rPr>
                <w:rFonts w:ascii="Book Antiqua" w:hAnsi="Book Antiqua" w:cstheme="majorBidi"/>
              </w:rPr>
            </w:pPr>
            <w:r w:rsidRPr="005E3725">
              <w:rPr>
                <w:rFonts w:ascii="Book Antiqua" w:hAnsi="Book Antiqua" w:cstheme="majorBidi"/>
              </w:rPr>
              <w:t>Codes: CS-12122-E,CS-12122-F,CS-15122-F ,CS-15142-F,CV-15122-F,MC-12122-F,MC-15122-F, CS-12142-F, CS-15122-E, CV12122F</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 xml:space="preserve">Fee submitted: Rs 50,000/- </w:t>
            </w:r>
          </w:p>
          <w:p w:rsidR="0091709D" w:rsidRPr="005E3725" w:rsidRDefault="0091709D" w:rsidP="00146382">
            <w:pPr>
              <w:rPr>
                <w:rFonts w:ascii="Book Antiqua" w:hAnsi="Book Antiqua" w:cstheme="majorBidi"/>
              </w:rPr>
            </w:pPr>
          </w:p>
        </w:tc>
        <w:tc>
          <w:tcPr>
            <w:tcW w:w="1588" w:type="dxa"/>
            <w:gridSpan w:val="2"/>
            <w:shd w:val="clear" w:color="auto" w:fill="auto"/>
          </w:tcPr>
          <w:p w:rsidR="0091709D" w:rsidRPr="005E3725" w:rsidRDefault="0091709D" w:rsidP="00146382">
            <w:pPr>
              <w:rPr>
                <w:rFonts w:ascii="Book Antiqua" w:eastAsia="Calibri" w:hAnsi="Book Antiqua"/>
                <w:szCs w:val="20"/>
              </w:rPr>
            </w:pPr>
            <w:r w:rsidRPr="005E3725">
              <w:rPr>
                <w:rFonts w:ascii="Book Antiqua" w:eastAsia="Calibri" w:hAnsi="Book Antiqua"/>
                <w:szCs w:val="20"/>
              </w:rPr>
              <w:t>Indicated for temporary or short-term Hemodialysis and apheresis.</w:t>
            </w:r>
          </w:p>
          <w:p w:rsidR="0091709D" w:rsidRPr="005E3725" w:rsidRDefault="0091709D" w:rsidP="00146382">
            <w:pPr>
              <w:rPr>
                <w:rFonts w:ascii="Book Antiqua" w:hAnsi="Book Antiqua"/>
                <w:sz w:val="20"/>
                <w:szCs w:val="20"/>
              </w:rPr>
            </w:pPr>
          </w:p>
        </w:tc>
        <w:tc>
          <w:tcPr>
            <w:tcW w:w="1667" w:type="dxa"/>
            <w:gridSpan w:val="4"/>
            <w:shd w:val="clear" w:color="auto" w:fill="auto"/>
          </w:tcPr>
          <w:p w:rsidR="0091709D" w:rsidRPr="005E3725" w:rsidRDefault="00BF0548" w:rsidP="00146382">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w:t>
            </w: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M/s UDL Distribution (Pvt) Ltd., 1-D-13, Sector 30, Korangi Industrial Area, Karachi</w:t>
            </w:r>
          </w:p>
          <w:p w:rsidR="0091709D" w:rsidRPr="005E3725" w:rsidRDefault="0091709D" w:rsidP="00146382">
            <w:pPr>
              <w:rPr>
                <w:rFonts w:ascii="Book Antiqua" w:hAnsi="Book Antiqua" w:cstheme="majorBidi"/>
              </w:rPr>
            </w:pPr>
            <w:r w:rsidRPr="005E3725">
              <w:rPr>
                <w:rFonts w:ascii="Book Antiqua" w:hAnsi="Book Antiqua" w:cstheme="majorBidi"/>
              </w:rPr>
              <w:t>(ELI-00073)</w:t>
            </w:r>
          </w:p>
        </w:tc>
        <w:tc>
          <w:tcPr>
            <w:tcW w:w="1985" w:type="dxa"/>
            <w:gridSpan w:val="3"/>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Arrow International, Inc., (subsidiary of Teleflex, Inc.), 2400 Bernville Road Reading, PA 19605 USA</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b/>
                <w:bCs/>
              </w:rPr>
            </w:pPr>
            <w:r w:rsidRPr="005E3725">
              <w:rPr>
                <w:rFonts w:ascii="Book Antiqua" w:hAnsi="Book Antiqua" w:cstheme="majorBidi"/>
                <w:b/>
                <w:bCs/>
              </w:rPr>
              <w:t>Manufacturing Facility:</w:t>
            </w:r>
          </w:p>
          <w:p w:rsidR="0091709D" w:rsidRPr="005E3725" w:rsidRDefault="0091709D" w:rsidP="00146382">
            <w:pPr>
              <w:rPr>
                <w:rFonts w:ascii="Book Antiqua" w:hAnsi="Book Antiqua" w:cstheme="majorBidi"/>
              </w:rPr>
            </w:pPr>
            <w:r w:rsidRPr="005E3725">
              <w:rPr>
                <w:rFonts w:ascii="Book Antiqua" w:hAnsi="Book Antiqua" w:cstheme="majorBidi"/>
              </w:rPr>
              <w:t>(i) M/s Arrow Internacional de Chihuahua S.A. de C.V. Ave. Washington 3701, Interior Circuito Industrial Alta Tecnologia Edificios 40 and 2, Colonia Panamericana Chihuahua, Chihuahua CP 31200, Mexico</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(ii) M/s Arrow International C.R. a.s. Jamska 2359/47 Zdar Nad Sazavou, Vysocina 591 01, Czech Republic</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lang w:val="sv-SE"/>
              </w:rPr>
            </w:pPr>
            <w:r w:rsidRPr="005E3725">
              <w:rPr>
                <w:rFonts w:ascii="Book Antiqua" w:hAnsi="Book Antiqua" w:cstheme="majorBidi"/>
                <w:lang w:val="sv-SE"/>
              </w:rPr>
              <w:t>(FSC US FDA Valid Till</w:t>
            </w:r>
          </w:p>
          <w:p w:rsidR="0091709D" w:rsidRPr="005E3725" w:rsidRDefault="0091709D" w:rsidP="00146382">
            <w:pPr>
              <w:rPr>
                <w:rFonts w:ascii="Book Antiqua" w:hAnsi="Book Antiqua" w:cstheme="majorBidi"/>
                <w:lang w:val="sv-SE"/>
              </w:rPr>
            </w:pPr>
            <w:r w:rsidRPr="005E3725">
              <w:rPr>
                <w:rFonts w:ascii="Book Antiqua" w:hAnsi="Book Antiqua" w:cstheme="majorBidi"/>
                <w:lang w:val="sv-SE"/>
              </w:rPr>
              <w:t>10-07-2020)</w:t>
            </w:r>
          </w:p>
          <w:p w:rsidR="0091709D" w:rsidRPr="005E3725" w:rsidRDefault="0091709D" w:rsidP="00146382">
            <w:pPr>
              <w:rPr>
                <w:rFonts w:ascii="Book Antiqua" w:hAnsi="Book Antiqua" w:cstheme="majorBidi"/>
                <w:b/>
                <w:bCs/>
                <w:lang w:val="sv-SE"/>
              </w:rPr>
            </w:pPr>
          </w:p>
        </w:tc>
        <w:tc>
          <w:tcPr>
            <w:tcW w:w="2977" w:type="dxa"/>
            <w:gridSpan w:val="5"/>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Arrow Multi-Lumen Central Venous Catheterization Set</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Class D</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Shelf Life: 5 Years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szCs w:val="14"/>
              </w:rPr>
            </w:pPr>
            <w:r w:rsidRPr="005E3725">
              <w:rPr>
                <w:rFonts w:ascii="Book Antiqua" w:hAnsi="Book Antiqua"/>
                <w:szCs w:val="14"/>
              </w:rPr>
              <w:t>CS-12553-J,CS-12703-E,CS-12703,CS-12853-E,CS-14703,CS-14703-E,CS-15703,CS-15703-E,CS-15853-E,CS-15853,CS-16553-J,CV-12703,CV-12703-E,CV-14703,CV-14703-E,CV-15703,CV-15703-E</w:t>
            </w:r>
          </w:p>
          <w:p w:rsidR="0091709D" w:rsidRPr="005E3725" w:rsidRDefault="0091709D" w:rsidP="00146382">
            <w:pPr>
              <w:rPr>
                <w:rFonts w:ascii="Book Antiqua" w:hAnsi="Book Antiqua"/>
                <w:szCs w:val="14"/>
              </w:rPr>
            </w:pPr>
          </w:p>
          <w:p w:rsidR="0091709D" w:rsidRPr="005E3725" w:rsidRDefault="0091709D" w:rsidP="00146382">
            <w:pPr>
              <w:rPr>
                <w:rFonts w:ascii="Book Antiqua" w:hAnsi="Book Antiqua" w:cstheme="majorBidi"/>
              </w:rPr>
            </w:pPr>
            <w:r w:rsidRPr="005E3725">
              <w:rPr>
                <w:rFonts w:ascii="Book Antiqua" w:hAnsi="Book Antiqua" w:cstheme="majorBidi"/>
              </w:rPr>
              <w:t>Fee submitted: Rs 50,000/-</w:t>
            </w:r>
          </w:p>
          <w:p w:rsidR="0091709D" w:rsidRPr="005E3725" w:rsidRDefault="0091709D" w:rsidP="00146382">
            <w:pPr>
              <w:rPr>
                <w:rFonts w:ascii="Book Antiqua" w:hAnsi="Book Antiqua"/>
                <w:sz w:val="20"/>
                <w:szCs w:val="14"/>
              </w:rPr>
            </w:pPr>
          </w:p>
        </w:tc>
        <w:tc>
          <w:tcPr>
            <w:tcW w:w="1588"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 xml:space="preserve">CVCs are intended to permit venous access to the central circulation through a single puncture site by way of the </w:t>
            </w:r>
          </w:p>
          <w:p w:rsidR="0091709D" w:rsidRPr="005E3725" w:rsidRDefault="0091709D" w:rsidP="00146382">
            <w:pPr>
              <w:rPr>
                <w:rFonts w:ascii="Book Antiqua" w:hAnsi="Book Antiqua" w:cstheme="majorBidi"/>
              </w:rPr>
            </w:pPr>
            <w:r w:rsidRPr="005E3725">
              <w:rPr>
                <w:rFonts w:ascii="Book Antiqua" w:hAnsi="Book Antiqua" w:cstheme="majorBidi"/>
              </w:rPr>
              <w:t>femoral, jugular, or subclavian veins.</w:t>
            </w:r>
          </w:p>
          <w:p w:rsidR="0091709D" w:rsidRPr="005E3725" w:rsidRDefault="0091709D" w:rsidP="00146382">
            <w:pPr>
              <w:rPr>
                <w:rFonts w:ascii="Book Antiqua" w:hAnsi="Book Antiqua" w:cstheme="majorBidi"/>
              </w:rPr>
            </w:pPr>
          </w:p>
        </w:tc>
        <w:tc>
          <w:tcPr>
            <w:tcW w:w="1667" w:type="dxa"/>
            <w:gridSpan w:val="4"/>
            <w:shd w:val="clear" w:color="auto" w:fill="auto"/>
          </w:tcPr>
          <w:p w:rsidR="0091709D" w:rsidRPr="005E3725" w:rsidRDefault="00BF0548" w:rsidP="00146382">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w:t>
            </w: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M/s UDL Distribution (Pvt) Limited.</w:t>
            </w:r>
          </w:p>
          <w:p w:rsidR="0091709D" w:rsidRPr="005E3725" w:rsidRDefault="0091709D" w:rsidP="00146382">
            <w:pPr>
              <w:rPr>
                <w:rFonts w:ascii="Book Antiqua" w:hAnsi="Book Antiqua" w:cstheme="majorBidi"/>
              </w:rPr>
            </w:pPr>
            <w:r w:rsidRPr="005E3725">
              <w:rPr>
                <w:rFonts w:ascii="Book Antiqua" w:hAnsi="Book Antiqua" w:cstheme="majorBidi"/>
              </w:rPr>
              <w:t>1-D-13, Sector 30, Korangi Industrial Area, Karachi</w:t>
            </w:r>
          </w:p>
          <w:p w:rsidR="0091709D" w:rsidRPr="005E3725" w:rsidRDefault="0091709D" w:rsidP="00146382">
            <w:pPr>
              <w:rPr>
                <w:rFonts w:ascii="Book Antiqua" w:hAnsi="Book Antiqua" w:cstheme="majorBidi"/>
              </w:rPr>
            </w:pPr>
            <w:r w:rsidRPr="005E3725">
              <w:rPr>
                <w:rFonts w:ascii="Book Antiqua" w:hAnsi="Book Antiqua" w:cstheme="majorBidi"/>
              </w:rPr>
              <w:t>(ELI-00073)</w:t>
            </w:r>
          </w:p>
        </w:tc>
        <w:tc>
          <w:tcPr>
            <w:tcW w:w="1985" w:type="dxa"/>
            <w:gridSpan w:val="3"/>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Arrow International, Inc. (Subsidiary of Teleflex, Inc.) 2400 Bernville Road Reading, PA 19605, USA</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b/>
                <w:bCs/>
              </w:rPr>
            </w:pPr>
            <w:r w:rsidRPr="005E3725">
              <w:rPr>
                <w:rFonts w:ascii="Book Antiqua" w:hAnsi="Book Antiqua" w:cstheme="majorBidi"/>
                <w:b/>
                <w:bCs/>
              </w:rPr>
              <w:t>Manufacturing Facilities:</w:t>
            </w:r>
          </w:p>
          <w:p w:rsidR="0091709D" w:rsidRPr="005E3725" w:rsidRDefault="0091709D" w:rsidP="00146382">
            <w:pPr>
              <w:rPr>
                <w:rFonts w:ascii="Book Antiqua" w:hAnsi="Book Antiqua" w:cstheme="majorBidi"/>
              </w:rPr>
            </w:pPr>
            <w:r w:rsidRPr="005E3725">
              <w:rPr>
                <w:rFonts w:ascii="Book Antiqua" w:hAnsi="Book Antiqua" w:cstheme="majorBidi"/>
              </w:rPr>
              <w:t>(i) M/s Arrow International De Chihuahua S.A. de C.V. Ave. Washington 3701, Interior Circuito Industrial Alta Tecnologia Edificios 40 and 2, Colonia Panacericana Chihuahua, Chihuahua, CP 31200, Mexico</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 xml:space="preserve">(ii) M/s  Arrow International C.R. a.s. Jamska 2359/47 Zdar NAD Sazavou, Vysocina 591 01, Czech Republic </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lang w:val="sv-SE"/>
              </w:rPr>
            </w:pPr>
            <w:r w:rsidRPr="005E3725">
              <w:rPr>
                <w:rFonts w:ascii="Book Antiqua" w:hAnsi="Book Antiqua" w:cstheme="majorBidi"/>
                <w:lang w:val="sv-SE"/>
              </w:rPr>
              <w:t>(FSC US FDA Valid Till</w:t>
            </w:r>
          </w:p>
          <w:p w:rsidR="0091709D" w:rsidRPr="005E3725" w:rsidRDefault="0091709D" w:rsidP="00146382">
            <w:pPr>
              <w:rPr>
                <w:rFonts w:ascii="Book Antiqua" w:hAnsi="Book Antiqua" w:cstheme="majorBidi"/>
                <w:b/>
                <w:bCs/>
                <w:lang w:val="sv-SE"/>
              </w:rPr>
            </w:pPr>
            <w:r w:rsidRPr="005E3725">
              <w:rPr>
                <w:rFonts w:ascii="Book Antiqua" w:hAnsi="Book Antiqua" w:cstheme="majorBidi"/>
                <w:lang w:val="sv-SE"/>
              </w:rPr>
              <w:t>10-07-2020)</w:t>
            </w:r>
          </w:p>
        </w:tc>
        <w:tc>
          <w:tcPr>
            <w:tcW w:w="2977" w:type="dxa"/>
            <w:gridSpan w:val="5"/>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Arrow Central Venous Catheterization Set</w:t>
            </w:r>
          </w:p>
          <w:p w:rsidR="0091709D" w:rsidRPr="005E3725" w:rsidRDefault="0091709D" w:rsidP="00146382">
            <w:pPr>
              <w:rPr>
                <w:rFonts w:ascii="Book Antiqua" w:hAnsi="Book Antiqua" w:cstheme="majorBidi"/>
              </w:rPr>
            </w:pPr>
          </w:p>
          <w:p w:rsidR="0091709D" w:rsidRPr="005E3725" w:rsidRDefault="0091709D" w:rsidP="00146382">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146382">
            <w:pPr>
              <w:spacing w:line="360" w:lineRule="auto"/>
              <w:rPr>
                <w:rFonts w:ascii="Book Antiqua" w:hAnsi="Book Antiqua" w:cstheme="majorBidi"/>
              </w:rPr>
            </w:pPr>
            <w:r w:rsidRPr="005E3725">
              <w:rPr>
                <w:rFonts w:ascii="Book Antiqua" w:hAnsi="Book Antiqua" w:cstheme="majorBidi"/>
              </w:rPr>
              <w:t>Shelf Life: 5 Years</w:t>
            </w:r>
          </w:p>
          <w:p w:rsidR="0091709D" w:rsidRPr="005E3725" w:rsidRDefault="0091709D" w:rsidP="00146382">
            <w:pPr>
              <w:rPr>
                <w:rFonts w:ascii="Book Antiqua" w:hAnsi="Book Antiqua" w:cstheme="majorBidi"/>
              </w:rPr>
            </w:pPr>
            <w:r w:rsidRPr="005E3725">
              <w:rPr>
                <w:rFonts w:ascii="Book Antiqua" w:hAnsi="Book Antiqua" w:cstheme="majorBidi"/>
              </w:rPr>
              <w:t>Codes: CS-04300, CS-04400, CV-04301,CV-50016,CV-50016-BF,ES-04300,ES-04301,ES-04301-P,ES-04306,ES-04400,CS-04700,CS-04701,CV-04706,CV-04701,CV-50014,CV-50014-BF,ES-04700,ES-04701,ES-04701-P,ES-04706,ES-04730,ES-04522,ES-04706P,CV-04306,AK-04200,AK-04400,AK-04650-E, AK-04700</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 xml:space="preserve">Fee submitted: Rs 50,000/- </w:t>
            </w:r>
          </w:p>
          <w:p w:rsidR="0091709D" w:rsidRPr="005E3725" w:rsidRDefault="0091709D" w:rsidP="00146382">
            <w:pPr>
              <w:rPr>
                <w:rFonts w:ascii="Book Antiqua" w:hAnsi="Book Antiqua" w:cstheme="majorBidi"/>
              </w:rPr>
            </w:pPr>
          </w:p>
        </w:tc>
        <w:tc>
          <w:tcPr>
            <w:tcW w:w="1588"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 xml:space="preserve">CVCs are intended to permit venous access to the central circulation through a single puncture site by way of the </w:t>
            </w:r>
          </w:p>
          <w:p w:rsidR="0091709D" w:rsidRPr="005E3725" w:rsidRDefault="0091709D" w:rsidP="00146382">
            <w:pPr>
              <w:rPr>
                <w:rFonts w:ascii="Book Antiqua" w:hAnsi="Book Antiqua"/>
                <w:sz w:val="20"/>
                <w:szCs w:val="20"/>
              </w:rPr>
            </w:pPr>
            <w:r w:rsidRPr="005E3725">
              <w:rPr>
                <w:rFonts w:ascii="Book Antiqua" w:hAnsi="Book Antiqua" w:cstheme="majorBidi"/>
              </w:rPr>
              <w:t>Femoral, jugular, or subclavian veins.</w:t>
            </w:r>
          </w:p>
        </w:tc>
        <w:tc>
          <w:tcPr>
            <w:tcW w:w="1667" w:type="dxa"/>
            <w:gridSpan w:val="4"/>
            <w:shd w:val="clear" w:color="auto" w:fill="auto"/>
          </w:tcPr>
          <w:p w:rsidR="0091709D" w:rsidRPr="005E3725" w:rsidRDefault="00BF0548" w:rsidP="00146382">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w:t>
            </w: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M/s Sadqain Healthcare (Pvt) Ltd.</w:t>
            </w:r>
          </w:p>
          <w:p w:rsidR="0091709D" w:rsidRPr="005E3725" w:rsidRDefault="0091709D" w:rsidP="00146382">
            <w:pPr>
              <w:rPr>
                <w:rFonts w:ascii="Book Antiqua" w:hAnsi="Book Antiqua" w:cstheme="majorBidi"/>
              </w:rPr>
            </w:pPr>
            <w:r w:rsidRPr="005E3725">
              <w:rPr>
                <w:rFonts w:ascii="Book Antiqua" w:hAnsi="Book Antiqua" w:cstheme="majorBidi"/>
              </w:rPr>
              <w:t>Safari Villas II, Commercial Complex, 3</w:t>
            </w:r>
            <w:r w:rsidRPr="005E3725">
              <w:rPr>
                <w:rFonts w:ascii="Book Antiqua" w:hAnsi="Book Antiqua" w:cstheme="majorBidi"/>
                <w:vertAlign w:val="superscript"/>
              </w:rPr>
              <w:t>rd</w:t>
            </w:r>
            <w:r w:rsidRPr="005E3725">
              <w:rPr>
                <w:rFonts w:ascii="Book Antiqua" w:hAnsi="Book Antiqua" w:cstheme="majorBidi"/>
              </w:rPr>
              <w:t>Floor, Bahria Town Phase 7, Rawalpindi</w:t>
            </w:r>
          </w:p>
          <w:p w:rsidR="0091709D" w:rsidRPr="005E3725" w:rsidRDefault="0091709D" w:rsidP="00146382">
            <w:pPr>
              <w:rPr>
                <w:rFonts w:ascii="Book Antiqua" w:hAnsi="Book Antiqua" w:cstheme="majorBidi"/>
              </w:rPr>
            </w:pPr>
            <w:r w:rsidRPr="005E3725">
              <w:rPr>
                <w:rFonts w:ascii="Book Antiqua" w:hAnsi="Book Antiqua" w:cstheme="majorBidi"/>
              </w:rPr>
              <w:t>(ELI-00020)</w:t>
            </w:r>
          </w:p>
        </w:tc>
        <w:tc>
          <w:tcPr>
            <w:tcW w:w="1985" w:type="dxa"/>
            <w:gridSpan w:val="3"/>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Intersurgical Limited, Crane House, Mlly Millars Lane, Wokingham, Berkshire, UK</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 xml:space="preserve">(FSC UK Issuance Date </w:t>
            </w:r>
          </w:p>
          <w:p w:rsidR="0091709D" w:rsidRPr="005E3725" w:rsidRDefault="0091709D" w:rsidP="00146382">
            <w:pPr>
              <w:rPr>
                <w:rFonts w:ascii="Book Antiqua" w:hAnsi="Book Antiqua" w:cstheme="majorBidi"/>
                <w:b/>
                <w:bCs/>
              </w:rPr>
            </w:pPr>
            <w:r w:rsidRPr="005E3725">
              <w:rPr>
                <w:rFonts w:ascii="Book Antiqua" w:hAnsi="Book Antiqua" w:cstheme="majorBidi"/>
              </w:rPr>
              <w:t>02-03-2016)</w:t>
            </w:r>
          </w:p>
        </w:tc>
        <w:tc>
          <w:tcPr>
            <w:tcW w:w="2977" w:type="dxa"/>
            <w:gridSpan w:val="5"/>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Inter-Guard Breathing Filter with Luer Port-Sterile</w:t>
            </w:r>
          </w:p>
          <w:p w:rsidR="0091709D" w:rsidRPr="005E3725" w:rsidRDefault="0091709D" w:rsidP="00146382">
            <w:pPr>
              <w:rPr>
                <w:rFonts w:ascii="Book Antiqua" w:hAnsi="Book Antiqua" w:cstheme="majorBidi"/>
              </w:rPr>
            </w:pPr>
          </w:p>
          <w:p w:rsidR="0091709D" w:rsidRPr="005E3725" w:rsidRDefault="0091709D" w:rsidP="00146382">
            <w:pPr>
              <w:spacing w:line="360" w:lineRule="auto"/>
              <w:rPr>
                <w:rFonts w:ascii="Book Antiqua" w:hAnsi="Book Antiqua" w:cstheme="majorBidi"/>
              </w:rPr>
            </w:pPr>
            <w:r w:rsidRPr="005E3725">
              <w:rPr>
                <w:rFonts w:ascii="Book Antiqua" w:hAnsi="Book Antiqua" w:cstheme="majorBidi"/>
              </w:rPr>
              <w:t>Class B</w:t>
            </w:r>
          </w:p>
          <w:p w:rsidR="0091709D" w:rsidRPr="005E3725" w:rsidRDefault="0091709D" w:rsidP="00146382">
            <w:pPr>
              <w:rPr>
                <w:rFonts w:ascii="Book Antiqua" w:hAnsi="Book Antiqua" w:cstheme="majorBidi"/>
              </w:rPr>
            </w:pPr>
            <w:r w:rsidRPr="005E3725">
              <w:rPr>
                <w:rFonts w:ascii="Book Antiqua" w:hAnsi="Book Antiqua" w:cstheme="majorBidi"/>
              </w:rPr>
              <w:t>Shelf Life: 05 Years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Model:1344000S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Fee submitted: Rs 25,000/-</w:t>
            </w:r>
          </w:p>
        </w:tc>
        <w:tc>
          <w:tcPr>
            <w:tcW w:w="1588"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Breathing Filter to reduce microbial transmission in respiratory system and reduce bacterial and viral contamination of the patient, medical devices and equipements</w:t>
            </w:r>
          </w:p>
        </w:tc>
        <w:tc>
          <w:tcPr>
            <w:tcW w:w="1667" w:type="dxa"/>
            <w:gridSpan w:val="4"/>
            <w:shd w:val="clear" w:color="auto" w:fill="auto"/>
          </w:tcPr>
          <w:p w:rsidR="0091709D" w:rsidRPr="005E3725" w:rsidRDefault="0091709D" w:rsidP="00146382">
            <w:pPr>
              <w:jc w:val="both"/>
              <w:rPr>
                <w:rFonts w:ascii="Book Antiqua" w:hAnsi="Book Antiqua" w:cstheme="majorBidi"/>
                <w:b/>
                <w:bCs/>
              </w:rPr>
            </w:pPr>
            <w:r w:rsidRPr="005E3725">
              <w:rPr>
                <w:rFonts w:ascii="Book Antiqua" w:hAnsi="Book Antiqua" w:cstheme="majorBidi"/>
                <w:b/>
                <w:bCs/>
              </w:rPr>
              <w:t>Approved.</w:t>
            </w: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M/s Sadqain Healthcare (Pvt) Ltd., Safari Villas II, Commercial Complex, 3</w:t>
            </w:r>
            <w:r w:rsidRPr="005E3725">
              <w:rPr>
                <w:rFonts w:ascii="Book Antiqua" w:hAnsi="Book Antiqua" w:cstheme="majorBidi"/>
                <w:vertAlign w:val="superscript"/>
              </w:rPr>
              <w:t>rd</w:t>
            </w:r>
            <w:r w:rsidRPr="005E3725">
              <w:rPr>
                <w:rFonts w:ascii="Book Antiqua" w:hAnsi="Book Antiqua" w:cstheme="majorBidi"/>
              </w:rPr>
              <w:t xml:space="preserve"> Floor, Bahria Town Phase 7, Rawalpindi</w:t>
            </w:r>
          </w:p>
          <w:p w:rsidR="0091709D" w:rsidRPr="005E3725" w:rsidRDefault="0091709D" w:rsidP="00146382">
            <w:pPr>
              <w:rPr>
                <w:rFonts w:ascii="Book Antiqua" w:hAnsi="Book Antiqua" w:cstheme="majorBidi"/>
              </w:rPr>
            </w:pPr>
            <w:r w:rsidRPr="005E3725">
              <w:rPr>
                <w:rFonts w:ascii="Book Antiqua" w:hAnsi="Book Antiqua" w:cstheme="majorBidi"/>
              </w:rPr>
              <w:t>(ELI-00020)</w:t>
            </w:r>
          </w:p>
        </w:tc>
        <w:tc>
          <w:tcPr>
            <w:tcW w:w="1985" w:type="dxa"/>
            <w:gridSpan w:val="3"/>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Intersurgical Limited, Crane House, Mlly Millars Lane, Wokingham, Berkshire, UK</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p>
          <w:p w:rsidR="0091709D" w:rsidRPr="005E3725" w:rsidRDefault="0091709D" w:rsidP="00B15A20">
            <w:pPr>
              <w:rPr>
                <w:rFonts w:ascii="Book Antiqua" w:hAnsi="Book Antiqua" w:cstheme="majorBidi"/>
                <w:b/>
                <w:bCs/>
              </w:rPr>
            </w:pPr>
            <w:r w:rsidRPr="005E3725">
              <w:rPr>
                <w:rFonts w:ascii="Book Antiqua" w:hAnsi="Book Antiqua" w:cstheme="majorBidi"/>
              </w:rPr>
              <w:t>(FSC UK</w:t>
            </w:r>
            <w:r w:rsidR="002157AF" w:rsidRPr="005E3725">
              <w:rPr>
                <w:rFonts w:ascii="Book Antiqua" w:hAnsi="Book Antiqua" w:cstheme="majorBidi"/>
              </w:rPr>
              <w:t xml:space="preserve"> </w:t>
            </w:r>
            <w:r w:rsidRPr="005E3725">
              <w:rPr>
                <w:rFonts w:ascii="Book Antiqua" w:hAnsi="Book Antiqua" w:cstheme="majorBidi"/>
              </w:rPr>
              <w:t>Issuance Date 02-03-2016)</w:t>
            </w:r>
          </w:p>
        </w:tc>
        <w:tc>
          <w:tcPr>
            <w:tcW w:w="2977" w:type="dxa"/>
            <w:gridSpan w:val="5"/>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 xml:space="preserve">Inter-Therm HMEF with Luer Port – Sterile </w:t>
            </w:r>
          </w:p>
          <w:p w:rsidR="0091709D" w:rsidRPr="005E3725" w:rsidRDefault="0091709D" w:rsidP="00146382">
            <w:pPr>
              <w:rPr>
                <w:rFonts w:ascii="Book Antiqua" w:hAnsi="Book Antiqua" w:cstheme="majorBidi"/>
              </w:rPr>
            </w:pPr>
          </w:p>
          <w:p w:rsidR="0091709D" w:rsidRPr="005E3725" w:rsidRDefault="0091709D" w:rsidP="00146382">
            <w:pPr>
              <w:spacing w:line="360" w:lineRule="auto"/>
              <w:rPr>
                <w:rFonts w:ascii="Book Antiqua" w:hAnsi="Book Antiqua" w:cstheme="majorBidi"/>
              </w:rPr>
            </w:pPr>
            <w:r w:rsidRPr="005E3725">
              <w:rPr>
                <w:rFonts w:ascii="Book Antiqua" w:hAnsi="Book Antiqua" w:cstheme="majorBidi"/>
              </w:rPr>
              <w:t>Class B</w:t>
            </w:r>
          </w:p>
          <w:p w:rsidR="0091709D" w:rsidRPr="005E3725" w:rsidRDefault="0091709D" w:rsidP="00146382">
            <w:pPr>
              <w:rPr>
                <w:rFonts w:ascii="Book Antiqua" w:hAnsi="Book Antiqua" w:cstheme="majorBidi"/>
              </w:rPr>
            </w:pPr>
            <w:r w:rsidRPr="005E3725">
              <w:rPr>
                <w:rFonts w:ascii="Book Antiqua" w:hAnsi="Book Antiqua" w:cstheme="majorBidi"/>
              </w:rPr>
              <w:t>Shelf Life: 05 Years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Model:1341000S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Fee submitted: Rs 25,000/-</w:t>
            </w:r>
          </w:p>
        </w:tc>
        <w:tc>
          <w:tcPr>
            <w:tcW w:w="1588"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To reduce risk of bacterial and viral contamination of patient, medical devices and equipment whilst also reducing moisture loss from a patient’s airways.</w:t>
            </w:r>
          </w:p>
        </w:tc>
        <w:tc>
          <w:tcPr>
            <w:tcW w:w="1667" w:type="dxa"/>
            <w:gridSpan w:val="4"/>
            <w:shd w:val="clear" w:color="auto" w:fill="auto"/>
          </w:tcPr>
          <w:p w:rsidR="0091709D" w:rsidRPr="005E3725" w:rsidRDefault="0091709D" w:rsidP="00146382">
            <w:pPr>
              <w:rPr>
                <w:rFonts w:ascii="Book Antiqua" w:hAnsi="Book Antiqua" w:cstheme="majorBidi"/>
                <w:b/>
                <w:bCs/>
              </w:rPr>
            </w:pPr>
            <w:r w:rsidRPr="005E3725">
              <w:rPr>
                <w:rFonts w:ascii="Book Antiqua" w:hAnsi="Book Antiqua" w:cstheme="majorBidi"/>
                <w:b/>
                <w:bCs/>
              </w:rPr>
              <w:t>Approved.</w:t>
            </w: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 xml:space="preserve">M/s Mira Khan and Co., </w:t>
            </w:r>
          </w:p>
          <w:p w:rsidR="0091709D" w:rsidRPr="005E3725" w:rsidRDefault="0091709D" w:rsidP="00146382">
            <w:pPr>
              <w:rPr>
                <w:rFonts w:ascii="Book Antiqua" w:hAnsi="Book Antiqua" w:cstheme="majorBidi"/>
              </w:rPr>
            </w:pPr>
            <w:r w:rsidRPr="005E3725">
              <w:rPr>
                <w:rFonts w:ascii="Book Antiqua" w:hAnsi="Book Antiqua" w:cstheme="majorBidi"/>
              </w:rPr>
              <w:t>Flat No.414, 4</w:t>
            </w:r>
            <w:r w:rsidRPr="005E3725">
              <w:rPr>
                <w:rFonts w:ascii="Book Antiqua" w:hAnsi="Book Antiqua" w:cstheme="majorBidi"/>
                <w:vertAlign w:val="superscript"/>
              </w:rPr>
              <w:t>th</w:t>
            </w:r>
            <w:r w:rsidRPr="005E3725">
              <w:rPr>
                <w:rFonts w:ascii="Book Antiqua" w:hAnsi="Book Antiqua" w:cstheme="majorBidi"/>
              </w:rPr>
              <w:t xml:space="preserve"> Floor Park Tower, F-10/3, Islamabad</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(ELI-Not Issued: Case of Establishment License presented in this meeting)</w:t>
            </w:r>
          </w:p>
        </w:tc>
        <w:tc>
          <w:tcPr>
            <w:tcW w:w="1985" w:type="dxa"/>
            <w:gridSpan w:val="3"/>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RAYS S.p.A Via Francesco Crispi 26 – 60027 Osimo (AN) Italy</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 xml:space="preserve">(FSC Italy Issuance Date </w:t>
            </w:r>
          </w:p>
          <w:p w:rsidR="0091709D" w:rsidRPr="005E3725" w:rsidRDefault="0091709D" w:rsidP="00146382">
            <w:pPr>
              <w:rPr>
                <w:rFonts w:ascii="Book Antiqua" w:hAnsi="Book Antiqua" w:cstheme="majorBidi"/>
                <w:b/>
                <w:bCs/>
              </w:rPr>
            </w:pPr>
            <w:r w:rsidRPr="005E3725">
              <w:rPr>
                <w:rFonts w:ascii="Book Antiqua" w:hAnsi="Book Antiqua" w:cstheme="majorBidi"/>
              </w:rPr>
              <w:t>07-08-2018)</w:t>
            </w:r>
          </w:p>
        </w:tc>
        <w:tc>
          <w:tcPr>
            <w:tcW w:w="2977" w:type="dxa"/>
            <w:gridSpan w:val="5"/>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Hemoflon (IV Cannula)</w:t>
            </w:r>
          </w:p>
          <w:p w:rsidR="0091709D" w:rsidRPr="005E3725" w:rsidRDefault="0091709D" w:rsidP="00146382">
            <w:pPr>
              <w:rPr>
                <w:rFonts w:ascii="Book Antiqua" w:hAnsi="Book Antiqua" w:cstheme="majorBidi"/>
              </w:rPr>
            </w:pPr>
          </w:p>
          <w:p w:rsidR="0091709D" w:rsidRPr="005E3725" w:rsidRDefault="0091709D" w:rsidP="00146382">
            <w:pPr>
              <w:spacing w:line="360" w:lineRule="auto"/>
              <w:rPr>
                <w:rFonts w:ascii="Book Antiqua" w:hAnsi="Book Antiqua" w:cstheme="majorBidi"/>
              </w:rPr>
            </w:pPr>
            <w:r w:rsidRPr="005E3725">
              <w:rPr>
                <w:rFonts w:ascii="Book Antiqua" w:hAnsi="Book Antiqua" w:cstheme="majorBidi"/>
              </w:rPr>
              <w:t>Class B</w:t>
            </w:r>
          </w:p>
          <w:p w:rsidR="0091709D" w:rsidRPr="005E3725" w:rsidRDefault="0091709D" w:rsidP="00146382">
            <w:pPr>
              <w:rPr>
                <w:rFonts w:ascii="Book Antiqua" w:hAnsi="Book Antiqua" w:cstheme="majorBidi"/>
              </w:rPr>
            </w:pPr>
            <w:r w:rsidRPr="005E3725">
              <w:rPr>
                <w:rFonts w:ascii="Book Antiqua" w:hAnsi="Book Antiqua" w:cstheme="majorBidi"/>
              </w:rPr>
              <w:t>Shelf Life: 5 Years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Fee submitted: Rs 25,000/-</w:t>
            </w:r>
          </w:p>
        </w:tc>
        <w:tc>
          <w:tcPr>
            <w:tcW w:w="1588"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IV Cannula</w:t>
            </w:r>
          </w:p>
        </w:tc>
        <w:tc>
          <w:tcPr>
            <w:tcW w:w="1667" w:type="dxa"/>
            <w:gridSpan w:val="4"/>
            <w:shd w:val="clear" w:color="auto" w:fill="auto"/>
          </w:tcPr>
          <w:p w:rsidR="0091709D" w:rsidRPr="005E3725" w:rsidRDefault="0091709D" w:rsidP="00BF0548">
            <w:pPr>
              <w:rPr>
                <w:rFonts w:ascii="Book Antiqua" w:hAnsi="Book Antiqua" w:cstheme="majorBidi"/>
                <w:b/>
                <w:bCs/>
              </w:rPr>
            </w:pPr>
            <w:r w:rsidRPr="005E3725">
              <w:rPr>
                <w:rFonts w:ascii="Book Antiqua" w:hAnsi="Book Antiqua" w:cstheme="majorBidi"/>
                <w:b/>
                <w:bCs/>
                <w:sz w:val="22"/>
                <w:szCs w:val="22"/>
              </w:rPr>
              <w:t>Approved</w:t>
            </w:r>
            <w:r w:rsidR="00BF0548" w:rsidRPr="005E3725">
              <w:rPr>
                <w:rFonts w:ascii="Book Antiqua" w:hAnsi="Book Antiqua" w:cstheme="majorBidi"/>
                <w:b/>
                <w:bCs/>
                <w:sz w:val="22"/>
                <w:szCs w:val="22"/>
              </w:rPr>
              <w:t xml:space="preserve"> </w:t>
            </w:r>
            <w:r w:rsidR="00BF0548" w:rsidRPr="005E3725">
              <w:rPr>
                <w:rFonts w:ascii="Book Antiqua" w:hAnsi="Book Antiqua" w:cstheme="majorBidi"/>
                <w:sz w:val="22"/>
                <w:szCs w:val="22"/>
              </w:rPr>
              <w:t xml:space="preserve">subject to provision of documented evidence that sizes / codes applied by the firm are manufactured and available in the country of origin. </w:t>
            </w: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E40262">
            <w:pPr>
              <w:rPr>
                <w:rFonts w:ascii="Book Antiqua" w:hAnsi="Book Antiqua" w:cstheme="majorBidi"/>
              </w:rPr>
            </w:pPr>
            <w:r w:rsidRPr="005E3725">
              <w:rPr>
                <w:rFonts w:ascii="Book Antiqua" w:hAnsi="Book Antiqua" w:cstheme="majorBidi"/>
              </w:rPr>
              <w:t>M/s Mira Khan and Co., Flat No.414, 4</w:t>
            </w:r>
            <w:r w:rsidRPr="005E3725">
              <w:rPr>
                <w:rFonts w:ascii="Book Antiqua" w:hAnsi="Book Antiqua" w:cstheme="majorBidi"/>
                <w:vertAlign w:val="superscript"/>
              </w:rPr>
              <w:t>th</w:t>
            </w:r>
            <w:r w:rsidRPr="005E3725">
              <w:rPr>
                <w:rFonts w:ascii="Book Antiqua" w:hAnsi="Book Antiqua" w:cstheme="majorBidi"/>
              </w:rPr>
              <w:t xml:space="preserve"> Floor Park Tower, F-10/3, Islamabad</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(ELI-Not Issued: Case of Establishment License presented in this meeting)</w:t>
            </w:r>
          </w:p>
        </w:tc>
        <w:tc>
          <w:tcPr>
            <w:tcW w:w="1985" w:type="dxa"/>
            <w:gridSpan w:val="3"/>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RAYS S.p.A Via Francesco Crispi 26 – 60027 Osimo (AN) Italy</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 xml:space="preserve">(FSC Italy Issuance Date </w:t>
            </w:r>
          </w:p>
          <w:p w:rsidR="0091709D" w:rsidRPr="005E3725" w:rsidRDefault="0091709D" w:rsidP="00146382">
            <w:pPr>
              <w:rPr>
                <w:rFonts w:ascii="Book Antiqua" w:hAnsi="Book Antiqua" w:cstheme="majorBidi"/>
                <w:b/>
                <w:bCs/>
              </w:rPr>
            </w:pPr>
            <w:r w:rsidRPr="005E3725">
              <w:rPr>
                <w:rFonts w:ascii="Book Antiqua" w:hAnsi="Book Antiqua" w:cstheme="majorBidi"/>
              </w:rPr>
              <w:t>07-08-2018)</w:t>
            </w:r>
          </w:p>
        </w:tc>
        <w:tc>
          <w:tcPr>
            <w:tcW w:w="2977" w:type="dxa"/>
            <w:gridSpan w:val="5"/>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Veniflon Safe (IV Cannula with Safety System)</w:t>
            </w:r>
          </w:p>
          <w:p w:rsidR="0091709D" w:rsidRPr="005E3725" w:rsidRDefault="0091709D" w:rsidP="00146382">
            <w:pPr>
              <w:rPr>
                <w:rFonts w:ascii="Book Antiqua" w:hAnsi="Book Antiqua" w:cstheme="majorBidi"/>
              </w:rPr>
            </w:pPr>
          </w:p>
          <w:p w:rsidR="0091709D" w:rsidRPr="005E3725" w:rsidRDefault="0091709D" w:rsidP="00146382">
            <w:pPr>
              <w:spacing w:line="360" w:lineRule="auto"/>
              <w:rPr>
                <w:rFonts w:ascii="Book Antiqua" w:hAnsi="Book Antiqua" w:cstheme="majorBidi"/>
              </w:rPr>
            </w:pPr>
            <w:r w:rsidRPr="005E3725">
              <w:rPr>
                <w:rFonts w:ascii="Book Antiqua" w:hAnsi="Book Antiqua" w:cstheme="majorBidi"/>
              </w:rPr>
              <w:t>Class B</w:t>
            </w:r>
          </w:p>
          <w:p w:rsidR="0091709D" w:rsidRPr="005E3725" w:rsidRDefault="0091709D" w:rsidP="00146382">
            <w:pPr>
              <w:rPr>
                <w:rFonts w:ascii="Book Antiqua" w:hAnsi="Book Antiqua" w:cstheme="majorBidi"/>
              </w:rPr>
            </w:pPr>
            <w:r w:rsidRPr="005E3725">
              <w:rPr>
                <w:rFonts w:ascii="Book Antiqua" w:hAnsi="Book Antiqua" w:cstheme="majorBidi"/>
              </w:rPr>
              <w:t>Shelf Life: 5 Years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Fee submitted: Rs 25,000/-</w:t>
            </w:r>
          </w:p>
        </w:tc>
        <w:tc>
          <w:tcPr>
            <w:tcW w:w="1588"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 xml:space="preserve">Disposable IV Cannula </w:t>
            </w:r>
          </w:p>
        </w:tc>
        <w:tc>
          <w:tcPr>
            <w:tcW w:w="1667" w:type="dxa"/>
            <w:gridSpan w:val="4"/>
            <w:shd w:val="clear" w:color="auto" w:fill="auto"/>
          </w:tcPr>
          <w:p w:rsidR="0091709D" w:rsidRPr="005E3725" w:rsidRDefault="00BF0548" w:rsidP="00146382">
            <w:pPr>
              <w:rPr>
                <w:rFonts w:ascii="Book Antiqua" w:hAnsi="Book Antiqua" w:cstheme="majorBidi"/>
                <w:b/>
                <w:bCs/>
              </w:rPr>
            </w:pPr>
            <w:r w:rsidRPr="005E3725">
              <w:rPr>
                <w:rFonts w:ascii="Book Antiqua" w:hAnsi="Book Antiqua" w:cstheme="majorBidi"/>
                <w:b/>
                <w:bCs/>
                <w:sz w:val="22"/>
                <w:szCs w:val="22"/>
              </w:rPr>
              <w:t xml:space="preserve">Approved </w:t>
            </w:r>
            <w:r w:rsidRPr="005E3725">
              <w:rPr>
                <w:rFonts w:ascii="Book Antiqua" w:hAnsi="Book Antiqua" w:cstheme="majorBidi"/>
                <w:sz w:val="22"/>
                <w:szCs w:val="22"/>
              </w:rPr>
              <w:t>subject to provision of documented evidence that sizes / codes applied by the firm are manufactured and available in the country of origin.</w:t>
            </w: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M/s Mira Khan and Co.</w:t>
            </w:r>
          </w:p>
          <w:p w:rsidR="0091709D" w:rsidRPr="005E3725" w:rsidRDefault="0091709D" w:rsidP="00146382">
            <w:pPr>
              <w:rPr>
                <w:rFonts w:ascii="Book Antiqua" w:hAnsi="Book Antiqua" w:cstheme="majorBidi"/>
              </w:rPr>
            </w:pPr>
            <w:r w:rsidRPr="005E3725">
              <w:rPr>
                <w:rFonts w:ascii="Book Antiqua" w:hAnsi="Book Antiqua" w:cstheme="majorBidi"/>
              </w:rPr>
              <w:t>Flat No.414, 4</w:t>
            </w:r>
            <w:r w:rsidRPr="005E3725">
              <w:rPr>
                <w:rFonts w:ascii="Book Antiqua" w:hAnsi="Book Antiqua" w:cstheme="majorBidi"/>
                <w:vertAlign w:val="superscript"/>
              </w:rPr>
              <w:t>th</w:t>
            </w:r>
            <w:r w:rsidRPr="005E3725">
              <w:rPr>
                <w:rFonts w:ascii="Book Antiqua" w:hAnsi="Book Antiqua" w:cstheme="majorBidi"/>
              </w:rPr>
              <w:t xml:space="preserve"> Floor Park Tower, F-10/3, Islamabad</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(ELI-Not Issued: Case of Establishment License presented in this meeting)</w:t>
            </w:r>
          </w:p>
        </w:tc>
        <w:tc>
          <w:tcPr>
            <w:tcW w:w="1985" w:type="dxa"/>
            <w:gridSpan w:val="3"/>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RAYS S.p.A Via Francesco Crispi 26 – 60027 Osimo (AN) Italy</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 xml:space="preserve">(FSC Italy Issuance Date </w:t>
            </w:r>
          </w:p>
          <w:p w:rsidR="0091709D" w:rsidRPr="005E3725" w:rsidRDefault="0091709D" w:rsidP="00146382">
            <w:pPr>
              <w:rPr>
                <w:rFonts w:ascii="Book Antiqua" w:hAnsi="Book Antiqua" w:cstheme="majorBidi"/>
                <w:b/>
                <w:bCs/>
              </w:rPr>
            </w:pPr>
            <w:r w:rsidRPr="005E3725">
              <w:rPr>
                <w:rFonts w:ascii="Book Antiqua" w:hAnsi="Book Antiqua" w:cstheme="majorBidi"/>
              </w:rPr>
              <w:t>07-08-2018)</w:t>
            </w:r>
          </w:p>
        </w:tc>
        <w:tc>
          <w:tcPr>
            <w:tcW w:w="2977" w:type="dxa"/>
            <w:gridSpan w:val="5"/>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Feel Touch 300 PF (Surgical Glove, Powder Free-Sterile)</w:t>
            </w:r>
          </w:p>
          <w:p w:rsidR="0091709D" w:rsidRPr="005E3725" w:rsidRDefault="0091709D" w:rsidP="00146382">
            <w:pPr>
              <w:rPr>
                <w:rFonts w:ascii="Book Antiqua" w:hAnsi="Book Antiqua" w:cstheme="majorBidi"/>
              </w:rPr>
            </w:pPr>
          </w:p>
          <w:p w:rsidR="0091709D" w:rsidRPr="005E3725" w:rsidRDefault="0091709D" w:rsidP="00146382">
            <w:pPr>
              <w:spacing w:line="360" w:lineRule="auto"/>
              <w:rPr>
                <w:rFonts w:ascii="Book Antiqua" w:hAnsi="Book Antiqua" w:cstheme="majorBidi"/>
              </w:rPr>
            </w:pPr>
            <w:r w:rsidRPr="005E3725">
              <w:rPr>
                <w:rFonts w:ascii="Book Antiqua" w:hAnsi="Book Antiqua" w:cstheme="majorBidi"/>
              </w:rPr>
              <w:t>Class B</w:t>
            </w:r>
          </w:p>
          <w:p w:rsidR="0091709D" w:rsidRPr="005E3725" w:rsidRDefault="0091709D" w:rsidP="00146382">
            <w:pPr>
              <w:rPr>
                <w:rFonts w:ascii="Book Antiqua" w:hAnsi="Book Antiqua" w:cstheme="majorBidi"/>
              </w:rPr>
            </w:pPr>
            <w:r w:rsidRPr="005E3725">
              <w:rPr>
                <w:rFonts w:ascii="Book Antiqua" w:hAnsi="Book Antiqua" w:cstheme="majorBidi"/>
              </w:rPr>
              <w:t>Shelf Life: 5 Years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b/>
                <w:bCs/>
              </w:rPr>
            </w:pPr>
            <w:r w:rsidRPr="005E3725">
              <w:rPr>
                <w:rFonts w:ascii="Book Antiqua" w:hAnsi="Book Antiqua" w:cstheme="majorBidi"/>
              </w:rPr>
              <w:t xml:space="preserve">Fee submitted: </w:t>
            </w:r>
            <w:r w:rsidRPr="005E3725">
              <w:rPr>
                <w:rFonts w:ascii="Book Antiqua" w:hAnsi="Book Antiqua" w:cstheme="majorBidi"/>
                <w:bCs/>
              </w:rPr>
              <w:t>Rs.25,000/-</w:t>
            </w:r>
          </w:p>
          <w:p w:rsidR="0091709D" w:rsidRPr="005E3725" w:rsidRDefault="0091709D" w:rsidP="00146382">
            <w:pPr>
              <w:rPr>
                <w:rFonts w:ascii="Book Antiqua" w:hAnsi="Book Antiqua" w:cstheme="majorBidi"/>
              </w:rPr>
            </w:pPr>
          </w:p>
        </w:tc>
        <w:tc>
          <w:tcPr>
            <w:tcW w:w="1588"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Powder free latex surgical gloves, sterile, polymer coated.</w:t>
            </w:r>
          </w:p>
        </w:tc>
        <w:tc>
          <w:tcPr>
            <w:tcW w:w="1667" w:type="dxa"/>
            <w:gridSpan w:val="4"/>
            <w:shd w:val="clear" w:color="auto" w:fill="auto"/>
          </w:tcPr>
          <w:p w:rsidR="0091709D" w:rsidRPr="005E3725" w:rsidRDefault="0091709D" w:rsidP="00146382">
            <w:pPr>
              <w:rPr>
                <w:rFonts w:ascii="Book Antiqua" w:hAnsi="Book Antiqua" w:cstheme="majorBidi"/>
                <w:b/>
                <w:bCs/>
              </w:rPr>
            </w:pPr>
            <w:r w:rsidRPr="005E3725">
              <w:rPr>
                <w:rFonts w:ascii="Book Antiqua" w:hAnsi="Book Antiqua" w:cstheme="majorBidi"/>
                <w:b/>
                <w:bCs/>
              </w:rPr>
              <w:t>Approved.</w:t>
            </w: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M/s Mira Khan and Co.</w:t>
            </w:r>
          </w:p>
          <w:p w:rsidR="0091709D" w:rsidRPr="005E3725" w:rsidRDefault="0091709D" w:rsidP="00146382">
            <w:pPr>
              <w:rPr>
                <w:rFonts w:ascii="Book Antiqua" w:hAnsi="Book Antiqua" w:cstheme="majorBidi"/>
              </w:rPr>
            </w:pPr>
            <w:r w:rsidRPr="005E3725">
              <w:rPr>
                <w:rFonts w:ascii="Book Antiqua" w:hAnsi="Book Antiqua" w:cstheme="majorBidi"/>
              </w:rPr>
              <w:t>Flat No.414, 4</w:t>
            </w:r>
            <w:r w:rsidRPr="005E3725">
              <w:rPr>
                <w:rFonts w:ascii="Book Antiqua" w:hAnsi="Book Antiqua" w:cstheme="majorBidi"/>
                <w:vertAlign w:val="superscript"/>
              </w:rPr>
              <w:t>th</w:t>
            </w:r>
            <w:r w:rsidRPr="005E3725">
              <w:rPr>
                <w:rFonts w:ascii="Book Antiqua" w:hAnsi="Book Antiqua" w:cstheme="majorBidi"/>
              </w:rPr>
              <w:t xml:space="preserve"> Floor Park Tower, F-10/3, Islamabad</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(ELI-Not Issued: Case of Establishment License presented in this meeting)</w:t>
            </w:r>
          </w:p>
        </w:tc>
        <w:tc>
          <w:tcPr>
            <w:tcW w:w="1985" w:type="dxa"/>
            <w:gridSpan w:val="3"/>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RAYS S.p.A Via Francesco Crispi 26 – 60027 Osimo (AN) Italy</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 xml:space="preserve">(FSC Italy Issuance Date </w:t>
            </w:r>
          </w:p>
          <w:p w:rsidR="0091709D" w:rsidRPr="005E3725" w:rsidRDefault="0091709D" w:rsidP="00146382">
            <w:pPr>
              <w:rPr>
                <w:rFonts w:ascii="Book Antiqua" w:hAnsi="Book Antiqua" w:cstheme="majorBidi"/>
                <w:b/>
                <w:bCs/>
              </w:rPr>
            </w:pPr>
            <w:r w:rsidRPr="005E3725">
              <w:rPr>
                <w:rFonts w:ascii="Book Antiqua" w:hAnsi="Book Antiqua" w:cstheme="majorBidi"/>
              </w:rPr>
              <w:t>07-08-2018)</w:t>
            </w:r>
          </w:p>
        </w:tc>
        <w:tc>
          <w:tcPr>
            <w:tcW w:w="2977" w:type="dxa"/>
            <w:gridSpan w:val="5"/>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 xml:space="preserve">INSU-LIGHT </w:t>
            </w:r>
          </w:p>
          <w:p w:rsidR="0091709D" w:rsidRPr="005E3725" w:rsidRDefault="0091709D" w:rsidP="00146382">
            <w:pPr>
              <w:rPr>
                <w:rFonts w:ascii="Book Antiqua" w:hAnsi="Book Antiqua" w:cstheme="majorBidi"/>
              </w:rPr>
            </w:pPr>
          </w:p>
          <w:p w:rsidR="0091709D" w:rsidRPr="005E3725" w:rsidRDefault="0091709D" w:rsidP="00146382">
            <w:pPr>
              <w:spacing w:line="360" w:lineRule="auto"/>
              <w:rPr>
                <w:rFonts w:ascii="Book Antiqua" w:hAnsi="Book Antiqua" w:cstheme="majorBidi"/>
              </w:rPr>
            </w:pPr>
            <w:r w:rsidRPr="005E3725">
              <w:rPr>
                <w:rFonts w:ascii="Book Antiqua" w:hAnsi="Book Antiqua" w:cstheme="majorBidi"/>
              </w:rPr>
              <w:t>Class B</w:t>
            </w:r>
          </w:p>
          <w:p w:rsidR="0091709D" w:rsidRPr="005E3725" w:rsidRDefault="0091709D" w:rsidP="00146382">
            <w:pPr>
              <w:rPr>
                <w:rFonts w:ascii="Book Antiqua" w:hAnsi="Book Antiqua" w:cstheme="majorBidi"/>
              </w:rPr>
            </w:pPr>
            <w:r w:rsidRPr="005E3725">
              <w:rPr>
                <w:rFonts w:ascii="Book Antiqua" w:hAnsi="Book Antiqua" w:cstheme="majorBidi"/>
              </w:rPr>
              <w:t>Shelf Life: 5 Years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b/>
                <w:bCs/>
              </w:rPr>
            </w:pPr>
            <w:r w:rsidRPr="005E3725">
              <w:rPr>
                <w:rFonts w:ascii="Book Antiqua" w:hAnsi="Book Antiqua" w:cstheme="majorBidi"/>
              </w:rPr>
              <w:t xml:space="preserve">Fee submitted: </w:t>
            </w:r>
            <w:r w:rsidRPr="005E3725">
              <w:rPr>
                <w:rFonts w:ascii="Book Antiqua" w:hAnsi="Book Antiqua" w:cstheme="majorBidi"/>
                <w:bCs/>
              </w:rPr>
              <w:t>Rs.25,000/-</w:t>
            </w:r>
          </w:p>
          <w:p w:rsidR="0091709D" w:rsidRPr="005E3725" w:rsidRDefault="0091709D" w:rsidP="00146382">
            <w:pPr>
              <w:rPr>
                <w:rFonts w:ascii="Book Antiqua" w:hAnsi="Book Antiqua" w:cstheme="majorBidi"/>
              </w:rPr>
            </w:pPr>
          </w:p>
        </w:tc>
        <w:tc>
          <w:tcPr>
            <w:tcW w:w="1588"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Disposable Insulin Syringe</w:t>
            </w:r>
          </w:p>
          <w:p w:rsidR="0091709D" w:rsidRPr="005E3725" w:rsidRDefault="0091709D" w:rsidP="00146382">
            <w:pPr>
              <w:rPr>
                <w:rFonts w:ascii="Book Antiqua" w:hAnsi="Book Antiqua" w:cstheme="majorBidi"/>
              </w:rPr>
            </w:pPr>
          </w:p>
        </w:tc>
        <w:tc>
          <w:tcPr>
            <w:tcW w:w="1667" w:type="dxa"/>
            <w:gridSpan w:val="4"/>
            <w:shd w:val="clear" w:color="auto" w:fill="auto"/>
          </w:tcPr>
          <w:p w:rsidR="0091709D" w:rsidRPr="005E3725" w:rsidRDefault="00BF0548" w:rsidP="00146382">
            <w:pPr>
              <w:rPr>
                <w:rFonts w:ascii="Book Antiqua" w:hAnsi="Book Antiqua" w:cstheme="majorBidi"/>
                <w:b/>
                <w:bCs/>
              </w:rPr>
            </w:pPr>
            <w:r w:rsidRPr="005E3725">
              <w:rPr>
                <w:rFonts w:ascii="Book Antiqua" w:hAnsi="Book Antiqua" w:cstheme="majorBidi"/>
                <w:b/>
                <w:bCs/>
                <w:sz w:val="22"/>
                <w:szCs w:val="22"/>
              </w:rPr>
              <w:t xml:space="preserve">Approved </w:t>
            </w:r>
            <w:r w:rsidRPr="005E3725">
              <w:rPr>
                <w:rFonts w:ascii="Book Antiqua" w:hAnsi="Book Antiqua" w:cstheme="majorBidi"/>
                <w:sz w:val="22"/>
                <w:szCs w:val="22"/>
              </w:rPr>
              <w:t>subject to provision of documented evidence that sizes / codes applied by the firm are manufactured and available in the country of origin.</w:t>
            </w: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M/s Mira Khan and Co.</w:t>
            </w:r>
          </w:p>
          <w:p w:rsidR="0091709D" w:rsidRPr="005E3725" w:rsidRDefault="0091709D" w:rsidP="00146382">
            <w:pPr>
              <w:rPr>
                <w:rFonts w:ascii="Book Antiqua" w:hAnsi="Book Antiqua" w:cstheme="majorBidi"/>
              </w:rPr>
            </w:pPr>
            <w:r w:rsidRPr="005E3725">
              <w:rPr>
                <w:rFonts w:ascii="Book Antiqua" w:hAnsi="Book Antiqua" w:cstheme="majorBidi"/>
              </w:rPr>
              <w:t>Flat No.414, 4</w:t>
            </w:r>
            <w:r w:rsidRPr="005E3725">
              <w:rPr>
                <w:rFonts w:ascii="Book Antiqua" w:hAnsi="Book Antiqua" w:cstheme="majorBidi"/>
                <w:vertAlign w:val="superscript"/>
              </w:rPr>
              <w:t>th</w:t>
            </w:r>
            <w:r w:rsidRPr="005E3725">
              <w:rPr>
                <w:rFonts w:ascii="Book Antiqua" w:hAnsi="Book Antiqua" w:cstheme="majorBidi"/>
              </w:rPr>
              <w:t xml:space="preserve"> Floor Park Tower, F-10/3, Islamabad</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(ELI-Not Issued: Case of Establishment License presented in this meeting)</w:t>
            </w:r>
          </w:p>
        </w:tc>
        <w:tc>
          <w:tcPr>
            <w:tcW w:w="1985" w:type="dxa"/>
            <w:gridSpan w:val="3"/>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RAYS S.p.A Via Francesco Crispi 26 – 60027 Osimo (AN) Italy</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 xml:space="preserve">(FSC Italy Issuance Date </w:t>
            </w:r>
          </w:p>
          <w:p w:rsidR="0091709D" w:rsidRPr="005E3725" w:rsidRDefault="0091709D" w:rsidP="00146382">
            <w:pPr>
              <w:rPr>
                <w:rFonts w:ascii="Book Antiqua" w:hAnsi="Book Antiqua" w:cstheme="majorBidi"/>
                <w:b/>
                <w:bCs/>
              </w:rPr>
            </w:pPr>
            <w:r w:rsidRPr="005E3725">
              <w:rPr>
                <w:rFonts w:ascii="Book Antiqua" w:hAnsi="Book Antiqua" w:cstheme="majorBidi"/>
              </w:rPr>
              <w:t>07-08-2018)</w:t>
            </w:r>
          </w:p>
        </w:tc>
        <w:tc>
          <w:tcPr>
            <w:tcW w:w="2977" w:type="dxa"/>
            <w:gridSpan w:val="5"/>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 xml:space="preserve">INJ-LIGHT </w:t>
            </w:r>
          </w:p>
          <w:p w:rsidR="0091709D" w:rsidRPr="005E3725" w:rsidRDefault="0091709D" w:rsidP="00146382">
            <w:pPr>
              <w:rPr>
                <w:rFonts w:ascii="Book Antiqua" w:hAnsi="Book Antiqua" w:cstheme="majorBidi"/>
              </w:rPr>
            </w:pPr>
          </w:p>
          <w:p w:rsidR="0091709D" w:rsidRPr="005E3725" w:rsidRDefault="0091709D" w:rsidP="00146382">
            <w:pPr>
              <w:spacing w:line="360" w:lineRule="auto"/>
              <w:rPr>
                <w:rFonts w:ascii="Book Antiqua" w:hAnsi="Book Antiqua" w:cstheme="majorBidi"/>
              </w:rPr>
            </w:pPr>
            <w:r w:rsidRPr="005E3725">
              <w:rPr>
                <w:rFonts w:ascii="Book Antiqua" w:hAnsi="Book Antiqua" w:cstheme="majorBidi"/>
              </w:rPr>
              <w:t>Class B</w:t>
            </w:r>
          </w:p>
          <w:p w:rsidR="0091709D" w:rsidRPr="005E3725" w:rsidRDefault="0091709D" w:rsidP="00146382">
            <w:pPr>
              <w:rPr>
                <w:rFonts w:ascii="Book Antiqua" w:hAnsi="Book Antiqua" w:cstheme="majorBidi"/>
              </w:rPr>
            </w:pPr>
            <w:r w:rsidRPr="005E3725">
              <w:rPr>
                <w:rFonts w:ascii="Book Antiqua" w:hAnsi="Book Antiqua" w:cstheme="majorBidi"/>
              </w:rPr>
              <w:t>Shelf Life: 5 Years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b/>
                <w:bCs/>
              </w:rPr>
            </w:pPr>
            <w:r w:rsidRPr="005E3725">
              <w:rPr>
                <w:rFonts w:ascii="Book Antiqua" w:hAnsi="Book Antiqua" w:cstheme="majorBidi"/>
              </w:rPr>
              <w:t xml:space="preserve">Fee submitted: </w:t>
            </w:r>
            <w:r w:rsidRPr="005E3725">
              <w:rPr>
                <w:rFonts w:ascii="Book Antiqua" w:hAnsi="Book Antiqua" w:cstheme="majorBidi"/>
                <w:bCs/>
              </w:rPr>
              <w:t>Rs.25,000/-</w:t>
            </w:r>
          </w:p>
          <w:p w:rsidR="0091709D" w:rsidRPr="005E3725" w:rsidRDefault="0091709D" w:rsidP="00146382">
            <w:pPr>
              <w:rPr>
                <w:rFonts w:ascii="Book Antiqua" w:hAnsi="Book Antiqua" w:cstheme="majorBidi"/>
              </w:rPr>
            </w:pPr>
          </w:p>
        </w:tc>
        <w:tc>
          <w:tcPr>
            <w:tcW w:w="1588"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Disposable Syringe with Mounted Needle</w:t>
            </w:r>
          </w:p>
        </w:tc>
        <w:tc>
          <w:tcPr>
            <w:tcW w:w="1667" w:type="dxa"/>
            <w:gridSpan w:val="4"/>
            <w:shd w:val="clear" w:color="auto" w:fill="auto"/>
          </w:tcPr>
          <w:p w:rsidR="0091709D" w:rsidRPr="005E3725" w:rsidRDefault="00BF0548" w:rsidP="00146382">
            <w:pPr>
              <w:rPr>
                <w:rFonts w:ascii="Book Antiqua" w:hAnsi="Book Antiqua" w:cstheme="majorBidi"/>
                <w:b/>
                <w:bCs/>
              </w:rPr>
            </w:pPr>
            <w:r w:rsidRPr="005E3725">
              <w:rPr>
                <w:rFonts w:ascii="Book Antiqua" w:hAnsi="Book Antiqua" w:cstheme="majorBidi"/>
                <w:b/>
                <w:bCs/>
                <w:sz w:val="22"/>
                <w:szCs w:val="22"/>
              </w:rPr>
              <w:t xml:space="preserve">Approved </w:t>
            </w:r>
            <w:r w:rsidRPr="005E3725">
              <w:rPr>
                <w:rFonts w:ascii="Book Antiqua" w:hAnsi="Book Antiqua" w:cstheme="majorBidi"/>
                <w:sz w:val="22"/>
                <w:szCs w:val="22"/>
              </w:rPr>
              <w:t>subject to provision of documented evidence that sizes / codes applied by the firm are manufactured and available in the country of origin.</w:t>
            </w: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M/s BSN Medical (Pvt) Ltd.</w:t>
            </w:r>
          </w:p>
          <w:p w:rsidR="0091709D" w:rsidRPr="005E3725" w:rsidRDefault="0091709D" w:rsidP="00146382">
            <w:pPr>
              <w:rPr>
                <w:rFonts w:ascii="Book Antiqua" w:hAnsi="Book Antiqua" w:cstheme="majorBidi"/>
              </w:rPr>
            </w:pPr>
            <w:r w:rsidRPr="005E3725">
              <w:rPr>
                <w:rFonts w:ascii="Book Antiqua" w:hAnsi="Book Antiqua" w:cstheme="majorBidi"/>
              </w:rPr>
              <w:t>A/69, SITE Manghopir Road, Karachi</w:t>
            </w:r>
          </w:p>
          <w:p w:rsidR="0091709D" w:rsidRPr="005E3725" w:rsidRDefault="0091709D" w:rsidP="00146382">
            <w:pPr>
              <w:rPr>
                <w:rFonts w:ascii="Book Antiqua" w:hAnsi="Book Antiqua" w:cstheme="majorBidi"/>
              </w:rPr>
            </w:pPr>
            <w:r w:rsidRPr="005E3725">
              <w:rPr>
                <w:rFonts w:ascii="Book Antiqua" w:hAnsi="Book Antiqua" w:cstheme="majorBidi"/>
              </w:rPr>
              <w:t>(ELI-00011)</w:t>
            </w:r>
          </w:p>
        </w:tc>
        <w:tc>
          <w:tcPr>
            <w:tcW w:w="1985" w:type="dxa"/>
            <w:gridSpan w:val="3"/>
            <w:shd w:val="clear" w:color="auto" w:fill="auto"/>
          </w:tcPr>
          <w:p w:rsidR="0091709D" w:rsidRPr="005E3725" w:rsidRDefault="0091709D" w:rsidP="00146382">
            <w:pPr>
              <w:jc w:val="both"/>
              <w:rPr>
                <w:rFonts w:ascii="Book Antiqua" w:hAnsi="Book Antiqua" w:cstheme="majorBidi"/>
                <w:b/>
                <w:bCs/>
              </w:rPr>
            </w:pPr>
            <w:r w:rsidRPr="005E3725">
              <w:rPr>
                <w:rFonts w:ascii="Book Antiqua" w:hAnsi="Book Antiqua" w:cstheme="majorBidi"/>
                <w:b/>
                <w:bCs/>
              </w:rPr>
              <w:t xml:space="preserve">Manufacturer: </w:t>
            </w:r>
          </w:p>
          <w:p w:rsidR="0091709D" w:rsidRPr="005E3725" w:rsidRDefault="0091709D" w:rsidP="00146382">
            <w:pPr>
              <w:jc w:val="both"/>
              <w:rPr>
                <w:rFonts w:ascii="Book Antiqua" w:hAnsi="Book Antiqua" w:cstheme="majorBidi"/>
              </w:rPr>
            </w:pPr>
            <w:r w:rsidRPr="005E3725">
              <w:rPr>
                <w:rFonts w:ascii="Book Antiqua" w:hAnsi="Book Antiqua" w:cstheme="majorBidi"/>
              </w:rPr>
              <w:t>M/s BSN Medical GmbH, Quickbornstrabe 24, 20253 Hamburg, Germany</w:t>
            </w:r>
          </w:p>
          <w:p w:rsidR="0091709D" w:rsidRPr="005E3725" w:rsidRDefault="0091709D" w:rsidP="00146382">
            <w:pPr>
              <w:rPr>
                <w:rFonts w:ascii="Book Antiqua" w:hAnsi="Book Antiqua" w:cstheme="majorBidi"/>
                <w:b/>
                <w:bCs/>
              </w:rPr>
            </w:pP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(FSC Germany Issuance Date</w:t>
            </w:r>
          </w:p>
          <w:p w:rsidR="0091709D" w:rsidRPr="005E3725" w:rsidRDefault="0091709D" w:rsidP="00146382">
            <w:pPr>
              <w:rPr>
                <w:rFonts w:ascii="Book Antiqua" w:hAnsi="Book Antiqua" w:cstheme="majorBidi"/>
                <w:b/>
                <w:bCs/>
              </w:rPr>
            </w:pPr>
            <w:r w:rsidRPr="005E3725">
              <w:rPr>
                <w:rFonts w:ascii="Book Antiqua" w:hAnsi="Book Antiqua" w:cstheme="majorBidi"/>
              </w:rPr>
              <w:t>23-10-2018)</w:t>
            </w:r>
          </w:p>
        </w:tc>
        <w:tc>
          <w:tcPr>
            <w:tcW w:w="2977" w:type="dxa"/>
            <w:gridSpan w:val="5"/>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Cutimed® Siltec®</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Class C</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Shelf Life: 3 Years</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5cm x 6cm</w:t>
            </w:r>
          </w:p>
          <w:p w:rsidR="0091709D" w:rsidRPr="005E3725" w:rsidRDefault="0091709D" w:rsidP="00146382">
            <w:pPr>
              <w:rPr>
                <w:rFonts w:ascii="Book Antiqua" w:hAnsi="Book Antiqua" w:cstheme="majorBidi"/>
              </w:rPr>
            </w:pPr>
            <w:r w:rsidRPr="005E3725">
              <w:rPr>
                <w:rFonts w:ascii="Book Antiqua" w:hAnsi="Book Antiqua" w:cstheme="majorBidi"/>
              </w:rPr>
              <w:t>10cm x 10cm</w:t>
            </w:r>
          </w:p>
          <w:p w:rsidR="0091709D" w:rsidRPr="005E3725" w:rsidRDefault="0091709D" w:rsidP="00146382">
            <w:pPr>
              <w:rPr>
                <w:rFonts w:ascii="Book Antiqua" w:hAnsi="Book Antiqua" w:cstheme="majorBidi"/>
              </w:rPr>
            </w:pPr>
            <w:r w:rsidRPr="005E3725">
              <w:rPr>
                <w:rFonts w:ascii="Book Antiqua" w:hAnsi="Book Antiqua" w:cstheme="majorBidi"/>
              </w:rPr>
              <w:t>10cm x 20cm</w:t>
            </w:r>
          </w:p>
          <w:p w:rsidR="0091709D" w:rsidRPr="005E3725" w:rsidRDefault="0091709D" w:rsidP="00146382">
            <w:pPr>
              <w:rPr>
                <w:rFonts w:ascii="Book Antiqua" w:hAnsi="Book Antiqua" w:cstheme="majorBidi"/>
              </w:rPr>
            </w:pPr>
            <w:r w:rsidRPr="005E3725">
              <w:rPr>
                <w:rFonts w:ascii="Book Antiqua" w:hAnsi="Book Antiqua" w:cstheme="majorBidi"/>
              </w:rPr>
              <w:t>15cm x 15cm</w:t>
            </w:r>
            <w:r w:rsidRPr="005E3725">
              <w:rPr>
                <w:rFonts w:ascii="Book Antiqua" w:hAnsi="Book Antiqua" w:cstheme="majorBidi"/>
              </w:rPr>
              <w:br/>
              <w:t>20cm x 20cm</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Fee submitted: Rs 50,000/-</w:t>
            </w:r>
          </w:p>
          <w:p w:rsidR="0091709D" w:rsidRPr="005E3725" w:rsidRDefault="0091709D" w:rsidP="00146382">
            <w:pPr>
              <w:rPr>
                <w:rFonts w:ascii="Book Antiqua" w:hAnsi="Book Antiqua" w:cstheme="majorBidi"/>
              </w:rPr>
            </w:pPr>
          </w:p>
        </w:tc>
        <w:tc>
          <w:tcPr>
            <w:tcW w:w="1588"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Silicone Foam Dressing</w:t>
            </w:r>
          </w:p>
        </w:tc>
        <w:tc>
          <w:tcPr>
            <w:tcW w:w="1667" w:type="dxa"/>
            <w:gridSpan w:val="4"/>
            <w:shd w:val="clear" w:color="auto" w:fill="auto"/>
          </w:tcPr>
          <w:p w:rsidR="0091709D" w:rsidRPr="005E3725" w:rsidRDefault="0091709D" w:rsidP="00B15A20">
            <w:pPr>
              <w:rPr>
                <w:rFonts w:ascii="Book Antiqua" w:hAnsi="Book Antiqua" w:cstheme="majorBidi"/>
                <w:b/>
                <w:bCs/>
              </w:rPr>
            </w:pPr>
            <w:r w:rsidRPr="005E3725">
              <w:rPr>
                <w:rFonts w:ascii="Book Antiqua" w:hAnsi="Book Antiqua" w:cstheme="majorBidi"/>
                <w:b/>
                <w:bCs/>
              </w:rPr>
              <w:t xml:space="preserve">Approved. </w:t>
            </w:r>
          </w:p>
          <w:p w:rsidR="0091709D" w:rsidRPr="005E3725" w:rsidRDefault="0091709D" w:rsidP="00146382">
            <w:pPr>
              <w:jc w:val="both"/>
              <w:rPr>
                <w:rFonts w:ascii="Book Antiqua" w:hAnsi="Book Antiqua" w:cstheme="majorBidi"/>
                <w:b/>
                <w:bCs/>
              </w:rPr>
            </w:pP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rPr>
            </w:pPr>
            <w:r w:rsidRPr="005E3725">
              <w:rPr>
                <w:rFonts w:ascii="Book Antiqua" w:hAnsi="Book Antiqua"/>
              </w:rPr>
              <w:t xml:space="preserve">M/s Intek Corporation, Office No. 30, Al Amin Plaza, The Mall, Rawalpindi </w:t>
            </w:r>
          </w:p>
          <w:p w:rsidR="0091709D" w:rsidRPr="005E3725" w:rsidRDefault="0091709D" w:rsidP="00146382">
            <w:pPr>
              <w:rPr>
                <w:rFonts w:ascii="Book Antiqua" w:hAnsi="Book Antiqua"/>
              </w:rPr>
            </w:pPr>
            <w:r w:rsidRPr="005E3725">
              <w:rPr>
                <w:rFonts w:ascii="Book Antiqua" w:hAnsi="Book Antiqua"/>
              </w:rPr>
              <w:t>(ELI-00034)</w:t>
            </w:r>
          </w:p>
        </w:tc>
        <w:tc>
          <w:tcPr>
            <w:tcW w:w="1985" w:type="dxa"/>
            <w:gridSpan w:val="3"/>
            <w:shd w:val="clear" w:color="auto" w:fill="auto"/>
          </w:tcPr>
          <w:p w:rsidR="0091709D" w:rsidRPr="005E3725" w:rsidRDefault="0091709D" w:rsidP="00146382">
            <w:pPr>
              <w:rPr>
                <w:rFonts w:ascii="Book Antiqua" w:hAnsi="Book Antiqua"/>
                <w:b/>
                <w:bCs/>
              </w:rPr>
            </w:pPr>
            <w:r w:rsidRPr="005E3725">
              <w:rPr>
                <w:rFonts w:ascii="Book Antiqua" w:hAnsi="Book Antiqua"/>
                <w:b/>
                <w:bCs/>
              </w:rPr>
              <w:t>Legal Manufacturer / Manufacturer:</w:t>
            </w:r>
          </w:p>
          <w:p w:rsidR="0091709D" w:rsidRPr="005E3725" w:rsidRDefault="0091709D" w:rsidP="00146382">
            <w:pPr>
              <w:rPr>
                <w:rFonts w:ascii="Book Antiqua" w:hAnsi="Book Antiqua"/>
                <w:bCs/>
              </w:rPr>
            </w:pPr>
            <w:r w:rsidRPr="005E3725">
              <w:rPr>
                <w:rFonts w:ascii="Book Antiqua" w:hAnsi="Book Antiqua"/>
                <w:bCs/>
              </w:rPr>
              <w:t>M/s MicroVention, Inc.</w:t>
            </w:r>
          </w:p>
          <w:p w:rsidR="0091709D" w:rsidRPr="005E3725" w:rsidRDefault="0091709D" w:rsidP="00146382">
            <w:pPr>
              <w:rPr>
                <w:rFonts w:ascii="Book Antiqua" w:hAnsi="Book Antiqua"/>
                <w:bCs/>
              </w:rPr>
            </w:pPr>
            <w:r w:rsidRPr="005E3725">
              <w:rPr>
                <w:rFonts w:ascii="Book Antiqua" w:hAnsi="Book Antiqua"/>
                <w:bCs/>
              </w:rPr>
              <w:t>1311 Valencia Avenue</w:t>
            </w:r>
          </w:p>
          <w:p w:rsidR="0091709D" w:rsidRPr="005E3725" w:rsidRDefault="0091709D" w:rsidP="00146382">
            <w:pPr>
              <w:rPr>
                <w:rFonts w:ascii="Book Antiqua" w:hAnsi="Book Antiqua"/>
                <w:bCs/>
              </w:rPr>
            </w:pPr>
            <w:r w:rsidRPr="005E3725">
              <w:rPr>
                <w:rFonts w:ascii="Book Antiqua" w:hAnsi="Book Antiqua"/>
                <w:bCs/>
              </w:rPr>
              <w:t>Tustin, California, 92780 USA</w:t>
            </w:r>
          </w:p>
          <w:p w:rsidR="0091709D" w:rsidRPr="005E3725" w:rsidRDefault="0091709D" w:rsidP="00146382">
            <w:pPr>
              <w:rPr>
                <w:rFonts w:ascii="Book Antiqua" w:hAnsi="Book Antiqua"/>
                <w:b/>
                <w:bCs/>
              </w:rPr>
            </w:pPr>
          </w:p>
          <w:p w:rsidR="0091709D" w:rsidRPr="005E3725" w:rsidRDefault="0091709D" w:rsidP="00146382">
            <w:pPr>
              <w:rPr>
                <w:rFonts w:ascii="Book Antiqua" w:hAnsi="Book Antiqua"/>
                <w:b/>
                <w:bCs/>
              </w:rPr>
            </w:pPr>
            <w:r w:rsidRPr="005E3725">
              <w:rPr>
                <w:rFonts w:ascii="Book Antiqua" w:hAnsi="Book Antiqua"/>
                <w:b/>
                <w:bCs/>
              </w:rPr>
              <w:t>Manufacturer/ Manufacturing  Site:</w:t>
            </w:r>
          </w:p>
          <w:p w:rsidR="0091709D" w:rsidRPr="005E3725" w:rsidRDefault="0091709D" w:rsidP="00146382">
            <w:pPr>
              <w:rPr>
                <w:rFonts w:ascii="Book Antiqua" w:hAnsi="Book Antiqua"/>
                <w:bCs/>
              </w:rPr>
            </w:pPr>
            <w:r w:rsidRPr="005E3725">
              <w:rPr>
                <w:rFonts w:ascii="Book Antiqua" w:hAnsi="Book Antiqua"/>
                <w:bCs/>
              </w:rPr>
              <w:t>M/s MicroVention, Inc. 35 Enterprise Aliso Viejo, CA 92656 USA</w:t>
            </w:r>
          </w:p>
          <w:p w:rsidR="0091709D" w:rsidRPr="005E3725" w:rsidRDefault="0091709D" w:rsidP="00146382">
            <w:pPr>
              <w:rPr>
                <w:rFonts w:ascii="Book Antiqua" w:hAnsi="Book Antiqua"/>
                <w:b/>
                <w:bCs/>
              </w:rPr>
            </w:pPr>
          </w:p>
          <w:p w:rsidR="0091709D" w:rsidRPr="005E3725" w:rsidRDefault="0091709D" w:rsidP="00146382">
            <w:pPr>
              <w:rPr>
                <w:rFonts w:ascii="Book Antiqua" w:hAnsi="Book Antiqua"/>
                <w:b/>
                <w:bCs/>
              </w:rPr>
            </w:pPr>
            <w:r w:rsidRPr="005E3725">
              <w:rPr>
                <w:rFonts w:ascii="Book Antiqua" w:hAnsi="Book Antiqua"/>
                <w:b/>
                <w:bCs/>
              </w:rPr>
              <w:t>Contract Manufacturer/ Manufacturing  Site:</w:t>
            </w:r>
          </w:p>
          <w:p w:rsidR="0091709D" w:rsidRPr="005E3725" w:rsidRDefault="0091709D" w:rsidP="00146382">
            <w:pPr>
              <w:rPr>
                <w:rFonts w:ascii="Book Antiqua" w:hAnsi="Book Antiqua"/>
                <w:bCs/>
              </w:rPr>
            </w:pPr>
            <w:r w:rsidRPr="005E3725">
              <w:rPr>
                <w:rFonts w:ascii="Book Antiqua" w:hAnsi="Book Antiqua"/>
                <w:bCs/>
              </w:rPr>
              <w:t xml:space="preserve">M/s MicroVention Costa Rica S.R.L, Edificio B33, Zona Franca Coyol Alajuela, Costa Rica </w:t>
            </w:r>
          </w:p>
          <w:p w:rsidR="0091709D" w:rsidRPr="005E3725" w:rsidRDefault="0091709D" w:rsidP="00146382">
            <w:pPr>
              <w:rPr>
                <w:rFonts w:ascii="Book Antiqua" w:hAnsi="Book Antiqua"/>
                <w:b/>
                <w:bCs/>
              </w:rPr>
            </w:pPr>
          </w:p>
          <w:p w:rsidR="0091709D" w:rsidRPr="005E3725" w:rsidRDefault="0091709D" w:rsidP="00146382">
            <w:pPr>
              <w:rPr>
                <w:rFonts w:ascii="Book Antiqua" w:hAnsi="Book Antiqua"/>
                <w:bCs/>
              </w:rPr>
            </w:pPr>
            <w:r w:rsidRPr="005E3725">
              <w:rPr>
                <w:rFonts w:ascii="Book Antiqua" w:hAnsi="Book Antiqua"/>
                <w:bCs/>
              </w:rPr>
              <w:t>(FSC USFDA validity 14-12-2019)</w:t>
            </w:r>
          </w:p>
          <w:p w:rsidR="0091709D" w:rsidRPr="005E3725" w:rsidRDefault="0091709D" w:rsidP="00146382">
            <w:pPr>
              <w:rPr>
                <w:rFonts w:ascii="Book Antiqua" w:hAnsi="Book Antiqua"/>
                <w:b/>
                <w:bCs/>
              </w:rPr>
            </w:pPr>
          </w:p>
        </w:tc>
        <w:tc>
          <w:tcPr>
            <w:tcW w:w="2977" w:type="dxa"/>
            <w:gridSpan w:val="5"/>
            <w:shd w:val="clear" w:color="auto" w:fill="auto"/>
          </w:tcPr>
          <w:p w:rsidR="0091709D" w:rsidRPr="005E3725" w:rsidRDefault="0091709D" w:rsidP="00146382">
            <w:pPr>
              <w:rPr>
                <w:rFonts w:ascii="Book Antiqua" w:hAnsi="Book Antiqua"/>
              </w:rPr>
            </w:pPr>
            <w:r w:rsidRPr="005E3725">
              <w:rPr>
                <w:rFonts w:ascii="Book Antiqua" w:hAnsi="Book Antiqua"/>
              </w:rPr>
              <w:t xml:space="preserve">SCEPTOR C Occlusion Balloon Catheter </w:t>
            </w:r>
          </w:p>
          <w:p w:rsidR="0091709D" w:rsidRPr="005E3725" w:rsidRDefault="0091709D" w:rsidP="00146382">
            <w:pPr>
              <w:rPr>
                <w:rFonts w:ascii="Book Antiqua" w:hAnsi="Book Antiqua"/>
              </w:rPr>
            </w:pPr>
          </w:p>
          <w:p w:rsidR="0091709D" w:rsidRPr="005E3725" w:rsidRDefault="0091709D" w:rsidP="00146382">
            <w:pPr>
              <w:rPr>
                <w:rFonts w:ascii="Book Antiqua" w:hAnsi="Book Antiqua"/>
              </w:rPr>
            </w:pPr>
            <w:r w:rsidRPr="005E3725">
              <w:rPr>
                <w:rFonts w:ascii="Book Antiqua" w:hAnsi="Book Antiqua"/>
              </w:rPr>
              <w:t>Class D</w:t>
            </w:r>
          </w:p>
          <w:p w:rsidR="0091709D" w:rsidRPr="005E3725" w:rsidRDefault="0091709D" w:rsidP="00146382">
            <w:pPr>
              <w:rPr>
                <w:rFonts w:ascii="Book Antiqua" w:hAnsi="Book Antiqua"/>
              </w:rPr>
            </w:pPr>
            <w:r w:rsidRPr="005E3725">
              <w:rPr>
                <w:rFonts w:ascii="Book Antiqua" w:hAnsi="Book Antiqua"/>
              </w:rPr>
              <w:t xml:space="preserve">Shelf Life: 3 Years </w:t>
            </w:r>
          </w:p>
          <w:p w:rsidR="0091709D" w:rsidRPr="005E3725" w:rsidRDefault="0091709D" w:rsidP="00146382">
            <w:pPr>
              <w:rPr>
                <w:rFonts w:ascii="Book Antiqua" w:hAnsi="Book Antiqua"/>
              </w:rPr>
            </w:pPr>
          </w:p>
          <w:p w:rsidR="0091709D" w:rsidRPr="005E3725" w:rsidRDefault="0091709D" w:rsidP="00146382">
            <w:pPr>
              <w:rPr>
                <w:rFonts w:ascii="Book Antiqua" w:hAnsi="Book Antiqua"/>
              </w:rPr>
            </w:pPr>
            <w:r w:rsidRPr="005E3725">
              <w:rPr>
                <w:rFonts w:ascii="Book Antiqua" w:hAnsi="Book Antiqua"/>
              </w:rPr>
              <w:t xml:space="preserve">Codes                      Sizes    </w:t>
            </w:r>
          </w:p>
          <w:p w:rsidR="0091709D" w:rsidRPr="005E3725" w:rsidRDefault="0091709D" w:rsidP="00146382">
            <w:pPr>
              <w:rPr>
                <w:rFonts w:ascii="Book Antiqua" w:hAnsi="Book Antiqua"/>
              </w:rPr>
            </w:pPr>
            <w:r w:rsidRPr="005E3725">
              <w:rPr>
                <w:rFonts w:ascii="Book Antiqua" w:hAnsi="Book Antiqua"/>
              </w:rPr>
              <w:t xml:space="preserve">BC0410C                4 x 10    </w:t>
            </w:r>
          </w:p>
          <w:p w:rsidR="0091709D" w:rsidRPr="005E3725" w:rsidRDefault="0091709D" w:rsidP="00146382">
            <w:pPr>
              <w:rPr>
                <w:rFonts w:ascii="Book Antiqua" w:hAnsi="Book Antiqua"/>
              </w:rPr>
            </w:pPr>
            <w:r w:rsidRPr="005E3725">
              <w:rPr>
                <w:rFonts w:ascii="Book Antiqua" w:hAnsi="Book Antiqua"/>
              </w:rPr>
              <w:t>BC0415C                4 x 15</w:t>
            </w:r>
          </w:p>
          <w:p w:rsidR="0091709D" w:rsidRPr="005E3725" w:rsidRDefault="0091709D" w:rsidP="00146382">
            <w:pPr>
              <w:rPr>
                <w:rFonts w:ascii="Book Antiqua" w:hAnsi="Book Antiqua"/>
              </w:rPr>
            </w:pPr>
            <w:r w:rsidRPr="005E3725">
              <w:rPr>
                <w:rFonts w:ascii="Book Antiqua" w:hAnsi="Book Antiqua"/>
              </w:rPr>
              <w:t>BC0420C                4 x 20</w:t>
            </w:r>
          </w:p>
          <w:p w:rsidR="0091709D" w:rsidRPr="005E3725" w:rsidRDefault="0091709D" w:rsidP="00146382">
            <w:pPr>
              <w:rPr>
                <w:rFonts w:ascii="Book Antiqua" w:hAnsi="Book Antiqua"/>
              </w:rPr>
            </w:pPr>
          </w:p>
          <w:p w:rsidR="0091709D" w:rsidRPr="005E3725" w:rsidRDefault="0091709D" w:rsidP="00146382">
            <w:pPr>
              <w:rPr>
                <w:rFonts w:ascii="Book Antiqua" w:hAnsi="Book Antiqua"/>
              </w:rPr>
            </w:pPr>
            <w:r w:rsidRPr="005E3725">
              <w:rPr>
                <w:rFonts w:ascii="Book Antiqua" w:hAnsi="Book Antiqua"/>
              </w:rPr>
              <w:t>Fee submitted: Rs 50,000/-</w:t>
            </w:r>
          </w:p>
        </w:tc>
        <w:tc>
          <w:tcPr>
            <w:tcW w:w="1588" w:type="dxa"/>
            <w:gridSpan w:val="2"/>
            <w:shd w:val="clear" w:color="auto" w:fill="auto"/>
          </w:tcPr>
          <w:p w:rsidR="0091709D" w:rsidRPr="005E3725" w:rsidRDefault="0091709D" w:rsidP="00146382">
            <w:pPr>
              <w:rPr>
                <w:rFonts w:ascii="Book Antiqua" w:hAnsi="Book Antiqua"/>
              </w:rPr>
            </w:pPr>
            <w:r w:rsidRPr="005E3725">
              <w:rPr>
                <w:rFonts w:ascii="Book Antiqua" w:hAnsi="Book Antiqua"/>
              </w:rPr>
              <w:t>SCEPTOR C Occlusion Balloon is used to temporarily occlude the blood vessels of the peripheral and neurovasculature. These catheters offer a vessel selective</w:t>
            </w:r>
          </w:p>
          <w:p w:rsidR="0091709D" w:rsidRPr="005E3725" w:rsidRDefault="0091709D" w:rsidP="00146382">
            <w:pPr>
              <w:rPr>
                <w:rFonts w:ascii="Book Antiqua" w:hAnsi="Book Antiqua"/>
              </w:rPr>
            </w:pPr>
            <w:r w:rsidRPr="005E3725">
              <w:rPr>
                <w:rFonts w:ascii="Book Antiqua" w:hAnsi="Book Antiqua"/>
              </w:rPr>
              <w:t>technique of temporary vascular occlusion which is useful in selectively stopping or controlling blood flow and for balloon assisted embolization of intracranial aneurysms.</w:t>
            </w:r>
          </w:p>
        </w:tc>
        <w:tc>
          <w:tcPr>
            <w:tcW w:w="1667" w:type="dxa"/>
            <w:gridSpan w:val="4"/>
            <w:shd w:val="clear" w:color="auto" w:fill="auto"/>
          </w:tcPr>
          <w:p w:rsidR="00BF0548" w:rsidRPr="005E3725" w:rsidRDefault="00BF0548" w:rsidP="00BF0548">
            <w:pPr>
              <w:rPr>
                <w:rFonts w:ascii="Book Antiqua" w:hAnsi="Book Antiqua" w:cstheme="majorBidi"/>
                <w:b/>
                <w:bCs/>
              </w:rPr>
            </w:pPr>
            <w:r w:rsidRPr="005E3725">
              <w:rPr>
                <w:rFonts w:ascii="Book Antiqua" w:hAnsi="Book Antiqua" w:cstheme="majorBidi"/>
                <w:b/>
                <w:bCs/>
              </w:rPr>
              <w:t xml:space="preserve">Approved. </w:t>
            </w:r>
          </w:p>
          <w:p w:rsidR="0091709D" w:rsidRPr="005E3725" w:rsidRDefault="0091709D" w:rsidP="00146382">
            <w:pPr>
              <w:rPr>
                <w:rFonts w:ascii="Book Antiqua" w:hAnsi="Book Antiqua"/>
                <w:b/>
                <w:bCs/>
              </w:rPr>
            </w:pP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rPr>
            </w:pPr>
            <w:r w:rsidRPr="005E3725">
              <w:rPr>
                <w:rFonts w:ascii="Book Antiqua" w:hAnsi="Book Antiqua"/>
              </w:rPr>
              <w:t xml:space="preserve">M/s Intek Corporation, Office No. 30, Al Amin Plaza, The Mall, Rawalpindi </w:t>
            </w:r>
          </w:p>
          <w:p w:rsidR="0091709D" w:rsidRPr="005E3725" w:rsidRDefault="0091709D" w:rsidP="00146382">
            <w:pPr>
              <w:rPr>
                <w:rFonts w:ascii="Book Antiqua" w:hAnsi="Book Antiqua"/>
              </w:rPr>
            </w:pPr>
            <w:r w:rsidRPr="005E3725">
              <w:rPr>
                <w:rFonts w:ascii="Book Antiqua" w:hAnsi="Book Antiqua"/>
              </w:rPr>
              <w:t>(ELI-00034)</w:t>
            </w:r>
          </w:p>
        </w:tc>
        <w:tc>
          <w:tcPr>
            <w:tcW w:w="1985" w:type="dxa"/>
            <w:gridSpan w:val="3"/>
            <w:shd w:val="clear" w:color="auto" w:fill="auto"/>
          </w:tcPr>
          <w:p w:rsidR="0091709D" w:rsidRPr="005E3725" w:rsidRDefault="0091709D" w:rsidP="00146382">
            <w:pPr>
              <w:rPr>
                <w:rFonts w:ascii="Book Antiqua" w:hAnsi="Book Antiqua"/>
                <w:b/>
                <w:bCs/>
              </w:rPr>
            </w:pPr>
            <w:r w:rsidRPr="005E3725">
              <w:rPr>
                <w:rFonts w:ascii="Book Antiqua" w:hAnsi="Book Antiqua"/>
                <w:b/>
                <w:bCs/>
              </w:rPr>
              <w:t>Legal Manufacturar</w:t>
            </w:r>
          </w:p>
          <w:p w:rsidR="0091709D" w:rsidRPr="005E3725" w:rsidRDefault="0091709D" w:rsidP="00146382">
            <w:pPr>
              <w:rPr>
                <w:rFonts w:ascii="Book Antiqua" w:hAnsi="Book Antiqua"/>
              </w:rPr>
            </w:pPr>
            <w:r w:rsidRPr="005E3725">
              <w:rPr>
                <w:rFonts w:ascii="Book Antiqua" w:hAnsi="Book Antiqua"/>
              </w:rPr>
              <w:t xml:space="preserve">M/s Microvention Europe: </w:t>
            </w:r>
          </w:p>
          <w:p w:rsidR="0091709D" w:rsidRPr="005E3725" w:rsidRDefault="0091709D" w:rsidP="00146382">
            <w:pPr>
              <w:rPr>
                <w:rFonts w:ascii="Book Antiqua" w:hAnsi="Book Antiqua"/>
              </w:rPr>
            </w:pPr>
            <w:r w:rsidRPr="005E3725">
              <w:rPr>
                <w:rFonts w:ascii="Book Antiqua" w:hAnsi="Book Antiqua"/>
              </w:rPr>
              <w:t>30 bis rue du VieilAbreuvior, 78100 Saint Germain en Laye, France</w:t>
            </w:r>
          </w:p>
          <w:p w:rsidR="0091709D" w:rsidRPr="005E3725" w:rsidRDefault="0091709D" w:rsidP="00146382">
            <w:pPr>
              <w:rPr>
                <w:rFonts w:ascii="Book Antiqua" w:hAnsi="Book Antiqua"/>
                <w:b/>
                <w:bCs/>
              </w:rPr>
            </w:pPr>
          </w:p>
          <w:p w:rsidR="0091709D" w:rsidRPr="005E3725" w:rsidRDefault="0091709D" w:rsidP="00146382">
            <w:pPr>
              <w:rPr>
                <w:rFonts w:ascii="Book Antiqua" w:hAnsi="Book Antiqua"/>
                <w:b/>
                <w:bCs/>
              </w:rPr>
            </w:pPr>
            <w:r w:rsidRPr="005E3725">
              <w:rPr>
                <w:rFonts w:ascii="Book Antiqua" w:hAnsi="Book Antiqua"/>
                <w:b/>
                <w:bCs/>
              </w:rPr>
              <w:t>Design &amp; Development/ Production Sites:</w:t>
            </w:r>
          </w:p>
          <w:p w:rsidR="0091709D" w:rsidRPr="005E3725" w:rsidRDefault="0091709D" w:rsidP="00146382">
            <w:pPr>
              <w:rPr>
                <w:rFonts w:ascii="Book Antiqua" w:hAnsi="Book Antiqua"/>
              </w:rPr>
            </w:pPr>
            <w:r w:rsidRPr="005E3725">
              <w:rPr>
                <w:rFonts w:ascii="Book Antiqua" w:hAnsi="Book Antiqua"/>
              </w:rPr>
              <w:t>M/s MicroVention, Inc.</w:t>
            </w:r>
          </w:p>
          <w:p w:rsidR="0091709D" w:rsidRPr="005E3725" w:rsidRDefault="0091709D" w:rsidP="00146382">
            <w:pPr>
              <w:rPr>
                <w:rFonts w:ascii="Book Antiqua" w:hAnsi="Book Antiqua"/>
              </w:rPr>
            </w:pPr>
            <w:r w:rsidRPr="005E3725">
              <w:rPr>
                <w:rFonts w:ascii="Book Antiqua" w:hAnsi="Book Antiqua"/>
              </w:rPr>
              <w:t>1311 Valencia Avenue</w:t>
            </w:r>
          </w:p>
          <w:p w:rsidR="0091709D" w:rsidRPr="005E3725" w:rsidRDefault="0091709D" w:rsidP="00146382">
            <w:pPr>
              <w:rPr>
                <w:rFonts w:ascii="Book Antiqua" w:hAnsi="Book Antiqua"/>
              </w:rPr>
            </w:pPr>
            <w:r w:rsidRPr="005E3725">
              <w:rPr>
                <w:rFonts w:ascii="Book Antiqua" w:hAnsi="Book Antiqua"/>
              </w:rPr>
              <w:t>Tustin, California, 92780 USA</w:t>
            </w:r>
          </w:p>
          <w:p w:rsidR="0091709D" w:rsidRPr="005E3725" w:rsidRDefault="0091709D" w:rsidP="00146382">
            <w:pPr>
              <w:rPr>
                <w:rFonts w:ascii="Book Antiqua" w:hAnsi="Book Antiqua"/>
                <w:b/>
                <w:bCs/>
              </w:rPr>
            </w:pPr>
          </w:p>
          <w:p w:rsidR="0091709D" w:rsidRPr="005E3725" w:rsidRDefault="0091709D" w:rsidP="00146382">
            <w:pPr>
              <w:rPr>
                <w:rFonts w:ascii="Book Antiqua" w:hAnsi="Book Antiqua"/>
                <w:b/>
                <w:bCs/>
              </w:rPr>
            </w:pPr>
            <w:r w:rsidRPr="005E3725">
              <w:rPr>
                <w:rFonts w:ascii="Book Antiqua" w:hAnsi="Book Antiqua"/>
                <w:b/>
                <w:bCs/>
              </w:rPr>
              <w:t>Production Sites:</w:t>
            </w:r>
          </w:p>
          <w:p w:rsidR="0091709D" w:rsidRPr="005E3725" w:rsidRDefault="0091709D" w:rsidP="00146382">
            <w:pPr>
              <w:rPr>
                <w:rFonts w:ascii="Book Antiqua" w:hAnsi="Book Antiqua"/>
              </w:rPr>
            </w:pPr>
            <w:r w:rsidRPr="005E3725">
              <w:rPr>
                <w:rFonts w:ascii="Book Antiqua" w:hAnsi="Book Antiqua"/>
              </w:rPr>
              <w:t>M/s MicroVention Costa Rica S.R.L</w:t>
            </w:r>
          </w:p>
          <w:p w:rsidR="0091709D" w:rsidRPr="005E3725" w:rsidRDefault="0091709D" w:rsidP="00146382">
            <w:pPr>
              <w:rPr>
                <w:rFonts w:ascii="Book Antiqua" w:hAnsi="Book Antiqua"/>
              </w:rPr>
            </w:pPr>
            <w:r w:rsidRPr="005E3725">
              <w:rPr>
                <w:rFonts w:ascii="Book Antiqua" w:hAnsi="Book Antiqua"/>
              </w:rPr>
              <w:t>Edificio B33</w:t>
            </w:r>
          </w:p>
          <w:p w:rsidR="0091709D" w:rsidRPr="005E3725" w:rsidRDefault="0091709D" w:rsidP="00146382">
            <w:pPr>
              <w:rPr>
                <w:rFonts w:ascii="Book Antiqua" w:hAnsi="Book Antiqua"/>
              </w:rPr>
            </w:pPr>
            <w:r w:rsidRPr="005E3725">
              <w:rPr>
                <w:rFonts w:ascii="Book Antiqua" w:hAnsi="Book Antiqua"/>
              </w:rPr>
              <w:t>Zona Franca Coyol</w:t>
            </w:r>
          </w:p>
          <w:p w:rsidR="0091709D" w:rsidRPr="005E3725" w:rsidRDefault="0091709D" w:rsidP="00146382">
            <w:pPr>
              <w:rPr>
                <w:rFonts w:ascii="Book Antiqua" w:hAnsi="Book Antiqua"/>
              </w:rPr>
            </w:pPr>
            <w:r w:rsidRPr="005E3725">
              <w:rPr>
                <w:rFonts w:ascii="Book Antiqua" w:hAnsi="Book Antiqua"/>
              </w:rPr>
              <w:t>Alajuela, Costa Rica</w:t>
            </w:r>
          </w:p>
          <w:p w:rsidR="0091709D" w:rsidRPr="005E3725" w:rsidRDefault="0091709D" w:rsidP="00146382">
            <w:pPr>
              <w:rPr>
                <w:rFonts w:ascii="Book Antiqua" w:hAnsi="Book Antiqua"/>
              </w:rPr>
            </w:pPr>
          </w:p>
          <w:p w:rsidR="0091709D" w:rsidRPr="005E3725" w:rsidRDefault="0091709D" w:rsidP="00146382">
            <w:pPr>
              <w:rPr>
                <w:rFonts w:ascii="Book Antiqua" w:hAnsi="Book Antiqua"/>
              </w:rPr>
            </w:pPr>
            <w:r w:rsidRPr="005E3725">
              <w:rPr>
                <w:rFonts w:ascii="Book Antiqua" w:hAnsi="Book Antiqua"/>
              </w:rPr>
              <w:t>(FSC France Issue 10-04-2020)</w:t>
            </w:r>
          </w:p>
          <w:p w:rsidR="0091709D" w:rsidRPr="005E3725" w:rsidRDefault="0091709D" w:rsidP="00146382">
            <w:pPr>
              <w:rPr>
                <w:rFonts w:ascii="Book Antiqua" w:hAnsi="Book Antiqua"/>
              </w:rPr>
            </w:pPr>
          </w:p>
          <w:p w:rsidR="0091709D" w:rsidRPr="005E3725" w:rsidRDefault="0091709D" w:rsidP="00146382">
            <w:pPr>
              <w:rPr>
                <w:rFonts w:ascii="Book Antiqua" w:hAnsi="Book Antiqua"/>
                <w:b/>
                <w:bCs/>
              </w:rPr>
            </w:pPr>
          </w:p>
        </w:tc>
        <w:tc>
          <w:tcPr>
            <w:tcW w:w="2977" w:type="dxa"/>
            <w:gridSpan w:val="5"/>
            <w:shd w:val="clear" w:color="auto" w:fill="auto"/>
          </w:tcPr>
          <w:p w:rsidR="0091709D" w:rsidRPr="005E3725" w:rsidRDefault="0091709D" w:rsidP="00146382">
            <w:pPr>
              <w:rPr>
                <w:rFonts w:ascii="Book Antiqua" w:hAnsi="Book Antiqua"/>
              </w:rPr>
            </w:pPr>
            <w:r w:rsidRPr="005E3725">
              <w:rPr>
                <w:rFonts w:ascii="Book Antiqua" w:hAnsi="Book Antiqua"/>
              </w:rPr>
              <w:t>FRED</w:t>
            </w:r>
            <w:r w:rsidRPr="005E3725">
              <w:rPr>
                <w:rFonts w:ascii="Book Antiqua" w:hAnsi="Book Antiqua"/>
                <w:vertAlign w:val="superscript"/>
              </w:rPr>
              <w:t>TM</w:t>
            </w:r>
            <w:r w:rsidRPr="005E3725">
              <w:rPr>
                <w:rFonts w:ascii="Book Antiqua" w:hAnsi="Book Antiqua"/>
              </w:rPr>
              <w:t xml:space="preserve"> (Flow Re-Direction </w:t>
            </w:r>
          </w:p>
          <w:p w:rsidR="0091709D" w:rsidRPr="005E3725" w:rsidRDefault="0091709D" w:rsidP="00146382">
            <w:pPr>
              <w:spacing w:line="360" w:lineRule="auto"/>
              <w:rPr>
                <w:rFonts w:ascii="Book Antiqua" w:hAnsi="Book Antiqua"/>
              </w:rPr>
            </w:pPr>
            <w:r w:rsidRPr="005E3725">
              <w:rPr>
                <w:rFonts w:ascii="Book Antiqua" w:hAnsi="Book Antiqua"/>
              </w:rPr>
              <w:t xml:space="preserve">Endoluminal Device). </w:t>
            </w:r>
          </w:p>
          <w:p w:rsidR="0091709D" w:rsidRPr="005E3725" w:rsidRDefault="0091709D" w:rsidP="00146382">
            <w:pPr>
              <w:spacing w:line="360" w:lineRule="auto"/>
              <w:rPr>
                <w:rFonts w:ascii="Book Antiqua" w:hAnsi="Book Antiqua"/>
              </w:rPr>
            </w:pPr>
            <w:r w:rsidRPr="005E3725">
              <w:rPr>
                <w:rFonts w:ascii="Book Antiqua" w:hAnsi="Book Antiqua"/>
              </w:rPr>
              <w:t>Class D</w:t>
            </w:r>
          </w:p>
          <w:p w:rsidR="0091709D" w:rsidRPr="005E3725" w:rsidRDefault="0091709D" w:rsidP="00146382">
            <w:pPr>
              <w:rPr>
                <w:rFonts w:ascii="Book Antiqua" w:hAnsi="Book Antiqua"/>
              </w:rPr>
            </w:pPr>
            <w:r w:rsidRPr="005E3725">
              <w:rPr>
                <w:rFonts w:ascii="Book Antiqua" w:hAnsi="Book Antiqua"/>
              </w:rPr>
              <w:t xml:space="preserve">Shelf Life: 3 Year </w:t>
            </w:r>
          </w:p>
          <w:p w:rsidR="0091709D" w:rsidRPr="005E3725" w:rsidRDefault="0091709D" w:rsidP="00146382">
            <w:pPr>
              <w:rPr>
                <w:rFonts w:ascii="Book Antiqua" w:hAnsi="Book Antiqua"/>
              </w:rPr>
            </w:pPr>
          </w:p>
          <w:p w:rsidR="0091709D" w:rsidRPr="005E3725" w:rsidRDefault="0091709D" w:rsidP="00146382">
            <w:pPr>
              <w:rPr>
                <w:rFonts w:ascii="Book Antiqua" w:hAnsi="Book Antiqua"/>
              </w:rPr>
            </w:pPr>
            <w:r w:rsidRPr="005E3725">
              <w:rPr>
                <w:rFonts w:ascii="Book Antiqua" w:hAnsi="Book Antiqua"/>
              </w:rPr>
              <w:t>Codes                             Sizes</w:t>
            </w:r>
          </w:p>
          <w:p w:rsidR="0091709D" w:rsidRPr="005E3725" w:rsidRDefault="0091709D" w:rsidP="00870B89">
            <w:pPr>
              <w:rPr>
                <w:rFonts w:ascii="Book Antiqua" w:hAnsi="Book Antiqua"/>
                <w:lang w:val="sv-SE"/>
              </w:rPr>
            </w:pPr>
            <w:r w:rsidRPr="005E3725">
              <w:rPr>
                <w:rFonts w:ascii="Book Antiqua" w:hAnsi="Book Antiqua"/>
                <w:lang w:val="sv-SE"/>
              </w:rPr>
              <w:t>FRED3507                3.5 x 7</w:t>
            </w:r>
          </w:p>
          <w:p w:rsidR="0091709D" w:rsidRPr="005E3725" w:rsidRDefault="0091709D" w:rsidP="00870B89">
            <w:pPr>
              <w:rPr>
                <w:rFonts w:ascii="Book Antiqua" w:hAnsi="Book Antiqua"/>
                <w:lang w:val="sv-SE"/>
              </w:rPr>
            </w:pPr>
            <w:r w:rsidRPr="005E3725">
              <w:rPr>
                <w:rFonts w:ascii="Book Antiqua" w:hAnsi="Book Antiqua"/>
                <w:lang w:val="sv-SE"/>
              </w:rPr>
              <w:t>FRED3509                3.5 x 9</w:t>
            </w:r>
          </w:p>
          <w:p w:rsidR="0091709D" w:rsidRPr="005E3725" w:rsidRDefault="0091709D" w:rsidP="00870B89">
            <w:pPr>
              <w:rPr>
                <w:rFonts w:ascii="Book Antiqua" w:hAnsi="Book Antiqua"/>
                <w:lang w:val="sv-SE"/>
              </w:rPr>
            </w:pPr>
            <w:r w:rsidRPr="005E3725">
              <w:rPr>
                <w:rFonts w:ascii="Book Antiqua" w:hAnsi="Book Antiqua"/>
                <w:lang w:val="sv-SE"/>
              </w:rPr>
              <w:t xml:space="preserve">FRED3511              3.5 x 11 </w:t>
            </w:r>
          </w:p>
          <w:p w:rsidR="0091709D" w:rsidRPr="005E3725" w:rsidRDefault="0091709D" w:rsidP="00870B89">
            <w:pPr>
              <w:rPr>
                <w:rFonts w:ascii="Book Antiqua" w:hAnsi="Book Antiqua"/>
                <w:lang w:val="sv-SE"/>
              </w:rPr>
            </w:pPr>
            <w:r w:rsidRPr="005E3725">
              <w:rPr>
                <w:rFonts w:ascii="Book Antiqua" w:hAnsi="Book Antiqua"/>
                <w:lang w:val="sv-SE"/>
              </w:rPr>
              <w:t>FRED3513              3.5 x 13</w:t>
            </w:r>
          </w:p>
          <w:p w:rsidR="0091709D" w:rsidRPr="005E3725" w:rsidRDefault="0091709D" w:rsidP="00870B89">
            <w:pPr>
              <w:rPr>
                <w:rFonts w:ascii="Book Antiqua" w:hAnsi="Book Antiqua"/>
                <w:lang w:val="sv-SE"/>
              </w:rPr>
            </w:pPr>
            <w:r w:rsidRPr="005E3725">
              <w:rPr>
                <w:rFonts w:ascii="Book Antiqua" w:hAnsi="Book Antiqua"/>
                <w:lang w:val="sv-SE"/>
              </w:rPr>
              <w:t>FRED3516              3.5 x 17</w:t>
            </w:r>
          </w:p>
          <w:p w:rsidR="0091709D" w:rsidRPr="005E3725" w:rsidRDefault="0091709D" w:rsidP="00870B89">
            <w:pPr>
              <w:rPr>
                <w:rFonts w:ascii="Book Antiqua" w:hAnsi="Book Antiqua"/>
                <w:lang w:val="sv-SE"/>
              </w:rPr>
            </w:pPr>
            <w:r w:rsidRPr="005E3725">
              <w:rPr>
                <w:rFonts w:ascii="Book Antiqua" w:hAnsi="Book Antiqua"/>
                <w:lang w:val="sv-SE"/>
              </w:rPr>
              <w:t>FRED4007               4.0 x 7</w:t>
            </w:r>
          </w:p>
          <w:p w:rsidR="0091709D" w:rsidRPr="005E3725" w:rsidRDefault="0091709D" w:rsidP="00870B89">
            <w:pPr>
              <w:rPr>
                <w:rFonts w:ascii="Book Antiqua" w:hAnsi="Book Antiqua"/>
                <w:lang w:val="sv-SE"/>
              </w:rPr>
            </w:pPr>
            <w:r w:rsidRPr="005E3725">
              <w:rPr>
                <w:rFonts w:ascii="Book Antiqua" w:hAnsi="Book Antiqua"/>
                <w:lang w:val="sv-SE"/>
              </w:rPr>
              <w:t>FRED4009              4.0 x 9</w:t>
            </w:r>
          </w:p>
          <w:p w:rsidR="0091709D" w:rsidRPr="005E3725" w:rsidRDefault="0091709D" w:rsidP="00870B89">
            <w:pPr>
              <w:rPr>
                <w:rFonts w:ascii="Book Antiqua" w:hAnsi="Book Antiqua"/>
                <w:lang w:val="sv-SE"/>
              </w:rPr>
            </w:pPr>
            <w:r w:rsidRPr="005E3725">
              <w:rPr>
                <w:rFonts w:ascii="Book Antiqua" w:hAnsi="Book Antiqua"/>
                <w:lang w:val="sv-SE"/>
              </w:rPr>
              <w:t>FRED4012              4.0 x 12</w:t>
            </w:r>
          </w:p>
          <w:p w:rsidR="0091709D" w:rsidRPr="005E3725" w:rsidRDefault="0091709D" w:rsidP="00870B89">
            <w:pPr>
              <w:rPr>
                <w:rFonts w:ascii="Book Antiqua" w:hAnsi="Book Antiqua"/>
                <w:lang w:val="sv-SE"/>
              </w:rPr>
            </w:pPr>
            <w:r w:rsidRPr="005E3725">
              <w:rPr>
                <w:rFonts w:ascii="Book Antiqua" w:hAnsi="Book Antiqua"/>
                <w:lang w:val="sv-SE"/>
              </w:rPr>
              <w:t>FRED4014              4.0 x 14</w:t>
            </w:r>
          </w:p>
          <w:p w:rsidR="0091709D" w:rsidRPr="005E3725" w:rsidRDefault="0091709D" w:rsidP="00870B89">
            <w:pPr>
              <w:rPr>
                <w:rFonts w:ascii="Book Antiqua" w:hAnsi="Book Antiqua"/>
                <w:lang w:val="sv-SE"/>
              </w:rPr>
            </w:pPr>
            <w:r w:rsidRPr="005E3725">
              <w:rPr>
                <w:rFonts w:ascii="Book Antiqua" w:hAnsi="Book Antiqua"/>
                <w:lang w:val="sv-SE"/>
              </w:rPr>
              <w:t>FRED4017              4.0 x 17</w:t>
            </w:r>
          </w:p>
          <w:p w:rsidR="0091709D" w:rsidRPr="005E3725" w:rsidRDefault="0091709D" w:rsidP="00870B89">
            <w:pPr>
              <w:rPr>
                <w:rFonts w:ascii="Book Antiqua" w:hAnsi="Book Antiqua"/>
                <w:lang w:val="sv-SE"/>
              </w:rPr>
            </w:pPr>
            <w:r w:rsidRPr="005E3725">
              <w:rPr>
                <w:rFonts w:ascii="Book Antiqua" w:hAnsi="Book Antiqua"/>
                <w:lang w:val="sv-SE"/>
              </w:rPr>
              <w:t>FRED4508             4.5 x 8</w:t>
            </w:r>
          </w:p>
          <w:p w:rsidR="0091709D" w:rsidRPr="005E3725" w:rsidRDefault="0091709D" w:rsidP="00870B89">
            <w:pPr>
              <w:rPr>
                <w:rFonts w:ascii="Book Antiqua" w:hAnsi="Book Antiqua"/>
                <w:lang w:val="sv-SE"/>
              </w:rPr>
            </w:pPr>
            <w:r w:rsidRPr="005E3725">
              <w:rPr>
                <w:rFonts w:ascii="Book Antiqua" w:hAnsi="Book Antiqua"/>
                <w:lang w:val="sv-SE"/>
              </w:rPr>
              <w:t>FRED4511             4.5 x 11</w:t>
            </w:r>
          </w:p>
          <w:p w:rsidR="0091709D" w:rsidRPr="005E3725" w:rsidRDefault="0091709D" w:rsidP="00870B89">
            <w:pPr>
              <w:rPr>
                <w:rFonts w:ascii="Book Antiqua" w:hAnsi="Book Antiqua"/>
                <w:lang w:val="sv-SE"/>
              </w:rPr>
            </w:pPr>
            <w:r w:rsidRPr="005E3725">
              <w:rPr>
                <w:rFonts w:ascii="Book Antiqua" w:hAnsi="Book Antiqua"/>
                <w:lang w:val="sv-SE"/>
              </w:rPr>
              <w:t>FRED4513             4.5 x 13</w:t>
            </w:r>
          </w:p>
          <w:p w:rsidR="0091709D" w:rsidRPr="005E3725" w:rsidRDefault="0091709D" w:rsidP="00870B89">
            <w:pPr>
              <w:rPr>
                <w:rFonts w:ascii="Book Antiqua" w:hAnsi="Book Antiqua"/>
                <w:lang w:val="sv-SE"/>
              </w:rPr>
            </w:pPr>
            <w:r w:rsidRPr="005E3725">
              <w:rPr>
                <w:rFonts w:ascii="Book Antiqua" w:hAnsi="Book Antiqua"/>
                <w:lang w:val="sv-SE"/>
              </w:rPr>
              <w:t>FRED4518             4.5 x 18</w:t>
            </w:r>
          </w:p>
          <w:p w:rsidR="0091709D" w:rsidRPr="005E3725" w:rsidRDefault="0091709D" w:rsidP="00870B89">
            <w:pPr>
              <w:rPr>
                <w:rFonts w:ascii="Book Antiqua" w:hAnsi="Book Antiqua"/>
                <w:lang w:val="sv-SE"/>
              </w:rPr>
            </w:pPr>
            <w:r w:rsidRPr="005E3725">
              <w:rPr>
                <w:rFonts w:ascii="Book Antiqua" w:hAnsi="Book Antiqua"/>
                <w:lang w:val="sv-SE"/>
              </w:rPr>
              <w:t>FRED4525            4.5 x 25</w:t>
            </w:r>
          </w:p>
          <w:p w:rsidR="0091709D" w:rsidRPr="005E3725" w:rsidRDefault="0091709D" w:rsidP="00870B89">
            <w:pPr>
              <w:rPr>
                <w:rFonts w:ascii="Book Antiqua" w:hAnsi="Book Antiqua"/>
                <w:lang w:val="sv-SE"/>
              </w:rPr>
            </w:pPr>
            <w:r w:rsidRPr="005E3725">
              <w:rPr>
                <w:rFonts w:ascii="Book Antiqua" w:hAnsi="Book Antiqua"/>
                <w:lang w:val="sv-SE"/>
              </w:rPr>
              <w:t>FRED5009              5.0 x 9</w:t>
            </w:r>
          </w:p>
          <w:p w:rsidR="0091709D" w:rsidRPr="005E3725" w:rsidRDefault="0091709D" w:rsidP="00870B89">
            <w:pPr>
              <w:rPr>
                <w:rFonts w:ascii="Book Antiqua" w:hAnsi="Book Antiqua"/>
                <w:lang w:val="sv-SE"/>
              </w:rPr>
            </w:pPr>
            <w:r w:rsidRPr="005E3725">
              <w:rPr>
                <w:rFonts w:ascii="Book Antiqua" w:hAnsi="Book Antiqua"/>
                <w:lang w:val="sv-SE"/>
              </w:rPr>
              <w:t>FRED5011            5.0 x 11</w:t>
            </w:r>
          </w:p>
          <w:p w:rsidR="0091709D" w:rsidRPr="005E3725" w:rsidRDefault="0091709D" w:rsidP="00870B89">
            <w:pPr>
              <w:rPr>
                <w:rFonts w:ascii="Book Antiqua" w:hAnsi="Book Antiqua"/>
                <w:lang w:val="sv-SE"/>
              </w:rPr>
            </w:pPr>
            <w:r w:rsidRPr="005E3725">
              <w:rPr>
                <w:rFonts w:ascii="Book Antiqua" w:hAnsi="Book Antiqua"/>
                <w:lang w:val="sv-SE"/>
              </w:rPr>
              <w:t>FRED5014             5.0 x 14</w:t>
            </w:r>
          </w:p>
          <w:p w:rsidR="0091709D" w:rsidRPr="005E3725" w:rsidRDefault="0091709D" w:rsidP="00870B89">
            <w:pPr>
              <w:rPr>
                <w:rFonts w:ascii="Book Antiqua" w:hAnsi="Book Antiqua"/>
                <w:lang w:val="sv-SE"/>
              </w:rPr>
            </w:pPr>
            <w:r w:rsidRPr="005E3725">
              <w:rPr>
                <w:rFonts w:ascii="Book Antiqua" w:hAnsi="Book Antiqua"/>
                <w:lang w:val="sv-SE"/>
              </w:rPr>
              <w:t>FRED5019             5.0 x 19</w:t>
            </w:r>
          </w:p>
          <w:p w:rsidR="0091709D" w:rsidRPr="005E3725" w:rsidRDefault="0091709D" w:rsidP="00870B89">
            <w:pPr>
              <w:rPr>
                <w:rFonts w:ascii="Book Antiqua" w:hAnsi="Book Antiqua"/>
                <w:lang w:val="sv-SE"/>
              </w:rPr>
            </w:pPr>
            <w:r w:rsidRPr="005E3725">
              <w:rPr>
                <w:rFonts w:ascii="Book Antiqua" w:hAnsi="Book Antiqua"/>
                <w:lang w:val="sv-SE"/>
              </w:rPr>
              <w:t>FRED5026             5.0 x 26</w:t>
            </w:r>
          </w:p>
          <w:p w:rsidR="0091709D" w:rsidRPr="005E3725" w:rsidRDefault="0091709D" w:rsidP="00870B89">
            <w:pPr>
              <w:rPr>
                <w:rFonts w:ascii="Book Antiqua" w:hAnsi="Book Antiqua"/>
                <w:lang w:val="sv-SE"/>
              </w:rPr>
            </w:pPr>
            <w:r w:rsidRPr="005E3725">
              <w:rPr>
                <w:rFonts w:ascii="Book Antiqua" w:hAnsi="Book Antiqua"/>
                <w:lang w:val="sv-SE"/>
              </w:rPr>
              <w:t>FRED5514             5.5 x 14</w:t>
            </w:r>
          </w:p>
          <w:p w:rsidR="0091709D" w:rsidRPr="005E3725" w:rsidRDefault="0091709D" w:rsidP="00870B89">
            <w:pPr>
              <w:rPr>
                <w:rFonts w:ascii="Book Antiqua" w:hAnsi="Book Antiqua"/>
                <w:lang w:val="sv-SE"/>
              </w:rPr>
            </w:pPr>
            <w:r w:rsidRPr="005E3725">
              <w:rPr>
                <w:rFonts w:ascii="Book Antiqua" w:hAnsi="Book Antiqua"/>
                <w:lang w:val="sv-SE"/>
              </w:rPr>
              <w:t>FRED5519             5.5 x 19</w:t>
            </w:r>
          </w:p>
          <w:p w:rsidR="0091709D" w:rsidRPr="005E3725" w:rsidRDefault="0091709D" w:rsidP="00870B89">
            <w:pPr>
              <w:rPr>
                <w:rFonts w:ascii="Book Antiqua" w:hAnsi="Book Antiqua"/>
                <w:lang w:val="sv-SE"/>
              </w:rPr>
            </w:pPr>
            <w:r w:rsidRPr="005E3725">
              <w:rPr>
                <w:rFonts w:ascii="Book Antiqua" w:hAnsi="Book Antiqua"/>
                <w:lang w:val="sv-SE"/>
              </w:rPr>
              <w:t>FRED5524             5.5 x 24</w:t>
            </w:r>
          </w:p>
          <w:p w:rsidR="0091709D" w:rsidRPr="005E3725" w:rsidRDefault="0091709D" w:rsidP="00870B89">
            <w:pPr>
              <w:rPr>
                <w:rFonts w:ascii="Book Antiqua" w:hAnsi="Book Antiqua"/>
                <w:lang w:val="sv-SE"/>
              </w:rPr>
            </w:pPr>
            <w:r w:rsidRPr="005E3725">
              <w:rPr>
                <w:rFonts w:ascii="Book Antiqua" w:hAnsi="Book Antiqua"/>
                <w:lang w:val="sv-SE"/>
              </w:rPr>
              <w:t>FRED3524            3.5 x 24</w:t>
            </w:r>
          </w:p>
          <w:p w:rsidR="0091709D" w:rsidRPr="005E3725" w:rsidRDefault="0091709D" w:rsidP="00870B89">
            <w:pPr>
              <w:rPr>
                <w:rFonts w:ascii="Book Antiqua" w:hAnsi="Book Antiqua"/>
                <w:lang w:val="sv-SE"/>
              </w:rPr>
            </w:pPr>
            <w:r w:rsidRPr="005E3725">
              <w:rPr>
                <w:rFonts w:ascii="Book Antiqua" w:hAnsi="Book Antiqua"/>
                <w:lang w:val="sv-SE"/>
              </w:rPr>
              <w:t>FRED3536            3.5 x 36</w:t>
            </w:r>
          </w:p>
          <w:p w:rsidR="0091709D" w:rsidRPr="005E3725" w:rsidRDefault="0091709D" w:rsidP="00870B89">
            <w:pPr>
              <w:rPr>
                <w:rFonts w:ascii="Book Antiqua" w:hAnsi="Book Antiqua"/>
                <w:lang w:val="sv-SE"/>
              </w:rPr>
            </w:pPr>
            <w:r w:rsidRPr="005E3725">
              <w:rPr>
                <w:rFonts w:ascii="Book Antiqua" w:hAnsi="Book Antiqua"/>
                <w:lang w:val="sv-SE"/>
              </w:rPr>
              <w:t>FRED4026           4.0 x 26</w:t>
            </w:r>
          </w:p>
          <w:p w:rsidR="0091709D" w:rsidRPr="005E3725" w:rsidRDefault="0091709D" w:rsidP="00870B89">
            <w:pPr>
              <w:rPr>
                <w:rFonts w:ascii="Book Antiqua" w:hAnsi="Book Antiqua"/>
                <w:lang w:val="sv-SE"/>
              </w:rPr>
            </w:pPr>
            <w:r w:rsidRPr="005E3725">
              <w:rPr>
                <w:rFonts w:ascii="Book Antiqua" w:hAnsi="Book Antiqua"/>
                <w:lang w:val="sv-SE"/>
              </w:rPr>
              <w:t>FRED4038           4.0 x 38</w:t>
            </w:r>
          </w:p>
          <w:p w:rsidR="0091709D" w:rsidRPr="005E3725" w:rsidRDefault="0091709D" w:rsidP="00870B89">
            <w:pPr>
              <w:rPr>
                <w:rFonts w:ascii="Book Antiqua" w:hAnsi="Book Antiqua"/>
                <w:lang w:val="sv-SE"/>
              </w:rPr>
            </w:pPr>
            <w:r w:rsidRPr="005E3725">
              <w:rPr>
                <w:rFonts w:ascii="Book Antiqua" w:hAnsi="Book Antiqua"/>
                <w:lang w:val="sv-SE"/>
              </w:rPr>
              <w:t>FRED4528             4.5 x 28</w:t>
            </w:r>
          </w:p>
          <w:p w:rsidR="0091709D" w:rsidRPr="005E3725" w:rsidRDefault="0091709D" w:rsidP="00870B89">
            <w:pPr>
              <w:rPr>
                <w:rFonts w:ascii="Book Antiqua" w:hAnsi="Book Antiqua"/>
                <w:lang w:val="sv-SE"/>
              </w:rPr>
            </w:pPr>
            <w:r w:rsidRPr="005E3725">
              <w:rPr>
                <w:rFonts w:ascii="Book Antiqua" w:hAnsi="Book Antiqua"/>
                <w:lang w:val="sv-SE"/>
              </w:rPr>
              <w:t>FRED4539            4.5 x 39</w:t>
            </w:r>
          </w:p>
          <w:p w:rsidR="0091709D" w:rsidRPr="005E3725" w:rsidRDefault="0091709D" w:rsidP="00870B89">
            <w:pPr>
              <w:rPr>
                <w:rFonts w:ascii="Book Antiqua" w:hAnsi="Book Antiqua"/>
                <w:lang w:val="sv-SE"/>
              </w:rPr>
            </w:pPr>
            <w:r w:rsidRPr="005E3725">
              <w:rPr>
                <w:rFonts w:ascii="Book Antiqua" w:hAnsi="Book Antiqua"/>
                <w:lang w:val="sv-SE"/>
              </w:rPr>
              <w:t>FRED5029             5.0 x 29</w:t>
            </w:r>
          </w:p>
          <w:p w:rsidR="0091709D" w:rsidRPr="005E3725" w:rsidRDefault="0091709D" w:rsidP="00146382">
            <w:pPr>
              <w:rPr>
                <w:rFonts w:ascii="Book Antiqua" w:hAnsi="Book Antiqua"/>
                <w:lang w:val="sv-SE"/>
              </w:rPr>
            </w:pPr>
          </w:p>
          <w:p w:rsidR="0091709D" w:rsidRPr="005E3725" w:rsidRDefault="0091709D" w:rsidP="00146382">
            <w:pPr>
              <w:rPr>
                <w:rFonts w:ascii="Book Antiqua" w:hAnsi="Book Antiqua"/>
              </w:rPr>
            </w:pPr>
            <w:r w:rsidRPr="005E3725">
              <w:rPr>
                <w:rFonts w:ascii="Book Antiqua" w:hAnsi="Book Antiqua"/>
              </w:rPr>
              <w:t>Fee submitted: Rs 50,000/-</w:t>
            </w:r>
          </w:p>
          <w:p w:rsidR="0091709D" w:rsidRPr="005E3725" w:rsidRDefault="0091709D" w:rsidP="00146382">
            <w:pPr>
              <w:rPr>
                <w:rFonts w:ascii="Book Antiqua" w:hAnsi="Book Antiqua"/>
              </w:rPr>
            </w:pPr>
          </w:p>
        </w:tc>
        <w:tc>
          <w:tcPr>
            <w:tcW w:w="1588" w:type="dxa"/>
            <w:gridSpan w:val="2"/>
            <w:shd w:val="clear" w:color="auto" w:fill="auto"/>
          </w:tcPr>
          <w:p w:rsidR="0091709D" w:rsidRPr="005E3725" w:rsidRDefault="0091709D" w:rsidP="00146382">
            <w:pPr>
              <w:rPr>
                <w:rFonts w:ascii="Book Antiqua" w:hAnsi="Book Antiqua"/>
              </w:rPr>
            </w:pPr>
            <w:r w:rsidRPr="005E3725">
              <w:rPr>
                <w:rFonts w:ascii="Book Antiqua" w:hAnsi="Book Antiqua"/>
              </w:rPr>
              <w:t>The FRED system is intended for endovascular embolization of intracranial neurovascular aneurysms.  The FRED system may also be used with embolic coils for the treatment of intracranial neurovascular lesions.</w:t>
            </w:r>
          </w:p>
        </w:tc>
        <w:tc>
          <w:tcPr>
            <w:tcW w:w="1667" w:type="dxa"/>
            <w:gridSpan w:val="4"/>
            <w:shd w:val="clear" w:color="auto" w:fill="auto"/>
          </w:tcPr>
          <w:p w:rsidR="0091709D" w:rsidRPr="005E3725" w:rsidRDefault="0091709D" w:rsidP="00B15A20">
            <w:pPr>
              <w:rPr>
                <w:rFonts w:ascii="Book Antiqua" w:hAnsi="Book Antiqua" w:cstheme="majorBidi"/>
                <w:b/>
                <w:bCs/>
              </w:rPr>
            </w:pPr>
            <w:r w:rsidRPr="005E3725">
              <w:rPr>
                <w:rFonts w:ascii="Book Antiqua" w:hAnsi="Book Antiqua" w:cstheme="majorBidi"/>
                <w:b/>
                <w:bCs/>
              </w:rPr>
              <w:t xml:space="preserve">Approved. </w:t>
            </w:r>
          </w:p>
          <w:p w:rsidR="0091709D" w:rsidRPr="005E3725" w:rsidRDefault="0091709D" w:rsidP="00146382">
            <w:pPr>
              <w:rPr>
                <w:rFonts w:ascii="Book Antiqua" w:hAnsi="Book Antiqua"/>
                <w:b/>
                <w:bCs/>
              </w:rPr>
            </w:pPr>
          </w:p>
          <w:p w:rsidR="0091709D" w:rsidRPr="005E3725" w:rsidRDefault="0091709D" w:rsidP="00146382">
            <w:pPr>
              <w:rPr>
                <w:rFonts w:ascii="Book Antiqua" w:hAnsi="Book Antiqua"/>
                <w:b/>
                <w:bCs/>
              </w:rPr>
            </w:pPr>
          </w:p>
          <w:p w:rsidR="0091709D" w:rsidRPr="005E3725" w:rsidRDefault="0091709D" w:rsidP="00146382">
            <w:pPr>
              <w:rPr>
                <w:rFonts w:ascii="Book Antiqua" w:hAnsi="Book Antiqua"/>
                <w:b/>
                <w:bCs/>
              </w:rPr>
            </w:pPr>
          </w:p>
        </w:tc>
      </w:tr>
      <w:tr w:rsidR="0091709D" w:rsidRPr="005E3725" w:rsidTr="004E1FD7">
        <w:tc>
          <w:tcPr>
            <w:tcW w:w="709" w:type="dxa"/>
            <w:shd w:val="clear" w:color="auto" w:fill="auto"/>
          </w:tcPr>
          <w:p w:rsidR="0091709D" w:rsidRPr="005E3725" w:rsidRDefault="0091709D" w:rsidP="00311BA6">
            <w:pPr>
              <w:pStyle w:val="ListParagraph"/>
              <w:numPr>
                <w:ilvl w:val="0"/>
                <w:numId w:val="5"/>
              </w:numPr>
              <w:ind w:left="360"/>
              <w:rPr>
                <w:rFonts w:ascii="Book Antiqua" w:hAnsi="Book Antiqua"/>
                <w:bCs/>
                <w:sz w:val="24"/>
                <w:szCs w:val="24"/>
              </w:rPr>
            </w:pPr>
          </w:p>
        </w:tc>
        <w:tc>
          <w:tcPr>
            <w:tcW w:w="1672"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 xml:space="preserve">M/s Intek Corporation. Office No. 30, Al Amin Plaza, The Mall, Rawalpindi </w:t>
            </w:r>
          </w:p>
          <w:p w:rsidR="0091709D" w:rsidRPr="005E3725" w:rsidRDefault="0091709D" w:rsidP="00146382">
            <w:pPr>
              <w:rPr>
                <w:rFonts w:ascii="Book Antiqua" w:hAnsi="Book Antiqua" w:cstheme="majorBidi"/>
              </w:rPr>
            </w:pPr>
            <w:r w:rsidRPr="005E3725">
              <w:rPr>
                <w:rFonts w:ascii="Book Antiqua" w:hAnsi="Book Antiqua" w:cstheme="majorBidi"/>
              </w:rPr>
              <w:t>(ELI-00034)</w:t>
            </w:r>
          </w:p>
        </w:tc>
        <w:tc>
          <w:tcPr>
            <w:tcW w:w="1985" w:type="dxa"/>
            <w:gridSpan w:val="3"/>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Microvention Europe: 30 bis rue du Vieil Abreuvior, 78100 Saint Germain en Laye, France</w:t>
            </w:r>
          </w:p>
          <w:p w:rsidR="0091709D" w:rsidRPr="005E3725" w:rsidRDefault="0091709D" w:rsidP="00146382">
            <w:pPr>
              <w:rPr>
                <w:rFonts w:ascii="Book Antiqua" w:hAnsi="Book Antiqua" w:cstheme="majorBidi"/>
                <w:b/>
                <w:bCs/>
              </w:rPr>
            </w:pPr>
          </w:p>
          <w:p w:rsidR="0091709D" w:rsidRPr="005E3725" w:rsidRDefault="0091709D" w:rsidP="00146382">
            <w:pPr>
              <w:rPr>
                <w:rFonts w:ascii="Book Antiqua" w:hAnsi="Book Antiqua" w:cstheme="majorBidi"/>
              </w:rPr>
            </w:pPr>
            <w:r w:rsidRPr="005E3725">
              <w:rPr>
                <w:rFonts w:ascii="Book Antiqua" w:hAnsi="Book Antiqua" w:cstheme="majorBidi"/>
                <w:b/>
                <w:bCs/>
              </w:rPr>
              <w:t>Design &amp; Development/ Production Site:</w:t>
            </w:r>
            <w:r w:rsidRPr="005E3725">
              <w:rPr>
                <w:rFonts w:ascii="Book Antiqua" w:hAnsi="Book Antiqua" w:cstheme="majorBidi"/>
                <w:b/>
                <w:bCs/>
              </w:rPr>
              <w:br/>
            </w:r>
            <w:r w:rsidRPr="005E3725">
              <w:rPr>
                <w:rFonts w:ascii="Book Antiqua" w:hAnsi="Book Antiqua" w:cstheme="majorBidi"/>
              </w:rPr>
              <w:t>M/s MicroVention, Inc. 1311 Valencia Avenue Tustin, California, 92780 USA</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(FSC France Issuance Date</w:t>
            </w:r>
          </w:p>
          <w:p w:rsidR="0091709D" w:rsidRPr="005E3725" w:rsidRDefault="0091709D" w:rsidP="00B15A20">
            <w:pPr>
              <w:rPr>
                <w:rFonts w:ascii="Book Antiqua" w:hAnsi="Book Antiqua" w:cstheme="majorBidi"/>
              </w:rPr>
            </w:pPr>
            <w:r w:rsidRPr="005E3725">
              <w:rPr>
                <w:rFonts w:ascii="Book Antiqua" w:hAnsi="Book Antiqua" w:cstheme="majorBidi"/>
              </w:rPr>
              <w:t>18-01-2018)</w:t>
            </w:r>
          </w:p>
        </w:tc>
        <w:tc>
          <w:tcPr>
            <w:tcW w:w="2977" w:type="dxa"/>
            <w:gridSpan w:val="5"/>
            <w:shd w:val="clear" w:color="auto" w:fill="auto"/>
          </w:tcPr>
          <w:p w:rsidR="0091709D" w:rsidRPr="005E3725" w:rsidRDefault="0091709D" w:rsidP="00146382">
            <w:pPr>
              <w:spacing w:line="360" w:lineRule="auto"/>
              <w:rPr>
                <w:rFonts w:ascii="Book Antiqua" w:hAnsi="Book Antiqua" w:cstheme="majorBidi"/>
              </w:rPr>
            </w:pPr>
            <w:r w:rsidRPr="005E3725">
              <w:rPr>
                <w:rFonts w:ascii="Book Antiqua" w:hAnsi="Book Antiqua" w:cstheme="majorBidi"/>
              </w:rPr>
              <w:t>PHIL</w:t>
            </w:r>
            <w:r w:rsidRPr="005E3725">
              <w:rPr>
                <w:rFonts w:ascii="Book Antiqua" w:hAnsi="Book Antiqua" w:cstheme="majorBidi"/>
                <w:vertAlign w:val="superscript"/>
              </w:rPr>
              <w:t xml:space="preserve">TM </w:t>
            </w:r>
            <w:r w:rsidRPr="005E3725">
              <w:rPr>
                <w:rFonts w:ascii="Book Antiqua" w:hAnsi="Book Antiqua" w:cstheme="majorBidi"/>
              </w:rPr>
              <w:t>Liquid Embolic System</w:t>
            </w:r>
          </w:p>
          <w:p w:rsidR="0091709D" w:rsidRPr="005E3725" w:rsidRDefault="0091709D" w:rsidP="00146382">
            <w:pPr>
              <w:spacing w:line="360" w:lineRule="auto"/>
              <w:rPr>
                <w:rFonts w:ascii="Book Antiqua" w:hAnsi="Book Antiqua" w:cstheme="majorBidi"/>
              </w:rPr>
            </w:pPr>
          </w:p>
          <w:p w:rsidR="0091709D" w:rsidRPr="005E3725" w:rsidRDefault="0091709D" w:rsidP="00146382">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146382">
            <w:pPr>
              <w:rPr>
                <w:rFonts w:ascii="Book Antiqua" w:hAnsi="Book Antiqua" w:cstheme="majorBidi"/>
              </w:rPr>
            </w:pPr>
            <w:r w:rsidRPr="005E3725">
              <w:rPr>
                <w:rFonts w:ascii="Book Antiqua" w:hAnsi="Book Antiqua" w:cstheme="majorBidi"/>
              </w:rPr>
              <w:t xml:space="preserve">Shelf Life: 2 Years </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Fonts w:ascii="Book Antiqua" w:hAnsi="Book Antiqua" w:cstheme="majorBidi"/>
              </w:rPr>
              <w:t xml:space="preserve">Codes                         </w:t>
            </w:r>
          </w:p>
          <w:p w:rsidR="0091709D" w:rsidRPr="005E3725" w:rsidRDefault="0091709D" w:rsidP="00146382">
            <w:pPr>
              <w:rPr>
                <w:rFonts w:ascii="Book Antiqua" w:hAnsi="Book Antiqua" w:cstheme="majorBidi"/>
              </w:rPr>
            </w:pPr>
            <w:r w:rsidRPr="005E3725">
              <w:rPr>
                <w:rFonts w:ascii="Book Antiqua" w:hAnsi="Book Antiqua" w:cstheme="majorBidi"/>
              </w:rPr>
              <w:t xml:space="preserve">LEN10250                   </w:t>
            </w:r>
          </w:p>
          <w:p w:rsidR="0091709D" w:rsidRPr="005E3725" w:rsidRDefault="0091709D" w:rsidP="00146382">
            <w:pPr>
              <w:rPr>
                <w:rFonts w:ascii="Book Antiqua" w:hAnsi="Book Antiqua" w:cstheme="majorBidi"/>
              </w:rPr>
            </w:pPr>
            <w:r w:rsidRPr="005E3725">
              <w:rPr>
                <w:rFonts w:ascii="Book Antiqua" w:hAnsi="Book Antiqua" w:cstheme="majorBidi"/>
              </w:rPr>
              <w:t xml:space="preserve">LEN10300                    </w:t>
            </w:r>
          </w:p>
          <w:p w:rsidR="0091709D" w:rsidRPr="005E3725" w:rsidRDefault="0091709D" w:rsidP="00146382">
            <w:pPr>
              <w:rPr>
                <w:rFonts w:ascii="Book Antiqua" w:hAnsi="Book Antiqua" w:cstheme="majorBidi"/>
              </w:rPr>
            </w:pPr>
            <w:r w:rsidRPr="005E3725">
              <w:rPr>
                <w:rFonts w:ascii="Book Antiqua" w:hAnsi="Book Antiqua" w:cstheme="majorBidi"/>
              </w:rPr>
              <w:t xml:space="preserve">LEN10350  </w:t>
            </w:r>
          </w:p>
          <w:p w:rsidR="0091709D" w:rsidRPr="005E3725" w:rsidRDefault="0091709D" w:rsidP="00146382">
            <w:pPr>
              <w:rPr>
                <w:rFonts w:ascii="Book Antiqua" w:hAnsi="Book Antiqua" w:cstheme="majorBidi"/>
              </w:rPr>
            </w:pPr>
          </w:p>
          <w:p w:rsidR="0091709D" w:rsidRPr="005E3725" w:rsidRDefault="0091709D" w:rsidP="00146382">
            <w:pPr>
              <w:rPr>
                <w:rFonts w:ascii="Book Antiqua" w:hAnsi="Book Antiqua" w:cstheme="majorBidi"/>
              </w:rPr>
            </w:pPr>
            <w:r w:rsidRPr="005E3725">
              <w:rPr>
                <w:rStyle w:val="FontStyle37"/>
                <w:rFonts w:ascii="Book Antiqua" w:hAnsi="Book Antiqua"/>
                <w:b w:val="0"/>
                <w:bCs w:val="0"/>
                <w:color w:val="auto"/>
                <w:sz w:val="22"/>
                <w:szCs w:val="22"/>
              </w:rPr>
              <w:t>Fee submitted</w:t>
            </w:r>
            <w:r w:rsidRPr="005E3725">
              <w:rPr>
                <w:rStyle w:val="FontStyle37"/>
                <w:rFonts w:ascii="Book Antiqua" w:hAnsi="Book Antiqua"/>
                <w:bCs w:val="0"/>
                <w:color w:val="auto"/>
                <w:sz w:val="22"/>
                <w:szCs w:val="22"/>
              </w:rPr>
              <w:t xml:space="preserve">: </w:t>
            </w:r>
            <w:r w:rsidRPr="005E3725">
              <w:rPr>
                <w:rFonts w:ascii="Book Antiqua" w:hAnsi="Book Antiqua" w:cstheme="majorBidi"/>
                <w:bCs/>
              </w:rPr>
              <w:t>Rs.50,000/-</w:t>
            </w:r>
          </w:p>
        </w:tc>
        <w:tc>
          <w:tcPr>
            <w:tcW w:w="1588" w:type="dxa"/>
            <w:gridSpan w:val="2"/>
            <w:shd w:val="clear" w:color="auto" w:fill="auto"/>
          </w:tcPr>
          <w:p w:rsidR="0091709D" w:rsidRPr="005E3725" w:rsidRDefault="0091709D" w:rsidP="00146382">
            <w:pPr>
              <w:rPr>
                <w:rFonts w:ascii="Book Antiqua" w:hAnsi="Book Antiqua" w:cstheme="majorBidi"/>
              </w:rPr>
            </w:pPr>
            <w:r w:rsidRPr="005E3725">
              <w:rPr>
                <w:rFonts w:ascii="Book Antiqua" w:hAnsi="Book Antiqua" w:cstheme="majorBidi"/>
              </w:rPr>
              <w:t>Liquid Embolic System</w:t>
            </w:r>
          </w:p>
        </w:tc>
        <w:tc>
          <w:tcPr>
            <w:tcW w:w="1667" w:type="dxa"/>
            <w:gridSpan w:val="4"/>
            <w:shd w:val="clear" w:color="auto" w:fill="auto"/>
          </w:tcPr>
          <w:p w:rsidR="0091709D" w:rsidRPr="005E3725" w:rsidRDefault="0091709D" w:rsidP="00B15A20">
            <w:pPr>
              <w:rPr>
                <w:rFonts w:ascii="Book Antiqua" w:hAnsi="Book Antiqua" w:cstheme="majorBidi"/>
                <w:b/>
                <w:bCs/>
              </w:rPr>
            </w:pPr>
            <w:r w:rsidRPr="005E3725">
              <w:rPr>
                <w:rFonts w:ascii="Book Antiqua" w:hAnsi="Book Antiqua" w:cstheme="majorBidi"/>
                <w:b/>
                <w:bCs/>
              </w:rPr>
              <w:t xml:space="preserve">Approved. </w:t>
            </w:r>
          </w:p>
          <w:p w:rsidR="0091709D" w:rsidRPr="005E3725" w:rsidRDefault="0091709D" w:rsidP="00146382">
            <w:pPr>
              <w:rPr>
                <w:rFonts w:ascii="Book Antiqua" w:hAnsi="Book Antiqua" w:cstheme="majorBidi"/>
                <w:b/>
                <w:bCs/>
              </w:rPr>
            </w:pPr>
          </w:p>
        </w:tc>
      </w:tr>
      <w:tr w:rsidR="0091709D" w:rsidRPr="005E3725" w:rsidTr="004E1FD7">
        <w:tc>
          <w:tcPr>
            <w:tcW w:w="10598" w:type="dxa"/>
            <w:gridSpan w:val="17"/>
            <w:shd w:val="clear" w:color="auto" w:fill="auto"/>
          </w:tcPr>
          <w:p w:rsidR="0091709D" w:rsidRPr="005E3725" w:rsidRDefault="0091709D" w:rsidP="00146382">
            <w:pPr>
              <w:jc w:val="center"/>
              <w:rPr>
                <w:rFonts w:ascii="Book Antiqua" w:hAnsi="Book Antiqua" w:cstheme="majorBidi"/>
                <w:b/>
                <w:bCs/>
                <w:sz w:val="12"/>
                <w:szCs w:val="12"/>
              </w:rPr>
            </w:pPr>
          </w:p>
          <w:p w:rsidR="0091709D" w:rsidRPr="005E3725" w:rsidRDefault="0091709D" w:rsidP="00146382">
            <w:pPr>
              <w:jc w:val="center"/>
              <w:rPr>
                <w:rFonts w:ascii="Book Antiqua" w:hAnsi="Book Antiqua" w:cstheme="majorBidi"/>
                <w:b/>
                <w:bCs/>
              </w:rPr>
            </w:pPr>
            <w:r w:rsidRPr="005E3725">
              <w:rPr>
                <w:rFonts w:ascii="Book Antiqua" w:hAnsi="Book Antiqua" w:cstheme="majorBidi"/>
                <w:b/>
                <w:bCs/>
              </w:rPr>
              <w:t>Evaluator: Hafiz Muhammad Asif, AD, MDMC</w:t>
            </w:r>
          </w:p>
          <w:p w:rsidR="0091709D" w:rsidRPr="005E3725" w:rsidRDefault="0091709D" w:rsidP="00146382">
            <w:pPr>
              <w:jc w:val="center"/>
              <w:rPr>
                <w:rFonts w:ascii="Book Antiqua" w:hAnsi="Book Antiqua" w:cstheme="majorBidi"/>
                <w:b/>
                <w:bCs/>
                <w:sz w:val="16"/>
                <w:szCs w:val="16"/>
              </w:rPr>
            </w:pPr>
          </w:p>
        </w:tc>
      </w:tr>
      <w:tr w:rsidR="0091709D" w:rsidRPr="005E3725" w:rsidTr="004E1FD7">
        <w:trPr>
          <w:trHeight w:val="841"/>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6E590B">
            <w:pPr>
              <w:rPr>
                <w:rFonts w:ascii="Book Antiqua" w:hAnsi="Book Antiqua" w:cstheme="majorBidi"/>
              </w:rPr>
            </w:pPr>
            <w:r w:rsidRPr="005E3725">
              <w:rPr>
                <w:rFonts w:ascii="Book Antiqua" w:hAnsi="Book Antiqua" w:cstheme="majorBidi"/>
              </w:rPr>
              <w:t>M/s Hoora Pharma (Pvt) Ltd., WH-01-20-A7-A8, Korangi Creek Industrial Park, Karachi</w:t>
            </w:r>
          </w:p>
          <w:p w:rsidR="0091709D" w:rsidRPr="005E3725" w:rsidRDefault="0091709D" w:rsidP="006E590B">
            <w:pPr>
              <w:rPr>
                <w:rFonts w:ascii="Book Antiqua" w:hAnsi="Book Antiqua" w:cstheme="majorBidi"/>
              </w:rPr>
            </w:pPr>
            <w:r w:rsidRPr="005E3725">
              <w:rPr>
                <w:rFonts w:ascii="Book Antiqua" w:hAnsi="Book Antiqua" w:cstheme="majorBidi"/>
              </w:rPr>
              <w:t>(ELI-00037)</w:t>
            </w:r>
          </w:p>
        </w:tc>
        <w:tc>
          <w:tcPr>
            <w:tcW w:w="1985" w:type="dxa"/>
            <w:gridSpan w:val="3"/>
            <w:shd w:val="clear" w:color="auto" w:fill="auto"/>
          </w:tcPr>
          <w:p w:rsidR="0091709D" w:rsidRPr="005E3725" w:rsidRDefault="0091709D" w:rsidP="006E590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Siemens Healthcare Diagnostics Inc, 511 Benedict Avenue, Tarrytown, NY, 10591, USA</w:t>
            </w:r>
          </w:p>
          <w:p w:rsidR="0091709D" w:rsidRPr="005E3725" w:rsidRDefault="0091709D" w:rsidP="006E590B">
            <w:pPr>
              <w:rPr>
                <w:rFonts w:ascii="Book Antiqua" w:hAnsi="Book Antiqua" w:cstheme="majorBidi"/>
              </w:rPr>
            </w:pPr>
          </w:p>
          <w:p w:rsidR="0091709D" w:rsidRPr="005E3725" w:rsidRDefault="0091709D" w:rsidP="006E590B">
            <w:pPr>
              <w:rPr>
                <w:rFonts w:ascii="Book Antiqua" w:hAnsi="Book Antiqua" w:cstheme="majorBidi"/>
                <w:b/>
                <w:bCs/>
              </w:rPr>
            </w:pPr>
            <w:r w:rsidRPr="005E3725">
              <w:rPr>
                <w:rFonts w:ascii="Book Antiqua" w:hAnsi="Book Antiqua" w:cstheme="majorBidi"/>
                <w:b/>
                <w:bCs/>
              </w:rPr>
              <w:t>Authorized Representative:</w:t>
            </w:r>
          </w:p>
          <w:p w:rsidR="0091709D" w:rsidRPr="005E3725" w:rsidRDefault="0091709D" w:rsidP="006E590B">
            <w:pPr>
              <w:rPr>
                <w:rFonts w:ascii="Book Antiqua" w:hAnsi="Book Antiqua" w:cstheme="majorBidi"/>
              </w:rPr>
            </w:pPr>
            <w:r w:rsidRPr="005E3725">
              <w:rPr>
                <w:rFonts w:ascii="Book Antiqua" w:hAnsi="Book Antiqua" w:cstheme="majorBidi"/>
              </w:rPr>
              <w:t>M/s Siemens Healthcare Diagnostics Limited, Sir William Siemens Square, Frimley, Camberley, Surrey, GU16 8QD, UK</w:t>
            </w:r>
          </w:p>
          <w:p w:rsidR="0091709D" w:rsidRPr="005E3725" w:rsidRDefault="0091709D" w:rsidP="006E590B">
            <w:pPr>
              <w:rPr>
                <w:rFonts w:ascii="Book Antiqua" w:hAnsi="Book Antiqua" w:cstheme="majorBidi"/>
              </w:rPr>
            </w:pPr>
          </w:p>
          <w:p w:rsidR="0091709D" w:rsidRPr="005E3725" w:rsidRDefault="0091709D" w:rsidP="00B15A20">
            <w:pPr>
              <w:rPr>
                <w:rFonts w:ascii="Book Antiqua" w:hAnsi="Book Antiqua" w:cstheme="majorBidi"/>
                <w:lang w:val="sv-SE"/>
              </w:rPr>
            </w:pPr>
            <w:r w:rsidRPr="005E3725">
              <w:rPr>
                <w:rFonts w:ascii="Book Antiqua" w:hAnsi="Book Antiqua" w:cstheme="majorBidi"/>
                <w:lang w:val="sv-SE"/>
              </w:rPr>
              <w:t>(FSC UK Valid Till 31-12-2020)</w:t>
            </w:r>
          </w:p>
          <w:p w:rsidR="0091709D" w:rsidRPr="005E3725" w:rsidRDefault="0091709D" w:rsidP="006E590B">
            <w:pPr>
              <w:rPr>
                <w:rFonts w:ascii="Book Antiqua" w:hAnsi="Book Antiqua" w:cstheme="majorBidi"/>
                <w:b/>
                <w:bCs/>
                <w:lang w:val="sv-SE"/>
              </w:rPr>
            </w:pPr>
            <w:r w:rsidRPr="005E3725">
              <w:rPr>
                <w:rFonts w:ascii="Book Antiqua" w:hAnsi="Book Antiqua" w:cstheme="majorBidi"/>
                <w:lang w:val="sv-SE"/>
              </w:rPr>
              <w:t>Fee Rs. 50,000/-</w:t>
            </w:r>
          </w:p>
        </w:tc>
        <w:tc>
          <w:tcPr>
            <w:tcW w:w="2976" w:type="dxa"/>
            <w:gridSpan w:val="5"/>
            <w:shd w:val="clear" w:color="auto" w:fill="auto"/>
          </w:tcPr>
          <w:p w:rsidR="0091709D" w:rsidRPr="005E3725" w:rsidRDefault="0091709D" w:rsidP="006E590B">
            <w:pPr>
              <w:rPr>
                <w:rFonts w:ascii="Book Antiqua" w:hAnsi="Book Antiqua" w:cstheme="majorBidi"/>
              </w:rPr>
            </w:pPr>
            <w:r w:rsidRPr="005E3725">
              <w:rPr>
                <w:rFonts w:ascii="Book Antiqua" w:hAnsi="Book Antiqua" w:cstheme="majorBidi"/>
              </w:rPr>
              <w:t>ADVIA Centaur HCV Kit</w:t>
            </w:r>
          </w:p>
          <w:p w:rsidR="0091709D" w:rsidRPr="005E3725" w:rsidRDefault="0091709D" w:rsidP="006E590B">
            <w:pPr>
              <w:rPr>
                <w:rFonts w:ascii="Book Antiqua" w:hAnsi="Book Antiqua" w:cstheme="majorBidi"/>
              </w:rPr>
            </w:pPr>
          </w:p>
          <w:p w:rsidR="0091709D" w:rsidRPr="005E3725" w:rsidRDefault="0091709D" w:rsidP="006E590B">
            <w:pPr>
              <w:rPr>
                <w:rFonts w:ascii="Book Antiqua" w:hAnsi="Book Antiqua" w:cstheme="majorBidi"/>
              </w:rPr>
            </w:pPr>
            <w:r w:rsidRPr="005E3725">
              <w:rPr>
                <w:rFonts w:ascii="Book Antiqua" w:hAnsi="Book Antiqua" w:cstheme="majorBidi"/>
              </w:rPr>
              <w:t xml:space="preserve">(i) ADVIA Centaur HCV </w:t>
            </w:r>
          </w:p>
          <w:p w:rsidR="0091709D" w:rsidRPr="005E3725" w:rsidRDefault="0091709D" w:rsidP="006E590B">
            <w:pPr>
              <w:rPr>
                <w:rFonts w:ascii="Book Antiqua" w:hAnsi="Book Antiqua" w:cstheme="majorBidi"/>
              </w:rPr>
            </w:pPr>
            <w:r w:rsidRPr="005E3725">
              <w:rPr>
                <w:rFonts w:ascii="Book Antiqua" w:hAnsi="Book Antiqua" w:cstheme="majorBidi"/>
              </w:rPr>
              <w:t>Class D</w:t>
            </w:r>
          </w:p>
          <w:p w:rsidR="0091709D" w:rsidRPr="005E3725" w:rsidRDefault="0091709D" w:rsidP="006E590B">
            <w:pPr>
              <w:rPr>
                <w:rFonts w:ascii="Book Antiqua" w:hAnsi="Book Antiqua" w:cstheme="majorBidi"/>
              </w:rPr>
            </w:pPr>
            <w:r w:rsidRPr="005E3725">
              <w:rPr>
                <w:rFonts w:ascii="Book Antiqua" w:hAnsi="Book Antiqua" w:cstheme="majorBidi"/>
              </w:rPr>
              <w:t>Shelf Life: 12 Months</w:t>
            </w:r>
          </w:p>
          <w:p w:rsidR="0091709D" w:rsidRPr="005E3725" w:rsidRDefault="0091709D" w:rsidP="006E590B">
            <w:pPr>
              <w:rPr>
                <w:rFonts w:ascii="Book Antiqua" w:hAnsi="Book Antiqua" w:cstheme="majorBidi"/>
              </w:rPr>
            </w:pPr>
            <w:r w:rsidRPr="005E3725">
              <w:rPr>
                <w:rFonts w:ascii="Book Antiqua" w:hAnsi="Book Antiqua" w:cstheme="majorBidi"/>
              </w:rPr>
              <w:t>SMN: 10309061</w:t>
            </w:r>
          </w:p>
          <w:p w:rsidR="0091709D" w:rsidRPr="005E3725" w:rsidRDefault="0091709D" w:rsidP="006E590B">
            <w:pPr>
              <w:rPr>
                <w:rFonts w:ascii="Book Antiqua" w:hAnsi="Book Antiqua" w:cstheme="majorBidi"/>
              </w:rPr>
            </w:pPr>
          </w:p>
          <w:p w:rsidR="0091709D" w:rsidRPr="005E3725" w:rsidRDefault="0091709D" w:rsidP="006E590B">
            <w:pPr>
              <w:rPr>
                <w:rFonts w:ascii="Book Antiqua" w:hAnsi="Book Antiqua" w:cstheme="majorBidi"/>
              </w:rPr>
            </w:pPr>
            <w:r w:rsidRPr="005E3725">
              <w:rPr>
                <w:rFonts w:ascii="Book Antiqua" w:hAnsi="Book Antiqua" w:cstheme="majorBidi"/>
              </w:rPr>
              <w:t>(ii) ADVIA Centaur HCV QC Material</w:t>
            </w:r>
          </w:p>
          <w:p w:rsidR="0091709D" w:rsidRPr="005E3725" w:rsidRDefault="0091709D" w:rsidP="006E590B">
            <w:pPr>
              <w:rPr>
                <w:rFonts w:ascii="Book Antiqua" w:hAnsi="Book Antiqua" w:cstheme="majorBidi"/>
              </w:rPr>
            </w:pPr>
            <w:r w:rsidRPr="005E3725">
              <w:rPr>
                <w:rFonts w:ascii="Book Antiqua" w:hAnsi="Book Antiqua" w:cstheme="majorBidi"/>
              </w:rPr>
              <w:t>Class D</w:t>
            </w:r>
          </w:p>
          <w:p w:rsidR="0091709D" w:rsidRPr="005E3725" w:rsidRDefault="0091709D" w:rsidP="006E590B">
            <w:pPr>
              <w:rPr>
                <w:rFonts w:ascii="Book Antiqua" w:hAnsi="Book Antiqua" w:cstheme="majorBidi"/>
              </w:rPr>
            </w:pPr>
            <w:r w:rsidRPr="005E3725">
              <w:rPr>
                <w:rFonts w:ascii="Book Antiqua" w:hAnsi="Book Antiqua" w:cstheme="majorBidi"/>
              </w:rPr>
              <w:t>Shelf Life: 12 Months</w:t>
            </w:r>
          </w:p>
          <w:p w:rsidR="0091709D" w:rsidRPr="005E3725" w:rsidRDefault="0091709D" w:rsidP="006E590B">
            <w:pPr>
              <w:rPr>
                <w:rFonts w:ascii="Book Antiqua" w:hAnsi="Book Antiqua" w:cstheme="majorBidi"/>
              </w:rPr>
            </w:pPr>
            <w:r w:rsidRPr="005E3725">
              <w:rPr>
                <w:rFonts w:ascii="Book Antiqua" w:hAnsi="Book Antiqua" w:cstheme="majorBidi"/>
              </w:rPr>
              <w:t xml:space="preserve">SMN: 10309062 </w:t>
            </w:r>
          </w:p>
          <w:p w:rsidR="0091709D" w:rsidRPr="005E3725" w:rsidRDefault="0091709D" w:rsidP="006E590B">
            <w:pPr>
              <w:rPr>
                <w:rFonts w:ascii="Book Antiqua" w:hAnsi="Book Antiqua" w:cstheme="majorBidi"/>
              </w:rPr>
            </w:pPr>
          </w:p>
          <w:p w:rsidR="0091709D" w:rsidRPr="005E3725" w:rsidRDefault="0091709D" w:rsidP="006E590B">
            <w:pPr>
              <w:rPr>
                <w:rFonts w:ascii="Book Antiqua" w:hAnsi="Book Antiqua" w:cstheme="majorBidi"/>
              </w:rPr>
            </w:pPr>
          </w:p>
        </w:tc>
        <w:tc>
          <w:tcPr>
            <w:tcW w:w="1560" w:type="dxa"/>
            <w:shd w:val="clear" w:color="auto" w:fill="auto"/>
          </w:tcPr>
          <w:p w:rsidR="0091709D" w:rsidRPr="005E3725" w:rsidRDefault="0091709D" w:rsidP="006E590B">
            <w:pPr>
              <w:rPr>
                <w:rFonts w:ascii="Book Antiqua" w:hAnsi="Book Antiqua" w:cstheme="majorBidi"/>
              </w:rPr>
            </w:pPr>
            <w:r w:rsidRPr="005E3725">
              <w:rPr>
                <w:rFonts w:ascii="Book Antiqua" w:hAnsi="Book Antiqua" w:cstheme="majorBidi"/>
              </w:rPr>
              <w:t>In-vitro Diagnositc kit for  Antibodies to Hepatitis C Virus (aHCV) Assay</w:t>
            </w:r>
          </w:p>
        </w:tc>
        <w:tc>
          <w:tcPr>
            <w:tcW w:w="1667" w:type="dxa"/>
            <w:gridSpan w:val="4"/>
            <w:shd w:val="clear" w:color="auto" w:fill="auto"/>
          </w:tcPr>
          <w:p w:rsidR="0091709D" w:rsidRPr="005E3725" w:rsidRDefault="0091709D" w:rsidP="00B15A20">
            <w:pPr>
              <w:rPr>
                <w:rFonts w:ascii="Book Antiqua" w:hAnsi="Book Antiqua" w:cstheme="majorBidi"/>
                <w:b/>
                <w:bCs/>
              </w:rPr>
            </w:pPr>
            <w:r w:rsidRPr="005E3725">
              <w:rPr>
                <w:rFonts w:ascii="Book Antiqua" w:hAnsi="Book Antiqua" w:cstheme="majorBidi"/>
                <w:b/>
                <w:bCs/>
              </w:rPr>
              <w:t xml:space="preserve">Approved. </w:t>
            </w:r>
          </w:p>
          <w:p w:rsidR="0091709D" w:rsidRPr="005E3725" w:rsidRDefault="0091709D" w:rsidP="006E590B">
            <w:pPr>
              <w:jc w:val="center"/>
              <w:rPr>
                <w:rFonts w:ascii="Book Antiqua" w:hAnsi="Book Antiqua" w:cstheme="majorBidi"/>
                <w:b/>
                <w:bCs/>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Hoora Pharma (Pvt) Ltd., WH-01-20-A7-A8, Korangi Creek Industrial Park, Karachi</w:t>
            </w:r>
          </w:p>
          <w:p w:rsidR="0091709D" w:rsidRPr="005E3725" w:rsidRDefault="0091709D" w:rsidP="004215CB">
            <w:pPr>
              <w:rPr>
                <w:rFonts w:ascii="Book Antiqua" w:hAnsi="Book Antiqua" w:cstheme="majorBidi"/>
              </w:rPr>
            </w:pPr>
            <w:r w:rsidRPr="005E3725">
              <w:rPr>
                <w:rFonts w:ascii="Book Antiqua" w:hAnsi="Book Antiqua" w:cstheme="majorBidi"/>
              </w:rPr>
              <w:t>(ELI-00037)</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Siemens Healthcare Diagnostics Inc, 511 Benedict Avenue, Tarrytown, NY, 10591,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Authorized Representative:</w:t>
            </w:r>
          </w:p>
          <w:p w:rsidR="0091709D" w:rsidRPr="005E3725" w:rsidRDefault="0091709D" w:rsidP="004215CB">
            <w:pPr>
              <w:rPr>
                <w:rFonts w:ascii="Book Antiqua" w:hAnsi="Book Antiqua" w:cstheme="majorBidi"/>
              </w:rPr>
            </w:pPr>
            <w:r w:rsidRPr="005E3725">
              <w:rPr>
                <w:rFonts w:ascii="Book Antiqua" w:hAnsi="Book Antiqua" w:cstheme="majorBidi"/>
              </w:rPr>
              <w:t>M/s Siemens Healthcare Diagnostics Limited, Sir William Siemens Square, Frimley, Camberley, Surrey, GU16 8QD, UK</w:t>
            </w:r>
          </w:p>
          <w:p w:rsidR="0091709D" w:rsidRPr="005E3725" w:rsidRDefault="0091709D" w:rsidP="004215CB">
            <w:pPr>
              <w:rPr>
                <w:rFonts w:ascii="Book Antiqua" w:hAnsi="Book Antiqua" w:cstheme="majorBidi"/>
              </w:rPr>
            </w:pPr>
          </w:p>
          <w:p w:rsidR="0091709D" w:rsidRPr="005E3725" w:rsidRDefault="0091709D" w:rsidP="00B15A20">
            <w:pPr>
              <w:rPr>
                <w:rFonts w:ascii="Book Antiqua" w:hAnsi="Book Antiqua" w:cstheme="majorBidi"/>
                <w:lang w:val="sv-SE"/>
              </w:rPr>
            </w:pPr>
            <w:r w:rsidRPr="005E3725">
              <w:rPr>
                <w:rFonts w:ascii="Book Antiqua" w:hAnsi="Book Antiqua" w:cstheme="majorBidi"/>
                <w:lang w:val="sv-SE"/>
              </w:rPr>
              <w:t>(FSC UK Valid Till 31-12-2020)</w:t>
            </w:r>
          </w:p>
          <w:p w:rsidR="0091709D" w:rsidRPr="005E3725" w:rsidRDefault="0091709D" w:rsidP="004215CB">
            <w:pPr>
              <w:rPr>
                <w:rFonts w:ascii="Book Antiqua" w:hAnsi="Book Antiqua" w:cstheme="majorBidi"/>
                <w:b/>
                <w:bCs/>
                <w:lang w:val="sv-SE"/>
              </w:rPr>
            </w:pPr>
            <w:r w:rsidRPr="005E3725">
              <w:rPr>
                <w:rFonts w:ascii="Book Antiqua" w:hAnsi="Book Antiqua" w:cstheme="majorBidi"/>
                <w:lang w:val="sv-SE"/>
              </w:rPr>
              <w:t>Fee Rs. 50,000/-</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ADVIA Centaur HIV Combo Kit</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(i) ADVIA Centaur HIV Ag/Ab Combo</w:t>
            </w: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Shelf Life: 10 Months</w:t>
            </w:r>
          </w:p>
          <w:p w:rsidR="0091709D" w:rsidRPr="005E3725" w:rsidRDefault="0091709D" w:rsidP="004215CB">
            <w:pPr>
              <w:rPr>
                <w:rFonts w:ascii="Book Antiqua" w:hAnsi="Book Antiqua" w:cstheme="majorBidi"/>
              </w:rPr>
            </w:pPr>
            <w:r w:rsidRPr="005E3725">
              <w:rPr>
                <w:rFonts w:ascii="Book Antiqua" w:hAnsi="Book Antiqua" w:cstheme="majorBidi"/>
              </w:rPr>
              <w:t xml:space="preserve">SMN:10283020 </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(ii) ADVIA Centaur HCV Ag/Ab Combo Quality Control Material</w:t>
            </w: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Shelf Life: 10 Months</w:t>
            </w:r>
          </w:p>
          <w:p w:rsidR="0091709D" w:rsidRPr="005E3725" w:rsidRDefault="0091709D" w:rsidP="004215CB">
            <w:pPr>
              <w:rPr>
                <w:rFonts w:ascii="Book Antiqua" w:hAnsi="Book Antiqua" w:cstheme="majorBidi"/>
              </w:rPr>
            </w:pPr>
            <w:r w:rsidRPr="005E3725">
              <w:rPr>
                <w:rFonts w:ascii="Book Antiqua" w:hAnsi="Book Antiqua" w:cstheme="majorBidi"/>
              </w:rPr>
              <w:t xml:space="preserve">SMN:10283022 </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p>
        </w:tc>
        <w:tc>
          <w:tcPr>
            <w:tcW w:w="1560" w:type="dxa"/>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In- Vitro Diagnositc kit for Human Immunodeficiency Viruses Type 1 and Type 2 Detection of Antigen and Antibody (CHIV) Assay</w:t>
            </w:r>
          </w:p>
        </w:tc>
        <w:tc>
          <w:tcPr>
            <w:tcW w:w="1667" w:type="dxa"/>
            <w:gridSpan w:val="4"/>
            <w:shd w:val="clear" w:color="auto" w:fill="auto"/>
          </w:tcPr>
          <w:p w:rsidR="0091709D" w:rsidRPr="005E3725" w:rsidRDefault="0091709D" w:rsidP="00B15A20">
            <w:pPr>
              <w:rPr>
                <w:rFonts w:ascii="Book Antiqua" w:hAnsi="Book Antiqua" w:cstheme="majorBidi"/>
                <w:b/>
                <w:bCs/>
              </w:rPr>
            </w:pPr>
            <w:r w:rsidRPr="005E3725">
              <w:rPr>
                <w:rFonts w:ascii="Book Antiqua" w:hAnsi="Book Antiqua" w:cstheme="majorBidi"/>
                <w:b/>
                <w:bCs/>
              </w:rPr>
              <w:t xml:space="preserve">Approved. </w:t>
            </w:r>
          </w:p>
          <w:p w:rsidR="0091709D" w:rsidRPr="005E3725" w:rsidRDefault="0091709D" w:rsidP="004215CB">
            <w:pPr>
              <w:jc w:val="center"/>
              <w:rPr>
                <w:rFonts w:ascii="Book Antiqua" w:hAnsi="Book Antiqua" w:cstheme="majorBidi"/>
                <w:b/>
                <w:bCs/>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Hoora Pharma (Pvt) Ltd., WH-01-20-A7-A8, Korangi Creek Industrial Park, Karachi</w:t>
            </w:r>
          </w:p>
          <w:p w:rsidR="0091709D" w:rsidRPr="005E3725" w:rsidRDefault="0091709D" w:rsidP="004215CB">
            <w:pPr>
              <w:rPr>
                <w:rFonts w:ascii="Book Antiqua" w:hAnsi="Book Antiqua" w:cstheme="majorBidi"/>
              </w:rPr>
            </w:pPr>
            <w:r w:rsidRPr="005E3725">
              <w:rPr>
                <w:rFonts w:ascii="Book Antiqua" w:hAnsi="Book Antiqua" w:cstheme="majorBidi"/>
              </w:rPr>
              <w:t>(ELI-00037)</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Siemens Healthcare Diagnostics Inc, 511 Benedict Avenue, Tarrytown, NY, 10591,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Authorized Representative:</w:t>
            </w:r>
          </w:p>
          <w:p w:rsidR="0091709D" w:rsidRPr="005E3725" w:rsidRDefault="0091709D" w:rsidP="004215CB">
            <w:pPr>
              <w:rPr>
                <w:rFonts w:ascii="Book Antiqua" w:hAnsi="Book Antiqua" w:cstheme="majorBidi"/>
              </w:rPr>
            </w:pPr>
            <w:r w:rsidRPr="005E3725">
              <w:rPr>
                <w:rFonts w:ascii="Book Antiqua" w:hAnsi="Book Antiqua" w:cstheme="majorBidi"/>
              </w:rPr>
              <w:t>M/s Siemens Healthcare Diagnostics Limited, Sir William Siemens Square, Frimley, Camberley, Surrey, GU16 8QD, UK</w:t>
            </w:r>
          </w:p>
          <w:p w:rsidR="0091709D" w:rsidRPr="005E3725" w:rsidRDefault="0091709D" w:rsidP="004215CB">
            <w:pPr>
              <w:rPr>
                <w:rFonts w:ascii="Book Antiqua" w:hAnsi="Book Antiqua" w:cstheme="majorBidi"/>
              </w:rPr>
            </w:pPr>
          </w:p>
          <w:p w:rsidR="0091709D" w:rsidRPr="005E3725" w:rsidRDefault="0091709D" w:rsidP="00B15A20">
            <w:pPr>
              <w:rPr>
                <w:rFonts w:ascii="Book Antiqua" w:hAnsi="Book Antiqua" w:cstheme="majorBidi"/>
                <w:lang w:val="sv-SE"/>
              </w:rPr>
            </w:pPr>
            <w:r w:rsidRPr="005E3725">
              <w:rPr>
                <w:rFonts w:ascii="Book Antiqua" w:hAnsi="Book Antiqua" w:cstheme="majorBidi"/>
                <w:lang w:val="sv-SE"/>
              </w:rPr>
              <w:t>(FSC UK Valid Till 31-12-2020)</w:t>
            </w:r>
          </w:p>
          <w:p w:rsidR="0091709D" w:rsidRPr="005E3725" w:rsidRDefault="0091709D" w:rsidP="004215CB">
            <w:pPr>
              <w:rPr>
                <w:rFonts w:ascii="Book Antiqua" w:hAnsi="Book Antiqua" w:cstheme="majorBidi"/>
                <w:b/>
                <w:bCs/>
                <w:lang w:val="sv-SE"/>
              </w:rPr>
            </w:pPr>
            <w:r w:rsidRPr="005E3725">
              <w:rPr>
                <w:rFonts w:ascii="Book Antiqua" w:hAnsi="Book Antiqua" w:cstheme="majorBidi"/>
                <w:lang w:val="sv-SE"/>
              </w:rPr>
              <w:t>Fee Rs. 50,000/-</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rPr>
              <w:t>Atellica IM anti Hepatis B e antigen (aHBe) Kit</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(i)</w:t>
            </w:r>
            <w:r w:rsidRPr="005E3725">
              <w:rPr>
                <w:rFonts w:ascii="Book Antiqua" w:hAnsi="Book Antiqua"/>
              </w:rPr>
              <w:t>Atellica IM Anti Hepatitis B e Antigen (aHBe)</w:t>
            </w: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Shelf Life: 19 Months</w:t>
            </w:r>
          </w:p>
          <w:p w:rsidR="0091709D" w:rsidRPr="005E3725" w:rsidRDefault="0091709D" w:rsidP="004215CB">
            <w:pPr>
              <w:rPr>
                <w:rFonts w:ascii="Book Antiqua" w:hAnsi="Book Antiqua" w:cstheme="majorBidi"/>
              </w:rPr>
            </w:pPr>
            <w:r w:rsidRPr="005E3725">
              <w:rPr>
                <w:rFonts w:ascii="Book Antiqua" w:hAnsi="Book Antiqua" w:cstheme="majorBidi"/>
              </w:rPr>
              <w:t>SMN:</w:t>
            </w:r>
            <w:r w:rsidRPr="005E3725">
              <w:rPr>
                <w:rFonts w:ascii="Book Antiqua" w:hAnsi="Book Antiqua"/>
              </w:rPr>
              <w:t>10995451</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 xml:space="preserve">(ii) </w:t>
            </w:r>
            <w:r w:rsidRPr="005E3725">
              <w:rPr>
                <w:rFonts w:ascii="Book Antiqua" w:hAnsi="Book Antiqua"/>
              </w:rPr>
              <w:t>Atellica IM Anti Hepatitis B e Antigen Quality Control (aHBe QC)</w:t>
            </w: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Shelf Life: 24 Months</w:t>
            </w:r>
          </w:p>
          <w:p w:rsidR="0091709D" w:rsidRPr="005E3725" w:rsidRDefault="0091709D" w:rsidP="004215CB">
            <w:pPr>
              <w:rPr>
                <w:rFonts w:ascii="Book Antiqua" w:hAnsi="Book Antiqua" w:cstheme="majorBidi"/>
              </w:rPr>
            </w:pPr>
            <w:r w:rsidRPr="005E3725">
              <w:rPr>
                <w:rFonts w:ascii="Book Antiqua" w:hAnsi="Book Antiqua" w:cstheme="majorBidi"/>
              </w:rPr>
              <w:t>SMN:</w:t>
            </w:r>
            <w:r w:rsidRPr="005E3725">
              <w:rPr>
                <w:rFonts w:ascii="Book Antiqua" w:hAnsi="Book Antiqua"/>
              </w:rPr>
              <w:t>10995452</w:t>
            </w:r>
          </w:p>
        </w:tc>
        <w:tc>
          <w:tcPr>
            <w:tcW w:w="1560" w:type="dxa"/>
            <w:shd w:val="clear" w:color="auto" w:fill="auto"/>
          </w:tcPr>
          <w:p w:rsidR="0091709D" w:rsidRPr="005E3725" w:rsidRDefault="0091709D" w:rsidP="004215CB">
            <w:pPr>
              <w:jc w:val="both"/>
              <w:rPr>
                <w:rFonts w:ascii="Book Antiqua" w:hAnsi="Book Antiqua"/>
              </w:rPr>
            </w:pPr>
            <w:r w:rsidRPr="005E3725">
              <w:rPr>
                <w:rFonts w:ascii="Book Antiqua" w:hAnsi="Book Antiqua"/>
              </w:rPr>
              <w:t xml:space="preserve">The assay is for in vitro diagnostic use in the qualitative determination of antibody response to the e antigen of the hepatitis B virus (HBV) in human serum and plasma </w:t>
            </w:r>
          </w:p>
        </w:tc>
        <w:tc>
          <w:tcPr>
            <w:tcW w:w="1667" w:type="dxa"/>
            <w:gridSpan w:val="4"/>
            <w:shd w:val="clear" w:color="auto" w:fill="auto"/>
          </w:tcPr>
          <w:p w:rsidR="0091709D" w:rsidRPr="005E3725" w:rsidRDefault="0091709D" w:rsidP="00B15A20">
            <w:pPr>
              <w:rPr>
                <w:rFonts w:ascii="Book Antiqua" w:hAnsi="Book Antiqua" w:cstheme="majorBidi"/>
                <w:b/>
                <w:bCs/>
              </w:rPr>
            </w:pPr>
            <w:r w:rsidRPr="005E3725">
              <w:rPr>
                <w:rFonts w:ascii="Book Antiqua" w:hAnsi="Book Antiqua" w:cstheme="majorBidi"/>
                <w:b/>
                <w:bCs/>
              </w:rPr>
              <w:t xml:space="preserve">Approved. </w:t>
            </w:r>
          </w:p>
          <w:p w:rsidR="0091709D" w:rsidRPr="005E3725" w:rsidRDefault="0091709D" w:rsidP="004215CB">
            <w:pPr>
              <w:jc w:val="center"/>
              <w:rPr>
                <w:rFonts w:ascii="Book Antiqua" w:hAnsi="Book Antiqua" w:cstheme="majorBidi"/>
                <w:b/>
                <w:bCs/>
              </w:rPr>
            </w:pPr>
          </w:p>
        </w:tc>
      </w:tr>
      <w:tr w:rsidR="0091709D" w:rsidRPr="005E3725" w:rsidTr="004E1FD7">
        <w:trPr>
          <w:trHeight w:val="423"/>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Hoora Pharma (Pvt) Ltd., WH-01-20-A7-A8, Korangi Creek Industrial Park, Karachi</w:t>
            </w:r>
          </w:p>
          <w:p w:rsidR="0091709D" w:rsidRPr="005E3725" w:rsidRDefault="0091709D" w:rsidP="004215CB">
            <w:pPr>
              <w:rPr>
                <w:rFonts w:ascii="Book Antiqua" w:hAnsi="Book Antiqua" w:cstheme="majorBidi"/>
              </w:rPr>
            </w:pPr>
            <w:r w:rsidRPr="005E3725">
              <w:rPr>
                <w:rFonts w:ascii="Book Antiqua" w:hAnsi="Book Antiqua" w:cstheme="majorBidi"/>
              </w:rPr>
              <w:t>(ELI-00037)</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Siemens Healthcare Diagnostics Inc, 511 Benedict Avenue, Tarrytown, NY, 10591,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Authorized Representative:</w:t>
            </w:r>
          </w:p>
          <w:p w:rsidR="0091709D" w:rsidRPr="005E3725" w:rsidRDefault="0091709D" w:rsidP="004215CB">
            <w:pPr>
              <w:rPr>
                <w:rFonts w:ascii="Book Antiqua" w:hAnsi="Book Antiqua" w:cstheme="majorBidi"/>
              </w:rPr>
            </w:pPr>
            <w:r w:rsidRPr="005E3725">
              <w:rPr>
                <w:rFonts w:ascii="Book Antiqua" w:hAnsi="Book Antiqua" w:cstheme="majorBidi"/>
              </w:rPr>
              <w:t>M/s Siemens Healthcare Diagnostics Limited, Sir William Siemens Square, Frimley, Camberley, Surrey, GU16 8QD, UK</w:t>
            </w:r>
          </w:p>
          <w:p w:rsidR="0091709D" w:rsidRPr="005E3725" w:rsidRDefault="0091709D" w:rsidP="004215CB">
            <w:pPr>
              <w:rPr>
                <w:rFonts w:ascii="Book Antiqua" w:hAnsi="Book Antiqua" w:cstheme="majorBidi"/>
              </w:rPr>
            </w:pPr>
          </w:p>
          <w:p w:rsidR="0091709D" w:rsidRPr="005E3725" w:rsidRDefault="0091709D" w:rsidP="00E40262">
            <w:pPr>
              <w:rPr>
                <w:rFonts w:ascii="Book Antiqua" w:hAnsi="Book Antiqua" w:cstheme="majorBidi"/>
                <w:lang w:val="sv-SE"/>
              </w:rPr>
            </w:pPr>
            <w:r w:rsidRPr="005E3725">
              <w:rPr>
                <w:rFonts w:ascii="Book Antiqua" w:hAnsi="Book Antiqua" w:cstheme="majorBidi"/>
                <w:lang w:val="sv-SE"/>
              </w:rPr>
              <w:t>(FSC UK Valid Till</w:t>
            </w:r>
            <w:r w:rsidR="00E40262" w:rsidRPr="005E3725">
              <w:rPr>
                <w:rFonts w:ascii="Book Antiqua" w:hAnsi="Book Antiqua" w:cstheme="majorBidi"/>
                <w:lang w:val="sv-SE"/>
              </w:rPr>
              <w:t xml:space="preserve"> </w:t>
            </w:r>
            <w:r w:rsidRPr="005E3725">
              <w:rPr>
                <w:rFonts w:ascii="Book Antiqua" w:hAnsi="Book Antiqua" w:cstheme="majorBidi"/>
                <w:lang w:val="sv-SE"/>
              </w:rPr>
              <w:t>31-12-2020)</w:t>
            </w:r>
          </w:p>
          <w:p w:rsidR="0091709D" w:rsidRPr="005E3725" w:rsidRDefault="0091709D" w:rsidP="004215CB">
            <w:pPr>
              <w:rPr>
                <w:rFonts w:ascii="Book Antiqua" w:hAnsi="Book Antiqua" w:cstheme="majorBidi"/>
                <w:b/>
                <w:bCs/>
                <w:lang w:val="sv-SE"/>
              </w:rPr>
            </w:pPr>
            <w:r w:rsidRPr="005E3725">
              <w:rPr>
                <w:rFonts w:ascii="Book Antiqua" w:hAnsi="Book Antiqua" w:cstheme="majorBidi"/>
                <w:lang w:val="sv-SE"/>
              </w:rPr>
              <w:t>Fee Rs. 50,000/-</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rPr>
              <w:t>ADVIA Centaur anti HB e Kit</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(i)</w:t>
            </w:r>
            <w:r w:rsidRPr="005E3725">
              <w:rPr>
                <w:rFonts w:ascii="Book Antiqua" w:hAnsi="Book Antiqua"/>
              </w:rPr>
              <w:t xml:space="preserve">ADVIA Centaur Anti-Hbe </w:t>
            </w: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Shelf Life: 19 Months</w:t>
            </w:r>
          </w:p>
          <w:p w:rsidR="0091709D" w:rsidRPr="005E3725" w:rsidRDefault="0091709D" w:rsidP="004215CB">
            <w:pPr>
              <w:rPr>
                <w:rFonts w:ascii="Book Antiqua" w:hAnsi="Book Antiqua" w:cstheme="majorBidi"/>
              </w:rPr>
            </w:pPr>
            <w:r w:rsidRPr="005E3725">
              <w:rPr>
                <w:rFonts w:ascii="Book Antiqua" w:hAnsi="Book Antiqua" w:cstheme="majorBidi"/>
              </w:rPr>
              <w:t>SMN:</w:t>
            </w:r>
            <w:r w:rsidRPr="005E3725">
              <w:rPr>
                <w:rFonts w:ascii="Book Antiqua" w:hAnsi="Book Antiqua"/>
              </w:rPr>
              <w:t>10334094</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 xml:space="preserve">(ii) </w:t>
            </w:r>
            <w:r w:rsidRPr="005E3725">
              <w:rPr>
                <w:rFonts w:ascii="Book Antiqua" w:hAnsi="Book Antiqua"/>
              </w:rPr>
              <w:t>ADVIA Centaur Anti-Hbe Quality Control Material</w:t>
            </w: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Shelf Life: 24 Months</w:t>
            </w:r>
          </w:p>
          <w:p w:rsidR="0091709D" w:rsidRPr="005E3725" w:rsidRDefault="0091709D" w:rsidP="004215CB">
            <w:pPr>
              <w:rPr>
                <w:rFonts w:ascii="Book Antiqua" w:hAnsi="Book Antiqua" w:cstheme="majorBidi"/>
              </w:rPr>
            </w:pPr>
            <w:r w:rsidRPr="005E3725">
              <w:rPr>
                <w:rFonts w:ascii="Book Antiqua" w:hAnsi="Book Antiqua" w:cstheme="majorBidi"/>
              </w:rPr>
              <w:t>SMN:</w:t>
            </w:r>
            <w:r w:rsidRPr="005E3725">
              <w:rPr>
                <w:rFonts w:ascii="Book Antiqua" w:hAnsi="Book Antiqua"/>
              </w:rPr>
              <w:t>10334181</w:t>
            </w:r>
          </w:p>
        </w:tc>
        <w:tc>
          <w:tcPr>
            <w:tcW w:w="1560" w:type="dxa"/>
            <w:shd w:val="clear" w:color="auto" w:fill="auto"/>
          </w:tcPr>
          <w:p w:rsidR="0091709D" w:rsidRPr="005E3725" w:rsidRDefault="0091709D" w:rsidP="004215CB">
            <w:pPr>
              <w:jc w:val="both"/>
              <w:rPr>
                <w:rFonts w:ascii="Book Antiqua" w:hAnsi="Book Antiqua"/>
              </w:rPr>
            </w:pPr>
            <w:r w:rsidRPr="005E3725">
              <w:rPr>
                <w:rFonts w:ascii="Book Antiqua" w:hAnsi="Book Antiqua"/>
              </w:rPr>
              <w:t>In-vitro diagnostic kit for antibodies To Hepatitis B e Antigen (aHBe) Assay</w:t>
            </w:r>
          </w:p>
        </w:tc>
        <w:tc>
          <w:tcPr>
            <w:tcW w:w="1667" w:type="dxa"/>
            <w:gridSpan w:val="4"/>
            <w:shd w:val="clear" w:color="auto" w:fill="auto"/>
          </w:tcPr>
          <w:p w:rsidR="0091709D" w:rsidRPr="005E3725" w:rsidRDefault="0091709D" w:rsidP="00B15A20">
            <w:pPr>
              <w:rPr>
                <w:rFonts w:ascii="Book Antiqua" w:hAnsi="Book Antiqua" w:cstheme="majorBidi"/>
                <w:b/>
                <w:bCs/>
              </w:rPr>
            </w:pPr>
            <w:r w:rsidRPr="005E3725">
              <w:rPr>
                <w:rFonts w:ascii="Book Antiqua" w:hAnsi="Book Antiqua" w:cstheme="majorBidi"/>
                <w:b/>
                <w:bCs/>
              </w:rPr>
              <w:t xml:space="preserve">Approved. </w:t>
            </w:r>
          </w:p>
          <w:p w:rsidR="0091709D" w:rsidRPr="005E3725" w:rsidRDefault="0091709D" w:rsidP="004215CB">
            <w:pPr>
              <w:jc w:val="center"/>
              <w:rPr>
                <w:rFonts w:ascii="Book Antiqua" w:hAnsi="Book Antiqua" w:cstheme="majorBidi"/>
                <w:b/>
                <w:bCs/>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Hoora Pharma (Pvt) Ltd., WH-01-20-A7-A8, Korangi Creek Industrial Park, Karachi</w:t>
            </w:r>
          </w:p>
          <w:p w:rsidR="0091709D" w:rsidRPr="005E3725" w:rsidRDefault="0091709D" w:rsidP="004215CB">
            <w:pPr>
              <w:rPr>
                <w:rFonts w:ascii="Book Antiqua" w:hAnsi="Book Antiqua" w:cstheme="majorBidi"/>
              </w:rPr>
            </w:pPr>
            <w:r w:rsidRPr="005E3725">
              <w:rPr>
                <w:rFonts w:ascii="Book Antiqua" w:hAnsi="Book Antiqua" w:cstheme="majorBidi"/>
              </w:rPr>
              <w:t>(ELI-00037)</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Siemens Healthcare Diagnostics Inc, 511 Benedict Avenue, Tarrytown, NY, 10591,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Authorized Representative:</w:t>
            </w:r>
          </w:p>
          <w:p w:rsidR="0091709D" w:rsidRPr="005E3725" w:rsidRDefault="0091709D" w:rsidP="004215CB">
            <w:pPr>
              <w:rPr>
                <w:rFonts w:ascii="Book Antiqua" w:hAnsi="Book Antiqua" w:cstheme="majorBidi"/>
              </w:rPr>
            </w:pPr>
            <w:r w:rsidRPr="005E3725">
              <w:rPr>
                <w:rFonts w:ascii="Book Antiqua" w:hAnsi="Book Antiqua" w:cstheme="majorBidi"/>
              </w:rPr>
              <w:t>M/s Siemens Healthcare Diagnostics Limited, Sir William Siemens Square, Frimley, Camberley, Surrey, GU16 8QD, UK</w:t>
            </w:r>
          </w:p>
          <w:p w:rsidR="0091709D" w:rsidRPr="005E3725" w:rsidRDefault="0091709D" w:rsidP="004215CB">
            <w:pPr>
              <w:rPr>
                <w:rFonts w:ascii="Book Antiqua" w:hAnsi="Book Antiqua" w:cstheme="majorBidi"/>
              </w:rPr>
            </w:pPr>
          </w:p>
          <w:p w:rsidR="0091709D" w:rsidRPr="005E3725" w:rsidRDefault="0091709D" w:rsidP="00870B89">
            <w:pPr>
              <w:rPr>
                <w:rFonts w:ascii="Book Antiqua" w:hAnsi="Book Antiqua" w:cstheme="majorBidi"/>
                <w:lang w:val="sv-SE"/>
              </w:rPr>
            </w:pPr>
            <w:r w:rsidRPr="005E3725">
              <w:rPr>
                <w:rFonts w:ascii="Book Antiqua" w:hAnsi="Book Antiqua" w:cstheme="majorBidi"/>
                <w:lang w:val="sv-SE"/>
              </w:rPr>
              <w:t>(FSC UK Valid Till31-12-2020)</w:t>
            </w:r>
          </w:p>
          <w:p w:rsidR="0091709D" w:rsidRPr="005E3725" w:rsidRDefault="0091709D" w:rsidP="004215CB">
            <w:pPr>
              <w:rPr>
                <w:rFonts w:ascii="Book Antiqua" w:hAnsi="Book Antiqua" w:cstheme="majorBidi"/>
                <w:b/>
                <w:bCs/>
                <w:lang w:val="sv-SE"/>
              </w:rPr>
            </w:pPr>
            <w:r w:rsidRPr="005E3725">
              <w:rPr>
                <w:rFonts w:ascii="Book Antiqua" w:hAnsi="Book Antiqua" w:cstheme="majorBidi"/>
                <w:lang w:val="sv-SE"/>
              </w:rPr>
              <w:t>Fee Rs. 50,000/-</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rPr>
              <w:t>Atellica IM HIV Ag/Ab Combo  Kit</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(i)</w:t>
            </w:r>
            <w:r w:rsidRPr="005E3725">
              <w:rPr>
                <w:rFonts w:ascii="Book Antiqua" w:hAnsi="Book Antiqua"/>
              </w:rPr>
              <w:t>Atellica IM HIV Ag/Ab Combo</w:t>
            </w: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Shelf Life: 10 Months</w:t>
            </w:r>
          </w:p>
          <w:p w:rsidR="0091709D" w:rsidRPr="005E3725" w:rsidRDefault="0091709D" w:rsidP="004215CB">
            <w:pPr>
              <w:rPr>
                <w:rFonts w:ascii="Book Antiqua" w:hAnsi="Book Antiqua" w:cstheme="majorBidi"/>
              </w:rPr>
            </w:pPr>
            <w:r w:rsidRPr="005E3725">
              <w:rPr>
                <w:rFonts w:ascii="Book Antiqua" w:hAnsi="Book Antiqua" w:cstheme="majorBidi"/>
              </w:rPr>
              <w:t>SMN:</w:t>
            </w:r>
            <w:r w:rsidRPr="005E3725">
              <w:rPr>
                <w:rFonts w:ascii="Book Antiqua" w:hAnsi="Book Antiqua"/>
              </w:rPr>
              <w:t>10995527</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 xml:space="preserve">(ii) </w:t>
            </w:r>
            <w:r w:rsidRPr="005E3725">
              <w:rPr>
                <w:rFonts w:ascii="Book Antiqua" w:hAnsi="Book Antiqua"/>
              </w:rPr>
              <w:t xml:space="preserve">Atellica IM HIV Ag/Ab Combo Quality Control </w:t>
            </w: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Shelf Life: 10 Months</w:t>
            </w:r>
          </w:p>
          <w:p w:rsidR="0091709D" w:rsidRPr="005E3725" w:rsidRDefault="0091709D" w:rsidP="004215CB">
            <w:pPr>
              <w:rPr>
                <w:rFonts w:ascii="Book Antiqua" w:hAnsi="Book Antiqua" w:cstheme="majorBidi"/>
              </w:rPr>
            </w:pPr>
            <w:r w:rsidRPr="005E3725">
              <w:rPr>
                <w:rFonts w:ascii="Book Antiqua" w:hAnsi="Book Antiqua" w:cstheme="majorBidi"/>
              </w:rPr>
              <w:t>SMN:</w:t>
            </w:r>
            <w:r w:rsidRPr="005E3725">
              <w:rPr>
                <w:rFonts w:ascii="Book Antiqua" w:hAnsi="Book Antiqua"/>
              </w:rPr>
              <w:t>11200769</w:t>
            </w:r>
          </w:p>
        </w:tc>
        <w:tc>
          <w:tcPr>
            <w:tcW w:w="1560" w:type="dxa"/>
            <w:shd w:val="clear" w:color="auto" w:fill="auto"/>
          </w:tcPr>
          <w:p w:rsidR="0091709D" w:rsidRPr="005E3725" w:rsidRDefault="0091709D" w:rsidP="004215CB">
            <w:pPr>
              <w:jc w:val="both"/>
              <w:rPr>
                <w:rFonts w:ascii="Book Antiqua" w:hAnsi="Book Antiqua"/>
              </w:rPr>
            </w:pPr>
            <w:r w:rsidRPr="005E3725">
              <w:rPr>
                <w:rFonts w:ascii="Book Antiqua" w:hAnsi="Book Antiqua"/>
              </w:rPr>
              <w:t>Human Immunodeficiency Viruses Type1 and Type 2 Detection of Antigen and Antibody (CHIV) Assay</w:t>
            </w:r>
          </w:p>
        </w:tc>
        <w:tc>
          <w:tcPr>
            <w:tcW w:w="1667" w:type="dxa"/>
            <w:gridSpan w:val="4"/>
            <w:shd w:val="clear" w:color="auto" w:fill="auto"/>
          </w:tcPr>
          <w:p w:rsidR="0091709D" w:rsidRPr="005E3725" w:rsidRDefault="0091709D" w:rsidP="00B15A20">
            <w:pPr>
              <w:rPr>
                <w:rFonts w:ascii="Book Antiqua" w:hAnsi="Book Antiqua" w:cstheme="majorBidi"/>
                <w:b/>
                <w:bCs/>
              </w:rPr>
            </w:pPr>
            <w:r w:rsidRPr="005E3725">
              <w:rPr>
                <w:rFonts w:ascii="Book Antiqua" w:hAnsi="Book Antiqua" w:cstheme="majorBidi"/>
                <w:b/>
                <w:bCs/>
              </w:rPr>
              <w:t xml:space="preserve">Approved. </w:t>
            </w:r>
          </w:p>
          <w:p w:rsidR="0091709D" w:rsidRPr="005E3725" w:rsidRDefault="0091709D" w:rsidP="004215CB">
            <w:pPr>
              <w:jc w:val="center"/>
              <w:rPr>
                <w:rFonts w:ascii="Book Antiqua" w:hAnsi="Book Antiqua" w:cstheme="majorBidi"/>
                <w:b/>
                <w:bCs/>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Hoora Pharma (Pvt) Ltd., WH-01-20-A7-A8, Korangi Creek Industrial Park, Karachi</w:t>
            </w:r>
          </w:p>
          <w:p w:rsidR="0091709D" w:rsidRPr="005E3725" w:rsidRDefault="0091709D" w:rsidP="004215CB">
            <w:pPr>
              <w:rPr>
                <w:rFonts w:ascii="Book Antiqua" w:hAnsi="Book Antiqua" w:cstheme="majorBidi"/>
              </w:rPr>
            </w:pPr>
            <w:r w:rsidRPr="005E3725">
              <w:rPr>
                <w:rFonts w:ascii="Book Antiqua" w:hAnsi="Book Antiqua" w:cstheme="majorBidi"/>
              </w:rPr>
              <w:t>(ELI-00037)</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Siemens Healthcare Diagnostics Inc, 511 Benedict Avenue, Tarrytown, NY, 10591,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Authorized Representative:</w:t>
            </w:r>
          </w:p>
          <w:p w:rsidR="0091709D" w:rsidRPr="005E3725" w:rsidRDefault="0091709D" w:rsidP="004215CB">
            <w:pPr>
              <w:rPr>
                <w:rFonts w:ascii="Book Antiqua" w:hAnsi="Book Antiqua" w:cstheme="majorBidi"/>
              </w:rPr>
            </w:pPr>
            <w:r w:rsidRPr="005E3725">
              <w:rPr>
                <w:rFonts w:ascii="Book Antiqua" w:hAnsi="Book Antiqua" w:cstheme="majorBidi"/>
              </w:rPr>
              <w:t>M/s Siemens Healthcare Diagnostics Limited, Sir William Siemens Square, Frimley, Camberley, Surrey, GU16 8QD, UK</w:t>
            </w:r>
          </w:p>
          <w:p w:rsidR="0091709D" w:rsidRPr="005E3725" w:rsidRDefault="0091709D" w:rsidP="004215CB">
            <w:pPr>
              <w:rPr>
                <w:rFonts w:ascii="Book Antiqua" w:hAnsi="Book Antiqua" w:cstheme="majorBidi"/>
              </w:rPr>
            </w:pPr>
          </w:p>
          <w:p w:rsidR="0091709D" w:rsidRPr="005E3725" w:rsidRDefault="0091709D" w:rsidP="00870B89">
            <w:pPr>
              <w:rPr>
                <w:rFonts w:ascii="Book Antiqua" w:hAnsi="Book Antiqua" w:cstheme="majorBidi"/>
                <w:lang w:val="sv-SE"/>
              </w:rPr>
            </w:pPr>
            <w:r w:rsidRPr="005E3725">
              <w:rPr>
                <w:rFonts w:ascii="Book Antiqua" w:hAnsi="Book Antiqua" w:cstheme="majorBidi"/>
                <w:lang w:val="sv-SE"/>
              </w:rPr>
              <w:t>(FSC UK Valid Till31-12-2020)</w:t>
            </w:r>
          </w:p>
          <w:p w:rsidR="0091709D" w:rsidRPr="005E3725" w:rsidRDefault="0091709D" w:rsidP="004215CB">
            <w:pPr>
              <w:rPr>
                <w:rFonts w:ascii="Book Antiqua" w:hAnsi="Book Antiqua" w:cstheme="majorBidi"/>
                <w:b/>
                <w:bCs/>
                <w:lang w:val="sv-SE"/>
              </w:rPr>
            </w:pPr>
            <w:r w:rsidRPr="005E3725">
              <w:rPr>
                <w:rFonts w:ascii="Book Antiqua" w:hAnsi="Book Antiqua" w:cstheme="majorBidi"/>
                <w:lang w:val="sv-SE"/>
              </w:rPr>
              <w:t>Fee Rs. 50,000/-</w:t>
            </w:r>
          </w:p>
        </w:tc>
        <w:tc>
          <w:tcPr>
            <w:tcW w:w="2976" w:type="dxa"/>
            <w:gridSpan w:val="5"/>
            <w:shd w:val="clear" w:color="auto" w:fill="auto"/>
          </w:tcPr>
          <w:p w:rsidR="0091709D" w:rsidRPr="005E3725" w:rsidRDefault="0091709D" w:rsidP="004215CB">
            <w:pPr>
              <w:rPr>
                <w:rFonts w:ascii="Book Antiqua" w:hAnsi="Book Antiqua" w:cstheme="majorBidi"/>
                <w:lang w:val="sv-SE"/>
              </w:rPr>
            </w:pPr>
            <w:r w:rsidRPr="005E3725">
              <w:rPr>
                <w:rFonts w:ascii="Book Antiqua" w:hAnsi="Book Antiqua"/>
                <w:lang w:val="sv-SE"/>
              </w:rPr>
              <w:t>Atellica IM HBeAg Kit</w:t>
            </w:r>
          </w:p>
          <w:p w:rsidR="0091709D" w:rsidRPr="005E3725" w:rsidRDefault="0091709D" w:rsidP="004215CB">
            <w:pPr>
              <w:rPr>
                <w:rFonts w:ascii="Book Antiqua" w:hAnsi="Book Antiqua" w:cstheme="majorBidi"/>
                <w:lang w:val="sv-SE"/>
              </w:rPr>
            </w:pP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(i)</w:t>
            </w:r>
            <w:r w:rsidRPr="005E3725">
              <w:rPr>
                <w:rFonts w:ascii="Book Antiqua" w:hAnsi="Book Antiqua"/>
                <w:lang w:val="sv-SE"/>
              </w:rPr>
              <w:t>Atellica IM Hepatitis B e Antigen (HBeAg)</w:t>
            </w: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Shelf Life: 24 Months</w:t>
            </w:r>
          </w:p>
          <w:p w:rsidR="0091709D" w:rsidRPr="005E3725" w:rsidRDefault="0091709D" w:rsidP="004215CB">
            <w:pPr>
              <w:rPr>
                <w:rFonts w:ascii="Book Antiqua" w:hAnsi="Book Antiqua" w:cstheme="majorBidi"/>
              </w:rPr>
            </w:pPr>
            <w:r w:rsidRPr="005E3725">
              <w:rPr>
                <w:rFonts w:ascii="Book Antiqua" w:hAnsi="Book Antiqua" w:cstheme="majorBidi"/>
              </w:rPr>
              <w:t>SMN:</w:t>
            </w:r>
            <w:r w:rsidRPr="005E3725">
              <w:rPr>
                <w:rFonts w:ascii="Book Antiqua" w:hAnsi="Book Antiqua"/>
              </w:rPr>
              <w:t>10995600</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 xml:space="preserve">(ii) </w:t>
            </w:r>
            <w:r w:rsidRPr="005E3725">
              <w:rPr>
                <w:rFonts w:ascii="Book Antiqua" w:hAnsi="Book Antiqua"/>
              </w:rPr>
              <w:t xml:space="preserve">Atellica IM Hepatitis B e Antigen Quality Control (HBeAg QC) </w:t>
            </w: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Shelf Life: 19 Months</w:t>
            </w:r>
          </w:p>
          <w:p w:rsidR="0091709D" w:rsidRPr="005E3725" w:rsidRDefault="0091709D" w:rsidP="004215CB">
            <w:pPr>
              <w:rPr>
                <w:rFonts w:ascii="Book Antiqua" w:hAnsi="Book Antiqua" w:cstheme="majorBidi"/>
              </w:rPr>
            </w:pPr>
            <w:r w:rsidRPr="005E3725">
              <w:rPr>
                <w:rFonts w:ascii="Book Antiqua" w:hAnsi="Book Antiqua" w:cstheme="majorBidi"/>
              </w:rPr>
              <w:t>SMN:</w:t>
            </w:r>
            <w:r w:rsidRPr="005E3725">
              <w:rPr>
                <w:rFonts w:ascii="Book Antiqua" w:hAnsi="Book Antiqua"/>
              </w:rPr>
              <w:t>10995601</w:t>
            </w:r>
          </w:p>
        </w:tc>
        <w:tc>
          <w:tcPr>
            <w:tcW w:w="1560" w:type="dxa"/>
            <w:shd w:val="clear" w:color="auto" w:fill="auto"/>
          </w:tcPr>
          <w:p w:rsidR="0091709D" w:rsidRPr="005E3725" w:rsidRDefault="0091709D" w:rsidP="004215CB">
            <w:pPr>
              <w:jc w:val="both"/>
              <w:rPr>
                <w:rFonts w:ascii="Book Antiqua" w:hAnsi="Book Antiqua"/>
                <w:lang w:val="sv-SE"/>
              </w:rPr>
            </w:pPr>
            <w:r w:rsidRPr="005E3725">
              <w:rPr>
                <w:rFonts w:ascii="Book Antiqua" w:hAnsi="Book Antiqua"/>
                <w:lang w:val="sv-SE"/>
              </w:rPr>
              <w:t>Hepatitis B e Antigen (HBeAg) Assay</w:t>
            </w:r>
          </w:p>
        </w:tc>
        <w:tc>
          <w:tcPr>
            <w:tcW w:w="1667" w:type="dxa"/>
            <w:gridSpan w:val="4"/>
            <w:shd w:val="clear" w:color="auto" w:fill="auto"/>
          </w:tcPr>
          <w:p w:rsidR="0091709D" w:rsidRPr="005E3725" w:rsidRDefault="0091709D" w:rsidP="00B15A20">
            <w:pPr>
              <w:rPr>
                <w:rFonts w:ascii="Book Antiqua" w:hAnsi="Book Antiqua" w:cstheme="majorBidi"/>
                <w:b/>
                <w:bCs/>
              </w:rPr>
            </w:pPr>
            <w:r w:rsidRPr="005E3725">
              <w:rPr>
                <w:rFonts w:ascii="Book Antiqua" w:hAnsi="Book Antiqua" w:cstheme="majorBidi"/>
                <w:b/>
                <w:bCs/>
              </w:rPr>
              <w:t xml:space="preserve">Approved. </w:t>
            </w:r>
          </w:p>
          <w:p w:rsidR="0091709D" w:rsidRPr="005E3725" w:rsidRDefault="0091709D" w:rsidP="004215CB">
            <w:pPr>
              <w:jc w:val="center"/>
              <w:rPr>
                <w:rFonts w:ascii="Book Antiqua" w:hAnsi="Book Antiqua" w:cstheme="majorBidi"/>
                <w:b/>
                <w:bCs/>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Hoora Pharma (Pvt) Ltd., WH-01-20-A7-A8, Korangi Creek Industrial Park, Karachi</w:t>
            </w:r>
          </w:p>
          <w:p w:rsidR="0091709D" w:rsidRPr="005E3725" w:rsidRDefault="0091709D" w:rsidP="004215CB">
            <w:pPr>
              <w:rPr>
                <w:rFonts w:ascii="Book Antiqua" w:hAnsi="Book Antiqua" w:cstheme="majorBidi"/>
              </w:rPr>
            </w:pPr>
            <w:r w:rsidRPr="005E3725">
              <w:rPr>
                <w:rFonts w:ascii="Book Antiqua" w:hAnsi="Book Antiqua" w:cstheme="majorBidi"/>
              </w:rPr>
              <w:t>(ELI-00037)</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Siemens Healthcare Diagnostics Inc, 511 Benedict Avenue, Tarrytown, NY, 10591,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Authorized Representative:</w:t>
            </w:r>
          </w:p>
          <w:p w:rsidR="0091709D" w:rsidRPr="005E3725" w:rsidRDefault="0091709D" w:rsidP="004215CB">
            <w:pPr>
              <w:rPr>
                <w:rFonts w:ascii="Book Antiqua" w:hAnsi="Book Antiqua" w:cstheme="majorBidi"/>
              </w:rPr>
            </w:pPr>
            <w:r w:rsidRPr="005E3725">
              <w:rPr>
                <w:rFonts w:ascii="Book Antiqua" w:hAnsi="Book Antiqua" w:cstheme="majorBidi"/>
              </w:rPr>
              <w:t>M/s Siemens Healthcare Diagnostics Limited, Sir William Siemens Square, Frimley, Camberley, Surrey, GU16 8QD, UK</w:t>
            </w:r>
          </w:p>
          <w:p w:rsidR="0091709D" w:rsidRPr="005E3725" w:rsidRDefault="0091709D" w:rsidP="004215CB">
            <w:pPr>
              <w:rPr>
                <w:rFonts w:ascii="Book Antiqua" w:hAnsi="Book Antiqua" w:cstheme="majorBidi"/>
              </w:rPr>
            </w:pPr>
          </w:p>
          <w:p w:rsidR="0091709D" w:rsidRPr="005E3725" w:rsidRDefault="0091709D" w:rsidP="00870B89">
            <w:pPr>
              <w:rPr>
                <w:rFonts w:ascii="Book Antiqua" w:hAnsi="Book Antiqua" w:cstheme="majorBidi"/>
                <w:lang w:val="sv-SE"/>
              </w:rPr>
            </w:pPr>
            <w:r w:rsidRPr="005E3725">
              <w:rPr>
                <w:rFonts w:ascii="Book Antiqua" w:hAnsi="Book Antiqua" w:cstheme="majorBidi"/>
                <w:lang w:val="sv-SE"/>
              </w:rPr>
              <w:t>(FSC UK Valid Till31-12-2020)</w:t>
            </w:r>
          </w:p>
          <w:p w:rsidR="0091709D" w:rsidRPr="005E3725" w:rsidRDefault="0091709D" w:rsidP="004215CB">
            <w:pPr>
              <w:rPr>
                <w:rFonts w:ascii="Book Antiqua" w:hAnsi="Book Antiqua" w:cstheme="majorBidi"/>
                <w:b/>
                <w:bCs/>
                <w:lang w:val="sv-SE"/>
              </w:rPr>
            </w:pPr>
            <w:r w:rsidRPr="005E3725">
              <w:rPr>
                <w:rFonts w:ascii="Book Antiqua" w:hAnsi="Book Antiqua" w:cstheme="majorBidi"/>
                <w:lang w:val="sv-SE"/>
              </w:rPr>
              <w:t>Fee Rs. 50,000/-</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rPr>
              <w:t>ADVIA Centaur HBc Total  Kit</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(i)</w:t>
            </w:r>
            <w:r w:rsidRPr="005E3725">
              <w:rPr>
                <w:rFonts w:ascii="Book Antiqua" w:hAnsi="Book Antiqua"/>
              </w:rPr>
              <w:t>ADVIA Centaur HBc Total</w:t>
            </w: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Shelf Life: 12 Months</w:t>
            </w:r>
          </w:p>
          <w:p w:rsidR="0091709D" w:rsidRPr="005E3725" w:rsidRDefault="0091709D" w:rsidP="004215CB">
            <w:pPr>
              <w:rPr>
                <w:rFonts w:ascii="Book Antiqua" w:hAnsi="Book Antiqua" w:cstheme="majorBidi"/>
              </w:rPr>
            </w:pPr>
            <w:r w:rsidRPr="005E3725">
              <w:rPr>
                <w:rFonts w:ascii="Book Antiqua" w:hAnsi="Book Antiqua" w:cstheme="majorBidi"/>
              </w:rPr>
              <w:t>SMN:</w:t>
            </w:r>
            <w:r w:rsidRPr="005E3725">
              <w:rPr>
                <w:rFonts w:ascii="Book Antiqua" w:hAnsi="Book Antiqua"/>
              </w:rPr>
              <w:t>10309508</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 xml:space="preserve">(ii) </w:t>
            </w:r>
            <w:r w:rsidRPr="005E3725">
              <w:rPr>
                <w:rFonts w:ascii="Book Antiqua" w:hAnsi="Book Antiqua"/>
              </w:rPr>
              <w:t xml:space="preserve">ADVIA Centaur HBc Total Quality Control Material </w:t>
            </w: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Shelf Life: 18 Months</w:t>
            </w:r>
          </w:p>
          <w:p w:rsidR="0091709D" w:rsidRPr="005E3725" w:rsidRDefault="0091709D" w:rsidP="004215CB">
            <w:pPr>
              <w:rPr>
                <w:rFonts w:ascii="Book Antiqua" w:hAnsi="Book Antiqua" w:cstheme="majorBidi"/>
              </w:rPr>
            </w:pPr>
            <w:r w:rsidRPr="005E3725">
              <w:rPr>
                <w:rFonts w:ascii="Book Antiqua" w:hAnsi="Book Antiqua" w:cstheme="majorBidi"/>
              </w:rPr>
              <w:t>SMN:</w:t>
            </w:r>
            <w:r w:rsidRPr="005E3725">
              <w:rPr>
                <w:rFonts w:ascii="Book Antiqua" w:hAnsi="Book Antiqua"/>
              </w:rPr>
              <w:t>10309509</w:t>
            </w:r>
          </w:p>
        </w:tc>
        <w:tc>
          <w:tcPr>
            <w:tcW w:w="1560" w:type="dxa"/>
            <w:shd w:val="clear" w:color="auto" w:fill="auto"/>
          </w:tcPr>
          <w:p w:rsidR="0091709D" w:rsidRPr="005E3725" w:rsidRDefault="0091709D" w:rsidP="004215CB">
            <w:pPr>
              <w:jc w:val="both"/>
              <w:rPr>
                <w:rFonts w:ascii="Book Antiqua" w:hAnsi="Book Antiqua"/>
              </w:rPr>
            </w:pPr>
            <w:r w:rsidRPr="005E3725">
              <w:rPr>
                <w:rFonts w:ascii="Book Antiqua" w:hAnsi="Book Antiqua"/>
              </w:rPr>
              <w:t xml:space="preserve">The assay is an in vitro diagnostic test for the qualitative determination of total antibodies to the core antigen of the hepatitis B virus (HBV) in human serum or EDTA plasma </w:t>
            </w:r>
          </w:p>
        </w:tc>
        <w:tc>
          <w:tcPr>
            <w:tcW w:w="1667" w:type="dxa"/>
            <w:gridSpan w:val="4"/>
            <w:shd w:val="clear" w:color="auto" w:fill="auto"/>
          </w:tcPr>
          <w:p w:rsidR="0091709D" w:rsidRPr="005E3725" w:rsidRDefault="0091709D" w:rsidP="00B15A20">
            <w:pPr>
              <w:rPr>
                <w:rFonts w:ascii="Book Antiqua" w:hAnsi="Book Antiqua" w:cstheme="majorBidi"/>
                <w:b/>
                <w:bCs/>
              </w:rPr>
            </w:pPr>
            <w:r w:rsidRPr="005E3725">
              <w:rPr>
                <w:rFonts w:ascii="Book Antiqua" w:hAnsi="Book Antiqua" w:cstheme="majorBidi"/>
                <w:b/>
                <w:bCs/>
              </w:rPr>
              <w:t xml:space="preserve">Approved. </w:t>
            </w:r>
          </w:p>
          <w:p w:rsidR="0091709D" w:rsidRPr="005E3725" w:rsidRDefault="0091709D" w:rsidP="004215CB">
            <w:pPr>
              <w:jc w:val="center"/>
              <w:rPr>
                <w:rFonts w:ascii="Book Antiqua" w:hAnsi="Book Antiqua" w:cstheme="majorBidi"/>
                <w:b/>
                <w:bCs/>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Hoora Pharma (Pvt) Ltd., WH-01-20-A7-A8, Korangi Creek Industrial Park, Karachi</w:t>
            </w:r>
          </w:p>
          <w:p w:rsidR="0091709D" w:rsidRPr="005E3725" w:rsidRDefault="0091709D" w:rsidP="004215CB">
            <w:pPr>
              <w:rPr>
                <w:rFonts w:ascii="Book Antiqua" w:hAnsi="Book Antiqua" w:cstheme="majorBidi"/>
              </w:rPr>
            </w:pPr>
            <w:r w:rsidRPr="005E3725">
              <w:rPr>
                <w:rFonts w:ascii="Book Antiqua" w:hAnsi="Book Antiqua" w:cstheme="majorBidi"/>
              </w:rPr>
              <w:t>(ELI-00037)</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Siemens Healthcare Diagnostics Inc, 511 Benedict Avenue, Tarrytown, NY, 10591,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Authorized Representative:</w:t>
            </w:r>
          </w:p>
          <w:p w:rsidR="0091709D" w:rsidRPr="005E3725" w:rsidRDefault="0091709D" w:rsidP="004215CB">
            <w:pPr>
              <w:rPr>
                <w:rFonts w:ascii="Book Antiqua" w:hAnsi="Book Antiqua" w:cstheme="majorBidi"/>
              </w:rPr>
            </w:pPr>
            <w:r w:rsidRPr="005E3725">
              <w:rPr>
                <w:rFonts w:ascii="Book Antiqua" w:hAnsi="Book Antiqua" w:cstheme="majorBidi"/>
              </w:rPr>
              <w:t>M/s Siemens Healthcare Diagnostics Limited, Sir William Siemens Square, Frimley, Camberley, Surrey, GU16 8QD, UK</w:t>
            </w:r>
          </w:p>
          <w:p w:rsidR="0091709D" w:rsidRPr="005E3725" w:rsidRDefault="0091709D" w:rsidP="004215CB">
            <w:pPr>
              <w:rPr>
                <w:rFonts w:ascii="Book Antiqua" w:hAnsi="Book Antiqua" w:cstheme="majorBidi"/>
              </w:rPr>
            </w:pPr>
          </w:p>
          <w:p w:rsidR="0091709D" w:rsidRPr="005E3725" w:rsidRDefault="0091709D" w:rsidP="00870B89">
            <w:pPr>
              <w:rPr>
                <w:rFonts w:ascii="Book Antiqua" w:hAnsi="Book Antiqua" w:cstheme="majorBidi"/>
                <w:lang w:val="sv-SE"/>
              </w:rPr>
            </w:pPr>
            <w:r w:rsidRPr="005E3725">
              <w:rPr>
                <w:rFonts w:ascii="Book Antiqua" w:hAnsi="Book Antiqua" w:cstheme="majorBidi"/>
                <w:lang w:val="sv-SE"/>
              </w:rPr>
              <w:t>(FSC UK Valid Till31-12-2020)</w:t>
            </w:r>
          </w:p>
          <w:p w:rsidR="0091709D" w:rsidRPr="005E3725" w:rsidRDefault="0091709D" w:rsidP="004215CB">
            <w:pPr>
              <w:rPr>
                <w:rFonts w:ascii="Book Antiqua" w:hAnsi="Book Antiqua" w:cstheme="majorBidi"/>
                <w:b/>
                <w:bCs/>
                <w:lang w:val="sv-SE"/>
              </w:rPr>
            </w:pPr>
            <w:r w:rsidRPr="005E3725">
              <w:rPr>
                <w:rFonts w:ascii="Book Antiqua" w:hAnsi="Book Antiqua" w:cstheme="majorBidi"/>
                <w:lang w:val="sv-SE"/>
              </w:rPr>
              <w:t>Fee Rs. 50,000/-</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rPr>
              <w:t>ADVIA Centaur HBsII</w:t>
            </w:r>
            <w:r w:rsidRPr="005E3725">
              <w:rPr>
                <w:rFonts w:ascii="Book Antiqua" w:hAnsi="Book Antiqua" w:cstheme="majorBidi"/>
              </w:rPr>
              <w:t xml:space="preserve"> Kit</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(i)</w:t>
            </w:r>
            <w:r w:rsidRPr="005E3725">
              <w:rPr>
                <w:rFonts w:ascii="Book Antiqua" w:hAnsi="Book Antiqua"/>
              </w:rPr>
              <w:t>ADVIA Centaur HBsII</w:t>
            </w: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Shelf Life: 12 Months</w:t>
            </w:r>
          </w:p>
          <w:p w:rsidR="0091709D" w:rsidRPr="005E3725" w:rsidRDefault="0091709D" w:rsidP="004215CB">
            <w:pPr>
              <w:rPr>
                <w:rFonts w:ascii="Book Antiqua" w:hAnsi="Book Antiqua" w:cstheme="majorBidi"/>
              </w:rPr>
            </w:pPr>
            <w:r w:rsidRPr="005E3725">
              <w:rPr>
                <w:rFonts w:ascii="Book Antiqua" w:hAnsi="Book Antiqua" w:cstheme="majorBidi"/>
              </w:rPr>
              <w:t>SMN:</w:t>
            </w:r>
            <w:r w:rsidRPr="005E3725">
              <w:rPr>
                <w:rFonts w:ascii="Book Antiqua" w:hAnsi="Book Antiqua"/>
              </w:rPr>
              <w:t>10492138</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 xml:space="preserve">(ii) </w:t>
            </w:r>
            <w:r w:rsidRPr="005E3725">
              <w:rPr>
                <w:rFonts w:ascii="Book Antiqua" w:hAnsi="Book Antiqua"/>
              </w:rPr>
              <w:t>ADVIA Centaur HBsII</w:t>
            </w: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Shelf Life: 12 Months</w:t>
            </w:r>
          </w:p>
          <w:p w:rsidR="0091709D" w:rsidRPr="005E3725" w:rsidRDefault="0091709D" w:rsidP="004215CB">
            <w:pPr>
              <w:rPr>
                <w:rFonts w:ascii="Book Antiqua" w:hAnsi="Book Antiqua" w:cstheme="majorBidi"/>
              </w:rPr>
            </w:pPr>
            <w:r w:rsidRPr="005E3725">
              <w:rPr>
                <w:rFonts w:ascii="Book Antiqua" w:hAnsi="Book Antiqua" w:cstheme="majorBidi"/>
              </w:rPr>
              <w:t>SMN:</w:t>
            </w:r>
            <w:r w:rsidRPr="005E3725">
              <w:rPr>
                <w:rFonts w:ascii="Book Antiqua" w:hAnsi="Book Antiqua"/>
              </w:rPr>
              <w:t>10994742</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 xml:space="preserve">(iii)  </w:t>
            </w:r>
            <w:r w:rsidRPr="005E3725">
              <w:rPr>
                <w:rFonts w:ascii="Book Antiqua" w:hAnsi="Book Antiqua"/>
              </w:rPr>
              <w:t>ADVIA Centaur HBsAg Quality Control Material</w:t>
            </w: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Shelf Life: 24 Months</w:t>
            </w:r>
          </w:p>
          <w:p w:rsidR="0091709D" w:rsidRPr="005E3725" w:rsidRDefault="0091709D" w:rsidP="004215CB">
            <w:pPr>
              <w:rPr>
                <w:rFonts w:ascii="Book Antiqua" w:hAnsi="Book Antiqua" w:cstheme="majorBidi"/>
              </w:rPr>
            </w:pPr>
            <w:r w:rsidRPr="005E3725">
              <w:rPr>
                <w:rFonts w:ascii="Book Antiqua" w:hAnsi="Book Antiqua" w:cstheme="majorBidi"/>
              </w:rPr>
              <w:t>SMN:</w:t>
            </w:r>
            <w:r w:rsidRPr="005E3725">
              <w:rPr>
                <w:rFonts w:ascii="Book Antiqua" w:hAnsi="Book Antiqua"/>
              </w:rPr>
              <w:t>10309059</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p>
        </w:tc>
        <w:tc>
          <w:tcPr>
            <w:tcW w:w="1560" w:type="dxa"/>
            <w:shd w:val="clear" w:color="auto" w:fill="auto"/>
          </w:tcPr>
          <w:p w:rsidR="0091709D" w:rsidRPr="005E3725" w:rsidRDefault="0091709D" w:rsidP="004215CB">
            <w:pPr>
              <w:jc w:val="both"/>
              <w:rPr>
                <w:rFonts w:ascii="Book Antiqua" w:hAnsi="Book Antiqua"/>
              </w:rPr>
            </w:pPr>
            <w:r w:rsidRPr="005E3725">
              <w:rPr>
                <w:rFonts w:ascii="Book Antiqua" w:hAnsi="Book Antiqua"/>
              </w:rPr>
              <w:t>Hepatitis B Surface Antigen (HBsII) Assay</w:t>
            </w:r>
          </w:p>
        </w:tc>
        <w:tc>
          <w:tcPr>
            <w:tcW w:w="1667" w:type="dxa"/>
            <w:gridSpan w:val="4"/>
            <w:shd w:val="clear" w:color="auto" w:fill="auto"/>
          </w:tcPr>
          <w:p w:rsidR="0091709D" w:rsidRPr="005E3725" w:rsidRDefault="0091709D" w:rsidP="00B15A20">
            <w:pPr>
              <w:rPr>
                <w:rFonts w:ascii="Book Antiqua" w:hAnsi="Book Antiqua" w:cstheme="majorBidi"/>
                <w:b/>
                <w:bCs/>
              </w:rPr>
            </w:pPr>
            <w:r w:rsidRPr="005E3725">
              <w:rPr>
                <w:rFonts w:ascii="Book Antiqua" w:hAnsi="Book Antiqua" w:cstheme="majorBidi"/>
                <w:b/>
                <w:bCs/>
              </w:rPr>
              <w:t xml:space="preserve">Approved. </w:t>
            </w:r>
          </w:p>
          <w:p w:rsidR="0091709D" w:rsidRPr="005E3725" w:rsidRDefault="0091709D" w:rsidP="004215CB">
            <w:pPr>
              <w:jc w:val="center"/>
              <w:rPr>
                <w:rFonts w:ascii="Book Antiqua" w:hAnsi="Book Antiqua" w:cstheme="majorBidi"/>
                <w:b/>
                <w:bCs/>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Hoora Pharma (Pvt) Ltd., WH-01-20-A7-A8, Korangi Creek Industrial Park, Karachi</w:t>
            </w:r>
          </w:p>
          <w:p w:rsidR="0091709D" w:rsidRPr="005E3725" w:rsidRDefault="0091709D" w:rsidP="004215CB">
            <w:pPr>
              <w:rPr>
                <w:rFonts w:ascii="Book Antiqua" w:hAnsi="Book Antiqua" w:cstheme="majorBidi"/>
              </w:rPr>
            </w:pPr>
            <w:r w:rsidRPr="005E3725">
              <w:rPr>
                <w:rFonts w:ascii="Book Antiqua" w:hAnsi="Book Antiqua" w:cstheme="majorBidi"/>
              </w:rPr>
              <w:t>(ELI-00037)</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Siemens Healthcare Diagnostics Inc, 511 Benedict Avenue, Tarrytown, NY, 10591,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Authorized Representative:</w:t>
            </w:r>
          </w:p>
          <w:p w:rsidR="0091709D" w:rsidRPr="005E3725" w:rsidRDefault="0091709D" w:rsidP="004215CB">
            <w:pPr>
              <w:rPr>
                <w:rFonts w:ascii="Book Antiqua" w:hAnsi="Book Antiqua" w:cstheme="majorBidi"/>
              </w:rPr>
            </w:pPr>
            <w:r w:rsidRPr="005E3725">
              <w:rPr>
                <w:rFonts w:ascii="Book Antiqua" w:hAnsi="Book Antiqua" w:cstheme="majorBidi"/>
              </w:rPr>
              <w:t>M/s Siemens Healthcare Diagnostics Limited, Sir William Siemens Square, Frimley, Camberley, Surrey, GU16 8QD, UK</w:t>
            </w:r>
          </w:p>
          <w:p w:rsidR="0091709D" w:rsidRPr="005E3725" w:rsidRDefault="0091709D" w:rsidP="004215CB">
            <w:pPr>
              <w:rPr>
                <w:rFonts w:ascii="Book Antiqua" w:hAnsi="Book Antiqua" w:cstheme="majorBidi"/>
              </w:rPr>
            </w:pPr>
          </w:p>
          <w:p w:rsidR="0091709D" w:rsidRPr="005E3725" w:rsidRDefault="0091709D" w:rsidP="00870B89">
            <w:pPr>
              <w:rPr>
                <w:rFonts w:ascii="Book Antiqua" w:hAnsi="Book Antiqua" w:cstheme="majorBidi"/>
                <w:lang w:val="sv-SE"/>
              </w:rPr>
            </w:pPr>
            <w:r w:rsidRPr="005E3725">
              <w:rPr>
                <w:rFonts w:ascii="Book Antiqua" w:hAnsi="Book Antiqua" w:cstheme="majorBidi"/>
                <w:lang w:val="sv-SE"/>
              </w:rPr>
              <w:t>(FSC UK Valid Till31-12-2020)</w:t>
            </w: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Fee Rs. 50,000/-</w:t>
            </w:r>
          </w:p>
          <w:p w:rsidR="0091709D" w:rsidRPr="005E3725" w:rsidRDefault="0091709D" w:rsidP="004215CB">
            <w:pPr>
              <w:rPr>
                <w:rFonts w:ascii="Book Antiqua" w:hAnsi="Book Antiqua" w:cstheme="majorBidi"/>
                <w:b/>
                <w:bCs/>
                <w:lang w:val="sv-SE"/>
              </w:rPr>
            </w:pP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rPr>
              <w:t xml:space="preserve">Atellica IM EHIV </w:t>
            </w:r>
            <w:r w:rsidRPr="005E3725">
              <w:rPr>
                <w:rFonts w:ascii="Book Antiqua" w:hAnsi="Book Antiqua" w:cstheme="majorBidi"/>
              </w:rPr>
              <w:t>Kit</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(i)</w:t>
            </w:r>
            <w:r w:rsidRPr="005E3725">
              <w:rPr>
                <w:rFonts w:ascii="Book Antiqua" w:hAnsi="Book Antiqua"/>
              </w:rPr>
              <w:t>Atellica IM HIV 1/O/2 Enhanced (EHIV)</w:t>
            </w: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Shelf Life: 10 Months</w:t>
            </w:r>
          </w:p>
          <w:p w:rsidR="0091709D" w:rsidRPr="005E3725" w:rsidRDefault="0091709D" w:rsidP="004215CB">
            <w:pPr>
              <w:rPr>
                <w:rFonts w:ascii="Book Antiqua" w:hAnsi="Book Antiqua" w:cstheme="majorBidi"/>
              </w:rPr>
            </w:pPr>
            <w:r w:rsidRPr="005E3725">
              <w:rPr>
                <w:rFonts w:ascii="Book Antiqua" w:hAnsi="Book Antiqua" w:cstheme="majorBidi"/>
              </w:rPr>
              <w:t>SMN:</w:t>
            </w:r>
            <w:r w:rsidRPr="005E3725">
              <w:rPr>
                <w:rFonts w:ascii="Book Antiqua" w:hAnsi="Book Antiqua"/>
              </w:rPr>
              <w:t>10995610</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 xml:space="preserve">(ii) </w:t>
            </w:r>
            <w:r w:rsidRPr="005E3725">
              <w:rPr>
                <w:rFonts w:ascii="Book Antiqua" w:hAnsi="Book Antiqua"/>
              </w:rPr>
              <w:t>Atellica IM HIV 1/O/2 Enhanced Quality Control (EHIV QC)</w:t>
            </w: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Shelf Life: 12 Months</w:t>
            </w:r>
          </w:p>
          <w:p w:rsidR="0091709D" w:rsidRPr="005E3725" w:rsidRDefault="0091709D" w:rsidP="004215CB">
            <w:pPr>
              <w:rPr>
                <w:rFonts w:ascii="Book Antiqua" w:hAnsi="Book Antiqua" w:cstheme="majorBidi"/>
              </w:rPr>
            </w:pPr>
            <w:r w:rsidRPr="005E3725">
              <w:rPr>
                <w:rFonts w:ascii="Book Antiqua" w:hAnsi="Book Antiqua" w:cstheme="majorBidi"/>
              </w:rPr>
              <w:t>SMN:</w:t>
            </w:r>
            <w:r w:rsidRPr="005E3725">
              <w:rPr>
                <w:rFonts w:ascii="Book Antiqua" w:hAnsi="Book Antiqua"/>
              </w:rPr>
              <w:t>10995612</w:t>
            </w:r>
          </w:p>
          <w:p w:rsidR="0091709D" w:rsidRPr="005E3725" w:rsidRDefault="0091709D" w:rsidP="004215CB">
            <w:pPr>
              <w:rPr>
                <w:rFonts w:ascii="Book Antiqua" w:hAnsi="Book Antiqua" w:cstheme="majorBidi"/>
              </w:rPr>
            </w:pPr>
          </w:p>
        </w:tc>
        <w:tc>
          <w:tcPr>
            <w:tcW w:w="1560" w:type="dxa"/>
            <w:shd w:val="clear" w:color="auto" w:fill="auto"/>
          </w:tcPr>
          <w:p w:rsidR="0091709D" w:rsidRPr="005E3725" w:rsidRDefault="0091709D" w:rsidP="004215CB">
            <w:pPr>
              <w:jc w:val="both"/>
              <w:rPr>
                <w:rFonts w:ascii="Book Antiqua" w:hAnsi="Book Antiqua"/>
              </w:rPr>
            </w:pPr>
            <w:r w:rsidRPr="005E3725">
              <w:rPr>
                <w:rFonts w:ascii="Book Antiqua" w:hAnsi="Book Antiqua"/>
              </w:rPr>
              <w:t xml:space="preserve">The assay is for in vitro diagnostic use in the qualitative determination of antibodies to human immunodeficiency virus type 1, including subtype O, and/or type 2 in human serum and plasma </w:t>
            </w:r>
          </w:p>
        </w:tc>
        <w:tc>
          <w:tcPr>
            <w:tcW w:w="1667" w:type="dxa"/>
            <w:gridSpan w:val="4"/>
            <w:shd w:val="clear" w:color="auto" w:fill="auto"/>
          </w:tcPr>
          <w:p w:rsidR="0091709D" w:rsidRPr="005E3725" w:rsidRDefault="0091709D" w:rsidP="00B15A20">
            <w:pPr>
              <w:rPr>
                <w:rFonts w:ascii="Book Antiqua" w:hAnsi="Book Antiqua" w:cstheme="majorBidi"/>
                <w:b/>
                <w:bCs/>
              </w:rPr>
            </w:pPr>
            <w:r w:rsidRPr="005E3725">
              <w:rPr>
                <w:rFonts w:ascii="Book Antiqua" w:hAnsi="Book Antiqua" w:cstheme="majorBidi"/>
                <w:b/>
                <w:bCs/>
              </w:rPr>
              <w:t xml:space="preserve">Approved. </w:t>
            </w:r>
          </w:p>
          <w:p w:rsidR="0091709D" w:rsidRPr="005E3725" w:rsidRDefault="0091709D" w:rsidP="004215CB">
            <w:pPr>
              <w:jc w:val="center"/>
              <w:rPr>
                <w:rFonts w:ascii="Book Antiqua" w:hAnsi="Book Antiqua" w:cstheme="majorBidi"/>
                <w:b/>
                <w:bCs/>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Hoora Pharma (Pvt) Ltd., WH-01-20-A7-A8, Korangi Creek Industrial Park, Karachi</w:t>
            </w:r>
          </w:p>
          <w:p w:rsidR="0091709D" w:rsidRPr="005E3725" w:rsidRDefault="0091709D" w:rsidP="004215CB">
            <w:pPr>
              <w:rPr>
                <w:rFonts w:ascii="Book Antiqua" w:hAnsi="Book Antiqua" w:cstheme="majorBidi"/>
              </w:rPr>
            </w:pPr>
            <w:r w:rsidRPr="005E3725">
              <w:rPr>
                <w:rFonts w:ascii="Book Antiqua" w:hAnsi="Book Antiqua" w:cstheme="majorBidi"/>
              </w:rPr>
              <w:t>(ELI-00037)</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Siemens Healthcare Diagnostics Inc, 511 Benedict Avenue, Tarrytown, NY, 10591,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Authorized Representative:</w:t>
            </w:r>
          </w:p>
          <w:p w:rsidR="0091709D" w:rsidRPr="005E3725" w:rsidRDefault="0091709D" w:rsidP="004215CB">
            <w:pPr>
              <w:rPr>
                <w:rFonts w:ascii="Book Antiqua" w:hAnsi="Book Antiqua" w:cstheme="majorBidi"/>
              </w:rPr>
            </w:pPr>
            <w:r w:rsidRPr="005E3725">
              <w:rPr>
                <w:rFonts w:ascii="Book Antiqua" w:hAnsi="Book Antiqua" w:cstheme="majorBidi"/>
              </w:rPr>
              <w:t>M/s Siemens Healthcare Diagnostics Limited, Sir William Siemens Square, Frimley, Camberley, Surrey, GU16 8QD, UK</w:t>
            </w:r>
          </w:p>
          <w:p w:rsidR="0091709D" w:rsidRPr="005E3725" w:rsidRDefault="0091709D" w:rsidP="004215CB">
            <w:pPr>
              <w:rPr>
                <w:rFonts w:ascii="Book Antiqua" w:hAnsi="Book Antiqua" w:cstheme="majorBidi"/>
              </w:rPr>
            </w:pPr>
          </w:p>
          <w:p w:rsidR="0091709D" w:rsidRPr="005E3725" w:rsidRDefault="0091709D" w:rsidP="00870B89">
            <w:pPr>
              <w:rPr>
                <w:rFonts w:ascii="Book Antiqua" w:hAnsi="Book Antiqua" w:cstheme="majorBidi"/>
                <w:lang w:val="sv-SE"/>
              </w:rPr>
            </w:pPr>
            <w:r w:rsidRPr="005E3725">
              <w:rPr>
                <w:rFonts w:ascii="Book Antiqua" w:hAnsi="Book Antiqua" w:cstheme="majorBidi"/>
                <w:lang w:val="sv-SE"/>
              </w:rPr>
              <w:t>(FSC UK Valid Till31-12-2020)</w:t>
            </w: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Fee Rs. 50,000/-</w:t>
            </w:r>
          </w:p>
          <w:p w:rsidR="0091709D" w:rsidRPr="005E3725" w:rsidRDefault="0091709D" w:rsidP="004215CB">
            <w:pPr>
              <w:rPr>
                <w:rFonts w:ascii="Book Antiqua" w:hAnsi="Book Antiqua" w:cstheme="majorBidi"/>
                <w:b/>
                <w:bCs/>
                <w:lang w:val="sv-SE"/>
              </w:rPr>
            </w:pPr>
          </w:p>
        </w:tc>
        <w:tc>
          <w:tcPr>
            <w:tcW w:w="2976" w:type="dxa"/>
            <w:gridSpan w:val="5"/>
            <w:shd w:val="clear" w:color="auto" w:fill="auto"/>
          </w:tcPr>
          <w:p w:rsidR="0091709D" w:rsidRPr="005E3725" w:rsidRDefault="0091709D" w:rsidP="004215CB">
            <w:pPr>
              <w:rPr>
                <w:rFonts w:ascii="Book Antiqua" w:hAnsi="Book Antiqua"/>
              </w:rPr>
            </w:pPr>
            <w:r w:rsidRPr="005E3725">
              <w:rPr>
                <w:rFonts w:ascii="Book Antiqua" w:hAnsi="Book Antiqua"/>
              </w:rPr>
              <w:t xml:space="preserve">Atellica IM Hepatitis B surface antigen II </w:t>
            </w:r>
            <w:r w:rsidRPr="005E3725">
              <w:rPr>
                <w:rFonts w:ascii="Book Antiqua" w:hAnsi="Book Antiqua" w:cstheme="majorBidi"/>
              </w:rPr>
              <w:t>Kit</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(i)</w:t>
            </w:r>
            <w:r w:rsidRPr="005E3725">
              <w:rPr>
                <w:rFonts w:ascii="Book Antiqua" w:hAnsi="Book Antiqua"/>
              </w:rPr>
              <w:t>Atellica IM Hepatitis B surface Antigen II (HBsII)</w:t>
            </w: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Shelf Life: 12 Months</w:t>
            </w:r>
          </w:p>
          <w:p w:rsidR="0091709D" w:rsidRPr="005E3725" w:rsidRDefault="0091709D" w:rsidP="004215CB">
            <w:pPr>
              <w:rPr>
                <w:rFonts w:ascii="Book Antiqua" w:hAnsi="Book Antiqua" w:cstheme="majorBidi"/>
              </w:rPr>
            </w:pPr>
            <w:r w:rsidRPr="005E3725">
              <w:rPr>
                <w:rFonts w:ascii="Book Antiqua" w:hAnsi="Book Antiqua" w:cstheme="majorBidi"/>
              </w:rPr>
              <w:t>SMN:</w:t>
            </w:r>
            <w:r w:rsidRPr="005E3725">
              <w:rPr>
                <w:rFonts w:ascii="Book Antiqua" w:hAnsi="Book Antiqua"/>
              </w:rPr>
              <w:t>10995604</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 xml:space="preserve">(ii) </w:t>
            </w:r>
            <w:r w:rsidRPr="005E3725">
              <w:rPr>
                <w:rFonts w:ascii="Book Antiqua" w:hAnsi="Book Antiqua"/>
              </w:rPr>
              <w:t>Atellica IM Hepatitis B surface Antigen II Quality Control (HBsII QC)</w:t>
            </w: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Shelf Life: 12 Months</w:t>
            </w:r>
          </w:p>
          <w:p w:rsidR="0091709D" w:rsidRPr="005E3725" w:rsidRDefault="0091709D" w:rsidP="004215CB">
            <w:pPr>
              <w:rPr>
                <w:rFonts w:ascii="Book Antiqua" w:hAnsi="Book Antiqua"/>
              </w:rPr>
            </w:pPr>
            <w:r w:rsidRPr="005E3725">
              <w:rPr>
                <w:rFonts w:ascii="Book Antiqua" w:hAnsi="Book Antiqua" w:cstheme="majorBidi"/>
              </w:rPr>
              <w:t>SMN:</w:t>
            </w:r>
            <w:r w:rsidRPr="005E3725">
              <w:rPr>
                <w:rFonts w:ascii="Book Antiqua" w:hAnsi="Book Antiqua"/>
              </w:rPr>
              <w:t>10995605</w:t>
            </w:r>
          </w:p>
          <w:p w:rsidR="0091709D" w:rsidRPr="005E3725" w:rsidRDefault="0091709D" w:rsidP="004215CB">
            <w:pPr>
              <w:rPr>
                <w:rFonts w:ascii="Book Antiqua" w:hAnsi="Book Antiqua"/>
              </w:rPr>
            </w:pP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p>
        </w:tc>
        <w:tc>
          <w:tcPr>
            <w:tcW w:w="1560" w:type="dxa"/>
            <w:shd w:val="clear" w:color="auto" w:fill="auto"/>
          </w:tcPr>
          <w:p w:rsidR="0091709D" w:rsidRPr="005E3725" w:rsidRDefault="0091709D" w:rsidP="004215CB">
            <w:pPr>
              <w:jc w:val="both"/>
              <w:rPr>
                <w:rFonts w:ascii="Book Antiqua" w:hAnsi="Book Antiqua"/>
              </w:rPr>
            </w:pPr>
            <w:r w:rsidRPr="005E3725">
              <w:rPr>
                <w:rFonts w:ascii="Book Antiqua" w:hAnsi="Book Antiqua"/>
              </w:rPr>
              <w:t>Hepatitis B Surface Antigen (HBsII) Assay</w:t>
            </w:r>
          </w:p>
        </w:tc>
        <w:tc>
          <w:tcPr>
            <w:tcW w:w="1667" w:type="dxa"/>
            <w:gridSpan w:val="4"/>
            <w:shd w:val="clear" w:color="auto" w:fill="auto"/>
          </w:tcPr>
          <w:p w:rsidR="0091709D" w:rsidRPr="005E3725" w:rsidRDefault="0091709D" w:rsidP="00B15A20">
            <w:pPr>
              <w:rPr>
                <w:rFonts w:ascii="Book Antiqua" w:hAnsi="Book Antiqua" w:cstheme="majorBidi"/>
                <w:b/>
                <w:bCs/>
              </w:rPr>
            </w:pPr>
            <w:r w:rsidRPr="005E3725">
              <w:rPr>
                <w:rFonts w:ascii="Book Antiqua" w:hAnsi="Book Antiqua" w:cstheme="majorBidi"/>
                <w:b/>
                <w:bCs/>
              </w:rPr>
              <w:t xml:space="preserve">Approved. </w:t>
            </w:r>
          </w:p>
          <w:p w:rsidR="0091709D" w:rsidRPr="005E3725" w:rsidRDefault="0091709D" w:rsidP="004215CB">
            <w:pPr>
              <w:jc w:val="center"/>
              <w:rPr>
                <w:rFonts w:ascii="Book Antiqua" w:hAnsi="Book Antiqua" w:cstheme="majorBidi"/>
                <w:b/>
                <w:bCs/>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ACP Systems, 13 &amp; 23 Naval Fleet Club, Iqbal (SJ) Shaheed Road, Karachi</w:t>
            </w:r>
          </w:p>
          <w:p w:rsidR="0091709D" w:rsidRPr="005E3725" w:rsidRDefault="0091709D" w:rsidP="004215CB">
            <w:pPr>
              <w:rPr>
                <w:rFonts w:ascii="Book Antiqua" w:hAnsi="Book Antiqua" w:cstheme="majorBidi"/>
              </w:rPr>
            </w:pPr>
            <w:r w:rsidRPr="005E3725">
              <w:rPr>
                <w:rFonts w:ascii="Book Antiqua" w:hAnsi="Book Antiqua" w:cstheme="majorBidi"/>
              </w:rPr>
              <w:t>(ELI-00001)</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Manufacturing Site:</w:t>
            </w:r>
          </w:p>
          <w:p w:rsidR="0091709D" w:rsidRPr="005E3725" w:rsidRDefault="0091709D" w:rsidP="004215CB">
            <w:pPr>
              <w:rPr>
                <w:rFonts w:ascii="Book Antiqua" w:hAnsi="Book Antiqua" w:cstheme="majorBidi"/>
              </w:rPr>
            </w:pPr>
            <w:r w:rsidRPr="005E3725">
              <w:rPr>
                <w:rFonts w:ascii="Book Antiqua" w:hAnsi="Book Antiqua" w:cstheme="majorBidi"/>
              </w:rPr>
              <w:t>M/s Medtronic Europe S.a.r.l., Route du Molliau 31, Case Postale, 1131 Totochenaz, Switzerland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Switzerland Valid Till</w:t>
            </w:r>
          </w:p>
          <w:p w:rsidR="0091709D" w:rsidRPr="005E3725" w:rsidRDefault="0091709D" w:rsidP="004215CB">
            <w:pPr>
              <w:rPr>
                <w:rFonts w:ascii="Book Antiqua" w:hAnsi="Book Antiqua" w:cstheme="majorBidi"/>
              </w:rPr>
            </w:pPr>
            <w:r w:rsidRPr="005E3725">
              <w:rPr>
                <w:rFonts w:ascii="Book Antiqua" w:hAnsi="Book Antiqua" w:cstheme="majorBidi"/>
              </w:rPr>
              <w:t>06-03-2021)</w:t>
            </w:r>
          </w:p>
          <w:p w:rsidR="0091709D" w:rsidRPr="005E3725" w:rsidRDefault="0091709D" w:rsidP="004215CB">
            <w:pPr>
              <w:rPr>
                <w:rFonts w:ascii="Book Antiqua" w:hAnsi="Book Antiqua" w:cstheme="majorBidi"/>
                <w:b/>
                <w:bCs/>
              </w:rPr>
            </w:pPr>
            <w:r w:rsidRPr="005E3725">
              <w:rPr>
                <w:rFonts w:ascii="Book Antiqua" w:hAnsi="Book Antiqua" w:cstheme="majorBidi"/>
              </w:rPr>
              <w:t>Fee Rs. 50,000/-</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Protecta</w:t>
            </w:r>
            <w:r w:rsidRPr="005E3725">
              <w:rPr>
                <w:rFonts w:ascii="Book Antiqua" w:hAnsi="Book Antiqua" w:cstheme="majorBidi"/>
                <w:vertAlign w:val="superscript"/>
              </w:rPr>
              <w:t>TM</w:t>
            </w:r>
            <w:r w:rsidRPr="005E3725">
              <w:rPr>
                <w:rFonts w:ascii="Book Antiqua" w:hAnsi="Book Antiqua" w:cstheme="majorBidi"/>
              </w:rPr>
              <w:t xml:space="preserve"> XT CRT-D</w:t>
            </w:r>
          </w:p>
          <w:p w:rsidR="0091709D" w:rsidRPr="005E3725" w:rsidRDefault="0091709D" w:rsidP="004215CB">
            <w:pPr>
              <w:rPr>
                <w:rFonts w:ascii="Book Antiqua" w:hAnsi="Book Antiqua" w:cstheme="majorBidi"/>
              </w:rPr>
            </w:pP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Shelf Life: 18 Months from the date of power source connection.</w:t>
            </w:r>
          </w:p>
          <w:p w:rsidR="0091709D" w:rsidRPr="005E3725" w:rsidRDefault="0091709D" w:rsidP="004215CB">
            <w:pPr>
              <w:rPr>
                <w:rFonts w:ascii="Book Antiqua" w:hAnsi="Book Antiqua" w:cstheme="majorBidi"/>
              </w:rPr>
            </w:pPr>
            <w:r w:rsidRPr="005E3725">
              <w:rPr>
                <w:rFonts w:ascii="Book Antiqua" w:hAnsi="Book Antiqua" w:cstheme="majorBidi"/>
              </w:rPr>
              <w:t>Model: D354TRM</w:t>
            </w:r>
          </w:p>
        </w:tc>
        <w:tc>
          <w:tcPr>
            <w:tcW w:w="1560" w:type="dxa"/>
            <w:shd w:val="clear" w:color="auto" w:fill="auto"/>
          </w:tcPr>
          <w:p w:rsidR="0091709D" w:rsidRPr="005E3725" w:rsidRDefault="0091709D" w:rsidP="004215CB">
            <w:pPr>
              <w:rPr>
                <w:rFonts w:ascii="Book Antiqua" w:hAnsi="Book Antiqua"/>
                <w:sz w:val="20"/>
                <w:szCs w:val="20"/>
              </w:rPr>
            </w:pPr>
            <w:r w:rsidRPr="005E3725">
              <w:rPr>
                <w:rFonts w:ascii="Book Antiqua" w:hAnsi="Book Antiqua" w:cstheme="majorBidi"/>
              </w:rPr>
              <w:t>Cardiac Resynchronization Therapy Implantable Defibrillator</w:t>
            </w:r>
          </w:p>
        </w:tc>
        <w:tc>
          <w:tcPr>
            <w:tcW w:w="1667" w:type="dxa"/>
            <w:gridSpan w:val="4"/>
            <w:shd w:val="clear" w:color="auto" w:fill="auto"/>
          </w:tcPr>
          <w:p w:rsidR="0091709D" w:rsidRPr="005E3725" w:rsidRDefault="0091709D" w:rsidP="006D43F4">
            <w:pPr>
              <w:jc w:val="both"/>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provision of valid ISO 13485</w:t>
            </w:r>
            <w:r w:rsidRPr="005E3725">
              <w:rPr>
                <w:rFonts w:ascii="Book Antiqua" w:hAnsi="Book Antiqua" w:cstheme="majorBidi"/>
                <w:b/>
                <w:bCs/>
              </w:rPr>
              <w:t xml:space="preserve"> </w:t>
            </w:r>
            <w:r w:rsidRPr="005E3725">
              <w:rPr>
                <w:rFonts w:ascii="Book Antiqua" w:hAnsi="Book Antiqua" w:cstheme="majorBidi"/>
              </w:rPr>
              <w:t xml:space="preserve">Certificate and fresh Agency Agreement. </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ACP Systems, 13 &amp; 23 Naval Fleet Club, Iqbal (SJ) Shaheed Road, Karachi</w:t>
            </w:r>
          </w:p>
          <w:p w:rsidR="0091709D" w:rsidRPr="005E3725" w:rsidRDefault="0091709D" w:rsidP="004215CB">
            <w:pPr>
              <w:rPr>
                <w:rFonts w:ascii="Book Antiqua" w:hAnsi="Book Antiqua" w:cstheme="majorBidi"/>
              </w:rPr>
            </w:pPr>
            <w:r w:rsidRPr="005E3725">
              <w:rPr>
                <w:rFonts w:ascii="Book Antiqua" w:hAnsi="Book Antiqua" w:cstheme="majorBidi"/>
              </w:rPr>
              <w:t>(ELI-00001)</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Manufacturing Site:</w:t>
            </w:r>
          </w:p>
          <w:p w:rsidR="0091709D" w:rsidRPr="005E3725" w:rsidRDefault="0091709D" w:rsidP="004215CB">
            <w:pPr>
              <w:rPr>
                <w:rFonts w:ascii="Book Antiqua" w:hAnsi="Book Antiqua" w:cstheme="majorBidi"/>
              </w:rPr>
            </w:pPr>
            <w:r w:rsidRPr="005E3725">
              <w:rPr>
                <w:rFonts w:ascii="Book Antiqua" w:hAnsi="Book Antiqua" w:cstheme="majorBidi"/>
              </w:rPr>
              <w:t>M/s Medtronic Europe S.a.r.l., Route du Molliau 31, Case Postale, 1131 Totochenaz, Switzerland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Switzerland Valid Till</w:t>
            </w:r>
          </w:p>
          <w:p w:rsidR="0091709D" w:rsidRPr="005E3725" w:rsidRDefault="0091709D" w:rsidP="004215CB">
            <w:pPr>
              <w:rPr>
                <w:rFonts w:ascii="Book Antiqua" w:hAnsi="Book Antiqua" w:cstheme="majorBidi"/>
              </w:rPr>
            </w:pPr>
            <w:r w:rsidRPr="005E3725">
              <w:rPr>
                <w:rFonts w:ascii="Book Antiqua" w:hAnsi="Book Antiqua" w:cstheme="majorBidi"/>
              </w:rPr>
              <w:t>06-03-2021)</w:t>
            </w:r>
          </w:p>
          <w:p w:rsidR="0091709D" w:rsidRPr="005E3725" w:rsidRDefault="0091709D" w:rsidP="004215CB">
            <w:pPr>
              <w:rPr>
                <w:rFonts w:ascii="Book Antiqua" w:hAnsi="Book Antiqua" w:cstheme="majorBidi"/>
                <w:b/>
                <w:bCs/>
              </w:rPr>
            </w:pPr>
            <w:r w:rsidRPr="005E3725">
              <w:rPr>
                <w:rFonts w:ascii="Book Antiqua" w:hAnsi="Book Antiqua" w:cstheme="majorBidi"/>
              </w:rPr>
              <w:t>Fee Rs. 50,000/-</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Brava</w:t>
            </w:r>
            <w:r w:rsidRPr="005E3725">
              <w:rPr>
                <w:rFonts w:ascii="Book Antiqua" w:hAnsi="Book Antiqua" w:cstheme="majorBidi"/>
                <w:vertAlign w:val="superscript"/>
              </w:rPr>
              <w:t>TM</w:t>
            </w:r>
            <w:r w:rsidRPr="005E3725">
              <w:rPr>
                <w:rFonts w:ascii="Book Antiqua" w:hAnsi="Book Antiqua" w:cstheme="majorBidi"/>
              </w:rPr>
              <w:t xml:space="preserve"> CRT-D </w:t>
            </w:r>
          </w:p>
          <w:p w:rsidR="0091709D" w:rsidRPr="005E3725" w:rsidRDefault="0091709D" w:rsidP="004215CB">
            <w:pPr>
              <w:rPr>
                <w:rFonts w:ascii="Book Antiqua" w:hAnsi="Book Antiqua" w:cstheme="majorBidi"/>
              </w:rPr>
            </w:pP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Shelf Life: 18Months from the date of power source connection.</w:t>
            </w:r>
          </w:p>
          <w:p w:rsidR="0091709D" w:rsidRPr="005E3725" w:rsidRDefault="0091709D" w:rsidP="004215CB">
            <w:pPr>
              <w:spacing w:line="360" w:lineRule="auto"/>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Model: DTBC2D4</w:t>
            </w:r>
          </w:p>
        </w:tc>
        <w:tc>
          <w:tcPr>
            <w:tcW w:w="1560" w:type="dxa"/>
            <w:shd w:val="clear" w:color="auto" w:fill="auto"/>
          </w:tcPr>
          <w:p w:rsidR="0091709D" w:rsidRPr="005E3725" w:rsidRDefault="0091709D" w:rsidP="004215CB">
            <w:pPr>
              <w:rPr>
                <w:rFonts w:ascii="Book Antiqua" w:hAnsi="Book Antiqua"/>
                <w:sz w:val="20"/>
                <w:szCs w:val="20"/>
              </w:rPr>
            </w:pPr>
            <w:r w:rsidRPr="005E3725">
              <w:rPr>
                <w:rFonts w:ascii="Book Antiqua" w:hAnsi="Book Antiqua" w:cstheme="majorBidi"/>
              </w:rPr>
              <w:t>Cardiac Resynchronization Therapy Implantable Defibrillator</w:t>
            </w:r>
          </w:p>
        </w:tc>
        <w:tc>
          <w:tcPr>
            <w:tcW w:w="1667" w:type="dxa"/>
            <w:gridSpan w:val="4"/>
            <w:shd w:val="clear" w:color="auto" w:fill="auto"/>
          </w:tcPr>
          <w:p w:rsidR="0091709D" w:rsidRPr="005E3725" w:rsidRDefault="0091709D" w:rsidP="00FC1D24">
            <w:pPr>
              <w:jc w:val="both"/>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 xml:space="preserve">subject to provision of fresh Agency Agreement and Design Examination  Certificate. </w:t>
            </w:r>
          </w:p>
        </w:tc>
      </w:tr>
      <w:tr w:rsidR="0091709D" w:rsidRPr="005E3725" w:rsidTr="004E1FD7">
        <w:trPr>
          <w:trHeight w:val="423"/>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ACP Systems, 13 &amp; 23 Naval Fleet Club, Iqbal (SJ) Shaheed Road, Karachi</w:t>
            </w:r>
          </w:p>
          <w:p w:rsidR="0091709D" w:rsidRPr="005E3725" w:rsidRDefault="0091709D" w:rsidP="004215CB">
            <w:pPr>
              <w:rPr>
                <w:rFonts w:ascii="Book Antiqua" w:hAnsi="Book Antiqua" w:cstheme="majorBidi"/>
              </w:rPr>
            </w:pPr>
            <w:r w:rsidRPr="005E3725">
              <w:rPr>
                <w:rFonts w:ascii="Book Antiqua" w:hAnsi="Book Antiqua" w:cstheme="majorBidi"/>
              </w:rPr>
              <w:t>(ELI-00001)</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4215CB">
            <w:pPr>
              <w:rPr>
                <w:rFonts w:ascii="Book Antiqua" w:hAnsi="Book Antiqua" w:cstheme="majorBidi"/>
                <w:sz w:val="12"/>
                <w:szCs w:val="12"/>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Manufacturing Site:</w:t>
            </w:r>
          </w:p>
          <w:p w:rsidR="0091709D" w:rsidRPr="005E3725" w:rsidRDefault="0091709D" w:rsidP="004215CB">
            <w:pPr>
              <w:rPr>
                <w:rFonts w:ascii="Book Antiqua" w:hAnsi="Book Antiqua" w:cstheme="majorBidi"/>
              </w:rPr>
            </w:pPr>
            <w:r w:rsidRPr="005E3725">
              <w:rPr>
                <w:rFonts w:ascii="Book Antiqua" w:hAnsi="Book Antiqua" w:cstheme="majorBidi"/>
              </w:rPr>
              <w:t>M/s Medtronic Europe S.a.r.l., Route du Molliau 31, Case Postale, 1131 Totochenaz, Switzerland</w:t>
            </w:r>
          </w:p>
          <w:p w:rsidR="0091709D" w:rsidRPr="005E3725" w:rsidRDefault="0091709D" w:rsidP="004215CB">
            <w:pPr>
              <w:rPr>
                <w:rFonts w:ascii="Book Antiqua" w:hAnsi="Book Antiqua" w:cstheme="majorBidi"/>
                <w:sz w:val="8"/>
                <w:szCs w:val="8"/>
              </w:rPr>
            </w:pPr>
          </w:p>
          <w:p w:rsidR="0091709D" w:rsidRPr="005E3725" w:rsidRDefault="0091709D" w:rsidP="004215CB">
            <w:pPr>
              <w:rPr>
                <w:rFonts w:ascii="Book Antiqua" w:hAnsi="Book Antiqua" w:cstheme="majorBidi"/>
              </w:rPr>
            </w:pPr>
            <w:r w:rsidRPr="005E3725">
              <w:rPr>
                <w:rFonts w:ascii="Book Antiqua" w:hAnsi="Book Antiqua" w:cstheme="majorBidi"/>
              </w:rPr>
              <w:t>(FSC Switzerland Valid Till</w:t>
            </w:r>
          </w:p>
          <w:p w:rsidR="0091709D" w:rsidRPr="005E3725" w:rsidRDefault="0091709D" w:rsidP="004215CB">
            <w:pPr>
              <w:rPr>
                <w:rFonts w:ascii="Book Antiqua" w:hAnsi="Book Antiqua" w:cstheme="majorBidi"/>
              </w:rPr>
            </w:pPr>
            <w:r w:rsidRPr="005E3725">
              <w:rPr>
                <w:rFonts w:ascii="Book Antiqua" w:hAnsi="Book Antiqua" w:cstheme="majorBidi"/>
              </w:rPr>
              <w:t>06-03-2021)</w:t>
            </w:r>
          </w:p>
          <w:p w:rsidR="0091709D" w:rsidRPr="005E3725" w:rsidRDefault="0091709D" w:rsidP="004215CB">
            <w:pPr>
              <w:rPr>
                <w:rFonts w:ascii="Book Antiqua" w:hAnsi="Book Antiqua" w:cstheme="majorBidi"/>
                <w:b/>
                <w:bCs/>
              </w:rPr>
            </w:pPr>
            <w:r w:rsidRPr="005E3725">
              <w:rPr>
                <w:rFonts w:ascii="Book Antiqua" w:hAnsi="Book Antiqua" w:cstheme="majorBidi"/>
              </w:rPr>
              <w:t>Fee. 50,000/-</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Protecta</w:t>
            </w:r>
            <w:r w:rsidRPr="005E3725">
              <w:rPr>
                <w:rFonts w:ascii="Book Antiqua" w:hAnsi="Book Antiqua" w:cstheme="majorBidi"/>
                <w:vertAlign w:val="superscript"/>
              </w:rPr>
              <w:t>TM</w:t>
            </w:r>
            <w:r w:rsidRPr="005E3725">
              <w:rPr>
                <w:rFonts w:ascii="Book Antiqua" w:hAnsi="Book Antiqua" w:cstheme="majorBidi"/>
              </w:rPr>
              <w:t xml:space="preserve"> XT VR </w:t>
            </w:r>
          </w:p>
          <w:p w:rsidR="0091709D" w:rsidRPr="005E3725" w:rsidRDefault="0091709D" w:rsidP="004215CB">
            <w:pPr>
              <w:rPr>
                <w:rFonts w:ascii="Book Antiqua" w:hAnsi="Book Antiqua" w:cstheme="majorBidi"/>
              </w:rPr>
            </w:pP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Shelf Life: 18Months from the date of power source connection.</w:t>
            </w:r>
          </w:p>
          <w:p w:rsidR="0091709D" w:rsidRPr="005E3725" w:rsidRDefault="0091709D" w:rsidP="004215CB">
            <w:pPr>
              <w:spacing w:line="360" w:lineRule="auto"/>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Model: D354VRM</w:t>
            </w:r>
          </w:p>
        </w:tc>
        <w:tc>
          <w:tcPr>
            <w:tcW w:w="1560" w:type="dxa"/>
            <w:shd w:val="clear" w:color="auto" w:fill="auto"/>
          </w:tcPr>
          <w:p w:rsidR="0091709D" w:rsidRPr="005E3725" w:rsidRDefault="0091709D" w:rsidP="004215CB">
            <w:pPr>
              <w:rPr>
                <w:rFonts w:ascii="Book Antiqua" w:hAnsi="Book Antiqua"/>
                <w:sz w:val="20"/>
                <w:szCs w:val="20"/>
              </w:rPr>
            </w:pPr>
            <w:r w:rsidRPr="005E3725">
              <w:rPr>
                <w:rFonts w:ascii="Book Antiqua" w:hAnsi="Book Antiqua" w:cstheme="majorBidi"/>
              </w:rPr>
              <w:t>Single Chamber Implantable Defibrillator</w:t>
            </w:r>
          </w:p>
        </w:tc>
        <w:tc>
          <w:tcPr>
            <w:tcW w:w="1667" w:type="dxa"/>
            <w:gridSpan w:val="4"/>
            <w:shd w:val="clear" w:color="auto" w:fill="auto"/>
          </w:tcPr>
          <w:p w:rsidR="0091709D" w:rsidRPr="005E3725" w:rsidRDefault="0091709D" w:rsidP="00FC1D24">
            <w:pPr>
              <w:jc w:val="both"/>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provision of valid ISO 13485</w:t>
            </w:r>
            <w:r w:rsidRPr="005E3725">
              <w:rPr>
                <w:rFonts w:ascii="Book Antiqua" w:hAnsi="Book Antiqua" w:cstheme="majorBidi"/>
                <w:b/>
                <w:bCs/>
              </w:rPr>
              <w:t xml:space="preserve"> </w:t>
            </w:r>
            <w:r w:rsidRPr="005E3725">
              <w:rPr>
                <w:rFonts w:ascii="Book Antiqua" w:hAnsi="Book Antiqua" w:cstheme="majorBidi"/>
              </w:rPr>
              <w:t>Certificate and fresh Agency Agreement.</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ACP Systems, 13 &amp; 23 Naval Fleet Club, Iqbal (SJ) Shaheed Road, Karachi</w:t>
            </w:r>
          </w:p>
          <w:p w:rsidR="0091709D" w:rsidRPr="005E3725" w:rsidRDefault="0091709D" w:rsidP="004215CB">
            <w:pPr>
              <w:rPr>
                <w:rFonts w:ascii="Book Antiqua" w:hAnsi="Book Antiqua" w:cstheme="majorBidi"/>
              </w:rPr>
            </w:pPr>
            <w:r w:rsidRPr="005E3725">
              <w:rPr>
                <w:rFonts w:ascii="Book Antiqua" w:hAnsi="Book Antiqua" w:cstheme="majorBidi"/>
              </w:rPr>
              <w:t>(ELI-00001)</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Manufacturing Site:</w:t>
            </w:r>
          </w:p>
          <w:p w:rsidR="0091709D" w:rsidRPr="005E3725" w:rsidRDefault="0091709D" w:rsidP="004215CB">
            <w:pPr>
              <w:rPr>
                <w:rFonts w:ascii="Book Antiqua" w:hAnsi="Book Antiqua" w:cstheme="majorBidi"/>
              </w:rPr>
            </w:pPr>
            <w:r w:rsidRPr="005E3725">
              <w:rPr>
                <w:rFonts w:ascii="Book Antiqua" w:hAnsi="Book Antiqua" w:cstheme="majorBidi"/>
              </w:rPr>
              <w:t>M/s Medtronic Europe S.a.r.l., Route du Molliau 31, Case Postale, 1131 Totochenaz, Switzerland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Switzerland Valid Till</w:t>
            </w:r>
          </w:p>
          <w:p w:rsidR="0091709D" w:rsidRPr="005E3725" w:rsidRDefault="0091709D" w:rsidP="004215CB">
            <w:pPr>
              <w:rPr>
                <w:rFonts w:ascii="Book Antiqua" w:hAnsi="Book Antiqua" w:cstheme="majorBidi"/>
              </w:rPr>
            </w:pPr>
            <w:r w:rsidRPr="005E3725">
              <w:rPr>
                <w:rFonts w:ascii="Book Antiqua" w:hAnsi="Book Antiqua" w:cstheme="majorBidi"/>
              </w:rPr>
              <w:t>06-03-2021)</w:t>
            </w:r>
          </w:p>
          <w:p w:rsidR="0091709D" w:rsidRPr="005E3725" w:rsidRDefault="0091709D" w:rsidP="004215CB">
            <w:pPr>
              <w:rPr>
                <w:rFonts w:ascii="Book Antiqua" w:hAnsi="Book Antiqua" w:cstheme="majorBidi"/>
                <w:b/>
                <w:bCs/>
              </w:rPr>
            </w:pP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Brava</w:t>
            </w:r>
            <w:r w:rsidRPr="005E3725">
              <w:rPr>
                <w:rFonts w:ascii="Book Antiqua" w:hAnsi="Book Antiqua" w:cstheme="majorBidi"/>
                <w:vertAlign w:val="superscript"/>
              </w:rPr>
              <w:t>TM</w:t>
            </w:r>
            <w:r w:rsidRPr="005E3725">
              <w:rPr>
                <w:rFonts w:ascii="Book Antiqua" w:hAnsi="Book Antiqua" w:cstheme="majorBidi"/>
              </w:rPr>
              <w:t xml:space="preserve"> CRT-D</w:t>
            </w:r>
          </w:p>
          <w:p w:rsidR="0091709D" w:rsidRPr="005E3725" w:rsidRDefault="0091709D" w:rsidP="004215CB">
            <w:pPr>
              <w:rPr>
                <w:rFonts w:ascii="Book Antiqua" w:hAnsi="Book Antiqua" w:cstheme="majorBidi"/>
              </w:rPr>
            </w:pP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Shelf Life: 18Months  from the date of power source connection.</w:t>
            </w:r>
          </w:p>
          <w:p w:rsidR="0091709D" w:rsidRPr="005E3725" w:rsidRDefault="0091709D" w:rsidP="004215CB">
            <w:pPr>
              <w:spacing w:line="360" w:lineRule="auto"/>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Model: DTBC2D1</w:t>
            </w:r>
          </w:p>
        </w:tc>
        <w:tc>
          <w:tcPr>
            <w:tcW w:w="1560" w:type="dxa"/>
            <w:shd w:val="clear" w:color="auto" w:fill="auto"/>
          </w:tcPr>
          <w:p w:rsidR="0091709D" w:rsidRPr="005E3725" w:rsidRDefault="0091709D" w:rsidP="004215CB">
            <w:pPr>
              <w:rPr>
                <w:rFonts w:ascii="Book Antiqua" w:hAnsi="Book Antiqua"/>
                <w:sz w:val="20"/>
                <w:szCs w:val="20"/>
              </w:rPr>
            </w:pPr>
            <w:r w:rsidRPr="005E3725">
              <w:rPr>
                <w:rFonts w:ascii="Book Antiqua" w:hAnsi="Book Antiqua" w:cstheme="majorBidi"/>
              </w:rPr>
              <w:t>Cardiac Resynchronization Therapy</w:t>
            </w:r>
          </w:p>
        </w:tc>
        <w:tc>
          <w:tcPr>
            <w:tcW w:w="1667" w:type="dxa"/>
            <w:gridSpan w:val="4"/>
            <w:shd w:val="clear" w:color="auto" w:fill="auto"/>
          </w:tcPr>
          <w:p w:rsidR="0091709D" w:rsidRPr="005E3725" w:rsidRDefault="0091709D" w:rsidP="00FC1D24">
            <w:pPr>
              <w:jc w:val="both"/>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provision of valid ISO 13485</w:t>
            </w:r>
            <w:r w:rsidRPr="005E3725">
              <w:rPr>
                <w:rFonts w:ascii="Book Antiqua" w:hAnsi="Book Antiqua" w:cstheme="majorBidi"/>
                <w:b/>
                <w:bCs/>
              </w:rPr>
              <w:t xml:space="preserve"> </w:t>
            </w:r>
            <w:r w:rsidRPr="005E3725">
              <w:rPr>
                <w:rFonts w:ascii="Book Antiqua" w:hAnsi="Book Antiqua" w:cstheme="majorBidi"/>
              </w:rPr>
              <w:t>Certificate and fresh Agency Agreement.</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ACP Systems, 13 &amp; 23 Naval Fleet Club, Iqbal (SJ) Shaheed Road, Karachi</w:t>
            </w:r>
          </w:p>
          <w:p w:rsidR="0091709D" w:rsidRPr="005E3725" w:rsidRDefault="0091709D" w:rsidP="004215CB">
            <w:pPr>
              <w:rPr>
                <w:rFonts w:ascii="Book Antiqua" w:hAnsi="Book Antiqua" w:cstheme="majorBidi"/>
              </w:rPr>
            </w:pPr>
            <w:r w:rsidRPr="005E3725">
              <w:rPr>
                <w:rFonts w:ascii="Book Antiqua" w:hAnsi="Book Antiqua" w:cstheme="majorBidi"/>
              </w:rPr>
              <w:t>(ELI-00001)</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Manufacturing Site:</w:t>
            </w:r>
          </w:p>
          <w:p w:rsidR="0091709D" w:rsidRPr="005E3725" w:rsidRDefault="0091709D" w:rsidP="004215CB">
            <w:pPr>
              <w:rPr>
                <w:rFonts w:ascii="Book Antiqua" w:hAnsi="Book Antiqua" w:cstheme="majorBidi"/>
              </w:rPr>
            </w:pPr>
            <w:r w:rsidRPr="005E3725">
              <w:rPr>
                <w:rFonts w:ascii="Book Antiqua" w:hAnsi="Book Antiqua" w:cstheme="majorBidi"/>
              </w:rPr>
              <w:t>M/s Medtronic Europe S.a.r.l., Route du Molliau 31, Case Postale, 1131 Totochenaz, Switzerland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Switzerland Valid Till</w:t>
            </w:r>
          </w:p>
          <w:p w:rsidR="0091709D" w:rsidRPr="005E3725" w:rsidRDefault="0091709D" w:rsidP="004215CB">
            <w:pPr>
              <w:rPr>
                <w:rFonts w:ascii="Book Antiqua" w:hAnsi="Book Antiqua" w:cstheme="majorBidi"/>
                <w:b/>
                <w:bCs/>
              </w:rPr>
            </w:pPr>
            <w:r w:rsidRPr="005E3725">
              <w:rPr>
                <w:rFonts w:ascii="Book Antiqua" w:hAnsi="Book Antiqua" w:cstheme="majorBidi"/>
              </w:rPr>
              <w:t>06-03-2021)</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Protecta</w:t>
            </w:r>
            <w:r w:rsidRPr="005E3725">
              <w:rPr>
                <w:rFonts w:ascii="Book Antiqua" w:hAnsi="Book Antiqua" w:cstheme="majorBidi"/>
                <w:vertAlign w:val="superscript"/>
              </w:rPr>
              <w:t>TM</w:t>
            </w:r>
            <w:r w:rsidRPr="005E3725">
              <w:rPr>
                <w:rFonts w:ascii="Book Antiqua" w:hAnsi="Book Antiqua" w:cstheme="majorBidi"/>
              </w:rPr>
              <w:t xml:space="preserve"> XT CRT-D</w:t>
            </w:r>
          </w:p>
          <w:p w:rsidR="0091709D" w:rsidRPr="005E3725" w:rsidRDefault="0091709D" w:rsidP="004215CB">
            <w:pPr>
              <w:rPr>
                <w:rFonts w:ascii="Book Antiqua" w:hAnsi="Book Antiqua" w:cstheme="majorBidi"/>
              </w:rPr>
            </w:pP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Shelf Life: 18Months from the date of power source connection.</w:t>
            </w:r>
          </w:p>
          <w:p w:rsidR="0091709D" w:rsidRPr="005E3725" w:rsidRDefault="0091709D" w:rsidP="004215CB">
            <w:pPr>
              <w:spacing w:line="360" w:lineRule="auto"/>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Model: D354TRG</w:t>
            </w:r>
          </w:p>
        </w:tc>
        <w:tc>
          <w:tcPr>
            <w:tcW w:w="1560" w:type="dxa"/>
            <w:shd w:val="clear" w:color="auto" w:fill="auto"/>
          </w:tcPr>
          <w:p w:rsidR="0091709D" w:rsidRPr="005E3725" w:rsidRDefault="0091709D" w:rsidP="004215CB">
            <w:pPr>
              <w:rPr>
                <w:rFonts w:ascii="Book Antiqua" w:hAnsi="Book Antiqua"/>
                <w:sz w:val="20"/>
                <w:szCs w:val="20"/>
              </w:rPr>
            </w:pPr>
            <w:r w:rsidRPr="005E3725">
              <w:rPr>
                <w:rFonts w:ascii="Book Antiqua" w:hAnsi="Book Antiqua" w:cstheme="majorBidi"/>
              </w:rPr>
              <w:t>Cardiac Resynchronization Therapy Implantable Defibrillator</w:t>
            </w:r>
          </w:p>
        </w:tc>
        <w:tc>
          <w:tcPr>
            <w:tcW w:w="1667" w:type="dxa"/>
            <w:gridSpan w:val="4"/>
            <w:shd w:val="clear" w:color="auto" w:fill="auto"/>
          </w:tcPr>
          <w:p w:rsidR="0091709D" w:rsidRPr="005E3725" w:rsidRDefault="0091709D" w:rsidP="00FC1D24">
            <w:pPr>
              <w:jc w:val="both"/>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provision of valid ISO 13485</w:t>
            </w:r>
            <w:r w:rsidRPr="005E3725">
              <w:rPr>
                <w:rFonts w:ascii="Book Antiqua" w:hAnsi="Book Antiqua" w:cstheme="majorBidi"/>
                <w:b/>
                <w:bCs/>
              </w:rPr>
              <w:t xml:space="preserve"> </w:t>
            </w:r>
            <w:r w:rsidRPr="005E3725">
              <w:rPr>
                <w:rFonts w:ascii="Book Antiqua" w:hAnsi="Book Antiqua" w:cstheme="majorBidi"/>
              </w:rPr>
              <w:t>Certificate and fresh Agency Agreement.</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ACP Systems, 13 &amp; 23 Naval Fleet Club, Iqbal (SJ) Shaheed Road, Karachi</w:t>
            </w:r>
          </w:p>
          <w:p w:rsidR="0091709D" w:rsidRPr="005E3725" w:rsidRDefault="0091709D" w:rsidP="004215CB">
            <w:pPr>
              <w:rPr>
                <w:rFonts w:ascii="Book Antiqua" w:hAnsi="Book Antiqua" w:cstheme="majorBidi"/>
              </w:rPr>
            </w:pPr>
            <w:r w:rsidRPr="005E3725">
              <w:rPr>
                <w:rFonts w:ascii="Book Antiqua" w:hAnsi="Book Antiqua" w:cstheme="majorBidi"/>
              </w:rPr>
              <w:t>(ELI-00001)</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Manufacturing Site:</w:t>
            </w:r>
          </w:p>
          <w:p w:rsidR="0091709D" w:rsidRPr="005E3725" w:rsidRDefault="0091709D" w:rsidP="004215CB">
            <w:pPr>
              <w:rPr>
                <w:rFonts w:ascii="Book Antiqua" w:hAnsi="Book Antiqua" w:cstheme="majorBidi"/>
              </w:rPr>
            </w:pPr>
            <w:r w:rsidRPr="005E3725">
              <w:rPr>
                <w:rFonts w:ascii="Book Antiqua" w:hAnsi="Book Antiqua" w:cstheme="majorBidi"/>
              </w:rPr>
              <w:t>M/s Medtronic Europe S.a.r.l., Route du Molliau 31, Case Postale, 1131 Totochenaz, Switzerland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Switzerland Valid Till</w:t>
            </w:r>
          </w:p>
          <w:p w:rsidR="0091709D" w:rsidRPr="005E3725" w:rsidRDefault="0091709D" w:rsidP="004215CB">
            <w:pPr>
              <w:rPr>
                <w:rFonts w:ascii="Book Antiqua" w:hAnsi="Book Antiqua" w:cstheme="majorBidi"/>
              </w:rPr>
            </w:pPr>
            <w:r w:rsidRPr="005E3725">
              <w:rPr>
                <w:rFonts w:ascii="Book Antiqua" w:hAnsi="Book Antiqua" w:cstheme="majorBidi"/>
              </w:rPr>
              <w:t>06-03-2021)</w:t>
            </w:r>
          </w:p>
          <w:p w:rsidR="0091709D" w:rsidRPr="005E3725" w:rsidRDefault="0091709D" w:rsidP="004215CB">
            <w:pPr>
              <w:rPr>
                <w:rFonts w:ascii="Book Antiqua" w:hAnsi="Book Antiqua" w:cstheme="majorBidi"/>
                <w:b/>
                <w:bCs/>
              </w:rPr>
            </w:pPr>
            <w:r w:rsidRPr="005E3725">
              <w:rPr>
                <w:rFonts w:ascii="Book Antiqua" w:hAnsi="Book Antiqua" w:cstheme="majorBidi"/>
              </w:rPr>
              <w:t>Fee, 50,000/-</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Protecta</w:t>
            </w:r>
            <w:r w:rsidRPr="005E3725">
              <w:rPr>
                <w:rFonts w:ascii="Book Antiqua" w:hAnsi="Book Antiqua" w:cstheme="majorBidi"/>
                <w:vertAlign w:val="superscript"/>
              </w:rPr>
              <w:t>TM</w:t>
            </w:r>
            <w:r w:rsidRPr="005E3725">
              <w:rPr>
                <w:rFonts w:ascii="Book Antiqua" w:hAnsi="Book Antiqua" w:cstheme="majorBidi"/>
              </w:rPr>
              <w:t xml:space="preserve"> XT DR</w:t>
            </w:r>
          </w:p>
          <w:p w:rsidR="0091709D" w:rsidRPr="005E3725" w:rsidRDefault="0091709D" w:rsidP="004215CB">
            <w:pPr>
              <w:rPr>
                <w:rFonts w:ascii="Book Antiqua" w:hAnsi="Book Antiqua" w:cstheme="majorBidi"/>
              </w:rPr>
            </w:pP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Shelf Life: 18Months from the date of power source connection.</w:t>
            </w:r>
          </w:p>
          <w:p w:rsidR="0091709D" w:rsidRPr="005E3725" w:rsidRDefault="0091709D" w:rsidP="004215CB">
            <w:pPr>
              <w:rPr>
                <w:rFonts w:ascii="Book Antiqua" w:hAnsi="Book Antiqua" w:cstheme="majorBidi"/>
              </w:rPr>
            </w:pPr>
            <w:r w:rsidRPr="005E3725">
              <w:rPr>
                <w:rFonts w:ascii="Book Antiqua" w:hAnsi="Book Antiqua" w:cstheme="majorBidi"/>
              </w:rPr>
              <w:t>Model: D354DRM</w:t>
            </w:r>
          </w:p>
        </w:tc>
        <w:tc>
          <w:tcPr>
            <w:tcW w:w="1560" w:type="dxa"/>
            <w:shd w:val="clear" w:color="auto" w:fill="auto"/>
          </w:tcPr>
          <w:p w:rsidR="0091709D" w:rsidRPr="005E3725" w:rsidRDefault="0091709D" w:rsidP="004215CB">
            <w:pPr>
              <w:rPr>
                <w:rFonts w:ascii="Book Antiqua" w:hAnsi="Book Antiqua"/>
                <w:sz w:val="20"/>
                <w:szCs w:val="20"/>
              </w:rPr>
            </w:pPr>
            <w:r w:rsidRPr="005E3725">
              <w:rPr>
                <w:rFonts w:ascii="Book Antiqua" w:hAnsi="Book Antiqua" w:cstheme="majorBidi"/>
              </w:rPr>
              <w:t>Dual Chamber Implantable</w:t>
            </w:r>
          </w:p>
        </w:tc>
        <w:tc>
          <w:tcPr>
            <w:tcW w:w="1667" w:type="dxa"/>
            <w:gridSpan w:val="4"/>
            <w:shd w:val="clear" w:color="auto" w:fill="auto"/>
          </w:tcPr>
          <w:p w:rsidR="0091709D" w:rsidRPr="005E3725" w:rsidRDefault="0091709D" w:rsidP="00FC1D24">
            <w:pPr>
              <w:jc w:val="both"/>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provision of valid ISO 13485</w:t>
            </w:r>
            <w:r w:rsidRPr="005E3725">
              <w:rPr>
                <w:rFonts w:ascii="Book Antiqua" w:hAnsi="Book Antiqua" w:cstheme="majorBidi"/>
                <w:b/>
                <w:bCs/>
              </w:rPr>
              <w:t xml:space="preserve"> </w:t>
            </w:r>
            <w:r w:rsidRPr="005E3725">
              <w:rPr>
                <w:rFonts w:ascii="Book Antiqua" w:hAnsi="Book Antiqua" w:cstheme="majorBidi"/>
              </w:rPr>
              <w:t>Certificate and fresh Agency Agreement.</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ACP Systems, 13 &amp; 23 Naval Fleet Club, Iqbal (SJ) Shaheed Road, Karachi</w:t>
            </w:r>
          </w:p>
          <w:p w:rsidR="0091709D" w:rsidRPr="005E3725" w:rsidRDefault="0091709D" w:rsidP="004215CB">
            <w:pPr>
              <w:rPr>
                <w:rFonts w:ascii="Book Antiqua" w:hAnsi="Book Antiqua" w:cstheme="majorBidi"/>
              </w:rPr>
            </w:pPr>
            <w:r w:rsidRPr="005E3725">
              <w:rPr>
                <w:rFonts w:ascii="Book Antiqua" w:hAnsi="Book Antiqua" w:cstheme="majorBidi"/>
              </w:rPr>
              <w:t>(ELI-00001)</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Manufacturing Site:</w:t>
            </w:r>
          </w:p>
          <w:p w:rsidR="0091709D" w:rsidRPr="005E3725" w:rsidRDefault="0091709D" w:rsidP="004215CB">
            <w:pPr>
              <w:rPr>
                <w:rFonts w:ascii="Book Antiqua" w:hAnsi="Book Antiqua" w:cstheme="majorBidi"/>
              </w:rPr>
            </w:pPr>
            <w:r w:rsidRPr="005E3725">
              <w:rPr>
                <w:rFonts w:ascii="Book Antiqua" w:hAnsi="Book Antiqua" w:cstheme="majorBidi"/>
              </w:rPr>
              <w:t>M/s Medtronic Europe S.a.r.l., Route du Molliau 31, Case Postale, 1131 Totochenaz, Switzerland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Switzerland Valid Till</w:t>
            </w:r>
          </w:p>
          <w:p w:rsidR="0091709D" w:rsidRPr="005E3725" w:rsidRDefault="0091709D" w:rsidP="004215CB">
            <w:pPr>
              <w:rPr>
                <w:rFonts w:ascii="Book Antiqua" w:hAnsi="Book Antiqua" w:cstheme="majorBidi"/>
              </w:rPr>
            </w:pPr>
            <w:r w:rsidRPr="005E3725">
              <w:rPr>
                <w:rFonts w:ascii="Book Antiqua" w:hAnsi="Book Antiqua" w:cstheme="majorBidi"/>
              </w:rPr>
              <w:t>06-03-2021)</w:t>
            </w:r>
          </w:p>
          <w:p w:rsidR="0091709D" w:rsidRPr="005E3725" w:rsidRDefault="0091709D" w:rsidP="004215CB">
            <w:pPr>
              <w:rPr>
                <w:rFonts w:ascii="Book Antiqua" w:hAnsi="Book Antiqua" w:cstheme="majorBidi"/>
              </w:rPr>
            </w:pPr>
            <w:r w:rsidRPr="005E3725">
              <w:rPr>
                <w:rFonts w:ascii="Book Antiqua" w:hAnsi="Book Antiqua" w:cstheme="majorBidi"/>
              </w:rPr>
              <w:t>Fee Rs. 50, 000/-</w:t>
            </w:r>
          </w:p>
          <w:p w:rsidR="0091709D" w:rsidRPr="005E3725" w:rsidRDefault="0091709D" w:rsidP="004215CB">
            <w:pPr>
              <w:rPr>
                <w:rFonts w:ascii="Book Antiqua" w:hAnsi="Book Antiqua" w:cstheme="majorBidi"/>
                <w:b/>
                <w:bCs/>
              </w:rPr>
            </w:pP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Evera MRI</w:t>
            </w:r>
            <w:r w:rsidRPr="005E3725">
              <w:rPr>
                <w:rFonts w:ascii="Book Antiqua" w:hAnsi="Book Antiqua" w:cstheme="majorBidi"/>
                <w:vertAlign w:val="superscript"/>
              </w:rPr>
              <w:t>TM</w:t>
            </w:r>
            <w:r w:rsidRPr="005E3725">
              <w:rPr>
                <w:rFonts w:ascii="Book Antiqua" w:hAnsi="Book Antiqua" w:cstheme="majorBidi"/>
              </w:rPr>
              <w:t xml:space="preserve"> XT DR SureScan</w:t>
            </w:r>
            <w:r w:rsidRPr="005E3725">
              <w:rPr>
                <w:rFonts w:ascii="Book Antiqua" w:hAnsi="Book Antiqua" w:cstheme="majorBidi"/>
                <w:vertAlign w:val="superscript"/>
              </w:rPr>
              <w:t>TM</w:t>
            </w:r>
          </w:p>
          <w:p w:rsidR="0091709D" w:rsidRPr="005E3725" w:rsidRDefault="0091709D" w:rsidP="004215CB">
            <w:pPr>
              <w:rPr>
                <w:rFonts w:ascii="Book Antiqua" w:hAnsi="Book Antiqua" w:cstheme="majorBidi"/>
              </w:rPr>
            </w:pP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Shelf Life: 18Months from the date of power source connection.</w:t>
            </w:r>
          </w:p>
          <w:p w:rsidR="0091709D" w:rsidRPr="005E3725" w:rsidRDefault="0091709D" w:rsidP="004215CB">
            <w:pPr>
              <w:rPr>
                <w:rFonts w:ascii="Book Antiqua" w:hAnsi="Book Antiqua" w:cstheme="majorBidi"/>
              </w:rPr>
            </w:pPr>
            <w:r w:rsidRPr="005E3725">
              <w:rPr>
                <w:rFonts w:ascii="Book Antiqua" w:hAnsi="Book Antiqua" w:cstheme="majorBidi"/>
              </w:rPr>
              <w:t>Model: DDMB2D4</w:t>
            </w:r>
          </w:p>
        </w:tc>
        <w:tc>
          <w:tcPr>
            <w:tcW w:w="1560" w:type="dxa"/>
            <w:shd w:val="clear" w:color="auto" w:fill="auto"/>
          </w:tcPr>
          <w:p w:rsidR="0091709D" w:rsidRPr="005E3725" w:rsidRDefault="0091709D" w:rsidP="004215CB">
            <w:pPr>
              <w:rPr>
                <w:rFonts w:ascii="Book Antiqua" w:hAnsi="Book Antiqua"/>
                <w:sz w:val="20"/>
                <w:szCs w:val="20"/>
              </w:rPr>
            </w:pPr>
            <w:r w:rsidRPr="005E3725">
              <w:rPr>
                <w:rFonts w:ascii="Book Antiqua" w:hAnsi="Book Antiqua" w:cstheme="majorBidi"/>
              </w:rPr>
              <w:t xml:space="preserve">Dual Chamber Implantable Defibrillator </w:t>
            </w:r>
          </w:p>
        </w:tc>
        <w:tc>
          <w:tcPr>
            <w:tcW w:w="1667" w:type="dxa"/>
            <w:gridSpan w:val="4"/>
            <w:shd w:val="clear" w:color="auto" w:fill="auto"/>
          </w:tcPr>
          <w:p w:rsidR="0091709D" w:rsidRPr="005E3725" w:rsidRDefault="0091709D" w:rsidP="00FC1D24">
            <w:pPr>
              <w:jc w:val="both"/>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provision of valid ISO 13485</w:t>
            </w:r>
            <w:r w:rsidRPr="005E3725">
              <w:rPr>
                <w:rFonts w:ascii="Book Antiqua" w:hAnsi="Book Antiqua" w:cstheme="majorBidi"/>
                <w:b/>
                <w:bCs/>
              </w:rPr>
              <w:t xml:space="preserve"> </w:t>
            </w:r>
            <w:r w:rsidRPr="005E3725">
              <w:rPr>
                <w:rFonts w:ascii="Book Antiqua" w:hAnsi="Book Antiqua" w:cstheme="majorBidi"/>
              </w:rPr>
              <w:t xml:space="preserve">Certificate and fresh Agency Agreement. </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ACP Systems, 13 &amp; 23 Naval Fleet Club, Iqbal (SJ) Shaheed Road, Karachi</w:t>
            </w:r>
          </w:p>
          <w:p w:rsidR="0091709D" w:rsidRPr="005E3725" w:rsidRDefault="0091709D" w:rsidP="004215CB">
            <w:pPr>
              <w:rPr>
                <w:rFonts w:ascii="Book Antiqua" w:hAnsi="Book Antiqua" w:cstheme="majorBidi"/>
              </w:rPr>
            </w:pPr>
            <w:r w:rsidRPr="005E3725">
              <w:rPr>
                <w:rFonts w:ascii="Book Antiqua" w:hAnsi="Book Antiqua" w:cstheme="majorBidi"/>
              </w:rPr>
              <w:t>(ELI-00001)</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Manufacturing Site:</w:t>
            </w:r>
          </w:p>
          <w:p w:rsidR="0091709D" w:rsidRPr="005E3725" w:rsidRDefault="0091709D" w:rsidP="004215CB">
            <w:pPr>
              <w:rPr>
                <w:rFonts w:ascii="Book Antiqua" w:hAnsi="Book Antiqua" w:cstheme="majorBidi"/>
              </w:rPr>
            </w:pPr>
            <w:r w:rsidRPr="005E3725">
              <w:rPr>
                <w:rFonts w:ascii="Book Antiqua" w:hAnsi="Book Antiqua" w:cstheme="majorBidi"/>
              </w:rPr>
              <w:t>M/s Medtronic Europe S.a.r.l., Route du Molliau 31, Case Postale, 1131 Totochenaz, Switzerland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Switzerland Valid Till</w:t>
            </w:r>
          </w:p>
          <w:p w:rsidR="0091709D" w:rsidRPr="005E3725" w:rsidRDefault="0091709D" w:rsidP="004215CB">
            <w:pPr>
              <w:rPr>
                <w:rFonts w:ascii="Book Antiqua" w:hAnsi="Book Antiqua" w:cstheme="majorBidi"/>
              </w:rPr>
            </w:pPr>
            <w:r w:rsidRPr="005E3725">
              <w:rPr>
                <w:rFonts w:ascii="Book Antiqua" w:hAnsi="Book Antiqua" w:cstheme="majorBidi"/>
              </w:rPr>
              <w:t>06-03-2021)</w:t>
            </w:r>
          </w:p>
          <w:p w:rsidR="0091709D" w:rsidRPr="005E3725" w:rsidRDefault="0091709D" w:rsidP="004215CB">
            <w:pPr>
              <w:rPr>
                <w:rFonts w:ascii="Book Antiqua" w:hAnsi="Book Antiqua" w:cstheme="majorBidi"/>
                <w:b/>
                <w:bCs/>
              </w:rPr>
            </w:pPr>
            <w:r w:rsidRPr="005E3725">
              <w:rPr>
                <w:rFonts w:ascii="Book Antiqua" w:hAnsi="Book Antiqua" w:cstheme="majorBidi"/>
              </w:rPr>
              <w:t>Fee Rs. 50,000/-</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SensiaIPG</w:t>
            </w:r>
          </w:p>
          <w:p w:rsidR="0091709D" w:rsidRPr="005E3725" w:rsidRDefault="0091709D" w:rsidP="004215CB">
            <w:pPr>
              <w:rPr>
                <w:rFonts w:ascii="Book Antiqua" w:hAnsi="Book Antiqua" w:cstheme="majorBidi"/>
              </w:rPr>
            </w:pP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Shelf Life: 18Months from the date of power source connection.</w:t>
            </w:r>
          </w:p>
          <w:p w:rsidR="0091709D" w:rsidRPr="005E3725" w:rsidRDefault="0091709D" w:rsidP="004215CB">
            <w:pPr>
              <w:rPr>
                <w:rFonts w:ascii="Book Antiqua" w:hAnsi="Book Antiqua" w:cstheme="majorBidi"/>
              </w:rPr>
            </w:pPr>
            <w:r w:rsidRPr="005E3725">
              <w:rPr>
                <w:rFonts w:ascii="Book Antiqua" w:hAnsi="Book Antiqua" w:cstheme="majorBidi"/>
              </w:rPr>
              <w:t>Model: SESR01</w:t>
            </w:r>
          </w:p>
        </w:tc>
        <w:tc>
          <w:tcPr>
            <w:tcW w:w="1560" w:type="dxa"/>
            <w:shd w:val="clear" w:color="auto" w:fill="auto"/>
          </w:tcPr>
          <w:p w:rsidR="0091709D" w:rsidRPr="005E3725" w:rsidRDefault="0091709D" w:rsidP="004215CB">
            <w:pPr>
              <w:rPr>
                <w:rFonts w:ascii="Book Antiqua" w:hAnsi="Book Antiqua"/>
                <w:sz w:val="20"/>
                <w:szCs w:val="20"/>
              </w:rPr>
            </w:pPr>
            <w:r w:rsidRPr="005E3725">
              <w:rPr>
                <w:rFonts w:ascii="Book Antiqua" w:hAnsi="Book Antiqua" w:cstheme="majorBidi"/>
              </w:rPr>
              <w:t>Single Chamber Pacemaker</w:t>
            </w:r>
          </w:p>
        </w:tc>
        <w:tc>
          <w:tcPr>
            <w:tcW w:w="1667" w:type="dxa"/>
            <w:gridSpan w:val="4"/>
            <w:shd w:val="clear" w:color="auto" w:fill="auto"/>
          </w:tcPr>
          <w:p w:rsidR="0091709D" w:rsidRPr="005E3725" w:rsidRDefault="0091709D" w:rsidP="00FC1D24">
            <w:pPr>
              <w:jc w:val="both"/>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provision of valid ISO 13485</w:t>
            </w:r>
            <w:r w:rsidRPr="005E3725">
              <w:rPr>
                <w:rFonts w:ascii="Book Antiqua" w:hAnsi="Book Antiqua" w:cstheme="majorBidi"/>
                <w:b/>
                <w:bCs/>
              </w:rPr>
              <w:t xml:space="preserve"> </w:t>
            </w:r>
            <w:r w:rsidRPr="005E3725">
              <w:rPr>
                <w:rFonts w:ascii="Book Antiqua" w:hAnsi="Book Antiqua" w:cstheme="majorBidi"/>
              </w:rPr>
              <w:t>Certificate and fresh Agency Agreement.</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ACP Systems, 13 &amp; 23 Naval Fleet Club, Iqbal (SJ) Shaheed Road, Karachi</w:t>
            </w:r>
          </w:p>
          <w:p w:rsidR="0091709D" w:rsidRPr="005E3725" w:rsidRDefault="0091709D" w:rsidP="004215CB">
            <w:pPr>
              <w:rPr>
                <w:rFonts w:ascii="Book Antiqua" w:hAnsi="Book Antiqua" w:cstheme="majorBidi"/>
              </w:rPr>
            </w:pPr>
            <w:r w:rsidRPr="005E3725">
              <w:rPr>
                <w:rFonts w:ascii="Book Antiqua" w:hAnsi="Book Antiqua" w:cstheme="majorBidi"/>
              </w:rPr>
              <w:t>(ELI-00001)</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Manufacturing Site:</w:t>
            </w:r>
          </w:p>
          <w:p w:rsidR="0091709D" w:rsidRPr="005E3725" w:rsidRDefault="0091709D" w:rsidP="004215CB">
            <w:pPr>
              <w:rPr>
                <w:rFonts w:ascii="Book Antiqua" w:hAnsi="Book Antiqua" w:cstheme="majorBidi"/>
              </w:rPr>
            </w:pPr>
            <w:r w:rsidRPr="005E3725">
              <w:rPr>
                <w:rFonts w:ascii="Book Antiqua" w:hAnsi="Book Antiqua" w:cstheme="majorBidi"/>
              </w:rPr>
              <w:t>M/s Medtronic Europe S.a.r.l., Route du Molliau 31, Case Postale, 1131 Totochenaz, Switzerland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Switzerland Valid Till</w:t>
            </w:r>
          </w:p>
          <w:p w:rsidR="0091709D" w:rsidRPr="005E3725" w:rsidRDefault="0091709D" w:rsidP="004215CB">
            <w:pPr>
              <w:rPr>
                <w:rFonts w:ascii="Book Antiqua" w:hAnsi="Book Antiqua" w:cstheme="majorBidi"/>
                <w:b/>
                <w:bCs/>
              </w:rPr>
            </w:pPr>
            <w:r w:rsidRPr="005E3725">
              <w:rPr>
                <w:rFonts w:ascii="Book Antiqua" w:hAnsi="Book Antiqua" w:cstheme="majorBidi"/>
              </w:rPr>
              <w:t>06-03-2021)</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Adapta</w:t>
            </w:r>
            <w:r w:rsidRPr="005E3725">
              <w:rPr>
                <w:rFonts w:ascii="Book Antiqua" w:hAnsi="Book Antiqua" w:cstheme="majorBidi"/>
                <w:vertAlign w:val="superscript"/>
              </w:rPr>
              <w:t>TM</w:t>
            </w:r>
          </w:p>
          <w:p w:rsidR="0091709D" w:rsidRPr="005E3725" w:rsidRDefault="0091709D" w:rsidP="004215CB">
            <w:pPr>
              <w:rPr>
                <w:rFonts w:ascii="Book Antiqua" w:hAnsi="Book Antiqua" w:cstheme="majorBidi"/>
              </w:rPr>
            </w:pP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Shelf Life: 18Months  from the date of power source connection.</w:t>
            </w:r>
          </w:p>
          <w:p w:rsidR="0091709D" w:rsidRPr="005E3725" w:rsidRDefault="0091709D" w:rsidP="004215CB">
            <w:pPr>
              <w:spacing w:line="360" w:lineRule="auto"/>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Model: ADDR01</w:t>
            </w:r>
          </w:p>
        </w:tc>
        <w:tc>
          <w:tcPr>
            <w:tcW w:w="1560" w:type="dxa"/>
            <w:shd w:val="clear" w:color="auto" w:fill="auto"/>
          </w:tcPr>
          <w:p w:rsidR="0091709D" w:rsidRPr="005E3725" w:rsidRDefault="0091709D" w:rsidP="004215CB">
            <w:pPr>
              <w:rPr>
                <w:rFonts w:ascii="Book Antiqua" w:hAnsi="Book Antiqua"/>
                <w:sz w:val="20"/>
                <w:szCs w:val="20"/>
              </w:rPr>
            </w:pPr>
            <w:r w:rsidRPr="005E3725">
              <w:rPr>
                <w:rFonts w:ascii="Book Antiqua" w:hAnsi="Book Antiqua" w:cstheme="majorBidi"/>
              </w:rPr>
              <w:t>Dual Chamber Implantable Pacemaker, Rate-Responsive</w:t>
            </w:r>
          </w:p>
        </w:tc>
        <w:tc>
          <w:tcPr>
            <w:tcW w:w="1667" w:type="dxa"/>
            <w:gridSpan w:val="4"/>
            <w:shd w:val="clear" w:color="auto" w:fill="auto"/>
          </w:tcPr>
          <w:p w:rsidR="0091709D" w:rsidRPr="005E3725" w:rsidRDefault="0091709D" w:rsidP="00FC1D24">
            <w:pPr>
              <w:jc w:val="both"/>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provision of valid ISO 13485</w:t>
            </w:r>
            <w:r w:rsidRPr="005E3725">
              <w:rPr>
                <w:rFonts w:ascii="Book Antiqua" w:hAnsi="Book Antiqua" w:cstheme="majorBidi"/>
                <w:b/>
                <w:bCs/>
              </w:rPr>
              <w:t xml:space="preserve"> </w:t>
            </w:r>
            <w:r w:rsidRPr="005E3725">
              <w:rPr>
                <w:rFonts w:ascii="Book Antiqua" w:hAnsi="Book Antiqua" w:cstheme="majorBidi"/>
              </w:rPr>
              <w:t>Certificate and fresh Agency Agreement.</w:t>
            </w:r>
          </w:p>
        </w:tc>
      </w:tr>
      <w:tr w:rsidR="0091709D" w:rsidRPr="005E3725" w:rsidTr="004E1FD7">
        <w:trPr>
          <w:trHeight w:val="706"/>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ACP Systems, 13 &amp; 23 Naval Fleet Club, Iqbal (SJ) Shaheed Road, Karachi</w:t>
            </w:r>
          </w:p>
          <w:p w:rsidR="0091709D" w:rsidRPr="005E3725" w:rsidRDefault="0091709D" w:rsidP="004215CB">
            <w:pPr>
              <w:rPr>
                <w:rFonts w:ascii="Book Antiqua" w:hAnsi="Book Antiqua" w:cstheme="majorBidi"/>
              </w:rPr>
            </w:pPr>
            <w:r w:rsidRPr="005E3725">
              <w:rPr>
                <w:rFonts w:ascii="Book Antiqua" w:hAnsi="Book Antiqua" w:cstheme="majorBidi"/>
              </w:rPr>
              <w:t>(ELI-00001)</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Manufacturing Site:</w:t>
            </w:r>
          </w:p>
          <w:p w:rsidR="0091709D" w:rsidRPr="005E3725" w:rsidRDefault="0091709D" w:rsidP="004215CB">
            <w:pPr>
              <w:rPr>
                <w:rFonts w:ascii="Book Antiqua" w:hAnsi="Book Antiqua" w:cstheme="majorBidi"/>
              </w:rPr>
            </w:pPr>
            <w:r w:rsidRPr="005E3725">
              <w:rPr>
                <w:rFonts w:ascii="Book Antiqua" w:hAnsi="Book Antiqua" w:cstheme="majorBidi"/>
              </w:rPr>
              <w:t>M/s Medtronic Europe S.a.r.l., Route du Molliau 31, Case Postale, 1131 Totochenaz, Switzerland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Switzerland Valid Till</w:t>
            </w:r>
          </w:p>
          <w:p w:rsidR="0091709D" w:rsidRPr="005E3725" w:rsidRDefault="0091709D" w:rsidP="004215CB">
            <w:pPr>
              <w:rPr>
                <w:rFonts w:ascii="Book Antiqua" w:hAnsi="Book Antiqua" w:cstheme="majorBidi"/>
                <w:b/>
                <w:bCs/>
              </w:rPr>
            </w:pPr>
            <w:r w:rsidRPr="005E3725">
              <w:rPr>
                <w:rFonts w:ascii="Book Antiqua" w:hAnsi="Book Antiqua" w:cstheme="majorBidi"/>
              </w:rPr>
              <w:t>06-03-2021)</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Evera MRI</w:t>
            </w:r>
            <w:r w:rsidRPr="005E3725">
              <w:rPr>
                <w:rFonts w:ascii="Book Antiqua" w:hAnsi="Book Antiqua" w:cstheme="majorBidi"/>
                <w:vertAlign w:val="superscript"/>
              </w:rPr>
              <w:t>TM</w:t>
            </w:r>
            <w:r w:rsidRPr="005E3725">
              <w:rPr>
                <w:rFonts w:ascii="Book Antiqua" w:hAnsi="Book Antiqua" w:cstheme="majorBidi"/>
              </w:rPr>
              <w:t xml:space="preserve"> XT DR SureScan</w:t>
            </w:r>
            <w:r w:rsidRPr="005E3725">
              <w:rPr>
                <w:rFonts w:ascii="Book Antiqua" w:hAnsi="Book Antiqua" w:cstheme="majorBidi"/>
                <w:vertAlign w:val="superscript"/>
              </w:rPr>
              <w:t>TM</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Shelf Life: 18Months from the date of power source connection.</w:t>
            </w:r>
          </w:p>
          <w:p w:rsidR="0091709D" w:rsidRPr="005E3725" w:rsidRDefault="0091709D" w:rsidP="004215CB">
            <w:pPr>
              <w:spacing w:line="360" w:lineRule="auto"/>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Model: DDMB2D1</w:t>
            </w:r>
          </w:p>
        </w:tc>
        <w:tc>
          <w:tcPr>
            <w:tcW w:w="1560" w:type="dxa"/>
            <w:shd w:val="clear" w:color="auto" w:fill="auto"/>
          </w:tcPr>
          <w:p w:rsidR="0091709D" w:rsidRPr="005E3725" w:rsidRDefault="0091709D" w:rsidP="004215CB">
            <w:pPr>
              <w:rPr>
                <w:rFonts w:ascii="Book Antiqua" w:hAnsi="Book Antiqua"/>
                <w:sz w:val="20"/>
                <w:szCs w:val="20"/>
              </w:rPr>
            </w:pPr>
            <w:r w:rsidRPr="005E3725">
              <w:rPr>
                <w:rFonts w:ascii="Book Antiqua" w:hAnsi="Book Antiqua" w:cstheme="majorBidi"/>
              </w:rPr>
              <w:t>Dual Chamber Implantable Defibrillator</w:t>
            </w:r>
          </w:p>
        </w:tc>
        <w:tc>
          <w:tcPr>
            <w:tcW w:w="1667" w:type="dxa"/>
            <w:gridSpan w:val="4"/>
            <w:shd w:val="clear" w:color="auto" w:fill="auto"/>
          </w:tcPr>
          <w:p w:rsidR="0091709D" w:rsidRPr="005E3725" w:rsidRDefault="0091709D">
            <w:pPr>
              <w:rPr>
                <w:rFonts w:ascii="Book Antiqua" w:hAnsi="Book Antiqua"/>
              </w:rPr>
            </w:pPr>
            <w:r w:rsidRPr="005E3725">
              <w:rPr>
                <w:rFonts w:ascii="Book Antiqua" w:hAnsi="Book Antiqua" w:cstheme="majorBidi"/>
                <w:b/>
                <w:bCs/>
              </w:rPr>
              <w:t xml:space="preserve">Approved </w:t>
            </w:r>
            <w:r w:rsidRPr="005E3725">
              <w:rPr>
                <w:rFonts w:ascii="Book Antiqua" w:hAnsi="Book Antiqua" w:cstheme="majorBidi"/>
              </w:rPr>
              <w:t>subject to provision of valid ISO 13485</w:t>
            </w:r>
            <w:r w:rsidRPr="005E3725">
              <w:rPr>
                <w:rFonts w:ascii="Book Antiqua" w:hAnsi="Book Antiqua" w:cstheme="majorBidi"/>
                <w:b/>
                <w:bCs/>
              </w:rPr>
              <w:t xml:space="preserve"> </w:t>
            </w:r>
            <w:r w:rsidRPr="005E3725">
              <w:rPr>
                <w:rFonts w:ascii="Book Antiqua" w:hAnsi="Book Antiqua" w:cstheme="majorBidi"/>
              </w:rPr>
              <w:t xml:space="preserve">Certificate and fresh Agency Agreement. </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ACP Systems, 13 &amp; 23 Naval Fleet Club, Iqbal (SJ) Shaheed Road, Karachi</w:t>
            </w:r>
          </w:p>
          <w:p w:rsidR="0091709D" w:rsidRPr="005E3725" w:rsidRDefault="0091709D" w:rsidP="004215CB">
            <w:pPr>
              <w:rPr>
                <w:rFonts w:ascii="Book Antiqua" w:hAnsi="Book Antiqua" w:cstheme="majorBidi"/>
              </w:rPr>
            </w:pPr>
            <w:r w:rsidRPr="005E3725">
              <w:rPr>
                <w:rFonts w:ascii="Book Antiqua" w:hAnsi="Book Antiqua" w:cstheme="majorBidi"/>
              </w:rPr>
              <w:t>(ELI-00001)</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Manufacturing Site:</w:t>
            </w:r>
          </w:p>
          <w:p w:rsidR="0091709D" w:rsidRPr="005E3725" w:rsidRDefault="0091709D" w:rsidP="004215CB">
            <w:pPr>
              <w:rPr>
                <w:rFonts w:ascii="Book Antiqua" w:hAnsi="Book Antiqua" w:cstheme="majorBidi"/>
              </w:rPr>
            </w:pPr>
            <w:r w:rsidRPr="005E3725">
              <w:rPr>
                <w:rFonts w:ascii="Book Antiqua" w:hAnsi="Book Antiqua" w:cstheme="majorBidi"/>
              </w:rPr>
              <w:t>M/s Medtronic Europe S.a.r.l., Route du Molliau 31, Case Postale, 1131 Totochenaz, Switzerland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Switzerland Valid Till</w:t>
            </w:r>
          </w:p>
          <w:p w:rsidR="0091709D" w:rsidRPr="005E3725" w:rsidRDefault="0091709D" w:rsidP="004215CB">
            <w:pPr>
              <w:rPr>
                <w:rFonts w:ascii="Book Antiqua" w:hAnsi="Book Antiqua" w:cstheme="majorBidi"/>
              </w:rPr>
            </w:pPr>
            <w:r w:rsidRPr="005E3725">
              <w:rPr>
                <w:rFonts w:ascii="Book Antiqua" w:hAnsi="Book Antiqua" w:cstheme="majorBidi"/>
              </w:rPr>
              <w:t>06-03-2021)</w:t>
            </w:r>
          </w:p>
          <w:p w:rsidR="0091709D" w:rsidRPr="005E3725" w:rsidRDefault="0091709D" w:rsidP="004215CB">
            <w:pPr>
              <w:rPr>
                <w:rFonts w:ascii="Book Antiqua" w:hAnsi="Book Antiqua" w:cstheme="majorBidi"/>
                <w:b/>
                <w:bCs/>
              </w:rPr>
            </w:pPr>
            <w:r w:rsidRPr="005E3725">
              <w:rPr>
                <w:rFonts w:ascii="Book Antiqua" w:hAnsi="Book Antiqua" w:cstheme="majorBidi"/>
              </w:rPr>
              <w:t>Fee Rs. 50,000/-</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Relia</w:t>
            </w:r>
            <w:r w:rsidRPr="005E3725">
              <w:rPr>
                <w:rFonts w:ascii="Book Antiqua" w:hAnsi="Book Antiqua" w:cstheme="majorBidi"/>
                <w:vertAlign w:val="superscript"/>
              </w:rPr>
              <w:t>TM</w:t>
            </w:r>
            <w:r w:rsidRPr="005E3725">
              <w:rPr>
                <w:rFonts w:ascii="Book Antiqua" w:hAnsi="Book Antiqua" w:cstheme="majorBidi"/>
              </w:rPr>
              <w:t>IPG</w:t>
            </w:r>
          </w:p>
          <w:p w:rsidR="0091709D" w:rsidRPr="005E3725" w:rsidRDefault="0091709D" w:rsidP="004215CB">
            <w:pPr>
              <w:rPr>
                <w:rFonts w:ascii="Book Antiqua" w:hAnsi="Book Antiqua" w:cstheme="majorBidi"/>
              </w:rPr>
            </w:pP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Shelf Life: 18Months from the date of power source connection.</w:t>
            </w:r>
          </w:p>
          <w:p w:rsidR="0091709D" w:rsidRPr="005E3725" w:rsidRDefault="0091709D" w:rsidP="004215CB">
            <w:pPr>
              <w:spacing w:line="360" w:lineRule="auto"/>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Model: RESR01</w:t>
            </w:r>
          </w:p>
        </w:tc>
        <w:tc>
          <w:tcPr>
            <w:tcW w:w="1560" w:type="dxa"/>
            <w:shd w:val="clear" w:color="auto" w:fill="auto"/>
          </w:tcPr>
          <w:p w:rsidR="0091709D" w:rsidRPr="005E3725" w:rsidRDefault="0091709D" w:rsidP="004215CB">
            <w:pPr>
              <w:rPr>
                <w:rFonts w:ascii="Book Antiqua" w:hAnsi="Book Antiqua"/>
                <w:sz w:val="20"/>
                <w:szCs w:val="20"/>
              </w:rPr>
            </w:pPr>
            <w:r w:rsidRPr="005E3725">
              <w:rPr>
                <w:rFonts w:ascii="Book Antiqua" w:hAnsi="Book Antiqua" w:cstheme="majorBidi"/>
              </w:rPr>
              <w:t>Single Chamber Pacemaker</w:t>
            </w:r>
          </w:p>
        </w:tc>
        <w:tc>
          <w:tcPr>
            <w:tcW w:w="1667" w:type="dxa"/>
            <w:gridSpan w:val="4"/>
            <w:shd w:val="clear" w:color="auto" w:fill="auto"/>
          </w:tcPr>
          <w:p w:rsidR="0091709D" w:rsidRPr="005E3725" w:rsidRDefault="0091709D">
            <w:pPr>
              <w:rPr>
                <w:rFonts w:ascii="Book Antiqua" w:hAnsi="Book Antiqua"/>
              </w:rPr>
            </w:pPr>
            <w:r w:rsidRPr="005E3725">
              <w:rPr>
                <w:rFonts w:ascii="Book Antiqua" w:hAnsi="Book Antiqua" w:cstheme="majorBidi"/>
                <w:b/>
                <w:bCs/>
              </w:rPr>
              <w:t xml:space="preserve">Approved </w:t>
            </w:r>
            <w:r w:rsidRPr="005E3725">
              <w:rPr>
                <w:rFonts w:ascii="Book Antiqua" w:hAnsi="Book Antiqua" w:cstheme="majorBidi"/>
              </w:rPr>
              <w:t>subject to provision of valid ISO 13485</w:t>
            </w:r>
            <w:r w:rsidRPr="005E3725">
              <w:rPr>
                <w:rFonts w:ascii="Book Antiqua" w:hAnsi="Book Antiqua" w:cstheme="majorBidi"/>
                <w:b/>
                <w:bCs/>
              </w:rPr>
              <w:t xml:space="preserve"> </w:t>
            </w:r>
            <w:r w:rsidRPr="005E3725">
              <w:rPr>
                <w:rFonts w:ascii="Book Antiqua" w:hAnsi="Book Antiqua" w:cstheme="majorBidi"/>
              </w:rPr>
              <w:t xml:space="preserve">Certificate and fresh Agency Agreement. </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ACP Systems, 13 &amp; 23 Naval Fleet Club, Iqbal (SJ) Shaheed Road, Karachi</w:t>
            </w:r>
          </w:p>
          <w:p w:rsidR="0091709D" w:rsidRPr="005E3725" w:rsidRDefault="0091709D" w:rsidP="004215CB">
            <w:pPr>
              <w:rPr>
                <w:rFonts w:ascii="Book Antiqua" w:hAnsi="Book Antiqua" w:cstheme="majorBidi"/>
              </w:rPr>
            </w:pPr>
            <w:r w:rsidRPr="005E3725">
              <w:rPr>
                <w:rFonts w:ascii="Book Antiqua" w:hAnsi="Book Antiqua" w:cstheme="majorBidi"/>
              </w:rPr>
              <w:t>(ELI-00001)</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Manufacturing Site:</w:t>
            </w:r>
          </w:p>
          <w:p w:rsidR="0091709D" w:rsidRPr="005E3725" w:rsidRDefault="0091709D" w:rsidP="004215CB">
            <w:pPr>
              <w:rPr>
                <w:rFonts w:ascii="Book Antiqua" w:hAnsi="Book Antiqua" w:cstheme="majorBidi"/>
              </w:rPr>
            </w:pPr>
            <w:r w:rsidRPr="005E3725">
              <w:rPr>
                <w:rFonts w:ascii="Book Antiqua" w:hAnsi="Book Antiqua" w:cstheme="majorBidi"/>
              </w:rPr>
              <w:t>M/s Medtronic Europe S.a.r.l., Route du Molliau 31, Case Postale, 1131 Totochenaz, Switzerland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Switzerland Valid Till</w:t>
            </w:r>
          </w:p>
          <w:p w:rsidR="0091709D" w:rsidRPr="005E3725" w:rsidRDefault="0091709D" w:rsidP="004215CB">
            <w:pPr>
              <w:rPr>
                <w:rFonts w:ascii="Book Antiqua" w:hAnsi="Book Antiqua" w:cstheme="majorBidi"/>
              </w:rPr>
            </w:pPr>
            <w:r w:rsidRPr="005E3725">
              <w:rPr>
                <w:rFonts w:ascii="Book Antiqua" w:hAnsi="Book Antiqua" w:cstheme="majorBidi"/>
              </w:rPr>
              <w:t>06-03-2021)</w:t>
            </w:r>
          </w:p>
          <w:p w:rsidR="0091709D" w:rsidRPr="005E3725" w:rsidRDefault="0091709D" w:rsidP="004215CB">
            <w:pPr>
              <w:rPr>
                <w:rFonts w:ascii="Book Antiqua" w:hAnsi="Book Antiqua" w:cstheme="majorBidi"/>
                <w:b/>
                <w:bCs/>
              </w:rPr>
            </w:pPr>
            <w:r w:rsidRPr="005E3725">
              <w:rPr>
                <w:rFonts w:ascii="Book Antiqua" w:hAnsi="Book Antiqua" w:cstheme="majorBidi"/>
              </w:rPr>
              <w:t>Fee. Rs. 50,000/-</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Evera MRI</w:t>
            </w:r>
            <w:r w:rsidRPr="005E3725">
              <w:rPr>
                <w:rFonts w:ascii="Book Antiqua" w:hAnsi="Book Antiqua" w:cstheme="majorBidi"/>
                <w:vertAlign w:val="superscript"/>
              </w:rPr>
              <w:t>TM</w:t>
            </w:r>
            <w:r w:rsidRPr="005E3725">
              <w:rPr>
                <w:rFonts w:ascii="Book Antiqua" w:hAnsi="Book Antiqua" w:cstheme="majorBidi"/>
              </w:rPr>
              <w:t xml:space="preserve"> XT DR SureScan</w:t>
            </w:r>
            <w:r w:rsidRPr="005E3725">
              <w:rPr>
                <w:rFonts w:ascii="Book Antiqua" w:hAnsi="Book Antiqua" w:cstheme="majorBidi"/>
                <w:vertAlign w:val="superscript"/>
              </w:rPr>
              <w:t>TM</w:t>
            </w:r>
          </w:p>
          <w:p w:rsidR="0091709D" w:rsidRPr="005E3725" w:rsidRDefault="0091709D" w:rsidP="004215CB">
            <w:pPr>
              <w:rPr>
                <w:rFonts w:ascii="Book Antiqua" w:hAnsi="Book Antiqua" w:cstheme="majorBidi"/>
              </w:rPr>
            </w:pP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Shelf Life: 18Months from the date of power source connection.</w:t>
            </w:r>
          </w:p>
          <w:p w:rsidR="0091709D" w:rsidRPr="005E3725" w:rsidRDefault="0091709D" w:rsidP="004215CB">
            <w:pPr>
              <w:rPr>
                <w:rFonts w:ascii="Book Antiqua" w:hAnsi="Book Antiqua" w:cstheme="majorBidi"/>
              </w:rPr>
            </w:pPr>
            <w:r w:rsidRPr="005E3725">
              <w:rPr>
                <w:rFonts w:ascii="Book Antiqua" w:hAnsi="Book Antiqua" w:cstheme="majorBidi"/>
              </w:rPr>
              <w:t>Model: DVMB2D1</w:t>
            </w:r>
          </w:p>
        </w:tc>
        <w:tc>
          <w:tcPr>
            <w:tcW w:w="1560" w:type="dxa"/>
            <w:shd w:val="clear" w:color="auto" w:fill="auto"/>
          </w:tcPr>
          <w:p w:rsidR="0091709D" w:rsidRPr="005E3725" w:rsidRDefault="0091709D" w:rsidP="004215CB">
            <w:pPr>
              <w:rPr>
                <w:rFonts w:ascii="Book Antiqua" w:hAnsi="Book Antiqua"/>
                <w:sz w:val="20"/>
                <w:szCs w:val="20"/>
              </w:rPr>
            </w:pPr>
            <w:r w:rsidRPr="005E3725">
              <w:rPr>
                <w:rFonts w:ascii="Book Antiqua" w:hAnsi="Book Antiqua" w:cstheme="majorBidi"/>
              </w:rPr>
              <w:t>Dual Chamber Implantable Defibrillator</w:t>
            </w:r>
          </w:p>
        </w:tc>
        <w:tc>
          <w:tcPr>
            <w:tcW w:w="1667" w:type="dxa"/>
            <w:gridSpan w:val="4"/>
            <w:shd w:val="clear" w:color="auto" w:fill="auto"/>
          </w:tcPr>
          <w:p w:rsidR="0091709D" w:rsidRPr="005E3725" w:rsidRDefault="0091709D">
            <w:pPr>
              <w:rPr>
                <w:rFonts w:ascii="Book Antiqua" w:hAnsi="Book Antiqua"/>
              </w:rPr>
            </w:pPr>
            <w:r w:rsidRPr="005E3725">
              <w:rPr>
                <w:rFonts w:ascii="Book Antiqua" w:hAnsi="Book Antiqua" w:cstheme="majorBidi"/>
                <w:b/>
                <w:bCs/>
              </w:rPr>
              <w:t xml:space="preserve">Approved </w:t>
            </w:r>
            <w:r w:rsidRPr="005E3725">
              <w:rPr>
                <w:rFonts w:ascii="Book Antiqua" w:hAnsi="Book Antiqua" w:cstheme="majorBidi"/>
              </w:rPr>
              <w:t>subject to provision of valid ISO 13485</w:t>
            </w:r>
            <w:r w:rsidRPr="005E3725">
              <w:rPr>
                <w:rFonts w:ascii="Book Antiqua" w:hAnsi="Book Antiqua" w:cstheme="majorBidi"/>
                <w:b/>
                <w:bCs/>
              </w:rPr>
              <w:t xml:space="preserve"> </w:t>
            </w:r>
            <w:r w:rsidRPr="005E3725">
              <w:rPr>
                <w:rFonts w:ascii="Book Antiqua" w:hAnsi="Book Antiqua" w:cstheme="majorBidi"/>
              </w:rPr>
              <w:t xml:space="preserve">Certificate and fresh Agency Agreement. </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ACP Systems, 13 &amp; 23 Naval Fleet Club, Iqbal (SJ) Shaheed Road, Karachi</w:t>
            </w:r>
          </w:p>
          <w:p w:rsidR="0091709D" w:rsidRPr="005E3725" w:rsidRDefault="0091709D" w:rsidP="004215CB">
            <w:pPr>
              <w:rPr>
                <w:rFonts w:ascii="Book Antiqua" w:hAnsi="Book Antiqua" w:cstheme="majorBidi"/>
              </w:rPr>
            </w:pPr>
            <w:r w:rsidRPr="005E3725">
              <w:rPr>
                <w:rFonts w:ascii="Book Antiqua" w:hAnsi="Book Antiqua" w:cstheme="majorBidi"/>
              </w:rPr>
              <w:t>(ELI-00001)</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Manufacturing Site:</w:t>
            </w:r>
          </w:p>
          <w:p w:rsidR="0091709D" w:rsidRPr="005E3725" w:rsidRDefault="0091709D" w:rsidP="004215CB">
            <w:pPr>
              <w:rPr>
                <w:rFonts w:ascii="Book Antiqua" w:hAnsi="Book Antiqua" w:cstheme="majorBidi"/>
              </w:rPr>
            </w:pPr>
            <w:r w:rsidRPr="005E3725">
              <w:rPr>
                <w:rFonts w:ascii="Book Antiqua" w:hAnsi="Book Antiqua" w:cstheme="majorBidi"/>
              </w:rPr>
              <w:t>M/s Medtronic Europe S.a.r.l., Route du Molliau 31, Case Postale, 1131 Totochenaz, Switzerland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Switzerland Valid Till</w:t>
            </w:r>
          </w:p>
          <w:p w:rsidR="0091709D" w:rsidRPr="005E3725" w:rsidRDefault="0091709D" w:rsidP="004215CB">
            <w:pPr>
              <w:rPr>
                <w:rFonts w:ascii="Book Antiqua" w:hAnsi="Book Antiqua" w:cstheme="majorBidi"/>
              </w:rPr>
            </w:pPr>
            <w:r w:rsidRPr="005E3725">
              <w:rPr>
                <w:rFonts w:ascii="Book Antiqua" w:hAnsi="Book Antiqua" w:cstheme="majorBidi"/>
              </w:rPr>
              <w:t>06-03-2021)</w:t>
            </w:r>
          </w:p>
          <w:p w:rsidR="0091709D" w:rsidRPr="005E3725" w:rsidRDefault="0091709D" w:rsidP="004215CB">
            <w:pPr>
              <w:rPr>
                <w:rFonts w:ascii="Book Antiqua" w:hAnsi="Book Antiqua" w:cstheme="majorBidi"/>
                <w:b/>
                <w:bCs/>
              </w:rPr>
            </w:pPr>
            <w:r w:rsidRPr="005E3725">
              <w:rPr>
                <w:rFonts w:ascii="Book Antiqua" w:hAnsi="Book Antiqua" w:cstheme="majorBidi"/>
              </w:rPr>
              <w:t>Fee. Rs. 50,000/-</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Evera MRI</w:t>
            </w:r>
            <w:r w:rsidRPr="005E3725">
              <w:rPr>
                <w:rFonts w:ascii="Book Antiqua" w:hAnsi="Book Antiqua" w:cstheme="majorBidi"/>
                <w:vertAlign w:val="superscript"/>
              </w:rPr>
              <w:t>TM</w:t>
            </w:r>
            <w:r w:rsidRPr="005E3725">
              <w:rPr>
                <w:rFonts w:ascii="Book Antiqua" w:hAnsi="Book Antiqua" w:cstheme="majorBidi"/>
              </w:rPr>
              <w:t xml:space="preserve"> XT DR SureScan</w:t>
            </w:r>
            <w:r w:rsidRPr="005E3725">
              <w:rPr>
                <w:rFonts w:ascii="Book Antiqua" w:hAnsi="Book Antiqua" w:cstheme="majorBidi"/>
                <w:vertAlign w:val="superscript"/>
              </w:rPr>
              <w:t>TM</w:t>
            </w:r>
          </w:p>
          <w:p w:rsidR="0091709D" w:rsidRPr="005E3725" w:rsidRDefault="0091709D" w:rsidP="004215CB">
            <w:pPr>
              <w:rPr>
                <w:rFonts w:ascii="Book Antiqua" w:hAnsi="Book Antiqua" w:cstheme="majorBidi"/>
              </w:rPr>
            </w:pP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Shelf Life: 18Months</w:t>
            </w:r>
          </w:p>
          <w:p w:rsidR="0091709D" w:rsidRPr="005E3725" w:rsidRDefault="0091709D" w:rsidP="004215CB">
            <w:pPr>
              <w:rPr>
                <w:rFonts w:ascii="Book Antiqua" w:hAnsi="Book Antiqua" w:cstheme="majorBidi"/>
              </w:rPr>
            </w:pPr>
            <w:r w:rsidRPr="005E3725">
              <w:rPr>
                <w:rFonts w:ascii="Book Antiqua" w:hAnsi="Book Antiqua" w:cstheme="majorBidi"/>
              </w:rPr>
              <w:t>Model: DDMB2D4</w:t>
            </w:r>
          </w:p>
        </w:tc>
        <w:tc>
          <w:tcPr>
            <w:tcW w:w="1560" w:type="dxa"/>
            <w:shd w:val="clear" w:color="auto" w:fill="auto"/>
          </w:tcPr>
          <w:p w:rsidR="0091709D" w:rsidRPr="005E3725" w:rsidRDefault="0091709D" w:rsidP="004215CB">
            <w:pPr>
              <w:rPr>
                <w:rFonts w:ascii="Book Antiqua" w:hAnsi="Book Antiqua"/>
                <w:sz w:val="20"/>
                <w:szCs w:val="20"/>
              </w:rPr>
            </w:pPr>
            <w:r w:rsidRPr="005E3725">
              <w:rPr>
                <w:rFonts w:ascii="Book Antiqua" w:hAnsi="Book Antiqua" w:cstheme="majorBidi"/>
              </w:rPr>
              <w:t>Dual Chamber Implantable Defibrillator</w:t>
            </w:r>
          </w:p>
        </w:tc>
        <w:tc>
          <w:tcPr>
            <w:tcW w:w="1667" w:type="dxa"/>
            <w:gridSpan w:val="4"/>
            <w:shd w:val="clear" w:color="auto" w:fill="auto"/>
          </w:tcPr>
          <w:p w:rsidR="0091709D" w:rsidRPr="005E3725" w:rsidRDefault="0091709D">
            <w:pPr>
              <w:rPr>
                <w:rFonts w:ascii="Book Antiqua" w:hAnsi="Book Antiqua"/>
              </w:rPr>
            </w:pPr>
            <w:r w:rsidRPr="005E3725">
              <w:rPr>
                <w:rFonts w:ascii="Book Antiqua" w:hAnsi="Book Antiqua" w:cstheme="majorBidi"/>
                <w:b/>
                <w:bCs/>
              </w:rPr>
              <w:t xml:space="preserve">Approved </w:t>
            </w:r>
            <w:r w:rsidRPr="005E3725">
              <w:rPr>
                <w:rFonts w:ascii="Book Antiqua" w:hAnsi="Book Antiqua" w:cstheme="majorBidi"/>
              </w:rPr>
              <w:t>subject to provision of valid ISO 13485</w:t>
            </w:r>
            <w:r w:rsidRPr="005E3725">
              <w:rPr>
                <w:rFonts w:ascii="Book Antiqua" w:hAnsi="Book Antiqua" w:cstheme="majorBidi"/>
                <w:b/>
                <w:bCs/>
              </w:rPr>
              <w:t xml:space="preserve"> </w:t>
            </w:r>
            <w:r w:rsidRPr="005E3725">
              <w:rPr>
                <w:rFonts w:ascii="Book Antiqua" w:hAnsi="Book Antiqua" w:cstheme="majorBidi"/>
              </w:rPr>
              <w:t xml:space="preserve">Certificate and fresh Agency Agreement. </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Digital Imaging Systems, 121 Habitat Apartments, Shadman II, Ghaus-ul-Azam Road, Lahore</w:t>
            </w:r>
          </w:p>
          <w:p w:rsidR="0091709D" w:rsidRPr="005E3725" w:rsidRDefault="0091709D" w:rsidP="004215CB">
            <w:pPr>
              <w:rPr>
                <w:rFonts w:ascii="Book Antiqua" w:hAnsi="Book Antiqua" w:cstheme="majorBidi"/>
              </w:rPr>
            </w:pPr>
            <w:r w:rsidRPr="005E3725">
              <w:rPr>
                <w:rFonts w:ascii="Book Antiqua" w:hAnsi="Book Antiqua" w:cstheme="majorBidi"/>
              </w:rPr>
              <w:t>(ELI-00094)</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w:t>
            </w:r>
            <w:r w:rsidRPr="005E3725">
              <w:rPr>
                <w:rFonts w:ascii="Book Antiqua" w:hAnsi="Book Antiqua" w:cstheme="majorBidi"/>
                <w:b/>
                <w:bCs/>
              </w:rPr>
              <w:br/>
            </w:r>
            <w:r w:rsidRPr="005E3725">
              <w:rPr>
                <w:rFonts w:ascii="Book Antiqua" w:hAnsi="Book Antiqua" w:cstheme="majorBidi"/>
              </w:rPr>
              <w:t>M/s Abbott Vascular 3200 Lakeside Drive, Santa Clara, CA 95054, USA</w:t>
            </w:r>
          </w:p>
          <w:p w:rsidR="0091709D" w:rsidRPr="005E3725" w:rsidRDefault="0091709D" w:rsidP="004215CB">
            <w:pPr>
              <w:rPr>
                <w:rFonts w:ascii="Book Antiqua" w:hAnsi="Book Antiqua" w:cstheme="majorBidi"/>
              </w:rPr>
            </w:pPr>
            <w:r w:rsidRPr="005E3725">
              <w:rPr>
                <w:rFonts w:ascii="Book Antiqua" w:hAnsi="Book Antiqua" w:cstheme="majorBidi"/>
              </w:rPr>
              <w:br/>
            </w:r>
            <w:r w:rsidRPr="005E3725">
              <w:rPr>
                <w:rFonts w:ascii="Book Antiqua" w:hAnsi="Book Antiqua" w:cstheme="majorBidi"/>
                <w:b/>
                <w:bCs/>
              </w:rPr>
              <w:t>Manufacturing Sites:</w:t>
            </w:r>
            <w:r w:rsidRPr="005E3725">
              <w:rPr>
                <w:rFonts w:ascii="Book Antiqua" w:hAnsi="Book Antiqua" w:cstheme="majorBidi"/>
                <w:b/>
                <w:bCs/>
              </w:rPr>
              <w:br/>
            </w:r>
            <w:r w:rsidRPr="005E3725">
              <w:rPr>
                <w:rFonts w:ascii="Book Antiqua" w:hAnsi="Book Antiqua" w:cstheme="majorBidi"/>
              </w:rPr>
              <w:t>(i) M/s Abbott Vascular 26531, YNEZ Road, Temecula CA 92591, USA</w:t>
            </w:r>
            <w:r w:rsidRPr="005E3725">
              <w:rPr>
                <w:rFonts w:ascii="Book Antiqua" w:hAnsi="Book Antiqua" w:cstheme="majorBidi"/>
              </w:rPr>
              <w:br/>
            </w:r>
            <w:r w:rsidRPr="005E3725">
              <w:rPr>
                <w:rFonts w:ascii="Book Antiqua" w:hAnsi="Book Antiqua" w:cstheme="majorBidi"/>
              </w:rPr>
              <w:br/>
              <w:t>(ii) M/s Abbott Vascular Road No.2, KM 58, Cruce Davila, Barceloneta, PR 00617,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 xml:space="preserve">(FSC USFDA Valid Till </w:t>
            </w: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16-05-2020)</w:t>
            </w: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Fee Rs. 50,000/-</w:t>
            </w:r>
          </w:p>
          <w:p w:rsidR="0091709D" w:rsidRPr="005E3725" w:rsidRDefault="0091709D" w:rsidP="004215CB">
            <w:pPr>
              <w:rPr>
                <w:rFonts w:ascii="Book Antiqua" w:hAnsi="Book Antiqua" w:cstheme="majorBidi"/>
                <w:b/>
                <w:bCs/>
                <w:lang w:val="sv-SE"/>
              </w:rPr>
            </w:pP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 xml:space="preserve">Hi-Torque® Balance Heavy Weight </w:t>
            </w:r>
            <w:r w:rsidRPr="005E3725">
              <w:rPr>
                <w:rFonts w:ascii="Book Antiqua" w:hAnsi="Book Antiqua" w:cstheme="majorBidi"/>
                <w:vertAlign w:val="superscript"/>
              </w:rPr>
              <w:t>TM</w:t>
            </w:r>
            <w:r w:rsidRPr="005E3725">
              <w:rPr>
                <w:rFonts w:ascii="Book Antiqua" w:hAnsi="Book Antiqua" w:cstheme="majorBidi"/>
              </w:rPr>
              <w:t xml:space="preserve"> 0.014 Guide Wire with Hydrocoat Hydrophilic Coating</w:t>
            </w:r>
          </w:p>
          <w:p w:rsidR="0091709D" w:rsidRPr="005E3725" w:rsidRDefault="0091709D" w:rsidP="004215CB">
            <w:pPr>
              <w:rPr>
                <w:rFonts w:ascii="Book Antiqua" w:hAnsi="Book Antiqua" w:cstheme="majorBidi"/>
              </w:rPr>
            </w:pP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Shelf Life: 2Year</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1000460H, 1000460HJ, 1000462H, 1000462HJ, 1000463H, 1000463HJ</w:t>
            </w:r>
          </w:p>
        </w:tc>
        <w:tc>
          <w:tcPr>
            <w:tcW w:w="1560" w:type="dxa"/>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 xml:space="preserve"> PTCA Guide Wire</w:t>
            </w:r>
          </w:p>
        </w:tc>
        <w:tc>
          <w:tcPr>
            <w:tcW w:w="1667" w:type="dxa"/>
            <w:gridSpan w:val="4"/>
            <w:shd w:val="clear" w:color="auto" w:fill="auto"/>
          </w:tcPr>
          <w:p w:rsidR="0091709D" w:rsidRPr="005E3725" w:rsidRDefault="0091709D" w:rsidP="006D43F4">
            <w:pPr>
              <w:jc w:val="both"/>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provision of Stability study.</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S. Ejazuddin &amp; Co., PO Box 5629, Zia Plaza, Altaf Hussain Road, Karachi</w:t>
            </w:r>
          </w:p>
          <w:p w:rsidR="0091709D" w:rsidRPr="005E3725" w:rsidRDefault="0091709D" w:rsidP="004215CB">
            <w:pPr>
              <w:rPr>
                <w:rFonts w:ascii="Book Antiqua" w:hAnsi="Book Antiqua" w:cstheme="majorBidi"/>
              </w:rPr>
            </w:pPr>
            <w:r w:rsidRPr="005E3725">
              <w:rPr>
                <w:rFonts w:ascii="Book Antiqua" w:hAnsi="Book Antiqua" w:cstheme="majorBidi"/>
              </w:rPr>
              <w:t>(ELI-00078)</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Manufactured By:</w:t>
            </w:r>
            <w:r w:rsidRPr="005E3725">
              <w:rPr>
                <w:rFonts w:ascii="Book Antiqua" w:hAnsi="Book Antiqua" w:cstheme="majorBidi"/>
                <w:b/>
                <w:bCs/>
              </w:rPr>
              <w:br/>
            </w:r>
            <w:r w:rsidRPr="005E3725">
              <w:rPr>
                <w:rFonts w:ascii="Book Antiqua" w:hAnsi="Book Antiqua" w:cstheme="majorBidi"/>
              </w:rPr>
              <w:t>M/s JMS Healthcare PHL, Inc., Lot 2-B-1, Phase 1B, First Philippine Industrial Park, Special Economic Zone, 4232 Tanauan City, Batangas, Philippines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Philippines Valid Till</w:t>
            </w:r>
          </w:p>
          <w:p w:rsidR="0091709D" w:rsidRPr="005E3725" w:rsidRDefault="0091709D" w:rsidP="004215CB">
            <w:pPr>
              <w:rPr>
                <w:rFonts w:ascii="Book Antiqua" w:hAnsi="Book Antiqua" w:cstheme="majorBidi"/>
              </w:rPr>
            </w:pPr>
            <w:r w:rsidRPr="005E3725">
              <w:rPr>
                <w:rFonts w:ascii="Book Antiqua" w:hAnsi="Book Antiqua" w:cstheme="majorBidi"/>
              </w:rPr>
              <w:t>14-08-2023)</w:t>
            </w:r>
          </w:p>
          <w:p w:rsidR="0091709D" w:rsidRPr="005E3725" w:rsidRDefault="0091709D" w:rsidP="004215CB">
            <w:pPr>
              <w:rPr>
                <w:rFonts w:ascii="Book Antiqua" w:hAnsi="Book Antiqua" w:cstheme="majorBidi"/>
              </w:rPr>
            </w:pPr>
            <w:r w:rsidRPr="005E3725">
              <w:rPr>
                <w:rFonts w:ascii="Book Antiqua" w:hAnsi="Book Antiqua" w:cstheme="majorBidi"/>
              </w:rPr>
              <w:t>Fee Rs. 50,000/-</w:t>
            </w:r>
          </w:p>
          <w:p w:rsidR="0091709D" w:rsidRPr="005E3725" w:rsidRDefault="0091709D" w:rsidP="004215CB">
            <w:pPr>
              <w:rPr>
                <w:rFonts w:ascii="Book Antiqua" w:hAnsi="Book Antiqua" w:cstheme="majorBidi"/>
                <w:b/>
                <w:bCs/>
              </w:rPr>
            </w:pPr>
          </w:p>
        </w:tc>
        <w:tc>
          <w:tcPr>
            <w:tcW w:w="2976" w:type="dxa"/>
            <w:gridSpan w:val="5"/>
            <w:shd w:val="clear" w:color="auto" w:fill="auto"/>
          </w:tcPr>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JMS Blood Bag CPDA-1 (T) 500+300mlx2, 17G</w:t>
            </w:r>
          </w:p>
          <w:p w:rsidR="0091709D" w:rsidRPr="005E3725" w:rsidRDefault="0091709D" w:rsidP="004215CB">
            <w:pPr>
              <w:rPr>
                <w:rFonts w:ascii="Book Antiqua" w:hAnsi="Book Antiqua" w:cstheme="majorBidi"/>
                <w:lang w:val="sv-SE"/>
              </w:rPr>
            </w:pP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Shelf Life: 3Years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Size: Triple Bag</w:t>
            </w:r>
          </w:p>
        </w:tc>
        <w:tc>
          <w:tcPr>
            <w:tcW w:w="1560" w:type="dxa"/>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Blood Bag</w:t>
            </w:r>
          </w:p>
        </w:tc>
        <w:tc>
          <w:tcPr>
            <w:tcW w:w="1667" w:type="dxa"/>
            <w:gridSpan w:val="4"/>
            <w:shd w:val="clear" w:color="auto" w:fill="auto"/>
          </w:tcPr>
          <w:p w:rsidR="0091709D" w:rsidRPr="005E3725" w:rsidRDefault="0091709D" w:rsidP="00FC1D24">
            <w:pPr>
              <w:rPr>
                <w:rFonts w:ascii="Book Antiqua" w:hAnsi="Book Antiqua" w:cstheme="majorBidi"/>
              </w:rPr>
            </w:pPr>
            <w:r w:rsidRPr="005E3725">
              <w:rPr>
                <w:rFonts w:ascii="Book Antiqua" w:hAnsi="Book Antiqua" w:cstheme="majorBidi"/>
                <w:b/>
                <w:bCs/>
              </w:rPr>
              <w:t xml:space="preserve">Approved </w:t>
            </w:r>
            <w:r w:rsidRPr="005E3725">
              <w:rPr>
                <w:rFonts w:ascii="Book Antiqua" w:hAnsi="Book Antiqua" w:cstheme="majorBidi"/>
              </w:rPr>
              <w:t>subject to inspection of manufacturer abroad under Rule 71 of MDR, 2017.</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S. Ejazuddin &amp; Co., PO Box 5629, Zia Plaza, Altaf Hussain Road, Karachi</w:t>
            </w:r>
          </w:p>
          <w:p w:rsidR="0091709D" w:rsidRPr="005E3725" w:rsidRDefault="0091709D" w:rsidP="004215CB">
            <w:pPr>
              <w:rPr>
                <w:rFonts w:ascii="Book Antiqua" w:hAnsi="Book Antiqua" w:cstheme="majorBidi"/>
              </w:rPr>
            </w:pPr>
            <w:r w:rsidRPr="005E3725">
              <w:rPr>
                <w:rFonts w:ascii="Book Antiqua" w:hAnsi="Book Antiqua" w:cstheme="majorBidi"/>
              </w:rPr>
              <w:t>(ELI-00078)</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Manufactured By:</w:t>
            </w:r>
            <w:r w:rsidRPr="005E3725">
              <w:rPr>
                <w:rFonts w:ascii="Book Antiqua" w:hAnsi="Book Antiqua" w:cstheme="majorBidi"/>
                <w:b/>
                <w:bCs/>
              </w:rPr>
              <w:br/>
            </w:r>
            <w:r w:rsidRPr="005E3725">
              <w:rPr>
                <w:rFonts w:ascii="Book Antiqua" w:hAnsi="Book Antiqua" w:cstheme="majorBidi"/>
              </w:rPr>
              <w:t>M/s JMS Healthcare PHL, Inc., Lot 2-B-1, Phase 1B, First Philippine Industrial Park, Special Economic Zone, 4232 Tanauan City, Batangas, Philippines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Philippines Valid Till</w:t>
            </w:r>
          </w:p>
          <w:p w:rsidR="0091709D" w:rsidRPr="005E3725" w:rsidRDefault="0091709D" w:rsidP="004215CB">
            <w:pPr>
              <w:rPr>
                <w:rFonts w:ascii="Book Antiqua" w:hAnsi="Book Antiqua" w:cstheme="majorBidi"/>
              </w:rPr>
            </w:pPr>
            <w:r w:rsidRPr="005E3725">
              <w:rPr>
                <w:rFonts w:ascii="Book Antiqua" w:hAnsi="Book Antiqua" w:cstheme="majorBidi"/>
              </w:rPr>
              <w:t>14-08-2023)</w:t>
            </w:r>
          </w:p>
          <w:p w:rsidR="0091709D" w:rsidRPr="005E3725" w:rsidRDefault="0091709D" w:rsidP="004215CB">
            <w:pPr>
              <w:rPr>
                <w:rFonts w:ascii="Book Antiqua" w:hAnsi="Book Antiqua" w:cstheme="majorBidi"/>
              </w:rPr>
            </w:pPr>
            <w:r w:rsidRPr="005E3725">
              <w:rPr>
                <w:rFonts w:ascii="Book Antiqua" w:hAnsi="Book Antiqua" w:cstheme="majorBidi"/>
              </w:rPr>
              <w:t>Fee Rs. 50,000/-</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p>
        </w:tc>
        <w:tc>
          <w:tcPr>
            <w:tcW w:w="2976" w:type="dxa"/>
            <w:gridSpan w:val="5"/>
            <w:shd w:val="clear" w:color="auto" w:fill="auto"/>
          </w:tcPr>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JMS Blood Bag CPDA-1 (D) 500+300mlx2, 17G</w:t>
            </w:r>
          </w:p>
          <w:p w:rsidR="0091709D" w:rsidRPr="005E3725" w:rsidRDefault="0091709D" w:rsidP="004215CB">
            <w:pPr>
              <w:rPr>
                <w:rFonts w:ascii="Book Antiqua" w:hAnsi="Book Antiqua" w:cstheme="majorBidi"/>
                <w:lang w:val="sv-SE"/>
              </w:rPr>
            </w:pP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Shelf Life: 3Years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Size: Double Bag</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p>
        </w:tc>
        <w:tc>
          <w:tcPr>
            <w:tcW w:w="1560" w:type="dxa"/>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Blood Bag</w:t>
            </w:r>
          </w:p>
        </w:tc>
        <w:tc>
          <w:tcPr>
            <w:tcW w:w="1667" w:type="dxa"/>
            <w:gridSpan w:val="4"/>
            <w:shd w:val="clear" w:color="auto" w:fill="auto"/>
          </w:tcPr>
          <w:p w:rsidR="0091709D" w:rsidRPr="005E3725" w:rsidRDefault="0091709D" w:rsidP="00FC1D24">
            <w:pPr>
              <w:rPr>
                <w:rFonts w:ascii="Book Antiqua" w:hAnsi="Book Antiqua" w:cstheme="majorBidi"/>
              </w:rPr>
            </w:pPr>
            <w:r w:rsidRPr="005E3725">
              <w:rPr>
                <w:rFonts w:ascii="Book Antiqua" w:hAnsi="Book Antiqua" w:cstheme="majorBidi"/>
                <w:b/>
                <w:bCs/>
              </w:rPr>
              <w:t xml:space="preserve">Approved </w:t>
            </w:r>
            <w:r w:rsidRPr="005E3725">
              <w:rPr>
                <w:rFonts w:ascii="Book Antiqua" w:hAnsi="Book Antiqua" w:cstheme="majorBidi"/>
              </w:rPr>
              <w:t>subject to inspection of manufacturer abroad under Rule 71 of MDR</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S. Ejazuddin &amp; Co., PO Box 5629, Zia Plaza, Altaf Hussain Road, Karachi</w:t>
            </w:r>
          </w:p>
          <w:p w:rsidR="0091709D" w:rsidRPr="005E3725" w:rsidRDefault="0091709D" w:rsidP="004215CB">
            <w:pPr>
              <w:rPr>
                <w:rFonts w:ascii="Book Antiqua" w:hAnsi="Book Antiqua" w:cstheme="majorBidi"/>
              </w:rPr>
            </w:pPr>
            <w:r w:rsidRPr="005E3725">
              <w:rPr>
                <w:rFonts w:ascii="Book Antiqua" w:hAnsi="Book Antiqua" w:cstheme="majorBidi"/>
              </w:rPr>
              <w:t>(ELI-00078)</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Manufactured By:</w:t>
            </w:r>
            <w:r w:rsidRPr="005E3725">
              <w:rPr>
                <w:rFonts w:ascii="Book Antiqua" w:hAnsi="Book Antiqua" w:cstheme="majorBidi"/>
                <w:b/>
                <w:bCs/>
              </w:rPr>
              <w:br/>
            </w:r>
            <w:r w:rsidRPr="005E3725">
              <w:rPr>
                <w:rFonts w:ascii="Book Antiqua" w:hAnsi="Book Antiqua" w:cstheme="majorBidi"/>
              </w:rPr>
              <w:t>M/s JMS Healthcare PHL, Inc., Lot 2-B-1, Phase 1B, First Philippine Industrial Park, Special Economic Zone, 4232 Tanauan City, Batangas, Philippines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Philippines Valid Till</w:t>
            </w:r>
          </w:p>
          <w:p w:rsidR="0091709D" w:rsidRPr="005E3725" w:rsidRDefault="0091709D" w:rsidP="004215CB">
            <w:pPr>
              <w:rPr>
                <w:rFonts w:ascii="Book Antiqua" w:hAnsi="Book Antiqua" w:cstheme="majorBidi"/>
              </w:rPr>
            </w:pPr>
            <w:r w:rsidRPr="005E3725">
              <w:rPr>
                <w:rFonts w:ascii="Book Antiqua" w:hAnsi="Book Antiqua" w:cstheme="majorBidi"/>
              </w:rPr>
              <w:t>14-08-2023)</w:t>
            </w:r>
          </w:p>
          <w:p w:rsidR="0091709D" w:rsidRPr="005E3725" w:rsidRDefault="0091709D" w:rsidP="004215CB">
            <w:pPr>
              <w:rPr>
                <w:rFonts w:ascii="Book Antiqua" w:hAnsi="Book Antiqua" w:cstheme="majorBidi"/>
              </w:rPr>
            </w:pPr>
            <w:r w:rsidRPr="005E3725">
              <w:rPr>
                <w:rFonts w:ascii="Book Antiqua" w:hAnsi="Book Antiqua" w:cstheme="majorBidi"/>
              </w:rPr>
              <w:t>Fee Rs. 50,000/-</w:t>
            </w:r>
          </w:p>
          <w:p w:rsidR="0091709D" w:rsidRPr="005E3725" w:rsidRDefault="0091709D" w:rsidP="004215CB">
            <w:pPr>
              <w:rPr>
                <w:rFonts w:ascii="Book Antiqua" w:hAnsi="Book Antiqua" w:cstheme="majorBidi"/>
                <w:b/>
                <w:bCs/>
              </w:rPr>
            </w:pP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JMS Blood Bag CPDA-1 (S) 250ml, 17G</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Shelf Life: 3Years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Size: Single Bag</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p>
        </w:tc>
        <w:tc>
          <w:tcPr>
            <w:tcW w:w="1560" w:type="dxa"/>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Blood Bag</w:t>
            </w:r>
          </w:p>
        </w:tc>
        <w:tc>
          <w:tcPr>
            <w:tcW w:w="1667" w:type="dxa"/>
            <w:gridSpan w:val="4"/>
            <w:shd w:val="clear" w:color="auto" w:fill="auto"/>
          </w:tcPr>
          <w:p w:rsidR="0091709D" w:rsidRPr="005E3725" w:rsidRDefault="0091709D" w:rsidP="00FC1D24">
            <w:pPr>
              <w:rPr>
                <w:rFonts w:ascii="Book Antiqua" w:hAnsi="Book Antiqua" w:cstheme="majorBidi"/>
              </w:rPr>
            </w:pPr>
            <w:r w:rsidRPr="005E3725">
              <w:rPr>
                <w:rFonts w:ascii="Book Antiqua" w:hAnsi="Book Antiqua" w:cstheme="majorBidi"/>
                <w:b/>
                <w:bCs/>
              </w:rPr>
              <w:t xml:space="preserve">Approved </w:t>
            </w:r>
            <w:r w:rsidRPr="005E3725">
              <w:rPr>
                <w:rFonts w:ascii="Book Antiqua" w:hAnsi="Book Antiqua" w:cstheme="majorBidi"/>
              </w:rPr>
              <w:t>subject to inspection of manufacturer abroad under Rule 71 of MDR</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S. Ejazuddin &amp; Co., PO Box 5629, Zia Plaza, Altaf Hussain Road, Karachi</w:t>
            </w:r>
          </w:p>
          <w:p w:rsidR="0091709D" w:rsidRPr="005E3725" w:rsidRDefault="0091709D" w:rsidP="004215CB">
            <w:pPr>
              <w:rPr>
                <w:rFonts w:ascii="Book Antiqua" w:hAnsi="Book Antiqua" w:cstheme="majorBidi"/>
              </w:rPr>
            </w:pPr>
            <w:r w:rsidRPr="005E3725">
              <w:rPr>
                <w:rFonts w:ascii="Book Antiqua" w:hAnsi="Book Antiqua" w:cstheme="majorBidi"/>
              </w:rPr>
              <w:t>(ELI-00078)</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Manufactured By:</w:t>
            </w:r>
            <w:r w:rsidRPr="005E3725">
              <w:rPr>
                <w:rFonts w:ascii="Book Antiqua" w:hAnsi="Book Antiqua" w:cstheme="majorBidi"/>
                <w:b/>
                <w:bCs/>
              </w:rPr>
              <w:br/>
            </w:r>
            <w:r w:rsidRPr="005E3725">
              <w:rPr>
                <w:rFonts w:ascii="Book Antiqua" w:hAnsi="Book Antiqua" w:cstheme="majorBidi"/>
              </w:rPr>
              <w:t>M/s JMS Healthcare PHL, Inc., Lot 2-B-1, Phase 1B, First Philippine Industrial Park, Special Economic Zone, 4232 Tanauan City, Batangas, Philippines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Philippines Valid Till</w:t>
            </w:r>
          </w:p>
          <w:p w:rsidR="0091709D" w:rsidRPr="005E3725" w:rsidRDefault="0091709D" w:rsidP="004215CB">
            <w:pPr>
              <w:rPr>
                <w:rFonts w:ascii="Book Antiqua" w:hAnsi="Book Antiqua" w:cstheme="majorBidi"/>
              </w:rPr>
            </w:pPr>
            <w:r w:rsidRPr="005E3725">
              <w:rPr>
                <w:rFonts w:ascii="Book Antiqua" w:hAnsi="Book Antiqua" w:cstheme="majorBidi"/>
              </w:rPr>
              <w:t>14-08-2023)</w:t>
            </w:r>
          </w:p>
          <w:p w:rsidR="0091709D" w:rsidRPr="005E3725" w:rsidRDefault="0091709D" w:rsidP="004215CB">
            <w:pPr>
              <w:rPr>
                <w:rFonts w:ascii="Book Antiqua" w:hAnsi="Book Antiqua" w:cstheme="majorBidi"/>
              </w:rPr>
            </w:pPr>
            <w:r w:rsidRPr="005E3725">
              <w:rPr>
                <w:rFonts w:ascii="Book Antiqua" w:hAnsi="Book Antiqua" w:cstheme="majorBidi"/>
              </w:rPr>
              <w:t>Fee Rs. 50,000/-</w:t>
            </w:r>
          </w:p>
          <w:p w:rsidR="0091709D" w:rsidRPr="005E3725" w:rsidRDefault="0091709D" w:rsidP="004215CB">
            <w:pPr>
              <w:rPr>
                <w:rFonts w:ascii="Book Antiqua" w:hAnsi="Book Antiqua" w:cstheme="majorBidi"/>
                <w:b/>
                <w:bCs/>
              </w:rPr>
            </w:pP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JMS Blood Bag CPDA-1 (S) 500ml, 17G</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Shelf Life: 3Years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Size: Single Bag</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p>
        </w:tc>
        <w:tc>
          <w:tcPr>
            <w:tcW w:w="1560" w:type="dxa"/>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Blood Bag</w:t>
            </w:r>
          </w:p>
        </w:tc>
        <w:tc>
          <w:tcPr>
            <w:tcW w:w="1667" w:type="dxa"/>
            <w:gridSpan w:val="4"/>
            <w:shd w:val="clear" w:color="auto" w:fill="auto"/>
          </w:tcPr>
          <w:p w:rsidR="0091709D" w:rsidRPr="005E3725" w:rsidRDefault="0091709D" w:rsidP="006D43F4">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inspection of manufac</w:t>
            </w:r>
            <w:r w:rsidR="00E40262" w:rsidRPr="005E3725">
              <w:rPr>
                <w:rFonts w:ascii="Book Antiqua" w:hAnsi="Book Antiqua" w:cstheme="majorBidi"/>
              </w:rPr>
              <w:t>-</w:t>
            </w:r>
            <w:r w:rsidRPr="005E3725">
              <w:rPr>
                <w:rFonts w:ascii="Book Antiqua" w:hAnsi="Book Antiqua" w:cstheme="majorBidi"/>
              </w:rPr>
              <w:t>turer abroad under Rule 71 of MDR, 2017.</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Tek Enterprises, Office No. MZ-9, Al-Hafeez Heights Sir Syed Road, Gulberg, Lahore</w:t>
            </w:r>
          </w:p>
          <w:p w:rsidR="0091709D" w:rsidRPr="005E3725" w:rsidRDefault="0091709D" w:rsidP="004215CB">
            <w:pPr>
              <w:rPr>
                <w:rFonts w:ascii="Book Antiqua" w:hAnsi="Book Antiqua" w:cstheme="majorBidi"/>
              </w:rPr>
            </w:pPr>
            <w:r w:rsidRPr="005E3725">
              <w:rPr>
                <w:rFonts w:ascii="Book Antiqua" w:hAnsi="Book Antiqua" w:cstheme="majorBidi"/>
              </w:rPr>
              <w:t>(ELI-00189)</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Emergo Europe B.V. Prinsessegracht 20 2514 AP s-Gravenhage, The Netherlands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4215CB">
            <w:pPr>
              <w:rPr>
                <w:rFonts w:ascii="Book Antiqua" w:hAnsi="Book Antiqua" w:cstheme="majorBidi"/>
              </w:rPr>
            </w:pPr>
            <w:r w:rsidRPr="005E3725">
              <w:rPr>
                <w:rFonts w:ascii="Book Antiqua" w:hAnsi="Book Antiqua" w:cstheme="majorBidi"/>
              </w:rPr>
              <w:t xml:space="preserve">M/s Asahi Intecc Co., Ltd., 3-100 Akatsuki-Cho, 489-0071 Seto, Aichi, Japan </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Manufacturing Site:</w:t>
            </w:r>
          </w:p>
          <w:p w:rsidR="0091709D" w:rsidRPr="005E3725" w:rsidRDefault="0091709D" w:rsidP="004215CB">
            <w:pPr>
              <w:rPr>
                <w:rFonts w:ascii="Book Antiqua" w:hAnsi="Book Antiqua" w:cstheme="majorBidi"/>
              </w:rPr>
            </w:pPr>
            <w:r w:rsidRPr="005E3725">
              <w:rPr>
                <w:rFonts w:ascii="Book Antiqua" w:hAnsi="Book Antiqua" w:cstheme="majorBidi"/>
              </w:rPr>
              <w:t>M/s Asahi Intecc (Thailand) Co., Ltd., 158/1 Moo 5, Bangkadi Industrial Park Tiwanon Road, Tambol Bangkadi Amphur Muang, Pathumthani 1200 Thailand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The Netherlands Valid Till</w:t>
            </w:r>
          </w:p>
          <w:p w:rsidR="0091709D" w:rsidRPr="005E3725" w:rsidRDefault="0091709D" w:rsidP="004215CB">
            <w:pPr>
              <w:rPr>
                <w:rFonts w:ascii="Book Antiqua" w:hAnsi="Book Antiqua" w:cstheme="majorBidi"/>
                <w:b/>
                <w:bCs/>
              </w:rPr>
            </w:pPr>
            <w:r w:rsidRPr="005E3725">
              <w:rPr>
                <w:rFonts w:ascii="Book Antiqua" w:hAnsi="Book Antiqua" w:cstheme="majorBidi"/>
              </w:rPr>
              <w:t>01-05-2019)</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 xml:space="preserve">ASAHI Caravel Microcatheter </w:t>
            </w: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Shelf Life: 3 Years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CRV135-19PASAHI Caravel Microcatheter, 2.6Fr, Straight-Tip, 135cm</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CRV150-19PASAHI Caravel Microcatheter, 2.6Fr, Straight-Tip, 1.</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 xml:space="preserve">        +50cm</w:t>
            </w:r>
          </w:p>
        </w:tc>
        <w:tc>
          <w:tcPr>
            <w:tcW w:w="1560" w:type="dxa"/>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Microcathe</w:t>
            </w:r>
            <w:r w:rsidR="00E40262" w:rsidRPr="005E3725">
              <w:rPr>
                <w:rFonts w:ascii="Book Antiqua" w:hAnsi="Book Antiqua" w:cstheme="majorBidi"/>
              </w:rPr>
              <w:t>-</w:t>
            </w:r>
            <w:r w:rsidRPr="005E3725">
              <w:rPr>
                <w:rFonts w:ascii="Book Antiqua" w:hAnsi="Book Antiqua" w:cstheme="majorBidi"/>
              </w:rPr>
              <w:t>ter</w:t>
            </w:r>
          </w:p>
        </w:tc>
        <w:tc>
          <w:tcPr>
            <w:tcW w:w="1667" w:type="dxa"/>
            <w:gridSpan w:val="4"/>
            <w:shd w:val="clear" w:color="auto" w:fill="auto"/>
          </w:tcPr>
          <w:p w:rsidR="0091709D" w:rsidRPr="005E3725" w:rsidRDefault="0091709D" w:rsidP="004215CB">
            <w:pPr>
              <w:jc w:val="cente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793"/>
        </w:trPr>
        <w:tc>
          <w:tcPr>
            <w:tcW w:w="709" w:type="dxa"/>
            <w:vMerge w:val="restart"/>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vMerge w:val="restart"/>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4S International, Suite No. 205, 2</w:t>
            </w:r>
            <w:r w:rsidRPr="005E3725">
              <w:rPr>
                <w:rFonts w:ascii="Book Antiqua" w:hAnsi="Book Antiqua" w:cstheme="majorBidi"/>
                <w:vertAlign w:val="superscript"/>
              </w:rPr>
              <w:t>nd</w:t>
            </w:r>
            <w:r w:rsidRPr="005E3725">
              <w:rPr>
                <w:rFonts w:ascii="Book Antiqua" w:hAnsi="Book Antiqua" w:cstheme="majorBidi"/>
              </w:rPr>
              <w:t xml:space="preserve"> Floor Al-Fiza Glass Tower Rashid Minhas Road, Block 10-A Gulshan e Iqbal Road, Karachi</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(ELI-00290)</w:t>
            </w:r>
          </w:p>
        </w:tc>
        <w:tc>
          <w:tcPr>
            <w:tcW w:w="1985" w:type="dxa"/>
            <w:gridSpan w:val="3"/>
            <w:vMerge w:val="restart"/>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Balton SP Z.O.O Nowy Swiat 7/1400496 Warszawa, Poland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 xml:space="preserve">(FSC Poland Issuance Date </w:t>
            </w:r>
          </w:p>
          <w:p w:rsidR="0091709D" w:rsidRPr="005E3725" w:rsidRDefault="0091709D" w:rsidP="004215CB">
            <w:pPr>
              <w:rPr>
                <w:rFonts w:ascii="Book Antiqua" w:hAnsi="Book Antiqua" w:cstheme="majorBidi"/>
              </w:rPr>
            </w:pPr>
            <w:r w:rsidRPr="005E3725">
              <w:rPr>
                <w:rFonts w:ascii="Book Antiqua" w:hAnsi="Book Antiqua" w:cstheme="majorBidi"/>
              </w:rPr>
              <w:t>26-01-2018)</w:t>
            </w:r>
          </w:p>
          <w:p w:rsidR="0091709D" w:rsidRPr="005E3725" w:rsidRDefault="0091709D" w:rsidP="004215CB">
            <w:pPr>
              <w:rPr>
                <w:rFonts w:ascii="Book Antiqua" w:hAnsi="Book Antiqua" w:cstheme="majorBidi"/>
                <w:b/>
                <w:bCs/>
              </w:rPr>
            </w:pP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 xml:space="preserve">Coronary Angioplasty Catheter Fryderyk </w:t>
            </w:r>
          </w:p>
          <w:p w:rsidR="0091709D" w:rsidRPr="005E3725" w:rsidRDefault="0091709D" w:rsidP="004215CB">
            <w:pPr>
              <w:rPr>
                <w:rFonts w:ascii="Book Antiqua" w:hAnsi="Book Antiqua" w:cstheme="majorBidi"/>
              </w:rPr>
            </w:pP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 xml:space="preserve">Shelf Life: 4 Years  and 11 Months </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Type :</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p>
        </w:tc>
        <w:tc>
          <w:tcPr>
            <w:tcW w:w="1560" w:type="dxa"/>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 xml:space="preserve">Coronary Angioplasty Catheter </w:t>
            </w:r>
          </w:p>
        </w:tc>
        <w:tc>
          <w:tcPr>
            <w:tcW w:w="1667" w:type="dxa"/>
            <w:gridSpan w:val="4"/>
            <w:shd w:val="clear" w:color="auto" w:fill="auto"/>
          </w:tcPr>
          <w:p w:rsidR="0091709D" w:rsidRPr="005E3725" w:rsidRDefault="0091709D" w:rsidP="006D43F4">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provision of EPSP. The firm has also provided Free Sale Certificate of a Reference Country, namely, Spain.</w:t>
            </w:r>
          </w:p>
        </w:tc>
      </w:tr>
      <w:tr w:rsidR="0091709D" w:rsidRPr="005E3725" w:rsidTr="004E1FD7">
        <w:trPr>
          <w:trHeight w:val="1792"/>
        </w:trPr>
        <w:tc>
          <w:tcPr>
            <w:tcW w:w="709" w:type="dxa"/>
            <w:vMerge/>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vMerge/>
            <w:shd w:val="clear" w:color="auto" w:fill="auto"/>
          </w:tcPr>
          <w:p w:rsidR="0091709D" w:rsidRPr="005E3725" w:rsidRDefault="0091709D" w:rsidP="004215CB">
            <w:pPr>
              <w:rPr>
                <w:rFonts w:ascii="Book Antiqua" w:hAnsi="Book Antiqua" w:cstheme="majorBidi"/>
              </w:rPr>
            </w:pPr>
          </w:p>
        </w:tc>
        <w:tc>
          <w:tcPr>
            <w:tcW w:w="1985" w:type="dxa"/>
            <w:gridSpan w:val="3"/>
            <w:vMerge/>
            <w:shd w:val="clear" w:color="auto" w:fill="auto"/>
          </w:tcPr>
          <w:p w:rsidR="0091709D" w:rsidRPr="005E3725" w:rsidRDefault="0091709D" w:rsidP="004215CB">
            <w:pPr>
              <w:rPr>
                <w:rFonts w:ascii="Book Antiqua" w:hAnsi="Book Antiqua" w:cstheme="majorBidi"/>
                <w:b/>
                <w:bCs/>
              </w:rPr>
            </w:pPr>
          </w:p>
        </w:tc>
        <w:tc>
          <w:tcPr>
            <w:tcW w:w="6203" w:type="dxa"/>
            <w:gridSpan w:val="10"/>
            <w:shd w:val="clear" w:color="auto" w:fill="auto"/>
          </w:tcPr>
          <w:tbl>
            <w:tblPr>
              <w:tblW w:w="5811" w:type="dxa"/>
              <w:tblLayout w:type="fixed"/>
              <w:tblLook w:val="04A0" w:firstRow="1" w:lastRow="0" w:firstColumn="1" w:lastColumn="0" w:noHBand="0" w:noVBand="1"/>
            </w:tblPr>
            <w:tblGrid>
              <w:gridCol w:w="2835"/>
              <w:gridCol w:w="2976"/>
            </w:tblGrid>
            <w:tr w:rsidR="0091709D" w:rsidRPr="005E3725" w:rsidTr="0006698A">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Reference</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Szie</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CBA1.25x10140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1.25x10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CBA1.25x15140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1.25x15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CBA1.25x20140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1.25x20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CBA1.25x25140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1.25x25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CBA1.25x30140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1.25x30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CBA1.25x35140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1.25x35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CBA1.25x40140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1.25x40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CBA1.5x10140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1.5x10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CBA1.5x15140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1.5x15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CBA1.5x20140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1.5x20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CBA1.5x25140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1.5x25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CBA1.5x30140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1.5x30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CBA1.5x35140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1.5x35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CBA1.5x40140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1.5x40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CBA1.75x10140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1.75x10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CBA1.75x15140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1.75x15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CBA1.75x20140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1.75x20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CBA1.75x25140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1.75x25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CBA1.75x30140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1.75x30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CBA1.75x35140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1.75x35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CBA1.75x40140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1.75x40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CBA2.0x10140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2.0x10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CBA2.0x15140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2.0x15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CBA2.0x20140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2.0x20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CBA2.0x25140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2.0x25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CBA2.0x30140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2.0x30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CBA2.0x35140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2.0x35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CBA2.0x40140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2.0x40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CBA2.25x10140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2.25x10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CBA2.25x15140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2.25x15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CBA2.25x20140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2.25x20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CBA2.25x25140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2.25x25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CBA2.25x30140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2.25x30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CBA2.25x35140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2.25x35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CBA2.25x40140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2.25x40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CBA2.5x10140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2.5x10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CBA2.5x15140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2.5x15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CBA2.5x20140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2.5x20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CBA2.5x25140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2.5x25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CBA2.5x30140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2.5x30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CBA2.5x35140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2.5x35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CBA2.5x40140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2.5x40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CBA2.75x10140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2.75x10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CBA2.75x15140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2.75x15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CBA2.75x20140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2.75x20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CBA2.75x25140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2.75x25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CBA2.75x30140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2.75x30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CBA2.75x35140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2.75x35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CBA2.75x40140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2.75x40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CBA3.0x10140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3.0x10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CBA3.0x15140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3.0x15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CBA3.0x20140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3.0x20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CBA3.0x25140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3.0x25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CBA3.0x30140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3.0x30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CBA3.0x35140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3.0x35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CBA3.0x40140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3.0x40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CBA3.25x10140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3.25x10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CBA3.25x15140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3.25x15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CBA3.25x20140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3.25x20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CBA3.25x25140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3.25x25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CBA3.25x30140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3.25x30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CBA3.25x35140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3.25x35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CBA3.25x40140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3.25x40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CBA3.5x10140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3.5x10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CBA3.5x15140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3.5x15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CBA3.5x20140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3.5x20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CBA3.5x25140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3.5x25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CBA3.5x30140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3.5x30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CBA3.5x35140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3.5x35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CBA3.5x40140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3.5x40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CBA3.75x10140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3.75x10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CBA3.75x15140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3.75x15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CBA3.75x20140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3.75x20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CBA3.75x25140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3.75x25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CBA3.75x30140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3.75x30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CBA3.75x35140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3.75x35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CBA3.75x40140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3.75x40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CBA4.0x10140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4.0x10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CBA4.0x15140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4.0x15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CBA4.0x20140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4.0x20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CBA4.0x25140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4.0x25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CBA4.0x30140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4.0x30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CBA4.0x35140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4.0x35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CBA4.0x40140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4.0x40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CBA4.5x10140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4.5x10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CBA4.5x15140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4.5x15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CBA4.5x20140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4.5x20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CBA4.5x25140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4.5x25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CBA4.5x30140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4.5x30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CBA4.5x35140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4.5x35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CBA4.5x40140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4.5x40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CBA5.0x10140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5.0x10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CBA5.0x15140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5.0x15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CBA5.0x20140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5.0x20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CBA5.0x25140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5.0x25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CBA5.0x30140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5.0x30</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CBA5.0x35140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5.0x35</w:t>
                  </w:r>
                </w:p>
              </w:tc>
            </w:tr>
            <w:tr w:rsidR="0091709D" w:rsidRPr="005E3725" w:rsidTr="0006698A">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CBA5.0x40140</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5.0x40</w:t>
                  </w:r>
                </w:p>
              </w:tc>
            </w:tr>
          </w:tbl>
          <w:p w:rsidR="0091709D" w:rsidRPr="005E3725" w:rsidRDefault="0091709D" w:rsidP="004215CB">
            <w:pPr>
              <w:rPr>
                <w:rFonts w:ascii="Book Antiqua" w:hAnsi="Book Antiqua" w:cstheme="majorBidi"/>
                <w:b/>
                <w:bCs/>
              </w:rPr>
            </w:pPr>
          </w:p>
        </w:tc>
      </w:tr>
      <w:tr w:rsidR="0091709D" w:rsidRPr="005E3725" w:rsidTr="004E1FD7">
        <w:trPr>
          <w:trHeight w:val="1793"/>
        </w:trPr>
        <w:tc>
          <w:tcPr>
            <w:tcW w:w="709" w:type="dxa"/>
            <w:vMerge w:val="restart"/>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vMerge w:val="restart"/>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4S International, Suite No. 205, 2</w:t>
            </w:r>
            <w:r w:rsidRPr="005E3725">
              <w:rPr>
                <w:rFonts w:ascii="Book Antiqua" w:hAnsi="Book Antiqua" w:cstheme="majorBidi"/>
                <w:vertAlign w:val="superscript"/>
              </w:rPr>
              <w:t>nd</w:t>
            </w:r>
            <w:r w:rsidRPr="005E3725">
              <w:rPr>
                <w:rFonts w:ascii="Book Antiqua" w:hAnsi="Book Antiqua" w:cstheme="majorBidi"/>
              </w:rPr>
              <w:t xml:space="preserve"> Floor Al-Fiza Glass Tower Rashid Minhas Road, Block 10-A Gulshan e Iqbal Road, Karachi</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(ELI-00290)</w:t>
            </w:r>
          </w:p>
        </w:tc>
        <w:tc>
          <w:tcPr>
            <w:tcW w:w="1985" w:type="dxa"/>
            <w:gridSpan w:val="3"/>
            <w:vMerge w:val="restart"/>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Balton SP Z.O.O Nowy Swiat 7/1400496 Warszawa, Poland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Poland</w:t>
            </w:r>
            <w:r w:rsidR="00053DC5" w:rsidRPr="005E3725">
              <w:rPr>
                <w:rFonts w:ascii="Book Antiqua" w:hAnsi="Book Antiqua" w:cstheme="majorBidi"/>
              </w:rPr>
              <w:t xml:space="preserve"> </w:t>
            </w:r>
            <w:r w:rsidRPr="005E3725">
              <w:rPr>
                <w:rFonts w:ascii="Book Antiqua" w:hAnsi="Book Antiqua" w:cstheme="majorBidi"/>
              </w:rPr>
              <w:t xml:space="preserve">Issuance Date </w:t>
            </w:r>
          </w:p>
          <w:p w:rsidR="0091709D" w:rsidRPr="005E3725" w:rsidRDefault="0091709D" w:rsidP="004215CB">
            <w:pPr>
              <w:rPr>
                <w:rFonts w:ascii="Book Antiqua" w:hAnsi="Book Antiqua" w:cstheme="majorBidi"/>
                <w:b/>
                <w:bCs/>
              </w:rPr>
            </w:pPr>
            <w:r w:rsidRPr="005E3725">
              <w:rPr>
                <w:rFonts w:ascii="Book Antiqua" w:hAnsi="Book Antiqua" w:cstheme="majorBidi"/>
              </w:rPr>
              <w:t>26-01-2018)</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 xml:space="preserve">Sirolimus Eluting Cobalt Chromium Coronary Stents “ALEX” with Delivery System RX </w:t>
            </w:r>
          </w:p>
          <w:p w:rsidR="0091709D" w:rsidRPr="005E3725" w:rsidRDefault="0091709D" w:rsidP="004215CB">
            <w:pPr>
              <w:rPr>
                <w:rFonts w:ascii="Book Antiqua" w:hAnsi="Book Antiqua" w:cstheme="majorBidi"/>
              </w:rPr>
            </w:pP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Shelf Life: 23 Months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p>
        </w:tc>
        <w:tc>
          <w:tcPr>
            <w:tcW w:w="1843" w:type="dxa"/>
            <w:gridSpan w:val="4"/>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Cobalt Chromium Sirolimus Eluting Coronary Stent with Delivery System</w:t>
            </w:r>
          </w:p>
        </w:tc>
        <w:tc>
          <w:tcPr>
            <w:tcW w:w="1384" w:type="dxa"/>
            <w:shd w:val="clear" w:color="auto" w:fill="auto"/>
          </w:tcPr>
          <w:p w:rsidR="0091709D" w:rsidRPr="005E3725" w:rsidRDefault="0091709D" w:rsidP="004215CB">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provision of EPSP. The firm has also provided Free Sale Certificate of a Reference Country, namely, Spain.</w:t>
            </w:r>
          </w:p>
        </w:tc>
      </w:tr>
      <w:tr w:rsidR="0091709D" w:rsidRPr="005E3725" w:rsidTr="004E1FD7">
        <w:trPr>
          <w:trHeight w:val="565"/>
        </w:trPr>
        <w:tc>
          <w:tcPr>
            <w:tcW w:w="709" w:type="dxa"/>
            <w:vMerge/>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vMerge/>
            <w:shd w:val="clear" w:color="auto" w:fill="auto"/>
          </w:tcPr>
          <w:p w:rsidR="0091709D" w:rsidRPr="005E3725" w:rsidRDefault="0091709D" w:rsidP="004215CB">
            <w:pPr>
              <w:rPr>
                <w:rFonts w:ascii="Book Antiqua" w:hAnsi="Book Antiqua" w:cstheme="majorBidi"/>
              </w:rPr>
            </w:pPr>
          </w:p>
        </w:tc>
        <w:tc>
          <w:tcPr>
            <w:tcW w:w="1985" w:type="dxa"/>
            <w:gridSpan w:val="3"/>
            <w:vMerge/>
            <w:shd w:val="clear" w:color="auto" w:fill="auto"/>
          </w:tcPr>
          <w:p w:rsidR="0091709D" w:rsidRPr="005E3725" w:rsidRDefault="0091709D" w:rsidP="004215CB">
            <w:pPr>
              <w:rPr>
                <w:rFonts w:ascii="Book Antiqua" w:hAnsi="Book Antiqua" w:cstheme="majorBidi"/>
                <w:b/>
                <w:bCs/>
              </w:rPr>
            </w:pPr>
          </w:p>
        </w:tc>
        <w:tc>
          <w:tcPr>
            <w:tcW w:w="6203" w:type="dxa"/>
            <w:gridSpan w:val="10"/>
            <w:shd w:val="clear" w:color="auto" w:fill="auto"/>
          </w:tcPr>
          <w:tbl>
            <w:tblPr>
              <w:tblW w:w="5811" w:type="dxa"/>
              <w:tblLayout w:type="fixed"/>
              <w:tblLook w:val="04A0" w:firstRow="1" w:lastRow="0" w:firstColumn="1" w:lastColumn="0" w:noHBand="0" w:noVBand="1"/>
            </w:tblPr>
            <w:tblGrid>
              <w:gridCol w:w="2835"/>
              <w:gridCol w:w="2976"/>
            </w:tblGrid>
            <w:tr w:rsidR="0091709D" w:rsidRPr="005E3725" w:rsidTr="009673AF">
              <w:trPr>
                <w:trHeight w:val="63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Reference</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Szie</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ZSTC2.0 x 0814CFS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2.0x08</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ZSTC2.0 x 1014CFS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2.0x10</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ZSTC2.0 x 1214CFS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2.0x12</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ZSTC2.0 x 1514CFS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2.0x15</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ZSTC2.0 x 1814CFS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2.0x18</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ZSTC2.0 x 2214CFS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2.0x22</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ZSTC2.0 x 2514CFS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2.0x25</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ZSTC2.0 x 2914CFS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2.0x29</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ZSTC2.0 x 3414CFS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2.0x34</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ZSTC2.0 x 3614CFS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2.0x36</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ZSTC2.0 x 4014CFS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2.0x38</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ZSTC2.0 x 2514CFS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2.0x40</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ZSTC2.25 x 0814CFS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2.25x08</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ZSTC2.25 x 1014CFS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2.25x10</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ZSTC2.25 x 1214CFS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2.25x12</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ZSTC2.25 x 1514CFS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2.25x15</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ZSTC2.25 x 1814CFS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2.25x18</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ZSTC2.25 x 2214CFS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2.25x22</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ZSTC2.25 x 2514CFS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2.25x25</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ZSTC2.25 x 2914CFS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2.25x29</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ZSTC2.25 x 3414CFS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2.25x34</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ZSTC2.25 x 3614CFS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2.25x36</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ZSTC2.25 x 3814CFS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2.25x38</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ZSTC2.25 x 4014CFS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2.25x40</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ZSTC2.50 x 0814CFS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2.50x08</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ZSTC2.50 x 1014CFS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2.50x10</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ZSTC2.50 x 1214CFS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2.50x12</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ZSTC2.50 x 1514CFS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2.50x15</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ZSTC2.50 x 1814CFS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2.50x18</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ZSTC2.50 x 2214CFS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2.50x22</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ZSTC2.50 x 2514CFS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2.50x25</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ZSTC2.50 x 2914CFS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2.50x29</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ZSTC2.50 x 3414CFS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2.50x34</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ZSTC2.50 x 3614CFS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2.50x36</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ZSTC2.50 x 3814CFS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2.50x38</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ZSTC2.50 x 4014CFS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2.50x40</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ZSTC2.75 x 0814CFS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2.75x08</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ZSTC2.75 x 1014CFS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2.75x10</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ZSTC2.75 x 1214CFS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2.75x12</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ZSTC2.75 x 1514CFS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2.75x15</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ZSTC2.75 x 1814CFS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2.75x18</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ZSTC2.75 x 2214CFS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2.75x22</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ZSTC2.75 x 2514CFS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2.75x25</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ZSTC2.75 x 2914CFS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2.75x29</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ZSTC2.75 x 3414CFS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2.75x34</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ZSTC2.75 x 3614CFS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2.75x36</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ZSTC2.75 x 3814CFS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2.75x38</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ZSTC2.75 x 4014CFS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2.75x40</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ZSTC3.0 x 0814CFS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3.0x08</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ZSTC3.0 x 1014CFS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3.0x10</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ZSTC3.0 x 1214CFS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3.0x12</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ZSTC3.0 x 1514CFS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3.0x15</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ZSTC3.0 x 1814CFS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3.0x18</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ZSTC3.0 x 2214CFS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3.0x22</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ZSTC3.0 x 2514CFS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3.0x25</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ZSTC3.0 x 2914CFS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3.0x29</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ZSTC3.0 x 3414CFS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3.0x34</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ZSTC3.0 x 3614CFS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3.0x36</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ZSTC3.0 x 3814CFS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3.0x38</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ZSTC3.0 x 4014CFS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3.0x40</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ZTS3.25x814CFS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3.25x8</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ZTS3.25x1014CFS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3.25x10</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ZTS3.25x1214CFS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3.25x12</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ZTS3.25x1514CFS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3.25x15</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ZTS3.25x1814CFS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3.25x18</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ZTS3.25x2214CFS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3.25x22</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ZTS3.25x2514CFS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3.25x25</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ZTS3.25x2914CFS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3.25x29</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ZTS3.25x3414CFS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3.25x34</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ZTS3.25x3614CFS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3.25x36</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ZTS3.25x3814CFS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3.25x38</w:t>
                  </w:r>
                </w:p>
              </w:tc>
            </w:tr>
            <w:tr w:rsidR="0091709D" w:rsidRPr="005E3725" w:rsidTr="009673AF">
              <w:trPr>
                <w:trHeight w:val="319"/>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 w:val="21"/>
                      <w:szCs w:val="21"/>
                    </w:rPr>
                  </w:pPr>
                  <w:r w:rsidRPr="005E3725">
                    <w:rPr>
                      <w:rFonts w:ascii="Book Antiqua" w:hAnsi="Book Antiqua"/>
                      <w:sz w:val="21"/>
                      <w:szCs w:val="21"/>
                    </w:rPr>
                    <w:t>ZTS3.25x4014CFS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3.25x40</w:t>
                  </w:r>
                </w:p>
              </w:tc>
            </w:tr>
            <w:tr w:rsidR="0091709D" w:rsidRPr="005E3725" w:rsidTr="009673AF">
              <w:trPr>
                <w:trHeight w:val="319"/>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rPr>
                      <w:rFonts w:ascii="Book Antiqua" w:hAnsi="Book Antiqua"/>
                      <w:szCs w:val="22"/>
                    </w:rPr>
                  </w:pPr>
                  <w:r w:rsidRPr="005E3725">
                    <w:rPr>
                      <w:rFonts w:ascii="Book Antiqua" w:hAnsi="Book Antiqua"/>
                      <w:szCs w:val="22"/>
                    </w:rPr>
                    <w:t>ZSTC3.50 x 0814CFS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Cs w:val="22"/>
                    </w:rPr>
                  </w:pPr>
                  <w:r w:rsidRPr="005E3725">
                    <w:rPr>
                      <w:rFonts w:ascii="Book Antiqua" w:hAnsi="Book Antiqua"/>
                      <w:szCs w:val="22"/>
                    </w:rPr>
                    <w:t>3.50x08</w:t>
                  </w:r>
                </w:p>
              </w:tc>
            </w:tr>
            <w:tr w:rsidR="0091709D" w:rsidRPr="005E3725" w:rsidTr="009673AF">
              <w:trPr>
                <w:trHeight w:val="319"/>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rPr>
                      <w:rFonts w:ascii="Book Antiqua" w:hAnsi="Book Antiqua"/>
                      <w:szCs w:val="22"/>
                    </w:rPr>
                  </w:pPr>
                  <w:r w:rsidRPr="005E3725">
                    <w:rPr>
                      <w:rFonts w:ascii="Book Antiqua" w:hAnsi="Book Antiqua"/>
                      <w:szCs w:val="22"/>
                    </w:rPr>
                    <w:t>ZSTC3.50 x 1014CFS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Cs w:val="22"/>
                    </w:rPr>
                  </w:pPr>
                  <w:r w:rsidRPr="005E3725">
                    <w:rPr>
                      <w:rFonts w:ascii="Book Antiqua" w:hAnsi="Book Antiqua"/>
                      <w:szCs w:val="22"/>
                    </w:rPr>
                    <w:t>3.50x10</w:t>
                  </w:r>
                </w:p>
              </w:tc>
            </w:tr>
            <w:tr w:rsidR="0091709D" w:rsidRPr="005E3725" w:rsidTr="009673AF">
              <w:trPr>
                <w:trHeight w:val="319"/>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rPr>
                      <w:rFonts w:ascii="Book Antiqua" w:hAnsi="Book Antiqua"/>
                      <w:szCs w:val="22"/>
                    </w:rPr>
                  </w:pPr>
                  <w:r w:rsidRPr="005E3725">
                    <w:rPr>
                      <w:rFonts w:ascii="Book Antiqua" w:hAnsi="Book Antiqua"/>
                      <w:szCs w:val="22"/>
                    </w:rPr>
                    <w:t>ZSTC3.50 x 1214CFS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Cs w:val="22"/>
                    </w:rPr>
                  </w:pPr>
                  <w:r w:rsidRPr="005E3725">
                    <w:rPr>
                      <w:rFonts w:ascii="Book Antiqua" w:hAnsi="Book Antiqua"/>
                      <w:szCs w:val="22"/>
                    </w:rPr>
                    <w:t>3.50x12</w:t>
                  </w:r>
                </w:p>
              </w:tc>
            </w:tr>
            <w:tr w:rsidR="0091709D" w:rsidRPr="005E3725" w:rsidTr="009673AF">
              <w:trPr>
                <w:trHeight w:val="319"/>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rPr>
                      <w:rFonts w:ascii="Book Antiqua" w:hAnsi="Book Antiqua"/>
                      <w:szCs w:val="22"/>
                    </w:rPr>
                  </w:pPr>
                  <w:r w:rsidRPr="005E3725">
                    <w:rPr>
                      <w:rFonts w:ascii="Book Antiqua" w:hAnsi="Book Antiqua"/>
                      <w:szCs w:val="22"/>
                    </w:rPr>
                    <w:t>ZSTC3.50 x 1514CFS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Cs w:val="22"/>
                    </w:rPr>
                  </w:pPr>
                  <w:r w:rsidRPr="005E3725">
                    <w:rPr>
                      <w:rFonts w:ascii="Book Antiqua" w:hAnsi="Book Antiqua"/>
                      <w:szCs w:val="22"/>
                    </w:rPr>
                    <w:t>3.50x15</w:t>
                  </w:r>
                </w:p>
              </w:tc>
            </w:tr>
            <w:tr w:rsidR="0091709D" w:rsidRPr="005E3725" w:rsidTr="009673AF">
              <w:trPr>
                <w:trHeight w:val="319"/>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rPr>
                      <w:rFonts w:ascii="Book Antiqua" w:hAnsi="Book Antiqua"/>
                      <w:szCs w:val="22"/>
                    </w:rPr>
                  </w:pPr>
                  <w:r w:rsidRPr="005E3725">
                    <w:rPr>
                      <w:rFonts w:ascii="Book Antiqua" w:hAnsi="Book Antiqua"/>
                      <w:szCs w:val="22"/>
                    </w:rPr>
                    <w:t>ZSTC3.50 x 1814CFS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Cs w:val="22"/>
                    </w:rPr>
                  </w:pPr>
                  <w:r w:rsidRPr="005E3725">
                    <w:rPr>
                      <w:rFonts w:ascii="Book Antiqua" w:hAnsi="Book Antiqua"/>
                      <w:szCs w:val="22"/>
                    </w:rPr>
                    <w:t>3.50x18</w:t>
                  </w:r>
                </w:p>
              </w:tc>
            </w:tr>
            <w:tr w:rsidR="0091709D" w:rsidRPr="005E3725" w:rsidTr="009673AF">
              <w:trPr>
                <w:trHeight w:val="319"/>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rPr>
                      <w:rFonts w:ascii="Book Antiqua" w:hAnsi="Book Antiqua"/>
                      <w:szCs w:val="22"/>
                    </w:rPr>
                  </w:pPr>
                  <w:r w:rsidRPr="005E3725">
                    <w:rPr>
                      <w:rFonts w:ascii="Book Antiqua" w:hAnsi="Book Antiqua"/>
                      <w:szCs w:val="22"/>
                    </w:rPr>
                    <w:t>ZSTC3.50 x 2214CFS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Cs w:val="22"/>
                    </w:rPr>
                  </w:pPr>
                  <w:r w:rsidRPr="005E3725">
                    <w:rPr>
                      <w:rFonts w:ascii="Book Antiqua" w:hAnsi="Book Antiqua"/>
                      <w:szCs w:val="22"/>
                    </w:rPr>
                    <w:t>3.50x22</w:t>
                  </w:r>
                </w:p>
              </w:tc>
            </w:tr>
            <w:tr w:rsidR="0091709D" w:rsidRPr="005E3725" w:rsidTr="009673AF">
              <w:trPr>
                <w:trHeight w:val="319"/>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rPr>
                      <w:rFonts w:ascii="Book Antiqua" w:hAnsi="Book Antiqua"/>
                      <w:szCs w:val="22"/>
                    </w:rPr>
                  </w:pPr>
                  <w:r w:rsidRPr="005E3725">
                    <w:rPr>
                      <w:rFonts w:ascii="Book Antiqua" w:hAnsi="Book Antiqua"/>
                      <w:szCs w:val="22"/>
                    </w:rPr>
                    <w:t>ZSTC3.50 x 2514CFS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Cs w:val="22"/>
                    </w:rPr>
                  </w:pPr>
                  <w:r w:rsidRPr="005E3725">
                    <w:rPr>
                      <w:rFonts w:ascii="Book Antiqua" w:hAnsi="Book Antiqua"/>
                      <w:szCs w:val="22"/>
                    </w:rPr>
                    <w:t>3.50x25</w:t>
                  </w:r>
                </w:p>
              </w:tc>
            </w:tr>
            <w:tr w:rsidR="0091709D" w:rsidRPr="005E3725" w:rsidTr="009673AF">
              <w:trPr>
                <w:trHeight w:val="319"/>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rPr>
                      <w:rFonts w:ascii="Book Antiqua" w:hAnsi="Book Antiqua"/>
                      <w:szCs w:val="22"/>
                    </w:rPr>
                  </w:pPr>
                  <w:r w:rsidRPr="005E3725">
                    <w:rPr>
                      <w:rFonts w:ascii="Book Antiqua" w:hAnsi="Book Antiqua"/>
                      <w:szCs w:val="22"/>
                    </w:rPr>
                    <w:t>ZSTC3.50 x 2914CFS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Cs w:val="22"/>
                    </w:rPr>
                  </w:pPr>
                  <w:r w:rsidRPr="005E3725">
                    <w:rPr>
                      <w:rFonts w:ascii="Book Antiqua" w:hAnsi="Book Antiqua"/>
                      <w:szCs w:val="22"/>
                    </w:rPr>
                    <w:t>3.50x29</w:t>
                  </w:r>
                </w:p>
              </w:tc>
            </w:tr>
            <w:tr w:rsidR="0091709D" w:rsidRPr="005E3725" w:rsidTr="009673AF">
              <w:trPr>
                <w:trHeight w:val="319"/>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rPr>
                      <w:rFonts w:ascii="Book Antiqua" w:hAnsi="Book Antiqua"/>
                      <w:szCs w:val="22"/>
                    </w:rPr>
                  </w:pPr>
                  <w:r w:rsidRPr="005E3725">
                    <w:rPr>
                      <w:rFonts w:ascii="Book Antiqua" w:hAnsi="Book Antiqua"/>
                      <w:szCs w:val="22"/>
                    </w:rPr>
                    <w:t>ZSTC3.50 x 3414CFS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Cs w:val="22"/>
                    </w:rPr>
                  </w:pPr>
                  <w:r w:rsidRPr="005E3725">
                    <w:rPr>
                      <w:rFonts w:ascii="Book Antiqua" w:hAnsi="Book Antiqua"/>
                      <w:szCs w:val="22"/>
                    </w:rPr>
                    <w:t>3.50x34</w:t>
                  </w:r>
                </w:p>
              </w:tc>
            </w:tr>
            <w:tr w:rsidR="0091709D" w:rsidRPr="005E3725" w:rsidTr="009673AF">
              <w:trPr>
                <w:trHeight w:val="319"/>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rPr>
                      <w:rFonts w:ascii="Book Antiqua" w:hAnsi="Book Antiqua"/>
                      <w:szCs w:val="22"/>
                    </w:rPr>
                  </w:pPr>
                  <w:r w:rsidRPr="005E3725">
                    <w:rPr>
                      <w:rFonts w:ascii="Book Antiqua" w:hAnsi="Book Antiqua"/>
                      <w:szCs w:val="22"/>
                    </w:rPr>
                    <w:t>ZSTC3.50 x 3614CFS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Cs w:val="22"/>
                    </w:rPr>
                  </w:pPr>
                  <w:r w:rsidRPr="005E3725">
                    <w:rPr>
                      <w:rFonts w:ascii="Book Antiqua" w:hAnsi="Book Antiqua"/>
                      <w:szCs w:val="22"/>
                    </w:rPr>
                    <w:t>3.50x36</w:t>
                  </w:r>
                </w:p>
              </w:tc>
            </w:tr>
            <w:tr w:rsidR="0091709D" w:rsidRPr="005E3725" w:rsidTr="009673AF">
              <w:trPr>
                <w:trHeight w:val="319"/>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rPr>
                      <w:rFonts w:ascii="Book Antiqua" w:hAnsi="Book Antiqua"/>
                      <w:szCs w:val="22"/>
                    </w:rPr>
                  </w:pPr>
                  <w:r w:rsidRPr="005E3725">
                    <w:rPr>
                      <w:rFonts w:ascii="Book Antiqua" w:hAnsi="Book Antiqua"/>
                      <w:szCs w:val="22"/>
                    </w:rPr>
                    <w:t>ZSTC3.50 x 3814CFS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Cs w:val="22"/>
                    </w:rPr>
                  </w:pPr>
                  <w:r w:rsidRPr="005E3725">
                    <w:rPr>
                      <w:rFonts w:ascii="Book Antiqua" w:hAnsi="Book Antiqua"/>
                      <w:szCs w:val="22"/>
                    </w:rPr>
                    <w:t>3.50x38</w:t>
                  </w:r>
                </w:p>
              </w:tc>
            </w:tr>
            <w:tr w:rsidR="0091709D" w:rsidRPr="005E3725" w:rsidTr="009673AF">
              <w:trPr>
                <w:trHeight w:val="319"/>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rPr>
                      <w:rFonts w:ascii="Book Antiqua" w:hAnsi="Book Antiqua"/>
                      <w:szCs w:val="22"/>
                    </w:rPr>
                  </w:pPr>
                  <w:r w:rsidRPr="005E3725">
                    <w:rPr>
                      <w:rFonts w:ascii="Book Antiqua" w:hAnsi="Book Antiqua"/>
                      <w:szCs w:val="22"/>
                    </w:rPr>
                    <w:t>ZSTC3.50 x 4014CFS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Cs w:val="22"/>
                    </w:rPr>
                  </w:pPr>
                  <w:r w:rsidRPr="005E3725">
                    <w:rPr>
                      <w:rFonts w:ascii="Book Antiqua" w:hAnsi="Book Antiqua"/>
                      <w:szCs w:val="22"/>
                    </w:rPr>
                    <w:t>3.50x40</w:t>
                  </w:r>
                </w:p>
              </w:tc>
            </w:tr>
            <w:tr w:rsidR="0091709D" w:rsidRPr="005E3725" w:rsidTr="009673AF">
              <w:trPr>
                <w:trHeight w:val="319"/>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rPr>
                      <w:rFonts w:ascii="Book Antiqua" w:hAnsi="Book Antiqua"/>
                      <w:szCs w:val="22"/>
                    </w:rPr>
                  </w:pPr>
                  <w:r w:rsidRPr="005E3725">
                    <w:rPr>
                      <w:rFonts w:ascii="Book Antiqua" w:hAnsi="Book Antiqua"/>
                      <w:szCs w:val="22"/>
                    </w:rPr>
                    <w:t>ZSTC3.75 x 0814CFS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Cs w:val="22"/>
                    </w:rPr>
                  </w:pPr>
                  <w:r w:rsidRPr="005E3725">
                    <w:rPr>
                      <w:rFonts w:ascii="Book Antiqua" w:hAnsi="Book Antiqua"/>
                      <w:szCs w:val="22"/>
                    </w:rPr>
                    <w:t>3.75x08</w:t>
                  </w:r>
                </w:p>
              </w:tc>
            </w:tr>
            <w:tr w:rsidR="0091709D" w:rsidRPr="005E3725" w:rsidTr="009673AF">
              <w:trPr>
                <w:trHeight w:val="319"/>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rPr>
                      <w:rFonts w:ascii="Book Antiqua" w:hAnsi="Book Antiqua"/>
                      <w:szCs w:val="22"/>
                    </w:rPr>
                  </w:pPr>
                  <w:r w:rsidRPr="005E3725">
                    <w:rPr>
                      <w:rFonts w:ascii="Book Antiqua" w:hAnsi="Book Antiqua"/>
                      <w:szCs w:val="22"/>
                    </w:rPr>
                    <w:t>ZSTC3.75 x 1014CFS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Cs w:val="22"/>
                    </w:rPr>
                  </w:pPr>
                  <w:r w:rsidRPr="005E3725">
                    <w:rPr>
                      <w:rFonts w:ascii="Book Antiqua" w:hAnsi="Book Antiqua"/>
                      <w:szCs w:val="22"/>
                    </w:rPr>
                    <w:t>3.75x10</w:t>
                  </w:r>
                </w:p>
              </w:tc>
            </w:tr>
            <w:tr w:rsidR="0091709D" w:rsidRPr="005E3725" w:rsidTr="009673AF">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rPr>
                      <w:rFonts w:ascii="Book Antiqua" w:hAnsi="Book Antiqua"/>
                      <w:szCs w:val="22"/>
                    </w:rPr>
                  </w:pPr>
                  <w:r w:rsidRPr="005E3725">
                    <w:rPr>
                      <w:rFonts w:ascii="Book Antiqua" w:hAnsi="Book Antiqua"/>
                      <w:szCs w:val="22"/>
                    </w:rPr>
                    <w:t>ZSTC3.75 x 1214CFS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Cs w:val="22"/>
                    </w:rPr>
                  </w:pPr>
                  <w:r w:rsidRPr="005E3725">
                    <w:rPr>
                      <w:rFonts w:ascii="Book Antiqua" w:hAnsi="Book Antiqua"/>
                      <w:szCs w:val="22"/>
                    </w:rPr>
                    <w:t>3.75x12</w:t>
                  </w:r>
                </w:p>
              </w:tc>
            </w:tr>
            <w:tr w:rsidR="0091709D" w:rsidRPr="005E3725" w:rsidTr="009673AF">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rPr>
                      <w:rFonts w:ascii="Book Antiqua" w:hAnsi="Book Antiqua"/>
                      <w:szCs w:val="22"/>
                    </w:rPr>
                  </w:pPr>
                  <w:r w:rsidRPr="005E3725">
                    <w:rPr>
                      <w:rFonts w:ascii="Book Antiqua" w:hAnsi="Book Antiqua"/>
                      <w:szCs w:val="22"/>
                    </w:rPr>
                    <w:t>ZSTC3.75 x 1514CFS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Cs w:val="22"/>
                    </w:rPr>
                  </w:pPr>
                  <w:r w:rsidRPr="005E3725">
                    <w:rPr>
                      <w:rFonts w:ascii="Book Antiqua" w:hAnsi="Book Antiqua"/>
                      <w:szCs w:val="22"/>
                    </w:rPr>
                    <w:t>3.75x15</w:t>
                  </w:r>
                </w:p>
              </w:tc>
            </w:tr>
            <w:tr w:rsidR="0091709D" w:rsidRPr="005E3725" w:rsidTr="009673AF">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rPr>
                      <w:rFonts w:ascii="Book Antiqua" w:hAnsi="Book Antiqua"/>
                      <w:szCs w:val="22"/>
                    </w:rPr>
                  </w:pPr>
                  <w:r w:rsidRPr="005E3725">
                    <w:rPr>
                      <w:rFonts w:ascii="Book Antiqua" w:hAnsi="Book Antiqua"/>
                      <w:szCs w:val="22"/>
                    </w:rPr>
                    <w:t>ZSTC3.75 x 1814CFS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Cs w:val="22"/>
                    </w:rPr>
                  </w:pPr>
                  <w:r w:rsidRPr="005E3725">
                    <w:rPr>
                      <w:rFonts w:ascii="Book Antiqua" w:hAnsi="Book Antiqua"/>
                      <w:szCs w:val="22"/>
                    </w:rPr>
                    <w:t>3.75x18</w:t>
                  </w:r>
                </w:p>
              </w:tc>
            </w:tr>
            <w:tr w:rsidR="0091709D" w:rsidRPr="005E3725" w:rsidTr="009673AF">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rPr>
                      <w:rFonts w:ascii="Book Antiqua" w:hAnsi="Book Antiqua"/>
                      <w:szCs w:val="22"/>
                    </w:rPr>
                  </w:pPr>
                  <w:r w:rsidRPr="005E3725">
                    <w:rPr>
                      <w:rFonts w:ascii="Book Antiqua" w:hAnsi="Book Antiqua"/>
                      <w:szCs w:val="22"/>
                    </w:rPr>
                    <w:t>ZSTC3.75 x 2214CFS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Cs w:val="22"/>
                    </w:rPr>
                  </w:pPr>
                  <w:r w:rsidRPr="005E3725">
                    <w:rPr>
                      <w:rFonts w:ascii="Book Antiqua" w:hAnsi="Book Antiqua"/>
                      <w:szCs w:val="22"/>
                    </w:rPr>
                    <w:t>3.75x22</w:t>
                  </w:r>
                </w:p>
              </w:tc>
            </w:tr>
            <w:tr w:rsidR="0091709D" w:rsidRPr="005E3725" w:rsidTr="009673AF">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rPr>
                      <w:rFonts w:ascii="Book Antiqua" w:hAnsi="Book Antiqua"/>
                      <w:szCs w:val="22"/>
                    </w:rPr>
                  </w:pPr>
                  <w:r w:rsidRPr="005E3725">
                    <w:rPr>
                      <w:rFonts w:ascii="Book Antiqua" w:hAnsi="Book Antiqua"/>
                      <w:szCs w:val="22"/>
                    </w:rPr>
                    <w:t>ZSTC3.75 x 2514CFS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Cs w:val="22"/>
                    </w:rPr>
                  </w:pPr>
                  <w:r w:rsidRPr="005E3725">
                    <w:rPr>
                      <w:rFonts w:ascii="Book Antiqua" w:hAnsi="Book Antiqua"/>
                      <w:szCs w:val="22"/>
                    </w:rPr>
                    <w:t>3.75x25</w:t>
                  </w:r>
                </w:p>
              </w:tc>
            </w:tr>
            <w:tr w:rsidR="0091709D" w:rsidRPr="005E3725" w:rsidTr="009673AF">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rPr>
                      <w:rFonts w:ascii="Book Antiqua" w:hAnsi="Book Antiqua"/>
                      <w:szCs w:val="22"/>
                    </w:rPr>
                  </w:pPr>
                  <w:r w:rsidRPr="005E3725">
                    <w:rPr>
                      <w:rFonts w:ascii="Book Antiqua" w:hAnsi="Book Antiqua"/>
                      <w:szCs w:val="22"/>
                    </w:rPr>
                    <w:t>ZSTC3.75 x 2914CFS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Cs w:val="22"/>
                    </w:rPr>
                  </w:pPr>
                  <w:r w:rsidRPr="005E3725">
                    <w:rPr>
                      <w:rFonts w:ascii="Book Antiqua" w:hAnsi="Book Antiqua"/>
                      <w:szCs w:val="22"/>
                    </w:rPr>
                    <w:t>3.75x29</w:t>
                  </w:r>
                </w:p>
              </w:tc>
            </w:tr>
            <w:tr w:rsidR="0091709D" w:rsidRPr="005E3725" w:rsidTr="009673AF">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rPr>
                      <w:rFonts w:ascii="Book Antiqua" w:hAnsi="Book Antiqua"/>
                      <w:szCs w:val="22"/>
                    </w:rPr>
                  </w:pPr>
                  <w:r w:rsidRPr="005E3725">
                    <w:rPr>
                      <w:rFonts w:ascii="Book Antiqua" w:hAnsi="Book Antiqua"/>
                      <w:szCs w:val="22"/>
                    </w:rPr>
                    <w:t>ZSTC3.75 x 3414CFS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Cs w:val="22"/>
                    </w:rPr>
                  </w:pPr>
                  <w:r w:rsidRPr="005E3725">
                    <w:rPr>
                      <w:rFonts w:ascii="Book Antiqua" w:hAnsi="Book Antiqua"/>
                      <w:szCs w:val="22"/>
                    </w:rPr>
                    <w:t>3.75x34</w:t>
                  </w:r>
                </w:p>
              </w:tc>
            </w:tr>
            <w:tr w:rsidR="0091709D" w:rsidRPr="005E3725" w:rsidTr="009673AF">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rPr>
                      <w:rFonts w:ascii="Book Antiqua" w:hAnsi="Book Antiqua"/>
                      <w:szCs w:val="22"/>
                    </w:rPr>
                  </w:pPr>
                  <w:r w:rsidRPr="005E3725">
                    <w:rPr>
                      <w:rFonts w:ascii="Book Antiqua" w:hAnsi="Book Antiqua"/>
                      <w:szCs w:val="22"/>
                    </w:rPr>
                    <w:t>ZSTC3.75 x 3614CFS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Cs w:val="22"/>
                    </w:rPr>
                  </w:pPr>
                  <w:r w:rsidRPr="005E3725">
                    <w:rPr>
                      <w:rFonts w:ascii="Book Antiqua" w:hAnsi="Book Antiqua"/>
                      <w:szCs w:val="22"/>
                    </w:rPr>
                    <w:t>3.75x36</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ZSTC3.75 x 3814CFS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3.75x38</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ZSTC3.75 x 4014CFS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3.75x40</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ZTS4.0x814CFS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4.0x8</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ZTS4.0x1014CFS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4.0x10</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ZTS4.0x1214CFS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4.0x12</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ZTS4.0x1514CFS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4.0x15</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ZTS4.0x1814CFS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4.0x18</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ZTS4.0x2214CFS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4.0x22</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ZTS4.0x2514CFS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4.0x25</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ZTS4.0x2914CFS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4.0x29</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ZTS4.0x3414CFS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4.0x34</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ZTS4.0x3614CFS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4.0x36</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ZTS4.0x3814CFS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4.0x38</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ZTS4.0x4014CFS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4.0x40</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ZTS4.5x814CFS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4.5x8</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ZTS4.5x1014CFS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4.5x10</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ZTS4.5x1214CFS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4.5x12</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ZTS4.5x1514CFS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4.5x15</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ZTS4.5x1814CFS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4.5x18</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ZTS4.5x2214CFS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4.5x22</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ZTS4.5x2514CFS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4.5x25</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ZTS4.5x2914CFS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4.5x29</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ZTS4.5x3414CFS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4.5x34</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ZTS4.5x3614CFS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4.5x36</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ZTS4.5x3814CFS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4.5x38</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ZTS4.5x4014CFS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4.5x40</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ZTS5.0x814CFS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5.0x8</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ZTS5.0x1014CFS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5.0x10</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ZTS5.0x1214CFS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5.0x12</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ZTS5.0x1514CFS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5.0x15</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ZTS5.0x1814CFS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5.0x18</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ZTS5.0x2214CFS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5.0x22</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ZTS5.0x2514CFS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5.0x25</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ZTS5.0x2914CFS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5.0x29</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ZTS5.0x3414CFS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5.0x34</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ZTS5.0x3614CFS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5.0x36</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ZTS5.0x3814CFS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5.0x38</w:t>
                  </w:r>
                </w:p>
              </w:tc>
            </w:tr>
            <w:tr w:rsidR="0091709D" w:rsidRPr="005E3725" w:rsidTr="009673AF">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rPr>
                      <w:rFonts w:ascii="Book Antiqua" w:hAnsi="Book Antiqua"/>
                      <w:szCs w:val="22"/>
                    </w:rPr>
                  </w:pPr>
                  <w:r w:rsidRPr="005E3725">
                    <w:rPr>
                      <w:rFonts w:ascii="Book Antiqua" w:hAnsi="Book Antiqua"/>
                      <w:szCs w:val="22"/>
                    </w:rPr>
                    <w:t>ZTS5.0x4014CFS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Cs w:val="22"/>
                    </w:rPr>
                  </w:pPr>
                  <w:r w:rsidRPr="005E3725">
                    <w:rPr>
                      <w:rFonts w:ascii="Book Antiqua" w:hAnsi="Book Antiqua"/>
                      <w:szCs w:val="22"/>
                    </w:rPr>
                    <w:t>5.0x40</w:t>
                  </w:r>
                </w:p>
              </w:tc>
            </w:tr>
          </w:tbl>
          <w:p w:rsidR="0091709D" w:rsidRPr="005E3725" w:rsidRDefault="0091709D" w:rsidP="004215CB">
            <w:pPr>
              <w:rPr>
                <w:rFonts w:ascii="Book Antiqua" w:hAnsi="Book Antiqua" w:cstheme="majorBidi"/>
                <w:b/>
                <w:bCs/>
              </w:rPr>
            </w:pPr>
          </w:p>
        </w:tc>
      </w:tr>
      <w:tr w:rsidR="0091709D" w:rsidRPr="005E3725" w:rsidTr="004E1FD7">
        <w:trPr>
          <w:trHeight w:val="1793"/>
        </w:trPr>
        <w:tc>
          <w:tcPr>
            <w:tcW w:w="709" w:type="dxa"/>
            <w:vMerge w:val="restart"/>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vMerge w:val="restart"/>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4S International, Suite No. 205, 2</w:t>
            </w:r>
            <w:r w:rsidRPr="005E3725">
              <w:rPr>
                <w:rFonts w:ascii="Book Antiqua" w:hAnsi="Book Antiqua" w:cstheme="majorBidi"/>
                <w:vertAlign w:val="superscript"/>
              </w:rPr>
              <w:t>nd</w:t>
            </w:r>
            <w:r w:rsidRPr="005E3725">
              <w:rPr>
                <w:rFonts w:ascii="Book Antiqua" w:hAnsi="Book Antiqua" w:cstheme="majorBidi"/>
              </w:rPr>
              <w:t xml:space="preserve"> Floor Al-Fiza Glass Tower Rashid Minhas Road, Block 10-A Gulshan e Iqbal Road, Karachi</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(ELI-00290)</w:t>
            </w:r>
          </w:p>
        </w:tc>
        <w:tc>
          <w:tcPr>
            <w:tcW w:w="1985" w:type="dxa"/>
            <w:gridSpan w:val="3"/>
            <w:vMerge w:val="restart"/>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Balton SP Z.O.O Nowy Swiat 7/1400496 Warszawa, Poland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 xml:space="preserve">(FSC PolandIssuance Date </w:t>
            </w:r>
          </w:p>
          <w:p w:rsidR="0091709D" w:rsidRPr="005E3725" w:rsidRDefault="0091709D" w:rsidP="004215CB">
            <w:pPr>
              <w:rPr>
                <w:rFonts w:ascii="Book Antiqua" w:hAnsi="Book Antiqua" w:cstheme="majorBidi"/>
                <w:b/>
                <w:bCs/>
              </w:rPr>
            </w:pPr>
            <w:r w:rsidRPr="005E3725">
              <w:rPr>
                <w:rFonts w:ascii="Book Antiqua" w:hAnsi="Book Antiqua" w:cstheme="majorBidi"/>
              </w:rPr>
              <w:t>26-01-2018)</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Introducer Version Braided or Non-Braided Kits to Introduce and Exchange Catheters and Endocavitary Electrodes, with Hemostasis Valve</w:t>
            </w:r>
          </w:p>
          <w:p w:rsidR="0091709D" w:rsidRPr="005E3725" w:rsidRDefault="0091709D" w:rsidP="004215CB">
            <w:pPr>
              <w:rPr>
                <w:rFonts w:ascii="Book Antiqua" w:hAnsi="Book Antiqua" w:cstheme="majorBidi"/>
              </w:rPr>
            </w:pP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DA0BE7">
            <w:pPr>
              <w:rPr>
                <w:rFonts w:ascii="Book Antiqua" w:hAnsi="Book Antiqua" w:cstheme="majorBidi"/>
              </w:rPr>
            </w:pPr>
            <w:r w:rsidRPr="005E3725">
              <w:rPr>
                <w:rFonts w:ascii="Book Antiqua" w:hAnsi="Book Antiqua" w:cstheme="majorBidi"/>
              </w:rPr>
              <w:t>Shelf Life: 4 Years and 11 months.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 xml:space="preserve">Model:  </w:t>
            </w:r>
          </w:p>
          <w:p w:rsidR="0091709D" w:rsidRPr="005E3725" w:rsidRDefault="0091709D" w:rsidP="004215CB">
            <w:pPr>
              <w:rPr>
                <w:rFonts w:ascii="Book Antiqua" w:hAnsi="Book Antiqua" w:cstheme="majorBidi"/>
              </w:rPr>
            </w:pPr>
          </w:p>
        </w:tc>
        <w:tc>
          <w:tcPr>
            <w:tcW w:w="1701" w:type="dxa"/>
            <w:gridSpan w:val="2"/>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Introducer</w:t>
            </w:r>
          </w:p>
        </w:tc>
        <w:tc>
          <w:tcPr>
            <w:tcW w:w="1526" w:type="dxa"/>
            <w:gridSpan w:val="3"/>
            <w:shd w:val="clear" w:color="auto" w:fill="auto"/>
          </w:tcPr>
          <w:p w:rsidR="0091709D" w:rsidRPr="005E3725" w:rsidRDefault="0091709D" w:rsidP="006D43F4">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provision of EPSP. The firm has also provided Free Sale Certificate of a Reference Country, namely, Spain.</w:t>
            </w:r>
          </w:p>
        </w:tc>
      </w:tr>
      <w:tr w:rsidR="0091709D" w:rsidRPr="005E3725" w:rsidTr="004E1FD7">
        <w:trPr>
          <w:trHeight w:val="1792"/>
        </w:trPr>
        <w:tc>
          <w:tcPr>
            <w:tcW w:w="709" w:type="dxa"/>
            <w:vMerge/>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vMerge/>
            <w:shd w:val="clear" w:color="auto" w:fill="auto"/>
          </w:tcPr>
          <w:p w:rsidR="0091709D" w:rsidRPr="005E3725" w:rsidRDefault="0091709D" w:rsidP="004215CB">
            <w:pPr>
              <w:rPr>
                <w:rFonts w:ascii="Book Antiqua" w:hAnsi="Book Antiqua" w:cstheme="majorBidi"/>
              </w:rPr>
            </w:pPr>
          </w:p>
        </w:tc>
        <w:tc>
          <w:tcPr>
            <w:tcW w:w="1985" w:type="dxa"/>
            <w:gridSpan w:val="3"/>
            <w:vMerge/>
            <w:shd w:val="clear" w:color="auto" w:fill="auto"/>
          </w:tcPr>
          <w:p w:rsidR="0091709D" w:rsidRPr="005E3725" w:rsidRDefault="0091709D" w:rsidP="004215CB">
            <w:pPr>
              <w:rPr>
                <w:rFonts w:ascii="Book Antiqua" w:hAnsi="Book Antiqua" w:cstheme="majorBidi"/>
                <w:b/>
                <w:bCs/>
              </w:rPr>
            </w:pPr>
          </w:p>
        </w:tc>
        <w:tc>
          <w:tcPr>
            <w:tcW w:w="6203" w:type="dxa"/>
            <w:gridSpan w:val="10"/>
            <w:shd w:val="clear" w:color="auto" w:fill="auto"/>
          </w:tcPr>
          <w:tbl>
            <w:tblPr>
              <w:tblW w:w="4279" w:type="dxa"/>
              <w:tblLayout w:type="fixed"/>
              <w:tblLook w:val="04A0" w:firstRow="1" w:lastRow="0" w:firstColumn="1" w:lastColumn="0" w:noHBand="0" w:noVBand="1"/>
            </w:tblPr>
            <w:tblGrid>
              <w:gridCol w:w="1399"/>
              <w:gridCol w:w="1550"/>
              <w:gridCol w:w="1330"/>
            </w:tblGrid>
            <w:tr w:rsidR="0091709D" w:rsidRPr="005E3725" w:rsidTr="005A3BCF">
              <w:trPr>
                <w:trHeight w:val="300"/>
              </w:trPr>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INT8.5A,</w:t>
                  </w:r>
                </w:p>
              </w:tc>
              <w:tc>
                <w:tcPr>
                  <w:tcW w:w="1550" w:type="dxa"/>
                  <w:tcBorders>
                    <w:top w:val="single" w:sz="4" w:space="0" w:color="auto"/>
                    <w:left w:val="single" w:sz="4" w:space="0" w:color="auto"/>
                    <w:bottom w:val="single" w:sz="4" w:space="0" w:color="auto"/>
                    <w:right w:val="single" w:sz="4" w:space="0" w:color="auto"/>
                  </w:tcBorders>
                  <w:vAlign w:val="bottom"/>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ZWERK6F</w:t>
                  </w:r>
                </w:p>
              </w:tc>
              <w:tc>
                <w:tcPr>
                  <w:tcW w:w="1330" w:type="dxa"/>
                  <w:tcBorders>
                    <w:top w:val="single" w:sz="4" w:space="0" w:color="auto"/>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INT12F</w:t>
                  </w:r>
                </w:p>
              </w:tc>
            </w:tr>
            <w:tr w:rsidR="0091709D" w:rsidRPr="005E3725" w:rsidTr="005A3BCF">
              <w:trPr>
                <w:trHeight w:val="300"/>
              </w:trPr>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INT5FK50</w:t>
                  </w:r>
                </w:p>
              </w:tc>
              <w:tc>
                <w:tcPr>
                  <w:tcW w:w="1550" w:type="dxa"/>
                  <w:tcBorders>
                    <w:top w:val="single" w:sz="4" w:space="0" w:color="auto"/>
                    <w:left w:val="single" w:sz="4" w:space="0" w:color="auto"/>
                    <w:bottom w:val="single" w:sz="4" w:space="0" w:color="auto"/>
                    <w:right w:val="single" w:sz="4" w:space="0" w:color="auto"/>
                  </w:tcBorders>
                  <w:vAlign w:val="bottom"/>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ZWERK7F</w:t>
                  </w:r>
                </w:p>
              </w:tc>
              <w:tc>
                <w:tcPr>
                  <w:tcW w:w="1330" w:type="dxa"/>
                  <w:tcBorders>
                    <w:top w:val="single" w:sz="4" w:space="0" w:color="auto"/>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INT14F</w:t>
                  </w:r>
                </w:p>
              </w:tc>
            </w:tr>
            <w:tr w:rsidR="0091709D" w:rsidRPr="005E3725" w:rsidTr="005A3BCF">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INT5FK55</w:t>
                  </w:r>
                </w:p>
              </w:tc>
              <w:tc>
                <w:tcPr>
                  <w:tcW w:w="1550" w:type="dxa"/>
                  <w:tcBorders>
                    <w:top w:val="nil"/>
                    <w:left w:val="single" w:sz="4" w:space="0" w:color="auto"/>
                    <w:bottom w:val="single" w:sz="4" w:space="0" w:color="auto"/>
                    <w:right w:val="single" w:sz="4" w:space="0" w:color="auto"/>
                  </w:tcBorders>
                  <w:vAlign w:val="bottom"/>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ZWERK8F</w:t>
                  </w:r>
                </w:p>
              </w:tc>
              <w:tc>
                <w:tcPr>
                  <w:tcW w:w="133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INT16F</w:t>
                  </w:r>
                </w:p>
              </w:tc>
            </w:tr>
            <w:tr w:rsidR="0091709D" w:rsidRPr="005E3725" w:rsidTr="005A3BCF">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INT5FK60</w:t>
                  </w:r>
                </w:p>
              </w:tc>
              <w:tc>
                <w:tcPr>
                  <w:tcW w:w="1550" w:type="dxa"/>
                  <w:tcBorders>
                    <w:top w:val="nil"/>
                    <w:left w:val="single" w:sz="4" w:space="0" w:color="auto"/>
                    <w:bottom w:val="single" w:sz="4" w:space="0" w:color="auto"/>
                    <w:right w:val="single" w:sz="4" w:space="0" w:color="auto"/>
                  </w:tcBorders>
                  <w:vAlign w:val="bottom"/>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ZWERK9F</w:t>
                  </w:r>
                </w:p>
              </w:tc>
              <w:tc>
                <w:tcPr>
                  <w:tcW w:w="133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INT3F</w:t>
                  </w:r>
                </w:p>
              </w:tc>
            </w:tr>
            <w:tr w:rsidR="0091709D" w:rsidRPr="005E3725" w:rsidTr="005A3BCF">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INT5FK65</w:t>
                  </w:r>
                </w:p>
              </w:tc>
              <w:tc>
                <w:tcPr>
                  <w:tcW w:w="1550" w:type="dxa"/>
                  <w:tcBorders>
                    <w:top w:val="nil"/>
                    <w:left w:val="single" w:sz="4" w:space="0" w:color="auto"/>
                    <w:bottom w:val="single" w:sz="4" w:space="0" w:color="auto"/>
                    <w:right w:val="single" w:sz="4" w:space="0" w:color="auto"/>
                  </w:tcBorders>
                  <w:vAlign w:val="bottom"/>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ZWERK10F</w:t>
                  </w:r>
                </w:p>
              </w:tc>
              <w:tc>
                <w:tcPr>
                  <w:tcW w:w="133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INT4F</w:t>
                  </w:r>
                </w:p>
              </w:tc>
            </w:tr>
            <w:tr w:rsidR="0091709D" w:rsidRPr="005E3725" w:rsidTr="005A3BCF">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INT5FK70</w:t>
                  </w:r>
                </w:p>
              </w:tc>
              <w:tc>
                <w:tcPr>
                  <w:tcW w:w="155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INT5FKR</w:t>
                  </w:r>
                </w:p>
              </w:tc>
              <w:tc>
                <w:tcPr>
                  <w:tcW w:w="133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INT5F</w:t>
                  </w:r>
                </w:p>
              </w:tc>
            </w:tr>
            <w:tr w:rsidR="0091709D" w:rsidRPr="005E3725" w:rsidTr="005A3BCF">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INT5FK80</w:t>
                  </w:r>
                </w:p>
              </w:tc>
              <w:tc>
                <w:tcPr>
                  <w:tcW w:w="155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INT5FKRP</w:t>
                  </w:r>
                </w:p>
              </w:tc>
              <w:tc>
                <w:tcPr>
                  <w:tcW w:w="133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INT6F</w:t>
                  </w:r>
                </w:p>
              </w:tc>
            </w:tr>
            <w:tr w:rsidR="0091709D" w:rsidRPr="005E3725" w:rsidTr="005A3BCF">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INT5FK90</w:t>
                  </w:r>
                </w:p>
              </w:tc>
              <w:tc>
                <w:tcPr>
                  <w:tcW w:w="155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INT5F21KRP</w:t>
                  </w:r>
                </w:p>
              </w:tc>
              <w:tc>
                <w:tcPr>
                  <w:tcW w:w="133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INT16F</w:t>
                  </w:r>
                </w:p>
              </w:tc>
            </w:tr>
            <w:tr w:rsidR="0091709D" w:rsidRPr="005E3725" w:rsidTr="005A3BCF">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INT6FK50</w:t>
                  </w:r>
                </w:p>
              </w:tc>
              <w:tc>
                <w:tcPr>
                  <w:tcW w:w="155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INT5FKR23</w:t>
                  </w:r>
                </w:p>
              </w:tc>
              <w:tc>
                <w:tcPr>
                  <w:tcW w:w="133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INT16F23</w:t>
                  </w:r>
                </w:p>
              </w:tc>
            </w:tr>
            <w:tr w:rsidR="0091709D" w:rsidRPr="005E3725" w:rsidTr="005A3BCF">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INT6FK55</w:t>
                  </w:r>
                </w:p>
              </w:tc>
              <w:tc>
                <w:tcPr>
                  <w:tcW w:w="155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INT5FKR23P</w:t>
                  </w:r>
                </w:p>
              </w:tc>
              <w:tc>
                <w:tcPr>
                  <w:tcW w:w="133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INT18F</w:t>
                  </w:r>
                </w:p>
              </w:tc>
            </w:tr>
            <w:tr w:rsidR="0091709D" w:rsidRPr="005E3725" w:rsidTr="005A3BCF">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INT6FK60</w:t>
                  </w:r>
                </w:p>
              </w:tc>
              <w:tc>
                <w:tcPr>
                  <w:tcW w:w="155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INT5F21KR23P</w:t>
                  </w:r>
                </w:p>
              </w:tc>
              <w:tc>
                <w:tcPr>
                  <w:tcW w:w="133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INT18F23</w:t>
                  </w:r>
                </w:p>
              </w:tc>
            </w:tr>
            <w:tr w:rsidR="0091709D" w:rsidRPr="005E3725" w:rsidTr="005A3BCF">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INT6FK65</w:t>
                  </w:r>
                </w:p>
              </w:tc>
              <w:tc>
                <w:tcPr>
                  <w:tcW w:w="155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INT6FKR</w:t>
                  </w:r>
                </w:p>
              </w:tc>
              <w:tc>
                <w:tcPr>
                  <w:tcW w:w="133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INT7F</w:t>
                  </w:r>
                </w:p>
              </w:tc>
            </w:tr>
            <w:tr w:rsidR="0091709D" w:rsidRPr="005E3725" w:rsidTr="005A3BCF">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INT6FK70</w:t>
                  </w:r>
                </w:p>
              </w:tc>
              <w:tc>
                <w:tcPr>
                  <w:tcW w:w="155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INT6FKRP</w:t>
                  </w:r>
                </w:p>
              </w:tc>
              <w:tc>
                <w:tcPr>
                  <w:tcW w:w="133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INT8F</w:t>
                  </w:r>
                </w:p>
              </w:tc>
            </w:tr>
            <w:tr w:rsidR="0091709D" w:rsidRPr="005E3725" w:rsidTr="005A3BCF">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INT6FK80</w:t>
                  </w:r>
                </w:p>
              </w:tc>
              <w:tc>
                <w:tcPr>
                  <w:tcW w:w="155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INT6F21KRP</w:t>
                  </w:r>
                </w:p>
              </w:tc>
              <w:tc>
                <w:tcPr>
                  <w:tcW w:w="133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INT9F</w:t>
                  </w:r>
                </w:p>
              </w:tc>
            </w:tr>
            <w:tr w:rsidR="0091709D" w:rsidRPr="005E3725" w:rsidTr="005A3BCF">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INT6FK90</w:t>
                  </w:r>
                </w:p>
              </w:tc>
              <w:tc>
                <w:tcPr>
                  <w:tcW w:w="155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INT6FKR23</w:t>
                  </w:r>
                </w:p>
              </w:tc>
              <w:tc>
                <w:tcPr>
                  <w:tcW w:w="133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INT10F</w:t>
                  </w:r>
                </w:p>
              </w:tc>
            </w:tr>
            <w:tr w:rsidR="0091709D" w:rsidRPr="005E3725" w:rsidTr="005A3BCF">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INT7FK50</w:t>
                  </w:r>
                </w:p>
              </w:tc>
              <w:tc>
                <w:tcPr>
                  <w:tcW w:w="155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INT6FKR23P</w:t>
                  </w:r>
                </w:p>
              </w:tc>
              <w:tc>
                <w:tcPr>
                  <w:tcW w:w="133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INT11F</w:t>
                  </w:r>
                </w:p>
              </w:tc>
            </w:tr>
            <w:tr w:rsidR="0091709D" w:rsidRPr="005E3725" w:rsidTr="005A3BCF">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INT7FK55</w:t>
                  </w:r>
                </w:p>
              </w:tc>
              <w:tc>
                <w:tcPr>
                  <w:tcW w:w="155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INT6F21KR23P</w:t>
                  </w:r>
                </w:p>
              </w:tc>
              <w:tc>
                <w:tcPr>
                  <w:tcW w:w="133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INT11F23</w:t>
                  </w:r>
                </w:p>
              </w:tc>
            </w:tr>
            <w:tr w:rsidR="0091709D" w:rsidRPr="005E3725" w:rsidTr="005A3BCF">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INT7FK60</w:t>
                  </w:r>
                </w:p>
              </w:tc>
              <w:tc>
                <w:tcPr>
                  <w:tcW w:w="155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INT7FKR</w:t>
                  </w:r>
                </w:p>
              </w:tc>
              <w:tc>
                <w:tcPr>
                  <w:tcW w:w="133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INT12F</w:t>
                  </w:r>
                </w:p>
              </w:tc>
            </w:tr>
            <w:tr w:rsidR="0091709D" w:rsidRPr="005E3725" w:rsidTr="005A3BCF">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INT7FK65</w:t>
                  </w:r>
                </w:p>
              </w:tc>
              <w:tc>
                <w:tcPr>
                  <w:tcW w:w="155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INT7FKRP</w:t>
                  </w:r>
                </w:p>
              </w:tc>
              <w:tc>
                <w:tcPr>
                  <w:tcW w:w="133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INT12F23</w:t>
                  </w:r>
                </w:p>
              </w:tc>
            </w:tr>
            <w:tr w:rsidR="0091709D" w:rsidRPr="005E3725" w:rsidTr="005A3BCF">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INT7FK70</w:t>
                  </w:r>
                </w:p>
              </w:tc>
              <w:tc>
                <w:tcPr>
                  <w:tcW w:w="155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INT7F21KRP</w:t>
                  </w:r>
                </w:p>
              </w:tc>
              <w:tc>
                <w:tcPr>
                  <w:tcW w:w="133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INT14F</w:t>
                  </w:r>
                </w:p>
              </w:tc>
            </w:tr>
            <w:tr w:rsidR="0091709D" w:rsidRPr="005E3725" w:rsidTr="005A3BCF">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INT7FK80</w:t>
                  </w:r>
                </w:p>
              </w:tc>
              <w:tc>
                <w:tcPr>
                  <w:tcW w:w="155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INT7FKR23</w:t>
                  </w:r>
                </w:p>
              </w:tc>
              <w:tc>
                <w:tcPr>
                  <w:tcW w:w="133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INT14F23</w:t>
                  </w:r>
                </w:p>
              </w:tc>
            </w:tr>
            <w:tr w:rsidR="0091709D" w:rsidRPr="005E3725" w:rsidTr="005A3BCF">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INT7FK90</w:t>
                  </w:r>
                </w:p>
              </w:tc>
              <w:tc>
                <w:tcPr>
                  <w:tcW w:w="155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INT7FKR23P</w:t>
                  </w:r>
                </w:p>
              </w:tc>
              <w:tc>
                <w:tcPr>
                  <w:tcW w:w="1330" w:type="dxa"/>
                  <w:tcBorders>
                    <w:top w:val="nil"/>
                    <w:left w:val="single" w:sz="4" w:space="0" w:color="auto"/>
                    <w:bottom w:val="single" w:sz="4" w:space="0" w:color="auto"/>
                    <w:right w:val="single" w:sz="4" w:space="0" w:color="auto"/>
                  </w:tcBorders>
                </w:tcPr>
                <w:p w:rsidR="0091709D" w:rsidRPr="005E3725" w:rsidRDefault="0091709D" w:rsidP="005A3BCF">
                  <w:pPr>
                    <w:jc w:val="center"/>
                    <w:rPr>
                      <w:rFonts w:ascii="Book Antiqua" w:hAnsi="Book Antiqua"/>
                      <w:sz w:val="20"/>
                      <w:szCs w:val="20"/>
                    </w:rPr>
                  </w:pPr>
                </w:p>
              </w:tc>
            </w:tr>
            <w:tr w:rsidR="0091709D" w:rsidRPr="005E3725" w:rsidTr="005A3BCF">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INT8FK50</w:t>
                  </w:r>
                </w:p>
              </w:tc>
              <w:tc>
                <w:tcPr>
                  <w:tcW w:w="155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INT7F21KR23P</w:t>
                  </w:r>
                </w:p>
              </w:tc>
              <w:tc>
                <w:tcPr>
                  <w:tcW w:w="1330" w:type="dxa"/>
                  <w:tcBorders>
                    <w:top w:val="nil"/>
                    <w:left w:val="single" w:sz="4" w:space="0" w:color="auto"/>
                    <w:bottom w:val="single" w:sz="4" w:space="0" w:color="auto"/>
                    <w:right w:val="single" w:sz="4" w:space="0" w:color="auto"/>
                  </w:tcBorders>
                </w:tcPr>
                <w:p w:rsidR="0091709D" w:rsidRPr="005E3725" w:rsidRDefault="0091709D" w:rsidP="005A3BCF">
                  <w:pPr>
                    <w:jc w:val="center"/>
                    <w:rPr>
                      <w:rFonts w:ascii="Book Antiqua" w:hAnsi="Book Antiqua"/>
                      <w:sz w:val="20"/>
                      <w:szCs w:val="20"/>
                    </w:rPr>
                  </w:pPr>
                </w:p>
              </w:tc>
            </w:tr>
            <w:tr w:rsidR="0091709D" w:rsidRPr="005E3725" w:rsidTr="005A3BCF">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INT8FK55</w:t>
                  </w:r>
                </w:p>
              </w:tc>
              <w:tc>
                <w:tcPr>
                  <w:tcW w:w="155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INT8FK70</w:t>
                  </w:r>
                </w:p>
              </w:tc>
              <w:tc>
                <w:tcPr>
                  <w:tcW w:w="1330" w:type="dxa"/>
                  <w:tcBorders>
                    <w:top w:val="nil"/>
                    <w:left w:val="single" w:sz="4" w:space="0" w:color="auto"/>
                    <w:bottom w:val="single" w:sz="4" w:space="0" w:color="auto"/>
                    <w:right w:val="single" w:sz="4" w:space="0" w:color="auto"/>
                  </w:tcBorders>
                </w:tcPr>
                <w:p w:rsidR="0091709D" w:rsidRPr="005E3725" w:rsidRDefault="0091709D" w:rsidP="005A3BCF">
                  <w:pPr>
                    <w:jc w:val="center"/>
                    <w:rPr>
                      <w:rFonts w:ascii="Book Antiqua" w:hAnsi="Book Antiqua"/>
                      <w:szCs w:val="22"/>
                    </w:rPr>
                  </w:pPr>
                </w:p>
              </w:tc>
            </w:tr>
            <w:tr w:rsidR="0091709D" w:rsidRPr="005E3725" w:rsidTr="005A3BCF">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INT8FK60</w:t>
                  </w:r>
                </w:p>
              </w:tc>
              <w:tc>
                <w:tcPr>
                  <w:tcW w:w="155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INT8FK80</w:t>
                  </w:r>
                </w:p>
              </w:tc>
              <w:tc>
                <w:tcPr>
                  <w:tcW w:w="1330" w:type="dxa"/>
                  <w:tcBorders>
                    <w:top w:val="nil"/>
                    <w:left w:val="single" w:sz="4" w:space="0" w:color="auto"/>
                    <w:bottom w:val="single" w:sz="4" w:space="0" w:color="auto"/>
                    <w:right w:val="single" w:sz="4" w:space="0" w:color="auto"/>
                  </w:tcBorders>
                </w:tcPr>
                <w:p w:rsidR="0091709D" w:rsidRPr="005E3725" w:rsidRDefault="0091709D" w:rsidP="005A3BCF">
                  <w:pPr>
                    <w:jc w:val="center"/>
                    <w:rPr>
                      <w:rFonts w:ascii="Book Antiqua" w:hAnsi="Book Antiqua"/>
                      <w:szCs w:val="22"/>
                    </w:rPr>
                  </w:pPr>
                </w:p>
              </w:tc>
            </w:tr>
            <w:tr w:rsidR="0091709D" w:rsidRPr="005E3725" w:rsidTr="005A3BCF">
              <w:trPr>
                <w:trHeight w:val="300"/>
              </w:trPr>
              <w:tc>
                <w:tcPr>
                  <w:tcW w:w="1399" w:type="dxa"/>
                  <w:tcBorders>
                    <w:top w:val="nil"/>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INT8FK65</w:t>
                  </w:r>
                </w:p>
              </w:tc>
              <w:tc>
                <w:tcPr>
                  <w:tcW w:w="1550" w:type="dxa"/>
                  <w:tcBorders>
                    <w:top w:val="nil"/>
                    <w:left w:val="single" w:sz="4" w:space="0" w:color="auto"/>
                    <w:bottom w:val="single" w:sz="4" w:space="0" w:color="auto"/>
                    <w:right w:val="single" w:sz="4" w:space="0" w:color="auto"/>
                  </w:tcBorders>
                  <w:vAlign w:val="center"/>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INT8FK90</w:t>
                  </w:r>
                </w:p>
              </w:tc>
              <w:tc>
                <w:tcPr>
                  <w:tcW w:w="1330" w:type="dxa"/>
                  <w:tcBorders>
                    <w:top w:val="nil"/>
                    <w:left w:val="single" w:sz="4" w:space="0" w:color="auto"/>
                    <w:bottom w:val="single" w:sz="4" w:space="0" w:color="auto"/>
                    <w:right w:val="single" w:sz="4" w:space="0" w:color="auto"/>
                  </w:tcBorders>
                </w:tcPr>
                <w:p w:rsidR="0091709D" w:rsidRPr="005E3725" w:rsidRDefault="0091709D" w:rsidP="005A3BCF">
                  <w:pPr>
                    <w:jc w:val="center"/>
                    <w:rPr>
                      <w:rFonts w:ascii="Book Antiqua" w:hAnsi="Book Antiqua"/>
                      <w:szCs w:val="22"/>
                    </w:rPr>
                  </w:pPr>
                </w:p>
              </w:tc>
            </w:tr>
          </w:tbl>
          <w:p w:rsidR="0091709D" w:rsidRPr="005E3725" w:rsidRDefault="0091709D" w:rsidP="004215CB">
            <w:pPr>
              <w:rPr>
                <w:rFonts w:ascii="Book Antiqua" w:hAnsi="Book Antiqua" w:cstheme="majorBidi"/>
                <w:b/>
                <w:bCs/>
              </w:rPr>
            </w:pPr>
          </w:p>
        </w:tc>
      </w:tr>
      <w:tr w:rsidR="0091709D" w:rsidRPr="005E3725" w:rsidTr="004E1FD7">
        <w:trPr>
          <w:trHeight w:val="1793"/>
        </w:trPr>
        <w:tc>
          <w:tcPr>
            <w:tcW w:w="709" w:type="dxa"/>
            <w:vMerge w:val="restart"/>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vMerge w:val="restart"/>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4S International, Suite No. 205, 2</w:t>
            </w:r>
            <w:r w:rsidRPr="005E3725">
              <w:rPr>
                <w:rFonts w:ascii="Book Antiqua" w:hAnsi="Book Antiqua" w:cstheme="majorBidi"/>
                <w:vertAlign w:val="superscript"/>
              </w:rPr>
              <w:t>nd</w:t>
            </w:r>
            <w:r w:rsidRPr="005E3725">
              <w:rPr>
                <w:rFonts w:ascii="Book Antiqua" w:hAnsi="Book Antiqua" w:cstheme="majorBidi"/>
              </w:rPr>
              <w:t xml:space="preserve"> Floor Al-Fiza Glass Tower Rashid Minhas Road, Block 10-A Gulshan e Iqbal Road, Karachi</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(ELI-00290)</w:t>
            </w:r>
          </w:p>
        </w:tc>
        <w:tc>
          <w:tcPr>
            <w:tcW w:w="1985" w:type="dxa"/>
            <w:gridSpan w:val="3"/>
            <w:vMerge w:val="restart"/>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Balton SP Z.O.O Nowy Swiat 7/1400496 Warszawa, Poland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 xml:space="preserve">(FSC PolandIssuance Date </w:t>
            </w:r>
          </w:p>
          <w:p w:rsidR="0091709D" w:rsidRPr="005E3725" w:rsidRDefault="0091709D" w:rsidP="004215CB">
            <w:pPr>
              <w:rPr>
                <w:rFonts w:ascii="Book Antiqua" w:hAnsi="Book Antiqua" w:cstheme="majorBidi"/>
                <w:b/>
                <w:bCs/>
              </w:rPr>
            </w:pPr>
            <w:r w:rsidRPr="005E3725">
              <w:rPr>
                <w:rFonts w:ascii="Book Antiqua" w:hAnsi="Book Antiqua" w:cstheme="majorBidi"/>
              </w:rPr>
              <w:t>26-01-2018)</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 xml:space="preserve">Cobalt Chromium Coronary Stents “CoFlexus” with Delivery System Rapid Exchange </w:t>
            </w:r>
          </w:p>
          <w:p w:rsidR="0091709D" w:rsidRPr="005E3725" w:rsidRDefault="0091709D" w:rsidP="004215CB">
            <w:pPr>
              <w:rPr>
                <w:rFonts w:ascii="Book Antiqua" w:hAnsi="Book Antiqua" w:cstheme="majorBidi"/>
              </w:rPr>
            </w:pP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 xml:space="preserve">Shelf Life: 23 Months </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p>
        </w:tc>
        <w:tc>
          <w:tcPr>
            <w:tcW w:w="1701" w:type="dxa"/>
            <w:gridSpan w:val="2"/>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Cobalt Chromium Sirolimus Eluting Coronary Stent with Delivery System</w:t>
            </w:r>
          </w:p>
        </w:tc>
        <w:tc>
          <w:tcPr>
            <w:tcW w:w="1526" w:type="dxa"/>
            <w:gridSpan w:val="3"/>
            <w:shd w:val="clear" w:color="auto" w:fill="auto"/>
          </w:tcPr>
          <w:p w:rsidR="0091709D" w:rsidRPr="005E3725" w:rsidRDefault="0091709D" w:rsidP="006D43F4">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provision of EPSP. The firm has also provided Free Sale Certificate of a Reference Country, namely, Spain.</w:t>
            </w:r>
          </w:p>
        </w:tc>
      </w:tr>
      <w:tr w:rsidR="0091709D" w:rsidRPr="005E3725" w:rsidTr="004E1FD7">
        <w:trPr>
          <w:trHeight w:val="1792"/>
        </w:trPr>
        <w:tc>
          <w:tcPr>
            <w:tcW w:w="709" w:type="dxa"/>
            <w:vMerge/>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vMerge/>
            <w:shd w:val="clear" w:color="auto" w:fill="auto"/>
          </w:tcPr>
          <w:p w:rsidR="0091709D" w:rsidRPr="005E3725" w:rsidRDefault="0091709D" w:rsidP="004215CB">
            <w:pPr>
              <w:rPr>
                <w:rFonts w:ascii="Book Antiqua" w:hAnsi="Book Antiqua" w:cstheme="majorBidi"/>
              </w:rPr>
            </w:pPr>
          </w:p>
        </w:tc>
        <w:tc>
          <w:tcPr>
            <w:tcW w:w="1985" w:type="dxa"/>
            <w:gridSpan w:val="3"/>
            <w:vMerge/>
            <w:shd w:val="clear" w:color="auto" w:fill="auto"/>
          </w:tcPr>
          <w:p w:rsidR="0091709D" w:rsidRPr="005E3725" w:rsidRDefault="0091709D" w:rsidP="004215CB">
            <w:pPr>
              <w:rPr>
                <w:rFonts w:ascii="Book Antiqua" w:hAnsi="Book Antiqua" w:cstheme="majorBidi"/>
                <w:b/>
                <w:bCs/>
              </w:rPr>
            </w:pPr>
          </w:p>
        </w:tc>
        <w:tc>
          <w:tcPr>
            <w:tcW w:w="6203" w:type="dxa"/>
            <w:gridSpan w:val="10"/>
            <w:shd w:val="clear" w:color="auto" w:fill="auto"/>
          </w:tcPr>
          <w:tbl>
            <w:tblPr>
              <w:tblW w:w="5811" w:type="dxa"/>
              <w:tblLayout w:type="fixed"/>
              <w:tblLook w:val="04A0" w:firstRow="1" w:lastRow="0" w:firstColumn="1" w:lastColumn="0" w:noHBand="0" w:noVBand="1"/>
            </w:tblPr>
            <w:tblGrid>
              <w:gridCol w:w="2835"/>
              <w:gridCol w:w="2976"/>
            </w:tblGrid>
            <w:tr w:rsidR="0091709D" w:rsidRPr="005E3725" w:rsidTr="00CC5D2C">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Reference</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Szie</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ZSTC2.0 x 0814CFS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2.0x08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ZSTC2.0 x 1014CFS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2.0x10</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ZSTC2.0 x 1214CFS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2.0x12</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ZSTC2.0 x 1514CFS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2.0x15</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ZSTC2.0 x 1814CFS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2.0x18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ZSTC2.0 x 2214CFS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2.0x22</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ZSTC2.0 x 2514CFS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2.0x25</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ZSTC2.0 x 2914CFS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2.0x29</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ZSTC2.0 x 3414CFS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2.0x34</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ZSTC2.0 x 3614CFS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2.0x36</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ZSTC2.0 x 4014CFS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2.0x38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ZSTC2.0 x 2514CFS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2.0x40</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ZSTC2.25 x 0814CFS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2.25x08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ZSTC2.25 x 1014CFS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2.25x10</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ZSTC2.25 x 1214CFS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2.25x12</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ZSTC2.25 x 1514CFS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2.25x15</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ZSTC2.25 x 1814CFS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2.25x18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ZSTC2.25 x 2214CFS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2.25x22</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ZSTC2.25 x 2514CFS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2.25x25</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ZSTC2.25 x 2914CFS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2.25x29</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ZSTC2.25 x 3414CFS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2.25x34</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ZSTC2.25 x 3614CFS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2.25x36</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ZSTC2.25 x 3814CFS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2.25x38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ZSTC2.25 x 4014CFS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2.25x40</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ZSTC2.50 x 0814CFS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2.50x08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ZSTC2.50 x 1014CFS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2.50x10</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ZSTC2.50 x 1214CFS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2.50x12</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ZSTC2.50 x 1514CFS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2.50x15</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ZSTC2.50 x 1814CFS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2.50x18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ZSTC2.50 x 2214CFS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2.50x22</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ZSTC2.50 x 2514CFS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2.50x25</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ZSTC2.50 x 2914CFS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2.50x29</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ZSTC2.50 x 3414CFS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2.50x34</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ZSTC2.50 x 3614CFS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2.50x36</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ZSTC2.50 x 3814CFS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2.50x38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ZSTC2.50 x 4014CFS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2.50x40</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ZSTC2.75 x 0814CFS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2.75x08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ZSTC2.75 x 1014CFS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2.75x10</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ZSTC2.75 x 1214CFS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2.75x12</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ZSTC2.75 x 1514CFS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2.75x15</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ZSTC2.75 x 1814CFS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2.75x18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ZSTC2.75 x 2214CFS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2.75x22</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ZSTC2.75 x 2514CFS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2.75x25</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ZSTC2.75 x 2914CFS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2.75x29</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ZSTC2.75 x 3414CFS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2.75x34</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ZSTC2.75 x 3614CFS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2.75x36</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ZSTC2.75 x 3814CFS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2.75x38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ZSTC2.75 x 4014CFS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2.75x40</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ZSTC3.0 x 0814CFS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3.0x08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ZSTC3.0 x 1014CFS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3.0x10</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ZSTC3.0 x 1214CFS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3.0x12</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ZSTC3.0 x 1514CFS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3.0x15</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ZSTC3.0 x 1814CFS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3.0x18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ZSTC3.0 x 2214CFS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3.0x22</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ZSTC3.0 x 2514CFS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3.0x25</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ZSTC3.0 x 2914CFS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3.0x29</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ZSTC3.0 x 3414CFS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3.0x34</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ZSTC3.0 x 3614CFS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3.0x36</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ZSTC3.0 x 3814CFS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3.0x38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ZSTC3.0 x 4014CFS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3.0x40</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ZTS3.25x814CFS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ZTS3.25x1014CFS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3.25x10</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ZTS3.25x1214CFS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3.25x12</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ZTS3.25x1514CFS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3.25x15</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ZTS3.25x1814CFS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3.25x18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ZTS3.25x2214CFS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3.25x22</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ZTS3.25x2514CFS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3.25x25</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ZTS3.25x2914CFS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3.25x29</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ZTS3.25x3414CFS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3.25x34</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ZTS3.25x3614CFS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3.25x36</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ZTS3.25x3814CFS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3.25x38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ZTS3.25x4014CFS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3.25x40</w:t>
                  </w:r>
                </w:p>
              </w:tc>
            </w:tr>
            <w:tr w:rsidR="0091709D" w:rsidRPr="005E3725" w:rsidTr="00CC5D2C">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ZSTC3.50 x 0814CFS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3.50x08</w:t>
                  </w:r>
                </w:p>
              </w:tc>
            </w:tr>
            <w:tr w:rsidR="0091709D" w:rsidRPr="005E3725" w:rsidTr="00CC5D2C">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ZSTC3.50 x 1014CFS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3.50x10</w:t>
                  </w:r>
                </w:p>
              </w:tc>
            </w:tr>
            <w:tr w:rsidR="0091709D" w:rsidRPr="005E3725" w:rsidTr="00CC5D2C">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ZSTC3.50 x 1214CFS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3.50x12</w:t>
                  </w:r>
                </w:p>
              </w:tc>
            </w:tr>
            <w:tr w:rsidR="0091709D" w:rsidRPr="005E3725" w:rsidTr="00CC5D2C">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ZSTC3.50 x 1514CFS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3.50x15</w:t>
                  </w:r>
                </w:p>
              </w:tc>
            </w:tr>
            <w:tr w:rsidR="0091709D" w:rsidRPr="005E3725" w:rsidTr="00CC5D2C">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ZSTC3.50 x 1814CFS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3.50x18</w:t>
                  </w:r>
                </w:p>
              </w:tc>
            </w:tr>
            <w:tr w:rsidR="0091709D" w:rsidRPr="005E3725" w:rsidTr="00CC5D2C">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ZSTC3.50 x 2214CFS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3.50x22</w:t>
                  </w:r>
                </w:p>
              </w:tc>
            </w:tr>
            <w:tr w:rsidR="0091709D" w:rsidRPr="005E3725" w:rsidTr="00CC5D2C">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ZSTC3.50 x 2514CFS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3.50x25</w:t>
                  </w:r>
                </w:p>
              </w:tc>
            </w:tr>
            <w:tr w:rsidR="0091709D" w:rsidRPr="005E3725" w:rsidTr="00CC5D2C">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ZSTC3.50 x 2914CFS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3.50x29</w:t>
                  </w:r>
                </w:p>
              </w:tc>
            </w:tr>
            <w:tr w:rsidR="0091709D" w:rsidRPr="005E3725" w:rsidTr="00CC5D2C">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ZSTC3.50 x 3414CFS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3.50x34</w:t>
                  </w:r>
                </w:p>
              </w:tc>
            </w:tr>
            <w:tr w:rsidR="0091709D" w:rsidRPr="005E3725" w:rsidTr="00CC5D2C">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ZSTC3.50 x 3614CFS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3.50x36</w:t>
                  </w:r>
                </w:p>
              </w:tc>
            </w:tr>
            <w:tr w:rsidR="0091709D" w:rsidRPr="005E3725" w:rsidTr="00CC5D2C">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ZSTC3.50 x 3814CFS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3.50x38</w:t>
                  </w:r>
                </w:p>
              </w:tc>
            </w:tr>
            <w:tr w:rsidR="0091709D" w:rsidRPr="005E3725" w:rsidTr="00CC5D2C">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ZSTC3.50 x 4014CFS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3.50x40</w:t>
                  </w:r>
                </w:p>
              </w:tc>
            </w:tr>
            <w:tr w:rsidR="0091709D" w:rsidRPr="005E3725" w:rsidTr="00CC5D2C">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ZSTC3.75 x 0814CFS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3.75x08</w:t>
                  </w:r>
                </w:p>
              </w:tc>
            </w:tr>
            <w:tr w:rsidR="0091709D" w:rsidRPr="005E3725" w:rsidTr="00CC5D2C">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ZSTC3.75 x 1014CFS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3.75x10</w:t>
                  </w:r>
                </w:p>
              </w:tc>
            </w:tr>
            <w:tr w:rsidR="0091709D" w:rsidRPr="005E3725" w:rsidTr="00CC5D2C">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ZSTC3.75 x 1214CFS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3.75x12</w:t>
                  </w:r>
                </w:p>
              </w:tc>
            </w:tr>
            <w:tr w:rsidR="0091709D" w:rsidRPr="005E3725" w:rsidTr="00CC5D2C">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ZSTC3.75 x 1514CFS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3.75x15</w:t>
                  </w:r>
                </w:p>
              </w:tc>
            </w:tr>
            <w:tr w:rsidR="0091709D" w:rsidRPr="005E3725" w:rsidTr="00CC5D2C">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ZSTC3.75 x 1814CFS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3.75x18</w:t>
                  </w:r>
                </w:p>
              </w:tc>
            </w:tr>
            <w:tr w:rsidR="0091709D" w:rsidRPr="005E3725" w:rsidTr="00CC5D2C">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ZSTC3.75 x 2214CFS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3.75x22</w:t>
                  </w:r>
                </w:p>
              </w:tc>
            </w:tr>
            <w:tr w:rsidR="0091709D" w:rsidRPr="005E3725" w:rsidTr="00CC5D2C">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ZSTC3.75 x 2514CFS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3.75x25</w:t>
                  </w:r>
                </w:p>
              </w:tc>
            </w:tr>
            <w:tr w:rsidR="0091709D" w:rsidRPr="005E3725" w:rsidTr="00CC5D2C">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ZSTC3.75 x 2914CFS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3.75x29</w:t>
                  </w:r>
                </w:p>
              </w:tc>
            </w:tr>
            <w:tr w:rsidR="0091709D" w:rsidRPr="005E3725" w:rsidTr="00CC5D2C">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ZSTC3.75 x 3414CFS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3.75x34</w:t>
                  </w:r>
                </w:p>
              </w:tc>
            </w:tr>
            <w:tr w:rsidR="0091709D" w:rsidRPr="005E3725" w:rsidTr="00CC5D2C">
              <w:trPr>
                <w:trHeight w:val="300"/>
              </w:trPr>
              <w:tc>
                <w:tcPr>
                  <w:tcW w:w="2835"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ZSTC3.75 x 3614CFS</w:t>
                  </w:r>
                </w:p>
              </w:tc>
              <w:tc>
                <w:tcPr>
                  <w:tcW w:w="2976"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3.75x36</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ZSTC3.75 x 3814CFS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3.75x38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ZSTC3.75 x 4014CFS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3.75x40</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ZTS4.0x814CFS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4.0x8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ZTS4.0x1014CFS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4.0x10</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ZTS4.0x1214CFS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4.0x12</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ZTS4.0x1514CFS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4.0x15</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ZTS4.0x1814CFS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4.0x18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ZTS4.0x2214CFS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4.0x22</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ZTS4.0x2514CFS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4.0x25</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ZTS4.0x2914CFS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4.0x29</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ZTS4.0x3414CFS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4.0x34</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ZTS4.0x3614CFS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4.0x36</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ZTS4.0x3814CFS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4.0x38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ZTS4.0x4014CFS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4.0x40</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ZTS4.5x814CFS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4.5x8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ZTS4.5x1014CFS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4.5x10</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ZTS4.5x1214CFS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4.5x12</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ZTS4.5x1514CFS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4.5x15</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ZTS4.5x1814CFS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4.5x18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ZTS4.5x2214CFS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4.5x22</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ZTS4.5x2514CFS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4.5x25</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ZTS4.5x2914CFS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4.5x29</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ZTS4.5x3414CFS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4.5x34</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ZTS4.5x3614CFS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4.5x36</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ZTS4.5x3814CFS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4.5x38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ZTS4.5x4014CFS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4.5x40</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ZTS5.0x814CFS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5.0x8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ZTS5.0x1014CFS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5.0x10</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ZTS5.0x1214CFS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5.0x12</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ZTS5.0x1514CFS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5.0x15</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ZTS5.0x1814CFS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5.0x18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ZTS5.0x2214CFS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5.0x22</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ZTS5.0x2514CFS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5.0x25</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ZTS5.0x2914CFS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5.0x29</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ZTS5.0x3414CFS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5.0x34</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ZTS5.0x3614CFS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5.0x36</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ZTS5.0x3814CFS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5.0x38</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ZTS5.0x4014CFS</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5.0x40</w:t>
                  </w:r>
                </w:p>
              </w:tc>
            </w:tr>
            <w:tr w:rsidR="0091709D" w:rsidRPr="005E3725" w:rsidTr="00CC5D2C">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ZSTC5.0x4014CF</w:t>
                  </w:r>
                </w:p>
              </w:tc>
              <w:tc>
                <w:tcPr>
                  <w:tcW w:w="2976" w:type="dxa"/>
                  <w:tcBorders>
                    <w:top w:val="nil"/>
                    <w:left w:val="nil"/>
                    <w:bottom w:val="single" w:sz="4" w:space="0" w:color="auto"/>
                    <w:right w:val="single" w:sz="4" w:space="0" w:color="auto"/>
                  </w:tcBorders>
                  <w:shd w:val="clear" w:color="auto" w:fill="auto"/>
                  <w:noWrap/>
                  <w:vAlign w:val="center"/>
                  <w:hideMark/>
                </w:tcPr>
                <w:p w:rsidR="0091709D" w:rsidRPr="005E3725" w:rsidRDefault="0091709D" w:rsidP="005A3BCF">
                  <w:pPr>
                    <w:jc w:val="center"/>
                    <w:rPr>
                      <w:rFonts w:ascii="Book Antiqua" w:hAnsi="Book Antiqua"/>
                      <w:sz w:val="21"/>
                      <w:szCs w:val="21"/>
                    </w:rPr>
                  </w:pPr>
                  <w:r w:rsidRPr="005E3725">
                    <w:rPr>
                      <w:rFonts w:ascii="Book Antiqua" w:hAnsi="Book Antiqua"/>
                      <w:sz w:val="21"/>
                      <w:szCs w:val="21"/>
                    </w:rPr>
                    <w:t>5.0x40</w:t>
                  </w:r>
                </w:p>
              </w:tc>
            </w:tr>
          </w:tbl>
          <w:p w:rsidR="0091709D" w:rsidRPr="005E3725" w:rsidRDefault="0091709D" w:rsidP="004215CB">
            <w:pPr>
              <w:rPr>
                <w:rFonts w:ascii="Book Antiqua" w:hAnsi="Book Antiqua"/>
                <w:sz w:val="21"/>
                <w:szCs w:val="21"/>
              </w:rPr>
            </w:pPr>
          </w:p>
        </w:tc>
      </w:tr>
      <w:tr w:rsidR="0091709D" w:rsidRPr="005E3725" w:rsidTr="004E1FD7">
        <w:trPr>
          <w:trHeight w:val="1935"/>
        </w:trPr>
        <w:tc>
          <w:tcPr>
            <w:tcW w:w="709" w:type="dxa"/>
            <w:vMerge w:val="restart"/>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vMerge w:val="restart"/>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Health Tec, House No. 10-B, Street 24, Valley Road, Westridge 1, Rawalpindi</w:t>
            </w:r>
          </w:p>
          <w:p w:rsidR="0091709D" w:rsidRPr="005E3725" w:rsidRDefault="0091709D" w:rsidP="004215CB">
            <w:pPr>
              <w:rPr>
                <w:rFonts w:ascii="Book Antiqua" w:hAnsi="Book Antiqua" w:cstheme="majorBidi"/>
              </w:rPr>
            </w:pPr>
            <w:r w:rsidRPr="005E3725">
              <w:rPr>
                <w:rFonts w:ascii="Book Antiqua" w:hAnsi="Book Antiqua" w:cstheme="majorBidi"/>
              </w:rPr>
              <w:t>(ELI-000046)</w:t>
            </w:r>
          </w:p>
        </w:tc>
        <w:tc>
          <w:tcPr>
            <w:tcW w:w="1985" w:type="dxa"/>
            <w:gridSpan w:val="3"/>
            <w:vMerge w:val="restart"/>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Manufactured By:</w:t>
            </w:r>
            <w:r w:rsidRPr="005E3725">
              <w:rPr>
                <w:rFonts w:ascii="Book Antiqua" w:hAnsi="Book Antiqua" w:cstheme="majorBidi"/>
                <w:b/>
                <w:bCs/>
              </w:rPr>
              <w:br/>
            </w:r>
            <w:r w:rsidRPr="005E3725">
              <w:rPr>
                <w:rFonts w:ascii="Book Antiqua" w:hAnsi="Book Antiqua" w:cstheme="majorBidi"/>
              </w:rPr>
              <w:t>M/s Pendracare International B.V. Van der Waalspark 22 9351 VC Leek, The Netherlands</w:t>
            </w:r>
          </w:p>
          <w:p w:rsidR="0091709D" w:rsidRPr="005E3725" w:rsidRDefault="0091709D" w:rsidP="004215CB">
            <w:pPr>
              <w:rPr>
                <w:rFonts w:ascii="Book Antiqua" w:hAnsi="Book Antiqua" w:cstheme="majorBidi"/>
              </w:rPr>
            </w:pPr>
          </w:p>
          <w:p w:rsidR="0091709D" w:rsidRPr="005E3725" w:rsidRDefault="0091709D" w:rsidP="004E1731">
            <w:pPr>
              <w:rPr>
                <w:rFonts w:ascii="Book Antiqua" w:hAnsi="Book Antiqua" w:cstheme="majorBidi"/>
              </w:rPr>
            </w:pPr>
            <w:r w:rsidRPr="005E3725">
              <w:rPr>
                <w:rFonts w:ascii="Book Antiqua" w:hAnsi="Book Antiqua" w:cstheme="majorBidi"/>
              </w:rPr>
              <w:t>(FSC The Netherlands Valid Till 01-01-2021)</w:t>
            </w:r>
          </w:p>
          <w:p w:rsidR="0091709D" w:rsidRPr="005E3725" w:rsidRDefault="0091709D" w:rsidP="004215CB">
            <w:pPr>
              <w:rPr>
                <w:rFonts w:ascii="Book Antiqua" w:hAnsi="Book Antiqua" w:cstheme="majorBidi"/>
                <w:b/>
                <w:bCs/>
              </w:rPr>
            </w:pP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Pointer Angiographic Catheter</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Shelf Life: 3Years</w:t>
            </w:r>
          </w:p>
          <w:p w:rsidR="0091709D" w:rsidRPr="005E3725" w:rsidRDefault="0091709D" w:rsidP="004215CB">
            <w:pPr>
              <w:rPr>
                <w:rFonts w:ascii="Book Antiqua" w:hAnsi="Book Antiqua" w:cstheme="majorBidi"/>
              </w:rPr>
            </w:pPr>
          </w:p>
          <w:p w:rsidR="0091709D" w:rsidRPr="005E3725" w:rsidRDefault="0091709D" w:rsidP="003A7EBB">
            <w:pPr>
              <w:rPr>
                <w:rFonts w:ascii="Book Antiqua" w:hAnsi="Book Antiqua" w:cstheme="majorBidi"/>
              </w:rPr>
            </w:pPr>
            <w:r w:rsidRPr="005E3725">
              <w:rPr>
                <w:rFonts w:ascii="Book Antiqua" w:hAnsi="Book Antiqua" w:cstheme="majorBidi"/>
              </w:rPr>
              <w:t>Codes and sizes</w:t>
            </w:r>
          </w:p>
        </w:tc>
        <w:tc>
          <w:tcPr>
            <w:tcW w:w="1701" w:type="dxa"/>
            <w:gridSpan w:val="2"/>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 xml:space="preserve">Angiographic Catheter </w:t>
            </w:r>
          </w:p>
        </w:tc>
        <w:tc>
          <w:tcPr>
            <w:tcW w:w="1526" w:type="dxa"/>
            <w:gridSpan w:val="3"/>
            <w:shd w:val="clear" w:color="auto" w:fill="auto"/>
          </w:tcPr>
          <w:p w:rsidR="0091709D" w:rsidRPr="005E3725" w:rsidRDefault="0091709D" w:rsidP="004215CB">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935"/>
        </w:trPr>
        <w:tc>
          <w:tcPr>
            <w:tcW w:w="709" w:type="dxa"/>
            <w:vMerge/>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vMerge/>
            <w:shd w:val="clear" w:color="auto" w:fill="auto"/>
          </w:tcPr>
          <w:p w:rsidR="0091709D" w:rsidRPr="005E3725" w:rsidRDefault="0091709D" w:rsidP="004215CB">
            <w:pPr>
              <w:rPr>
                <w:rFonts w:ascii="Book Antiqua" w:hAnsi="Book Antiqua" w:cstheme="majorBidi"/>
              </w:rPr>
            </w:pPr>
          </w:p>
        </w:tc>
        <w:tc>
          <w:tcPr>
            <w:tcW w:w="1985" w:type="dxa"/>
            <w:gridSpan w:val="3"/>
            <w:vMerge/>
            <w:shd w:val="clear" w:color="auto" w:fill="auto"/>
          </w:tcPr>
          <w:p w:rsidR="0091709D" w:rsidRPr="005E3725" w:rsidRDefault="0091709D" w:rsidP="004215CB">
            <w:pPr>
              <w:rPr>
                <w:rFonts w:ascii="Book Antiqua" w:hAnsi="Book Antiqua" w:cstheme="majorBidi"/>
                <w:b/>
                <w:bCs/>
              </w:rPr>
            </w:pPr>
          </w:p>
        </w:tc>
        <w:tc>
          <w:tcPr>
            <w:tcW w:w="6203" w:type="dxa"/>
            <w:gridSpan w:val="10"/>
            <w:shd w:val="clear" w:color="auto" w:fill="auto"/>
          </w:tcPr>
          <w:tbl>
            <w:tblPr>
              <w:tblW w:w="5670" w:type="dxa"/>
              <w:tblLayout w:type="fixed"/>
              <w:tblLook w:val="04A0" w:firstRow="1" w:lastRow="0" w:firstColumn="1" w:lastColumn="0" w:noHBand="0" w:noVBand="1"/>
            </w:tblPr>
            <w:tblGrid>
              <w:gridCol w:w="2268"/>
              <w:gridCol w:w="1134"/>
              <w:gridCol w:w="1134"/>
              <w:gridCol w:w="1134"/>
            </w:tblGrid>
            <w:tr w:rsidR="0091709D" w:rsidRPr="005E3725" w:rsidTr="008C1A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b/>
                      <w:bCs/>
                      <w:sz w:val="20"/>
                      <w:szCs w:val="20"/>
                    </w:rPr>
                  </w:pPr>
                  <w:r w:rsidRPr="005E3725">
                    <w:rPr>
                      <w:rFonts w:ascii="Book Antiqua" w:hAnsi="Book Antiqua"/>
                      <w:b/>
                      <w:bCs/>
                      <w:sz w:val="20"/>
                      <w:szCs w:val="20"/>
                    </w:rPr>
                    <w:t>Shape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b/>
                      <w:bCs/>
                      <w:sz w:val="20"/>
                      <w:szCs w:val="20"/>
                    </w:rPr>
                  </w:pPr>
                  <w:r w:rsidRPr="005E3725">
                    <w:rPr>
                      <w:rFonts w:ascii="Book Antiqua" w:hAnsi="Book Antiqua"/>
                      <w:b/>
                      <w:bCs/>
                      <w:sz w:val="20"/>
                      <w:szCs w:val="20"/>
                    </w:rPr>
                    <w:t>4F</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b/>
                      <w:bCs/>
                      <w:sz w:val="20"/>
                      <w:szCs w:val="20"/>
                    </w:rPr>
                  </w:pPr>
                  <w:r w:rsidRPr="005E3725">
                    <w:rPr>
                      <w:rFonts w:ascii="Book Antiqua" w:hAnsi="Book Antiqua"/>
                      <w:b/>
                      <w:bCs/>
                      <w:sz w:val="20"/>
                      <w:szCs w:val="20"/>
                    </w:rPr>
                    <w:t>5F</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b/>
                      <w:bCs/>
                      <w:sz w:val="20"/>
                      <w:szCs w:val="20"/>
                    </w:rPr>
                  </w:pPr>
                  <w:r w:rsidRPr="005E3725">
                    <w:rPr>
                      <w:rFonts w:ascii="Book Antiqua" w:hAnsi="Book Antiqua"/>
                      <w:b/>
                      <w:bCs/>
                      <w:sz w:val="20"/>
                      <w:szCs w:val="20"/>
                    </w:rPr>
                    <w:t>6F</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JL3</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14102001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15102001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16102001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JL3.5</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14102101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15102101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16102101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JL4</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14102201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15102201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16102201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JL4.5</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14102301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15102301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16102301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JL5</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14102401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15102401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16102401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JL6</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14102501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15102501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16102501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JR3</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14102601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15102601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16102601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JR3.5</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14102701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15102701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16102701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JR4</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14102801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15102801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16102801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JR4.5</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14102901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15102901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16102901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JR5</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14103001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15103001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16103001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JR6</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14103101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15103101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16103101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3DS</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14100001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15100001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16100001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SONES 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14105801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15105801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16105801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SONES 1/2</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14105901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15105901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16105901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SONES 2</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14106001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15106001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16106001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SONES 2/2</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14106101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15106101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16106101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GAMAL</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14101201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15101201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16101201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AL1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14100201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15100201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16100201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AL2</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14100301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15100301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16100301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AL3</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14100401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15100401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16100401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AR1MOD</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14100601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15100601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16100601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AR2MOD</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14100801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15100801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16100801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ARMOD</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14100901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15100901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16100901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MPA</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14103601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15103601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16103601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MPA/2</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14103701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15103701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16103701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MPB</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14103801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15103801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16103801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MPB/2</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14103901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15103901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16103901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RAD</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14105001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15105001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16105001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TIG2</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14107001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15107001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16107001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IM</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14101701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15101701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16101701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LCB</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14103401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15103401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16103401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RCB</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14105501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15105501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16105501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PIG 110/8</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14114001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15114001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16114001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PIG 145/110/8</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14114101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15114101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16114101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PIG 155/110/8</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14114201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15114201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16114201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PIG 130/8</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14134001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15134001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16134001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PIG 145/130/8</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14134101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15134101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16134101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PIG 155/130/8</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14134201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15134201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16134201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JR4/JL4</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14200701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15200701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16200701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JR4/JL3.5/PIG145/8</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14315101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15315101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16315101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JR3.5/JL4/PIG/8</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14316001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15316001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16316001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3DS/JL4/PIG 145/8</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14315501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15315501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16315501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JR4/JL4</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14200701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15200701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16200701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JR4/JL4/PIG 145/8</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14316301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15316301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16316301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JR4/JL4/PIG/8</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14316201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15316201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16316201</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ARMOD/JL4/PIG 145/8</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15315801</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w:t>
                  </w:r>
                </w:p>
              </w:tc>
            </w:tr>
            <w:tr w:rsidR="0091709D" w:rsidRPr="005E3725" w:rsidTr="008C1A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3DS/JL4/PIG/8</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1709D" w:rsidRPr="005E3725" w:rsidRDefault="0091709D" w:rsidP="005A3BCF">
                  <w:pPr>
                    <w:jc w:val="center"/>
                    <w:rPr>
                      <w:rFonts w:ascii="Book Antiqua" w:hAnsi="Book Antiqua"/>
                      <w:sz w:val="20"/>
                      <w:szCs w:val="20"/>
                    </w:rPr>
                  </w:pPr>
                  <w:r w:rsidRPr="005E3725">
                    <w:rPr>
                      <w:rFonts w:ascii="Book Antiqua" w:hAnsi="Book Antiqua"/>
                      <w:sz w:val="20"/>
                      <w:szCs w:val="20"/>
                    </w:rPr>
                    <w:t>16315401</w:t>
                  </w:r>
                </w:p>
              </w:tc>
            </w:tr>
          </w:tbl>
          <w:p w:rsidR="0091709D" w:rsidRPr="005E3725" w:rsidRDefault="0091709D" w:rsidP="004215CB">
            <w:pPr>
              <w:rPr>
                <w:rFonts w:ascii="Book Antiqua" w:hAnsi="Book Antiqua" w:cstheme="majorBidi"/>
                <w:b/>
                <w:bCs/>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B.Braun Pakistan (Pvt) Ltd., The Forum, Suite 216, Khayaban-e-Jami, Block No.9, Clifton, Karachi</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(ELI-00006)</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B.Braun Surgical S.A. Carretera. De Terrassa, 121 08191 Rubi (Barcelona), Spain</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Spain Issuance Date</w:t>
            </w:r>
          </w:p>
          <w:p w:rsidR="0091709D" w:rsidRPr="005E3725" w:rsidRDefault="0091709D" w:rsidP="004215CB">
            <w:pPr>
              <w:rPr>
                <w:rFonts w:ascii="Book Antiqua" w:hAnsi="Book Antiqua" w:cstheme="majorBidi"/>
                <w:b/>
                <w:bCs/>
              </w:rPr>
            </w:pPr>
            <w:r w:rsidRPr="005E3725">
              <w:rPr>
                <w:rFonts w:ascii="Book Antiqua" w:hAnsi="Book Antiqua" w:cstheme="majorBidi"/>
              </w:rPr>
              <w:t>12-12-2017)</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Novosyn Aborbable Surgical Suture</w:t>
            </w:r>
          </w:p>
          <w:p w:rsidR="0091709D" w:rsidRPr="005E3725" w:rsidRDefault="0091709D" w:rsidP="004215CB">
            <w:pPr>
              <w:rPr>
                <w:rFonts w:ascii="Book Antiqua" w:hAnsi="Book Antiqua" w:cstheme="majorBidi"/>
              </w:rPr>
            </w:pP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Shelf Life: 5 Years</w:t>
            </w:r>
          </w:p>
          <w:p w:rsidR="0091709D" w:rsidRPr="005E3725" w:rsidRDefault="0091709D" w:rsidP="00294739">
            <w:pPr>
              <w:rPr>
                <w:rFonts w:ascii="Book Antiqua" w:hAnsi="Book Antiqua" w:cstheme="majorBidi"/>
                <w:bCs/>
              </w:rPr>
            </w:pPr>
            <w:r w:rsidRPr="005E3725">
              <w:rPr>
                <w:rFonts w:ascii="Book Antiqua" w:hAnsi="Book Antiqua" w:cstheme="majorBidi"/>
                <w:bCs/>
              </w:rPr>
              <w:t>C0068048</w:t>
            </w:r>
            <w:r w:rsidRPr="005E3725">
              <w:rPr>
                <w:rFonts w:ascii="Book Antiqua" w:hAnsi="Book Antiqua" w:cstheme="majorBidi"/>
                <w:bCs/>
              </w:rPr>
              <w:tab/>
              <w:t>NOVOSYN VIOLET 0 (3,5) 70CM HR30 (M) DDP</w:t>
            </w:r>
          </w:p>
          <w:p w:rsidR="0091709D" w:rsidRPr="005E3725" w:rsidRDefault="0091709D" w:rsidP="00294739">
            <w:pPr>
              <w:rPr>
                <w:rFonts w:ascii="Book Antiqua" w:hAnsi="Book Antiqua" w:cstheme="majorBidi"/>
                <w:bCs/>
              </w:rPr>
            </w:pPr>
            <w:r w:rsidRPr="005E3725">
              <w:rPr>
                <w:rFonts w:ascii="Book Antiqua" w:hAnsi="Book Antiqua" w:cstheme="majorBidi"/>
                <w:bCs/>
              </w:rPr>
              <w:t>C0068056</w:t>
            </w:r>
            <w:r w:rsidRPr="005E3725">
              <w:rPr>
                <w:rFonts w:ascii="Book Antiqua" w:hAnsi="Book Antiqua" w:cstheme="majorBidi"/>
                <w:bCs/>
              </w:rPr>
              <w:tab/>
              <w:t>NOVOSYN VIOLET 0 (3,5) 70CM HR40S (M)DDP</w:t>
            </w:r>
          </w:p>
          <w:p w:rsidR="0091709D" w:rsidRPr="005E3725" w:rsidRDefault="0091709D" w:rsidP="00294739">
            <w:pPr>
              <w:rPr>
                <w:rFonts w:ascii="Book Antiqua" w:hAnsi="Book Antiqua" w:cstheme="majorBidi"/>
                <w:bCs/>
              </w:rPr>
            </w:pPr>
            <w:r w:rsidRPr="005E3725">
              <w:rPr>
                <w:rFonts w:ascii="Book Antiqua" w:hAnsi="Book Antiqua" w:cstheme="majorBidi"/>
                <w:bCs/>
              </w:rPr>
              <w:t>C0068065</w:t>
            </w:r>
            <w:r w:rsidRPr="005E3725">
              <w:rPr>
                <w:rFonts w:ascii="Book Antiqua" w:hAnsi="Book Antiqua" w:cstheme="majorBidi"/>
                <w:bCs/>
              </w:rPr>
              <w:tab/>
              <w:t>NOVOSYN VIOLET 0 (3,5) 70CM HR60 (M) DDP</w:t>
            </w:r>
          </w:p>
          <w:p w:rsidR="0091709D" w:rsidRPr="005E3725" w:rsidRDefault="0091709D" w:rsidP="00294739">
            <w:pPr>
              <w:rPr>
                <w:rFonts w:ascii="Book Antiqua" w:hAnsi="Book Antiqua" w:cstheme="majorBidi"/>
                <w:bCs/>
              </w:rPr>
            </w:pPr>
            <w:r w:rsidRPr="005E3725">
              <w:rPr>
                <w:rFonts w:ascii="Book Antiqua" w:hAnsi="Book Antiqua" w:cstheme="majorBidi"/>
                <w:bCs/>
              </w:rPr>
              <w:t>C0068252</w:t>
            </w:r>
            <w:r w:rsidRPr="005E3725">
              <w:rPr>
                <w:rFonts w:ascii="Book Antiqua" w:hAnsi="Book Antiqua" w:cstheme="majorBidi"/>
                <w:bCs/>
              </w:rPr>
              <w:tab/>
              <w:t>NOVOSYN VIOLET 0 (3,5) 70CM HS30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C0068408</w:t>
            </w:r>
            <w:r w:rsidRPr="005E3725">
              <w:rPr>
                <w:rFonts w:ascii="Book Antiqua" w:hAnsi="Book Antiqua" w:cstheme="majorBidi"/>
                <w:bCs/>
                <w:lang w:val="sv-SE"/>
              </w:rPr>
              <w:tab/>
              <w:t>NOVOSYN VIOLET 0 (3,5)70CM JR36SS (M)DDP</w:t>
            </w:r>
          </w:p>
          <w:p w:rsidR="0091709D" w:rsidRPr="005E3725" w:rsidRDefault="0091709D" w:rsidP="00294739">
            <w:pPr>
              <w:rPr>
                <w:rFonts w:ascii="Book Antiqua" w:hAnsi="Book Antiqua" w:cstheme="majorBidi"/>
                <w:bCs/>
              </w:rPr>
            </w:pPr>
            <w:r w:rsidRPr="005E3725">
              <w:rPr>
                <w:rFonts w:ascii="Book Antiqua" w:hAnsi="Book Antiqua" w:cstheme="majorBidi"/>
                <w:bCs/>
              </w:rPr>
              <w:t>C0068556</w:t>
            </w:r>
            <w:r w:rsidRPr="005E3725">
              <w:rPr>
                <w:rFonts w:ascii="Book Antiqua" w:hAnsi="Book Antiqua" w:cstheme="majorBidi"/>
                <w:bCs/>
              </w:rPr>
              <w:tab/>
              <w:t>NOVOSYN VIOLET 0 (3,5) 90CM HR40S (M)DDP</w:t>
            </w:r>
          </w:p>
          <w:p w:rsidR="0091709D" w:rsidRPr="005E3725" w:rsidRDefault="0091709D" w:rsidP="00294739">
            <w:pPr>
              <w:rPr>
                <w:rFonts w:ascii="Book Antiqua" w:hAnsi="Book Antiqua" w:cstheme="majorBidi"/>
                <w:bCs/>
              </w:rPr>
            </w:pPr>
            <w:r w:rsidRPr="005E3725">
              <w:rPr>
                <w:rFonts w:ascii="Book Antiqua" w:hAnsi="Book Antiqua" w:cstheme="majorBidi"/>
                <w:bCs/>
              </w:rPr>
              <w:t>C0068561</w:t>
            </w:r>
            <w:r w:rsidRPr="005E3725">
              <w:rPr>
                <w:rFonts w:ascii="Book Antiqua" w:hAnsi="Book Antiqua" w:cstheme="majorBidi"/>
                <w:bCs/>
              </w:rPr>
              <w:tab/>
              <w:t>NOVOSYN VIOLET 0 (3,5) 90CM HR48 (M) DDP</w:t>
            </w:r>
          </w:p>
          <w:p w:rsidR="0091709D" w:rsidRPr="005E3725" w:rsidRDefault="0091709D" w:rsidP="00294739">
            <w:pPr>
              <w:rPr>
                <w:rFonts w:ascii="Book Antiqua" w:hAnsi="Book Antiqua" w:cstheme="majorBidi"/>
                <w:bCs/>
              </w:rPr>
            </w:pPr>
            <w:r w:rsidRPr="005E3725">
              <w:rPr>
                <w:rFonts w:ascii="Book Antiqua" w:hAnsi="Book Antiqua" w:cstheme="majorBidi"/>
                <w:bCs/>
              </w:rPr>
              <w:t>C0068052</w:t>
            </w:r>
            <w:r w:rsidRPr="005E3725">
              <w:rPr>
                <w:rFonts w:ascii="Book Antiqua" w:hAnsi="Book Antiqua" w:cstheme="majorBidi"/>
                <w:bCs/>
              </w:rPr>
              <w:tab/>
              <w:t>NOVOSYN VIOLET 0 (3.5) 70CM HR37 (M)</w:t>
            </w:r>
          </w:p>
          <w:p w:rsidR="0091709D" w:rsidRPr="005E3725" w:rsidRDefault="0091709D" w:rsidP="00294739">
            <w:pPr>
              <w:rPr>
                <w:rFonts w:ascii="Book Antiqua" w:hAnsi="Book Antiqua" w:cstheme="majorBidi"/>
                <w:bCs/>
              </w:rPr>
            </w:pPr>
            <w:r w:rsidRPr="005E3725">
              <w:rPr>
                <w:rFonts w:ascii="Book Antiqua" w:hAnsi="Book Antiqua" w:cstheme="majorBidi"/>
                <w:bCs/>
              </w:rPr>
              <w:t>G0058208</w:t>
            </w:r>
            <w:r w:rsidRPr="005E3725">
              <w:rPr>
                <w:rFonts w:ascii="Book Antiqua" w:hAnsi="Book Antiqua" w:cstheme="majorBidi"/>
                <w:bCs/>
              </w:rPr>
              <w:tab/>
              <w:t>NOVOSYN VIOLET 0 (3.5) 140CM</w:t>
            </w:r>
          </w:p>
          <w:p w:rsidR="0091709D" w:rsidRPr="005E3725" w:rsidRDefault="0091709D" w:rsidP="00294739">
            <w:pPr>
              <w:rPr>
                <w:rFonts w:ascii="Book Antiqua" w:hAnsi="Book Antiqua" w:cstheme="majorBidi"/>
                <w:bCs/>
              </w:rPr>
            </w:pPr>
            <w:r w:rsidRPr="005E3725">
              <w:rPr>
                <w:rFonts w:ascii="Book Antiqua" w:hAnsi="Book Antiqua" w:cstheme="majorBidi"/>
                <w:bCs/>
              </w:rPr>
              <w:t>G0058447</w:t>
            </w:r>
            <w:r w:rsidRPr="005E3725">
              <w:rPr>
                <w:rFonts w:ascii="Book Antiqua" w:hAnsi="Book Antiqua" w:cstheme="majorBidi"/>
                <w:bCs/>
              </w:rPr>
              <w:tab/>
              <w:t>NOVOSYN VIOLET 0 (3.5) 5X70CM</w:t>
            </w:r>
          </w:p>
          <w:p w:rsidR="0091709D" w:rsidRPr="005E3725" w:rsidRDefault="0091709D" w:rsidP="00294739">
            <w:pPr>
              <w:rPr>
                <w:rFonts w:ascii="Book Antiqua" w:hAnsi="Book Antiqua" w:cstheme="majorBidi"/>
                <w:bCs/>
              </w:rPr>
            </w:pPr>
            <w:r w:rsidRPr="005E3725">
              <w:rPr>
                <w:rFonts w:ascii="Book Antiqua" w:hAnsi="Book Antiqua" w:cstheme="majorBidi"/>
                <w:bCs/>
              </w:rPr>
              <w:t>G0058627</w:t>
            </w:r>
            <w:r w:rsidRPr="005E3725">
              <w:rPr>
                <w:rFonts w:ascii="Book Antiqua" w:hAnsi="Book Antiqua" w:cstheme="majorBidi"/>
                <w:bCs/>
              </w:rPr>
              <w:tab/>
              <w:t>NOVOSYN VIOLET 0 (3.5) 3X45CM</w:t>
            </w:r>
          </w:p>
          <w:p w:rsidR="0091709D" w:rsidRPr="005E3725" w:rsidRDefault="0091709D" w:rsidP="00294739">
            <w:pPr>
              <w:rPr>
                <w:rFonts w:ascii="Book Antiqua" w:hAnsi="Book Antiqua" w:cstheme="majorBidi"/>
                <w:bCs/>
              </w:rPr>
            </w:pPr>
            <w:r w:rsidRPr="005E3725">
              <w:rPr>
                <w:rFonts w:ascii="Book Antiqua" w:hAnsi="Book Antiqua" w:cstheme="majorBidi"/>
                <w:bCs/>
              </w:rPr>
              <w:tab/>
            </w:r>
          </w:p>
          <w:p w:rsidR="0091709D" w:rsidRPr="005E3725" w:rsidRDefault="0091709D" w:rsidP="00294739">
            <w:pPr>
              <w:rPr>
                <w:rFonts w:ascii="Book Antiqua" w:hAnsi="Book Antiqua" w:cstheme="majorBidi"/>
                <w:bCs/>
              </w:rPr>
            </w:pPr>
            <w:r w:rsidRPr="005E3725">
              <w:rPr>
                <w:rFonts w:ascii="Book Antiqua" w:hAnsi="Book Antiqua" w:cstheme="majorBidi"/>
                <w:bCs/>
              </w:rPr>
              <w:t>C0068049</w:t>
            </w:r>
            <w:r w:rsidRPr="005E3725">
              <w:rPr>
                <w:rFonts w:ascii="Book Antiqua" w:hAnsi="Book Antiqua" w:cstheme="majorBidi"/>
                <w:bCs/>
              </w:rPr>
              <w:tab/>
              <w:t>NOVOSYN VIOLET 1 (4) 70CM HR30 (M)   DDP</w:t>
            </w:r>
          </w:p>
          <w:p w:rsidR="0091709D" w:rsidRPr="005E3725" w:rsidRDefault="0091709D" w:rsidP="00294739">
            <w:pPr>
              <w:rPr>
                <w:rFonts w:ascii="Book Antiqua" w:hAnsi="Book Antiqua" w:cstheme="majorBidi"/>
                <w:bCs/>
              </w:rPr>
            </w:pPr>
            <w:r w:rsidRPr="005E3725">
              <w:rPr>
                <w:rFonts w:ascii="Book Antiqua" w:hAnsi="Book Antiqua" w:cstheme="majorBidi"/>
                <w:bCs/>
              </w:rPr>
              <w:t>C0068057</w:t>
            </w:r>
            <w:r w:rsidRPr="005E3725">
              <w:rPr>
                <w:rFonts w:ascii="Book Antiqua" w:hAnsi="Book Antiqua" w:cstheme="majorBidi"/>
                <w:bCs/>
              </w:rPr>
              <w:tab/>
              <w:t>NOVOSYN VIOLET 1 (4) 70CM HR40S (M)  DDP</w:t>
            </w:r>
          </w:p>
          <w:p w:rsidR="0091709D" w:rsidRPr="005E3725" w:rsidRDefault="0091709D" w:rsidP="00294739">
            <w:pPr>
              <w:rPr>
                <w:rFonts w:ascii="Book Antiqua" w:hAnsi="Book Antiqua" w:cstheme="majorBidi"/>
                <w:bCs/>
              </w:rPr>
            </w:pPr>
            <w:r w:rsidRPr="005E3725">
              <w:rPr>
                <w:rFonts w:ascii="Book Antiqua" w:hAnsi="Book Antiqua" w:cstheme="majorBidi"/>
                <w:bCs/>
              </w:rPr>
              <w:t>C0068066</w:t>
            </w:r>
            <w:r w:rsidRPr="005E3725">
              <w:rPr>
                <w:rFonts w:ascii="Book Antiqua" w:hAnsi="Book Antiqua" w:cstheme="majorBidi"/>
                <w:bCs/>
              </w:rPr>
              <w:tab/>
              <w:t>NOVOSYN VIOLET 1 (4) 70CM HR60 (M)   DDP</w:t>
            </w:r>
          </w:p>
          <w:p w:rsidR="0091709D" w:rsidRPr="005E3725" w:rsidRDefault="0091709D" w:rsidP="00294739">
            <w:pPr>
              <w:rPr>
                <w:rFonts w:ascii="Book Antiqua" w:hAnsi="Book Antiqua" w:cstheme="majorBidi"/>
                <w:bCs/>
              </w:rPr>
            </w:pPr>
            <w:r w:rsidRPr="005E3725">
              <w:rPr>
                <w:rFonts w:ascii="Book Antiqua" w:hAnsi="Book Antiqua" w:cstheme="majorBidi"/>
                <w:bCs/>
              </w:rPr>
              <w:t>C0068253</w:t>
            </w:r>
            <w:r w:rsidRPr="005E3725">
              <w:rPr>
                <w:rFonts w:ascii="Book Antiqua" w:hAnsi="Book Antiqua" w:cstheme="majorBidi"/>
                <w:bCs/>
              </w:rPr>
              <w:tab/>
              <w:t>NOVOSYN VIOLET 1 (4) 70CM HS30 (M)   DDP</w:t>
            </w:r>
          </w:p>
          <w:p w:rsidR="0091709D" w:rsidRPr="005E3725" w:rsidRDefault="0091709D" w:rsidP="00294739">
            <w:pPr>
              <w:rPr>
                <w:rFonts w:ascii="Book Antiqua" w:hAnsi="Book Antiqua" w:cstheme="majorBidi"/>
                <w:bCs/>
              </w:rPr>
            </w:pPr>
            <w:r w:rsidRPr="005E3725">
              <w:rPr>
                <w:rFonts w:ascii="Book Antiqua" w:hAnsi="Book Antiqua" w:cstheme="majorBidi"/>
                <w:bCs/>
              </w:rPr>
              <w:t>C0068478</w:t>
            </w:r>
            <w:r w:rsidRPr="005E3725">
              <w:rPr>
                <w:rFonts w:ascii="Book Antiqua" w:hAnsi="Book Antiqua" w:cstheme="majorBidi"/>
                <w:bCs/>
              </w:rPr>
              <w:tab/>
              <w:t>NOVOSYN VIOLET 1 (4) 70CM JR40S (M)  DDP</w:t>
            </w:r>
          </w:p>
          <w:p w:rsidR="0091709D" w:rsidRPr="005E3725" w:rsidRDefault="0091709D" w:rsidP="00294739">
            <w:pPr>
              <w:rPr>
                <w:rFonts w:ascii="Book Antiqua" w:hAnsi="Book Antiqua" w:cstheme="majorBidi"/>
                <w:bCs/>
              </w:rPr>
            </w:pPr>
            <w:r w:rsidRPr="005E3725">
              <w:rPr>
                <w:rFonts w:ascii="Book Antiqua" w:hAnsi="Book Antiqua" w:cstheme="majorBidi"/>
                <w:bCs/>
              </w:rPr>
              <w:t>C0068557</w:t>
            </w:r>
            <w:r w:rsidRPr="005E3725">
              <w:rPr>
                <w:rFonts w:ascii="Book Antiqua" w:hAnsi="Book Antiqua" w:cstheme="majorBidi"/>
                <w:bCs/>
              </w:rPr>
              <w:tab/>
              <w:t>NOVOSYN VIOLET 1 (4) 90CM HR40S (M)  DDP</w:t>
            </w:r>
          </w:p>
          <w:p w:rsidR="0091709D" w:rsidRPr="005E3725" w:rsidRDefault="0091709D" w:rsidP="00294739">
            <w:pPr>
              <w:rPr>
                <w:rFonts w:ascii="Book Antiqua" w:hAnsi="Book Antiqua" w:cstheme="majorBidi"/>
                <w:bCs/>
              </w:rPr>
            </w:pPr>
            <w:r w:rsidRPr="005E3725">
              <w:rPr>
                <w:rFonts w:ascii="Book Antiqua" w:hAnsi="Book Antiqua" w:cstheme="majorBidi"/>
                <w:bCs/>
              </w:rPr>
              <w:t>C0068806</w:t>
            </w:r>
            <w:r w:rsidRPr="005E3725">
              <w:rPr>
                <w:rFonts w:ascii="Book Antiqua" w:hAnsi="Book Antiqua" w:cstheme="majorBidi"/>
                <w:bCs/>
              </w:rPr>
              <w:tab/>
              <w:t>NOVOSYN VIOLET 1 (4) 70CM HS40 (M)   DDP</w:t>
            </w:r>
          </w:p>
          <w:p w:rsidR="0091709D" w:rsidRPr="005E3725" w:rsidRDefault="0091709D" w:rsidP="00294739">
            <w:pPr>
              <w:rPr>
                <w:rFonts w:ascii="Book Antiqua" w:hAnsi="Book Antiqua" w:cstheme="majorBidi"/>
                <w:bCs/>
              </w:rPr>
            </w:pPr>
            <w:r w:rsidRPr="005E3725">
              <w:rPr>
                <w:rFonts w:ascii="Book Antiqua" w:hAnsi="Book Antiqua" w:cstheme="majorBidi"/>
                <w:bCs/>
              </w:rPr>
              <w:t>B0058649</w:t>
            </w:r>
            <w:r w:rsidRPr="005E3725">
              <w:rPr>
                <w:rFonts w:ascii="Book Antiqua" w:hAnsi="Book Antiqua" w:cstheme="majorBidi"/>
                <w:bCs/>
              </w:rPr>
              <w:tab/>
              <w:t>NOVOSYN VIOLET 1 (4) 6X45CM</w:t>
            </w:r>
          </w:p>
          <w:p w:rsidR="0091709D" w:rsidRPr="005E3725" w:rsidRDefault="0091709D" w:rsidP="00294739">
            <w:pPr>
              <w:rPr>
                <w:rFonts w:ascii="Book Antiqua" w:hAnsi="Book Antiqua" w:cstheme="majorBidi"/>
                <w:bCs/>
              </w:rPr>
            </w:pPr>
            <w:r w:rsidRPr="005E3725">
              <w:rPr>
                <w:rFonts w:ascii="Book Antiqua" w:hAnsi="Book Antiqua" w:cstheme="majorBidi"/>
                <w:bCs/>
              </w:rPr>
              <w:t>B0058669</w:t>
            </w:r>
            <w:r w:rsidRPr="005E3725">
              <w:rPr>
                <w:rFonts w:ascii="Book Antiqua" w:hAnsi="Book Antiqua" w:cstheme="majorBidi"/>
                <w:bCs/>
              </w:rPr>
              <w:tab/>
              <w:t>NOVOSYN VIOLET 1 (4) 12X45CM</w:t>
            </w:r>
          </w:p>
          <w:p w:rsidR="0091709D" w:rsidRPr="005E3725" w:rsidRDefault="0091709D" w:rsidP="00294739">
            <w:pPr>
              <w:rPr>
                <w:rFonts w:ascii="Book Antiqua" w:hAnsi="Book Antiqua" w:cstheme="majorBidi"/>
                <w:bCs/>
              </w:rPr>
            </w:pPr>
            <w:r w:rsidRPr="005E3725">
              <w:rPr>
                <w:rFonts w:ascii="Book Antiqua" w:hAnsi="Book Antiqua" w:cstheme="majorBidi"/>
                <w:bCs/>
              </w:rPr>
              <w:t>C0068097</w:t>
            </w:r>
            <w:r w:rsidRPr="005E3725">
              <w:rPr>
                <w:rFonts w:ascii="Book Antiqua" w:hAnsi="Book Antiqua" w:cstheme="majorBidi"/>
                <w:bCs/>
              </w:rPr>
              <w:tab/>
              <w:t>NOVOSYN VIOLET 1 (4) 70CM HR37S (M)</w:t>
            </w:r>
          </w:p>
          <w:p w:rsidR="0091709D" w:rsidRPr="005E3725" w:rsidRDefault="0091709D" w:rsidP="00294739">
            <w:pPr>
              <w:rPr>
                <w:rFonts w:ascii="Book Antiqua" w:hAnsi="Book Antiqua" w:cstheme="majorBidi"/>
                <w:bCs/>
              </w:rPr>
            </w:pPr>
            <w:r w:rsidRPr="005E3725">
              <w:rPr>
                <w:rFonts w:ascii="Book Antiqua" w:hAnsi="Book Antiqua" w:cstheme="majorBidi"/>
                <w:bCs/>
              </w:rPr>
              <w:t>C0068481</w:t>
            </w:r>
            <w:r w:rsidRPr="005E3725">
              <w:rPr>
                <w:rFonts w:ascii="Book Antiqua" w:hAnsi="Book Antiqua" w:cstheme="majorBidi"/>
                <w:bCs/>
              </w:rPr>
              <w:tab/>
              <w:t>NOVOSYN VIOLET 1 (4) 70CM JR30S (M)</w:t>
            </w:r>
          </w:p>
          <w:p w:rsidR="0091709D" w:rsidRPr="005E3725" w:rsidRDefault="0091709D" w:rsidP="00294739">
            <w:pPr>
              <w:rPr>
                <w:rFonts w:ascii="Book Antiqua" w:hAnsi="Book Antiqua" w:cstheme="majorBidi"/>
                <w:bCs/>
              </w:rPr>
            </w:pPr>
            <w:r w:rsidRPr="005E3725">
              <w:rPr>
                <w:rFonts w:ascii="Book Antiqua" w:hAnsi="Book Antiqua" w:cstheme="majorBidi"/>
                <w:bCs/>
              </w:rPr>
              <w:t>C0068597</w:t>
            </w:r>
            <w:r w:rsidRPr="005E3725">
              <w:rPr>
                <w:rFonts w:ascii="Book Antiqua" w:hAnsi="Book Antiqua" w:cstheme="majorBidi"/>
                <w:bCs/>
              </w:rPr>
              <w:tab/>
              <w:t>NOVOSYN VIOLET 1 (4) 90CM HR37S (M)</w:t>
            </w:r>
          </w:p>
          <w:p w:rsidR="0091709D" w:rsidRPr="005E3725" w:rsidRDefault="0091709D" w:rsidP="00294739">
            <w:pPr>
              <w:rPr>
                <w:rFonts w:ascii="Book Antiqua" w:hAnsi="Book Antiqua" w:cstheme="majorBidi"/>
                <w:bCs/>
              </w:rPr>
            </w:pPr>
            <w:r w:rsidRPr="005E3725">
              <w:rPr>
                <w:rFonts w:ascii="Book Antiqua" w:hAnsi="Book Antiqua" w:cstheme="majorBidi"/>
                <w:bCs/>
              </w:rPr>
              <w:tab/>
            </w:r>
          </w:p>
          <w:p w:rsidR="0091709D" w:rsidRPr="005E3725" w:rsidRDefault="0091709D" w:rsidP="00294739">
            <w:pPr>
              <w:rPr>
                <w:rFonts w:ascii="Book Antiqua" w:hAnsi="Book Antiqua" w:cstheme="majorBidi"/>
                <w:bCs/>
              </w:rPr>
            </w:pPr>
            <w:r w:rsidRPr="005E3725">
              <w:rPr>
                <w:rFonts w:ascii="Book Antiqua" w:hAnsi="Book Antiqua" w:cstheme="majorBidi"/>
                <w:bCs/>
              </w:rPr>
              <w:t>C0068058</w:t>
            </w:r>
            <w:r w:rsidRPr="005E3725">
              <w:rPr>
                <w:rFonts w:ascii="Book Antiqua" w:hAnsi="Book Antiqua" w:cstheme="majorBidi"/>
                <w:bCs/>
              </w:rPr>
              <w:tab/>
              <w:t>NOVOSYN VIOLET 2 (5) 70CM HR40S (M)  DDP</w:t>
            </w:r>
          </w:p>
          <w:p w:rsidR="0091709D" w:rsidRPr="005E3725" w:rsidRDefault="0091709D" w:rsidP="00294739">
            <w:pPr>
              <w:rPr>
                <w:rFonts w:ascii="Book Antiqua" w:hAnsi="Book Antiqua" w:cstheme="majorBidi"/>
                <w:bCs/>
              </w:rPr>
            </w:pPr>
            <w:r w:rsidRPr="005E3725">
              <w:rPr>
                <w:rFonts w:ascii="Book Antiqua" w:hAnsi="Book Antiqua" w:cstheme="majorBidi"/>
                <w:bCs/>
              </w:rPr>
              <w:t>C0068063</w:t>
            </w:r>
            <w:r w:rsidRPr="005E3725">
              <w:rPr>
                <w:rFonts w:ascii="Book Antiqua" w:hAnsi="Book Antiqua" w:cstheme="majorBidi"/>
                <w:bCs/>
              </w:rPr>
              <w:tab/>
              <w:t>NOVOSYN VIOLET 2 (5) 70CM HR48 (M)   DDP</w:t>
            </w:r>
          </w:p>
          <w:p w:rsidR="0091709D" w:rsidRPr="005E3725" w:rsidRDefault="0091709D" w:rsidP="00294739">
            <w:pPr>
              <w:rPr>
                <w:rFonts w:ascii="Book Antiqua" w:hAnsi="Book Antiqua" w:cstheme="majorBidi"/>
                <w:bCs/>
              </w:rPr>
            </w:pPr>
            <w:r w:rsidRPr="005E3725">
              <w:rPr>
                <w:rFonts w:ascii="Book Antiqua" w:hAnsi="Book Antiqua" w:cstheme="majorBidi"/>
                <w:bCs/>
              </w:rPr>
              <w:t>C0068558</w:t>
            </w:r>
            <w:r w:rsidRPr="005E3725">
              <w:rPr>
                <w:rFonts w:ascii="Book Antiqua" w:hAnsi="Book Antiqua" w:cstheme="majorBidi"/>
                <w:bCs/>
              </w:rPr>
              <w:tab/>
              <w:t>NOVOSYN VIOLET 2 (5) 90CM HR40S (M)  DDP</w:t>
            </w:r>
          </w:p>
          <w:p w:rsidR="0091709D" w:rsidRPr="005E3725" w:rsidRDefault="0091709D" w:rsidP="00294739">
            <w:pPr>
              <w:rPr>
                <w:rFonts w:ascii="Book Antiqua" w:hAnsi="Book Antiqua" w:cstheme="majorBidi"/>
                <w:bCs/>
              </w:rPr>
            </w:pPr>
            <w:r w:rsidRPr="005E3725">
              <w:rPr>
                <w:rFonts w:ascii="Book Antiqua" w:hAnsi="Book Antiqua" w:cstheme="majorBidi"/>
                <w:bCs/>
              </w:rPr>
              <w:t>C0068588</w:t>
            </w:r>
            <w:r w:rsidRPr="005E3725">
              <w:rPr>
                <w:rFonts w:ascii="Book Antiqua" w:hAnsi="Book Antiqua" w:cstheme="majorBidi"/>
                <w:bCs/>
              </w:rPr>
              <w:tab/>
              <w:t>NOVOSYN VIOLET 2 (5) 90CM HS40S (M)  DDP</w:t>
            </w:r>
          </w:p>
          <w:p w:rsidR="0091709D" w:rsidRPr="005E3725" w:rsidRDefault="0091709D" w:rsidP="00294739">
            <w:pPr>
              <w:rPr>
                <w:rFonts w:ascii="Book Antiqua" w:hAnsi="Book Antiqua" w:cstheme="majorBidi"/>
                <w:bCs/>
              </w:rPr>
            </w:pPr>
            <w:r w:rsidRPr="005E3725">
              <w:rPr>
                <w:rFonts w:ascii="Book Antiqua" w:hAnsi="Book Antiqua" w:cstheme="majorBidi"/>
                <w:bCs/>
              </w:rPr>
              <w:t>C0068770</w:t>
            </w:r>
            <w:r w:rsidRPr="005E3725">
              <w:rPr>
                <w:rFonts w:ascii="Book Antiqua" w:hAnsi="Book Antiqua" w:cstheme="majorBidi"/>
                <w:bCs/>
              </w:rPr>
              <w:tab/>
              <w:t>NOVOSYN VIOLET 2 (5) 70CM HS40S (M)  DDP</w:t>
            </w:r>
          </w:p>
          <w:p w:rsidR="0091709D" w:rsidRPr="005E3725" w:rsidRDefault="0091709D" w:rsidP="00294739">
            <w:pPr>
              <w:rPr>
                <w:rFonts w:ascii="Book Antiqua" w:hAnsi="Book Antiqua" w:cstheme="majorBidi"/>
                <w:bCs/>
              </w:rPr>
            </w:pPr>
            <w:r w:rsidRPr="005E3725">
              <w:rPr>
                <w:rFonts w:ascii="Book Antiqua" w:hAnsi="Book Antiqua" w:cstheme="majorBidi"/>
                <w:bCs/>
              </w:rPr>
              <w:tab/>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C0068629</w:t>
            </w:r>
            <w:r w:rsidRPr="005E3725">
              <w:rPr>
                <w:rFonts w:ascii="Book Antiqua" w:hAnsi="Book Antiqua" w:cstheme="majorBidi"/>
                <w:bCs/>
                <w:lang w:val="sv-SE"/>
              </w:rPr>
              <w:tab/>
              <w:t>NOVOSYN VIOLET 2/0 (3) 30CM SKR26 (M)</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C0068754</w:t>
            </w:r>
            <w:r w:rsidRPr="005E3725">
              <w:rPr>
                <w:rFonts w:ascii="Book Antiqua" w:hAnsi="Book Antiqua" w:cstheme="majorBidi"/>
                <w:bCs/>
                <w:lang w:val="sv-SE"/>
              </w:rPr>
              <w:tab/>
              <w:t>NOVOSYN VIOLET 2/0 (3) 20CM SKR19 (M)</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C0068757</w:t>
            </w:r>
            <w:r w:rsidRPr="005E3725">
              <w:rPr>
                <w:rFonts w:ascii="Book Antiqua" w:hAnsi="Book Antiqua" w:cstheme="majorBidi"/>
                <w:bCs/>
                <w:lang w:val="sv-SE"/>
              </w:rPr>
              <w:tab/>
              <w:t>NOVOSYN VIOLET 2/0 (3)120CM SKR19 (M)</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C0068475</w:t>
            </w:r>
            <w:r w:rsidRPr="005E3725">
              <w:rPr>
                <w:rFonts w:ascii="Book Antiqua" w:hAnsi="Book Antiqua" w:cstheme="majorBidi"/>
                <w:bCs/>
                <w:lang w:val="sv-SE"/>
              </w:rPr>
              <w:tab/>
              <w:t>NOVOSYN VIOLET 2/0 (3) 70CM JR30 (M)</w:t>
            </w:r>
          </w:p>
          <w:p w:rsidR="0091709D" w:rsidRPr="005E3725" w:rsidRDefault="0091709D" w:rsidP="00294739">
            <w:pPr>
              <w:rPr>
                <w:rFonts w:ascii="Book Antiqua" w:hAnsi="Book Antiqua" w:cstheme="majorBidi"/>
                <w:bCs/>
              </w:rPr>
            </w:pPr>
            <w:r w:rsidRPr="005E3725">
              <w:rPr>
                <w:rFonts w:ascii="Book Antiqua" w:hAnsi="Book Antiqua" w:cstheme="majorBidi"/>
                <w:bCs/>
              </w:rPr>
              <w:t>C0068193</w:t>
            </w:r>
            <w:r w:rsidRPr="005E3725">
              <w:rPr>
                <w:rFonts w:ascii="Book Antiqua" w:hAnsi="Book Antiqua" w:cstheme="majorBidi"/>
                <w:bCs/>
              </w:rPr>
              <w:tab/>
              <w:t>NOVOSYN VIOLET 2/0(3)120CM JRC30S (M)</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C0068410</w:t>
            </w:r>
            <w:r w:rsidRPr="005E3725">
              <w:rPr>
                <w:rFonts w:ascii="Book Antiqua" w:hAnsi="Book Antiqua" w:cstheme="majorBidi"/>
                <w:bCs/>
                <w:lang w:val="sv-SE"/>
              </w:rPr>
              <w:tab/>
              <w:t>NOVOSYN VIOLET 2/0 (3)70CM JR36SS (M)</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C0068031</w:t>
            </w:r>
            <w:r w:rsidRPr="005E3725">
              <w:rPr>
                <w:rFonts w:ascii="Book Antiqua" w:hAnsi="Book Antiqua" w:cstheme="majorBidi"/>
                <w:bCs/>
                <w:lang w:val="sv-SE"/>
              </w:rPr>
              <w:tab/>
              <w:t>NOVOSYN VIOLET 2/0 (3) 70CM HR22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C0068042</w:t>
            </w:r>
            <w:r w:rsidRPr="005E3725">
              <w:rPr>
                <w:rFonts w:ascii="Book Antiqua" w:hAnsi="Book Antiqua" w:cstheme="majorBidi"/>
                <w:bCs/>
                <w:lang w:val="sv-SE"/>
              </w:rPr>
              <w:tab/>
              <w:t>NOVOSYN VIOLET 2/0 (3) 70CM HR26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C0068047</w:t>
            </w:r>
            <w:r w:rsidRPr="005E3725">
              <w:rPr>
                <w:rFonts w:ascii="Book Antiqua" w:hAnsi="Book Antiqua" w:cstheme="majorBidi"/>
                <w:bCs/>
                <w:lang w:val="sv-SE"/>
              </w:rPr>
              <w:tab/>
              <w:t>NOVOSYN VIOLET 2/0 (3) 70CM HR30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C0068236</w:t>
            </w:r>
            <w:r w:rsidRPr="005E3725">
              <w:rPr>
                <w:rFonts w:ascii="Book Antiqua" w:hAnsi="Book Antiqua" w:cstheme="majorBidi"/>
                <w:bCs/>
                <w:lang w:val="sv-SE"/>
              </w:rPr>
              <w:tab/>
              <w:t>NOVOSYN VIOLET 2/0 (3) 70CM DS24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C0068242</w:t>
            </w:r>
            <w:r w:rsidRPr="005E3725">
              <w:rPr>
                <w:rFonts w:ascii="Book Antiqua" w:hAnsi="Book Antiqua" w:cstheme="majorBidi"/>
                <w:bCs/>
                <w:lang w:val="sv-SE"/>
              </w:rPr>
              <w:tab/>
              <w:t>NOVOSYN VIOLET 2/0 (3) 70CM HS26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C0068251</w:t>
            </w:r>
            <w:r w:rsidRPr="005E3725">
              <w:rPr>
                <w:rFonts w:ascii="Book Antiqua" w:hAnsi="Book Antiqua" w:cstheme="majorBidi"/>
                <w:bCs/>
                <w:lang w:val="sv-SE"/>
              </w:rPr>
              <w:tab/>
              <w:t>NOVOSYN VIOLET 2/0 (3) 70CM HS30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C0068266</w:t>
            </w:r>
            <w:r w:rsidRPr="005E3725">
              <w:rPr>
                <w:rFonts w:ascii="Book Antiqua" w:hAnsi="Book Antiqua" w:cstheme="majorBidi"/>
                <w:bCs/>
                <w:lang w:val="sv-SE"/>
              </w:rPr>
              <w:tab/>
              <w:t>NOVOSYN VIOLET 2/0 (3) 70CM GS60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C0068274</w:t>
            </w:r>
            <w:r w:rsidRPr="005E3725">
              <w:rPr>
                <w:rFonts w:ascii="Book Antiqua" w:hAnsi="Book Antiqua" w:cstheme="majorBidi"/>
                <w:bCs/>
                <w:lang w:val="sv-SE"/>
              </w:rPr>
              <w:tab/>
              <w:t>NOVOSYN VIOLET 2/0 (3) 70CM GS51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C0068381</w:t>
            </w:r>
            <w:r w:rsidRPr="005E3725">
              <w:rPr>
                <w:rFonts w:ascii="Book Antiqua" w:hAnsi="Book Antiqua" w:cstheme="majorBidi"/>
                <w:bCs/>
                <w:lang w:val="sv-SE"/>
              </w:rPr>
              <w:tab/>
              <w:t>NOVOSYN VIOLET 2/0 (3) 70CM HR40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C0069236</w:t>
            </w:r>
            <w:r w:rsidRPr="005E3725">
              <w:rPr>
                <w:rFonts w:ascii="Book Antiqua" w:hAnsi="Book Antiqua" w:cstheme="majorBidi"/>
                <w:bCs/>
                <w:lang w:val="sv-SE"/>
              </w:rPr>
              <w:tab/>
              <w:t>NOVOSYN UNDYED 2/0 (3) 70CM DS24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C0069247</w:t>
            </w:r>
            <w:r w:rsidRPr="005E3725">
              <w:rPr>
                <w:rFonts w:ascii="Book Antiqua" w:hAnsi="Book Antiqua" w:cstheme="majorBidi"/>
                <w:bCs/>
                <w:lang w:val="sv-SE"/>
              </w:rPr>
              <w:tab/>
              <w:t>NOVOSYN UNDYED 2/0 (3) 70CM DS30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C0069560</w:t>
            </w:r>
            <w:r w:rsidRPr="005E3725">
              <w:rPr>
                <w:rFonts w:ascii="Book Antiqua" w:hAnsi="Book Antiqua" w:cstheme="majorBidi"/>
                <w:bCs/>
                <w:lang w:val="sv-SE"/>
              </w:rPr>
              <w:tab/>
              <w:t>NOVOSYN UNDYED 2/0 (3)70CM DSMP30 (M)DDP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ab/>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C0068014</w:t>
            </w:r>
            <w:r w:rsidRPr="005E3725">
              <w:rPr>
                <w:rFonts w:ascii="Book Antiqua" w:hAnsi="Book Antiqua" w:cstheme="majorBidi"/>
                <w:bCs/>
                <w:lang w:val="sv-SE"/>
              </w:rPr>
              <w:tab/>
              <w:t>NOVOSYN VIOLET 3/0 (2) 70CM HR17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C0068030</w:t>
            </w:r>
            <w:r w:rsidRPr="005E3725">
              <w:rPr>
                <w:rFonts w:ascii="Book Antiqua" w:hAnsi="Book Antiqua" w:cstheme="majorBidi"/>
                <w:bCs/>
                <w:lang w:val="sv-SE"/>
              </w:rPr>
              <w:tab/>
              <w:t>NOVOSYN VIOLET 3/0 (2) 70CM HR22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C0068041</w:t>
            </w:r>
            <w:r w:rsidRPr="005E3725">
              <w:rPr>
                <w:rFonts w:ascii="Book Antiqua" w:hAnsi="Book Antiqua" w:cstheme="majorBidi"/>
                <w:bCs/>
                <w:lang w:val="sv-SE"/>
              </w:rPr>
              <w:tab/>
              <w:t>NOVOSYN VIOLET 3/0 (2) 70CM HR26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C0068046</w:t>
            </w:r>
            <w:r w:rsidRPr="005E3725">
              <w:rPr>
                <w:rFonts w:ascii="Book Antiqua" w:hAnsi="Book Antiqua" w:cstheme="majorBidi"/>
                <w:bCs/>
                <w:lang w:val="sv-SE"/>
              </w:rPr>
              <w:tab/>
              <w:t>NOVOSYN VIOLET 3/0 (2) 70CM HR30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C0068050</w:t>
            </w:r>
            <w:r w:rsidRPr="005E3725">
              <w:rPr>
                <w:rFonts w:ascii="Book Antiqua" w:hAnsi="Book Antiqua" w:cstheme="majorBidi"/>
                <w:bCs/>
                <w:lang w:val="sv-SE"/>
              </w:rPr>
              <w:tab/>
              <w:t>NOVOSYN VIOLET 3/0 (2) 70CM HR37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C0068235</w:t>
            </w:r>
            <w:r w:rsidRPr="005E3725">
              <w:rPr>
                <w:rFonts w:ascii="Book Antiqua" w:hAnsi="Book Antiqua" w:cstheme="majorBidi"/>
                <w:bCs/>
                <w:lang w:val="sv-SE"/>
              </w:rPr>
              <w:tab/>
              <w:t>NOVOSYN VIOLET 3/0 (2) 70CM DS24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C0068265</w:t>
            </w:r>
            <w:r w:rsidRPr="005E3725">
              <w:rPr>
                <w:rFonts w:ascii="Book Antiqua" w:hAnsi="Book Antiqua" w:cstheme="majorBidi"/>
                <w:bCs/>
                <w:lang w:val="sv-SE"/>
              </w:rPr>
              <w:tab/>
              <w:t>NOVOSYN VIOLET 3/0 (2) 70CM GS60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C0068421</w:t>
            </w:r>
            <w:r w:rsidRPr="005E3725">
              <w:rPr>
                <w:rFonts w:ascii="Book Antiqua" w:hAnsi="Book Antiqua" w:cstheme="majorBidi"/>
                <w:bCs/>
                <w:lang w:val="sv-SE"/>
              </w:rPr>
              <w:tab/>
              <w:t>NOVOSYN VIOLET 3/0 (2) 70CM DS19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C0068514</w:t>
            </w:r>
            <w:r w:rsidRPr="005E3725">
              <w:rPr>
                <w:rFonts w:ascii="Book Antiqua" w:hAnsi="Book Antiqua" w:cstheme="majorBidi"/>
                <w:bCs/>
                <w:lang w:val="sv-SE"/>
              </w:rPr>
              <w:tab/>
              <w:t>NOVOSYN VIOLET 3/0 (2) 70CM DS16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C0069046</w:t>
            </w:r>
            <w:r w:rsidRPr="005E3725">
              <w:rPr>
                <w:rFonts w:ascii="Book Antiqua" w:hAnsi="Book Antiqua" w:cstheme="majorBidi"/>
                <w:bCs/>
                <w:lang w:val="sv-SE"/>
              </w:rPr>
              <w:tab/>
              <w:t>NOVOSYN UNDYED 3/0 (2) 70CM HR30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C0069235</w:t>
            </w:r>
            <w:r w:rsidRPr="005E3725">
              <w:rPr>
                <w:rFonts w:ascii="Book Antiqua" w:hAnsi="Book Antiqua" w:cstheme="majorBidi"/>
                <w:bCs/>
                <w:lang w:val="sv-SE"/>
              </w:rPr>
              <w:tab/>
              <w:t>NOVOSYN UNDYED 3/0 (2) 70CM DS24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C0069302</w:t>
            </w:r>
            <w:r w:rsidRPr="005E3725">
              <w:rPr>
                <w:rFonts w:ascii="Book Antiqua" w:hAnsi="Book Antiqua" w:cstheme="majorBidi"/>
                <w:bCs/>
                <w:lang w:val="sv-SE"/>
              </w:rPr>
              <w:tab/>
              <w:t>NOVOSYN UNDYED 3/0 (2) 70CM DS16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C0069421</w:t>
            </w:r>
            <w:r w:rsidRPr="005E3725">
              <w:rPr>
                <w:rFonts w:ascii="Book Antiqua" w:hAnsi="Book Antiqua" w:cstheme="majorBidi"/>
                <w:bCs/>
                <w:lang w:val="sv-SE"/>
              </w:rPr>
              <w:tab/>
              <w:t>NOVOSYN UNDYED 3/0 (2) 70CM DS19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ab/>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C0068013</w:t>
            </w:r>
            <w:r w:rsidRPr="005E3725">
              <w:rPr>
                <w:rFonts w:ascii="Book Antiqua" w:hAnsi="Book Antiqua" w:cstheme="majorBidi"/>
                <w:bCs/>
                <w:lang w:val="sv-SE"/>
              </w:rPr>
              <w:tab/>
              <w:t>NOVOSYN VIOLET 4/0 (1,5)70CM HR17 (M)DDP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C0068029</w:t>
            </w:r>
            <w:r w:rsidRPr="005E3725">
              <w:rPr>
                <w:rFonts w:ascii="Book Antiqua" w:hAnsi="Book Antiqua" w:cstheme="majorBidi"/>
                <w:bCs/>
                <w:lang w:val="sv-SE"/>
              </w:rPr>
              <w:tab/>
              <w:t>NOVOSYN VIOLET 4/0 (1,5)70CM HR22 (M)DDP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C0068040</w:t>
            </w:r>
            <w:r w:rsidRPr="005E3725">
              <w:rPr>
                <w:rFonts w:ascii="Book Antiqua" w:hAnsi="Book Antiqua" w:cstheme="majorBidi"/>
                <w:bCs/>
                <w:lang w:val="sv-SE"/>
              </w:rPr>
              <w:tab/>
              <w:t>NOVOSYN VIOLET 4/0 (1,5)70CM HR26 (M)DDP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C0068234</w:t>
            </w:r>
            <w:r w:rsidRPr="005E3725">
              <w:rPr>
                <w:rFonts w:ascii="Book Antiqua" w:hAnsi="Book Antiqua" w:cstheme="majorBidi"/>
                <w:bCs/>
                <w:lang w:val="sv-SE"/>
              </w:rPr>
              <w:tab/>
              <w:t>NOVOSYN VIOLET 4/0 (1,5)70CM DS24 (M)DDP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C0068420</w:t>
            </w:r>
            <w:r w:rsidRPr="005E3725">
              <w:rPr>
                <w:rFonts w:ascii="Book Antiqua" w:hAnsi="Book Antiqua" w:cstheme="majorBidi"/>
                <w:bCs/>
                <w:lang w:val="sv-SE"/>
              </w:rPr>
              <w:tab/>
              <w:t>NOVOSYN VIOLET 4/0 (1,5)70CM DS19 (M)DDP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C0068513</w:t>
            </w:r>
            <w:r w:rsidRPr="005E3725">
              <w:rPr>
                <w:rFonts w:ascii="Book Antiqua" w:hAnsi="Book Antiqua" w:cstheme="majorBidi"/>
                <w:bCs/>
                <w:lang w:val="sv-SE"/>
              </w:rPr>
              <w:tab/>
              <w:t>NOVOSYN VIOLET 4/0 (1,5)70CM DS16 (M)DDP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C0069234</w:t>
            </w:r>
            <w:r w:rsidRPr="005E3725">
              <w:rPr>
                <w:rFonts w:ascii="Book Antiqua" w:hAnsi="Book Antiqua" w:cstheme="majorBidi"/>
                <w:bCs/>
                <w:lang w:val="sv-SE"/>
              </w:rPr>
              <w:tab/>
              <w:t>NOVOSYN UNDYED 4/0 (1,5)70CM DS24 (M)DDP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C0069420</w:t>
            </w:r>
            <w:r w:rsidRPr="005E3725">
              <w:rPr>
                <w:rFonts w:ascii="Book Antiqua" w:hAnsi="Book Antiqua" w:cstheme="majorBidi"/>
                <w:bCs/>
                <w:lang w:val="sv-SE"/>
              </w:rPr>
              <w:tab/>
              <w:t>NOVOSYN UNDYED 4/0 (1,5)70CM DS19 (M)DDP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C0069555</w:t>
            </w:r>
            <w:r w:rsidRPr="005E3725">
              <w:rPr>
                <w:rFonts w:ascii="Book Antiqua" w:hAnsi="Book Antiqua" w:cstheme="majorBidi"/>
                <w:bCs/>
                <w:lang w:val="sv-SE"/>
              </w:rPr>
              <w:tab/>
              <w:t>NOVOSYN UNDYED 4/0(1,5)70CM DSMP24 (MDDP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ab/>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C0068003</w:t>
            </w:r>
            <w:r w:rsidRPr="005E3725">
              <w:rPr>
                <w:rFonts w:ascii="Book Antiqua" w:hAnsi="Book Antiqua" w:cstheme="majorBidi"/>
                <w:bCs/>
                <w:lang w:val="sv-SE"/>
              </w:rPr>
              <w:tab/>
              <w:t>NOVOSYN VIOLET 5/0 (1) 70CM HR10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C0068007</w:t>
            </w:r>
            <w:r w:rsidRPr="005E3725">
              <w:rPr>
                <w:rFonts w:ascii="Book Antiqua" w:hAnsi="Book Antiqua" w:cstheme="majorBidi"/>
                <w:bCs/>
                <w:lang w:val="sv-SE"/>
              </w:rPr>
              <w:tab/>
              <w:t>NOVOSYN VIOLET 5/0 (1) 70CM HR13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C0068012</w:t>
            </w:r>
            <w:r w:rsidRPr="005E3725">
              <w:rPr>
                <w:rFonts w:ascii="Book Antiqua" w:hAnsi="Book Antiqua" w:cstheme="majorBidi"/>
                <w:bCs/>
                <w:lang w:val="sv-SE"/>
              </w:rPr>
              <w:tab/>
              <w:t>NOVOSYN VIOLET 5/0 (1) 70CM HR17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C0068028</w:t>
            </w:r>
            <w:r w:rsidRPr="005E3725">
              <w:rPr>
                <w:rFonts w:ascii="Book Antiqua" w:hAnsi="Book Antiqua" w:cstheme="majorBidi"/>
                <w:bCs/>
                <w:lang w:val="sv-SE"/>
              </w:rPr>
              <w:tab/>
              <w:t>NOVOSYN VIOLET 5/0 (1) 70CM HR22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C0068419</w:t>
            </w:r>
            <w:r w:rsidRPr="005E3725">
              <w:rPr>
                <w:rFonts w:ascii="Book Antiqua" w:hAnsi="Book Antiqua" w:cstheme="majorBidi"/>
                <w:bCs/>
                <w:lang w:val="sv-SE"/>
              </w:rPr>
              <w:tab/>
              <w:t>NOVOSYN VIOLET 5/0 (1) 70CM DS19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C0068507</w:t>
            </w:r>
            <w:r w:rsidRPr="005E3725">
              <w:rPr>
                <w:rFonts w:ascii="Book Antiqua" w:hAnsi="Book Antiqua" w:cstheme="majorBidi"/>
                <w:bCs/>
                <w:lang w:val="sv-SE"/>
              </w:rPr>
              <w:tab/>
              <w:t>NOVOSYN VIOLET 5/0 (1) 70CM DS12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C0068512</w:t>
            </w:r>
            <w:r w:rsidRPr="005E3725">
              <w:rPr>
                <w:rFonts w:ascii="Book Antiqua" w:hAnsi="Book Antiqua" w:cstheme="majorBidi"/>
                <w:bCs/>
                <w:lang w:val="sv-SE"/>
              </w:rPr>
              <w:tab/>
              <w:t>NOVOSYN VIOLET 5/0 (1) 70CM DS16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C0069331</w:t>
            </w:r>
            <w:r w:rsidRPr="005E3725">
              <w:rPr>
                <w:rFonts w:ascii="Book Antiqua" w:hAnsi="Book Antiqua" w:cstheme="majorBidi"/>
                <w:bCs/>
                <w:lang w:val="sv-SE"/>
              </w:rPr>
              <w:tab/>
              <w:t>NOVOSYN UNDYED 5/0 (1) 70CM DS12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C0069419</w:t>
            </w:r>
            <w:r w:rsidRPr="005E3725">
              <w:rPr>
                <w:rFonts w:ascii="Book Antiqua" w:hAnsi="Book Antiqua" w:cstheme="majorBidi"/>
                <w:bCs/>
                <w:lang w:val="sv-SE"/>
              </w:rPr>
              <w:tab/>
              <w:t>NOVOSYN UNDYED 5/0 (1) 70CM DS19 (M) 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ab/>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C0068002</w:t>
            </w:r>
            <w:r w:rsidRPr="005E3725">
              <w:rPr>
                <w:rFonts w:ascii="Book Antiqua" w:hAnsi="Book Antiqua" w:cstheme="majorBidi"/>
                <w:bCs/>
                <w:lang w:val="sv-SE"/>
              </w:rPr>
              <w:tab/>
              <w:t>NOVOSYN VIOLET 6/0 (0,7)70CM HR10 (M)DDP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C0068006</w:t>
            </w:r>
            <w:r w:rsidRPr="005E3725">
              <w:rPr>
                <w:rFonts w:ascii="Book Antiqua" w:hAnsi="Book Antiqua" w:cstheme="majorBidi"/>
                <w:bCs/>
                <w:lang w:val="sv-SE"/>
              </w:rPr>
              <w:tab/>
              <w:t>NOVOSYN VIOLET 6/0 (0,7)70CM HR13 (M)DDP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C0068011</w:t>
            </w:r>
            <w:r w:rsidRPr="005E3725">
              <w:rPr>
                <w:rFonts w:ascii="Book Antiqua" w:hAnsi="Book Antiqua" w:cstheme="majorBidi"/>
                <w:bCs/>
                <w:lang w:val="sv-SE"/>
              </w:rPr>
              <w:tab/>
              <w:t>NOVOSYN VIOLET 6/0 (0,7)70CM HR17 (M)DDP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C0068506</w:t>
            </w:r>
            <w:r w:rsidRPr="005E3725">
              <w:rPr>
                <w:rFonts w:ascii="Book Antiqua" w:hAnsi="Book Antiqua" w:cstheme="majorBidi"/>
                <w:bCs/>
                <w:lang w:val="sv-SE"/>
              </w:rPr>
              <w:tab/>
              <w:t>NOVOSYN VIOLET 6/0 (0,7)70CM DS12 (M)DDP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C0068688</w:t>
            </w:r>
            <w:r w:rsidRPr="005E3725">
              <w:rPr>
                <w:rFonts w:ascii="Book Antiqua" w:hAnsi="Book Antiqua" w:cstheme="majorBidi"/>
                <w:bCs/>
                <w:lang w:val="sv-SE"/>
              </w:rPr>
              <w:tab/>
              <w:t>NOVOSYN VIOLET 6/0(0,7)70CM DSMP11 (MDDP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C0069330</w:t>
            </w:r>
            <w:r w:rsidRPr="005E3725">
              <w:rPr>
                <w:rFonts w:ascii="Book Antiqua" w:hAnsi="Book Antiqua" w:cstheme="majorBidi"/>
                <w:bCs/>
                <w:lang w:val="sv-SE"/>
              </w:rPr>
              <w:tab/>
              <w:t>NOVOSYN UNDYED 6/0 (0,7)70CM DS12 (M)DDP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G0068299</w:t>
            </w:r>
            <w:r w:rsidRPr="005E3725">
              <w:rPr>
                <w:rFonts w:ascii="Book Antiqua" w:hAnsi="Book Antiqua" w:cstheme="majorBidi"/>
                <w:bCs/>
                <w:lang w:val="sv-SE"/>
              </w:rPr>
              <w:tab/>
              <w:t>NOVOSYN VIOLET 6/0 (0,7)70CM VLM8 (M)DDP</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G0068616</w:t>
            </w:r>
            <w:r w:rsidRPr="005E3725">
              <w:rPr>
                <w:rFonts w:ascii="Book Antiqua" w:hAnsi="Book Antiqua" w:cstheme="majorBidi"/>
                <w:bCs/>
                <w:lang w:val="sv-SE"/>
              </w:rPr>
              <w:tab/>
              <w:t>NOVOSYN VIOLET 6/0(0.7)30CM 2XVLM6 (M</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G0069734</w:t>
            </w:r>
            <w:r w:rsidRPr="005E3725">
              <w:rPr>
                <w:rFonts w:ascii="Book Antiqua" w:hAnsi="Book Antiqua" w:cstheme="majorBidi"/>
                <w:bCs/>
                <w:lang w:val="sv-SE"/>
              </w:rPr>
              <w:tab/>
              <w:t>NOVOSYN UNDYED 6/0(0.7)45CM 2XVLM8 (M</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ab/>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C0068101</w:t>
            </w:r>
            <w:r w:rsidRPr="005E3725">
              <w:rPr>
                <w:rFonts w:ascii="Book Antiqua" w:hAnsi="Book Antiqua" w:cstheme="majorBidi"/>
                <w:bCs/>
                <w:lang w:val="sv-SE"/>
              </w:rPr>
              <w:tab/>
              <w:t>NOVOSYN VIOLET 7/0 (0.5)45CM DR10 (M)</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C0068407</w:t>
            </w:r>
            <w:r w:rsidRPr="005E3725">
              <w:rPr>
                <w:rFonts w:ascii="Book Antiqua" w:hAnsi="Book Antiqua" w:cstheme="majorBidi"/>
                <w:bCs/>
                <w:lang w:val="sv-SE"/>
              </w:rPr>
              <w:tab/>
              <w:t>NOVOSYN VIOLET 7/0(0.5)70CM DSMP7 (M)</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C0068732</w:t>
            </w:r>
            <w:r w:rsidRPr="005E3725">
              <w:rPr>
                <w:rFonts w:ascii="Book Antiqua" w:hAnsi="Book Antiqua" w:cstheme="majorBidi"/>
                <w:bCs/>
                <w:lang w:val="sv-SE"/>
              </w:rPr>
              <w:tab/>
              <w:t>NOVOSYN VIOLET 7/0(0.5)45CM 2XVLM6 (M</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C0068684</w:t>
            </w:r>
            <w:r w:rsidRPr="005E3725">
              <w:rPr>
                <w:rFonts w:ascii="Book Antiqua" w:hAnsi="Book Antiqua" w:cstheme="majorBidi"/>
                <w:bCs/>
                <w:lang w:val="sv-SE"/>
              </w:rPr>
              <w:tab/>
              <w:t>NOVOSYN VIOLET 7/0(0.5)45CM DSMP11 (M</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ab/>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C0068133</w:t>
            </w:r>
            <w:r w:rsidRPr="005E3725">
              <w:rPr>
                <w:rFonts w:ascii="Book Antiqua" w:hAnsi="Book Antiqua" w:cstheme="majorBidi"/>
                <w:bCs/>
                <w:lang w:val="sv-SE"/>
              </w:rPr>
              <w:tab/>
              <w:t>NOVOSYN VIOLET 8/0 (0.4) 30CM DR8 (M)</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G0068699</w:t>
            </w:r>
            <w:r w:rsidRPr="005E3725">
              <w:rPr>
                <w:rFonts w:ascii="Book Antiqua" w:hAnsi="Book Antiqua" w:cstheme="majorBidi"/>
                <w:bCs/>
                <w:lang w:val="sv-SE"/>
              </w:rPr>
              <w:tab/>
              <w:t>NOVOSYN VIOLET8/0(0.4)30CM2XDLM5 150M</w:t>
            </w:r>
          </w:p>
          <w:p w:rsidR="0091709D" w:rsidRPr="005E3725" w:rsidRDefault="0091709D" w:rsidP="00294739">
            <w:pPr>
              <w:rPr>
                <w:rFonts w:ascii="Book Antiqua" w:hAnsi="Book Antiqua" w:cstheme="majorBidi"/>
                <w:bCs/>
                <w:lang w:val="sv-SE"/>
              </w:rPr>
            </w:pPr>
            <w:r w:rsidRPr="005E3725">
              <w:rPr>
                <w:rFonts w:ascii="Book Antiqua" w:hAnsi="Book Antiqua" w:cstheme="majorBidi"/>
                <w:bCs/>
                <w:lang w:val="sv-SE"/>
              </w:rPr>
              <w:t>G0068701</w:t>
            </w:r>
            <w:r w:rsidRPr="005E3725">
              <w:rPr>
                <w:rFonts w:ascii="Book Antiqua" w:hAnsi="Book Antiqua" w:cstheme="majorBidi"/>
                <w:bCs/>
                <w:lang w:val="sv-SE"/>
              </w:rPr>
              <w:tab/>
              <w:t>NOVOSYN VIOLET8/0(0.4)45CM2XDLM6 150M</w:t>
            </w:r>
          </w:p>
          <w:p w:rsidR="0091709D" w:rsidRPr="005E3725" w:rsidRDefault="0091709D" w:rsidP="00294739">
            <w:pPr>
              <w:rPr>
                <w:rFonts w:ascii="Book Antiqua" w:hAnsi="Book Antiqua" w:cstheme="majorBidi"/>
                <w:b/>
                <w:lang w:val="sv-SE"/>
              </w:rPr>
            </w:pPr>
            <w:r w:rsidRPr="005E3725">
              <w:rPr>
                <w:rFonts w:ascii="Book Antiqua" w:hAnsi="Book Antiqua" w:cstheme="majorBidi"/>
                <w:bCs/>
                <w:lang w:val="sv-SE"/>
              </w:rPr>
              <w:t>G0068724</w:t>
            </w:r>
            <w:r w:rsidRPr="005E3725">
              <w:rPr>
                <w:rFonts w:ascii="Book Antiqua" w:hAnsi="Book Antiqua" w:cstheme="majorBidi"/>
                <w:bCs/>
                <w:lang w:val="sv-SE"/>
              </w:rPr>
              <w:tab/>
              <w:t>NOVOSYN VIOLET 8/0(0.4)30CM DLM6 150M</w:t>
            </w:r>
          </w:p>
        </w:tc>
        <w:tc>
          <w:tcPr>
            <w:tcW w:w="1560" w:type="dxa"/>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Aborbable Surgical Suture Material Product from a Copolymer Composed of  90% glucolate and 10% L-lactate</w:t>
            </w:r>
          </w:p>
        </w:tc>
        <w:tc>
          <w:tcPr>
            <w:tcW w:w="1667" w:type="dxa"/>
            <w:gridSpan w:val="4"/>
            <w:shd w:val="clear" w:color="auto" w:fill="auto"/>
          </w:tcPr>
          <w:p w:rsidR="0091709D" w:rsidRPr="005E3725" w:rsidRDefault="0091709D" w:rsidP="004215CB">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B.Braun Pakistan (Pvt) Ltd., The Forum, Suite 216, Khayaban-e-Jami, Block No.9, Clifton, Karachi</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(ELI-00006)</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B.Braun Surgical S.A. Carretera. De Terrassa, 121 08191 Rubi (Barcelona), Spain</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Spain Issuance Date</w:t>
            </w:r>
          </w:p>
          <w:p w:rsidR="0091709D" w:rsidRPr="005E3725" w:rsidRDefault="0091709D" w:rsidP="004215CB">
            <w:pPr>
              <w:rPr>
                <w:rFonts w:ascii="Book Antiqua" w:hAnsi="Book Antiqua" w:cstheme="majorBidi"/>
                <w:b/>
                <w:bCs/>
              </w:rPr>
            </w:pPr>
            <w:r w:rsidRPr="005E3725">
              <w:rPr>
                <w:rFonts w:ascii="Book Antiqua" w:hAnsi="Book Antiqua" w:cstheme="majorBidi"/>
              </w:rPr>
              <w:t>12-12-2017)</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Optilene Non-Absorbable Monofilament Suture</w:t>
            </w:r>
          </w:p>
          <w:p w:rsidR="0091709D" w:rsidRPr="005E3725" w:rsidRDefault="0091709D" w:rsidP="004215CB">
            <w:pPr>
              <w:rPr>
                <w:rFonts w:ascii="Book Antiqua" w:hAnsi="Book Antiqua" w:cstheme="majorBidi"/>
              </w:rPr>
            </w:pP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Shelf Life: 5 Years</w:t>
            </w:r>
          </w:p>
          <w:p w:rsidR="0091709D" w:rsidRPr="005E3725" w:rsidRDefault="0091709D" w:rsidP="00F71C46">
            <w:pPr>
              <w:rPr>
                <w:rFonts w:ascii="Book Antiqua" w:hAnsi="Book Antiqua" w:cstheme="majorBidi"/>
                <w:bCs/>
              </w:rPr>
            </w:pPr>
            <w:r w:rsidRPr="005E3725">
              <w:rPr>
                <w:rFonts w:ascii="Book Antiqua" w:hAnsi="Book Antiqua" w:cstheme="majorBidi"/>
                <w:bCs/>
              </w:rPr>
              <w:t>C3090048</w:t>
            </w:r>
            <w:r w:rsidRPr="005E3725">
              <w:rPr>
                <w:rFonts w:ascii="Book Antiqua" w:hAnsi="Book Antiqua" w:cstheme="majorBidi"/>
                <w:bCs/>
              </w:rPr>
              <w:tab/>
            </w:r>
          </w:p>
          <w:p w:rsidR="0091709D" w:rsidRPr="005E3725" w:rsidRDefault="0091709D" w:rsidP="00F71C46">
            <w:pPr>
              <w:rPr>
                <w:rFonts w:ascii="Book Antiqua" w:hAnsi="Book Antiqua" w:cstheme="majorBidi"/>
                <w:bCs/>
              </w:rPr>
            </w:pPr>
            <w:r w:rsidRPr="005E3725">
              <w:rPr>
                <w:rFonts w:ascii="Book Antiqua" w:hAnsi="Book Antiqua" w:cstheme="majorBidi"/>
                <w:bCs/>
              </w:rPr>
              <w:t>OPTILENE 0 (3,5) 75CM HR30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C3090052</w:t>
            </w:r>
            <w:r w:rsidRPr="005E3725">
              <w:rPr>
                <w:rFonts w:ascii="Book Antiqua" w:hAnsi="Book Antiqua" w:cstheme="majorBidi"/>
                <w:bCs/>
              </w:rPr>
              <w:tab/>
              <w:t>OPTILENE 0 (3,5) 75CM HR37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C3090152</w:t>
            </w:r>
            <w:r w:rsidRPr="005E3725">
              <w:rPr>
                <w:rFonts w:ascii="Book Antiqua" w:hAnsi="Book Antiqua" w:cstheme="majorBidi"/>
                <w:bCs/>
              </w:rPr>
              <w:tab/>
              <w:t>OPTILENE 0 (3,5) 75CM HR37S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C3095789</w:t>
            </w:r>
            <w:r w:rsidRPr="005E3725">
              <w:rPr>
                <w:rFonts w:ascii="Book Antiqua" w:hAnsi="Book Antiqua" w:cstheme="majorBidi"/>
                <w:bCs/>
              </w:rPr>
              <w:tab/>
              <w:t>OPTILENE 0 (3,5) 90CM HR37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C3095796</w:t>
            </w:r>
            <w:r w:rsidRPr="005E3725">
              <w:rPr>
                <w:rFonts w:ascii="Book Antiqua" w:hAnsi="Book Antiqua" w:cstheme="majorBidi"/>
                <w:bCs/>
              </w:rPr>
              <w:tab/>
              <w:t>OPTILENE 0 (3,5) 75CM HRC26 CV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C3090256</w:t>
            </w:r>
            <w:r w:rsidRPr="005E3725">
              <w:rPr>
                <w:rFonts w:ascii="Book Antiqua" w:hAnsi="Book Antiqua" w:cstheme="majorBidi"/>
                <w:bCs/>
              </w:rPr>
              <w:tab/>
              <w:t>OPTILENE 0 (3,5) 75CM DS39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C3090276</w:t>
            </w:r>
            <w:r w:rsidRPr="005E3725">
              <w:rPr>
                <w:rFonts w:ascii="Book Antiqua" w:hAnsi="Book Antiqua" w:cstheme="majorBidi"/>
                <w:bCs/>
              </w:rPr>
              <w:tab/>
              <w:t>OPTILENE 0 (3,5) 75CM HS30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C3090280</w:t>
            </w:r>
            <w:r w:rsidRPr="005E3725">
              <w:rPr>
                <w:rFonts w:ascii="Book Antiqua" w:hAnsi="Book Antiqua" w:cstheme="majorBidi"/>
                <w:bCs/>
              </w:rPr>
              <w:tab/>
              <w:t>OPTILENE 0 (3,5) 75CM HS37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C3090281</w:t>
            </w:r>
            <w:r w:rsidRPr="005E3725">
              <w:rPr>
                <w:rFonts w:ascii="Book Antiqua" w:hAnsi="Book Antiqua" w:cstheme="majorBidi"/>
                <w:bCs/>
              </w:rPr>
              <w:tab/>
              <w:t>OPTILENE 0 (3,5) 75CM HS40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C3090106</w:t>
            </w:r>
            <w:r w:rsidRPr="005E3725">
              <w:rPr>
                <w:rFonts w:ascii="Book Antiqua" w:hAnsi="Book Antiqua" w:cstheme="majorBidi"/>
                <w:bCs/>
              </w:rPr>
              <w:tab/>
              <w:t>OPTILENE 0 (3,5) 100CM HR40SS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C3090199</w:t>
            </w:r>
            <w:r w:rsidRPr="005E3725">
              <w:rPr>
                <w:rFonts w:ascii="Book Antiqua" w:hAnsi="Book Antiqua" w:cstheme="majorBidi"/>
                <w:bCs/>
              </w:rPr>
              <w:tab/>
              <w:t>OPTILENE 0 (3,5) 75CM HR40S (M)     RCP</w:t>
            </w:r>
          </w:p>
          <w:p w:rsidR="0091709D" w:rsidRPr="005E3725" w:rsidRDefault="0091709D" w:rsidP="00F71C46">
            <w:pPr>
              <w:rPr>
                <w:rFonts w:ascii="Book Antiqua" w:hAnsi="Book Antiqua" w:cstheme="majorBidi"/>
                <w:bCs/>
              </w:rPr>
            </w:pPr>
            <w:r w:rsidRPr="005E3725">
              <w:rPr>
                <w:rFonts w:ascii="Book Antiqua" w:hAnsi="Book Antiqua" w:cstheme="majorBidi"/>
                <w:bCs/>
              </w:rPr>
              <w:tab/>
            </w:r>
          </w:p>
          <w:p w:rsidR="0091709D" w:rsidRPr="005E3725" w:rsidRDefault="0091709D" w:rsidP="00F71C46">
            <w:pPr>
              <w:rPr>
                <w:rFonts w:ascii="Book Antiqua" w:hAnsi="Book Antiqua" w:cstheme="majorBidi"/>
                <w:bCs/>
              </w:rPr>
            </w:pPr>
            <w:r w:rsidRPr="005E3725">
              <w:rPr>
                <w:rFonts w:ascii="Book Antiqua" w:hAnsi="Book Antiqua" w:cstheme="majorBidi"/>
                <w:bCs/>
              </w:rPr>
              <w:t>C3090100</w:t>
            </w:r>
            <w:r w:rsidRPr="005E3725">
              <w:rPr>
                <w:rFonts w:ascii="Book Antiqua" w:hAnsi="Book Antiqua" w:cstheme="majorBidi"/>
                <w:bCs/>
              </w:rPr>
              <w:tab/>
              <w:t>OPTILENE 1 (4) 100CM HR40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C3090053</w:t>
            </w:r>
            <w:r w:rsidRPr="005E3725">
              <w:rPr>
                <w:rFonts w:ascii="Book Antiqua" w:hAnsi="Book Antiqua" w:cstheme="majorBidi"/>
                <w:bCs/>
              </w:rPr>
              <w:tab/>
              <w:t>OPTILENE 1 (4) 75CM HR37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C3090153</w:t>
            </w:r>
            <w:r w:rsidRPr="005E3725">
              <w:rPr>
                <w:rFonts w:ascii="Book Antiqua" w:hAnsi="Book Antiqua" w:cstheme="majorBidi"/>
                <w:bCs/>
              </w:rPr>
              <w:tab/>
              <w:t>OPTILENE 1 (4) 75CM HR37S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C3090200</w:t>
            </w:r>
            <w:r w:rsidRPr="005E3725">
              <w:rPr>
                <w:rFonts w:ascii="Book Antiqua" w:hAnsi="Book Antiqua" w:cstheme="majorBidi"/>
                <w:bCs/>
              </w:rPr>
              <w:tab/>
              <w:t>OPTILENE 1 (4) 75CM HR40S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C3090300</w:t>
            </w:r>
            <w:r w:rsidRPr="005E3725">
              <w:rPr>
                <w:rFonts w:ascii="Book Antiqua" w:hAnsi="Book Antiqua" w:cstheme="majorBidi"/>
                <w:bCs/>
              </w:rPr>
              <w:tab/>
              <w:t>OPTILENE 1 (4) 100CM HR40S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C3090170</w:t>
            </w:r>
            <w:r w:rsidRPr="005E3725">
              <w:rPr>
                <w:rFonts w:ascii="Book Antiqua" w:hAnsi="Book Antiqua" w:cstheme="majorBidi"/>
                <w:bCs/>
              </w:rPr>
              <w:tab/>
              <w:t>OPTILENE 1 (4) 75CM HR48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C3090257</w:t>
            </w:r>
            <w:r w:rsidRPr="005E3725">
              <w:rPr>
                <w:rFonts w:ascii="Book Antiqua" w:hAnsi="Book Antiqua" w:cstheme="majorBidi"/>
                <w:bCs/>
              </w:rPr>
              <w:tab/>
              <w:t>OPTILENE 1 (4) 75CM DS39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C3095200</w:t>
            </w:r>
            <w:r w:rsidRPr="005E3725">
              <w:rPr>
                <w:rFonts w:ascii="Book Antiqua" w:hAnsi="Book Antiqua" w:cstheme="majorBidi"/>
                <w:bCs/>
              </w:rPr>
              <w:tab/>
              <w:t>OPTILENE 1 (4) 75CM DS30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C3090093</w:t>
            </w:r>
            <w:r w:rsidRPr="005E3725">
              <w:rPr>
                <w:rFonts w:ascii="Book Antiqua" w:hAnsi="Book Antiqua" w:cstheme="majorBidi"/>
                <w:bCs/>
              </w:rPr>
              <w:tab/>
              <w:t>OPTILENE 1 (4) 75CM HR30S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C3090304</w:t>
            </w:r>
            <w:r w:rsidRPr="005E3725">
              <w:rPr>
                <w:rFonts w:ascii="Book Antiqua" w:hAnsi="Book Antiqua" w:cstheme="majorBidi"/>
                <w:bCs/>
              </w:rPr>
              <w:tab/>
              <w:t>OPTILENE 1 (4) 100CM HS48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C3090049</w:t>
            </w:r>
            <w:r w:rsidRPr="005E3725">
              <w:rPr>
                <w:rFonts w:ascii="Book Antiqua" w:hAnsi="Book Antiqua" w:cstheme="majorBidi"/>
                <w:bCs/>
              </w:rPr>
              <w:tab/>
              <w:t>OPTILENE 1 (4) 75CM HR30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C3090262</w:t>
            </w:r>
            <w:r w:rsidRPr="005E3725">
              <w:rPr>
                <w:rFonts w:ascii="Book Antiqua" w:hAnsi="Book Antiqua" w:cstheme="majorBidi"/>
                <w:bCs/>
              </w:rPr>
              <w:tab/>
              <w:t>OPTILENE 1 (4) 75CM DS90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C3090287</w:t>
            </w:r>
            <w:r w:rsidRPr="005E3725">
              <w:rPr>
                <w:rFonts w:ascii="Book Antiqua" w:hAnsi="Book Antiqua" w:cstheme="majorBidi"/>
                <w:bCs/>
              </w:rPr>
              <w:tab/>
              <w:t>OPTILENE 1 (4) 75CM HS40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B3095584</w:t>
            </w:r>
            <w:r w:rsidRPr="005E3725">
              <w:rPr>
                <w:rFonts w:ascii="Book Antiqua" w:hAnsi="Book Antiqua" w:cstheme="majorBidi"/>
                <w:bCs/>
              </w:rPr>
              <w:tab/>
              <w:t>OPTILENE 1 (4) 150CM HR65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C3090272</w:t>
            </w:r>
            <w:r w:rsidRPr="005E3725">
              <w:rPr>
                <w:rFonts w:ascii="Book Antiqua" w:hAnsi="Book Antiqua" w:cstheme="majorBidi"/>
                <w:bCs/>
              </w:rPr>
              <w:tab/>
              <w:t>OPTILENE 1 (4) 100CM HS40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C3095190</w:t>
            </w:r>
            <w:r w:rsidRPr="005E3725">
              <w:rPr>
                <w:rFonts w:ascii="Book Antiqua" w:hAnsi="Book Antiqua" w:cstheme="majorBidi"/>
                <w:bCs/>
              </w:rPr>
              <w:tab/>
              <w:t>OPTILENE 1 (4) 100CM DS45 (M) RCP</w:t>
            </w:r>
          </w:p>
          <w:p w:rsidR="0091709D" w:rsidRPr="005E3725" w:rsidRDefault="0091709D" w:rsidP="00F71C46">
            <w:pPr>
              <w:rPr>
                <w:rFonts w:ascii="Book Antiqua" w:hAnsi="Book Antiqua" w:cstheme="majorBidi"/>
                <w:bCs/>
              </w:rPr>
            </w:pPr>
            <w:r w:rsidRPr="005E3725">
              <w:rPr>
                <w:rFonts w:ascii="Book Antiqua" w:hAnsi="Book Antiqua" w:cstheme="majorBidi"/>
                <w:bCs/>
              </w:rPr>
              <w:tab/>
            </w:r>
          </w:p>
          <w:p w:rsidR="0091709D" w:rsidRPr="005E3725" w:rsidRDefault="0091709D" w:rsidP="00F71C46">
            <w:pPr>
              <w:rPr>
                <w:rFonts w:ascii="Book Antiqua" w:hAnsi="Book Antiqua" w:cstheme="majorBidi"/>
                <w:bCs/>
              </w:rPr>
            </w:pPr>
            <w:r w:rsidRPr="005E3725">
              <w:rPr>
                <w:rFonts w:ascii="Book Antiqua" w:hAnsi="Book Antiqua" w:cstheme="majorBidi"/>
                <w:bCs/>
              </w:rPr>
              <w:t>C3090244</w:t>
            </w:r>
            <w:r w:rsidRPr="005E3725">
              <w:rPr>
                <w:rFonts w:ascii="Book Antiqua" w:hAnsi="Book Antiqua" w:cstheme="majorBidi"/>
                <w:bCs/>
              </w:rPr>
              <w:tab/>
              <w:t>OPTILENE 2 (5) 75CM DS39 (M)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C3095340</w:t>
            </w:r>
            <w:r w:rsidRPr="005E3725">
              <w:rPr>
                <w:rFonts w:ascii="Book Antiqua" w:hAnsi="Book Antiqua" w:cstheme="majorBidi"/>
                <w:bCs/>
              </w:rPr>
              <w:tab/>
              <w:t>OPTILENE 2 (5) 75CM HR37S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C3090478</w:t>
            </w:r>
            <w:r w:rsidRPr="005E3725">
              <w:rPr>
                <w:rFonts w:ascii="Book Antiqua" w:hAnsi="Book Antiqua" w:cstheme="majorBidi"/>
                <w:bCs/>
              </w:rPr>
              <w:tab/>
              <w:t>OPTILENE 2 (5) 90CM HR40S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B3095585</w:t>
            </w:r>
            <w:r w:rsidRPr="005E3725">
              <w:rPr>
                <w:rFonts w:ascii="Book Antiqua" w:hAnsi="Book Antiqua" w:cstheme="majorBidi"/>
                <w:bCs/>
              </w:rPr>
              <w:tab/>
              <w:t>OPTILENE 2 (5) 150CM HR65 (M) .RCP</w:t>
            </w:r>
          </w:p>
          <w:p w:rsidR="0091709D" w:rsidRPr="005E3725" w:rsidRDefault="0091709D" w:rsidP="00F71C46">
            <w:pPr>
              <w:rPr>
                <w:rFonts w:ascii="Book Antiqua" w:hAnsi="Book Antiqua" w:cstheme="majorBidi"/>
                <w:bCs/>
              </w:rPr>
            </w:pPr>
            <w:r w:rsidRPr="005E3725">
              <w:rPr>
                <w:rFonts w:ascii="Book Antiqua" w:hAnsi="Book Antiqua" w:cstheme="majorBidi"/>
                <w:bCs/>
              </w:rPr>
              <w:tab/>
            </w:r>
          </w:p>
          <w:p w:rsidR="0091709D" w:rsidRPr="005E3725" w:rsidRDefault="0091709D" w:rsidP="00F71C46">
            <w:pPr>
              <w:rPr>
                <w:rFonts w:ascii="Book Antiqua" w:hAnsi="Book Antiqua" w:cstheme="majorBidi"/>
                <w:bCs/>
              </w:rPr>
            </w:pPr>
            <w:r w:rsidRPr="005E3725">
              <w:rPr>
                <w:rFonts w:ascii="Book Antiqua" w:hAnsi="Book Antiqua" w:cstheme="majorBidi"/>
                <w:bCs/>
              </w:rPr>
              <w:t>C3090236</w:t>
            </w:r>
            <w:r w:rsidRPr="005E3725">
              <w:rPr>
                <w:rFonts w:ascii="Book Antiqua" w:hAnsi="Book Antiqua" w:cstheme="majorBidi"/>
                <w:bCs/>
              </w:rPr>
              <w:tab/>
              <w:t>OPTILENE 2/0 (3) 75CM DS24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C3090002</w:t>
            </w:r>
            <w:r w:rsidRPr="005E3725">
              <w:rPr>
                <w:rFonts w:ascii="Book Antiqua" w:hAnsi="Book Antiqua" w:cstheme="majorBidi"/>
                <w:bCs/>
              </w:rPr>
              <w:tab/>
              <w:t>OPTILENE 2/0 (3) 90CM 2XHR30 (M).RCP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C3090042</w:t>
            </w:r>
            <w:r w:rsidRPr="005E3725">
              <w:rPr>
                <w:rFonts w:ascii="Book Antiqua" w:hAnsi="Book Antiqua" w:cstheme="majorBidi"/>
                <w:bCs/>
              </w:rPr>
              <w:tab/>
              <w:t>OPTILENE 2/0 (3) 75CM HR26 CV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C3090047</w:t>
            </w:r>
            <w:r w:rsidRPr="005E3725">
              <w:rPr>
                <w:rFonts w:ascii="Book Antiqua" w:hAnsi="Book Antiqua" w:cstheme="majorBidi"/>
                <w:bCs/>
              </w:rPr>
              <w:tab/>
              <w:t>OPTILENE 2/0 (3) 75CM HR30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C3090266</w:t>
            </w:r>
            <w:r w:rsidRPr="005E3725">
              <w:rPr>
                <w:rFonts w:ascii="Book Antiqua" w:hAnsi="Book Antiqua" w:cstheme="majorBidi"/>
                <w:bCs/>
              </w:rPr>
              <w:tab/>
              <w:t>OPTILENE 2/0 (3) 75CM GS60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C3090051</w:t>
            </w:r>
            <w:r w:rsidRPr="005E3725">
              <w:rPr>
                <w:rFonts w:ascii="Book Antiqua" w:hAnsi="Book Antiqua" w:cstheme="majorBidi"/>
                <w:bCs/>
              </w:rPr>
              <w:tab/>
              <w:t>OPTILENE 2/0 (3) 75CM HR37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C3090033</w:t>
            </w:r>
            <w:r w:rsidRPr="005E3725">
              <w:rPr>
                <w:rFonts w:ascii="Book Antiqua" w:hAnsi="Book Antiqua" w:cstheme="majorBidi"/>
                <w:bCs/>
              </w:rPr>
              <w:tab/>
              <w:t>OPTILENE 2/0 (3) 75CM HR40S (M)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C3090087</w:t>
            </w:r>
            <w:r w:rsidRPr="005E3725">
              <w:rPr>
                <w:rFonts w:ascii="Book Antiqua" w:hAnsi="Book Antiqua" w:cstheme="majorBidi"/>
                <w:bCs/>
              </w:rPr>
              <w:tab/>
              <w:t>OPTILENE 2/0 (3) 75CM 2XHR26 CV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C3090474</w:t>
            </w:r>
            <w:r w:rsidRPr="005E3725">
              <w:rPr>
                <w:rFonts w:ascii="Book Antiqua" w:hAnsi="Book Antiqua" w:cstheme="majorBidi"/>
                <w:bCs/>
              </w:rPr>
              <w:tab/>
              <w:t>OPTILENE 2/0 (3) 75CM HRC26 CV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C3090725</w:t>
            </w:r>
            <w:r w:rsidRPr="005E3725">
              <w:rPr>
                <w:rFonts w:ascii="Book Antiqua" w:hAnsi="Book Antiqua" w:cstheme="majorBidi"/>
                <w:bCs/>
              </w:rPr>
              <w:tab/>
              <w:t>OPTILENE 2/0 (3) 75CM 2XDR26 CV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C3095052</w:t>
            </w:r>
            <w:r w:rsidRPr="005E3725">
              <w:rPr>
                <w:rFonts w:ascii="Book Antiqua" w:hAnsi="Book Antiqua" w:cstheme="majorBidi"/>
                <w:bCs/>
              </w:rPr>
              <w:tab/>
              <w:t>OPTILENE 2/0 (3) 90CM 2XHRC17 CV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C3095572</w:t>
            </w:r>
            <w:r w:rsidRPr="005E3725">
              <w:rPr>
                <w:rFonts w:ascii="Book Antiqua" w:hAnsi="Book Antiqua" w:cstheme="majorBidi"/>
                <w:bCs/>
              </w:rPr>
              <w:tab/>
              <w:t>OPTILENE 2/0 (3) 75CM HRC22 CV      RCP</w:t>
            </w:r>
          </w:p>
          <w:p w:rsidR="0091709D" w:rsidRPr="005E3725" w:rsidRDefault="0091709D" w:rsidP="00F71C46">
            <w:pPr>
              <w:rPr>
                <w:rFonts w:ascii="Book Antiqua" w:hAnsi="Book Antiqua" w:cstheme="majorBidi"/>
                <w:bCs/>
              </w:rPr>
            </w:pPr>
          </w:p>
          <w:p w:rsidR="0091709D" w:rsidRPr="005E3725" w:rsidRDefault="0091709D" w:rsidP="00F71C46">
            <w:pPr>
              <w:rPr>
                <w:rFonts w:ascii="Book Antiqua" w:hAnsi="Book Antiqua" w:cstheme="majorBidi"/>
                <w:bCs/>
              </w:rPr>
            </w:pPr>
            <w:r w:rsidRPr="005E3725">
              <w:rPr>
                <w:rFonts w:ascii="Book Antiqua" w:hAnsi="Book Antiqua" w:cstheme="majorBidi"/>
                <w:bCs/>
              </w:rPr>
              <w:t>C3095636</w:t>
            </w:r>
            <w:r w:rsidRPr="005E3725">
              <w:rPr>
                <w:rFonts w:ascii="Book Antiqua" w:hAnsi="Book Antiqua" w:cstheme="majorBidi"/>
                <w:bCs/>
              </w:rPr>
              <w:tab/>
              <w:t>OPTILENE 2/0 (3) 90CM 2XDRC26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C3095825</w:t>
            </w:r>
            <w:r w:rsidRPr="005E3725">
              <w:rPr>
                <w:rFonts w:ascii="Book Antiqua" w:hAnsi="Book Antiqua" w:cstheme="majorBidi"/>
                <w:bCs/>
              </w:rPr>
              <w:tab/>
              <w:t>OPTILENE 2/0 (3) 90CM 2XHRC26 CV    RCP</w:t>
            </w:r>
          </w:p>
          <w:p w:rsidR="0091709D" w:rsidRPr="005E3725" w:rsidRDefault="0091709D" w:rsidP="00F71C46">
            <w:pPr>
              <w:rPr>
                <w:rFonts w:ascii="Book Antiqua" w:hAnsi="Book Antiqua" w:cstheme="majorBidi"/>
                <w:bCs/>
              </w:rPr>
            </w:pPr>
            <w:r w:rsidRPr="005E3725">
              <w:rPr>
                <w:rFonts w:ascii="Book Antiqua" w:hAnsi="Book Antiqua" w:cstheme="majorBidi"/>
                <w:bCs/>
              </w:rPr>
              <w:tab/>
            </w:r>
          </w:p>
          <w:p w:rsidR="0091709D" w:rsidRPr="005E3725" w:rsidRDefault="0091709D" w:rsidP="00F71C46">
            <w:pPr>
              <w:rPr>
                <w:rFonts w:ascii="Book Antiqua" w:hAnsi="Book Antiqua" w:cstheme="majorBidi"/>
                <w:bCs/>
              </w:rPr>
            </w:pPr>
            <w:r w:rsidRPr="005E3725">
              <w:rPr>
                <w:rFonts w:ascii="Book Antiqua" w:hAnsi="Book Antiqua" w:cstheme="majorBidi"/>
                <w:bCs/>
              </w:rPr>
              <w:t>C3090514</w:t>
            </w:r>
            <w:r w:rsidRPr="005E3725">
              <w:rPr>
                <w:rFonts w:ascii="Book Antiqua" w:hAnsi="Book Antiqua" w:cstheme="majorBidi"/>
                <w:bCs/>
              </w:rPr>
              <w:tab/>
              <w:t>OPTILENE 3/0 (2) 75CM DS16 (M)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C3090521</w:t>
            </w:r>
            <w:r w:rsidRPr="005E3725">
              <w:rPr>
                <w:rFonts w:ascii="Book Antiqua" w:hAnsi="Book Antiqua" w:cstheme="majorBidi"/>
                <w:bCs/>
              </w:rPr>
              <w:tab/>
              <w:t>OPTILENE 3/0 (2) 75CM DS19 (M)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C3090235</w:t>
            </w:r>
            <w:r w:rsidRPr="005E3725">
              <w:rPr>
                <w:rFonts w:ascii="Book Antiqua" w:hAnsi="Book Antiqua" w:cstheme="majorBidi"/>
                <w:bCs/>
              </w:rPr>
              <w:tab/>
              <w:t>OPTILENE 3/0 (2) 75CM DS24 (M)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C3090246</w:t>
            </w:r>
            <w:r w:rsidRPr="005E3725">
              <w:rPr>
                <w:rFonts w:ascii="Book Antiqua" w:hAnsi="Book Antiqua" w:cstheme="majorBidi"/>
                <w:bCs/>
              </w:rPr>
              <w:tab/>
              <w:t>OPTILENE 3/0 (2) 75CM DS30 (M)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C3090014</w:t>
            </w:r>
            <w:r w:rsidRPr="005E3725">
              <w:rPr>
                <w:rFonts w:ascii="Book Antiqua" w:hAnsi="Book Antiqua" w:cstheme="majorBidi"/>
                <w:bCs/>
              </w:rPr>
              <w:tab/>
              <w:t>OPTILENE 3/0 (2) 75CM HR17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C3090030</w:t>
            </w:r>
            <w:r w:rsidRPr="005E3725">
              <w:rPr>
                <w:rFonts w:ascii="Book Antiqua" w:hAnsi="Book Antiqua" w:cstheme="majorBidi"/>
                <w:bCs/>
              </w:rPr>
              <w:tab/>
              <w:t>OPTILENE 3/0 (2) 75CM HR22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C3090041</w:t>
            </w:r>
            <w:r w:rsidRPr="005E3725">
              <w:rPr>
                <w:rFonts w:ascii="Book Antiqua" w:hAnsi="Book Antiqua" w:cstheme="majorBidi"/>
                <w:bCs/>
              </w:rPr>
              <w:tab/>
              <w:t>OPTILENE 3/0 (2) 75CM HR26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C3090284</w:t>
            </w:r>
            <w:r w:rsidRPr="005E3725">
              <w:rPr>
                <w:rFonts w:ascii="Book Antiqua" w:hAnsi="Book Antiqua" w:cstheme="majorBidi"/>
                <w:bCs/>
              </w:rPr>
              <w:tab/>
              <w:t>OPTILENE 3/0 (2) 75CM GS51 (M)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C3090426</w:t>
            </w:r>
            <w:r w:rsidRPr="005E3725">
              <w:rPr>
                <w:rFonts w:ascii="Book Antiqua" w:hAnsi="Book Antiqua" w:cstheme="majorBidi"/>
                <w:bCs/>
              </w:rPr>
              <w:tab/>
              <w:t>OPTILENE 3/0 (2) 90CM 2XHR20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C3090495</w:t>
            </w:r>
            <w:r w:rsidRPr="005E3725">
              <w:rPr>
                <w:rFonts w:ascii="Book Antiqua" w:hAnsi="Book Antiqua" w:cstheme="majorBidi"/>
                <w:bCs/>
              </w:rPr>
              <w:tab/>
              <w:t>OPTILENE 3/0(2) 20CM HR26 CV PF3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C3090536</w:t>
            </w:r>
            <w:r w:rsidRPr="005E3725">
              <w:rPr>
                <w:rFonts w:ascii="Book Antiqua" w:hAnsi="Book Antiqua" w:cstheme="majorBidi"/>
                <w:bCs/>
              </w:rPr>
              <w:tab/>
              <w:t>OPTILENE 3/0 (2) 90CM 2XDRC22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C3090566</w:t>
            </w:r>
            <w:r w:rsidRPr="005E3725">
              <w:rPr>
                <w:rFonts w:ascii="Book Antiqua" w:hAnsi="Book Antiqua" w:cstheme="majorBidi"/>
                <w:bCs/>
              </w:rPr>
              <w:tab/>
              <w:t>OPTILENE 3/0 (2) 75CM HRC22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C3090579</w:t>
            </w:r>
            <w:r w:rsidRPr="005E3725">
              <w:rPr>
                <w:rFonts w:ascii="Book Antiqua" w:hAnsi="Book Antiqua" w:cstheme="majorBidi"/>
                <w:bCs/>
              </w:rPr>
              <w:tab/>
              <w:t>OPTILENE 3/0 (2) 75CM HRC17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C3090581</w:t>
            </w:r>
            <w:r w:rsidRPr="005E3725">
              <w:rPr>
                <w:rFonts w:ascii="Book Antiqua" w:hAnsi="Book Antiqua" w:cstheme="majorBidi"/>
                <w:bCs/>
              </w:rPr>
              <w:tab/>
              <w:t>OPTILENE 3/0 (2) 90CM 2XHRC22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C3090711</w:t>
            </w:r>
            <w:r w:rsidRPr="005E3725">
              <w:rPr>
                <w:rFonts w:ascii="Book Antiqua" w:hAnsi="Book Antiqua" w:cstheme="majorBidi"/>
                <w:bCs/>
              </w:rPr>
              <w:tab/>
              <w:t>OPTILENE 3/0 (2) 75CM 2XHRC17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C3090903</w:t>
            </w:r>
            <w:r w:rsidRPr="005E3725">
              <w:rPr>
                <w:rFonts w:ascii="Book Antiqua" w:hAnsi="Book Antiqua" w:cstheme="majorBidi"/>
                <w:bCs/>
              </w:rPr>
              <w:tab/>
              <w:t>OPTILENE 3/0 (2) 90CM 2XHR17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C3090908</w:t>
            </w:r>
            <w:r w:rsidRPr="005E3725">
              <w:rPr>
                <w:rFonts w:ascii="Book Antiqua" w:hAnsi="Book Antiqua" w:cstheme="majorBidi"/>
                <w:bCs/>
              </w:rPr>
              <w:tab/>
              <w:t>OPTILENE 3/0 (2) 90CM 2XHR26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C3090977</w:t>
            </w:r>
            <w:r w:rsidRPr="005E3725">
              <w:rPr>
                <w:rFonts w:ascii="Book Antiqua" w:hAnsi="Book Antiqua" w:cstheme="majorBidi"/>
                <w:bCs/>
              </w:rPr>
              <w:tab/>
              <w:t>OPTILENE 3/0 (2) 90CM 2XHR22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C3095633</w:t>
            </w:r>
            <w:r w:rsidRPr="005E3725">
              <w:rPr>
                <w:rFonts w:ascii="Book Antiqua" w:hAnsi="Book Antiqua" w:cstheme="majorBidi"/>
                <w:bCs/>
              </w:rPr>
              <w:tab/>
              <w:t>OPTILENE 3/0 (2) 90CM 2XDRC26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C3095983</w:t>
            </w:r>
            <w:r w:rsidRPr="005E3725">
              <w:rPr>
                <w:rFonts w:ascii="Book Antiqua" w:hAnsi="Book Antiqua" w:cstheme="majorBidi"/>
                <w:bCs/>
              </w:rPr>
              <w:tab/>
              <w:t>OPTILENE 3/0 (2) 75CM DGMP19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C3095999</w:t>
            </w:r>
            <w:r w:rsidRPr="005E3725">
              <w:rPr>
                <w:rFonts w:ascii="Book Antiqua" w:hAnsi="Book Antiqua" w:cstheme="majorBidi"/>
                <w:bCs/>
              </w:rPr>
              <w:tab/>
              <w:t>OPTILENE 3/0 (2) 75CM DGMP16  RCP</w:t>
            </w:r>
          </w:p>
          <w:p w:rsidR="0091709D" w:rsidRPr="005E3725" w:rsidRDefault="0091709D" w:rsidP="00F71C46">
            <w:pPr>
              <w:rPr>
                <w:rFonts w:ascii="Book Antiqua" w:hAnsi="Book Antiqua" w:cstheme="majorBidi"/>
                <w:bCs/>
              </w:rPr>
            </w:pPr>
            <w:r w:rsidRPr="005E3725">
              <w:rPr>
                <w:rFonts w:ascii="Book Antiqua" w:hAnsi="Book Antiqua" w:cstheme="majorBidi"/>
                <w:bCs/>
              </w:rPr>
              <w:tab/>
            </w:r>
          </w:p>
          <w:p w:rsidR="0091709D" w:rsidRPr="005E3725" w:rsidRDefault="0091709D" w:rsidP="00F71C46">
            <w:pPr>
              <w:rPr>
                <w:rFonts w:ascii="Book Antiqua" w:hAnsi="Book Antiqua" w:cstheme="majorBidi"/>
                <w:bCs/>
              </w:rPr>
            </w:pPr>
            <w:r w:rsidRPr="005E3725">
              <w:rPr>
                <w:rFonts w:ascii="Book Antiqua" w:hAnsi="Book Antiqua" w:cstheme="majorBidi"/>
                <w:bCs/>
              </w:rPr>
              <w:t>C3090013</w:t>
            </w:r>
            <w:r w:rsidRPr="005E3725">
              <w:rPr>
                <w:rFonts w:ascii="Book Antiqua" w:hAnsi="Book Antiqua" w:cstheme="majorBidi"/>
                <w:bCs/>
              </w:rPr>
              <w:tab/>
              <w:t>OPTILENE 4/0 (1,5) 75CM HR17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C3090029</w:t>
            </w:r>
            <w:r w:rsidRPr="005E3725">
              <w:rPr>
                <w:rFonts w:ascii="Book Antiqua" w:hAnsi="Book Antiqua" w:cstheme="majorBidi"/>
                <w:bCs/>
              </w:rPr>
              <w:tab/>
              <w:t>OPTILENE 4/0 (1,5) 75CM HR22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C3090040</w:t>
            </w:r>
            <w:r w:rsidRPr="005E3725">
              <w:rPr>
                <w:rFonts w:ascii="Book Antiqua" w:hAnsi="Book Antiqua" w:cstheme="majorBidi"/>
                <w:bCs/>
              </w:rPr>
              <w:tab/>
              <w:t>OPTILENE 4/0 (1,5) 75CM HR26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C3090234</w:t>
            </w:r>
            <w:r w:rsidRPr="005E3725">
              <w:rPr>
                <w:rFonts w:ascii="Book Antiqua" w:hAnsi="Book Antiqua" w:cstheme="majorBidi"/>
                <w:bCs/>
              </w:rPr>
              <w:tab/>
              <w:t>OPTILENE 4/0 (1,5) 75CM DS24 (M)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C3090245</w:t>
            </w:r>
            <w:r w:rsidRPr="005E3725">
              <w:rPr>
                <w:rFonts w:ascii="Book Antiqua" w:hAnsi="Book Antiqua" w:cstheme="majorBidi"/>
                <w:bCs/>
              </w:rPr>
              <w:tab/>
              <w:t>OPTILENE 4/0 (1,5) 75CM DS30 (M)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C3090513</w:t>
            </w:r>
            <w:r w:rsidRPr="005E3725">
              <w:rPr>
                <w:rFonts w:ascii="Book Antiqua" w:hAnsi="Book Antiqua" w:cstheme="majorBidi"/>
                <w:bCs/>
              </w:rPr>
              <w:tab/>
              <w:t>OPTILENE 4/0 (1,5) 75CM DS16  (M)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C3090520</w:t>
            </w:r>
            <w:r w:rsidRPr="005E3725">
              <w:rPr>
                <w:rFonts w:ascii="Book Antiqua" w:hAnsi="Book Antiqua" w:cstheme="majorBidi"/>
                <w:bCs/>
              </w:rPr>
              <w:tab/>
              <w:t>OPTILENE 4/0 (1,5) 75CM DS19 (M)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C3090571</w:t>
            </w:r>
            <w:r w:rsidRPr="005E3725">
              <w:rPr>
                <w:rFonts w:ascii="Book Antiqua" w:hAnsi="Book Antiqua" w:cstheme="majorBidi"/>
                <w:bCs/>
              </w:rPr>
              <w:tab/>
              <w:t>OPTILENE 4/0 (1,5) 90CM 2XHRC17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C3090863</w:t>
            </w:r>
            <w:r w:rsidRPr="005E3725">
              <w:rPr>
                <w:rFonts w:ascii="Book Antiqua" w:hAnsi="Book Antiqua" w:cstheme="majorBidi"/>
                <w:bCs/>
              </w:rPr>
              <w:tab/>
              <w:t>OPTILENE 4/0 (1,5) 75CM 2XHR22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C3090902</w:t>
            </w:r>
            <w:r w:rsidRPr="005E3725">
              <w:rPr>
                <w:rFonts w:ascii="Book Antiqua" w:hAnsi="Book Antiqua" w:cstheme="majorBidi"/>
                <w:bCs/>
              </w:rPr>
              <w:tab/>
              <w:t>OPTILENE 4/0 (1,5) 90CM 2XHR17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C3090907</w:t>
            </w:r>
            <w:r w:rsidRPr="005E3725">
              <w:rPr>
                <w:rFonts w:ascii="Book Antiqua" w:hAnsi="Book Antiqua" w:cstheme="majorBidi"/>
                <w:bCs/>
              </w:rPr>
              <w:tab/>
              <w:t>OPTILENE 4/0 (1,5) 90CM 2XHR26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C3090976</w:t>
            </w:r>
            <w:r w:rsidRPr="005E3725">
              <w:rPr>
                <w:rFonts w:ascii="Book Antiqua" w:hAnsi="Book Antiqua" w:cstheme="majorBidi"/>
                <w:bCs/>
              </w:rPr>
              <w:tab/>
              <w:t>OPTILENE 4/0 (1,5) 90CM 2XHR22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C3095165</w:t>
            </w:r>
            <w:r w:rsidRPr="005E3725">
              <w:rPr>
                <w:rFonts w:ascii="Book Antiqua" w:hAnsi="Book Antiqua" w:cstheme="majorBidi"/>
                <w:bCs/>
              </w:rPr>
              <w:tab/>
              <w:t>OPTILENE 4/0 (1,5) 75CM DRC18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C3095195</w:t>
            </w:r>
            <w:r w:rsidRPr="005E3725">
              <w:rPr>
                <w:rFonts w:ascii="Book Antiqua" w:hAnsi="Book Antiqua" w:cstheme="majorBidi"/>
                <w:bCs/>
              </w:rPr>
              <w:tab/>
              <w:t>OPTILENE 4/0 (1,5) 75CM 2XDRC18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C3095910</w:t>
            </w:r>
            <w:r w:rsidRPr="005E3725">
              <w:rPr>
                <w:rFonts w:ascii="Book Antiqua" w:hAnsi="Book Antiqua" w:cstheme="majorBidi"/>
                <w:bCs/>
              </w:rPr>
              <w:tab/>
              <w:t>OPTILENE 4/0 (1,5) 45CM DGMP13 RCP</w:t>
            </w:r>
          </w:p>
          <w:p w:rsidR="0091709D" w:rsidRPr="005E3725" w:rsidRDefault="0091709D" w:rsidP="00F71C46">
            <w:pPr>
              <w:rPr>
                <w:rFonts w:ascii="Book Antiqua" w:hAnsi="Book Antiqua" w:cstheme="majorBidi"/>
                <w:bCs/>
              </w:rPr>
            </w:pPr>
            <w:r w:rsidRPr="005E3725">
              <w:rPr>
                <w:rFonts w:ascii="Book Antiqua" w:hAnsi="Book Antiqua" w:cstheme="majorBidi"/>
                <w:bCs/>
              </w:rPr>
              <w:tab/>
            </w:r>
          </w:p>
          <w:p w:rsidR="0091709D" w:rsidRPr="005E3725" w:rsidRDefault="0091709D" w:rsidP="00F71C46">
            <w:pPr>
              <w:rPr>
                <w:rFonts w:ascii="Book Antiqua" w:hAnsi="Book Antiqua" w:cstheme="majorBidi"/>
                <w:bCs/>
              </w:rPr>
            </w:pPr>
            <w:r w:rsidRPr="005E3725">
              <w:rPr>
                <w:rFonts w:ascii="Book Antiqua" w:hAnsi="Book Antiqua" w:cstheme="majorBidi"/>
                <w:bCs/>
              </w:rPr>
              <w:t>C3090012</w:t>
            </w:r>
            <w:r w:rsidRPr="005E3725">
              <w:rPr>
                <w:rFonts w:ascii="Book Antiqua" w:hAnsi="Book Antiqua" w:cstheme="majorBidi"/>
                <w:bCs/>
              </w:rPr>
              <w:tab/>
              <w:t>OPTILENE 5/0 (1) 75CM HR17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C3090403</w:t>
            </w:r>
            <w:r w:rsidRPr="005E3725">
              <w:rPr>
                <w:rFonts w:ascii="Book Antiqua" w:hAnsi="Book Antiqua" w:cstheme="majorBidi"/>
                <w:bCs/>
              </w:rPr>
              <w:tab/>
              <w:t>OPTILENE 5/0 (1) 75CM HR10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C3090500</w:t>
            </w:r>
            <w:r w:rsidRPr="005E3725">
              <w:rPr>
                <w:rFonts w:ascii="Book Antiqua" w:hAnsi="Book Antiqua" w:cstheme="majorBidi"/>
                <w:bCs/>
              </w:rPr>
              <w:tab/>
              <w:t>OPTILENE 5/0 (1) 75CM HR13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C3090207</w:t>
            </w:r>
            <w:r w:rsidRPr="005E3725">
              <w:rPr>
                <w:rFonts w:ascii="Book Antiqua" w:hAnsi="Book Antiqua" w:cstheme="majorBidi"/>
                <w:bCs/>
              </w:rPr>
              <w:tab/>
              <w:t>OPTILENE 5/0 (1) 45CM DS12 (M)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C3090512</w:t>
            </w:r>
            <w:r w:rsidRPr="005E3725">
              <w:rPr>
                <w:rFonts w:ascii="Book Antiqua" w:hAnsi="Book Antiqua" w:cstheme="majorBidi"/>
                <w:bCs/>
              </w:rPr>
              <w:tab/>
              <w:t>OPTILENE 5/0 (1) 75CM DS16 (M)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C3090869</w:t>
            </w:r>
            <w:r w:rsidRPr="005E3725">
              <w:rPr>
                <w:rFonts w:ascii="Book Antiqua" w:hAnsi="Book Antiqua" w:cstheme="majorBidi"/>
                <w:bCs/>
              </w:rPr>
              <w:tab/>
              <w:t>OPTILENE 5/0 (1) 75CM 2XHR10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C3090901</w:t>
            </w:r>
            <w:r w:rsidRPr="005E3725">
              <w:rPr>
                <w:rFonts w:ascii="Book Antiqua" w:hAnsi="Book Antiqua" w:cstheme="majorBidi"/>
                <w:bCs/>
              </w:rPr>
              <w:tab/>
              <w:t>OPTILENE 5/0 (1) 90CM 2XHR17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C3090930</w:t>
            </w:r>
            <w:r w:rsidRPr="005E3725">
              <w:rPr>
                <w:rFonts w:ascii="Book Antiqua" w:hAnsi="Book Antiqua" w:cstheme="majorBidi"/>
                <w:bCs/>
              </w:rPr>
              <w:tab/>
              <w:t>OPTILENE 5/0 (1) 90CM 2XDRC10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C3090954</w:t>
            </w:r>
            <w:r w:rsidRPr="005E3725">
              <w:rPr>
                <w:rFonts w:ascii="Book Antiqua" w:hAnsi="Book Antiqua" w:cstheme="majorBidi"/>
                <w:bCs/>
              </w:rPr>
              <w:tab/>
              <w:t>OPTILENE 5/0 (1) 75CM 2XHR13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C3091098</w:t>
            </w:r>
            <w:r w:rsidRPr="005E3725">
              <w:rPr>
                <w:rFonts w:ascii="Book Antiqua" w:hAnsi="Book Antiqua" w:cstheme="majorBidi"/>
                <w:bCs/>
              </w:rPr>
              <w:tab/>
              <w:t>OPTILENE 5/0 (1) 90CM 2XHRC13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C3095129</w:t>
            </w:r>
            <w:r w:rsidRPr="005E3725">
              <w:rPr>
                <w:rFonts w:ascii="Book Antiqua" w:hAnsi="Book Antiqua" w:cstheme="majorBidi"/>
                <w:bCs/>
              </w:rPr>
              <w:tab/>
              <w:t>OPTILENE 5/0 (1) 30CM 2XSLM6 (M)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C3095164</w:t>
            </w:r>
            <w:r w:rsidRPr="005E3725">
              <w:rPr>
                <w:rFonts w:ascii="Book Antiqua" w:hAnsi="Book Antiqua" w:cstheme="majorBidi"/>
                <w:bCs/>
              </w:rPr>
              <w:tab/>
              <w:t>OPTILENE 5/0 (1) 75CM DRC18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C3095171</w:t>
            </w:r>
            <w:r w:rsidRPr="005E3725">
              <w:rPr>
                <w:rFonts w:ascii="Book Antiqua" w:hAnsi="Book Antiqua" w:cstheme="majorBidi"/>
                <w:bCs/>
              </w:rPr>
              <w:tab/>
              <w:t>OPTILENE 5/0 (1) 90CM 2XDRC13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C3095194</w:t>
            </w:r>
            <w:r w:rsidRPr="005E3725">
              <w:rPr>
                <w:rFonts w:ascii="Book Antiqua" w:hAnsi="Book Antiqua" w:cstheme="majorBidi"/>
                <w:bCs/>
              </w:rPr>
              <w:tab/>
              <w:t>OPTILENE 5/0 (1) 75CM 2XDRC18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C3095205</w:t>
            </w:r>
            <w:r w:rsidRPr="005E3725">
              <w:rPr>
                <w:rFonts w:ascii="Book Antiqua" w:hAnsi="Book Antiqua" w:cstheme="majorBidi"/>
                <w:bCs/>
              </w:rPr>
              <w:tab/>
              <w:t>OPTILENE 5/0 (1) 75CM 2XHRC10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C3095518</w:t>
            </w:r>
            <w:r w:rsidRPr="005E3725">
              <w:rPr>
                <w:rFonts w:ascii="Book Antiqua" w:hAnsi="Book Antiqua" w:cstheme="majorBidi"/>
                <w:bCs/>
              </w:rPr>
              <w:tab/>
              <w:t>OPTILENE 5/0 (1) 45CM DGMP13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C3095549</w:t>
            </w:r>
            <w:r w:rsidRPr="005E3725">
              <w:rPr>
                <w:rFonts w:ascii="Book Antiqua" w:hAnsi="Book Antiqua" w:cstheme="majorBidi"/>
                <w:bCs/>
              </w:rPr>
              <w:tab/>
              <w:t>OPTILENE 5/0 (1) 45CM DGMP16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C3095550</w:t>
            </w:r>
            <w:r w:rsidRPr="005E3725">
              <w:rPr>
                <w:rFonts w:ascii="Book Antiqua" w:hAnsi="Book Antiqua" w:cstheme="majorBidi"/>
                <w:bCs/>
              </w:rPr>
              <w:tab/>
              <w:t>OPTILENE 5/0 (1) 45CM DGMP19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C3095756</w:t>
            </w:r>
            <w:r w:rsidRPr="005E3725">
              <w:rPr>
                <w:rFonts w:ascii="Book Antiqua" w:hAnsi="Book Antiqua" w:cstheme="majorBidi"/>
                <w:bCs/>
              </w:rPr>
              <w:tab/>
              <w:t>OPTILENE 5/0 (1) 75CM 2XDRC15 CV    RCP</w:t>
            </w:r>
          </w:p>
          <w:p w:rsidR="0091709D" w:rsidRPr="005E3725" w:rsidRDefault="0091709D" w:rsidP="00F71C46">
            <w:pPr>
              <w:rPr>
                <w:rFonts w:ascii="Book Antiqua" w:hAnsi="Book Antiqua" w:cstheme="majorBidi"/>
                <w:bCs/>
              </w:rPr>
            </w:pPr>
            <w:r w:rsidRPr="005E3725">
              <w:rPr>
                <w:rFonts w:ascii="Book Antiqua" w:hAnsi="Book Antiqua" w:cstheme="majorBidi"/>
                <w:bCs/>
              </w:rPr>
              <w:tab/>
            </w:r>
          </w:p>
          <w:p w:rsidR="0091709D" w:rsidRPr="005E3725" w:rsidRDefault="0091709D" w:rsidP="00F71C46">
            <w:pPr>
              <w:rPr>
                <w:rFonts w:ascii="Book Antiqua" w:hAnsi="Book Antiqua" w:cstheme="majorBidi"/>
                <w:bCs/>
              </w:rPr>
            </w:pPr>
            <w:r w:rsidRPr="005E3725">
              <w:rPr>
                <w:rFonts w:ascii="Book Antiqua" w:hAnsi="Book Antiqua" w:cstheme="majorBidi"/>
                <w:bCs/>
              </w:rPr>
              <w:t>C3090402</w:t>
            </w:r>
            <w:r w:rsidRPr="005E3725">
              <w:rPr>
                <w:rFonts w:ascii="Book Antiqua" w:hAnsi="Book Antiqua" w:cstheme="majorBidi"/>
                <w:bCs/>
              </w:rPr>
              <w:tab/>
              <w:t>OPTILENE 6/0 (0,7) 75CM HR10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C3090499</w:t>
            </w:r>
            <w:r w:rsidRPr="005E3725">
              <w:rPr>
                <w:rFonts w:ascii="Book Antiqua" w:hAnsi="Book Antiqua" w:cstheme="majorBidi"/>
                <w:bCs/>
              </w:rPr>
              <w:tab/>
              <w:t>OPTILENE 6/0 (0,7) 75CM HR13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C3090206</w:t>
            </w:r>
            <w:r w:rsidRPr="005E3725">
              <w:rPr>
                <w:rFonts w:ascii="Book Antiqua" w:hAnsi="Book Antiqua" w:cstheme="majorBidi"/>
                <w:bCs/>
              </w:rPr>
              <w:tab/>
              <w:t>OPTILENE 6/0 (0,7) 45CM DS12 (M)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C3090211</w:t>
            </w:r>
            <w:r w:rsidRPr="005E3725">
              <w:rPr>
                <w:rFonts w:ascii="Book Antiqua" w:hAnsi="Book Antiqua" w:cstheme="majorBidi"/>
                <w:bCs/>
              </w:rPr>
              <w:tab/>
              <w:t>OPTILENE 6/0 (0,7) 45CM DS16 (M)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C3095400</w:t>
            </w:r>
            <w:r w:rsidRPr="005E3725">
              <w:rPr>
                <w:rFonts w:ascii="Book Antiqua" w:hAnsi="Book Antiqua" w:cstheme="majorBidi"/>
                <w:bCs/>
              </w:rPr>
              <w:tab/>
              <w:t>OPTILENE 6/0 (0,7) 45CM DS19 (M)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C3090407</w:t>
            </w:r>
            <w:r w:rsidRPr="005E3725">
              <w:rPr>
                <w:rFonts w:ascii="Book Antiqua" w:hAnsi="Book Antiqua" w:cstheme="majorBidi"/>
                <w:bCs/>
              </w:rPr>
              <w:tab/>
              <w:t>OPTILENE 6/0 (0,7) 75CM DSMP11 (M)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C3090428</w:t>
            </w:r>
            <w:r w:rsidRPr="005E3725">
              <w:rPr>
                <w:rFonts w:ascii="Book Antiqua" w:hAnsi="Book Antiqua" w:cstheme="majorBidi"/>
                <w:bCs/>
              </w:rPr>
              <w:tab/>
              <w:t>OPTILENE 6/0 (0,7) 75CM DSMP16 (M)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C3090868</w:t>
            </w:r>
            <w:r w:rsidRPr="005E3725">
              <w:rPr>
                <w:rFonts w:ascii="Book Antiqua" w:hAnsi="Book Antiqua" w:cstheme="majorBidi"/>
                <w:bCs/>
              </w:rPr>
              <w:tab/>
              <w:t>OPTILENE 6/0 (0,7) 75CM 2XHR10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C3090886</w:t>
            </w:r>
            <w:r w:rsidRPr="005E3725">
              <w:rPr>
                <w:rFonts w:ascii="Book Antiqua" w:hAnsi="Book Antiqua" w:cstheme="majorBidi"/>
                <w:bCs/>
              </w:rPr>
              <w:tab/>
              <w:t>OPTILENE 6/0 (0,7) 75CM 2XDR8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C3090898</w:t>
            </w:r>
            <w:r w:rsidRPr="005E3725">
              <w:rPr>
                <w:rFonts w:ascii="Book Antiqua" w:hAnsi="Book Antiqua" w:cstheme="majorBidi"/>
                <w:bCs/>
              </w:rPr>
              <w:tab/>
              <w:t>OPTILENE 6/0 (0,7) 90CM 2XHR17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C3090953</w:t>
            </w:r>
            <w:r w:rsidRPr="005E3725">
              <w:rPr>
                <w:rFonts w:ascii="Book Antiqua" w:hAnsi="Book Antiqua" w:cstheme="majorBidi"/>
                <w:bCs/>
              </w:rPr>
              <w:tab/>
              <w:t>OPTILENE 6/0 (0,7) 75CM 2XHR13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C3095020</w:t>
            </w:r>
            <w:r w:rsidRPr="005E3725">
              <w:rPr>
                <w:rFonts w:ascii="Book Antiqua" w:hAnsi="Book Antiqua" w:cstheme="majorBidi"/>
                <w:bCs/>
              </w:rPr>
              <w:tab/>
              <w:t>OPTILENE 6/0 (0,7) 90CM 2XHRC13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C3095144</w:t>
            </w:r>
            <w:r w:rsidRPr="005E3725">
              <w:rPr>
                <w:rFonts w:ascii="Book Antiqua" w:hAnsi="Book Antiqua" w:cstheme="majorBidi"/>
                <w:bCs/>
              </w:rPr>
              <w:tab/>
              <w:t>OPTILENE 6/0 (0,7) 75CM DRC13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C3095175</w:t>
            </w:r>
            <w:r w:rsidRPr="005E3725">
              <w:rPr>
                <w:rFonts w:ascii="Book Antiqua" w:hAnsi="Book Antiqua" w:cstheme="majorBidi"/>
                <w:bCs/>
              </w:rPr>
              <w:tab/>
              <w:t>OPTILENE 6/0 (0,7) 75CM 2XDRC13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C3095305</w:t>
            </w:r>
            <w:r w:rsidRPr="005E3725">
              <w:rPr>
                <w:rFonts w:ascii="Book Antiqua" w:hAnsi="Book Antiqua" w:cstheme="majorBidi"/>
                <w:bCs/>
              </w:rPr>
              <w:tab/>
              <w:t>OPTILENE 6/0 (0,7) 90CM 2XDRC13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C3095498</w:t>
            </w:r>
            <w:r w:rsidRPr="005E3725">
              <w:rPr>
                <w:rFonts w:ascii="Book Antiqua" w:hAnsi="Book Antiqua" w:cstheme="majorBidi"/>
                <w:bCs/>
              </w:rPr>
              <w:tab/>
              <w:t>OPTILENE 6/0 (0,7) 60CM HR10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C3095588</w:t>
            </w:r>
            <w:r w:rsidRPr="005E3725">
              <w:rPr>
                <w:rFonts w:ascii="Book Antiqua" w:hAnsi="Book Antiqua" w:cstheme="majorBidi"/>
                <w:bCs/>
              </w:rPr>
              <w:tab/>
              <w:t>OPTILENE 6/0 (0,7) 45CM DGMP11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C3095589</w:t>
            </w:r>
            <w:r w:rsidRPr="005E3725">
              <w:rPr>
                <w:rFonts w:ascii="Book Antiqua" w:hAnsi="Book Antiqua" w:cstheme="majorBidi"/>
                <w:bCs/>
              </w:rPr>
              <w:tab/>
              <w:t>OPTILENE 6/0 (0,7) 45CM DGMP13 RCP</w:t>
            </w:r>
          </w:p>
          <w:p w:rsidR="0091709D" w:rsidRPr="005E3725" w:rsidRDefault="0091709D" w:rsidP="00F71C46">
            <w:pPr>
              <w:rPr>
                <w:rFonts w:ascii="Book Antiqua" w:hAnsi="Book Antiqua" w:cstheme="majorBidi"/>
                <w:bCs/>
              </w:rPr>
            </w:pPr>
            <w:r w:rsidRPr="005E3725">
              <w:rPr>
                <w:rFonts w:ascii="Book Antiqua" w:hAnsi="Book Antiqua" w:cstheme="majorBidi"/>
                <w:bCs/>
              </w:rPr>
              <w:tab/>
            </w:r>
          </w:p>
          <w:p w:rsidR="0091709D" w:rsidRPr="005E3725" w:rsidRDefault="0091709D" w:rsidP="00F71C46">
            <w:pPr>
              <w:rPr>
                <w:rFonts w:ascii="Book Antiqua" w:hAnsi="Book Antiqua" w:cstheme="majorBidi"/>
                <w:bCs/>
              </w:rPr>
            </w:pPr>
            <w:r w:rsidRPr="005E3725">
              <w:rPr>
                <w:rFonts w:ascii="Book Antiqua" w:hAnsi="Book Antiqua" w:cstheme="majorBidi"/>
                <w:bCs/>
              </w:rPr>
              <w:t>C3090401</w:t>
            </w:r>
            <w:r w:rsidRPr="005E3725">
              <w:rPr>
                <w:rFonts w:ascii="Book Antiqua" w:hAnsi="Book Antiqua" w:cstheme="majorBidi"/>
                <w:bCs/>
              </w:rPr>
              <w:tab/>
              <w:t>OPTILENE 7/0 (0,5) 75CM HR10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C3090541</w:t>
            </w:r>
            <w:r w:rsidRPr="005E3725">
              <w:rPr>
                <w:rFonts w:ascii="Book Antiqua" w:hAnsi="Book Antiqua" w:cstheme="majorBidi"/>
                <w:bCs/>
              </w:rPr>
              <w:tab/>
              <w:t>OPTILENE 7/0 (0,5) 75CM DR10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C3090603</w:t>
            </w:r>
            <w:r w:rsidRPr="005E3725">
              <w:rPr>
                <w:rFonts w:ascii="Book Antiqua" w:hAnsi="Book Antiqua" w:cstheme="majorBidi"/>
                <w:bCs/>
              </w:rPr>
              <w:tab/>
              <w:t>OPTILENE 7/0 (0,5) 30CM HR6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C3090488</w:t>
            </w:r>
            <w:r w:rsidRPr="005E3725">
              <w:rPr>
                <w:rFonts w:ascii="Book Antiqua" w:hAnsi="Book Antiqua" w:cstheme="majorBidi"/>
                <w:bCs/>
              </w:rPr>
              <w:tab/>
              <w:t>OPTILENE 7/0 (0,5) 60CM 2XHR10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C3095905</w:t>
            </w:r>
            <w:r w:rsidRPr="005E3725">
              <w:rPr>
                <w:rFonts w:ascii="Book Antiqua" w:hAnsi="Book Antiqua" w:cstheme="majorBidi"/>
                <w:bCs/>
              </w:rPr>
              <w:tab/>
              <w:t>OPTILENE 7/0 (0,5) 75CM 2XDR13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C3090176</w:t>
            </w:r>
            <w:r w:rsidRPr="005E3725">
              <w:rPr>
                <w:rFonts w:ascii="Book Antiqua" w:hAnsi="Book Antiqua" w:cstheme="majorBidi"/>
                <w:bCs/>
              </w:rPr>
              <w:tab/>
              <w:t>OPTILENE 7/0 (0,5) 75CM 2XDRC8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C3090538</w:t>
            </w:r>
            <w:r w:rsidRPr="005E3725">
              <w:rPr>
                <w:rFonts w:ascii="Book Antiqua" w:hAnsi="Book Antiqua" w:cstheme="majorBidi"/>
                <w:bCs/>
              </w:rPr>
              <w:tab/>
              <w:t>OPTILENE 7/0 (0,5) 75CM DRC10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C3090545</w:t>
            </w:r>
            <w:r w:rsidRPr="005E3725">
              <w:rPr>
                <w:rFonts w:ascii="Book Antiqua" w:hAnsi="Book Antiqua" w:cstheme="majorBidi"/>
                <w:bCs/>
              </w:rPr>
              <w:tab/>
              <w:t>OPTILENE 7/0 (0,5) 75CM 2XDRC10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C3090885</w:t>
            </w:r>
            <w:r w:rsidRPr="005E3725">
              <w:rPr>
                <w:rFonts w:ascii="Book Antiqua" w:hAnsi="Book Antiqua" w:cstheme="majorBidi"/>
                <w:bCs/>
              </w:rPr>
              <w:tab/>
              <w:t>OPTILENE 7/0 (0,5) 75CM 2XDR8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C3095286</w:t>
            </w:r>
            <w:r w:rsidRPr="005E3725">
              <w:rPr>
                <w:rFonts w:ascii="Book Antiqua" w:hAnsi="Book Antiqua" w:cstheme="majorBidi"/>
                <w:bCs/>
              </w:rPr>
              <w:tab/>
              <w:t>OPTILENE 7/0 (0,5) 75CM 2XDR6 CV RCP</w:t>
            </w:r>
          </w:p>
          <w:p w:rsidR="0091709D" w:rsidRPr="005E3725" w:rsidRDefault="0091709D" w:rsidP="00F71C46">
            <w:pPr>
              <w:rPr>
                <w:rFonts w:ascii="Book Antiqua" w:hAnsi="Book Antiqua" w:cstheme="majorBidi"/>
                <w:bCs/>
              </w:rPr>
            </w:pPr>
            <w:r w:rsidRPr="005E3725">
              <w:rPr>
                <w:rFonts w:ascii="Book Antiqua" w:hAnsi="Book Antiqua" w:cstheme="majorBidi"/>
                <w:bCs/>
              </w:rPr>
              <w:tab/>
            </w:r>
          </w:p>
          <w:p w:rsidR="0091709D" w:rsidRPr="005E3725" w:rsidRDefault="0091709D" w:rsidP="00F71C46">
            <w:pPr>
              <w:rPr>
                <w:rFonts w:ascii="Book Antiqua" w:hAnsi="Book Antiqua" w:cstheme="majorBidi"/>
                <w:bCs/>
              </w:rPr>
            </w:pPr>
            <w:r w:rsidRPr="005E3725">
              <w:rPr>
                <w:rFonts w:ascii="Book Antiqua" w:hAnsi="Book Antiqua" w:cstheme="majorBidi"/>
                <w:bCs/>
              </w:rPr>
              <w:t>C3090004</w:t>
            </w:r>
            <w:r w:rsidRPr="005E3725">
              <w:rPr>
                <w:rFonts w:ascii="Book Antiqua" w:hAnsi="Book Antiqua" w:cstheme="majorBidi"/>
                <w:bCs/>
              </w:rPr>
              <w:tab/>
              <w:t>OPTILENE 8/0 (0,4) 75CM 2XDR8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C3090169</w:t>
            </w:r>
            <w:r w:rsidRPr="005E3725">
              <w:rPr>
                <w:rFonts w:ascii="Book Antiqua" w:hAnsi="Book Antiqua" w:cstheme="majorBidi"/>
                <w:bCs/>
              </w:rPr>
              <w:tab/>
              <w:t>OPTILENE 8/0 (0,4) 75CM 2XDRC8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C3090880</w:t>
            </w:r>
            <w:r w:rsidRPr="005E3725">
              <w:rPr>
                <w:rFonts w:ascii="Book Antiqua" w:hAnsi="Book Antiqua" w:cstheme="majorBidi"/>
                <w:bCs/>
              </w:rPr>
              <w:tab/>
              <w:t>OPTILENE 8/0 (0,4) 45CM 2XDR6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C3090980</w:t>
            </w:r>
            <w:r w:rsidRPr="005E3725">
              <w:rPr>
                <w:rFonts w:ascii="Book Antiqua" w:hAnsi="Book Antiqua" w:cstheme="majorBidi"/>
                <w:bCs/>
              </w:rPr>
              <w:tab/>
              <w:t>OPTILENE 8/0 (0,4) 75CM 2XDR6 CV    RCP</w:t>
            </w:r>
          </w:p>
          <w:p w:rsidR="0091709D" w:rsidRPr="005E3725" w:rsidRDefault="0091709D" w:rsidP="00F71C46">
            <w:pPr>
              <w:rPr>
                <w:rFonts w:ascii="Book Antiqua" w:hAnsi="Book Antiqua" w:cstheme="majorBidi"/>
                <w:bCs/>
              </w:rPr>
            </w:pPr>
            <w:r w:rsidRPr="005E3725">
              <w:rPr>
                <w:rFonts w:ascii="Book Antiqua" w:hAnsi="Book Antiqua" w:cstheme="majorBidi"/>
                <w:bCs/>
              </w:rPr>
              <w:t>C3095272</w:t>
            </w:r>
            <w:r w:rsidRPr="005E3725">
              <w:rPr>
                <w:rFonts w:ascii="Book Antiqua" w:hAnsi="Book Antiqua" w:cstheme="majorBidi"/>
                <w:bCs/>
              </w:rPr>
              <w:tab/>
              <w:t>OPTILENE 8/0 (0,4) 75CM 2XDRC6 CV RCP</w:t>
            </w:r>
          </w:p>
          <w:p w:rsidR="0091709D" w:rsidRPr="005E3725" w:rsidRDefault="0091709D" w:rsidP="00F71C46">
            <w:pPr>
              <w:rPr>
                <w:rFonts w:ascii="Book Antiqua" w:hAnsi="Book Antiqua" w:cstheme="majorBidi"/>
                <w:bCs/>
              </w:rPr>
            </w:pPr>
            <w:r w:rsidRPr="005E3725">
              <w:rPr>
                <w:rFonts w:ascii="Book Antiqua" w:hAnsi="Book Antiqua" w:cstheme="majorBidi"/>
                <w:bCs/>
              </w:rPr>
              <w:tab/>
            </w:r>
          </w:p>
          <w:p w:rsidR="0091709D" w:rsidRPr="005E3725" w:rsidRDefault="0091709D" w:rsidP="00F71C46">
            <w:pPr>
              <w:rPr>
                <w:rFonts w:ascii="Book Antiqua" w:hAnsi="Book Antiqua" w:cstheme="majorBidi"/>
                <w:bCs/>
              </w:rPr>
            </w:pPr>
            <w:r w:rsidRPr="005E3725">
              <w:rPr>
                <w:rFonts w:ascii="Book Antiqua" w:hAnsi="Book Antiqua" w:cstheme="majorBidi"/>
                <w:bCs/>
              </w:rPr>
              <w:t>G3090482</w:t>
            </w:r>
            <w:r w:rsidRPr="005E3725">
              <w:rPr>
                <w:rFonts w:ascii="Book Antiqua" w:hAnsi="Book Antiqua" w:cstheme="majorBidi"/>
                <w:bCs/>
              </w:rPr>
              <w:tab/>
              <w:t>OPTILENE 9/0(0,3)45CM 2XDRM5 100MIC BLT</w:t>
            </w:r>
          </w:p>
          <w:p w:rsidR="0091709D" w:rsidRPr="005E3725" w:rsidRDefault="0091709D" w:rsidP="00F71C46">
            <w:pPr>
              <w:rPr>
                <w:rFonts w:ascii="Book Antiqua" w:hAnsi="Book Antiqua" w:cstheme="majorBidi"/>
                <w:bCs/>
              </w:rPr>
            </w:pPr>
            <w:r w:rsidRPr="005E3725">
              <w:rPr>
                <w:rFonts w:ascii="Book Antiqua" w:hAnsi="Book Antiqua" w:cstheme="majorBidi"/>
                <w:bCs/>
              </w:rPr>
              <w:t>G3090594</w:t>
            </w:r>
            <w:r w:rsidRPr="005E3725">
              <w:rPr>
                <w:rFonts w:ascii="Book Antiqua" w:hAnsi="Book Antiqua" w:cstheme="majorBidi"/>
                <w:bCs/>
              </w:rPr>
              <w:tab/>
              <w:t>OPTILENE 9/0(0,3) 15CM DLM6S 200MIC BLT</w:t>
            </w:r>
          </w:p>
          <w:p w:rsidR="0091709D" w:rsidRPr="005E3725" w:rsidRDefault="0091709D" w:rsidP="00F71C46">
            <w:pPr>
              <w:rPr>
                <w:rFonts w:ascii="Book Antiqua" w:hAnsi="Book Antiqua" w:cstheme="majorBidi"/>
                <w:bCs/>
              </w:rPr>
            </w:pPr>
            <w:r w:rsidRPr="005E3725">
              <w:rPr>
                <w:rFonts w:ascii="Book Antiqua" w:hAnsi="Book Antiqua" w:cstheme="majorBidi"/>
                <w:bCs/>
              </w:rPr>
              <w:t>G3090597</w:t>
            </w:r>
            <w:r w:rsidRPr="005E3725">
              <w:rPr>
                <w:rFonts w:ascii="Book Antiqua" w:hAnsi="Book Antiqua" w:cstheme="majorBidi"/>
                <w:bCs/>
              </w:rPr>
              <w:tab/>
              <w:t>OPTILENE 9/0(0,3)30CM2XDLM6S 200MIC BLT</w:t>
            </w:r>
          </w:p>
          <w:p w:rsidR="0091709D" w:rsidRPr="005E3725" w:rsidRDefault="0091709D" w:rsidP="00F71C46">
            <w:pPr>
              <w:rPr>
                <w:rFonts w:ascii="Book Antiqua" w:hAnsi="Book Antiqua" w:cstheme="majorBidi"/>
                <w:b/>
              </w:rPr>
            </w:pPr>
            <w:r w:rsidRPr="005E3725">
              <w:rPr>
                <w:rFonts w:ascii="Book Antiqua" w:hAnsi="Book Antiqua" w:cstheme="majorBidi"/>
                <w:bCs/>
              </w:rPr>
              <w:t>G3090783</w:t>
            </w:r>
            <w:r w:rsidRPr="005E3725">
              <w:rPr>
                <w:rFonts w:ascii="Book Antiqua" w:hAnsi="Book Antiqua" w:cstheme="majorBidi"/>
                <w:bCs/>
              </w:rPr>
              <w:tab/>
              <w:t>OPTILENE 9/0 (0,3) 15CM DRM6 140MIC BLT</w:t>
            </w:r>
          </w:p>
        </w:tc>
        <w:tc>
          <w:tcPr>
            <w:tcW w:w="1560" w:type="dxa"/>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Non-Absorbable Monofilament Suture Made of Polypropylene and Polyethylene</w:t>
            </w:r>
          </w:p>
        </w:tc>
        <w:tc>
          <w:tcPr>
            <w:tcW w:w="1667" w:type="dxa"/>
            <w:gridSpan w:val="4"/>
            <w:shd w:val="clear" w:color="auto" w:fill="auto"/>
          </w:tcPr>
          <w:p w:rsidR="0091709D" w:rsidRPr="005E3725" w:rsidRDefault="0091709D" w:rsidP="004215CB">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Ferozsons Laboratories Limited, P.O. Ferozsons, Amangarh, Nowshera-KPK, Pakistan</w:t>
            </w:r>
          </w:p>
          <w:p w:rsidR="0091709D" w:rsidRPr="005E3725" w:rsidRDefault="0091709D" w:rsidP="004215CB">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Boston Scientific Corporation</w:t>
            </w:r>
          </w:p>
          <w:p w:rsidR="0091709D" w:rsidRPr="005E3725" w:rsidRDefault="0091709D" w:rsidP="004215CB">
            <w:pPr>
              <w:rPr>
                <w:rFonts w:ascii="Book Antiqua" w:hAnsi="Book Antiqua" w:cstheme="majorBidi"/>
              </w:rPr>
            </w:pPr>
            <w:r w:rsidRPr="005E3725">
              <w:rPr>
                <w:rFonts w:ascii="Book Antiqua" w:hAnsi="Book Antiqua" w:cstheme="majorBidi"/>
              </w:rPr>
              <w:t>300, Boston Scientific Way, Marlborough, MA 01752 USA</w:t>
            </w:r>
          </w:p>
          <w:p w:rsidR="0091709D" w:rsidRPr="005E3725" w:rsidRDefault="0091709D" w:rsidP="004215CB">
            <w:pPr>
              <w:rPr>
                <w:rFonts w:ascii="Book Antiqua" w:hAnsi="Book Antiqua" w:cstheme="majorBidi"/>
                <w:b/>
                <w:bCs/>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Manufacturing Site:</w:t>
            </w:r>
          </w:p>
          <w:p w:rsidR="0091709D" w:rsidRPr="005E3725" w:rsidRDefault="0091709D" w:rsidP="004215CB">
            <w:pPr>
              <w:rPr>
                <w:rFonts w:ascii="Book Antiqua" w:hAnsi="Book Antiqua" w:cstheme="majorBidi"/>
              </w:rPr>
            </w:pPr>
            <w:r w:rsidRPr="005E3725">
              <w:rPr>
                <w:rFonts w:ascii="Book Antiqua" w:hAnsi="Book Antiqua" w:cstheme="majorBidi"/>
              </w:rPr>
              <w:t>M/s Boston Scientific Corporation 302 Parkway, Global park, La Aurora, Heredia, Costa Rica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 xml:space="preserve">(FSC USFDA </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rPr>
              <w:t>valid till 05-08-2020)</w:t>
            </w:r>
          </w:p>
        </w:tc>
        <w:tc>
          <w:tcPr>
            <w:tcW w:w="2976" w:type="dxa"/>
            <w:gridSpan w:val="5"/>
            <w:shd w:val="clear" w:color="auto" w:fill="auto"/>
          </w:tcPr>
          <w:p w:rsidR="0091709D" w:rsidRPr="005E3725" w:rsidRDefault="0091709D" w:rsidP="004215CB">
            <w:pPr>
              <w:rPr>
                <w:rFonts w:ascii="Book Antiqua" w:hAnsi="Book Antiqua" w:cstheme="majorBidi"/>
                <w:sz w:val="20"/>
                <w:szCs w:val="20"/>
              </w:rPr>
            </w:pPr>
            <w:r w:rsidRPr="005E3725">
              <w:rPr>
                <w:rFonts w:ascii="Book Antiqua" w:hAnsi="Book Antiqua"/>
              </w:rPr>
              <w:t>Amplatz Super Stiff™ Guidewires</w:t>
            </w:r>
          </w:p>
          <w:p w:rsidR="0091709D" w:rsidRPr="005E3725" w:rsidRDefault="0091709D" w:rsidP="004215CB">
            <w:pPr>
              <w:spacing w:line="360" w:lineRule="auto"/>
              <w:rPr>
                <w:rFonts w:ascii="Book Antiqua" w:hAnsi="Book Antiqua" w:cstheme="majorBidi"/>
              </w:rPr>
            </w:pP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Shelf Life: 36Months</w:t>
            </w:r>
          </w:p>
          <w:p w:rsidR="0091709D" w:rsidRPr="005E3725" w:rsidRDefault="0091709D" w:rsidP="004215CB">
            <w:pPr>
              <w:rPr>
                <w:rFonts w:ascii="Book Antiqua" w:hAnsi="Book Antiqua" w:cstheme="majorBidi"/>
              </w:rPr>
            </w:pPr>
            <w:r w:rsidRPr="005E3725">
              <w:rPr>
                <w:rFonts w:ascii="Book Antiqua" w:hAnsi="Book Antiqua" w:cstheme="majorBidi"/>
              </w:rPr>
              <w:t>M001465001</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08714729115847</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Amplatz SS JTip 035/145/3mm, 5 pk</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M001465011</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08714729115854</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Amplatz SS JTip 035/180/3mm, 5 pk</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M001465021</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08714729115861</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Amplatz SS JTip 035/260/3mm, 5 pk</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M001465031</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08714729115915</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Amplatz SS JTip 038/145/3mm, 5 pk</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M001465041</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08714729115922</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Amplatz SS JTip 038/180/3mm, 5 pk</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M001465091</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08714729115953</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Amplatz SS 035/260/1, 5 pk</w:t>
            </w:r>
          </w:p>
          <w:p w:rsidR="0091709D" w:rsidRPr="005E3725" w:rsidRDefault="0091709D" w:rsidP="004215CB">
            <w:pPr>
              <w:rPr>
                <w:rFonts w:ascii="Book Antiqua" w:hAnsi="Book Antiqua" w:cstheme="majorBidi"/>
              </w:rPr>
            </w:pP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M001465101</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08714729115960</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Amplatz SS 038/260/1, 5 pk</w:t>
            </w:r>
          </w:p>
          <w:p w:rsidR="0091709D" w:rsidRPr="005E3725" w:rsidRDefault="0091709D" w:rsidP="004215CB">
            <w:pPr>
              <w:rPr>
                <w:rFonts w:ascii="Book Antiqua" w:hAnsi="Book Antiqua" w:cstheme="majorBidi"/>
              </w:rPr>
            </w:pP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M001465171</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08714729115885</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Amplatz SS GW/038/145, 5 pk</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M001465181</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08714729115939</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Amplatz SS ST/038/145, 5 pk</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M001465191</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08714729115892</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HI Perf SS XCH/038/180, 5 pk</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M001465201</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08714729115908</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Amplatz SS XCH/038/260, 5 pk</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M001465231</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08714729115809</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Amplatz SS GW/035/145, 5 pk</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M001465241</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08714729115946</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AmplatzSS ST/035/145, 5 pk</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M001465251</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08714729115823</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HI-Perf SS XCH/035/180, 5 pk</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M001465261</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08714729115830</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Amplatz SS XCH/035/260, 5 pk</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M001465631</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08714729114604</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Amplatz SS 75 CM .035, 5 pk</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M001465641</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08714729115878</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Amplatz SS 75CM .038, 5 pk</w:t>
            </w:r>
          </w:p>
        </w:tc>
        <w:tc>
          <w:tcPr>
            <w:tcW w:w="1560" w:type="dxa"/>
            <w:shd w:val="clear" w:color="auto" w:fill="auto"/>
          </w:tcPr>
          <w:p w:rsidR="0091709D" w:rsidRPr="005E3725" w:rsidRDefault="0091709D" w:rsidP="004215CB">
            <w:pPr>
              <w:jc w:val="both"/>
              <w:rPr>
                <w:rFonts w:ascii="Book Antiqua" w:hAnsi="Book Antiqua" w:cstheme="majorBidi"/>
              </w:rPr>
            </w:pPr>
            <w:r w:rsidRPr="005E3725">
              <w:rPr>
                <w:rFonts w:ascii="Book Antiqua" w:hAnsi="Book Antiqua" w:cstheme="majorBidi"/>
              </w:rPr>
              <w:t xml:space="preserve">The Amplatz Super Stiff Guidewires facilitate catheter placement and exchange during diagnostic or interventional procedures. </w:t>
            </w:r>
          </w:p>
          <w:p w:rsidR="0091709D" w:rsidRPr="005E3725" w:rsidRDefault="0091709D" w:rsidP="004215CB">
            <w:pPr>
              <w:rPr>
                <w:rFonts w:ascii="Book Antiqua" w:hAnsi="Book Antiqua" w:cstheme="majorBidi"/>
              </w:rPr>
            </w:pPr>
            <w:r w:rsidRPr="005E3725">
              <w:rPr>
                <w:rFonts w:ascii="Book Antiqua" w:hAnsi="Book Antiqua" w:cstheme="majorBidi"/>
              </w:rPr>
              <w:t>They are not intended for use in the coronary arteries.</w:t>
            </w:r>
          </w:p>
        </w:tc>
        <w:tc>
          <w:tcPr>
            <w:tcW w:w="1667" w:type="dxa"/>
            <w:gridSpan w:val="4"/>
            <w:shd w:val="clear" w:color="auto" w:fill="auto"/>
          </w:tcPr>
          <w:p w:rsidR="0091709D" w:rsidRPr="005E3725" w:rsidRDefault="0091709D" w:rsidP="00FA3099">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 xml:space="preserve">st </w:t>
            </w:r>
            <w:r w:rsidRPr="005E3725">
              <w:rPr>
                <w:rFonts w:ascii="Book Antiqua" w:hAnsi="Book Antiqua" w:cstheme="majorBidi"/>
              </w:rPr>
              <w:t>Dec., 2018)</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Ferozsons Laboratories Limited, P.O. Ferozsons, Amangarh, Nowshera-KPK, Pakistan</w:t>
            </w:r>
          </w:p>
          <w:p w:rsidR="0091709D" w:rsidRPr="005E3725" w:rsidRDefault="0091709D" w:rsidP="004215CB">
            <w:pPr>
              <w:rPr>
                <w:rFonts w:ascii="Book Antiqua" w:hAnsi="Book Antiqua" w:cstheme="majorBidi"/>
              </w:rPr>
            </w:pPr>
            <w:r w:rsidRPr="005E3725">
              <w:rPr>
                <w:rFonts w:ascii="Book Antiqua" w:hAnsi="Book Antiqua" w:cstheme="majorBidi"/>
              </w:rPr>
              <w:t>(ELI-00120)</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Boston Scientific Corporation</w:t>
            </w:r>
          </w:p>
          <w:p w:rsidR="0091709D" w:rsidRPr="005E3725" w:rsidRDefault="0091709D" w:rsidP="004215CB">
            <w:pPr>
              <w:rPr>
                <w:rFonts w:ascii="Book Antiqua" w:hAnsi="Book Antiqua" w:cstheme="majorBidi"/>
              </w:rPr>
            </w:pPr>
            <w:r w:rsidRPr="005E3725">
              <w:rPr>
                <w:rFonts w:ascii="Book Antiqua" w:hAnsi="Book Antiqua" w:cstheme="majorBidi"/>
              </w:rPr>
              <w:t>300, Boston Scientific Way, Marlborough, MA 01752 USA</w:t>
            </w:r>
          </w:p>
          <w:p w:rsidR="0091709D" w:rsidRPr="005E3725" w:rsidRDefault="0091709D" w:rsidP="004215CB">
            <w:pPr>
              <w:rPr>
                <w:rFonts w:ascii="Book Antiqua" w:hAnsi="Book Antiqua" w:cstheme="majorBidi"/>
                <w:b/>
                <w:bCs/>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Manufacturing Site:</w:t>
            </w:r>
          </w:p>
          <w:p w:rsidR="0091709D" w:rsidRPr="005E3725" w:rsidRDefault="0091709D" w:rsidP="004215CB">
            <w:pPr>
              <w:rPr>
                <w:rFonts w:ascii="Book Antiqua" w:hAnsi="Book Antiqua" w:cstheme="majorBidi"/>
              </w:rPr>
            </w:pPr>
            <w:r w:rsidRPr="005E3725">
              <w:rPr>
                <w:rFonts w:ascii="Book Antiqua" w:hAnsi="Book Antiqua" w:cstheme="majorBidi"/>
              </w:rPr>
              <w:t>M/s Boston Scientific Corporation 302 Parkway, Global park, La Aurora, Heredia, Costa Rica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 xml:space="preserve">(FSC USFDA </w:t>
            </w:r>
          </w:p>
          <w:p w:rsidR="0091709D" w:rsidRPr="005E3725" w:rsidRDefault="0091709D" w:rsidP="004215CB">
            <w:pPr>
              <w:rPr>
                <w:rFonts w:ascii="Book Antiqua" w:hAnsi="Book Antiqua" w:cstheme="majorBidi"/>
                <w:b/>
                <w:bCs/>
              </w:rPr>
            </w:pPr>
            <w:r w:rsidRPr="005E3725">
              <w:rPr>
                <w:rFonts w:ascii="Book Antiqua" w:hAnsi="Book Antiqua" w:cstheme="majorBidi"/>
              </w:rPr>
              <w:t>valid till 05-08-2020)</w:t>
            </w:r>
          </w:p>
        </w:tc>
        <w:tc>
          <w:tcPr>
            <w:tcW w:w="2976" w:type="dxa"/>
            <w:gridSpan w:val="5"/>
            <w:shd w:val="clear" w:color="auto" w:fill="auto"/>
          </w:tcPr>
          <w:p w:rsidR="0091709D" w:rsidRPr="005E3725" w:rsidRDefault="0091709D" w:rsidP="004215CB">
            <w:pPr>
              <w:rPr>
                <w:rFonts w:ascii="Book Antiqua" w:hAnsi="Book Antiqua" w:cstheme="majorBidi"/>
                <w:b/>
                <w:bCs/>
                <w:sz w:val="14"/>
                <w:szCs w:val="14"/>
              </w:rPr>
            </w:pPr>
            <w:r w:rsidRPr="005E3725">
              <w:rPr>
                <w:rStyle w:val="FontStyle37"/>
                <w:rFonts w:ascii="Book Antiqua" w:hAnsi="Book Antiqua"/>
                <w:b w:val="0"/>
                <w:bCs w:val="0"/>
                <w:color w:val="auto"/>
                <w:sz w:val="22"/>
                <w:szCs w:val="22"/>
              </w:rPr>
              <w:t>ChoICE</w:t>
            </w:r>
            <w:r w:rsidRPr="005E3725">
              <w:rPr>
                <w:rStyle w:val="FontStyle37"/>
                <w:rFonts w:ascii="Book Antiqua" w:hAnsi="Book Antiqua"/>
                <w:b w:val="0"/>
                <w:bCs w:val="0"/>
                <w:color w:val="auto"/>
                <w:sz w:val="22"/>
                <w:szCs w:val="22"/>
                <w:vertAlign w:val="superscript"/>
              </w:rPr>
              <w:t>TM</w:t>
            </w:r>
            <w:r w:rsidRPr="005E3725">
              <w:rPr>
                <w:rStyle w:val="FontStyle37"/>
                <w:rFonts w:ascii="Book Antiqua" w:hAnsi="Book Antiqua"/>
                <w:b w:val="0"/>
                <w:bCs w:val="0"/>
                <w:color w:val="auto"/>
                <w:sz w:val="22"/>
                <w:szCs w:val="22"/>
              </w:rPr>
              <w:t xml:space="preserve"> PT Guidewire with ICE</w:t>
            </w:r>
            <w:r w:rsidRPr="005E3725">
              <w:rPr>
                <w:rStyle w:val="FontStyle37"/>
                <w:rFonts w:ascii="Book Antiqua" w:hAnsi="Book Antiqua"/>
                <w:b w:val="0"/>
                <w:bCs w:val="0"/>
                <w:color w:val="auto"/>
                <w:sz w:val="22"/>
                <w:szCs w:val="22"/>
                <w:vertAlign w:val="superscript"/>
              </w:rPr>
              <w:t>TM</w:t>
            </w:r>
            <w:r w:rsidRPr="005E3725">
              <w:rPr>
                <w:rStyle w:val="FontStyle37"/>
                <w:rFonts w:ascii="Book Antiqua" w:hAnsi="Book Antiqua"/>
                <w:b w:val="0"/>
                <w:bCs w:val="0"/>
                <w:color w:val="auto"/>
                <w:sz w:val="22"/>
                <w:szCs w:val="22"/>
              </w:rPr>
              <w:t xml:space="preserve"> Hydrophilic Coating</w:t>
            </w:r>
          </w:p>
          <w:p w:rsidR="0091709D" w:rsidRPr="005E3725" w:rsidRDefault="0091709D" w:rsidP="004215CB">
            <w:pPr>
              <w:spacing w:line="360" w:lineRule="auto"/>
              <w:rPr>
                <w:rFonts w:ascii="Book Antiqua" w:hAnsi="Book Antiqua" w:cstheme="majorBidi"/>
              </w:rPr>
            </w:pP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Shelf Life: 24Month</w:t>
            </w:r>
          </w:p>
          <w:p w:rsidR="0091709D" w:rsidRPr="005E3725" w:rsidRDefault="0091709D" w:rsidP="004215CB">
            <w:pPr>
              <w:rPr>
                <w:rFonts w:ascii="Book Antiqua" w:hAnsi="Book Antiqua" w:cstheme="majorBidi"/>
              </w:rPr>
            </w:pPr>
            <w:r w:rsidRPr="005E3725">
              <w:rPr>
                <w:rFonts w:ascii="Book Antiqua" w:hAnsi="Book Antiqua" w:cstheme="majorBidi"/>
              </w:rPr>
              <w:t>H74912154011</w:t>
            </w:r>
            <w:r w:rsidRPr="005E3725">
              <w:rPr>
                <w:rFonts w:ascii="Book Antiqua" w:hAnsi="Book Antiqua" w:cstheme="majorBidi"/>
              </w:rPr>
              <w:tab/>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08714729252467</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0.014", 300cm, Straight</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H74912154012</w:t>
            </w:r>
            <w:r w:rsidRPr="005E3725">
              <w:rPr>
                <w:rFonts w:ascii="Book Antiqua" w:hAnsi="Book Antiqua" w:cstheme="majorBidi"/>
              </w:rPr>
              <w:tab/>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08714729150633</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0.014", 300cm, Straight, 5 pk</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H7491215401J1</w:t>
            </w:r>
            <w:r w:rsidRPr="005E3725">
              <w:rPr>
                <w:rFonts w:ascii="Book Antiqua" w:hAnsi="Book Antiqua" w:cstheme="majorBidi"/>
                <w:lang w:val="sv-SE"/>
              </w:rPr>
              <w:tab/>
            </w: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08714729252474</w:t>
            </w:r>
            <w:r w:rsidRPr="005E3725">
              <w:rPr>
                <w:rFonts w:ascii="Book Antiqua" w:hAnsi="Book Antiqua" w:cstheme="majorBidi"/>
                <w:lang w:val="sv-SE"/>
              </w:rPr>
              <w:tab/>
            </w: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0.014", 300cm, J Tip</w:t>
            </w: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H7491215401J2</w:t>
            </w:r>
            <w:r w:rsidRPr="005E3725">
              <w:rPr>
                <w:rFonts w:ascii="Book Antiqua" w:hAnsi="Book Antiqua" w:cstheme="majorBidi"/>
                <w:lang w:val="sv-SE"/>
              </w:rPr>
              <w:tab/>
            </w:r>
          </w:p>
          <w:p w:rsidR="0091709D" w:rsidRPr="005E3725" w:rsidRDefault="0091709D" w:rsidP="004215CB">
            <w:pPr>
              <w:rPr>
                <w:rFonts w:ascii="Book Antiqua" w:hAnsi="Book Antiqua" w:cstheme="majorBidi"/>
              </w:rPr>
            </w:pPr>
            <w:r w:rsidRPr="005E3725">
              <w:rPr>
                <w:rFonts w:ascii="Book Antiqua" w:hAnsi="Book Antiqua" w:cstheme="majorBidi"/>
              </w:rPr>
              <w:t>08714729193708</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0.014", 300cm, J Tip, 5 pk</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H74912155011</w:t>
            </w:r>
            <w:r w:rsidRPr="005E3725">
              <w:rPr>
                <w:rFonts w:ascii="Book Antiqua" w:hAnsi="Book Antiqua" w:cstheme="majorBidi"/>
              </w:rPr>
              <w:tab/>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08714729303039</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0.014", 300cm, Straight</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H74912155012</w:t>
            </w:r>
            <w:r w:rsidRPr="005E3725">
              <w:rPr>
                <w:rFonts w:ascii="Book Antiqua" w:hAnsi="Book Antiqua" w:cstheme="majorBidi"/>
              </w:rPr>
              <w:tab/>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08714729177012</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0.014", 300cm. Straight, 5 pk</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H7491215501J1</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08714729252498</w:t>
            </w:r>
            <w:r w:rsidRPr="005E3725">
              <w:rPr>
                <w:rFonts w:ascii="Book Antiqua" w:hAnsi="Book Antiqua" w:cstheme="majorBidi"/>
              </w:rPr>
              <w:tab/>
            </w: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0.014", 300cm, J Tip</w:t>
            </w:r>
          </w:p>
          <w:p w:rsidR="0091709D" w:rsidRPr="005E3725" w:rsidRDefault="0091709D" w:rsidP="004215CB">
            <w:pPr>
              <w:rPr>
                <w:rFonts w:ascii="Book Antiqua" w:hAnsi="Book Antiqua" w:cstheme="majorBidi"/>
                <w:lang w:val="sv-SE"/>
              </w:rPr>
            </w:pP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H7491215501J2</w:t>
            </w:r>
            <w:r w:rsidRPr="005E3725">
              <w:rPr>
                <w:rFonts w:ascii="Book Antiqua" w:hAnsi="Book Antiqua" w:cstheme="majorBidi"/>
                <w:lang w:val="sv-SE"/>
              </w:rPr>
              <w:tab/>
            </w: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08714729176947</w:t>
            </w:r>
            <w:r w:rsidRPr="005E3725">
              <w:rPr>
                <w:rFonts w:ascii="Book Antiqua" w:hAnsi="Book Antiqua" w:cstheme="majorBidi"/>
                <w:lang w:val="sv-SE"/>
              </w:rPr>
              <w:tab/>
            </w: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0.014", 300cm, J Tip, 5 pk</w:t>
            </w:r>
          </w:p>
          <w:p w:rsidR="0091709D" w:rsidRPr="005E3725" w:rsidRDefault="0091709D" w:rsidP="004215CB">
            <w:pPr>
              <w:rPr>
                <w:rFonts w:ascii="Book Antiqua" w:hAnsi="Book Antiqua" w:cstheme="majorBidi"/>
                <w:lang w:val="sv-SE"/>
              </w:rPr>
            </w:pPr>
          </w:p>
          <w:p w:rsidR="0091709D" w:rsidRPr="005E3725" w:rsidRDefault="0091709D" w:rsidP="004215CB">
            <w:pPr>
              <w:rPr>
                <w:rFonts w:ascii="Book Antiqua" w:hAnsi="Book Antiqua" w:cstheme="majorBidi"/>
              </w:rPr>
            </w:pPr>
            <w:r w:rsidRPr="005E3725">
              <w:rPr>
                <w:rFonts w:ascii="Book Antiqua" w:hAnsi="Book Antiqua" w:cstheme="majorBidi"/>
              </w:rPr>
              <w:t>H74912160011</w:t>
            </w:r>
            <w:r w:rsidRPr="005E3725">
              <w:rPr>
                <w:rFonts w:ascii="Book Antiqua" w:hAnsi="Book Antiqua" w:cstheme="majorBidi"/>
              </w:rPr>
              <w:tab/>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08714729252504</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0.014", 182cm, Straight</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H74912160012</w:t>
            </w:r>
            <w:r w:rsidRPr="005E3725">
              <w:rPr>
                <w:rFonts w:ascii="Book Antiqua" w:hAnsi="Book Antiqua" w:cstheme="majorBidi"/>
              </w:rPr>
              <w:tab/>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08714729150626</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0.014", 182cm, Straight, 5 pk</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H7491216001J1</w:t>
            </w:r>
            <w:r w:rsidRPr="005E3725">
              <w:rPr>
                <w:rFonts w:ascii="Book Antiqua" w:hAnsi="Book Antiqua" w:cstheme="majorBidi"/>
                <w:lang w:val="sv-SE"/>
              </w:rPr>
              <w:tab/>
            </w: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08714729252511</w:t>
            </w:r>
            <w:r w:rsidRPr="005E3725">
              <w:rPr>
                <w:rFonts w:ascii="Book Antiqua" w:hAnsi="Book Antiqua" w:cstheme="majorBidi"/>
                <w:lang w:val="sv-SE"/>
              </w:rPr>
              <w:tab/>
            </w: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0.014", 182cm, J Tip</w:t>
            </w:r>
          </w:p>
          <w:p w:rsidR="0091709D" w:rsidRPr="005E3725" w:rsidRDefault="0091709D" w:rsidP="004215CB">
            <w:pPr>
              <w:rPr>
                <w:rFonts w:ascii="Book Antiqua" w:hAnsi="Book Antiqua" w:cstheme="majorBidi"/>
                <w:lang w:val="sv-SE"/>
              </w:rPr>
            </w:pP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H7491216001J2</w:t>
            </w:r>
            <w:r w:rsidRPr="005E3725">
              <w:rPr>
                <w:rFonts w:ascii="Book Antiqua" w:hAnsi="Book Antiqua" w:cstheme="majorBidi"/>
                <w:lang w:val="sv-SE"/>
              </w:rPr>
              <w:tab/>
            </w:r>
          </w:p>
          <w:p w:rsidR="0091709D" w:rsidRPr="005E3725" w:rsidRDefault="0091709D" w:rsidP="004215CB">
            <w:pPr>
              <w:rPr>
                <w:rFonts w:ascii="Book Antiqua" w:hAnsi="Book Antiqua" w:cstheme="majorBidi"/>
              </w:rPr>
            </w:pPr>
            <w:r w:rsidRPr="005E3725">
              <w:rPr>
                <w:rFonts w:ascii="Book Antiqua" w:hAnsi="Book Antiqua" w:cstheme="majorBidi"/>
              </w:rPr>
              <w:t>08714729193715</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0.014", 182cm, J Tip, 5 pk</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H74912161011</w:t>
            </w:r>
            <w:r w:rsidRPr="005E3725">
              <w:rPr>
                <w:rFonts w:ascii="Book Antiqua" w:hAnsi="Book Antiqua" w:cstheme="majorBidi"/>
              </w:rPr>
              <w:tab/>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08714729252528</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0.014", 182cm, Straight</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H74912161012</w:t>
            </w:r>
            <w:r w:rsidRPr="005E3725">
              <w:rPr>
                <w:rFonts w:ascii="Book Antiqua" w:hAnsi="Book Antiqua" w:cstheme="majorBidi"/>
              </w:rPr>
              <w:tab/>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08714729176992</w:t>
            </w:r>
            <w:r w:rsidRPr="005E3725">
              <w:rPr>
                <w:rFonts w:ascii="Book Antiqua" w:hAnsi="Book Antiqua" w:cstheme="majorBidi"/>
              </w:rPr>
              <w:tab/>
            </w:r>
          </w:p>
          <w:p w:rsidR="0091709D" w:rsidRPr="005E3725" w:rsidRDefault="0091709D" w:rsidP="004215CB">
            <w:pPr>
              <w:rPr>
                <w:rFonts w:ascii="Book Antiqua" w:hAnsi="Book Antiqua" w:cstheme="majorBidi"/>
              </w:rPr>
            </w:pPr>
            <w:r w:rsidRPr="005E3725">
              <w:rPr>
                <w:rFonts w:ascii="Book Antiqua" w:hAnsi="Book Antiqua" w:cstheme="majorBidi"/>
              </w:rPr>
              <w:t>0,014", 182cm, Straight, 5 pk</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H7491216101JI</w:t>
            </w:r>
            <w:r w:rsidRPr="005E3725">
              <w:rPr>
                <w:rFonts w:ascii="Book Antiqua" w:hAnsi="Book Antiqua" w:cstheme="majorBidi"/>
              </w:rPr>
              <w:tab/>
            </w:r>
            <w:r w:rsidRPr="005E3725">
              <w:rPr>
                <w:rFonts w:ascii="Book Antiqua" w:hAnsi="Book Antiqua" w:cstheme="majorBidi"/>
              </w:rPr>
              <w:tab/>
            </w: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08714729252535</w:t>
            </w:r>
            <w:r w:rsidRPr="005E3725">
              <w:rPr>
                <w:rFonts w:ascii="Book Antiqua" w:hAnsi="Book Antiqua" w:cstheme="majorBidi"/>
                <w:lang w:val="sv-SE"/>
              </w:rPr>
              <w:tab/>
            </w: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0.014", 182cm, J Tip</w:t>
            </w:r>
          </w:p>
          <w:p w:rsidR="0091709D" w:rsidRPr="005E3725" w:rsidRDefault="0091709D" w:rsidP="004215CB">
            <w:pPr>
              <w:rPr>
                <w:rFonts w:ascii="Book Antiqua" w:hAnsi="Book Antiqua" w:cstheme="majorBidi"/>
                <w:lang w:val="sv-SE"/>
              </w:rPr>
            </w:pP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H7491216101J2</w:t>
            </w:r>
            <w:r w:rsidRPr="005E3725">
              <w:rPr>
                <w:rFonts w:ascii="Book Antiqua" w:hAnsi="Book Antiqua" w:cstheme="majorBidi"/>
                <w:lang w:val="sv-SE"/>
              </w:rPr>
              <w:tab/>
            </w: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08714729177005</w:t>
            </w:r>
            <w:r w:rsidRPr="005E3725">
              <w:rPr>
                <w:rFonts w:ascii="Book Antiqua" w:hAnsi="Book Antiqua" w:cstheme="majorBidi"/>
                <w:lang w:val="sv-SE"/>
              </w:rPr>
              <w:tab/>
            </w: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0.014", 182cm, J Tip, 5 pk</w:t>
            </w:r>
          </w:p>
        </w:tc>
        <w:tc>
          <w:tcPr>
            <w:tcW w:w="1560" w:type="dxa"/>
            <w:shd w:val="clear" w:color="auto" w:fill="auto"/>
          </w:tcPr>
          <w:p w:rsidR="0091709D" w:rsidRPr="005E3725" w:rsidRDefault="0091709D" w:rsidP="004215CB">
            <w:pPr>
              <w:jc w:val="both"/>
              <w:rPr>
                <w:rFonts w:ascii="Book Antiqua" w:hAnsi="Book Antiqua" w:cstheme="majorBidi"/>
              </w:rPr>
            </w:pPr>
            <w:r w:rsidRPr="005E3725">
              <w:rPr>
                <w:rFonts w:ascii="Book Antiqua" w:hAnsi="Book Antiqua" w:cstheme="majorBidi"/>
              </w:rPr>
              <w:t xml:space="preserve">Intended to facilitate the placement of balloon dilatation catheters or other therapeutic devices during PTCA or other </w:t>
            </w:r>
            <w:r w:rsidRPr="005E3725">
              <w:rPr>
                <w:rFonts w:ascii="Book Antiqua" w:hAnsi="Book Antiqua" w:cstheme="majorBidi"/>
                <w:sz w:val="22"/>
                <w:szCs w:val="22"/>
              </w:rPr>
              <w:t xml:space="preserve">intravascular </w:t>
            </w:r>
            <w:r w:rsidRPr="005E3725">
              <w:rPr>
                <w:rFonts w:ascii="Book Antiqua" w:hAnsi="Book Antiqua" w:cstheme="majorBidi"/>
              </w:rPr>
              <w:t>interven</w:t>
            </w:r>
            <w:r w:rsidR="00E40262" w:rsidRPr="005E3725">
              <w:rPr>
                <w:rFonts w:ascii="Book Antiqua" w:hAnsi="Book Antiqua" w:cstheme="majorBidi"/>
              </w:rPr>
              <w:t>-</w:t>
            </w:r>
            <w:r w:rsidRPr="005E3725">
              <w:rPr>
                <w:rFonts w:ascii="Book Antiqua" w:hAnsi="Book Antiqua" w:cstheme="majorBidi"/>
              </w:rPr>
              <w:t xml:space="preserve">tional procedures. They are not intended for use in the cerebral vasculature. </w:t>
            </w:r>
          </w:p>
        </w:tc>
        <w:tc>
          <w:tcPr>
            <w:tcW w:w="1667" w:type="dxa"/>
            <w:gridSpan w:val="4"/>
            <w:shd w:val="clear" w:color="auto" w:fill="auto"/>
          </w:tcPr>
          <w:p w:rsidR="0091709D" w:rsidRPr="005E3725" w:rsidRDefault="0091709D" w:rsidP="004215CB">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submission of valid Agency Agreement (Existing expired on 31</w:t>
            </w:r>
            <w:r w:rsidRPr="005E3725">
              <w:rPr>
                <w:rFonts w:ascii="Book Antiqua" w:hAnsi="Book Antiqua" w:cstheme="majorBidi"/>
                <w:vertAlign w:val="superscript"/>
              </w:rPr>
              <w:t xml:space="preserve">st </w:t>
            </w:r>
            <w:r w:rsidRPr="005E3725">
              <w:rPr>
                <w:rFonts w:ascii="Book Antiqua" w:hAnsi="Book Antiqua" w:cstheme="majorBidi"/>
              </w:rPr>
              <w:t>Dec., 2018)</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Iqbal and Company, Alfalah Manzil Opp. National Police Foundation, Street No. 26, Sector E-11/4, Islamabad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(ELI-00117)</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Manufacturer By:</w:t>
            </w:r>
            <w:r w:rsidRPr="005E3725">
              <w:rPr>
                <w:rFonts w:ascii="Book Antiqua" w:hAnsi="Book Antiqua" w:cstheme="majorBidi"/>
                <w:b/>
                <w:bCs/>
              </w:rPr>
              <w:br/>
            </w:r>
            <w:r w:rsidRPr="005E3725">
              <w:rPr>
                <w:rFonts w:ascii="Book Antiqua" w:hAnsi="Book Antiqua" w:cstheme="majorBidi"/>
              </w:rPr>
              <w:t>M/s Medical Components Inc. DBA – Medcomp 1499, Delp Drive Harleysville, PA 19438,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4215CB">
            <w:pPr>
              <w:rPr>
                <w:rFonts w:ascii="Book Antiqua" w:hAnsi="Book Antiqua" w:cstheme="majorBidi"/>
              </w:rPr>
            </w:pPr>
            <w:r w:rsidRPr="005E3725">
              <w:rPr>
                <w:rFonts w:ascii="Book Antiqua" w:hAnsi="Book Antiqua" w:cstheme="majorBidi"/>
              </w:rPr>
              <w:t>M/s Martech Medical Products Calle Mercurio N 46, Parque Industrial Mexicali 1 Mexicali, Baja California, 21210 Mexico</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(FSC USFDA Valid Till</w:t>
            </w: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14-11-2019)</w:t>
            </w:r>
          </w:p>
          <w:p w:rsidR="0091709D" w:rsidRPr="005E3725" w:rsidRDefault="0091709D" w:rsidP="004215CB">
            <w:pPr>
              <w:rPr>
                <w:rFonts w:ascii="Book Antiqua" w:hAnsi="Book Antiqua" w:cstheme="majorBidi"/>
                <w:lang w:val="sv-SE"/>
              </w:rPr>
            </w:pPr>
          </w:p>
          <w:p w:rsidR="0091709D" w:rsidRPr="005E3725" w:rsidRDefault="0091709D" w:rsidP="004215CB">
            <w:pPr>
              <w:rPr>
                <w:rFonts w:ascii="Book Antiqua" w:hAnsi="Book Antiqua" w:cstheme="majorBidi"/>
                <w:b/>
                <w:bCs/>
                <w:lang w:val="sv-SE"/>
              </w:rPr>
            </w:pPr>
            <w:r w:rsidRPr="005E3725">
              <w:rPr>
                <w:rFonts w:ascii="Book Antiqua" w:hAnsi="Book Antiqua" w:cstheme="majorBidi"/>
                <w:b/>
                <w:bCs/>
                <w:lang w:val="sv-SE"/>
              </w:rPr>
              <w:t>Fee. Rs. 50,000</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Quad Lumen Multi-Cath Catheter Sets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Shelf Life: 5 Years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Cs/>
              </w:rPr>
            </w:pPr>
            <w:r w:rsidRPr="005E3725">
              <w:rPr>
                <w:rFonts w:ascii="Book Antiqua" w:hAnsi="Book Antiqua" w:cstheme="majorBidi"/>
                <w:bCs/>
              </w:rPr>
              <w:t xml:space="preserve">MC4L-6S (8.5F X 15CM) Quad Lumen Infusion Catheter Set </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 xml:space="preserve">MC4L-8S (8.5F X 20CM) Quad Lumen Infusion Catheter Set </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
                <w:bCs/>
              </w:rPr>
            </w:pPr>
            <w:r w:rsidRPr="005E3725">
              <w:rPr>
                <w:rFonts w:ascii="Book Antiqua" w:hAnsi="Book Antiqua" w:cstheme="majorBidi"/>
                <w:bCs/>
              </w:rPr>
              <w:t>MC4L-8SR (8.5F X 20CM) Quad Lumen Infusion Catheter Set with Raulerson Syringe</w:t>
            </w:r>
          </w:p>
        </w:tc>
        <w:tc>
          <w:tcPr>
            <w:tcW w:w="1560" w:type="dxa"/>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Central Venous Catheter</w:t>
            </w:r>
          </w:p>
        </w:tc>
        <w:tc>
          <w:tcPr>
            <w:tcW w:w="1667" w:type="dxa"/>
            <w:gridSpan w:val="4"/>
            <w:shd w:val="clear" w:color="auto" w:fill="auto"/>
          </w:tcPr>
          <w:p w:rsidR="0091709D" w:rsidRPr="005E3725" w:rsidRDefault="0091709D" w:rsidP="00FA3099">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in Class D without Design Examination Certificate since the product is in</w:t>
            </w:r>
            <w:r w:rsidR="00E40262" w:rsidRPr="005E3725">
              <w:rPr>
                <w:rFonts w:ascii="Book Antiqua" w:hAnsi="Book Antiqua" w:cstheme="majorBidi"/>
              </w:rPr>
              <w:t xml:space="preserve"> </w:t>
            </w:r>
            <w:r w:rsidRPr="005E3725">
              <w:rPr>
                <w:rFonts w:ascii="Book Antiqua" w:hAnsi="Book Antiqua" w:cstheme="majorBidi"/>
              </w:rPr>
              <w:t xml:space="preserve">Class B in the country of origin. </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Iqbal and Company, Alfalah Manzil Opp. National Police Foundation, Street No. 26, Sector E-11/4, Islamabad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(ELI-00117)</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Manufacturer By:</w:t>
            </w:r>
            <w:r w:rsidRPr="005E3725">
              <w:rPr>
                <w:rFonts w:ascii="Book Antiqua" w:hAnsi="Book Antiqua" w:cstheme="majorBidi"/>
                <w:b/>
                <w:bCs/>
              </w:rPr>
              <w:br/>
            </w:r>
            <w:r w:rsidRPr="005E3725">
              <w:rPr>
                <w:rFonts w:ascii="Book Antiqua" w:hAnsi="Book Antiqua" w:cstheme="majorBidi"/>
              </w:rPr>
              <w:t>M/s Medical Components Inc. DBA – Medcomp 1499, Delp Drive Harleysville, PA 19438,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4215CB">
            <w:pPr>
              <w:rPr>
                <w:rFonts w:ascii="Book Antiqua" w:hAnsi="Book Antiqua" w:cstheme="majorBidi"/>
              </w:rPr>
            </w:pPr>
            <w:r w:rsidRPr="005E3725">
              <w:rPr>
                <w:rFonts w:ascii="Book Antiqua" w:hAnsi="Book Antiqua" w:cstheme="majorBidi"/>
              </w:rPr>
              <w:t>M/s Martech Medical Products Calle Mercurio N 46, Parque Industrial Mexicali 1 Mexicali, Baja California, 21210 Mexico</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(FSC USFDA Valid Till</w:t>
            </w: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14-11-2019)</w:t>
            </w:r>
          </w:p>
          <w:p w:rsidR="0091709D" w:rsidRPr="005E3725" w:rsidRDefault="0091709D" w:rsidP="004215CB">
            <w:pPr>
              <w:rPr>
                <w:rFonts w:ascii="Book Antiqua" w:hAnsi="Book Antiqua" w:cstheme="majorBidi"/>
                <w:b/>
                <w:bCs/>
                <w:lang w:val="sv-SE"/>
              </w:rPr>
            </w:pPr>
          </w:p>
          <w:p w:rsidR="0091709D" w:rsidRPr="005E3725" w:rsidRDefault="0091709D" w:rsidP="004215CB">
            <w:pPr>
              <w:rPr>
                <w:rFonts w:ascii="Book Antiqua" w:hAnsi="Book Antiqua" w:cstheme="majorBidi"/>
                <w:b/>
                <w:bCs/>
                <w:lang w:val="sv-SE"/>
              </w:rPr>
            </w:pPr>
            <w:r w:rsidRPr="005E3725">
              <w:rPr>
                <w:rFonts w:ascii="Book Antiqua" w:hAnsi="Book Antiqua" w:cstheme="majorBidi"/>
                <w:b/>
                <w:bCs/>
                <w:lang w:val="sv-SE"/>
              </w:rPr>
              <w:t>Fee. Rs. 50,000/-</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Triple Lumen Multi-Cath Catheters Sets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Shelf Life: 5 Years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Cs/>
              </w:rPr>
            </w:pPr>
            <w:r w:rsidRPr="005E3725">
              <w:rPr>
                <w:rFonts w:ascii="Book Antiqua" w:hAnsi="Book Antiqua" w:cstheme="majorBidi"/>
                <w:bCs/>
              </w:rPr>
              <w:t>MC3L-12S (7F X 30CM) Triple Lumen Infusion Catheter Set</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MC3L-6S (7F X 15CM) Triple Lumen Infusion Catheter Set</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MC3L-712S (7.5F X 12CM) Triple Lumen Infusion Catheter Set</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MC3L-715S (7.5F X 15CM) Triple Lumen Infusion Catheter Set</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MC3L-720S (7.5F X 20CM) Triple Lumen Infusion Catheter Set</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MC3L-730S (7.5F X 30CM) Triple Lumen Infusion Catheter Set</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MC3L-8S (7F X 20CM) Triple Lumen Infusion Catheter Set</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MC3L-530S (5.5F X 30CM) Triple Lumen Infusion Catheter Set</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MC3LP-58S (5.5F X 8CM) Triple Lumen Infusion Catheter Set</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MC3L-5S (5.5F X 13CM) Triple Lumen Infusion Catheter Set</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MC3L-6SR (7.5F X 12CM) Triple Lumen Infusion Catheter Set With Raulerson Syringe</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MC3L-8SR (7F X 20CM) Triple Lumen Infusion Catheter Set With Raulerson Syringe</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
                <w:bCs/>
              </w:rPr>
            </w:pPr>
            <w:r w:rsidRPr="005E3725">
              <w:rPr>
                <w:rFonts w:ascii="Book Antiqua" w:hAnsi="Book Antiqua" w:cstheme="majorBidi"/>
                <w:bCs/>
              </w:rPr>
              <w:t>MC3L-12SR (7F X 30CM) Triple Lumen Infusion Catheter Set With Raulerson Syringe</w:t>
            </w:r>
          </w:p>
        </w:tc>
        <w:tc>
          <w:tcPr>
            <w:tcW w:w="1560" w:type="dxa"/>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Central Venous Catheter</w:t>
            </w:r>
          </w:p>
        </w:tc>
        <w:tc>
          <w:tcPr>
            <w:tcW w:w="1667" w:type="dxa"/>
            <w:gridSpan w:val="4"/>
            <w:shd w:val="clear" w:color="auto" w:fill="auto"/>
          </w:tcPr>
          <w:p w:rsidR="0091709D" w:rsidRPr="005E3725" w:rsidRDefault="0091709D" w:rsidP="004215CB">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in Class D without Design Examination Certificate since the product is in</w:t>
            </w:r>
            <w:r w:rsidR="00E40262" w:rsidRPr="005E3725">
              <w:rPr>
                <w:rFonts w:ascii="Book Antiqua" w:hAnsi="Book Antiqua" w:cstheme="majorBidi"/>
              </w:rPr>
              <w:t xml:space="preserve"> </w:t>
            </w:r>
            <w:r w:rsidRPr="005E3725">
              <w:rPr>
                <w:rFonts w:ascii="Book Antiqua" w:hAnsi="Book Antiqua" w:cstheme="majorBidi"/>
              </w:rPr>
              <w:t>Class B in the country of origin.</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Iqbal and Company, Alfalah Manzil Opp. National Police Foundation, Street No. 26, Sector E-11/4, Islamabad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(ELI-00117)</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Manufacturer By:</w:t>
            </w:r>
            <w:r w:rsidRPr="005E3725">
              <w:rPr>
                <w:rFonts w:ascii="Book Antiqua" w:hAnsi="Book Antiqua" w:cstheme="majorBidi"/>
                <w:b/>
                <w:bCs/>
              </w:rPr>
              <w:br/>
            </w:r>
            <w:r w:rsidRPr="005E3725">
              <w:rPr>
                <w:rFonts w:ascii="Book Antiqua" w:hAnsi="Book Antiqua" w:cstheme="majorBidi"/>
              </w:rPr>
              <w:t>M/s Medical Components Inc. DBA – Medcomp 1499, Delp Drive Harleysville, PA 19438,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4215CB">
            <w:pPr>
              <w:rPr>
                <w:rFonts w:ascii="Book Antiqua" w:hAnsi="Book Antiqua" w:cstheme="majorBidi"/>
              </w:rPr>
            </w:pPr>
            <w:r w:rsidRPr="005E3725">
              <w:rPr>
                <w:rFonts w:ascii="Book Antiqua" w:hAnsi="Book Antiqua" w:cstheme="majorBidi"/>
              </w:rPr>
              <w:t>M/s Martech Medical Products Calle Mercurio N 46, Parque Industrial Mexicali 1 Mexicali, Baja California, 21210 Mexico</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(FSC USFDA Valid Till</w:t>
            </w: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14-11-2019)</w:t>
            </w:r>
          </w:p>
          <w:p w:rsidR="0091709D" w:rsidRPr="005E3725" w:rsidRDefault="0091709D" w:rsidP="004215CB">
            <w:pPr>
              <w:rPr>
                <w:rFonts w:ascii="Book Antiqua" w:hAnsi="Book Antiqua" w:cstheme="majorBidi"/>
                <w:lang w:val="sv-SE"/>
              </w:rPr>
            </w:pP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Fee. Rs. 50,000/-</w:t>
            </w:r>
          </w:p>
          <w:p w:rsidR="0091709D" w:rsidRPr="005E3725" w:rsidRDefault="0091709D" w:rsidP="004215CB">
            <w:pPr>
              <w:rPr>
                <w:rFonts w:ascii="Book Antiqua" w:hAnsi="Book Antiqua" w:cstheme="majorBidi"/>
                <w:b/>
                <w:bCs/>
                <w:lang w:val="sv-SE"/>
              </w:rPr>
            </w:pP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Single Lumen Multi-Cath Catheters Sets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Shelf Life: 5 Years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Cs/>
              </w:rPr>
            </w:pPr>
            <w:r w:rsidRPr="005E3725">
              <w:rPr>
                <w:rFonts w:ascii="Book Antiqua" w:hAnsi="Book Antiqua" w:cstheme="majorBidi"/>
                <w:bCs/>
              </w:rPr>
              <w:t>MC-1406 (14GA X 15 CM) Single Lumen Infusion Catheter Set</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MC-1408  (14GA X 20 CM) Single Lumen Infusion Catheter Set</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MC-1412 (14GA X 30 CM) Single Lumen Infusion Catheter Set</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MC-1606 (16GA X 15 CM) Single Lumen Infusion Catheter Set</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MC-1608 (16GA X 20 CM) Single Lumen Infusion Catheter Set</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CSP-1608R (16GA X 20 CM) Single Lumen Infusion Catheter Set With Raulerson Syringe</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MC-1612 (16GA X 30 CM) Single Lumen Infusion Catheter Set</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CSP-1612R (16GA X 30 CM) Single Lumen Infusion Catheter Set With Raulerson Syringe</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MC-1806 (18GA X 15 CM) Single Lumen Infusion Catheter Set</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CSP-1806R (18GA X 15 CM) Single Lumen Infusion Catheter Set With Raulerson Syringe</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MC-1808 (18GA X 20 CM) Single Lumen Infusion Catheter Set</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CSP-1808R (18GA X 20 CM) Single Lumen Infusion Catheter Set With Raulerson Syringe</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MC-1812 (18GA X 30 CM) Single Lumen Infusion Catheter Set</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CSP-1812R (18GA X 30 CM) Single Lumen Infusion Catheter Set With Raulerson Syringe</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Cs/>
              </w:rPr>
            </w:pPr>
            <w:r w:rsidRPr="005E3725">
              <w:rPr>
                <w:rFonts w:ascii="Book Antiqua" w:hAnsi="Book Antiqua" w:cstheme="majorBidi"/>
                <w:bCs/>
              </w:rPr>
              <w:t>MC-2005(20 GA X 13 CM) Single Lumen Infusion Catheter Set</w:t>
            </w:r>
          </w:p>
          <w:p w:rsidR="0091709D" w:rsidRPr="005E3725" w:rsidRDefault="0091709D" w:rsidP="004215CB">
            <w:pPr>
              <w:rPr>
                <w:rFonts w:ascii="Book Antiqua" w:hAnsi="Book Antiqua" w:cstheme="majorBidi"/>
                <w:bCs/>
              </w:rPr>
            </w:pPr>
          </w:p>
          <w:p w:rsidR="0091709D" w:rsidRPr="005E3725" w:rsidRDefault="0091709D" w:rsidP="004215CB">
            <w:pPr>
              <w:rPr>
                <w:rFonts w:ascii="Book Antiqua" w:hAnsi="Book Antiqua" w:cstheme="majorBidi"/>
                <w:b/>
                <w:bCs/>
              </w:rPr>
            </w:pPr>
            <w:r w:rsidRPr="005E3725">
              <w:rPr>
                <w:rFonts w:ascii="Book Antiqua" w:hAnsi="Book Antiqua" w:cstheme="majorBidi"/>
                <w:bCs/>
              </w:rPr>
              <w:t>MC-2405 (24 GA X 14 CM) Single Lumen Infusion Catheter Set</w:t>
            </w:r>
          </w:p>
        </w:tc>
        <w:tc>
          <w:tcPr>
            <w:tcW w:w="1560" w:type="dxa"/>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Central Venous Catheter</w:t>
            </w:r>
          </w:p>
        </w:tc>
        <w:tc>
          <w:tcPr>
            <w:tcW w:w="1667" w:type="dxa"/>
            <w:gridSpan w:val="4"/>
            <w:shd w:val="clear" w:color="auto" w:fill="auto"/>
          </w:tcPr>
          <w:p w:rsidR="0091709D" w:rsidRPr="005E3725" w:rsidRDefault="0091709D" w:rsidP="004215CB">
            <w:pPr>
              <w:rPr>
                <w:rFonts w:ascii="Book Antiqua" w:hAnsi="Book Antiqua" w:cstheme="majorBidi"/>
                <w:sz w:val="20"/>
                <w:szCs w:val="20"/>
              </w:rPr>
            </w:pPr>
            <w:r w:rsidRPr="005E3725">
              <w:rPr>
                <w:rFonts w:ascii="Book Antiqua" w:hAnsi="Book Antiqua" w:cstheme="majorBidi"/>
                <w:b/>
                <w:bCs/>
              </w:rPr>
              <w:t xml:space="preserve">Approved </w:t>
            </w:r>
            <w:r w:rsidRPr="005E3725">
              <w:rPr>
                <w:rFonts w:ascii="Book Antiqua" w:hAnsi="Book Antiqua" w:cstheme="majorBidi"/>
              </w:rPr>
              <w:t>in Class D without Design Examination Certificate since the product is in</w:t>
            </w:r>
            <w:r w:rsidR="00E40262" w:rsidRPr="005E3725">
              <w:rPr>
                <w:rFonts w:ascii="Book Antiqua" w:hAnsi="Book Antiqua" w:cstheme="majorBidi"/>
              </w:rPr>
              <w:t xml:space="preserve"> </w:t>
            </w:r>
            <w:r w:rsidRPr="005E3725">
              <w:rPr>
                <w:rFonts w:ascii="Book Antiqua" w:hAnsi="Book Antiqua" w:cstheme="majorBidi"/>
              </w:rPr>
              <w:t>Class B in the country of origin.</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Iqbal and Company, Alfalah Manzil Opp. National Police Foundation, Street No. 26, Sector E-11/4, Islamabad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(ELI-00117)</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Manufacturer By:</w:t>
            </w:r>
            <w:r w:rsidRPr="005E3725">
              <w:rPr>
                <w:rFonts w:ascii="Book Antiqua" w:hAnsi="Book Antiqua" w:cstheme="majorBidi"/>
                <w:b/>
                <w:bCs/>
              </w:rPr>
              <w:br/>
            </w:r>
            <w:r w:rsidRPr="005E3725">
              <w:rPr>
                <w:rFonts w:ascii="Book Antiqua" w:hAnsi="Book Antiqua" w:cstheme="majorBidi"/>
              </w:rPr>
              <w:t>M/s Medical Components Inc. DBA – Medcomp 1499, Delp Drive Harleysville, PA 19438,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4215CB">
            <w:pPr>
              <w:rPr>
                <w:rFonts w:ascii="Book Antiqua" w:hAnsi="Book Antiqua" w:cstheme="majorBidi"/>
              </w:rPr>
            </w:pPr>
            <w:r w:rsidRPr="005E3725">
              <w:rPr>
                <w:rFonts w:ascii="Book Antiqua" w:hAnsi="Book Antiqua" w:cstheme="majorBidi"/>
              </w:rPr>
              <w:t>M/s Martech Medical Products Calle Mercurio N 46, Parque Industrial Mexicali 1 Mexicali, Baja California, 21210 Mexico</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(FSC USFDA Valid Till</w:t>
            </w: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14-11-2019)</w:t>
            </w:r>
          </w:p>
          <w:p w:rsidR="0091709D" w:rsidRPr="005E3725" w:rsidRDefault="0091709D" w:rsidP="004215CB">
            <w:pPr>
              <w:rPr>
                <w:rFonts w:ascii="Book Antiqua" w:hAnsi="Book Antiqua" w:cstheme="majorBidi"/>
                <w:b/>
                <w:bCs/>
                <w:lang w:val="sv-SE"/>
              </w:rPr>
            </w:pPr>
          </w:p>
          <w:p w:rsidR="0091709D" w:rsidRPr="005E3725" w:rsidRDefault="0091709D" w:rsidP="004215CB">
            <w:pPr>
              <w:rPr>
                <w:rFonts w:ascii="Book Antiqua" w:hAnsi="Book Antiqua" w:cstheme="majorBidi"/>
                <w:b/>
                <w:bCs/>
                <w:lang w:val="sv-SE"/>
              </w:rPr>
            </w:pPr>
            <w:r w:rsidRPr="005E3725">
              <w:rPr>
                <w:rFonts w:ascii="Book Antiqua" w:hAnsi="Book Antiqua" w:cstheme="majorBidi"/>
                <w:b/>
                <w:bCs/>
                <w:lang w:val="sv-SE"/>
              </w:rPr>
              <w:t>Fee. Rs. 50,000/-</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Double Lumen Multi-Cath Catheters Sets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Shelf Life: 5 Years</w:t>
            </w:r>
          </w:p>
          <w:p w:rsidR="0091709D" w:rsidRPr="005E3725" w:rsidRDefault="0091709D" w:rsidP="004215CB">
            <w:pPr>
              <w:rPr>
                <w:rFonts w:ascii="Book Antiqu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MC2L-12S (7F X 30CM) Double Lumen Infusion Catheter Set</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MC2L-6S (7F X 15CM) Double Lumen Infusion Catheter Set</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MC2L-6SR (7F X 15CM) Double Lumen Infusion Catheter Set with Raulerson Syringe</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MC2L-715S (7.5F X 15CM) Double Lumen Infusion Catheter Set</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MC2L-720S (7.5F X 20CM) Double Lumen Infusion Catheter Set</w:t>
            </w: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 xml:space="preserve">MC2L-730S (7.5F X 30CM) Double Lumen Infusion Catheter Set </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MC2L-8S (7F X 20CM) Double Lumen Infusion Catheter Set</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MC2L-8S-ID (7F X 20CM) Double Lumen Infusion Catheter Set with mini Scalpel</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MC2L-8SR (7F X 20CM) Double Lumen Infusion Catheter Set with Raulerson Syringe</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MC2LP-313S (4F X 13CM) Double Lumen Infusion Catheter Set</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MC2LP-313S-ID (4F X 13CM) Double Lumen Infusion Catheter Set With Mini Scalpel</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MC2LP-313SR (4F X 13CM) Double Lumen Infusion Catheter Set with Raulerson Syringe</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MC2LP-330S (4F X 30CM) Double Lumen Infusion Catheter Set</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MC2LP-330SR (4F X 30CM) Double Lumen Infusion Catheter Set with Raulerson Syringe</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MC2LP-35S (4F X 5CM) Double Lumen Infusion Catheter Set</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MC2LP-35SR (4F X 5CM) Double Lumen Infusion Catheter Set with Raulerson Syringe</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MC2LP-38S (4F X 8CM) Double Lumen Infusion Catheter Set</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MC2LP-38SR (4F X 8CM) Double Lumen Infusion Catheter Set with Raulerson Syringe</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MC2LP-418S (4F X 18CM) Double Lumen Infusion Catheter Set</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MC2LP-515S (5F X 15CM) Double Lumen Infusion Catheter Set</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MC2LP-530S (5F X 30CM) Double Lumen Infusion Catheter Set</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MC2LP-530SR (5F X 30CM) Double Lumen Infusion Catheter Set with Raulerson Syringe</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MC2LP-58S (5F X 8CM) Double Lumen Infusion Catheter Set</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MC2LP-58SR (5F X 8CM) Double Lumen Infusion Catheter Set with Raulerson Syringe</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MC2LP-5S (5F X 13CM) Double Lumen Infusion Catheter Set</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eastAsiaTheme="minorEastAsia" w:hAnsi="Book Antiqua" w:cstheme="majorBidi"/>
              </w:rPr>
            </w:pPr>
            <w:r w:rsidRPr="005E3725">
              <w:rPr>
                <w:rFonts w:ascii="Book Antiqua" w:eastAsiaTheme="minorEastAsia" w:hAnsi="Book Antiqua" w:cstheme="majorBidi"/>
              </w:rPr>
              <w:t>MC2LP-5S-ID (5F X 13CM) Double Lumen Infusion Catheter Set WITH Mini Scalpel</w:t>
            </w:r>
          </w:p>
          <w:p w:rsidR="0091709D" w:rsidRPr="005E3725" w:rsidRDefault="0091709D" w:rsidP="004215CB">
            <w:pPr>
              <w:pStyle w:val="TableParagraph"/>
              <w:ind w:left="0"/>
              <w:rPr>
                <w:rFonts w:ascii="Book Antiqua" w:eastAsiaTheme="minorEastAsia" w:hAnsi="Book Antiqua" w:cstheme="majorBidi"/>
              </w:rPr>
            </w:pPr>
          </w:p>
          <w:p w:rsidR="0091709D" w:rsidRPr="005E3725" w:rsidRDefault="0091709D" w:rsidP="004215CB">
            <w:pPr>
              <w:pStyle w:val="TableParagraph"/>
              <w:ind w:left="0"/>
              <w:rPr>
                <w:rFonts w:ascii="Book Antiqua" w:hAnsi="Book Antiqua"/>
                <w:sz w:val="20"/>
                <w:szCs w:val="20"/>
              </w:rPr>
            </w:pPr>
            <w:r w:rsidRPr="005E3725">
              <w:rPr>
                <w:rFonts w:ascii="Book Antiqua" w:eastAsiaTheme="minorEastAsia" w:hAnsi="Book Antiqua" w:cstheme="majorBidi"/>
              </w:rPr>
              <w:t>MC2LP-5SR (5F X 13CM) Double Lumen Infusion Catheter Set with Raulerson Syringe</w:t>
            </w:r>
          </w:p>
        </w:tc>
        <w:tc>
          <w:tcPr>
            <w:tcW w:w="1560" w:type="dxa"/>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Central Venous Catheter</w:t>
            </w:r>
          </w:p>
        </w:tc>
        <w:tc>
          <w:tcPr>
            <w:tcW w:w="1667" w:type="dxa"/>
            <w:gridSpan w:val="4"/>
            <w:shd w:val="clear" w:color="auto" w:fill="auto"/>
          </w:tcPr>
          <w:p w:rsidR="0091709D" w:rsidRPr="005E3725" w:rsidRDefault="0091709D" w:rsidP="004215CB">
            <w:pPr>
              <w:rPr>
                <w:rFonts w:ascii="Book Antiqua" w:hAnsi="Book Antiqua" w:cstheme="majorBidi"/>
                <w:sz w:val="20"/>
                <w:szCs w:val="20"/>
              </w:rPr>
            </w:pPr>
            <w:r w:rsidRPr="005E3725">
              <w:rPr>
                <w:rFonts w:ascii="Book Antiqua" w:hAnsi="Book Antiqua" w:cstheme="majorBidi"/>
                <w:b/>
                <w:bCs/>
              </w:rPr>
              <w:t xml:space="preserve">Approved </w:t>
            </w:r>
            <w:r w:rsidRPr="005E3725">
              <w:rPr>
                <w:rFonts w:ascii="Book Antiqua" w:hAnsi="Book Antiqua" w:cstheme="majorBidi"/>
              </w:rPr>
              <w:t>in Class D without Design Examination Certificate since the product is in</w:t>
            </w:r>
            <w:r w:rsidR="00E40262" w:rsidRPr="005E3725">
              <w:rPr>
                <w:rFonts w:ascii="Book Antiqua" w:hAnsi="Book Antiqua" w:cstheme="majorBidi"/>
              </w:rPr>
              <w:t xml:space="preserve"> </w:t>
            </w:r>
            <w:r w:rsidRPr="005E3725">
              <w:rPr>
                <w:rFonts w:ascii="Book Antiqua" w:hAnsi="Book Antiqua" w:cstheme="majorBidi"/>
              </w:rPr>
              <w:t>Class B in the country of origin.</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Abbott Laboratories (Pakistan) Ltd, Opposite Radio Pakistan Transmission Center, Hyderabad Road, Landhi, Karachi</w:t>
            </w:r>
          </w:p>
          <w:p w:rsidR="0091709D" w:rsidRPr="005E3725" w:rsidRDefault="0091709D" w:rsidP="004215CB">
            <w:pPr>
              <w:rPr>
                <w:rFonts w:ascii="Book Antiqua" w:hAnsi="Book Antiqua" w:cstheme="majorBidi"/>
              </w:rPr>
            </w:pPr>
            <w:r w:rsidRPr="005E3725">
              <w:rPr>
                <w:rFonts w:ascii="Book Antiqua" w:hAnsi="Book Antiqua" w:cstheme="majorBidi"/>
              </w:rPr>
              <w:t>(ELI-00019)</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 xml:space="preserve">M/s Abbott GmbH &amp; Co. KG </w:t>
            </w:r>
            <w:r w:rsidRPr="005E3725">
              <w:rPr>
                <w:rFonts w:ascii="Book Antiqua" w:hAnsi="Book Antiqua" w:cstheme="majorBidi"/>
              </w:rPr>
              <w:br/>
              <w:t>Max-Planck-Ring 2 65205 Wiesbaden Germany</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Germany Issue 19-07-2018 )</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Fee. Rs. 50,000/-</w:t>
            </w:r>
          </w:p>
        </w:tc>
        <w:tc>
          <w:tcPr>
            <w:tcW w:w="2976" w:type="dxa"/>
            <w:gridSpan w:val="5"/>
            <w:shd w:val="clear" w:color="auto" w:fill="auto"/>
            <w:vAlign w:val="center"/>
          </w:tcPr>
          <w:p w:rsidR="0091709D" w:rsidRPr="005E3725" w:rsidRDefault="0091709D" w:rsidP="004215CB">
            <w:pPr>
              <w:rPr>
                <w:rFonts w:ascii="Book Antiqua" w:hAnsi="Book Antiqua" w:cstheme="majorBidi"/>
              </w:rPr>
            </w:pPr>
            <w:r w:rsidRPr="005E3725">
              <w:rPr>
                <w:rFonts w:ascii="Book Antiqua" w:hAnsi="Book Antiqua" w:cstheme="majorBidi"/>
              </w:rPr>
              <w:t>Alinity i Anti-HBc IgMKit</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(1) Alinity i Anti-HBc IgM Calibrators</w:t>
            </w:r>
          </w:p>
          <w:p w:rsidR="0091709D" w:rsidRPr="005E3725" w:rsidRDefault="0091709D" w:rsidP="004215CB">
            <w:pPr>
              <w:rPr>
                <w:rFonts w:ascii="Book Antiqua" w:hAnsi="Book Antiqua" w:cstheme="majorBidi"/>
              </w:rPr>
            </w:pPr>
            <w:r w:rsidRPr="005E3725">
              <w:rPr>
                <w:rFonts w:ascii="Book Antiqua" w:hAnsi="Book Antiqua" w:cstheme="majorBidi"/>
              </w:rPr>
              <w:t>07P8601</w:t>
            </w:r>
          </w:p>
          <w:p w:rsidR="0091709D" w:rsidRPr="005E3725" w:rsidRDefault="0091709D" w:rsidP="004215CB">
            <w:pPr>
              <w:rPr>
                <w:rFonts w:ascii="Book Antiqua" w:hAnsi="Book Antiqua" w:cstheme="majorBidi"/>
              </w:rPr>
            </w:pPr>
            <w:r w:rsidRPr="005E3725">
              <w:rPr>
                <w:rFonts w:ascii="Book Antiqua" w:hAnsi="Book Antiqua" w:cstheme="majorBidi"/>
              </w:rPr>
              <w:t>Shelf Life: 14 Months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(2) Alinity i Anti-HBc IgM Controls</w:t>
            </w:r>
            <w:r w:rsidRPr="005E3725">
              <w:rPr>
                <w:rFonts w:ascii="Book Antiqua" w:hAnsi="Book Antiqua" w:cstheme="majorBidi"/>
              </w:rPr>
              <w:br/>
              <w:t>07P8610</w:t>
            </w:r>
          </w:p>
          <w:p w:rsidR="0091709D" w:rsidRPr="005E3725" w:rsidRDefault="0091709D" w:rsidP="004215CB">
            <w:pPr>
              <w:rPr>
                <w:rFonts w:ascii="Book Antiqua" w:hAnsi="Book Antiqua" w:cstheme="majorBidi"/>
              </w:rPr>
            </w:pPr>
            <w:r w:rsidRPr="005E3725">
              <w:rPr>
                <w:rFonts w:ascii="Book Antiqua" w:hAnsi="Book Antiqua" w:cstheme="majorBidi"/>
              </w:rPr>
              <w:t>Shelf Life: 15 Months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(3)Alinity i Anti-HBc IgM Reagent Kit</w:t>
            </w:r>
            <w:r w:rsidRPr="005E3725">
              <w:rPr>
                <w:rFonts w:ascii="Book Antiqua" w:hAnsi="Book Antiqua" w:cstheme="majorBidi"/>
              </w:rPr>
              <w:br/>
              <w:t>07P8622</w:t>
            </w:r>
          </w:p>
          <w:p w:rsidR="0091709D" w:rsidRPr="005E3725" w:rsidRDefault="0091709D" w:rsidP="004215CB">
            <w:pPr>
              <w:rPr>
                <w:rFonts w:ascii="Book Antiqua" w:hAnsi="Book Antiqua" w:cstheme="majorBidi"/>
              </w:rPr>
            </w:pPr>
            <w:r w:rsidRPr="005E3725">
              <w:rPr>
                <w:rFonts w:ascii="Book Antiqua" w:hAnsi="Book Antiqua" w:cstheme="majorBidi"/>
              </w:rPr>
              <w:t>Shelf Life: 15 Months</w:t>
            </w:r>
          </w:p>
        </w:tc>
        <w:tc>
          <w:tcPr>
            <w:tcW w:w="1560" w:type="dxa"/>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IN-VITRO DIAGNOSTIC Kit for Alinity i Anti-HBc IgMTesting</w:t>
            </w:r>
          </w:p>
        </w:tc>
        <w:tc>
          <w:tcPr>
            <w:tcW w:w="1667" w:type="dxa"/>
            <w:gridSpan w:val="4"/>
            <w:shd w:val="clear" w:color="auto" w:fill="auto"/>
          </w:tcPr>
          <w:p w:rsidR="0091709D" w:rsidRPr="005E3725" w:rsidRDefault="0091709D" w:rsidP="00E2771F">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suject to provision of valid ISO 13485 Certificate.</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Abbott Laboratories (Pakistan) Ltd, Opposite Radio Pakistan Transmission Center, Hyderabad Road, Landhi, Karachi</w:t>
            </w:r>
          </w:p>
          <w:p w:rsidR="0091709D" w:rsidRPr="005E3725" w:rsidRDefault="0091709D" w:rsidP="004215CB">
            <w:pPr>
              <w:rPr>
                <w:rFonts w:ascii="Book Antiqua" w:hAnsi="Book Antiqua" w:cstheme="majorBidi"/>
              </w:rPr>
            </w:pPr>
            <w:r w:rsidRPr="005E3725">
              <w:rPr>
                <w:rFonts w:ascii="Book Antiqua" w:hAnsi="Book Antiqua" w:cstheme="majorBidi"/>
              </w:rPr>
              <w:t>(ELI-00019)</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Abbott Ireland Diagnostic Division, Finisklin Business Park, Sligo, Ireland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 xml:space="preserve">(FSC Ireland Valid Till </w:t>
            </w:r>
          </w:p>
          <w:p w:rsidR="0091709D" w:rsidRPr="005E3725" w:rsidRDefault="0091709D" w:rsidP="004215CB">
            <w:pPr>
              <w:rPr>
                <w:rFonts w:ascii="Book Antiqua" w:hAnsi="Book Antiqua" w:cstheme="majorBidi"/>
              </w:rPr>
            </w:pPr>
            <w:r w:rsidRPr="005E3725">
              <w:rPr>
                <w:rFonts w:ascii="Book Antiqua" w:hAnsi="Book Antiqua" w:cstheme="majorBidi"/>
              </w:rPr>
              <w:t>26-05-2022 )</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Fee. Rs. 50,000/-</w:t>
            </w:r>
          </w:p>
        </w:tc>
        <w:tc>
          <w:tcPr>
            <w:tcW w:w="2976" w:type="dxa"/>
            <w:gridSpan w:val="5"/>
            <w:shd w:val="clear" w:color="auto" w:fill="auto"/>
            <w:vAlign w:val="center"/>
          </w:tcPr>
          <w:p w:rsidR="0091709D" w:rsidRPr="005E3725" w:rsidRDefault="0091709D" w:rsidP="004215CB">
            <w:pPr>
              <w:rPr>
                <w:rFonts w:ascii="Book Antiqua" w:hAnsi="Book Antiqua" w:cstheme="majorBidi"/>
              </w:rPr>
            </w:pPr>
            <w:r w:rsidRPr="005E3725">
              <w:rPr>
                <w:rFonts w:ascii="Book Antiqua" w:hAnsi="Book Antiqua" w:cstheme="majorBidi"/>
              </w:rPr>
              <w:t>Alinity i HBsAg Qualitative II Kit</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(1) Alinity i HBsAg Qualitative II Calibrators</w:t>
            </w:r>
            <w:r w:rsidRPr="005E3725">
              <w:rPr>
                <w:rFonts w:ascii="Book Antiqua" w:hAnsi="Book Antiqua" w:cstheme="majorBidi"/>
              </w:rPr>
              <w:br/>
              <w:t>08P1001</w:t>
            </w:r>
          </w:p>
          <w:p w:rsidR="0091709D" w:rsidRPr="005E3725" w:rsidRDefault="0091709D" w:rsidP="004215CB">
            <w:pPr>
              <w:rPr>
                <w:rFonts w:ascii="Book Antiqua" w:hAnsi="Book Antiqua" w:cstheme="majorBidi"/>
              </w:rPr>
            </w:pPr>
            <w:r w:rsidRPr="005E3725">
              <w:rPr>
                <w:rFonts w:ascii="Book Antiqua" w:hAnsi="Book Antiqua" w:cstheme="majorBidi"/>
              </w:rPr>
              <w:t>Shelf Life: 12 Months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(2) Alinity i HBsAg Qualitative II Controls</w:t>
            </w:r>
            <w:r w:rsidRPr="005E3725">
              <w:rPr>
                <w:rFonts w:ascii="Book Antiqua" w:hAnsi="Book Antiqua" w:cstheme="majorBidi"/>
              </w:rPr>
              <w:br/>
              <w:t>08P1010</w:t>
            </w:r>
          </w:p>
          <w:p w:rsidR="0091709D" w:rsidRPr="005E3725" w:rsidRDefault="0091709D" w:rsidP="004215CB">
            <w:pPr>
              <w:rPr>
                <w:rFonts w:ascii="Book Antiqua" w:hAnsi="Book Antiqua" w:cstheme="majorBidi"/>
              </w:rPr>
            </w:pPr>
            <w:r w:rsidRPr="005E3725">
              <w:rPr>
                <w:rFonts w:ascii="Book Antiqua" w:hAnsi="Book Antiqua" w:cstheme="majorBidi"/>
              </w:rPr>
              <w:t>Shelf Life: 12 Months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(3)Alinity i HBsAg Qualitative II Confirmatory Reagent Kit</w:t>
            </w:r>
            <w:r w:rsidRPr="005E3725">
              <w:rPr>
                <w:rFonts w:ascii="Book Antiqua" w:hAnsi="Book Antiqua" w:cstheme="majorBidi"/>
              </w:rPr>
              <w:br/>
              <w:t>08P1122</w:t>
            </w:r>
          </w:p>
          <w:p w:rsidR="0091709D" w:rsidRPr="005E3725" w:rsidRDefault="0091709D" w:rsidP="004215CB">
            <w:pPr>
              <w:rPr>
                <w:rFonts w:ascii="Book Antiqua" w:hAnsi="Book Antiqua" w:cstheme="majorBidi"/>
              </w:rPr>
            </w:pPr>
            <w:r w:rsidRPr="005E3725">
              <w:rPr>
                <w:rFonts w:ascii="Book Antiqua" w:hAnsi="Book Antiqua" w:cstheme="majorBidi"/>
              </w:rPr>
              <w:t>Shelf Life: 15 Months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(4) Alinity i HBsAg Qualitative II Confirmatory Manual Diluent</w:t>
            </w:r>
            <w:r w:rsidRPr="005E3725">
              <w:rPr>
                <w:rFonts w:ascii="Book Antiqua" w:hAnsi="Book Antiqua" w:cstheme="majorBidi"/>
              </w:rPr>
              <w:br/>
              <w:t>08P1140</w:t>
            </w:r>
          </w:p>
          <w:p w:rsidR="0091709D" w:rsidRPr="005E3725" w:rsidRDefault="0091709D" w:rsidP="004215CB">
            <w:pPr>
              <w:rPr>
                <w:rFonts w:ascii="Book Antiqua" w:hAnsi="Book Antiqua" w:cstheme="majorBidi"/>
              </w:rPr>
            </w:pPr>
            <w:r w:rsidRPr="005E3725">
              <w:rPr>
                <w:rFonts w:ascii="Book Antiqua" w:hAnsi="Book Antiqua" w:cstheme="majorBidi"/>
              </w:rPr>
              <w:t>Shelf Life: 12 Months</w:t>
            </w:r>
          </w:p>
          <w:p w:rsidR="0091709D" w:rsidRPr="005E3725" w:rsidRDefault="0091709D" w:rsidP="004215CB">
            <w:pPr>
              <w:rPr>
                <w:rFonts w:ascii="Book Antiqua" w:hAnsi="Book Antiqua" w:cstheme="majorBidi"/>
              </w:rPr>
            </w:pPr>
          </w:p>
        </w:tc>
        <w:tc>
          <w:tcPr>
            <w:tcW w:w="1560" w:type="dxa"/>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IN-VITRO DIAGNOSTIC Kit for Alinity i HBsAg Qualitative IIConfirmatory Testing</w:t>
            </w:r>
          </w:p>
        </w:tc>
        <w:tc>
          <w:tcPr>
            <w:tcW w:w="1667" w:type="dxa"/>
            <w:gridSpan w:val="4"/>
            <w:shd w:val="clear" w:color="auto" w:fill="auto"/>
          </w:tcPr>
          <w:p w:rsidR="0091709D" w:rsidRPr="005E3725" w:rsidRDefault="0091709D" w:rsidP="00E2771F">
            <w:pPr>
              <w:rPr>
                <w:rFonts w:ascii="Book Antiqua" w:hAnsi="Book Antiqua" w:cstheme="majorBidi"/>
              </w:rPr>
            </w:pPr>
            <w:r w:rsidRPr="005E3725">
              <w:rPr>
                <w:rFonts w:ascii="Book Antiqua" w:hAnsi="Book Antiqua" w:cstheme="majorBidi"/>
                <w:b/>
                <w:bCs/>
              </w:rPr>
              <w:t>Approved</w:t>
            </w:r>
            <w:r w:rsidRPr="005E3725">
              <w:rPr>
                <w:rFonts w:ascii="Book Antiqua" w:hAnsi="Book Antiqua" w:cstheme="majorBidi"/>
              </w:rPr>
              <w:t xml:space="preserve">. </w:t>
            </w:r>
          </w:p>
          <w:p w:rsidR="0091709D" w:rsidRPr="005E3725" w:rsidRDefault="0091709D" w:rsidP="004215CB">
            <w:pPr>
              <w:rPr>
                <w:rFonts w:ascii="Book Antiqua" w:hAnsi="Book Antiqua" w:cstheme="majorBidi"/>
                <w:b/>
                <w:bCs/>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Abbott Laboratories (Pakistan) Ltd, Opposite Radio Pakistan Transmission Center, Hyderabad Road, Landhi, Karachi</w:t>
            </w:r>
          </w:p>
          <w:p w:rsidR="0091709D" w:rsidRPr="005E3725" w:rsidRDefault="0091709D" w:rsidP="004215CB">
            <w:pPr>
              <w:rPr>
                <w:rFonts w:ascii="Book Antiqua" w:hAnsi="Book Antiqua" w:cstheme="majorBidi"/>
              </w:rPr>
            </w:pPr>
            <w:r w:rsidRPr="005E3725">
              <w:rPr>
                <w:rFonts w:ascii="Book Antiqua" w:hAnsi="Book Antiqua" w:cstheme="majorBidi"/>
              </w:rPr>
              <w:t>(ELI-00019)</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Abbott Ireland Diagnostic Division, Finisklin Business Park, Sligo, Ireland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 xml:space="preserve">(FSC Ireland Valid Till </w:t>
            </w:r>
          </w:p>
          <w:p w:rsidR="0091709D" w:rsidRPr="005E3725" w:rsidRDefault="0091709D" w:rsidP="004215CB">
            <w:pPr>
              <w:rPr>
                <w:rFonts w:ascii="Book Antiqua" w:hAnsi="Book Antiqua" w:cstheme="majorBidi"/>
              </w:rPr>
            </w:pPr>
            <w:r w:rsidRPr="005E3725">
              <w:rPr>
                <w:rFonts w:ascii="Book Antiqua" w:hAnsi="Book Antiqua" w:cstheme="majorBidi"/>
              </w:rPr>
              <w:t>26-05-2022 )</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Fee. Rs. 50,000/-</w:t>
            </w:r>
          </w:p>
        </w:tc>
        <w:tc>
          <w:tcPr>
            <w:tcW w:w="2976" w:type="dxa"/>
            <w:gridSpan w:val="5"/>
            <w:shd w:val="clear" w:color="auto" w:fill="auto"/>
            <w:vAlign w:val="center"/>
          </w:tcPr>
          <w:p w:rsidR="0091709D" w:rsidRPr="005E3725" w:rsidRDefault="0091709D" w:rsidP="004215CB">
            <w:pPr>
              <w:rPr>
                <w:rFonts w:ascii="Book Antiqua" w:hAnsi="Book Antiqua" w:cstheme="majorBidi"/>
              </w:rPr>
            </w:pPr>
            <w:r w:rsidRPr="005E3725">
              <w:rPr>
                <w:rFonts w:ascii="Book Antiqua" w:hAnsi="Book Antiqua" w:cstheme="majorBidi"/>
              </w:rPr>
              <w:t>Alinity i HBsAg Qualitative II Kit</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(1) Alinity i HBsAg Qualitative II Calibrators</w:t>
            </w:r>
            <w:r w:rsidRPr="005E3725">
              <w:rPr>
                <w:rFonts w:ascii="Book Antiqua" w:hAnsi="Book Antiqua" w:cstheme="majorBidi"/>
              </w:rPr>
              <w:br/>
              <w:t>08P1001</w:t>
            </w:r>
          </w:p>
          <w:p w:rsidR="0091709D" w:rsidRPr="005E3725" w:rsidRDefault="0091709D" w:rsidP="004215CB">
            <w:pPr>
              <w:rPr>
                <w:rFonts w:ascii="Book Antiqua" w:hAnsi="Book Antiqua" w:cstheme="majorBidi"/>
              </w:rPr>
            </w:pPr>
            <w:r w:rsidRPr="005E3725">
              <w:rPr>
                <w:rFonts w:ascii="Book Antiqua" w:hAnsi="Book Antiqua" w:cstheme="majorBidi"/>
              </w:rPr>
              <w:t>Shelf Life: 12 Months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(2) Alinity i HBsAg Qualitative II Controls</w:t>
            </w:r>
            <w:r w:rsidRPr="005E3725">
              <w:rPr>
                <w:rFonts w:ascii="Book Antiqua" w:hAnsi="Book Antiqua" w:cstheme="majorBidi"/>
              </w:rPr>
              <w:br/>
              <w:t>08P1010</w:t>
            </w:r>
          </w:p>
          <w:p w:rsidR="0091709D" w:rsidRPr="005E3725" w:rsidRDefault="0091709D" w:rsidP="004215CB">
            <w:pPr>
              <w:rPr>
                <w:rFonts w:ascii="Book Antiqua" w:hAnsi="Book Antiqua" w:cstheme="majorBidi"/>
              </w:rPr>
            </w:pPr>
            <w:r w:rsidRPr="005E3725">
              <w:rPr>
                <w:rFonts w:ascii="Book Antiqua" w:hAnsi="Book Antiqua" w:cstheme="majorBidi"/>
              </w:rPr>
              <w:t>Shelf Life: 12 Months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(3)Alinity i HBsAg Qualitative II Reagent Kit</w:t>
            </w:r>
            <w:r w:rsidRPr="005E3725">
              <w:rPr>
                <w:rFonts w:ascii="Book Antiqua" w:hAnsi="Book Antiqua" w:cstheme="majorBidi"/>
              </w:rPr>
              <w:br/>
              <w:t>08P1022</w:t>
            </w:r>
          </w:p>
          <w:p w:rsidR="0091709D" w:rsidRPr="005E3725" w:rsidRDefault="0091709D" w:rsidP="004215CB">
            <w:pPr>
              <w:rPr>
                <w:rFonts w:ascii="Book Antiqua" w:hAnsi="Book Antiqua" w:cstheme="majorBidi"/>
              </w:rPr>
            </w:pPr>
            <w:r w:rsidRPr="005E3725">
              <w:rPr>
                <w:rFonts w:ascii="Book Antiqua" w:hAnsi="Book Antiqua" w:cstheme="majorBidi"/>
              </w:rPr>
              <w:t>Shelf Life: 15 Months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(4) Alinity i HBsAg Qualitative II Reagent Kit</w:t>
            </w:r>
            <w:r w:rsidRPr="005E3725">
              <w:rPr>
                <w:rFonts w:ascii="Book Antiqua" w:hAnsi="Book Antiqua" w:cstheme="majorBidi"/>
              </w:rPr>
              <w:br/>
              <w:t>08P1032</w:t>
            </w:r>
          </w:p>
          <w:p w:rsidR="0091709D" w:rsidRPr="005E3725" w:rsidRDefault="0091709D" w:rsidP="004215CB">
            <w:pPr>
              <w:rPr>
                <w:rFonts w:ascii="Book Antiqua" w:hAnsi="Book Antiqua" w:cstheme="majorBidi"/>
              </w:rPr>
            </w:pPr>
            <w:r w:rsidRPr="005E3725">
              <w:rPr>
                <w:rFonts w:ascii="Book Antiqua" w:hAnsi="Book Antiqua" w:cstheme="majorBidi"/>
              </w:rPr>
              <w:t>Shelf Life: 12 Months</w:t>
            </w:r>
          </w:p>
        </w:tc>
        <w:tc>
          <w:tcPr>
            <w:tcW w:w="1560" w:type="dxa"/>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IN-VITRO DIAGNOSTIC Kit for Alinity i HBsAg Qualitative II Testing</w:t>
            </w:r>
          </w:p>
        </w:tc>
        <w:tc>
          <w:tcPr>
            <w:tcW w:w="1667" w:type="dxa"/>
            <w:gridSpan w:val="4"/>
            <w:shd w:val="clear" w:color="auto" w:fill="auto"/>
          </w:tcPr>
          <w:p w:rsidR="0091709D" w:rsidRPr="005E3725" w:rsidRDefault="0091709D" w:rsidP="00E2771F">
            <w:pPr>
              <w:rPr>
                <w:rFonts w:ascii="Book Antiqua" w:hAnsi="Book Antiqua" w:cstheme="majorBidi"/>
              </w:rPr>
            </w:pPr>
            <w:r w:rsidRPr="005E3725">
              <w:rPr>
                <w:rFonts w:ascii="Book Antiqua" w:hAnsi="Book Antiqua" w:cstheme="majorBidi"/>
                <w:b/>
                <w:bCs/>
              </w:rPr>
              <w:t>Approved</w:t>
            </w:r>
            <w:r w:rsidRPr="005E3725">
              <w:rPr>
                <w:rFonts w:ascii="Book Antiqua" w:hAnsi="Book Antiqua" w:cstheme="majorBidi"/>
              </w:rPr>
              <w:t xml:space="preserve">. </w:t>
            </w:r>
          </w:p>
          <w:p w:rsidR="0091709D" w:rsidRPr="005E3725" w:rsidRDefault="0091709D" w:rsidP="004215CB">
            <w:pPr>
              <w:rPr>
                <w:rFonts w:ascii="Book Antiqua" w:hAnsi="Book Antiqua" w:cstheme="majorBidi"/>
                <w:b/>
                <w:bCs/>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Abbott Laboratories (Pakistan) Ltd, Opposite Radio Pakistan Transmission Center, Hyderabad Road, Landhi, Karachi</w:t>
            </w:r>
          </w:p>
          <w:p w:rsidR="0091709D" w:rsidRPr="005E3725" w:rsidRDefault="0091709D" w:rsidP="004215CB">
            <w:pPr>
              <w:rPr>
                <w:rFonts w:ascii="Book Antiqua" w:hAnsi="Book Antiqua" w:cstheme="majorBidi"/>
              </w:rPr>
            </w:pPr>
            <w:r w:rsidRPr="005E3725">
              <w:rPr>
                <w:rFonts w:ascii="Book Antiqua" w:hAnsi="Book Antiqua" w:cstheme="majorBidi"/>
              </w:rPr>
              <w:t>(ELI-00019)</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 Manufacturing Site:</w:t>
            </w:r>
            <w:r w:rsidRPr="005E3725">
              <w:rPr>
                <w:rFonts w:ascii="Book Antiqua" w:hAnsi="Book Antiqua" w:cstheme="majorBidi"/>
                <w:b/>
                <w:bCs/>
              </w:rPr>
              <w:br/>
            </w:r>
            <w:r w:rsidRPr="005E3725">
              <w:rPr>
                <w:rFonts w:ascii="Book Antiqua" w:hAnsi="Book Antiqua" w:cstheme="majorBidi"/>
              </w:rPr>
              <w:t>M/s Abbott Ireland Diagnostic Division, Finisklin Business Park, Sligo, Ireland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Ireland Valid Till 26-05-2022  )</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Fee. Rs. 50,000/-</w:t>
            </w:r>
          </w:p>
        </w:tc>
        <w:tc>
          <w:tcPr>
            <w:tcW w:w="2976" w:type="dxa"/>
            <w:gridSpan w:val="5"/>
            <w:shd w:val="clear" w:color="auto" w:fill="auto"/>
            <w:vAlign w:val="center"/>
          </w:tcPr>
          <w:p w:rsidR="0091709D" w:rsidRPr="005E3725" w:rsidRDefault="0091709D" w:rsidP="004215CB">
            <w:pPr>
              <w:rPr>
                <w:rFonts w:ascii="Book Antiqua" w:hAnsi="Book Antiqua" w:cstheme="majorBidi"/>
              </w:rPr>
            </w:pPr>
            <w:r w:rsidRPr="005E3725">
              <w:rPr>
                <w:rFonts w:ascii="Book Antiqua" w:hAnsi="Book Antiqua" w:cstheme="majorBidi"/>
              </w:rPr>
              <w:t>Alinity i Anti-HBs Kit</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(1) Alinity i Anti-HBs Calibrators</w:t>
            </w:r>
          </w:p>
          <w:p w:rsidR="0091709D" w:rsidRPr="005E3725" w:rsidRDefault="0091709D" w:rsidP="004215CB">
            <w:pPr>
              <w:rPr>
                <w:rFonts w:ascii="Book Antiqua" w:hAnsi="Book Antiqua" w:cstheme="majorBidi"/>
              </w:rPr>
            </w:pPr>
            <w:r w:rsidRPr="005E3725">
              <w:rPr>
                <w:rFonts w:ascii="Book Antiqua" w:hAnsi="Book Antiqua" w:cstheme="majorBidi"/>
              </w:rPr>
              <w:t>07P8901</w:t>
            </w:r>
          </w:p>
          <w:p w:rsidR="0091709D" w:rsidRPr="005E3725" w:rsidRDefault="0091709D" w:rsidP="004215CB">
            <w:pPr>
              <w:rPr>
                <w:rFonts w:ascii="Book Antiqua" w:hAnsi="Book Antiqua" w:cstheme="majorBidi"/>
              </w:rPr>
            </w:pPr>
            <w:r w:rsidRPr="005E3725">
              <w:rPr>
                <w:rFonts w:ascii="Book Antiqua" w:hAnsi="Book Antiqua" w:cstheme="majorBidi"/>
              </w:rPr>
              <w:t>Shelf Life: 12 Months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(2) Alinity i Anti-HBs Controls</w:t>
            </w:r>
            <w:r w:rsidRPr="005E3725">
              <w:rPr>
                <w:rFonts w:ascii="Book Antiqua" w:hAnsi="Book Antiqua" w:cstheme="majorBidi"/>
              </w:rPr>
              <w:br/>
              <w:t>07P8910</w:t>
            </w:r>
          </w:p>
          <w:p w:rsidR="0091709D" w:rsidRPr="005E3725" w:rsidRDefault="0091709D" w:rsidP="004215CB">
            <w:pPr>
              <w:rPr>
                <w:rFonts w:ascii="Book Antiqua" w:hAnsi="Book Antiqua" w:cstheme="majorBidi"/>
              </w:rPr>
            </w:pPr>
            <w:r w:rsidRPr="005E3725">
              <w:rPr>
                <w:rFonts w:ascii="Book Antiqua" w:hAnsi="Book Antiqua" w:cstheme="majorBidi"/>
              </w:rPr>
              <w:t>Shelf Life: 10 Months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(3 Alinity i Anti-HBs Reagent Kit</w:t>
            </w:r>
            <w:r w:rsidRPr="005E3725">
              <w:rPr>
                <w:rFonts w:ascii="Book Antiqua" w:hAnsi="Book Antiqua" w:cstheme="majorBidi"/>
              </w:rPr>
              <w:br/>
              <w:t>07P8922</w:t>
            </w:r>
          </w:p>
          <w:p w:rsidR="0091709D" w:rsidRPr="005E3725" w:rsidRDefault="0091709D" w:rsidP="004215CB">
            <w:pPr>
              <w:rPr>
                <w:rFonts w:ascii="Book Antiqua" w:hAnsi="Book Antiqua" w:cstheme="majorBidi"/>
              </w:rPr>
            </w:pPr>
            <w:r w:rsidRPr="005E3725">
              <w:rPr>
                <w:rFonts w:ascii="Book Antiqua" w:hAnsi="Book Antiqua" w:cstheme="majorBidi"/>
              </w:rPr>
              <w:t>Shelf Life: 15 Months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(4) Alinity i Anti-HBs Reagent Kit</w:t>
            </w:r>
            <w:r w:rsidRPr="005E3725">
              <w:rPr>
                <w:rFonts w:ascii="Book Antiqua" w:hAnsi="Book Antiqua" w:cstheme="majorBidi"/>
              </w:rPr>
              <w:br/>
              <w:t>07P8932</w:t>
            </w:r>
          </w:p>
          <w:p w:rsidR="0091709D" w:rsidRPr="005E3725" w:rsidRDefault="0091709D" w:rsidP="004215CB">
            <w:pPr>
              <w:rPr>
                <w:rFonts w:ascii="Book Antiqua" w:hAnsi="Book Antiqua" w:cstheme="majorBidi"/>
              </w:rPr>
            </w:pPr>
            <w:r w:rsidRPr="005E3725">
              <w:rPr>
                <w:rFonts w:ascii="Book Antiqua" w:hAnsi="Book Antiqua" w:cstheme="majorBidi"/>
              </w:rPr>
              <w:t>Shelf Life: 15 Months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(5) Alinity i Anti-HBs Reagent Kit</w:t>
            </w:r>
            <w:r w:rsidRPr="005E3725">
              <w:rPr>
                <w:rFonts w:ascii="Book Antiqua" w:hAnsi="Book Antiqua" w:cstheme="majorBidi"/>
              </w:rPr>
              <w:br/>
              <w:t>07P8952</w:t>
            </w:r>
          </w:p>
          <w:p w:rsidR="0091709D" w:rsidRPr="005E3725" w:rsidRDefault="0091709D" w:rsidP="004215CB">
            <w:pPr>
              <w:rPr>
                <w:rFonts w:ascii="Book Antiqua" w:hAnsi="Book Antiqua" w:cstheme="majorBidi"/>
              </w:rPr>
            </w:pPr>
            <w:r w:rsidRPr="005E3725">
              <w:rPr>
                <w:rFonts w:ascii="Book Antiqua" w:hAnsi="Book Antiqua" w:cstheme="majorBidi"/>
              </w:rPr>
              <w:t>Shelf Life: 15 Months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(6) Alinity i Anti-HBs Reagent Kit</w:t>
            </w:r>
            <w:r w:rsidRPr="005E3725">
              <w:rPr>
                <w:rFonts w:ascii="Book Antiqua" w:hAnsi="Book Antiqua" w:cstheme="majorBidi"/>
              </w:rPr>
              <w:br/>
              <w:t>07P8957</w:t>
            </w:r>
          </w:p>
          <w:p w:rsidR="0091709D" w:rsidRPr="005E3725" w:rsidRDefault="0091709D" w:rsidP="004215CB">
            <w:pPr>
              <w:rPr>
                <w:rFonts w:ascii="Book Antiqua" w:hAnsi="Book Antiqua" w:cstheme="majorBidi"/>
              </w:rPr>
            </w:pPr>
            <w:r w:rsidRPr="005E3725">
              <w:rPr>
                <w:rFonts w:ascii="Book Antiqua" w:hAnsi="Book Antiqua" w:cstheme="majorBidi"/>
              </w:rPr>
              <w:t>Shelf Life: 15 Months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(7) Alinity i Anti-HBs Specimen Diluent</w:t>
            </w:r>
            <w:r w:rsidRPr="005E3725">
              <w:rPr>
                <w:rFonts w:ascii="Book Antiqua" w:hAnsi="Book Antiqua" w:cstheme="majorBidi"/>
              </w:rPr>
              <w:br/>
              <w:t>07P8942</w:t>
            </w:r>
          </w:p>
          <w:p w:rsidR="0091709D" w:rsidRPr="005E3725" w:rsidRDefault="0091709D" w:rsidP="004215CB">
            <w:pPr>
              <w:rPr>
                <w:rFonts w:ascii="Book Antiqua" w:hAnsi="Book Antiqua" w:cstheme="majorBidi"/>
              </w:rPr>
            </w:pPr>
            <w:r w:rsidRPr="005E3725">
              <w:rPr>
                <w:rFonts w:ascii="Book Antiqua" w:hAnsi="Book Antiqua" w:cstheme="majorBidi"/>
              </w:rPr>
              <w:t>Shelf Life: 12 Months</w:t>
            </w:r>
          </w:p>
        </w:tc>
        <w:tc>
          <w:tcPr>
            <w:tcW w:w="1560" w:type="dxa"/>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IN-VITRO DIAGNOSTIC Kit for Alinity i Anti-HBsTesting</w:t>
            </w:r>
          </w:p>
        </w:tc>
        <w:tc>
          <w:tcPr>
            <w:tcW w:w="1667" w:type="dxa"/>
            <w:gridSpan w:val="4"/>
            <w:shd w:val="clear" w:color="auto" w:fill="auto"/>
          </w:tcPr>
          <w:p w:rsidR="0091709D" w:rsidRPr="005E3725" w:rsidRDefault="0091709D" w:rsidP="00E2771F">
            <w:pPr>
              <w:rPr>
                <w:rFonts w:ascii="Book Antiqua" w:hAnsi="Book Antiqua" w:cstheme="majorBidi"/>
              </w:rPr>
            </w:pPr>
            <w:r w:rsidRPr="005E3725">
              <w:rPr>
                <w:rFonts w:ascii="Book Antiqua" w:hAnsi="Book Antiqua" w:cstheme="majorBidi"/>
                <w:b/>
                <w:bCs/>
              </w:rPr>
              <w:t>Approved</w:t>
            </w:r>
            <w:r w:rsidRPr="005E3725">
              <w:rPr>
                <w:rFonts w:ascii="Book Antiqua" w:hAnsi="Book Antiqua" w:cstheme="majorBidi"/>
              </w:rPr>
              <w:t xml:space="preserve">. </w:t>
            </w:r>
          </w:p>
          <w:p w:rsidR="0091709D" w:rsidRPr="005E3725" w:rsidRDefault="0091709D" w:rsidP="004215CB">
            <w:pPr>
              <w:rPr>
                <w:rFonts w:ascii="Book Antiqua" w:hAnsi="Book Antiqua" w:cstheme="majorBidi"/>
                <w:b/>
                <w:bCs/>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E50CF8">
            <w:pPr>
              <w:rPr>
                <w:rFonts w:ascii="Book Antiqua" w:hAnsi="Book Antiqua" w:cstheme="majorBidi"/>
              </w:rPr>
            </w:pPr>
            <w:r w:rsidRPr="005E3725">
              <w:rPr>
                <w:rFonts w:ascii="Book Antiqua" w:hAnsi="Book Antiqua" w:cstheme="majorBidi"/>
              </w:rPr>
              <w:t>M/s Abbott Laboratories (Pakistan) Ltd, Opposite Radio Pakistan Transmission Center, Hyderabad Road, Landhi, Karachi</w:t>
            </w:r>
          </w:p>
          <w:p w:rsidR="0091709D" w:rsidRPr="005E3725" w:rsidRDefault="0091709D" w:rsidP="00E50CF8">
            <w:pPr>
              <w:rPr>
                <w:rFonts w:ascii="Book Antiqua" w:hAnsi="Book Antiqua" w:cstheme="majorBidi"/>
              </w:rPr>
            </w:pPr>
            <w:r w:rsidRPr="005E3725">
              <w:rPr>
                <w:rFonts w:ascii="Book Antiqua" w:hAnsi="Book Antiqua" w:cstheme="majorBidi"/>
              </w:rPr>
              <w:t>(ELI-00019)</w:t>
            </w:r>
          </w:p>
        </w:tc>
        <w:tc>
          <w:tcPr>
            <w:tcW w:w="1985" w:type="dxa"/>
            <w:gridSpan w:val="3"/>
            <w:shd w:val="clear" w:color="auto" w:fill="auto"/>
          </w:tcPr>
          <w:p w:rsidR="0091709D" w:rsidRPr="005E3725" w:rsidRDefault="0091709D" w:rsidP="00E50CF8">
            <w:pPr>
              <w:rPr>
                <w:rFonts w:ascii="Book Antiqua" w:hAnsi="Book Antiqua" w:cstheme="majorBidi"/>
                <w:b/>
                <w:bCs/>
              </w:rPr>
            </w:pPr>
            <w:r w:rsidRPr="005E3725">
              <w:rPr>
                <w:rFonts w:ascii="Book Antiqua" w:hAnsi="Book Antiqua" w:cstheme="majorBidi"/>
                <w:b/>
                <w:bCs/>
              </w:rPr>
              <w:t>Legal Manufacturer:</w:t>
            </w:r>
          </w:p>
          <w:p w:rsidR="0091709D" w:rsidRPr="005E3725" w:rsidRDefault="0091709D" w:rsidP="00E50CF8">
            <w:pPr>
              <w:rPr>
                <w:rFonts w:ascii="Book Antiqua" w:hAnsi="Book Antiqua" w:cstheme="majorBidi"/>
              </w:rPr>
            </w:pPr>
            <w:r w:rsidRPr="005E3725">
              <w:rPr>
                <w:rFonts w:ascii="Book Antiqua" w:hAnsi="Book Antiqua" w:cstheme="majorBidi"/>
              </w:rPr>
              <w:t>M/s Alere Medical Co., Ltd., 7F Shinjuku NS Building, 2-4-1 Nishi-Shinjuku, Shinjuku-ku, Tokyo 163-0807, Japan</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b/>
                <w:bCs/>
              </w:rPr>
            </w:pPr>
            <w:r w:rsidRPr="005E3725">
              <w:rPr>
                <w:rFonts w:ascii="Book Antiqua" w:hAnsi="Book Antiqua" w:cstheme="majorBidi"/>
                <w:b/>
                <w:bCs/>
              </w:rPr>
              <w:t>Manufacturing Site:</w:t>
            </w:r>
          </w:p>
          <w:p w:rsidR="0091709D" w:rsidRPr="005E3725" w:rsidRDefault="0091709D" w:rsidP="00E50CF8">
            <w:pPr>
              <w:rPr>
                <w:rFonts w:ascii="Book Antiqua" w:hAnsi="Book Antiqua" w:cstheme="majorBidi"/>
              </w:rPr>
            </w:pPr>
            <w:r w:rsidRPr="005E3725">
              <w:rPr>
                <w:rFonts w:ascii="Book Antiqua" w:hAnsi="Book Antiqua" w:cstheme="majorBidi"/>
              </w:rPr>
              <w:t>M/s Alere Medical Co., Ltd., Chiba Plant 357 Matsuhidai, Matsudo-shi, Chiba 270-2214, Japan</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(FSC JAPAN Issuance Date</w:t>
            </w:r>
          </w:p>
          <w:p w:rsidR="0091709D" w:rsidRPr="005E3725" w:rsidRDefault="0091709D" w:rsidP="00E50CF8">
            <w:pPr>
              <w:rPr>
                <w:rFonts w:ascii="Book Antiqua" w:hAnsi="Book Antiqua" w:cstheme="majorBidi"/>
              </w:rPr>
            </w:pPr>
            <w:r w:rsidRPr="005E3725">
              <w:rPr>
                <w:rFonts w:ascii="Book Antiqua" w:hAnsi="Book Antiqua" w:cstheme="majorBidi"/>
              </w:rPr>
              <w:t>29-07-2016)</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Fee Rs. 50,000/-</w:t>
            </w:r>
          </w:p>
        </w:tc>
        <w:tc>
          <w:tcPr>
            <w:tcW w:w="2976" w:type="dxa"/>
            <w:gridSpan w:val="5"/>
            <w:shd w:val="clear" w:color="auto" w:fill="auto"/>
          </w:tcPr>
          <w:p w:rsidR="0091709D" w:rsidRPr="005E3725" w:rsidRDefault="0091709D" w:rsidP="00E50CF8">
            <w:pPr>
              <w:rPr>
                <w:rFonts w:ascii="Book Antiqua" w:hAnsi="Book Antiqua" w:cstheme="majorBidi"/>
              </w:rPr>
            </w:pPr>
            <w:r w:rsidRPr="005E3725">
              <w:rPr>
                <w:rFonts w:ascii="Book Antiqua" w:hAnsi="Book Antiqua" w:cstheme="majorBidi"/>
              </w:rPr>
              <w:t xml:space="preserve">Alere Determine HIV-1/2 Rapid Detection Kit. </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Class D</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Shelf Life: 18 Months</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7D2343</w:t>
            </w:r>
          </w:p>
        </w:tc>
        <w:tc>
          <w:tcPr>
            <w:tcW w:w="1560" w:type="dxa"/>
            <w:shd w:val="clear" w:color="auto" w:fill="auto"/>
          </w:tcPr>
          <w:p w:rsidR="0091709D" w:rsidRPr="005E3725" w:rsidRDefault="0091709D" w:rsidP="00E50CF8">
            <w:pPr>
              <w:rPr>
                <w:rFonts w:ascii="Book Antiqua" w:hAnsi="Book Antiqua" w:cstheme="majorBidi"/>
              </w:rPr>
            </w:pPr>
            <w:r w:rsidRPr="005E3725">
              <w:rPr>
                <w:rFonts w:ascii="Book Antiqua" w:hAnsi="Book Antiqua" w:cstheme="majorBidi"/>
              </w:rPr>
              <w:t xml:space="preserve">In-vitro diagnostic for qualitative immunoassay for the detection of antibodies to HIV-1 and HIV-2 in human serum, plasma or whole blood. The test is intended as rapid test to detect antibodies to HIV-1/HIV-2 from infected indviduals. The test is professional use only. </w:t>
            </w:r>
          </w:p>
          <w:p w:rsidR="0091709D" w:rsidRPr="005E3725" w:rsidRDefault="0091709D" w:rsidP="00E50CF8">
            <w:pPr>
              <w:rPr>
                <w:rFonts w:ascii="Book Antiqua" w:hAnsi="Book Antiqua" w:cstheme="majorBidi"/>
              </w:rPr>
            </w:pPr>
          </w:p>
        </w:tc>
        <w:tc>
          <w:tcPr>
            <w:tcW w:w="1667" w:type="dxa"/>
            <w:gridSpan w:val="4"/>
            <w:shd w:val="clear" w:color="auto" w:fill="auto"/>
          </w:tcPr>
          <w:p w:rsidR="0091709D" w:rsidRPr="005E3725" w:rsidRDefault="0091709D" w:rsidP="00100181">
            <w:pPr>
              <w:rPr>
                <w:rFonts w:ascii="Book Antiqua" w:hAnsi="Book Antiqua" w:cstheme="majorBidi"/>
                <w:b/>
                <w:bCs/>
              </w:rPr>
            </w:pPr>
            <w:r w:rsidRPr="005E3725">
              <w:rPr>
                <w:rFonts w:ascii="Book Antiqua" w:hAnsi="Book Antiqua" w:cstheme="majorBidi"/>
                <w:b/>
                <w:bCs/>
              </w:rPr>
              <w:t>Approved</w:t>
            </w:r>
            <w:r w:rsidRPr="005E3725">
              <w:rPr>
                <w:rFonts w:ascii="Book Antiqua" w:hAnsi="Book Antiqua" w:cstheme="majorBidi"/>
              </w:rPr>
              <w:t>.</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E50CF8">
            <w:pPr>
              <w:rPr>
                <w:rFonts w:ascii="Book Antiqua" w:hAnsi="Book Antiqua" w:cstheme="majorBidi"/>
              </w:rPr>
            </w:pPr>
            <w:r w:rsidRPr="005E3725">
              <w:rPr>
                <w:rFonts w:ascii="Book Antiqua" w:hAnsi="Book Antiqua" w:cstheme="majorBidi"/>
              </w:rPr>
              <w:t>M/s Abbott Laboratories (Pakistan) Ltd, Opposite Radio Pakistan Transmission Center, Hyderabad Road, Landhi, Karachi</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(ELI-00019)</w:t>
            </w:r>
          </w:p>
        </w:tc>
        <w:tc>
          <w:tcPr>
            <w:tcW w:w="1985" w:type="dxa"/>
            <w:gridSpan w:val="3"/>
            <w:shd w:val="clear" w:color="auto" w:fill="auto"/>
          </w:tcPr>
          <w:p w:rsidR="0091709D" w:rsidRPr="005E3725" w:rsidRDefault="0091709D" w:rsidP="00E50CF8">
            <w:pPr>
              <w:rPr>
                <w:rFonts w:ascii="Book Antiqua" w:hAnsi="Book Antiqua" w:cstheme="majorBidi"/>
                <w:b/>
                <w:bCs/>
              </w:rPr>
            </w:pPr>
            <w:r w:rsidRPr="005E3725">
              <w:rPr>
                <w:rFonts w:ascii="Book Antiqua" w:hAnsi="Book Antiqua" w:cstheme="majorBidi"/>
                <w:b/>
                <w:bCs/>
              </w:rPr>
              <w:t>Legal Manufacturer/ Manufacturing Site:</w:t>
            </w:r>
          </w:p>
          <w:p w:rsidR="0091709D" w:rsidRPr="005E3725" w:rsidRDefault="0091709D" w:rsidP="00E50CF8">
            <w:pPr>
              <w:rPr>
                <w:rFonts w:ascii="Book Antiqua" w:hAnsi="Book Antiqua" w:cstheme="majorBidi"/>
              </w:rPr>
            </w:pPr>
            <w:r w:rsidRPr="005E3725">
              <w:rPr>
                <w:rFonts w:ascii="Book Antiqua" w:hAnsi="Book Antiqua" w:cstheme="majorBidi"/>
              </w:rPr>
              <w:t>M/s Standard Diagnostics Inc., 65, Borahagal-co, Giheung-gu, Yongin-si, Gyeonggi-do, Republic of Korea</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(FSC Korea Issuance Date</w:t>
            </w:r>
          </w:p>
          <w:p w:rsidR="0091709D" w:rsidRPr="005E3725" w:rsidRDefault="0091709D" w:rsidP="00E50CF8">
            <w:pPr>
              <w:rPr>
                <w:rFonts w:ascii="Book Antiqua" w:hAnsi="Book Antiqua" w:cstheme="majorBidi"/>
              </w:rPr>
            </w:pPr>
            <w:r w:rsidRPr="005E3725">
              <w:rPr>
                <w:rFonts w:ascii="Book Antiqua" w:hAnsi="Book Antiqua" w:cstheme="majorBidi"/>
              </w:rPr>
              <w:t>11-08-2017)</w:t>
            </w:r>
          </w:p>
          <w:p w:rsidR="0091709D" w:rsidRPr="005E3725" w:rsidRDefault="0091709D" w:rsidP="00E50CF8">
            <w:pPr>
              <w:rPr>
                <w:rFonts w:ascii="Book Antiqua" w:hAnsi="Book Antiqua" w:cstheme="majorBidi"/>
              </w:rPr>
            </w:pPr>
            <w:r w:rsidRPr="005E3725">
              <w:rPr>
                <w:rFonts w:ascii="Book Antiqua" w:hAnsi="Book Antiqua" w:cstheme="majorBidi"/>
              </w:rPr>
              <w:t>Fee. Rs. 50,000/-</w:t>
            </w:r>
          </w:p>
        </w:tc>
        <w:tc>
          <w:tcPr>
            <w:tcW w:w="2976" w:type="dxa"/>
            <w:gridSpan w:val="5"/>
            <w:shd w:val="clear" w:color="auto" w:fill="auto"/>
            <w:vAlign w:val="center"/>
          </w:tcPr>
          <w:p w:rsidR="0091709D" w:rsidRPr="005E3725" w:rsidRDefault="0091709D" w:rsidP="00E50CF8">
            <w:pPr>
              <w:rPr>
                <w:rFonts w:ascii="Book Antiqua" w:hAnsi="Book Antiqua" w:cstheme="majorBidi"/>
              </w:rPr>
            </w:pPr>
            <w:r w:rsidRPr="005E3725">
              <w:rPr>
                <w:rFonts w:ascii="Book Antiqua" w:hAnsi="Book Antiqua" w:cstheme="majorBidi"/>
              </w:rPr>
              <w:t xml:space="preserve">SD BIOILINE HCV </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Class D</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 xml:space="preserve">(i) SD BIOILINE HCV  </w:t>
            </w:r>
            <w:r w:rsidRPr="005E3725">
              <w:rPr>
                <w:rFonts w:ascii="Book Antiqua" w:hAnsi="Book Antiqua" w:cstheme="majorBidi"/>
              </w:rPr>
              <w:br/>
              <w:t>02FK10</w:t>
            </w:r>
          </w:p>
          <w:p w:rsidR="0091709D" w:rsidRPr="005E3725" w:rsidRDefault="0091709D" w:rsidP="00E50CF8">
            <w:pPr>
              <w:rPr>
                <w:rFonts w:ascii="Book Antiqua" w:hAnsi="Book Antiqua" w:cstheme="majorBidi"/>
              </w:rPr>
            </w:pPr>
            <w:r w:rsidRPr="005E3725">
              <w:rPr>
                <w:rFonts w:ascii="Book Antiqua" w:hAnsi="Book Antiqua" w:cstheme="majorBidi"/>
              </w:rPr>
              <w:t>Shelf Life: 24Months</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(ii) SD BIOILINE HCV Multi</w:t>
            </w:r>
            <w:r w:rsidRPr="005E3725">
              <w:rPr>
                <w:rFonts w:ascii="Book Antiqua" w:hAnsi="Book Antiqua" w:cstheme="majorBidi"/>
              </w:rPr>
              <w:br/>
              <w:t>02FK11</w:t>
            </w:r>
          </w:p>
          <w:p w:rsidR="0091709D" w:rsidRPr="005E3725" w:rsidRDefault="0091709D" w:rsidP="00E50CF8">
            <w:pPr>
              <w:rPr>
                <w:rFonts w:ascii="Book Antiqua" w:hAnsi="Book Antiqua" w:cstheme="majorBidi"/>
              </w:rPr>
            </w:pPr>
            <w:r w:rsidRPr="005E3725">
              <w:rPr>
                <w:rFonts w:ascii="Book Antiqua" w:hAnsi="Book Antiqua" w:cstheme="majorBidi"/>
              </w:rPr>
              <w:t>Shelf Life: 24</w:t>
            </w:r>
            <w:r w:rsidR="00E40262" w:rsidRPr="005E3725">
              <w:rPr>
                <w:rFonts w:ascii="Book Antiqua" w:hAnsi="Book Antiqua" w:cstheme="majorBidi"/>
              </w:rPr>
              <w:t xml:space="preserve"> </w:t>
            </w:r>
            <w:r w:rsidRPr="005E3725">
              <w:rPr>
                <w:rFonts w:ascii="Book Antiqua" w:hAnsi="Book Antiqua" w:cstheme="majorBidi"/>
              </w:rPr>
              <w:t>Months</w:t>
            </w:r>
          </w:p>
        </w:tc>
        <w:tc>
          <w:tcPr>
            <w:tcW w:w="1560" w:type="dxa"/>
            <w:shd w:val="clear" w:color="auto" w:fill="auto"/>
          </w:tcPr>
          <w:p w:rsidR="0091709D" w:rsidRPr="005E3725" w:rsidRDefault="0091709D" w:rsidP="00E50CF8">
            <w:pPr>
              <w:rPr>
                <w:rFonts w:ascii="Book Antiqua" w:hAnsi="Book Antiqua" w:cstheme="majorBidi"/>
              </w:rPr>
            </w:pPr>
            <w:r w:rsidRPr="005E3725">
              <w:rPr>
                <w:rFonts w:ascii="Book Antiqua" w:hAnsi="Book Antiqua" w:cstheme="majorBidi"/>
              </w:rPr>
              <w:t>IVD Reagents for Diagnosis of HCV Immunological Method</w:t>
            </w:r>
          </w:p>
        </w:tc>
        <w:tc>
          <w:tcPr>
            <w:tcW w:w="1667" w:type="dxa"/>
            <w:gridSpan w:val="4"/>
            <w:shd w:val="clear" w:color="auto" w:fill="auto"/>
          </w:tcPr>
          <w:p w:rsidR="0091709D" w:rsidRPr="005E3725" w:rsidRDefault="0091709D" w:rsidP="00A33DB8">
            <w:pPr>
              <w:rPr>
                <w:rFonts w:ascii="Book Antiqua" w:hAnsi="Book Antiqua" w:cstheme="majorBidi"/>
              </w:rPr>
            </w:pPr>
            <w:r w:rsidRPr="005E3725">
              <w:rPr>
                <w:rFonts w:ascii="Book Antiqua" w:hAnsi="Book Antiqua" w:cstheme="majorBidi"/>
                <w:b/>
                <w:bCs/>
              </w:rPr>
              <w:t>Approved</w:t>
            </w:r>
            <w:r w:rsidRPr="005E3725">
              <w:rPr>
                <w:rFonts w:ascii="Book Antiqua" w:hAnsi="Book Antiqua" w:cstheme="majorBidi"/>
              </w:rPr>
              <w:t xml:space="preserve"> subject to verification of WHO prequalified product.  </w:t>
            </w:r>
          </w:p>
          <w:p w:rsidR="0091709D" w:rsidRPr="005E3725" w:rsidRDefault="0091709D" w:rsidP="00E50CF8">
            <w:pPr>
              <w:rPr>
                <w:rFonts w:ascii="Book Antiqua" w:hAnsi="Book Antiqua" w:cstheme="majorBidi"/>
                <w:b/>
                <w:bCs/>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E50CF8">
            <w:pPr>
              <w:rPr>
                <w:rFonts w:ascii="Book Antiqua" w:hAnsi="Book Antiqua" w:cstheme="majorBidi"/>
              </w:rPr>
            </w:pPr>
            <w:r w:rsidRPr="005E3725">
              <w:rPr>
                <w:rFonts w:ascii="Book Antiqua" w:hAnsi="Book Antiqua" w:cstheme="majorBidi"/>
              </w:rPr>
              <w:t>M/s Abbott Laboratories (Pakistan) Ltd, Opposite Radio Pakistan Transmission Center, Hyderabad Road, Landhi, Karachi</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(ELI-00019)</w:t>
            </w:r>
          </w:p>
        </w:tc>
        <w:tc>
          <w:tcPr>
            <w:tcW w:w="1985" w:type="dxa"/>
            <w:gridSpan w:val="3"/>
            <w:shd w:val="clear" w:color="auto" w:fill="auto"/>
          </w:tcPr>
          <w:p w:rsidR="0091709D" w:rsidRPr="005E3725" w:rsidRDefault="0091709D" w:rsidP="00E50CF8">
            <w:pPr>
              <w:rPr>
                <w:rFonts w:ascii="Book Antiqua" w:hAnsi="Book Antiqua" w:cstheme="majorBidi"/>
                <w:b/>
                <w:bCs/>
              </w:rPr>
            </w:pPr>
            <w:r w:rsidRPr="005E3725">
              <w:rPr>
                <w:rFonts w:ascii="Book Antiqua" w:hAnsi="Book Antiqua" w:cstheme="majorBidi"/>
                <w:b/>
                <w:bCs/>
              </w:rPr>
              <w:t>Legal Manufacturer/ Manufacturing Site:</w:t>
            </w:r>
          </w:p>
          <w:p w:rsidR="0091709D" w:rsidRPr="005E3725" w:rsidRDefault="0091709D" w:rsidP="00E50CF8">
            <w:pPr>
              <w:rPr>
                <w:rFonts w:ascii="Book Antiqua" w:hAnsi="Book Antiqua" w:cstheme="majorBidi"/>
              </w:rPr>
            </w:pPr>
            <w:r w:rsidRPr="005E3725">
              <w:rPr>
                <w:rFonts w:ascii="Book Antiqua" w:hAnsi="Book Antiqua" w:cstheme="majorBidi"/>
              </w:rPr>
              <w:t>M/s Standard Diagnostics Inc., 65, Borahagal-co, Giheung-gu, Yongin-si, Gyeonggi-do, Republic of Korea</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(FSC Korea Issuance Date</w:t>
            </w:r>
          </w:p>
          <w:p w:rsidR="0091709D" w:rsidRPr="005E3725" w:rsidRDefault="0091709D" w:rsidP="00E50CF8">
            <w:pPr>
              <w:rPr>
                <w:rFonts w:ascii="Book Antiqua" w:hAnsi="Book Antiqua" w:cstheme="majorBidi"/>
              </w:rPr>
            </w:pPr>
            <w:r w:rsidRPr="005E3725">
              <w:rPr>
                <w:rFonts w:ascii="Book Antiqua" w:hAnsi="Book Antiqua" w:cstheme="majorBidi"/>
              </w:rPr>
              <w:t>11-08-2017)</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Fee. Rs. 50,000/-</w:t>
            </w:r>
          </w:p>
        </w:tc>
        <w:tc>
          <w:tcPr>
            <w:tcW w:w="2976" w:type="dxa"/>
            <w:gridSpan w:val="5"/>
            <w:shd w:val="clear" w:color="auto" w:fill="auto"/>
            <w:vAlign w:val="center"/>
          </w:tcPr>
          <w:p w:rsidR="0091709D" w:rsidRPr="005E3725" w:rsidRDefault="0091709D" w:rsidP="00E50CF8">
            <w:pPr>
              <w:rPr>
                <w:rFonts w:ascii="Book Antiqua" w:hAnsi="Book Antiqua" w:cstheme="majorBidi"/>
              </w:rPr>
            </w:pPr>
            <w:r w:rsidRPr="005E3725">
              <w:rPr>
                <w:rFonts w:ascii="Book Antiqua" w:hAnsi="Book Antiqua" w:cstheme="majorBidi"/>
              </w:rPr>
              <w:t>SD BIOILINE HIV 1/2 3.0</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Class D</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 xml:space="preserve">(i) SD BIOLINE HIV 1/2 3.0  </w:t>
            </w:r>
            <w:r w:rsidRPr="005E3725">
              <w:rPr>
                <w:rFonts w:ascii="Book Antiqua" w:hAnsi="Book Antiqua" w:cstheme="majorBidi"/>
              </w:rPr>
              <w:br/>
              <w:t>03FK10</w:t>
            </w:r>
          </w:p>
          <w:p w:rsidR="0091709D" w:rsidRPr="005E3725" w:rsidRDefault="0091709D" w:rsidP="00E50CF8">
            <w:pPr>
              <w:rPr>
                <w:rFonts w:ascii="Book Antiqua" w:hAnsi="Book Antiqua" w:cstheme="majorBidi"/>
              </w:rPr>
            </w:pPr>
            <w:r w:rsidRPr="005E3725">
              <w:rPr>
                <w:rFonts w:ascii="Book Antiqua" w:hAnsi="Book Antiqua" w:cstheme="majorBidi"/>
              </w:rPr>
              <w:t>Shelf Life: 24Months</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(ii) SD BIOLINE HIV 1/2 3.0</w:t>
            </w:r>
            <w:r w:rsidRPr="005E3725">
              <w:rPr>
                <w:rFonts w:ascii="Book Antiqua" w:hAnsi="Book Antiqua" w:cstheme="majorBidi"/>
              </w:rPr>
              <w:br/>
              <w:t>03FK16</w:t>
            </w:r>
          </w:p>
          <w:p w:rsidR="0091709D" w:rsidRPr="005E3725" w:rsidRDefault="0091709D" w:rsidP="00E50CF8">
            <w:pPr>
              <w:rPr>
                <w:rFonts w:ascii="Book Antiqua" w:hAnsi="Book Antiqua" w:cstheme="majorBidi"/>
              </w:rPr>
            </w:pPr>
            <w:r w:rsidRPr="005E3725">
              <w:rPr>
                <w:rFonts w:ascii="Book Antiqua" w:hAnsi="Book Antiqua" w:cstheme="majorBidi"/>
              </w:rPr>
              <w:t>Shelf Life: 24Months</w:t>
            </w:r>
          </w:p>
          <w:p w:rsidR="0091709D" w:rsidRPr="005E3725" w:rsidRDefault="0091709D" w:rsidP="00E50CF8">
            <w:pPr>
              <w:rPr>
                <w:rFonts w:ascii="Book Antiqua" w:hAnsi="Book Antiqua" w:cstheme="majorBidi"/>
              </w:rPr>
            </w:pPr>
            <w:r w:rsidRPr="005E3725">
              <w:rPr>
                <w:rFonts w:ascii="Book Antiqua" w:hAnsi="Book Antiqua" w:cstheme="majorBidi"/>
              </w:rPr>
              <w:t>(iii) SD BIOLINE HIV 1/2 3.0 Multi</w:t>
            </w:r>
            <w:r w:rsidRPr="005E3725">
              <w:rPr>
                <w:rFonts w:ascii="Book Antiqua" w:hAnsi="Book Antiqua" w:cstheme="majorBidi"/>
              </w:rPr>
              <w:br/>
              <w:t>03FK11</w:t>
            </w:r>
          </w:p>
          <w:p w:rsidR="0091709D" w:rsidRPr="005E3725" w:rsidRDefault="0091709D" w:rsidP="00E50CF8">
            <w:pPr>
              <w:rPr>
                <w:rFonts w:ascii="Book Antiqua" w:hAnsi="Book Antiqua" w:cstheme="majorBidi"/>
              </w:rPr>
            </w:pPr>
            <w:r w:rsidRPr="005E3725">
              <w:rPr>
                <w:rFonts w:ascii="Book Antiqua" w:hAnsi="Book Antiqua" w:cstheme="majorBidi"/>
              </w:rPr>
              <w:t>Shelf Life: 24</w:t>
            </w:r>
            <w:r w:rsidR="00E40262" w:rsidRPr="005E3725">
              <w:rPr>
                <w:rFonts w:ascii="Book Antiqua" w:hAnsi="Book Antiqua" w:cstheme="majorBidi"/>
              </w:rPr>
              <w:t xml:space="preserve"> </w:t>
            </w:r>
            <w:r w:rsidRPr="005E3725">
              <w:rPr>
                <w:rFonts w:ascii="Book Antiqua" w:hAnsi="Book Antiqua" w:cstheme="majorBidi"/>
              </w:rPr>
              <w:t>Months</w:t>
            </w:r>
          </w:p>
          <w:p w:rsidR="0091709D" w:rsidRPr="005E3725" w:rsidRDefault="0091709D" w:rsidP="00E50CF8">
            <w:pPr>
              <w:rPr>
                <w:rFonts w:ascii="Book Antiqua" w:hAnsi="Book Antiqua" w:cstheme="majorBidi"/>
              </w:rPr>
            </w:pPr>
          </w:p>
        </w:tc>
        <w:tc>
          <w:tcPr>
            <w:tcW w:w="1560" w:type="dxa"/>
            <w:shd w:val="clear" w:color="auto" w:fill="auto"/>
          </w:tcPr>
          <w:p w:rsidR="0091709D" w:rsidRPr="005E3725" w:rsidRDefault="0091709D" w:rsidP="00E50CF8">
            <w:pPr>
              <w:rPr>
                <w:rFonts w:ascii="Book Antiqua" w:hAnsi="Book Antiqua" w:cstheme="majorBidi"/>
              </w:rPr>
            </w:pPr>
            <w:r w:rsidRPr="005E3725">
              <w:rPr>
                <w:rFonts w:ascii="Book Antiqua" w:hAnsi="Book Antiqua" w:cstheme="majorBidi"/>
              </w:rPr>
              <w:t>IVD Reagents for Diagnosis of HIV Immunological Method</w:t>
            </w:r>
          </w:p>
        </w:tc>
        <w:tc>
          <w:tcPr>
            <w:tcW w:w="1667" w:type="dxa"/>
            <w:gridSpan w:val="4"/>
            <w:shd w:val="clear" w:color="auto" w:fill="auto"/>
          </w:tcPr>
          <w:p w:rsidR="0091709D" w:rsidRPr="005E3725" w:rsidRDefault="0091709D" w:rsidP="00A33DB8">
            <w:pPr>
              <w:rPr>
                <w:rFonts w:ascii="Book Antiqua" w:hAnsi="Book Antiqua" w:cstheme="majorBidi"/>
              </w:rPr>
            </w:pPr>
            <w:r w:rsidRPr="005E3725">
              <w:rPr>
                <w:rFonts w:ascii="Book Antiqua" w:hAnsi="Book Antiqua" w:cstheme="majorBidi"/>
                <w:b/>
                <w:bCs/>
              </w:rPr>
              <w:t>Approved</w:t>
            </w:r>
            <w:r w:rsidRPr="005E3725">
              <w:rPr>
                <w:rFonts w:ascii="Book Antiqua" w:hAnsi="Book Antiqua" w:cstheme="majorBidi"/>
              </w:rPr>
              <w:t xml:space="preserve"> subject to verification of WHO prequalified product.  </w:t>
            </w:r>
          </w:p>
          <w:p w:rsidR="0091709D" w:rsidRPr="005E3725" w:rsidRDefault="0091709D" w:rsidP="00E2771F">
            <w:pPr>
              <w:rPr>
                <w:rFonts w:ascii="Book Antiqua" w:hAnsi="Book Antiqua" w:cstheme="majorBidi"/>
                <w:b/>
                <w:bCs/>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E50CF8">
            <w:pPr>
              <w:rPr>
                <w:rFonts w:ascii="Book Antiqua" w:hAnsi="Book Antiqua" w:cstheme="majorBidi"/>
              </w:rPr>
            </w:pPr>
            <w:r w:rsidRPr="005E3725">
              <w:rPr>
                <w:rFonts w:ascii="Book Antiqua" w:hAnsi="Book Antiqua" w:cstheme="majorBidi"/>
              </w:rPr>
              <w:t>M/s Abbott Laboratories (Pakistan) Ltd, Opposite Radio Pakistan Transmission Center, Hyderabad Road, Landhi, Karachi</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(ELI-00019)</w:t>
            </w:r>
          </w:p>
        </w:tc>
        <w:tc>
          <w:tcPr>
            <w:tcW w:w="1985" w:type="dxa"/>
            <w:gridSpan w:val="3"/>
            <w:shd w:val="clear" w:color="auto" w:fill="auto"/>
          </w:tcPr>
          <w:p w:rsidR="0091709D" w:rsidRPr="005E3725" w:rsidRDefault="0091709D" w:rsidP="00E50CF8">
            <w:pPr>
              <w:rPr>
                <w:rFonts w:ascii="Book Antiqua" w:hAnsi="Book Antiqua" w:cstheme="majorBidi"/>
                <w:b/>
                <w:bCs/>
              </w:rPr>
            </w:pPr>
            <w:r w:rsidRPr="005E3725">
              <w:rPr>
                <w:rFonts w:ascii="Book Antiqua" w:hAnsi="Book Antiqua" w:cstheme="majorBidi"/>
                <w:b/>
                <w:bCs/>
              </w:rPr>
              <w:t>Legal Manufacturer/ Manufacturing Site:</w:t>
            </w:r>
          </w:p>
          <w:p w:rsidR="0091709D" w:rsidRPr="005E3725" w:rsidRDefault="0091709D" w:rsidP="00E50CF8">
            <w:pPr>
              <w:rPr>
                <w:rFonts w:ascii="Book Antiqua" w:hAnsi="Book Antiqua" w:cstheme="majorBidi"/>
              </w:rPr>
            </w:pPr>
            <w:r w:rsidRPr="005E3725">
              <w:rPr>
                <w:rFonts w:ascii="Book Antiqua" w:hAnsi="Book Antiqua" w:cstheme="majorBidi"/>
              </w:rPr>
              <w:t>M/s Standard Diagnostics Inc., 65, Borahagal-co, Giheung-gu, Yongin-si, Gyeonggi-do, Republic of Korea</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(FSC Korea Issuance Date</w:t>
            </w:r>
          </w:p>
          <w:p w:rsidR="0091709D" w:rsidRPr="005E3725" w:rsidRDefault="0091709D" w:rsidP="00E50CF8">
            <w:pPr>
              <w:rPr>
                <w:rFonts w:ascii="Book Antiqua" w:hAnsi="Book Antiqua" w:cstheme="majorBidi"/>
              </w:rPr>
            </w:pPr>
            <w:r w:rsidRPr="005E3725">
              <w:rPr>
                <w:rFonts w:ascii="Book Antiqua" w:hAnsi="Book Antiqua" w:cstheme="majorBidi"/>
              </w:rPr>
              <w:t>11-08-2017)</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Fee. Rs. 50,000/-</w:t>
            </w:r>
          </w:p>
        </w:tc>
        <w:tc>
          <w:tcPr>
            <w:tcW w:w="2976" w:type="dxa"/>
            <w:gridSpan w:val="5"/>
            <w:shd w:val="clear" w:color="auto" w:fill="auto"/>
            <w:vAlign w:val="center"/>
          </w:tcPr>
          <w:p w:rsidR="0091709D" w:rsidRPr="005E3725" w:rsidRDefault="0091709D" w:rsidP="00E50CF8">
            <w:pPr>
              <w:rPr>
                <w:rFonts w:ascii="Book Antiqua" w:hAnsi="Book Antiqua" w:cstheme="majorBidi"/>
              </w:rPr>
            </w:pPr>
            <w:r w:rsidRPr="005E3725">
              <w:rPr>
                <w:rFonts w:ascii="Book Antiqua" w:hAnsi="Book Antiqua" w:cstheme="majorBidi"/>
              </w:rPr>
              <w:t xml:space="preserve">SD BIOILINE HIV/Syphilis Duo </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Class D</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 xml:space="preserve">(i) SD BIOILINE HIV/Syphilis Duo  </w:t>
            </w:r>
            <w:r w:rsidRPr="005E3725">
              <w:rPr>
                <w:rFonts w:ascii="Book Antiqua" w:hAnsi="Book Antiqua" w:cstheme="majorBidi"/>
              </w:rPr>
              <w:br/>
              <w:t>06FK30</w:t>
            </w:r>
          </w:p>
          <w:p w:rsidR="0091709D" w:rsidRPr="005E3725" w:rsidRDefault="0091709D" w:rsidP="00E50CF8">
            <w:pPr>
              <w:rPr>
                <w:rFonts w:ascii="Book Antiqua" w:hAnsi="Book Antiqua" w:cstheme="majorBidi"/>
              </w:rPr>
            </w:pPr>
            <w:r w:rsidRPr="005E3725">
              <w:rPr>
                <w:rFonts w:ascii="Book Antiqua" w:hAnsi="Book Antiqua" w:cstheme="majorBidi"/>
              </w:rPr>
              <w:t>Shelf Life: 24Months</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(ii) SD BIOILINE HIV/Syphilis Duo</w:t>
            </w:r>
            <w:r w:rsidRPr="005E3725">
              <w:rPr>
                <w:rFonts w:ascii="Book Antiqua" w:hAnsi="Book Antiqua" w:cstheme="majorBidi"/>
              </w:rPr>
              <w:br/>
              <w:t>06FK35</w:t>
            </w:r>
          </w:p>
          <w:p w:rsidR="0091709D" w:rsidRPr="005E3725" w:rsidRDefault="0091709D" w:rsidP="00E50CF8">
            <w:pPr>
              <w:rPr>
                <w:rFonts w:ascii="Book Antiqua" w:hAnsi="Book Antiqua" w:cstheme="majorBidi"/>
              </w:rPr>
            </w:pPr>
            <w:r w:rsidRPr="005E3725">
              <w:rPr>
                <w:rFonts w:ascii="Book Antiqua" w:hAnsi="Book Antiqua" w:cstheme="majorBidi"/>
              </w:rPr>
              <w:t>Shelf Life: 24</w:t>
            </w:r>
            <w:r w:rsidR="00E40262" w:rsidRPr="005E3725">
              <w:rPr>
                <w:rFonts w:ascii="Book Antiqua" w:hAnsi="Book Antiqua" w:cstheme="majorBidi"/>
              </w:rPr>
              <w:t xml:space="preserve"> </w:t>
            </w:r>
            <w:r w:rsidRPr="005E3725">
              <w:rPr>
                <w:rFonts w:ascii="Book Antiqua" w:hAnsi="Book Antiqua" w:cstheme="majorBidi"/>
              </w:rPr>
              <w:t>Months</w:t>
            </w:r>
          </w:p>
        </w:tc>
        <w:tc>
          <w:tcPr>
            <w:tcW w:w="1560" w:type="dxa"/>
            <w:shd w:val="clear" w:color="auto" w:fill="auto"/>
            <w:vAlign w:val="center"/>
          </w:tcPr>
          <w:p w:rsidR="0091709D" w:rsidRPr="005E3725" w:rsidRDefault="0091709D" w:rsidP="00E50CF8">
            <w:pPr>
              <w:rPr>
                <w:rFonts w:ascii="Book Antiqua" w:hAnsi="Book Antiqua" w:cstheme="majorBidi"/>
              </w:rPr>
            </w:pPr>
            <w:r w:rsidRPr="005E3725">
              <w:rPr>
                <w:rFonts w:ascii="Book Antiqua" w:hAnsi="Book Antiqua" w:cstheme="majorBidi"/>
              </w:rPr>
              <w:t>IVD Reagents for Diagnosis of  Immunological HIV/Syphilis Duo Method</w:t>
            </w:r>
          </w:p>
        </w:tc>
        <w:tc>
          <w:tcPr>
            <w:tcW w:w="1667" w:type="dxa"/>
            <w:gridSpan w:val="4"/>
            <w:shd w:val="clear" w:color="auto" w:fill="auto"/>
          </w:tcPr>
          <w:p w:rsidR="0091709D" w:rsidRPr="005E3725" w:rsidRDefault="0091709D" w:rsidP="00A33DB8">
            <w:pPr>
              <w:rPr>
                <w:rFonts w:ascii="Book Antiqua" w:hAnsi="Book Antiqua" w:cstheme="majorBidi"/>
              </w:rPr>
            </w:pPr>
            <w:r w:rsidRPr="005E3725">
              <w:rPr>
                <w:rFonts w:ascii="Book Antiqua" w:hAnsi="Book Antiqua" w:cstheme="majorBidi"/>
                <w:b/>
                <w:bCs/>
              </w:rPr>
              <w:t>Approved</w:t>
            </w:r>
            <w:r w:rsidRPr="005E3725">
              <w:rPr>
                <w:rFonts w:ascii="Book Antiqua" w:hAnsi="Book Antiqua" w:cstheme="majorBidi"/>
              </w:rPr>
              <w:t xml:space="preserve"> subject to verification of WHO prequalified product.  </w:t>
            </w:r>
          </w:p>
          <w:p w:rsidR="0091709D" w:rsidRPr="005E3725" w:rsidRDefault="0091709D" w:rsidP="00E2771F">
            <w:pPr>
              <w:rPr>
                <w:rFonts w:ascii="Book Antiqua" w:hAnsi="Book Antiqua" w:cstheme="majorBidi"/>
                <w:b/>
                <w:bCs/>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E50CF8">
            <w:pPr>
              <w:rPr>
                <w:rFonts w:ascii="Book Antiqua" w:hAnsi="Book Antiqua" w:cstheme="majorBidi"/>
              </w:rPr>
            </w:pPr>
            <w:r w:rsidRPr="005E3725">
              <w:rPr>
                <w:rFonts w:ascii="Book Antiqua" w:hAnsi="Book Antiqua" w:cstheme="majorBidi"/>
              </w:rPr>
              <w:t>M/s Abbott Laboratories (Pakistan) Ltd, Opposite Radio Pakistan Transmission Center, Hyderabad Road, Landhi, Karachi</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(ELI-00019)</w:t>
            </w:r>
          </w:p>
        </w:tc>
        <w:tc>
          <w:tcPr>
            <w:tcW w:w="1985" w:type="dxa"/>
            <w:gridSpan w:val="3"/>
            <w:shd w:val="clear" w:color="auto" w:fill="auto"/>
          </w:tcPr>
          <w:p w:rsidR="0091709D" w:rsidRPr="005E3725" w:rsidRDefault="0091709D" w:rsidP="00E50CF8">
            <w:pPr>
              <w:rPr>
                <w:rFonts w:ascii="Book Antiqua" w:hAnsi="Book Antiqua" w:cstheme="majorBidi"/>
                <w:b/>
                <w:bCs/>
              </w:rPr>
            </w:pPr>
            <w:r w:rsidRPr="005E3725">
              <w:rPr>
                <w:rFonts w:ascii="Book Antiqua" w:hAnsi="Book Antiqua" w:cstheme="majorBidi"/>
                <w:b/>
                <w:bCs/>
              </w:rPr>
              <w:t>Legal Manufacturer/ Manufacturing Site:</w:t>
            </w:r>
          </w:p>
          <w:p w:rsidR="0091709D" w:rsidRPr="005E3725" w:rsidRDefault="0091709D" w:rsidP="00E50CF8">
            <w:pPr>
              <w:rPr>
                <w:rFonts w:ascii="Book Antiqua" w:hAnsi="Book Antiqua" w:cstheme="majorBidi"/>
              </w:rPr>
            </w:pPr>
            <w:r w:rsidRPr="005E3725">
              <w:rPr>
                <w:rFonts w:ascii="Book Antiqua" w:hAnsi="Book Antiqua" w:cstheme="majorBidi"/>
              </w:rPr>
              <w:t>M/s Standard Diagnostics Inc., 65, Borahagal-co, Giheung-gu, Yongin-si, Gyeonggi-do, Republic of Korea</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(FSC Korea Issuance Date</w:t>
            </w:r>
          </w:p>
          <w:p w:rsidR="0091709D" w:rsidRPr="005E3725" w:rsidRDefault="0091709D" w:rsidP="00E50CF8">
            <w:pPr>
              <w:rPr>
                <w:rFonts w:ascii="Book Antiqua" w:hAnsi="Book Antiqua" w:cstheme="majorBidi"/>
              </w:rPr>
            </w:pPr>
            <w:r w:rsidRPr="005E3725">
              <w:rPr>
                <w:rFonts w:ascii="Book Antiqua" w:hAnsi="Book Antiqua" w:cstheme="majorBidi"/>
              </w:rPr>
              <w:t>11-08-2017)</w:t>
            </w:r>
          </w:p>
          <w:p w:rsidR="0091709D" w:rsidRPr="005E3725" w:rsidRDefault="0091709D" w:rsidP="00E50CF8">
            <w:pPr>
              <w:rPr>
                <w:rFonts w:ascii="Book Antiqua" w:hAnsi="Book Antiqua" w:cstheme="majorBidi"/>
              </w:rPr>
            </w:pPr>
            <w:r w:rsidRPr="005E3725">
              <w:rPr>
                <w:rFonts w:ascii="Book Antiqua" w:hAnsi="Book Antiqua" w:cstheme="majorBidi"/>
              </w:rPr>
              <w:t>Fee. Rs. 50,000/-</w:t>
            </w:r>
          </w:p>
        </w:tc>
        <w:tc>
          <w:tcPr>
            <w:tcW w:w="2976" w:type="dxa"/>
            <w:gridSpan w:val="5"/>
            <w:shd w:val="clear" w:color="auto" w:fill="auto"/>
            <w:vAlign w:val="center"/>
          </w:tcPr>
          <w:p w:rsidR="0091709D" w:rsidRPr="005E3725" w:rsidRDefault="0091709D" w:rsidP="00E50CF8">
            <w:pPr>
              <w:rPr>
                <w:rFonts w:ascii="Book Antiqua" w:hAnsi="Book Antiqua" w:cstheme="majorBidi"/>
              </w:rPr>
            </w:pPr>
            <w:r w:rsidRPr="005E3725">
              <w:rPr>
                <w:rFonts w:ascii="Book Antiqua" w:hAnsi="Book Antiqua" w:cstheme="majorBidi"/>
              </w:rPr>
              <w:t xml:space="preserve">SD BIOILINE HBsAg WB </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Class D</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 xml:space="preserve">(i) SD BIOILINE HBsAg WB  </w:t>
            </w:r>
            <w:r w:rsidRPr="005E3725">
              <w:rPr>
                <w:rFonts w:ascii="Book Antiqua" w:hAnsi="Book Antiqua" w:cstheme="majorBidi"/>
              </w:rPr>
              <w:br/>
              <w:t>01FK10W</w:t>
            </w:r>
          </w:p>
          <w:p w:rsidR="0091709D" w:rsidRPr="005E3725" w:rsidRDefault="0091709D" w:rsidP="00E50CF8">
            <w:pPr>
              <w:rPr>
                <w:rFonts w:ascii="Book Antiqua" w:hAnsi="Book Antiqua" w:cstheme="majorBidi"/>
              </w:rPr>
            </w:pPr>
            <w:r w:rsidRPr="005E3725">
              <w:rPr>
                <w:rFonts w:ascii="Book Antiqua" w:hAnsi="Book Antiqua" w:cstheme="majorBidi"/>
              </w:rPr>
              <w:t>Shelf Life: 24Months</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(ii) SD BIOILINE HBsAg WB Multi</w:t>
            </w:r>
            <w:r w:rsidRPr="005E3725">
              <w:rPr>
                <w:rFonts w:ascii="Book Antiqua" w:hAnsi="Book Antiqua" w:cstheme="majorBidi"/>
              </w:rPr>
              <w:br/>
              <w:t>01FK11W</w:t>
            </w:r>
          </w:p>
          <w:p w:rsidR="0091709D" w:rsidRPr="005E3725" w:rsidRDefault="0091709D" w:rsidP="00E50CF8">
            <w:pPr>
              <w:rPr>
                <w:rFonts w:ascii="Book Antiqua" w:hAnsi="Book Antiqua" w:cstheme="majorBidi"/>
              </w:rPr>
            </w:pPr>
            <w:r w:rsidRPr="005E3725">
              <w:rPr>
                <w:rFonts w:ascii="Book Antiqua" w:hAnsi="Book Antiqua" w:cstheme="majorBidi"/>
              </w:rPr>
              <w:t>Shelf Life: 24</w:t>
            </w:r>
            <w:r w:rsidR="001B5B0A" w:rsidRPr="005E3725">
              <w:rPr>
                <w:rFonts w:ascii="Book Antiqua" w:hAnsi="Book Antiqua" w:cstheme="majorBidi"/>
              </w:rPr>
              <w:t xml:space="preserve"> </w:t>
            </w:r>
            <w:r w:rsidRPr="005E3725">
              <w:rPr>
                <w:rFonts w:ascii="Book Antiqua" w:hAnsi="Book Antiqua" w:cstheme="majorBidi"/>
              </w:rPr>
              <w:t>Months</w:t>
            </w:r>
          </w:p>
        </w:tc>
        <w:tc>
          <w:tcPr>
            <w:tcW w:w="1560" w:type="dxa"/>
            <w:shd w:val="clear" w:color="auto" w:fill="auto"/>
            <w:vAlign w:val="center"/>
          </w:tcPr>
          <w:p w:rsidR="0091709D" w:rsidRPr="005E3725" w:rsidRDefault="0091709D" w:rsidP="00E50CF8">
            <w:pPr>
              <w:rPr>
                <w:rFonts w:ascii="Book Antiqua" w:hAnsi="Book Antiqua" w:cstheme="majorBidi"/>
              </w:rPr>
            </w:pPr>
            <w:r w:rsidRPr="005E3725">
              <w:rPr>
                <w:rFonts w:ascii="Book Antiqua" w:hAnsi="Book Antiqua" w:cstheme="majorBidi"/>
              </w:rPr>
              <w:t>IVD Reagents for Diagnosis of  Immunological HBsAg WB Method</w:t>
            </w:r>
          </w:p>
        </w:tc>
        <w:tc>
          <w:tcPr>
            <w:tcW w:w="1667" w:type="dxa"/>
            <w:gridSpan w:val="4"/>
            <w:shd w:val="clear" w:color="auto" w:fill="auto"/>
          </w:tcPr>
          <w:p w:rsidR="0091709D" w:rsidRPr="005E3725" w:rsidRDefault="0091709D" w:rsidP="00A33DB8">
            <w:pPr>
              <w:rPr>
                <w:rFonts w:ascii="Book Antiqua" w:hAnsi="Book Antiqua" w:cstheme="majorBidi"/>
              </w:rPr>
            </w:pPr>
            <w:r w:rsidRPr="005E3725">
              <w:rPr>
                <w:rFonts w:ascii="Book Antiqua" w:hAnsi="Book Antiqua" w:cstheme="majorBidi"/>
                <w:b/>
                <w:bCs/>
              </w:rPr>
              <w:t>Approved</w:t>
            </w:r>
            <w:r w:rsidRPr="005E3725">
              <w:rPr>
                <w:rFonts w:ascii="Book Antiqua" w:hAnsi="Book Antiqua" w:cstheme="majorBidi"/>
              </w:rPr>
              <w:t xml:space="preserve"> subject to verification of WHO prequalified product.  </w:t>
            </w:r>
          </w:p>
          <w:p w:rsidR="0091709D" w:rsidRPr="005E3725" w:rsidRDefault="0091709D" w:rsidP="00E2771F">
            <w:pPr>
              <w:rPr>
                <w:rFonts w:ascii="Book Antiqua" w:hAnsi="Book Antiqua" w:cstheme="majorBidi"/>
                <w:b/>
                <w:bCs/>
              </w:rPr>
            </w:pPr>
          </w:p>
        </w:tc>
      </w:tr>
      <w:tr w:rsidR="0091709D" w:rsidRPr="005E3725" w:rsidTr="004E1FD7">
        <w:trPr>
          <w:trHeight w:val="423"/>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E50CF8">
            <w:pPr>
              <w:rPr>
                <w:rFonts w:ascii="Book Antiqua" w:hAnsi="Book Antiqua" w:cstheme="majorBidi"/>
              </w:rPr>
            </w:pPr>
            <w:r w:rsidRPr="005E3725">
              <w:rPr>
                <w:rFonts w:ascii="Book Antiqua" w:hAnsi="Book Antiqua" w:cstheme="majorBidi"/>
              </w:rPr>
              <w:t>M/s Abbott Laboratories (Pakistan) Ltd, Opposite Radio Pakistan Transmission Center, Hyderabad Road, Landhi, Karachi</w:t>
            </w:r>
          </w:p>
          <w:p w:rsidR="0091709D" w:rsidRPr="005E3725" w:rsidRDefault="0091709D" w:rsidP="00E50CF8">
            <w:pPr>
              <w:rPr>
                <w:rFonts w:ascii="Book Antiqua" w:hAnsi="Book Antiqua" w:cstheme="majorBidi"/>
              </w:rPr>
            </w:pPr>
            <w:r w:rsidRPr="005E3725">
              <w:rPr>
                <w:rFonts w:ascii="Book Antiqua" w:hAnsi="Book Antiqua" w:cstheme="majorBidi"/>
              </w:rPr>
              <w:t>(ELI-00019)</w:t>
            </w:r>
          </w:p>
        </w:tc>
        <w:tc>
          <w:tcPr>
            <w:tcW w:w="1985" w:type="dxa"/>
            <w:gridSpan w:val="3"/>
            <w:shd w:val="clear" w:color="auto" w:fill="auto"/>
          </w:tcPr>
          <w:p w:rsidR="0091709D" w:rsidRPr="005E3725" w:rsidRDefault="0091709D" w:rsidP="00E50CF8">
            <w:pPr>
              <w:rPr>
                <w:rFonts w:ascii="Book Antiqua" w:hAnsi="Book Antiqua" w:cstheme="majorBidi"/>
                <w:b/>
                <w:bCs/>
              </w:rPr>
            </w:pPr>
            <w:r w:rsidRPr="005E3725">
              <w:rPr>
                <w:rFonts w:ascii="Book Antiqua" w:hAnsi="Book Antiqua" w:cstheme="majorBidi"/>
                <w:b/>
                <w:bCs/>
              </w:rPr>
              <w:t>Legal Manufacturer:</w:t>
            </w:r>
          </w:p>
          <w:p w:rsidR="0091709D" w:rsidRPr="005E3725" w:rsidRDefault="0091709D" w:rsidP="00E50CF8">
            <w:pPr>
              <w:rPr>
                <w:rFonts w:ascii="Book Antiqua" w:hAnsi="Book Antiqua" w:cstheme="majorBidi"/>
              </w:rPr>
            </w:pPr>
            <w:r w:rsidRPr="005E3725">
              <w:rPr>
                <w:rFonts w:ascii="Book Antiqua" w:hAnsi="Book Antiqua" w:cstheme="majorBidi"/>
              </w:rPr>
              <w:t>M/s Alere Medical Co., Ltd., 7F Shinjuku NS Building, 2-4-1 Nishi-Shinjuku, Shinjuku-ku, Tokyo 163-0807, Japan</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b/>
                <w:bCs/>
              </w:rPr>
            </w:pPr>
            <w:r w:rsidRPr="005E3725">
              <w:rPr>
                <w:rFonts w:ascii="Book Antiqua" w:hAnsi="Book Antiqua" w:cstheme="majorBidi"/>
                <w:b/>
                <w:bCs/>
              </w:rPr>
              <w:t>Manufacturing Site:</w:t>
            </w:r>
          </w:p>
          <w:p w:rsidR="0091709D" w:rsidRPr="005E3725" w:rsidRDefault="0091709D" w:rsidP="00E50CF8">
            <w:pPr>
              <w:rPr>
                <w:rFonts w:ascii="Book Antiqua" w:hAnsi="Book Antiqua" w:cstheme="majorBidi"/>
              </w:rPr>
            </w:pPr>
            <w:r w:rsidRPr="005E3725">
              <w:rPr>
                <w:rFonts w:ascii="Book Antiqua" w:hAnsi="Book Antiqua" w:cstheme="majorBidi"/>
              </w:rPr>
              <w:t>M/s Alere Medical Co., Ltd., Chiba Plant 357 Matsuhidai, Matsudo-shi, Chiba 270-2214, Japan</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(FSC JAPAN Issuance Date</w:t>
            </w:r>
          </w:p>
          <w:p w:rsidR="0091709D" w:rsidRPr="005E3725" w:rsidRDefault="0091709D" w:rsidP="00E50CF8">
            <w:pPr>
              <w:rPr>
                <w:rFonts w:ascii="Book Antiqua" w:hAnsi="Book Antiqua" w:cstheme="majorBidi"/>
              </w:rPr>
            </w:pPr>
            <w:r w:rsidRPr="005E3725">
              <w:rPr>
                <w:rFonts w:ascii="Book Antiqua" w:hAnsi="Book Antiqua" w:cstheme="majorBidi"/>
              </w:rPr>
              <w:t>09-02-2017)</w:t>
            </w:r>
          </w:p>
        </w:tc>
        <w:tc>
          <w:tcPr>
            <w:tcW w:w="2976" w:type="dxa"/>
            <w:gridSpan w:val="5"/>
            <w:shd w:val="clear" w:color="auto" w:fill="auto"/>
          </w:tcPr>
          <w:p w:rsidR="0091709D" w:rsidRPr="005E3725" w:rsidRDefault="0091709D" w:rsidP="00E50CF8">
            <w:pPr>
              <w:rPr>
                <w:rFonts w:ascii="Book Antiqua" w:hAnsi="Book Antiqua" w:cstheme="majorBidi"/>
              </w:rPr>
            </w:pPr>
            <w:r w:rsidRPr="005E3725">
              <w:rPr>
                <w:rFonts w:ascii="Book Antiqua" w:hAnsi="Book Antiqua" w:cstheme="majorBidi"/>
              </w:rPr>
              <w:t>Alere HIV Combo</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Class D</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Shelf Life: 18 Months</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Alere HIV Combo 7D2842 (20 tests/Kit)</w:t>
            </w:r>
          </w:p>
          <w:p w:rsidR="0091709D" w:rsidRPr="005E3725" w:rsidRDefault="0091709D" w:rsidP="00E50CF8">
            <w:pPr>
              <w:rPr>
                <w:rFonts w:ascii="Book Antiqua" w:hAnsi="Book Antiqua" w:cstheme="majorBidi"/>
              </w:rPr>
            </w:pPr>
            <w:r w:rsidRPr="005E3725">
              <w:rPr>
                <w:rFonts w:ascii="Book Antiqua" w:hAnsi="Book Antiqua" w:cstheme="majorBidi"/>
              </w:rPr>
              <w:t>Alere HIV Combo 7D2843 (100 tests/Kit)</w:t>
            </w:r>
          </w:p>
        </w:tc>
        <w:tc>
          <w:tcPr>
            <w:tcW w:w="1560" w:type="dxa"/>
            <w:shd w:val="clear" w:color="auto" w:fill="auto"/>
          </w:tcPr>
          <w:p w:rsidR="0091709D" w:rsidRPr="005E3725" w:rsidRDefault="0091709D" w:rsidP="00E50CF8">
            <w:pPr>
              <w:rPr>
                <w:rFonts w:ascii="Book Antiqua" w:hAnsi="Book Antiqua" w:cstheme="majorBidi"/>
              </w:rPr>
            </w:pPr>
            <w:r w:rsidRPr="005E3725">
              <w:rPr>
                <w:rFonts w:ascii="Book Antiqua" w:hAnsi="Book Antiqua" w:cstheme="majorBidi"/>
              </w:rPr>
              <w:t xml:space="preserve">Qualitative detection of HIV-I and HIV-II antibodies and non immunocomplex (free) HIV-I P24 antigen in humen capillary venous whole blood plasma and serum </w:t>
            </w:r>
          </w:p>
        </w:tc>
        <w:tc>
          <w:tcPr>
            <w:tcW w:w="1667" w:type="dxa"/>
            <w:gridSpan w:val="4"/>
            <w:shd w:val="clear" w:color="auto" w:fill="auto"/>
          </w:tcPr>
          <w:p w:rsidR="0091709D" w:rsidRPr="005E3725" w:rsidRDefault="0091709D" w:rsidP="00E50CF8">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E50CF8">
            <w:pPr>
              <w:rPr>
                <w:rFonts w:ascii="Book Antiqua" w:hAnsi="Book Antiqua" w:cstheme="majorBidi"/>
              </w:rPr>
            </w:pPr>
            <w:r w:rsidRPr="005E3725">
              <w:rPr>
                <w:rFonts w:ascii="Book Antiqua" w:hAnsi="Book Antiqua" w:cstheme="majorBidi"/>
              </w:rPr>
              <w:t>M/s Abbott Laboratories (Pakistan) Ltd, Opposite Radio Pakistan Transmission Center, Hyderabad Road, Landhi, Karachi</w:t>
            </w:r>
          </w:p>
          <w:p w:rsidR="0091709D" w:rsidRPr="005E3725" w:rsidRDefault="0091709D" w:rsidP="00E50CF8">
            <w:pPr>
              <w:rPr>
                <w:rFonts w:ascii="Book Antiqua" w:hAnsi="Book Antiqua" w:cstheme="majorBidi"/>
              </w:rPr>
            </w:pPr>
            <w:r w:rsidRPr="005E3725">
              <w:rPr>
                <w:rFonts w:ascii="Book Antiqua" w:hAnsi="Book Antiqua" w:cstheme="majorBidi"/>
              </w:rPr>
              <w:t>(ELI-00019)</w:t>
            </w:r>
          </w:p>
        </w:tc>
        <w:tc>
          <w:tcPr>
            <w:tcW w:w="1985" w:type="dxa"/>
            <w:gridSpan w:val="3"/>
            <w:shd w:val="clear" w:color="auto" w:fill="auto"/>
          </w:tcPr>
          <w:p w:rsidR="0091709D" w:rsidRPr="005E3725" w:rsidRDefault="0091709D" w:rsidP="00E50CF8">
            <w:pPr>
              <w:rPr>
                <w:rFonts w:ascii="Book Antiqua" w:hAnsi="Book Antiqua" w:cstheme="majorBidi"/>
                <w:b/>
                <w:bCs/>
              </w:rPr>
            </w:pPr>
            <w:r w:rsidRPr="005E3725">
              <w:rPr>
                <w:rFonts w:ascii="Book Antiqua" w:hAnsi="Book Antiqua" w:cstheme="majorBidi"/>
                <w:b/>
                <w:bCs/>
              </w:rPr>
              <w:t>Legal Manufacturer:</w:t>
            </w:r>
          </w:p>
          <w:p w:rsidR="0091709D" w:rsidRPr="005E3725" w:rsidRDefault="0091709D" w:rsidP="00E50CF8">
            <w:pPr>
              <w:rPr>
                <w:rFonts w:ascii="Book Antiqua" w:hAnsi="Book Antiqua" w:cstheme="majorBidi"/>
              </w:rPr>
            </w:pPr>
            <w:r w:rsidRPr="005E3725">
              <w:rPr>
                <w:rFonts w:ascii="Book Antiqua" w:hAnsi="Book Antiqua" w:cstheme="majorBidi"/>
              </w:rPr>
              <w:t>M/s Alere Medical Co., Ltd., 7F Shinjuku NS Building, 2-4-1 Nishi-Shinjuku, Shinjuku-ku, Tokyo 163-0807, Japan</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b/>
                <w:bCs/>
              </w:rPr>
            </w:pPr>
            <w:r w:rsidRPr="005E3725">
              <w:rPr>
                <w:rFonts w:ascii="Book Antiqua" w:hAnsi="Book Antiqua" w:cstheme="majorBidi"/>
                <w:b/>
                <w:bCs/>
              </w:rPr>
              <w:t>Manufacturing Site:</w:t>
            </w:r>
          </w:p>
          <w:p w:rsidR="0091709D" w:rsidRPr="005E3725" w:rsidRDefault="0091709D" w:rsidP="00E50CF8">
            <w:pPr>
              <w:rPr>
                <w:rFonts w:ascii="Book Antiqua" w:hAnsi="Book Antiqua" w:cstheme="majorBidi"/>
              </w:rPr>
            </w:pPr>
            <w:r w:rsidRPr="005E3725">
              <w:rPr>
                <w:rFonts w:ascii="Book Antiqua" w:hAnsi="Book Antiqua" w:cstheme="majorBidi"/>
              </w:rPr>
              <w:t>M/s Alere Medical Co., Ltd., Chiba Plant 357 Matsuhidai, Matsudo-shi, Chiba 270-2214, Japan</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(FSC JAPAN Issuance Date</w:t>
            </w:r>
          </w:p>
          <w:p w:rsidR="0091709D" w:rsidRPr="005E3725" w:rsidRDefault="0091709D" w:rsidP="00E50CF8">
            <w:pPr>
              <w:rPr>
                <w:rFonts w:ascii="Book Antiqua" w:hAnsi="Book Antiqua" w:cstheme="majorBidi"/>
              </w:rPr>
            </w:pPr>
            <w:r w:rsidRPr="005E3725">
              <w:rPr>
                <w:rFonts w:ascii="Book Antiqua" w:hAnsi="Book Antiqua" w:cstheme="majorBidi"/>
              </w:rPr>
              <w:t>26-03-2017)</w:t>
            </w:r>
          </w:p>
        </w:tc>
        <w:tc>
          <w:tcPr>
            <w:tcW w:w="2976" w:type="dxa"/>
            <w:gridSpan w:val="5"/>
            <w:shd w:val="clear" w:color="auto" w:fill="auto"/>
          </w:tcPr>
          <w:p w:rsidR="0091709D" w:rsidRPr="005E3725" w:rsidRDefault="0091709D" w:rsidP="00E50CF8">
            <w:pPr>
              <w:rPr>
                <w:rFonts w:ascii="Book Antiqua" w:hAnsi="Book Antiqua" w:cstheme="majorBidi"/>
              </w:rPr>
            </w:pPr>
            <w:r w:rsidRPr="005E3725">
              <w:rPr>
                <w:rFonts w:ascii="Book Antiqua" w:hAnsi="Book Antiqua" w:cstheme="majorBidi"/>
              </w:rPr>
              <w:t>Determine HBsAg2</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Class D</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Shelf Life: 18 Months</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Determine HBsAg27D2942</w:t>
            </w:r>
          </w:p>
          <w:p w:rsidR="0091709D" w:rsidRPr="005E3725" w:rsidRDefault="0091709D" w:rsidP="00E50CF8">
            <w:pPr>
              <w:rPr>
                <w:rFonts w:ascii="Book Antiqua" w:hAnsi="Book Antiqua" w:cstheme="majorBidi"/>
              </w:rPr>
            </w:pPr>
            <w:r w:rsidRPr="005E3725">
              <w:rPr>
                <w:rFonts w:ascii="Book Antiqua" w:hAnsi="Book Antiqua" w:cstheme="majorBidi"/>
              </w:rPr>
              <w:t>(20 tests/Kit)</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Determine HBsAg2 7D2943</w:t>
            </w:r>
          </w:p>
          <w:p w:rsidR="0091709D" w:rsidRPr="005E3725" w:rsidRDefault="0091709D" w:rsidP="00E50CF8">
            <w:pPr>
              <w:rPr>
                <w:rFonts w:ascii="Book Antiqua" w:hAnsi="Book Antiqua" w:cstheme="majorBidi"/>
              </w:rPr>
            </w:pPr>
            <w:r w:rsidRPr="005E3725">
              <w:rPr>
                <w:rFonts w:ascii="Book Antiqua" w:hAnsi="Book Antiqua" w:cstheme="majorBidi"/>
              </w:rPr>
              <w:t>(100 Tests/Kit)</w:t>
            </w:r>
          </w:p>
          <w:p w:rsidR="0091709D" w:rsidRPr="005E3725" w:rsidRDefault="0091709D" w:rsidP="00E50CF8">
            <w:pPr>
              <w:rPr>
                <w:rFonts w:ascii="Book Antiqua" w:hAnsi="Book Antiqua" w:cstheme="majorBidi"/>
              </w:rPr>
            </w:pPr>
          </w:p>
        </w:tc>
        <w:tc>
          <w:tcPr>
            <w:tcW w:w="1560" w:type="dxa"/>
            <w:shd w:val="clear" w:color="auto" w:fill="auto"/>
          </w:tcPr>
          <w:p w:rsidR="0091709D" w:rsidRPr="005E3725" w:rsidRDefault="0091709D" w:rsidP="00E50CF8">
            <w:pPr>
              <w:rPr>
                <w:rFonts w:ascii="Book Antiqua" w:hAnsi="Book Antiqua" w:cstheme="majorBidi"/>
              </w:rPr>
            </w:pPr>
            <w:r w:rsidRPr="005E3725">
              <w:rPr>
                <w:rFonts w:ascii="Book Antiqua" w:hAnsi="Book Antiqua" w:cstheme="majorBidi"/>
              </w:rPr>
              <w:t xml:space="preserve">Qualitative immunoassay for the detection of Hepatitis B surface Antigen in humen serum, plasma or whole blood </w:t>
            </w:r>
          </w:p>
        </w:tc>
        <w:tc>
          <w:tcPr>
            <w:tcW w:w="1667" w:type="dxa"/>
            <w:gridSpan w:val="4"/>
            <w:shd w:val="clear" w:color="auto" w:fill="auto"/>
          </w:tcPr>
          <w:p w:rsidR="0091709D" w:rsidRPr="005E3725" w:rsidRDefault="0091709D" w:rsidP="00E50CF8">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Allmed Solutions, A-21/3 KDA Scheme 1 (Ext) Opposite National Stadium Road, Karachi</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(ELI-00029)</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Manufactured By:</w:t>
            </w:r>
            <w:r w:rsidRPr="005E3725">
              <w:rPr>
                <w:rFonts w:ascii="Book Antiqua" w:hAnsi="Book Antiqua" w:cstheme="majorBidi"/>
                <w:b/>
                <w:bCs/>
              </w:rPr>
              <w:br/>
            </w:r>
            <w:r w:rsidRPr="005E3725">
              <w:rPr>
                <w:rFonts w:ascii="Book Antiqua" w:hAnsi="Book Antiqua" w:cstheme="majorBidi"/>
              </w:rPr>
              <w:t>M/s Bactiguard AB, Alfred Nobels Alle 150, 146 48 Tullinge, Sweden</w:t>
            </w:r>
          </w:p>
          <w:p w:rsidR="0091709D" w:rsidRPr="005E3725" w:rsidRDefault="0091709D" w:rsidP="004215CB">
            <w:pPr>
              <w:rPr>
                <w:rFonts w:ascii="Book Antiqua" w:hAnsi="Book Antiqua" w:cstheme="majorBidi"/>
              </w:rPr>
            </w:pPr>
          </w:p>
          <w:p w:rsidR="0091709D" w:rsidRPr="005E3725" w:rsidRDefault="0091709D" w:rsidP="00100181">
            <w:pPr>
              <w:rPr>
                <w:rFonts w:ascii="Book Antiqua" w:hAnsi="Book Antiqua" w:cstheme="majorBidi"/>
              </w:rPr>
            </w:pPr>
            <w:r w:rsidRPr="005E3725">
              <w:rPr>
                <w:rFonts w:ascii="Book Antiqua" w:hAnsi="Book Antiqua" w:cstheme="majorBidi"/>
              </w:rPr>
              <w:t>(FSC Sweden validity date</w:t>
            </w:r>
          </w:p>
          <w:p w:rsidR="0091709D" w:rsidRPr="005E3725" w:rsidRDefault="0091709D" w:rsidP="004215CB">
            <w:pPr>
              <w:rPr>
                <w:rFonts w:ascii="Book Antiqua" w:hAnsi="Book Antiqua" w:cstheme="majorBidi"/>
              </w:rPr>
            </w:pPr>
            <w:r w:rsidRPr="005E3725">
              <w:rPr>
                <w:rFonts w:ascii="Book Antiqua" w:hAnsi="Book Antiqua" w:cstheme="majorBidi"/>
              </w:rPr>
              <w:t>01-10-2023 Copy)</w:t>
            </w:r>
          </w:p>
          <w:p w:rsidR="0091709D" w:rsidRPr="005E3725" w:rsidRDefault="0091709D" w:rsidP="004215CB">
            <w:pPr>
              <w:rPr>
                <w:rFonts w:ascii="Book Antiqua" w:hAnsi="Book Antiqua" w:cstheme="majorBidi"/>
                <w:b/>
                <w:bCs/>
              </w:rPr>
            </w:pPr>
            <w:r w:rsidRPr="005E3725">
              <w:rPr>
                <w:rFonts w:ascii="Book Antiqua" w:hAnsi="Book Antiqua" w:cstheme="majorBidi"/>
              </w:rPr>
              <w:t>Fee. Rs. 50,000/-</w:t>
            </w:r>
          </w:p>
          <w:p w:rsidR="0091709D" w:rsidRPr="005E3725" w:rsidRDefault="0091709D" w:rsidP="004215CB">
            <w:pPr>
              <w:rPr>
                <w:rFonts w:ascii="Book Antiqua" w:hAnsi="Book Antiqua" w:cstheme="majorBidi"/>
                <w:b/>
                <w:bCs/>
              </w:rPr>
            </w:pP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BIP Central Venous Catheter</w:t>
            </w:r>
          </w:p>
          <w:p w:rsidR="0091709D" w:rsidRPr="005E3725" w:rsidRDefault="0091709D" w:rsidP="004215CB">
            <w:pPr>
              <w:rPr>
                <w:rFonts w:ascii="Book Antiqua" w:hAnsi="Book Antiqua" w:cstheme="majorBidi"/>
              </w:rPr>
            </w:pP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4215CB">
            <w:pPr>
              <w:rPr>
                <w:rFonts w:ascii="Book Antiqua" w:hAnsi="Book Antiqua" w:cstheme="majorBidi"/>
              </w:rPr>
            </w:pPr>
          </w:p>
        </w:tc>
        <w:tc>
          <w:tcPr>
            <w:tcW w:w="1560" w:type="dxa"/>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Central Venous Catheter</w:t>
            </w:r>
          </w:p>
        </w:tc>
        <w:tc>
          <w:tcPr>
            <w:tcW w:w="1667" w:type="dxa"/>
            <w:gridSpan w:val="4"/>
            <w:shd w:val="clear" w:color="auto" w:fill="auto"/>
          </w:tcPr>
          <w:p w:rsidR="0091709D" w:rsidRPr="005E3725" w:rsidRDefault="0091709D" w:rsidP="004215CB">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 xml:space="preserve">M/s Intek Corporation, Office No. 30, Al Amin Plaza, The Mall, Rawalpindi </w:t>
            </w:r>
          </w:p>
          <w:p w:rsidR="0091709D" w:rsidRPr="005E3725" w:rsidRDefault="0091709D" w:rsidP="004215CB">
            <w:pPr>
              <w:rPr>
                <w:rFonts w:ascii="Book Antiqua" w:hAnsi="Book Antiqua" w:cstheme="majorBidi"/>
              </w:rPr>
            </w:pPr>
            <w:r w:rsidRPr="005E3725">
              <w:rPr>
                <w:rFonts w:ascii="Book Antiqua" w:hAnsi="Book Antiqua" w:cstheme="majorBidi"/>
              </w:rPr>
              <w:t>(ELI-00034)</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Marketed By:</w:t>
            </w:r>
            <w:r w:rsidRPr="005E3725">
              <w:rPr>
                <w:rFonts w:ascii="Book Antiqua" w:hAnsi="Book Antiqua" w:cstheme="majorBidi"/>
                <w:b/>
                <w:bCs/>
              </w:rPr>
              <w:br/>
            </w:r>
            <w:r w:rsidRPr="005E3725">
              <w:rPr>
                <w:rFonts w:ascii="Book Antiqua" w:hAnsi="Book Antiqua" w:cstheme="majorBidi"/>
              </w:rPr>
              <w:t>M/s KANEKA Corporation, 3-18, 2-Chome, Nakanoshima, Kita-ku, Osaka, 530-8288, Japan</w:t>
            </w:r>
          </w:p>
          <w:p w:rsidR="0091709D" w:rsidRPr="005E3725" w:rsidRDefault="0091709D" w:rsidP="004215CB">
            <w:pPr>
              <w:rPr>
                <w:rFonts w:ascii="Book Antiqua" w:hAnsi="Book Antiqua" w:cstheme="majorBidi"/>
              </w:rPr>
            </w:pPr>
            <w:r w:rsidRPr="005E3725">
              <w:rPr>
                <w:rFonts w:ascii="Book Antiqua" w:hAnsi="Book Antiqua" w:cstheme="majorBidi"/>
              </w:rPr>
              <w:br/>
            </w:r>
            <w:r w:rsidRPr="005E3725">
              <w:rPr>
                <w:rFonts w:ascii="Book Antiqua" w:hAnsi="Book Antiqua" w:cstheme="majorBidi"/>
                <w:b/>
                <w:bCs/>
              </w:rPr>
              <w:t>Manufacturing Site:</w:t>
            </w:r>
            <w:r w:rsidRPr="005E3725">
              <w:rPr>
                <w:rFonts w:ascii="Book Antiqua" w:hAnsi="Book Antiqua" w:cstheme="majorBidi"/>
                <w:b/>
                <w:bCs/>
              </w:rPr>
              <w:br/>
            </w:r>
            <w:r w:rsidRPr="005E3725">
              <w:rPr>
                <w:rFonts w:ascii="Book Antiqua" w:hAnsi="Book Antiqua" w:cstheme="majorBidi"/>
              </w:rPr>
              <w:t>M/s KANEKA Medix Corporation Kanagawa Plant 225-1, Aza Deguchi, Yamakita, Yamakita-machi, Ashigara-Kami-gun, KANAGAWA, 258-0113 Japan</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Japan Issuance Date</w:t>
            </w:r>
          </w:p>
          <w:p w:rsidR="0091709D" w:rsidRPr="005E3725" w:rsidRDefault="0091709D" w:rsidP="004215CB">
            <w:pPr>
              <w:rPr>
                <w:rFonts w:ascii="Book Antiqua" w:hAnsi="Book Antiqua" w:cstheme="majorBidi"/>
              </w:rPr>
            </w:pPr>
            <w:r w:rsidRPr="005E3725">
              <w:rPr>
                <w:rFonts w:ascii="Book Antiqua" w:hAnsi="Book Antiqua" w:cstheme="majorBidi"/>
              </w:rPr>
              <w:t>07-12-2015)</w:t>
            </w:r>
          </w:p>
          <w:p w:rsidR="0091709D" w:rsidRPr="005E3725" w:rsidRDefault="0091709D" w:rsidP="004215CB">
            <w:pPr>
              <w:rPr>
                <w:rFonts w:ascii="Book Antiqua" w:hAnsi="Book Antiqua" w:cstheme="majorBidi"/>
              </w:rPr>
            </w:pPr>
            <w:r w:rsidRPr="005E3725">
              <w:rPr>
                <w:rFonts w:ascii="Book Antiqua" w:hAnsi="Book Antiqua" w:cstheme="majorBidi"/>
              </w:rPr>
              <w:t>Fee. Rs. 50,000/-</w:t>
            </w:r>
          </w:p>
        </w:tc>
        <w:tc>
          <w:tcPr>
            <w:tcW w:w="2976" w:type="dxa"/>
            <w:gridSpan w:val="5"/>
            <w:shd w:val="clear" w:color="auto" w:fill="auto"/>
          </w:tcPr>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Thrombuster II</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 xml:space="preserve">Shelf Life: 3 Years </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Codes                            Sizes</w:t>
            </w:r>
          </w:p>
          <w:p w:rsidR="0091709D" w:rsidRPr="005E3725" w:rsidRDefault="0091709D" w:rsidP="004215CB">
            <w:pPr>
              <w:rPr>
                <w:rFonts w:ascii="Book Antiqua" w:hAnsi="Book Antiqua" w:cstheme="majorBidi"/>
              </w:rPr>
            </w:pPr>
            <w:r w:rsidRPr="005E3725">
              <w:rPr>
                <w:rFonts w:ascii="Book Antiqua" w:hAnsi="Book Antiqua" w:cstheme="majorBidi"/>
              </w:rPr>
              <w:t>T2R6SA4W                       6-Fr</w:t>
            </w:r>
          </w:p>
        </w:tc>
        <w:tc>
          <w:tcPr>
            <w:tcW w:w="1560" w:type="dxa"/>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Aspiration Cahteter</w:t>
            </w:r>
          </w:p>
        </w:tc>
        <w:tc>
          <w:tcPr>
            <w:tcW w:w="1667" w:type="dxa"/>
            <w:gridSpan w:val="4"/>
            <w:shd w:val="clear" w:color="auto" w:fill="auto"/>
          </w:tcPr>
          <w:p w:rsidR="0091709D" w:rsidRPr="005E3725" w:rsidRDefault="0091709D" w:rsidP="004215CB">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 xml:space="preserve">M/s Intek Corporation, Office No. 30, Al Amin Plaza, The Mall, Rawalpindi </w:t>
            </w:r>
          </w:p>
          <w:p w:rsidR="0091709D" w:rsidRPr="005E3725" w:rsidRDefault="0091709D" w:rsidP="004215CB">
            <w:pPr>
              <w:rPr>
                <w:rFonts w:ascii="Book Antiqua" w:hAnsi="Book Antiqua" w:cstheme="majorBidi"/>
              </w:rPr>
            </w:pPr>
            <w:r w:rsidRPr="005E3725">
              <w:rPr>
                <w:rFonts w:ascii="Book Antiqua" w:hAnsi="Book Antiqua" w:cstheme="majorBidi"/>
              </w:rPr>
              <w:t>(ELI-00034)</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Marketed By:</w:t>
            </w:r>
            <w:r w:rsidRPr="005E3725">
              <w:rPr>
                <w:rFonts w:ascii="Book Antiqua" w:hAnsi="Book Antiqua" w:cstheme="majorBidi"/>
                <w:b/>
                <w:bCs/>
              </w:rPr>
              <w:br/>
            </w:r>
            <w:r w:rsidRPr="005E3725">
              <w:rPr>
                <w:rFonts w:ascii="Book Antiqua" w:hAnsi="Book Antiqua" w:cstheme="majorBidi"/>
              </w:rPr>
              <w:t>M/s KANEKA Corporation, 3-18, 2-Chome, Nakanoshima, Kita-ku, Osaka, 530-8288, Japan</w:t>
            </w:r>
          </w:p>
          <w:p w:rsidR="0091709D" w:rsidRPr="005E3725" w:rsidRDefault="0091709D" w:rsidP="004215CB">
            <w:pPr>
              <w:rPr>
                <w:rFonts w:ascii="Book Antiqua" w:hAnsi="Book Antiqua" w:cstheme="majorBidi"/>
              </w:rPr>
            </w:pPr>
            <w:r w:rsidRPr="005E3725">
              <w:rPr>
                <w:rFonts w:ascii="Book Antiqua" w:hAnsi="Book Antiqua" w:cstheme="majorBidi"/>
              </w:rPr>
              <w:br/>
            </w:r>
            <w:r w:rsidRPr="005E3725">
              <w:rPr>
                <w:rFonts w:ascii="Book Antiqua" w:hAnsi="Book Antiqua" w:cstheme="majorBidi"/>
                <w:b/>
                <w:bCs/>
              </w:rPr>
              <w:t>Manufacturing Site:</w:t>
            </w:r>
            <w:r w:rsidRPr="005E3725">
              <w:rPr>
                <w:rFonts w:ascii="Book Antiqua" w:hAnsi="Book Antiqua" w:cstheme="majorBidi"/>
                <w:b/>
                <w:bCs/>
              </w:rPr>
              <w:br/>
            </w:r>
            <w:r w:rsidRPr="005E3725">
              <w:rPr>
                <w:rFonts w:ascii="Book Antiqua" w:hAnsi="Book Antiqua" w:cstheme="majorBidi"/>
              </w:rPr>
              <w:t>M/s KANEKA Medix Corporation Kanagawa Plant 225-1, Aza Deguchi, Yamakita, Yamakita-machi, Ashigara-Kami-gun, KANAGAWA, 258-0113 Japan</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Japan Issuance Date</w:t>
            </w:r>
          </w:p>
          <w:p w:rsidR="0091709D" w:rsidRPr="005E3725" w:rsidRDefault="0091709D" w:rsidP="004215CB">
            <w:pPr>
              <w:rPr>
                <w:rFonts w:ascii="Book Antiqua" w:hAnsi="Book Antiqua" w:cstheme="majorBidi"/>
              </w:rPr>
            </w:pPr>
            <w:r w:rsidRPr="005E3725">
              <w:rPr>
                <w:rFonts w:ascii="Book Antiqua" w:hAnsi="Book Antiqua" w:cstheme="majorBidi"/>
              </w:rPr>
              <w:t>01-04-2018)</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Fee. Rs. 50,000/-</w:t>
            </w:r>
          </w:p>
          <w:p w:rsidR="0091709D" w:rsidRPr="005E3725" w:rsidRDefault="0091709D" w:rsidP="004215CB">
            <w:pPr>
              <w:rPr>
                <w:rFonts w:ascii="Book Antiqua" w:hAnsi="Book Antiqua" w:cstheme="majorBidi"/>
                <w:b/>
                <w:bCs/>
              </w:rPr>
            </w:pPr>
          </w:p>
        </w:tc>
        <w:tc>
          <w:tcPr>
            <w:tcW w:w="2976" w:type="dxa"/>
            <w:gridSpan w:val="5"/>
            <w:shd w:val="clear" w:color="auto" w:fill="auto"/>
          </w:tcPr>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Crusade Bilumen Catheter</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 xml:space="preserve">Shelf Life: 3 Years </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Codes                            Sizes</w:t>
            </w:r>
          </w:p>
          <w:p w:rsidR="0091709D" w:rsidRPr="005E3725" w:rsidRDefault="0091709D" w:rsidP="004215CB">
            <w:pPr>
              <w:rPr>
                <w:rFonts w:ascii="Book Antiqua" w:hAnsi="Book Antiqua" w:cstheme="majorBidi"/>
              </w:rPr>
            </w:pPr>
            <w:r w:rsidRPr="005E3725">
              <w:rPr>
                <w:rFonts w:ascii="Book Antiqua" w:hAnsi="Book Antiqua" w:cstheme="majorBidi"/>
              </w:rPr>
              <w:t>KMF0114A                    140cm</w:t>
            </w:r>
          </w:p>
          <w:p w:rsidR="0091709D" w:rsidRPr="005E3725" w:rsidRDefault="0091709D" w:rsidP="004215CB">
            <w:pPr>
              <w:rPr>
                <w:rFonts w:ascii="Book Antiqua" w:hAnsi="Book Antiqua" w:cstheme="majorBidi"/>
              </w:rPr>
            </w:pPr>
            <w:r w:rsidRPr="005E3725">
              <w:rPr>
                <w:rFonts w:ascii="Book Antiqua" w:hAnsi="Book Antiqua" w:cstheme="majorBidi"/>
              </w:rPr>
              <w:t xml:space="preserve">0.014 Guidewire supported </w:t>
            </w:r>
          </w:p>
        </w:tc>
        <w:tc>
          <w:tcPr>
            <w:tcW w:w="1560" w:type="dxa"/>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 xml:space="preserve">Bilumen Coronary Catheter </w:t>
            </w:r>
          </w:p>
        </w:tc>
        <w:tc>
          <w:tcPr>
            <w:tcW w:w="1667" w:type="dxa"/>
            <w:gridSpan w:val="4"/>
            <w:shd w:val="clear" w:color="auto" w:fill="auto"/>
          </w:tcPr>
          <w:p w:rsidR="0091709D" w:rsidRPr="005E3725" w:rsidRDefault="0091709D" w:rsidP="004215CB">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 xml:space="preserve">M/s Intek Corporation, Office No. 30, Al Amin Plaza, The Mall, Rawalpindi </w:t>
            </w:r>
          </w:p>
          <w:p w:rsidR="0091709D" w:rsidRPr="005E3725" w:rsidRDefault="0091709D" w:rsidP="004215CB">
            <w:pPr>
              <w:rPr>
                <w:rFonts w:ascii="Book Antiqua" w:hAnsi="Book Antiqua" w:cstheme="majorBidi"/>
              </w:rPr>
            </w:pPr>
            <w:r w:rsidRPr="005E3725">
              <w:rPr>
                <w:rFonts w:ascii="Book Antiqua" w:hAnsi="Book Antiqua" w:cstheme="majorBidi"/>
              </w:rPr>
              <w:t>(ELI-00034)</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Manufacturer/ Manufacturing Site:</w:t>
            </w:r>
            <w:r w:rsidRPr="005E3725">
              <w:rPr>
                <w:rFonts w:ascii="Book Antiqua" w:hAnsi="Book Antiqua" w:cstheme="majorBidi"/>
                <w:b/>
                <w:bCs/>
              </w:rPr>
              <w:br/>
            </w:r>
            <w:r w:rsidRPr="005E3725">
              <w:rPr>
                <w:rFonts w:ascii="Book Antiqua" w:hAnsi="Book Antiqua" w:cstheme="majorBidi"/>
              </w:rPr>
              <w:t>M/s Occlutech GmbH Eildenbruchstrasse 15, 07745 Jena, Germany</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Germany Issuance Date</w:t>
            </w:r>
          </w:p>
          <w:p w:rsidR="0091709D" w:rsidRPr="005E3725" w:rsidRDefault="0091709D" w:rsidP="004215CB">
            <w:pPr>
              <w:rPr>
                <w:rFonts w:ascii="Book Antiqua" w:hAnsi="Book Antiqua" w:cstheme="majorBidi"/>
              </w:rPr>
            </w:pPr>
            <w:r w:rsidRPr="005E3725">
              <w:rPr>
                <w:rFonts w:ascii="Book Antiqua" w:hAnsi="Book Antiqua" w:cstheme="majorBidi"/>
              </w:rPr>
              <w:t>30-01-2018)</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Fee. Rs. 50,000/-</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p>
        </w:tc>
        <w:tc>
          <w:tcPr>
            <w:tcW w:w="2976" w:type="dxa"/>
            <w:gridSpan w:val="5"/>
            <w:shd w:val="clear" w:color="auto" w:fill="auto"/>
          </w:tcPr>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Figulla® Flex II ASD Occluder</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 xml:space="preserve">Shelf Life: 5 Years </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Codes                            Sizes</w:t>
            </w:r>
          </w:p>
          <w:p w:rsidR="0091709D" w:rsidRPr="005E3725" w:rsidRDefault="0091709D" w:rsidP="004215CB">
            <w:pPr>
              <w:rPr>
                <w:rFonts w:ascii="Book Antiqua" w:hAnsi="Book Antiqua" w:cstheme="majorBidi"/>
              </w:rPr>
            </w:pPr>
            <w:r w:rsidRPr="005E3725">
              <w:rPr>
                <w:rFonts w:ascii="Book Antiqua" w:hAnsi="Book Antiqua" w:cstheme="majorBidi"/>
              </w:rPr>
              <w:t>29ASD04                     4mm</w:t>
            </w:r>
          </w:p>
          <w:p w:rsidR="0091709D" w:rsidRPr="005E3725" w:rsidRDefault="0091709D" w:rsidP="004215CB">
            <w:pPr>
              <w:rPr>
                <w:rFonts w:ascii="Book Antiqua" w:hAnsi="Book Antiqua" w:cstheme="majorBidi"/>
              </w:rPr>
            </w:pPr>
            <w:r w:rsidRPr="005E3725">
              <w:rPr>
                <w:rFonts w:ascii="Book Antiqua" w:hAnsi="Book Antiqua" w:cstheme="majorBidi"/>
              </w:rPr>
              <w:t>29ASD05                     5mm</w:t>
            </w:r>
          </w:p>
          <w:p w:rsidR="0091709D" w:rsidRPr="005E3725" w:rsidRDefault="0091709D" w:rsidP="004215CB">
            <w:pPr>
              <w:rPr>
                <w:rFonts w:ascii="Book Antiqua" w:hAnsi="Book Antiqua" w:cstheme="majorBidi"/>
              </w:rPr>
            </w:pPr>
            <w:r w:rsidRPr="005E3725">
              <w:rPr>
                <w:rFonts w:ascii="Book Antiqua" w:hAnsi="Book Antiqua" w:cstheme="majorBidi"/>
              </w:rPr>
              <w:t>29ASD06                     6mm</w:t>
            </w:r>
          </w:p>
          <w:p w:rsidR="0091709D" w:rsidRPr="005E3725" w:rsidRDefault="0091709D" w:rsidP="004215CB">
            <w:pPr>
              <w:rPr>
                <w:rFonts w:ascii="Book Antiqua" w:hAnsi="Book Antiqua" w:cstheme="majorBidi"/>
              </w:rPr>
            </w:pPr>
            <w:r w:rsidRPr="005E3725">
              <w:rPr>
                <w:rFonts w:ascii="Book Antiqua" w:hAnsi="Book Antiqua" w:cstheme="majorBidi"/>
              </w:rPr>
              <w:t>29ASD07                     7mm</w:t>
            </w:r>
          </w:p>
          <w:p w:rsidR="0091709D" w:rsidRPr="005E3725" w:rsidRDefault="0091709D" w:rsidP="004215CB">
            <w:pPr>
              <w:rPr>
                <w:rFonts w:ascii="Book Antiqua" w:hAnsi="Book Antiqua" w:cstheme="majorBidi"/>
              </w:rPr>
            </w:pPr>
            <w:r w:rsidRPr="005E3725">
              <w:rPr>
                <w:rFonts w:ascii="Book Antiqua" w:hAnsi="Book Antiqua" w:cstheme="majorBidi"/>
              </w:rPr>
              <w:t>29ASD09                     9mm</w:t>
            </w:r>
          </w:p>
          <w:p w:rsidR="0091709D" w:rsidRPr="005E3725" w:rsidRDefault="0091709D" w:rsidP="004215CB">
            <w:pPr>
              <w:rPr>
                <w:rFonts w:ascii="Book Antiqua" w:hAnsi="Book Antiqua" w:cstheme="majorBidi"/>
              </w:rPr>
            </w:pPr>
            <w:r w:rsidRPr="005E3725">
              <w:rPr>
                <w:rFonts w:ascii="Book Antiqua" w:hAnsi="Book Antiqua" w:cstheme="majorBidi"/>
              </w:rPr>
              <w:t>29ASD10                    10mm</w:t>
            </w:r>
          </w:p>
          <w:p w:rsidR="0091709D" w:rsidRPr="005E3725" w:rsidRDefault="0091709D" w:rsidP="004215CB">
            <w:pPr>
              <w:rPr>
                <w:rFonts w:ascii="Book Antiqua" w:hAnsi="Book Antiqua" w:cstheme="majorBidi"/>
              </w:rPr>
            </w:pPr>
            <w:r w:rsidRPr="005E3725">
              <w:rPr>
                <w:rFonts w:ascii="Book Antiqua" w:hAnsi="Book Antiqua" w:cstheme="majorBidi"/>
              </w:rPr>
              <w:t>29ASD12                    12mm</w:t>
            </w:r>
          </w:p>
          <w:p w:rsidR="0091709D" w:rsidRPr="005E3725" w:rsidRDefault="0091709D" w:rsidP="004215CB">
            <w:pPr>
              <w:rPr>
                <w:rFonts w:ascii="Book Antiqua" w:hAnsi="Book Antiqua" w:cstheme="majorBidi"/>
              </w:rPr>
            </w:pPr>
            <w:r w:rsidRPr="005E3725">
              <w:rPr>
                <w:rFonts w:ascii="Book Antiqua" w:hAnsi="Book Antiqua" w:cstheme="majorBidi"/>
              </w:rPr>
              <w:t>29ASD13                    13mm</w:t>
            </w:r>
          </w:p>
          <w:p w:rsidR="0091709D" w:rsidRPr="005E3725" w:rsidRDefault="0091709D" w:rsidP="004215CB">
            <w:pPr>
              <w:rPr>
                <w:rFonts w:ascii="Book Antiqua" w:hAnsi="Book Antiqua" w:cstheme="majorBidi"/>
              </w:rPr>
            </w:pPr>
            <w:r w:rsidRPr="005E3725">
              <w:rPr>
                <w:rFonts w:ascii="Book Antiqua" w:hAnsi="Book Antiqua" w:cstheme="majorBidi"/>
              </w:rPr>
              <w:t>29ASD15                    15mm</w:t>
            </w:r>
          </w:p>
          <w:p w:rsidR="0091709D" w:rsidRPr="005E3725" w:rsidRDefault="0091709D" w:rsidP="004215CB">
            <w:pPr>
              <w:rPr>
                <w:rFonts w:ascii="Book Antiqua" w:hAnsi="Book Antiqua" w:cstheme="majorBidi"/>
              </w:rPr>
            </w:pPr>
            <w:r w:rsidRPr="005E3725">
              <w:rPr>
                <w:rFonts w:ascii="Book Antiqua" w:hAnsi="Book Antiqua" w:cstheme="majorBidi"/>
              </w:rPr>
              <w:t>29ASD16                    16mm</w:t>
            </w:r>
          </w:p>
          <w:p w:rsidR="0091709D" w:rsidRPr="005E3725" w:rsidRDefault="0091709D" w:rsidP="004215CB">
            <w:pPr>
              <w:rPr>
                <w:rFonts w:ascii="Book Antiqua" w:hAnsi="Book Antiqua" w:cstheme="majorBidi"/>
              </w:rPr>
            </w:pPr>
            <w:r w:rsidRPr="005E3725">
              <w:rPr>
                <w:rFonts w:ascii="Book Antiqua" w:hAnsi="Book Antiqua" w:cstheme="majorBidi"/>
              </w:rPr>
              <w:t>29ASD18                    18mm</w:t>
            </w:r>
          </w:p>
          <w:p w:rsidR="0091709D" w:rsidRPr="005E3725" w:rsidRDefault="0091709D" w:rsidP="004215CB">
            <w:pPr>
              <w:rPr>
                <w:rFonts w:ascii="Book Antiqua" w:hAnsi="Book Antiqua" w:cstheme="majorBidi"/>
              </w:rPr>
            </w:pPr>
            <w:r w:rsidRPr="005E3725">
              <w:rPr>
                <w:rFonts w:ascii="Book Antiqua" w:hAnsi="Book Antiqua" w:cstheme="majorBidi"/>
              </w:rPr>
              <w:t>29ASD1919.5mm</w:t>
            </w:r>
          </w:p>
          <w:p w:rsidR="0091709D" w:rsidRPr="005E3725" w:rsidRDefault="0091709D" w:rsidP="004215CB">
            <w:pPr>
              <w:rPr>
                <w:rFonts w:ascii="Book Antiqua" w:hAnsi="Book Antiqua" w:cstheme="majorBidi"/>
              </w:rPr>
            </w:pPr>
            <w:r w:rsidRPr="005E3725">
              <w:rPr>
                <w:rFonts w:ascii="Book Antiqua" w:hAnsi="Book Antiqua" w:cstheme="majorBidi"/>
              </w:rPr>
              <w:t>29ASD21                    21mm</w:t>
            </w:r>
          </w:p>
          <w:p w:rsidR="0091709D" w:rsidRPr="005E3725" w:rsidRDefault="0091709D" w:rsidP="004215CB">
            <w:pPr>
              <w:rPr>
                <w:rFonts w:ascii="Book Antiqua" w:hAnsi="Book Antiqua" w:cstheme="majorBidi"/>
              </w:rPr>
            </w:pPr>
            <w:r w:rsidRPr="005E3725">
              <w:rPr>
                <w:rFonts w:ascii="Book Antiqua" w:hAnsi="Book Antiqua" w:cstheme="majorBidi"/>
              </w:rPr>
              <w:t>29ASD24                    24mm</w:t>
            </w:r>
          </w:p>
          <w:p w:rsidR="0091709D" w:rsidRPr="005E3725" w:rsidRDefault="0091709D" w:rsidP="004215CB">
            <w:pPr>
              <w:rPr>
                <w:rFonts w:ascii="Book Antiqua" w:hAnsi="Book Antiqua" w:cstheme="majorBidi"/>
              </w:rPr>
            </w:pPr>
            <w:r w:rsidRPr="005E3725">
              <w:rPr>
                <w:rFonts w:ascii="Book Antiqua" w:hAnsi="Book Antiqua" w:cstheme="majorBidi"/>
              </w:rPr>
              <w:t>29ASD27                    27mm</w:t>
            </w:r>
          </w:p>
          <w:p w:rsidR="0091709D" w:rsidRPr="005E3725" w:rsidRDefault="0091709D" w:rsidP="004215CB">
            <w:pPr>
              <w:rPr>
                <w:rFonts w:ascii="Book Antiqua" w:hAnsi="Book Antiqua" w:cstheme="majorBidi"/>
              </w:rPr>
            </w:pPr>
            <w:r w:rsidRPr="005E3725">
              <w:rPr>
                <w:rFonts w:ascii="Book Antiqua" w:hAnsi="Book Antiqua" w:cstheme="majorBidi"/>
              </w:rPr>
              <w:t>29ASD30                    30mm</w:t>
            </w:r>
          </w:p>
          <w:p w:rsidR="0091709D" w:rsidRPr="005E3725" w:rsidRDefault="0091709D" w:rsidP="004215CB">
            <w:pPr>
              <w:rPr>
                <w:rFonts w:ascii="Book Antiqua" w:hAnsi="Book Antiqua" w:cstheme="majorBidi"/>
              </w:rPr>
            </w:pPr>
            <w:r w:rsidRPr="005E3725">
              <w:rPr>
                <w:rFonts w:ascii="Book Antiqua" w:hAnsi="Book Antiqua" w:cstheme="majorBidi"/>
              </w:rPr>
              <w:t>29ASD33                    33mm</w:t>
            </w:r>
          </w:p>
          <w:p w:rsidR="0091709D" w:rsidRPr="005E3725" w:rsidRDefault="0091709D" w:rsidP="004215CB">
            <w:pPr>
              <w:rPr>
                <w:rFonts w:ascii="Book Antiqua" w:hAnsi="Book Antiqua" w:cstheme="majorBidi"/>
              </w:rPr>
            </w:pPr>
            <w:r w:rsidRPr="005E3725">
              <w:rPr>
                <w:rFonts w:ascii="Book Antiqua" w:hAnsi="Book Antiqua" w:cstheme="majorBidi"/>
              </w:rPr>
              <w:t>29ASD36                    36mm</w:t>
            </w:r>
          </w:p>
          <w:p w:rsidR="0091709D" w:rsidRPr="005E3725" w:rsidRDefault="0091709D" w:rsidP="004215CB">
            <w:pPr>
              <w:rPr>
                <w:rFonts w:ascii="Book Antiqua" w:hAnsi="Book Antiqua" w:cstheme="majorBidi"/>
              </w:rPr>
            </w:pPr>
            <w:r w:rsidRPr="005E3725">
              <w:rPr>
                <w:rFonts w:ascii="Book Antiqua" w:hAnsi="Book Antiqua" w:cstheme="majorBidi"/>
              </w:rPr>
              <w:t>29ASD39                    39mm</w:t>
            </w:r>
          </w:p>
          <w:p w:rsidR="0091709D" w:rsidRPr="005E3725" w:rsidRDefault="0091709D" w:rsidP="004215CB">
            <w:pPr>
              <w:rPr>
                <w:rFonts w:ascii="Book Antiqua" w:hAnsi="Book Antiqua" w:cstheme="majorBidi"/>
              </w:rPr>
            </w:pPr>
            <w:r w:rsidRPr="005E3725">
              <w:rPr>
                <w:rFonts w:ascii="Book Antiqua" w:hAnsi="Book Antiqua" w:cstheme="majorBidi"/>
              </w:rPr>
              <w:t>29ASD40                   40mm</w:t>
            </w:r>
          </w:p>
          <w:p w:rsidR="0091709D" w:rsidRPr="005E3725" w:rsidRDefault="0091709D" w:rsidP="004215CB">
            <w:pPr>
              <w:rPr>
                <w:rFonts w:ascii="Book Antiqua" w:hAnsi="Book Antiqua" w:cstheme="majorBidi"/>
              </w:rPr>
            </w:pPr>
          </w:p>
        </w:tc>
        <w:tc>
          <w:tcPr>
            <w:tcW w:w="1560" w:type="dxa"/>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Atrial Septal Defect Closure Device</w:t>
            </w:r>
          </w:p>
        </w:tc>
        <w:tc>
          <w:tcPr>
            <w:tcW w:w="1667" w:type="dxa"/>
            <w:gridSpan w:val="4"/>
            <w:shd w:val="clear" w:color="auto" w:fill="auto"/>
          </w:tcPr>
          <w:p w:rsidR="0091709D" w:rsidRPr="005E3725" w:rsidRDefault="0091709D" w:rsidP="004215CB">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 xml:space="preserve">M/s Intek Corporation, Office No. 30, Al Amin Plaza, The Mall, Rawalpindi </w:t>
            </w:r>
          </w:p>
          <w:p w:rsidR="0091709D" w:rsidRPr="005E3725" w:rsidRDefault="0091709D" w:rsidP="004215CB">
            <w:pPr>
              <w:rPr>
                <w:rFonts w:ascii="Book Antiqua" w:hAnsi="Book Antiqua" w:cstheme="majorBidi"/>
              </w:rPr>
            </w:pPr>
            <w:r w:rsidRPr="005E3725">
              <w:rPr>
                <w:rFonts w:ascii="Book Antiqua" w:hAnsi="Book Antiqua" w:cstheme="majorBidi"/>
              </w:rPr>
              <w:t>(ELI-00034)</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Manufacturer/ Manufacturing Site:</w:t>
            </w:r>
            <w:r w:rsidRPr="005E3725">
              <w:rPr>
                <w:rFonts w:ascii="Book Antiqua" w:hAnsi="Book Antiqua" w:cstheme="majorBidi"/>
                <w:b/>
                <w:bCs/>
              </w:rPr>
              <w:br/>
            </w:r>
            <w:r w:rsidRPr="005E3725">
              <w:rPr>
                <w:rFonts w:ascii="Book Antiqua" w:hAnsi="Book Antiqua" w:cstheme="majorBidi"/>
              </w:rPr>
              <w:t>M/s Occlutech GmbH Eildenbruchstrasse 15, 07745 Jena, Germany</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(FSC Germany Issuance Date</w:t>
            </w:r>
          </w:p>
          <w:p w:rsidR="0091709D" w:rsidRPr="005E3725" w:rsidRDefault="0091709D" w:rsidP="004215CB">
            <w:pPr>
              <w:rPr>
                <w:rFonts w:ascii="Book Antiqua" w:hAnsi="Book Antiqua" w:cstheme="majorBidi"/>
              </w:rPr>
            </w:pPr>
            <w:r w:rsidRPr="005E3725">
              <w:rPr>
                <w:rFonts w:ascii="Book Antiqua" w:hAnsi="Book Antiqua" w:cstheme="majorBidi"/>
              </w:rPr>
              <w:t>30-01-2018)</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Fee. Rs. 50,000/-</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p>
        </w:tc>
        <w:tc>
          <w:tcPr>
            <w:tcW w:w="2976" w:type="dxa"/>
            <w:gridSpan w:val="5"/>
            <w:shd w:val="clear" w:color="auto" w:fill="auto"/>
          </w:tcPr>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Occlutech® Delivery System</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rPr>
                <w:rFonts w:ascii="Book Antiqua" w:hAnsi="Book Antiqua" w:cstheme="majorBidi"/>
              </w:rPr>
            </w:pPr>
            <w:r w:rsidRPr="005E3725">
              <w:rPr>
                <w:rFonts w:ascii="Book Antiqua" w:hAnsi="Book Antiqua" w:cstheme="majorBidi"/>
              </w:rPr>
              <w:t xml:space="preserve">Shelf Life: 2 Years </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rPr>
            </w:pPr>
            <w:r w:rsidRPr="005E3725">
              <w:rPr>
                <w:rFonts w:ascii="Book Antiqua" w:hAnsi="Book Antiqua" w:cstheme="majorBidi"/>
                <w:b/>
              </w:rPr>
              <w:t>Codes            Sizes       Length</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45 Degree Angle</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51DS007    7Fr         800mm</w:t>
            </w:r>
          </w:p>
          <w:p w:rsidR="0091709D" w:rsidRPr="005E3725" w:rsidRDefault="0091709D" w:rsidP="004215CB">
            <w:pPr>
              <w:rPr>
                <w:rFonts w:ascii="Book Antiqua" w:hAnsi="Book Antiqua" w:cstheme="majorBidi"/>
              </w:rPr>
            </w:pPr>
            <w:r w:rsidRPr="005E3725">
              <w:rPr>
                <w:rFonts w:ascii="Book Antiqua" w:hAnsi="Book Antiqua" w:cstheme="majorBidi"/>
              </w:rPr>
              <w:t>51DS008    8Fr         800mm</w:t>
            </w:r>
          </w:p>
          <w:p w:rsidR="0091709D" w:rsidRPr="005E3725" w:rsidRDefault="0091709D" w:rsidP="004215CB">
            <w:pPr>
              <w:rPr>
                <w:rFonts w:ascii="Book Antiqua" w:hAnsi="Book Antiqua" w:cstheme="majorBidi"/>
              </w:rPr>
            </w:pPr>
            <w:r w:rsidRPr="005E3725">
              <w:rPr>
                <w:rFonts w:ascii="Book Antiqua" w:hAnsi="Book Antiqua" w:cstheme="majorBidi"/>
              </w:rPr>
              <w:t>51DS009    9Fr         800mm</w:t>
            </w:r>
          </w:p>
          <w:p w:rsidR="0091709D" w:rsidRPr="005E3725" w:rsidRDefault="0091709D" w:rsidP="004215CB">
            <w:pPr>
              <w:rPr>
                <w:rFonts w:ascii="Book Antiqua" w:hAnsi="Book Antiqua" w:cstheme="majorBidi"/>
              </w:rPr>
            </w:pPr>
            <w:r w:rsidRPr="005E3725">
              <w:rPr>
                <w:rFonts w:ascii="Book Antiqua" w:hAnsi="Book Antiqua" w:cstheme="majorBidi"/>
              </w:rPr>
              <w:t>51DS010   10Fr       800mm</w:t>
            </w:r>
          </w:p>
          <w:p w:rsidR="0091709D" w:rsidRPr="005E3725" w:rsidRDefault="0091709D" w:rsidP="004215CB">
            <w:pPr>
              <w:rPr>
                <w:rFonts w:ascii="Book Antiqua" w:hAnsi="Book Antiqua" w:cstheme="majorBidi"/>
              </w:rPr>
            </w:pPr>
            <w:r w:rsidRPr="005E3725">
              <w:rPr>
                <w:rFonts w:ascii="Book Antiqua" w:hAnsi="Book Antiqua" w:cstheme="majorBidi"/>
              </w:rPr>
              <w:t>51DS011   11Fr       800mm</w:t>
            </w:r>
          </w:p>
          <w:p w:rsidR="0091709D" w:rsidRPr="005E3725" w:rsidRDefault="0091709D" w:rsidP="004215CB">
            <w:pPr>
              <w:rPr>
                <w:rFonts w:ascii="Book Antiqua" w:hAnsi="Book Antiqua" w:cstheme="majorBidi"/>
              </w:rPr>
            </w:pPr>
            <w:r w:rsidRPr="005E3725">
              <w:rPr>
                <w:rFonts w:ascii="Book Antiqua" w:hAnsi="Book Antiqua" w:cstheme="majorBidi"/>
              </w:rPr>
              <w:t>51DS012   12Fr       800mm</w:t>
            </w:r>
          </w:p>
          <w:p w:rsidR="0091709D" w:rsidRPr="005E3725" w:rsidRDefault="0091709D" w:rsidP="004215CB">
            <w:pPr>
              <w:rPr>
                <w:rFonts w:ascii="Book Antiqua" w:hAnsi="Book Antiqua" w:cstheme="majorBidi"/>
              </w:rPr>
            </w:pPr>
            <w:r w:rsidRPr="005E3725">
              <w:rPr>
                <w:rFonts w:ascii="Book Antiqua" w:hAnsi="Book Antiqua" w:cstheme="majorBidi"/>
              </w:rPr>
              <w:t>51DS014   14Fr       800mm</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45x45 Degree</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51CH012</w:t>
            </w:r>
          </w:p>
          <w:p w:rsidR="0091709D" w:rsidRPr="005E3725" w:rsidRDefault="0091709D" w:rsidP="004215CB">
            <w:pPr>
              <w:rPr>
                <w:rFonts w:ascii="Book Antiqua" w:hAnsi="Book Antiqua" w:cstheme="majorBidi"/>
              </w:rPr>
            </w:pPr>
            <w:r w:rsidRPr="005E3725">
              <w:rPr>
                <w:rFonts w:ascii="Book Antiqua" w:hAnsi="Book Antiqua" w:cstheme="majorBidi"/>
              </w:rPr>
              <w:t>51CH014</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180 Degree Angle</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51US006   6Fr          800mm</w:t>
            </w:r>
          </w:p>
          <w:p w:rsidR="0091709D" w:rsidRPr="005E3725" w:rsidRDefault="0091709D" w:rsidP="004215CB">
            <w:pPr>
              <w:rPr>
                <w:rFonts w:ascii="Book Antiqua" w:hAnsi="Book Antiqua" w:cstheme="majorBidi"/>
              </w:rPr>
            </w:pPr>
            <w:r w:rsidRPr="005E3725">
              <w:rPr>
                <w:rFonts w:ascii="Book Antiqua" w:hAnsi="Book Antiqua" w:cstheme="majorBidi"/>
              </w:rPr>
              <w:t>51US007   7Fr          800mm</w:t>
            </w:r>
          </w:p>
          <w:p w:rsidR="0091709D" w:rsidRPr="005E3725" w:rsidRDefault="0091709D" w:rsidP="004215CB">
            <w:pPr>
              <w:rPr>
                <w:rFonts w:ascii="Book Antiqua" w:hAnsi="Book Antiqua" w:cstheme="majorBidi"/>
              </w:rPr>
            </w:pPr>
            <w:r w:rsidRPr="005E3725">
              <w:rPr>
                <w:rFonts w:ascii="Book Antiqua" w:hAnsi="Book Antiqua" w:cstheme="majorBidi"/>
              </w:rPr>
              <w:t>51US008   8Fr          800mm</w:t>
            </w:r>
          </w:p>
          <w:p w:rsidR="0091709D" w:rsidRPr="005E3725" w:rsidRDefault="0091709D" w:rsidP="004215CB">
            <w:pPr>
              <w:rPr>
                <w:rFonts w:ascii="Book Antiqua" w:hAnsi="Book Antiqua" w:cstheme="majorBidi"/>
              </w:rPr>
            </w:pPr>
            <w:r w:rsidRPr="005E3725">
              <w:rPr>
                <w:rFonts w:ascii="Book Antiqua" w:hAnsi="Book Antiqua" w:cstheme="majorBidi"/>
              </w:rPr>
              <w:t>51US009   9Fr          800mm</w:t>
            </w:r>
          </w:p>
          <w:p w:rsidR="0091709D" w:rsidRPr="005E3725" w:rsidRDefault="0091709D" w:rsidP="004215CB">
            <w:pPr>
              <w:rPr>
                <w:rFonts w:ascii="Book Antiqua" w:hAnsi="Book Antiqua" w:cstheme="majorBidi"/>
              </w:rPr>
            </w:pPr>
          </w:p>
        </w:tc>
        <w:tc>
          <w:tcPr>
            <w:tcW w:w="1560" w:type="dxa"/>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Occluder Delivery System</w:t>
            </w:r>
          </w:p>
        </w:tc>
        <w:tc>
          <w:tcPr>
            <w:tcW w:w="1667" w:type="dxa"/>
            <w:gridSpan w:val="4"/>
            <w:shd w:val="clear" w:color="auto" w:fill="auto"/>
          </w:tcPr>
          <w:p w:rsidR="0091709D" w:rsidRPr="005E3725" w:rsidRDefault="0091709D" w:rsidP="004215CB">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960"/>
        </w:trPr>
        <w:tc>
          <w:tcPr>
            <w:tcW w:w="709" w:type="dxa"/>
            <w:vMerge w:val="restart"/>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vMerge w:val="restart"/>
            <w:shd w:val="clear" w:color="auto" w:fill="auto"/>
          </w:tcPr>
          <w:p w:rsidR="0091709D" w:rsidRPr="005E3725" w:rsidRDefault="0091709D" w:rsidP="00E50CF8">
            <w:pPr>
              <w:rPr>
                <w:rFonts w:ascii="Book Antiqua" w:hAnsi="Book Antiqua" w:cstheme="majorBidi"/>
              </w:rPr>
            </w:pPr>
            <w:r w:rsidRPr="005E3725">
              <w:rPr>
                <w:rFonts w:ascii="Book Antiqua" w:hAnsi="Book Antiqua" w:cstheme="majorBidi"/>
              </w:rPr>
              <w:t xml:space="preserve">M/s Intek Corporation, Office No. 30, Al Amin Plaza, The Mall, Rawalpindi </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(ELI-00034)</w:t>
            </w:r>
          </w:p>
        </w:tc>
        <w:tc>
          <w:tcPr>
            <w:tcW w:w="1985" w:type="dxa"/>
            <w:gridSpan w:val="3"/>
            <w:vMerge w:val="restart"/>
            <w:shd w:val="clear" w:color="auto" w:fill="auto"/>
          </w:tcPr>
          <w:p w:rsidR="0091709D" w:rsidRPr="005E3725" w:rsidRDefault="0091709D" w:rsidP="00E50CF8">
            <w:pPr>
              <w:rPr>
                <w:rFonts w:ascii="Book Antiqua" w:hAnsi="Book Antiqua" w:cstheme="majorBidi"/>
                <w:b/>
                <w:bCs/>
              </w:rPr>
            </w:pPr>
            <w:r w:rsidRPr="005E3725">
              <w:rPr>
                <w:rFonts w:ascii="Book Antiqua" w:hAnsi="Book Antiqua" w:cstheme="majorBidi"/>
                <w:b/>
                <w:bCs/>
              </w:rPr>
              <w:t>Manufacture:</w:t>
            </w:r>
          </w:p>
          <w:p w:rsidR="0091709D" w:rsidRPr="005E3725" w:rsidRDefault="0091709D" w:rsidP="00E50CF8">
            <w:pPr>
              <w:rPr>
                <w:rFonts w:ascii="Book Antiqua" w:hAnsi="Book Antiqua" w:cstheme="majorBidi"/>
              </w:rPr>
            </w:pPr>
            <w:r w:rsidRPr="005E3725">
              <w:rPr>
                <w:rFonts w:ascii="Book Antiqua" w:hAnsi="Book Antiqua" w:cstheme="majorBidi"/>
                <w:b/>
                <w:bCs/>
              </w:rPr>
              <w:br/>
            </w:r>
            <w:r w:rsidRPr="005E3725">
              <w:rPr>
                <w:rFonts w:ascii="Book Antiqua" w:hAnsi="Book Antiqua" w:cstheme="majorBidi"/>
              </w:rPr>
              <w:t>M/s Shanghai Shape Memory Alloy Co., Ltd 1F and 5F, Tower 41, No. 258 Xinzhuan Development District Shanghai 201612, China.</w:t>
            </w:r>
          </w:p>
          <w:p w:rsidR="0091709D" w:rsidRPr="005E3725" w:rsidRDefault="0091709D" w:rsidP="00E50CF8">
            <w:pPr>
              <w:rPr>
                <w:rFonts w:ascii="Book Antiqua" w:hAnsi="Book Antiqua" w:cstheme="majorBidi"/>
              </w:rPr>
            </w:pPr>
          </w:p>
          <w:p w:rsidR="0091709D" w:rsidRPr="005E3725" w:rsidRDefault="0091709D" w:rsidP="00E2771F">
            <w:pPr>
              <w:rPr>
                <w:rFonts w:ascii="Book Antiqua" w:hAnsi="Book Antiqua" w:cstheme="majorBidi"/>
              </w:rPr>
            </w:pPr>
            <w:r w:rsidRPr="005E3725">
              <w:rPr>
                <w:rFonts w:ascii="Book Antiqua" w:hAnsi="Book Antiqua" w:cstheme="majorBidi"/>
              </w:rPr>
              <w:t>(FSC  Netherlands Valid Till 23-11-2021)</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b/>
                <w:bCs/>
              </w:rPr>
            </w:pPr>
          </w:p>
        </w:tc>
        <w:tc>
          <w:tcPr>
            <w:tcW w:w="2976" w:type="dxa"/>
            <w:gridSpan w:val="5"/>
            <w:shd w:val="clear" w:color="auto" w:fill="auto"/>
          </w:tcPr>
          <w:p w:rsidR="0091709D" w:rsidRPr="005E3725" w:rsidRDefault="0091709D" w:rsidP="00E50CF8">
            <w:pPr>
              <w:rPr>
                <w:rFonts w:ascii="Book Antiqua" w:hAnsi="Book Antiqua" w:cstheme="majorBidi"/>
              </w:rPr>
            </w:pPr>
            <w:r w:rsidRPr="005E3725">
              <w:rPr>
                <w:rFonts w:ascii="Book Antiqua" w:hAnsi="Book Antiqua" w:cstheme="majorBidi"/>
              </w:rPr>
              <w:t>MemoPart</w:t>
            </w:r>
            <w:r w:rsidRPr="005E3725">
              <w:rPr>
                <w:rFonts w:ascii="Book Antiqua" w:hAnsi="Book Antiqua" w:cstheme="majorBidi"/>
                <w:vertAlign w:val="superscript"/>
              </w:rPr>
              <w:t>TM</w:t>
            </w:r>
            <w:r w:rsidRPr="005E3725">
              <w:rPr>
                <w:rFonts w:ascii="Book Antiqua" w:hAnsi="Book Antiqua" w:cstheme="majorBidi"/>
              </w:rPr>
              <w:t>Ventricular Septal Defect (VSD)Occluder</w:t>
            </w:r>
          </w:p>
          <w:p w:rsidR="0091709D" w:rsidRPr="005E3725" w:rsidRDefault="0091709D" w:rsidP="00E50CF8">
            <w:pPr>
              <w:spacing w:line="360" w:lineRule="auto"/>
              <w:rPr>
                <w:rFonts w:ascii="Book Antiqua" w:hAnsi="Book Antiqua" w:cstheme="majorBidi"/>
              </w:rPr>
            </w:pPr>
          </w:p>
          <w:p w:rsidR="0091709D" w:rsidRPr="005E3725" w:rsidRDefault="0091709D" w:rsidP="00E50CF8">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E50CF8">
            <w:pPr>
              <w:rPr>
                <w:rFonts w:ascii="Book Antiqua" w:hAnsi="Book Antiqua" w:cstheme="majorBidi"/>
              </w:rPr>
            </w:pPr>
            <w:r w:rsidRPr="005E3725">
              <w:rPr>
                <w:rFonts w:ascii="Book Antiqua" w:hAnsi="Book Antiqua" w:cstheme="majorBidi"/>
              </w:rPr>
              <w:t>Shelf Life: 3 Years</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Sizes</w:t>
            </w:r>
          </w:p>
        </w:tc>
        <w:tc>
          <w:tcPr>
            <w:tcW w:w="1560" w:type="dxa"/>
            <w:shd w:val="clear" w:color="auto" w:fill="auto"/>
          </w:tcPr>
          <w:p w:rsidR="0091709D" w:rsidRPr="005E3725" w:rsidRDefault="0091709D" w:rsidP="00E50CF8">
            <w:pPr>
              <w:rPr>
                <w:rFonts w:ascii="Book Antiqua" w:hAnsi="Book Antiqua" w:cstheme="majorBidi"/>
              </w:rPr>
            </w:pPr>
            <w:r w:rsidRPr="005E3725">
              <w:rPr>
                <w:rFonts w:ascii="Book Antiqua" w:hAnsi="Book Antiqua" w:cstheme="majorBidi"/>
              </w:rPr>
              <w:t>Occluder System</w:t>
            </w:r>
          </w:p>
        </w:tc>
        <w:tc>
          <w:tcPr>
            <w:tcW w:w="1667" w:type="dxa"/>
            <w:gridSpan w:val="4"/>
            <w:vMerge w:val="restart"/>
            <w:shd w:val="clear" w:color="auto" w:fill="auto"/>
          </w:tcPr>
          <w:p w:rsidR="0091709D" w:rsidRPr="005E3725" w:rsidRDefault="0091709D" w:rsidP="004215CB">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959"/>
        </w:trPr>
        <w:tc>
          <w:tcPr>
            <w:tcW w:w="709" w:type="dxa"/>
            <w:vMerge/>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vMerge/>
            <w:shd w:val="clear" w:color="auto" w:fill="auto"/>
          </w:tcPr>
          <w:p w:rsidR="0091709D" w:rsidRPr="005E3725" w:rsidRDefault="0091709D" w:rsidP="00E50CF8">
            <w:pPr>
              <w:rPr>
                <w:rFonts w:ascii="Book Antiqua" w:hAnsi="Book Antiqua" w:cstheme="majorBidi"/>
              </w:rPr>
            </w:pPr>
          </w:p>
        </w:tc>
        <w:tc>
          <w:tcPr>
            <w:tcW w:w="1985" w:type="dxa"/>
            <w:gridSpan w:val="3"/>
            <w:vMerge/>
            <w:shd w:val="clear" w:color="auto" w:fill="auto"/>
          </w:tcPr>
          <w:p w:rsidR="0091709D" w:rsidRPr="005E3725" w:rsidRDefault="0091709D" w:rsidP="00E50CF8">
            <w:pPr>
              <w:rPr>
                <w:rFonts w:ascii="Book Antiqua" w:hAnsi="Book Antiqua" w:cstheme="majorBidi"/>
                <w:b/>
                <w:bCs/>
              </w:rPr>
            </w:pPr>
          </w:p>
        </w:tc>
        <w:tc>
          <w:tcPr>
            <w:tcW w:w="4536" w:type="dxa"/>
            <w:gridSpan w:val="6"/>
            <w:shd w:val="clear" w:color="auto" w:fill="auto"/>
          </w:tcPr>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SQFDQ-I a04       WTSQFDQ-I a04        SQFDQ-II b04</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SQFDQ-I a05       WTSQFDQ-I a05        SQFDQ-II b05</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SQFDQ-I a06       WTSQFDQ-I a06        SQFDQ-II b06</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SQFDQ-I a07       WTSQFDQ-I a07        SQFDQ-II b07</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SQFDQ-I a08        WTSQFDQ-I a08       SQFDQ-II b08</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SQFDQ-I a09        WTSQFDQ-I a09       SQFDQ-II b09</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SQFDQ-I a10        WTSQFDQ-I a10       SQFDQ-II b10</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SQFDQ-I a12        WTSQFDQ-I a12       SQFDQ-II b12</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SQFDQ-I a14        WTSQFDQ-I a14       SQFDQ-II b14</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SQFDQ-I a16        WTSQFDQ-I a16       SQFDQ-II b16</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SQFDQ-I a18        WTSQFDQ-I a18       SQFDQ-II b18</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SQFDQ-II b20SQFDQ-I b04      WTSQFDQ-I b04        WTSQFDQ-II b04SQFDQ-I b05      WTSQFDQ-I b05        WTSQFDQ-II b05SQFDQ-I b06      WTSQFDQ-I b06        WTSQFDQ-II b06SQFDQ-I b07     WTSQFDQ-I b07        WTSQFDQ-II b07SQFDQ-I b08     WTSQFDQ-I b08        WTSQFDQ-II b08SQFDQ-I b09     WTSQFDQ-I b09       WTSQFDQ-II b09SQFDQ-I b10     WTSQFDQ-I b10       WTSQFDQ-II b10SQFDQ-I b12     WTSQFDQ-I b12       WTSQFDQ-II b12SQFDQ-I b14    WTSQFDQ-I b14       WTSQFDQ-II b14SQFDQ-I b16    WTSQFDQ-I b16       WTSQFDQ-II b16SQFDQ-I b18 WTSQFDQ-I b18       WTSQFDQ-II b18WTSQFDQ-II b20</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SQFDQ-I c04         WTSQFDQ-I c04      SQFDQ-III 04</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SQFDQ-I c05         WTSQFDQ-I c05     SQFDQ-III 05</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SQFDQ-I c06         WTSQFDQ-I c06      SQFDQ-III 06</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SQFDQ-I c07         WTSQFDQ-I c07      SQFDQ-III 07</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SQFDQ-I c08         WTSQFDQ-I c08      SQFDQ-III 08</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SQFDQ-I c09         WTSQFDQ-I c09      SQFDQ-III 09</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SQFDQ-I c10         WTSQFDQ-I c10      SQFDQ-III 10</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SQFDQ-I c12         WTSQFDQ-I c12       SQFDQ-III 12</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SQFDQ-I c14         WTSQFDQ-I c14       SQFDQ-III 14</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SQFDQ-I c16         WTSQFDQ-I c16       SQFDQ-III 16</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SQFDQ-I c18         WTSQFDQ-I c18       SQFDQ-III 18</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 xml:space="preserve"> WTSQFDQ-III 04     SQFDQ-IV 04 WTSQFDQ-III 05      SQFDQ-IV 05 WTSQFDQ-III 06      SQFDQ-IV 06 </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 xml:space="preserve">WTSQFDQ-III 07      SQFDQ-IV 07 </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 xml:space="preserve">WTSQFDQ-III 08      SQFDQ-IV 08 </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 xml:space="preserve">WTSQFDQ-III 09      SQFDQ-IV 09 </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 xml:space="preserve">WTSQFDQ-III 10      SQFDQ-IV 10 </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 xml:space="preserve">WTSQFDQ-III 12      SQFDQ-IV 12 </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 xml:space="preserve">WTSQFDQ-III 14      SQFDQ-IV 14 </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 xml:space="preserve">WTSQFDQ-III 16      SQFDQ-IV 16 </w:t>
            </w:r>
          </w:p>
          <w:p w:rsidR="0091709D" w:rsidRPr="005E3725" w:rsidRDefault="0091709D" w:rsidP="00E50CF8">
            <w:pPr>
              <w:rPr>
                <w:rFonts w:ascii="Book Antiqua" w:hAnsi="Book Antiqua" w:cstheme="majorBidi"/>
                <w:sz w:val="20"/>
                <w:szCs w:val="20"/>
              </w:rPr>
            </w:pPr>
            <w:r w:rsidRPr="005E3725">
              <w:rPr>
                <w:rFonts w:ascii="Book Antiqua" w:hAnsi="Book Antiqua" w:cstheme="majorBidi"/>
                <w:sz w:val="20"/>
                <w:szCs w:val="20"/>
              </w:rPr>
              <w:t xml:space="preserve">WTSQFDQ-III 18  </w:t>
            </w:r>
          </w:p>
        </w:tc>
        <w:tc>
          <w:tcPr>
            <w:tcW w:w="1667" w:type="dxa"/>
            <w:gridSpan w:val="4"/>
            <w:vMerge/>
            <w:shd w:val="clear" w:color="auto" w:fill="auto"/>
          </w:tcPr>
          <w:p w:rsidR="0091709D" w:rsidRPr="005E3725" w:rsidRDefault="0091709D" w:rsidP="004215CB">
            <w:pPr>
              <w:rPr>
                <w:rFonts w:ascii="Book Antiqua" w:hAnsi="Book Antiqua" w:cstheme="majorBidi"/>
                <w:b/>
                <w:bCs/>
              </w:rPr>
            </w:pPr>
          </w:p>
        </w:tc>
      </w:tr>
      <w:tr w:rsidR="0091709D" w:rsidRPr="005E3725" w:rsidTr="004E1FD7">
        <w:trPr>
          <w:trHeight w:val="1841"/>
        </w:trPr>
        <w:tc>
          <w:tcPr>
            <w:tcW w:w="709" w:type="dxa"/>
            <w:vMerge w:val="restart"/>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vMerge w:val="restart"/>
            <w:shd w:val="clear" w:color="auto" w:fill="auto"/>
          </w:tcPr>
          <w:p w:rsidR="0091709D" w:rsidRPr="005E3725" w:rsidRDefault="0091709D" w:rsidP="00E50CF8">
            <w:pPr>
              <w:rPr>
                <w:rFonts w:ascii="Book Antiqua" w:hAnsi="Book Antiqua" w:cstheme="majorBidi"/>
              </w:rPr>
            </w:pPr>
            <w:r w:rsidRPr="005E3725">
              <w:rPr>
                <w:rFonts w:ascii="Book Antiqua" w:hAnsi="Book Antiqua" w:cstheme="majorBidi"/>
              </w:rPr>
              <w:t xml:space="preserve">M/s Intek Corporation, Office No. 30, Al Amin Plaza, The Mall, Rawalpindi </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(ELI-00034)</w:t>
            </w:r>
          </w:p>
        </w:tc>
        <w:tc>
          <w:tcPr>
            <w:tcW w:w="1985" w:type="dxa"/>
            <w:gridSpan w:val="3"/>
            <w:vMerge w:val="restart"/>
            <w:shd w:val="clear" w:color="auto" w:fill="auto"/>
          </w:tcPr>
          <w:p w:rsidR="0091709D" w:rsidRPr="005E3725" w:rsidRDefault="0091709D" w:rsidP="00E50CF8">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Shanghai Shape Memory Alloy Co., Ltd 1F and 5F, Tower 41, No. 258 Xinzhuan Development District Shanghai 201612, China</w:t>
            </w:r>
          </w:p>
          <w:p w:rsidR="0091709D" w:rsidRPr="005E3725" w:rsidRDefault="0091709D" w:rsidP="00E50CF8">
            <w:pPr>
              <w:rPr>
                <w:rFonts w:ascii="Book Antiqua" w:hAnsi="Book Antiqua" w:cstheme="majorBidi"/>
              </w:rPr>
            </w:pPr>
          </w:p>
          <w:p w:rsidR="0091709D" w:rsidRPr="005E3725" w:rsidRDefault="0091709D" w:rsidP="00E2771F">
            <w:pPr>
              <w:rPr>
                <w:rFonts w:ascii="Book Antiqua" w:hAnsi="Book Antiqua" w:cstheme="majorBidi"/>
              </w:rPr>
            </w:pPr>
            <w:r w:rsidRPr="005E3725">
              <w:rPr>
                <w:rFonts w:ascii="Book Antiqua" w:hAnsi="Book Antiqua" w:cstheme="majorBidi"/>
              </w:rPr>
              <w:t>(FSC  Netherlands Valid Till 23-11-2021)</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b/>
                <w:bCs/>
              </w:rPr>
            </w:pPr>
          </w:p>
        </w:tc>
        <w:tc>
          <w:tcPr>
            <w:tcW w:w="2976" w:type="dxa"/>
            <w:gridSpan w:val="5"/>
            <w:shd w:val="clear" w:color="auto" w:fill="auto"/>
          </w:tcPr>
          <w:p w:rsidR="0091709D" w:rsidRPr="005E3725" w:rsidRDefault="0091709D" w:rsidP="00E50CF8">
            <w:pPr>
              <w:rPr>
                <w:rFonts w:ascii="Book Antiqua" w:hAnsi="Book Antiqua" w:cstheme="majorBidi"/>
              </w:rPr>
            </w:pPr>
            <w:r w:rsidRPr="005E3725">
              <w:rPr>
                <w:rFonts w:ascii="Book Antiqua" w:hAnsi="Book Antiqua" w:cstheme="majorBidi"/>
              </w:rPr>
              <w:t>MemoPart</w:t>
            </w:r>
            <w:r w:rsidRPr="005E3725">
              <w:rPr>
                <w:rFonts w:ascii="Book Antiqua" w:hAnsi="Book Antiqua" w:cstheme="majorBidi"/>
                <w:vertAlign w:val="superscript"/>
              </w:rPr>
              <w:t>TM</w:t>
            </w:r>
            <w:r w:rsidRPr="005E3725">
              <w:rPr>
                <w:rFonts w:ascii="Book Antiqua" w:hAnsi="Book Antiqua" w:cstheme="majorBidi"/>
              </w:rPr>
              <w:t>Atrial Septal Defect (ASD) Occluder</w:t>
            </w:r>
          </w:p>
          <w:p w:rsidR="0091709D" w:rsidRPr="005E3725" w:rsidRDefault="0091709D" w:rsidP="00E50CF8">
            <w:pPr>
              <w:spacing w:line="360" w:lineRule="auto"/>
              <w:rPr>
                <w:rFonts w:ascii="Book Antiqua" w:hAnsi="Book Antiqua" w:cstheme="majorBidi"/>
              </w:rPr>
            </w:pPr>
          </w:p>
          <w:p w:rsidR="0091709D" w:rsidRPr="005E3725" w:rsidRDefault="0091709D" w:rsidP="00E50CF8">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E50CF8">
            <w:pPr>
              <w:rPr>
                <w:rFonts w:ascii="Book Antiqua" w:hAnsi="Book Antiqua" w:cstheme="majorBidi"/>
              </w:rPr>
            </w:pPr>
            <w:r w:rsidRPr="005E3725">
              <w:rPr>
                <w:rFonts w:ascii="Book Antiqua" w:hAnsi="Book Antiqua" w:cstheme="majorBidi"/>
              </w:rPr>
              <w:t>Shelf Life: 3 Years</w:t>
            </w:r>
          </w:p>
          <w:p w:rsidR="0091709D" w:rsidRPr="005E3725" w:rsidRDefault="0091709D" w:rsidP="00E50CF8">
            <w:pPr>
              <w:rPr>
                <w:rFonts w:ascii="Book Antiqua" w:hAnsi="Book Antiqua" w:cstheme="majorBidi"/>
              </w:rPr>
            </w:pPr>
          </w:p>
          <w:p w:rsidR="0091709D" w:rsidRPr="005E3725" w:rsidRDefault="0091709D" w:rsidP="00E50CF8">
            <w:pPr>
              <w:rPr>
                <w:rFonts w:ascii="Book Antiqua" w:hAnsi="Book Antiqua" w:cstheme="majorBidi"/>
              </w:rPr>
            </w:pPr>
            <w:r w:rsidRPr="005E3725">
              <w:rPr>
                <w:rFonts w:ascii="Book Antiqua" w:hAnsi="Book Antiqua" w:cstheme="majorBidi"/>
              </w:rPr>
              <w:t xml:space="preserve">Sizes: </w:t>
            </w:r>
          </w:p>
        </w:tc>
        <w:tc>
          <w:tcPr>
            <w:tcW w:w="1560" w:type="dxa"/>
            <w:shd w:val="clear" w:color="auto" w:fill="auto"/>
          </w:tcPr>
          <w:p w:rsidR="0091709D" w:rsidRPr="005E3725" w:rsidRDefault="0091709D" w:rsidP="00E50CF8">
            <w:pPr>
              <w:rPr>
                <w:rFonts w:ascii="Book Antiqua" w:hAnsi="Book Antiqua" w:cstheme="majorBidi"/>
              </w:rPr>
            </w:pPr>
            <w:r w:rsidRPr="005E3725">
              <w:rPr>
                <w:rFonts w:ascii="Book Antiqua" w:hAnsi="Book Antiqua" w:cstheme="majorBidi"/>
              </w:rPr>
              <w:t>Occluder System</w:t>
            </w:r>
          </w:p>
        </w:tc>
        <w:tc>
          <w:tcPr>
            <w:tcW w:w="1667" w:type="dxa"/>
            <w:gridSpan w:val="4"/>
            <w:vMerge w:val="restart"/>
            <w:shd w:val="clear" w:color="auto" w:fill="auto"/>
          </w:tcPr>
          <w:p w:rsidR="0091709D" w:rsidRPr="005E3725" w:rsidRDefault="0091709D" w:rsidP="004215CB">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840"/>
        </w:trPr>
        <w:tc>
          <w:tcPr>
            <w:tcW w:w="709" w:type="dxa"/>
            <w:vMerge/>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vMerge/>
            <w:shd w:val="clear" w:color="auto" w:fill="auto"/>
          </w:tcPr>
          <w:p w:rsidR="0091709D" w:rsidRPr="005E3725" w:rsidRDefault="0091709D" w:rsidP="00E50CF8">
            <w:pPr>
              <w:rPr>
                <w:rFonts w:ascii="Book Antiqua" w:hAnsi="Book Antiqua" w:cstheme="majorBidi"/>
              </w:rPr>
            </w:pPr>
          </w:p>
        </w:tc>
        <w:tc>
          <w:tcPr>
            <w:tcW w:w="1985" w:type="dxa"/>
            <w:gridSpan w:val="3"/>
            <w:vMerge/>
            <w:shd w:val="clear" w:color="auto" w:fill="auto"/>
          </w:tcPr>
          <w:p w:rsidR="0091709D" w:rsidRPr="005E3725" w:rsidRDefault="0091709D" w:rsidP="00E50CF8">
            <w:pPr>
              <w:rPr>
                <w:rFonts w:ascii="Book Antiqua" w:hAnsi="Book Antiqua" w:cstheme="majorBidi"/>
                <w:b/>
                <w:bCs/>
              </w:rPr>
            </w:pPr>
          </w:p>
        </w:tc>
        <w:tc>
          <w:tcPr>
            <w:tcW w:w="4536" w:type="dxa"/>
            <w:gridSpan w:val="6"/>
            <w:shd w:val="clear" w:color="auto" w:fill="auto"/>
          </w:tcPr>
          <w:p w:rsidR="0091709D" w:rsidRPr="005E3725" w:rsidRDefault="0091709D" w:rsidP="00E50CF8">
            <w:pPr>
              <w:rPr>
                <w:rFonts w:ascii="Book Antiqua" w:hAnsi="Book Antiqua" w:cstheme="majorBidi"/>
                <w:sz w:val="20"/>
                <w:szCs w:val="20"/>
                <w:lang w:val="sv-SE"/>
              </w:rPr>
            </w:pPr>
            <w:r w:rsidRPr="005E3725">
              <w:rPr>
                <w:rFonts w:ascii="Book Antiqua" w:hAnsi="Book Antiqua" w:cstheme="majorBidi"/>
                <w:sz w:val="20"/>
                <w:szCs w:val="20"/>
                <w:lang w:val="sv-SE"/>
              </w:rPr>
              <w:t>FQFDQ I 06     WTFQFDQ I 06FQFDQ I 07    WTFQFDQ I 07FQFDQ I 08    WTFQFDQ I 08</w:t>
            </w:r>
          </w:p>
          <w:p w:rsidR="0091709D" w:rsidRPr="005E3725" w:rsidRDefault="0091709D" w:rsidP="00E50CF8">
            <w:pPr>
              <w:rPr>
                <w:rFonts w:ascii="Book Antiqua" w:hAnsi="Book Antiqua" w:cstheme="majorBidi"/>
                <w:sz w:val="20"/>
                <w:szCs w:val="20"/>
                <w:lang w:val="sv-SE"/>
              </w:rPr>
            </w:pPr>
            <w:r w:rsidRPr="005E3725">
              <w:rPr>
                <w:rFonts w:ascii="Book Antiqua" w:hAnsi="Book Antiqua" w:cstheme="majorBidi"/>
                <w:sz w:val="20"/>
                <w:szCs w:val="20"/>
                <w:lang w:val="sv-SE"/>
              </w:rPr>
              <w:t>FQFDQ I 09    WTFQFDQ I 09FQFDQ I 10    WTFQFDQ I 10FQFDQ I 11  WTFQFDQ I 11</w:t>
            </w:r>
          </w:p>
          <w:p w:rsidR="0091709D" w:rsidRPr="005E3725" w:rsidRDefault="0091709D" w:rsidP="00E50CF8">
            <w:pPr>
              <w:rPr>
                <w:rFonts w:ascii="Book Antiqua" w:hAnsi="Book Antiqua" w:cstheme="majorBidi"/>
                <w:sz w:val="20"/>
                <w:szCs w:val="20"/>
                <w:lang w:val="sv-SE"/>
              </w:rPr>
            </w:pPr>
            <w:r w:rsidRPr="005E3725">
              <w:rPr>
                <w:rFonts w:ascii="Book Antiqua" w:hAnsi="Book Antiqua" w:cstheme="majorBidi"/>
                <w:sz w:val="20"/>
                <w:szCs w:val="20"/>
                <w:lang w:val="sv-SE"/>
              </w:rPr>
              <w:t>FQFDQ I 12    WTFQFDQ I 12FQFDQ I 13    WTFQFDQ I 13FQFDQ I 14  WTFQFDQ I 14</w:t>
            </w:r>
          </w:p>
          <w:p w:rsidR="0091709D" w:rsidRPr="005E3725" w:rsidRDefault="0091709D" w:rsidP="00E50CF8">
            <w:pPr>
              <w:rPr>
                <w:rFonts w:ascii="Book Antiqua" w:hAnsi="Book Antiqua" w:cstheme="majorBidi"/>
                <w:sz w:val="20"/>
                <w:szCs w:val="20"/>
                <w:lang w:val="sv-SE"/>
              </w:rPr>
            </w:pPr>
            <w:r w:rsidRPr="005E3725">
              <w:rPr>
                <w:rFonts w:ascii="Book Antiqua" w:hAnsi="Book Antiqua" w:cstheme="majorBidi"/>
                <w:sz w:val="20"/>
                <w:szCs w:val="20"/>
                <w:lang w:val="sv-SE"/>
              </w:rPr>
              <w:t>FQFDQ I 15   WTFQFDQ I 15  WTFQFDQ II 06</w:t>
            </w:r>
          </w:p>
          <w:p w:rsidR="0091709D" w:rsidRPr="005E3725" w:rsidRDefault="0091709D" w:rsidP="00E50CF8">
            <w:pPr>
              <w:rPr>
                <w:rFonts w:ascii="Book Antiqua" w:hAnsi="Book Antiqua" w:cstheme="majorBidi"/>
                <w:sz w:val="20"/>
                <w:szCs w:val="20"/>
                <w:lang w:val="sv-SE"/>
              </w:rPr>
            </w:pPr>
            <w:r w:rsidRPr="005E3725">
              <w:rPr>
                <w:rFonts w:ascii="Book Antiqua" w:hAnsi="Book Antiqua" w:cstheme="majorBidi"/>
                <w:sz w:val="20"/>
                <w:szCs w:val="20"/>
                <w:lang w:val="sv-SE"/>
              </w:rPr>
              <w:t>FQFDQ I 16   WTFQFDQ I 16  WTFQFDQ II 08</w:t>
            </w:r>
          </w:p>
          <w:p w:rsidR="0091709D" w:rsidRPr="005E3725" w:rsidRDefault="0091709D" w:rsidP="00E50CF8">
            <w:pPr>
              <w:rPr>
                <w:rFonts w:ascii="Book Antiqua" w:hAnsi="Book Antiqua" w:cstheme="majorBidi"/>
                <w:sz w:val="20"/>
                <w:szCs w:val="20"/>
                <w:lang w:val="sv-SE"/>
              </w:rPr>
            </w:pPr>
            <w:r w:rsidRPr="005E3725">
              <w:rPr>
                <w:rFonts w:ascii="Book Antiqua" w:hAnsi="Book Antiqua" w:cstheme="majorBidi"/>
                <w:sz w:val="20"/>
                <w:szCs w:val="20"/>
                <w:lang w:val="sv-SE"/>
              </w:rPr>
              <w:t>FQFDQ I 17   WTFQFDQ I 17WTFQFDQ II 10</w:t>
            </w:r>
          </w:p>
          <w:p w:rsidR="0091709D" w:rsidRPr="005E3725" w:rsidRDefault="0091709D" w:rsidP="00E50CF8">
            <w:pPr>
              <w:rPr>
                <w:rFonts w:ascii="Book Antiqua" w:hAnsi="Book Antiqua" w:cstheme="majorBidi"/>
                <w:sz w:val="20"/>
                <w:szCs w:val="20"/>
                <w:lang w:val="sv-SE"/>
              </w:rPr>
            </w:pPr>
            <w:r w:rsidRPr="005E3725">
              <w:rPr>
                <w:rFonts w:ascii="Book Antiqua" w:hAnsi="Book Antiqua" w:cstheme="majorBidi"/>
                <w:sz w:val="20"/>
                <w:szCs w:val="20"/>
                <w:lang w:val="sv-SE"/>
              </w:rPr>
              <w:t>FQFDQ I 18   WTFQFDQ I 18WTFQFDQ II 12</w:t>
            </w:r>
          </w:p>
          <w:p w:rsidR="0091709D" w:rsidRPr="005E3725" w:rsidRDefault="0091709D" w:rsidP="00E50CF8">
            <w:pPr>
              <w:rPr>
                <w:rFonts w:ascii="Book Antiqua" w:hAnsi="Book Antiqua" w:cstheme="majorBidi"/>
                <w:sz w:val="20"/>
                <w:szCs w:val="20"/>
                <w:lang w:val="sv-SE"/>
              </w:rPr>
            </w:pPr>
            <w:r w:rsidRPr="005E3725">
              <w:rPr>
                <w:rFonts w:ascii="Book Antiqua" w:hAnsi="Book Antiqua" w:cstheme="majorBidi"/>
                <w:sz w:val="20"/>
                <w:szCs w:val="20"/>
                <w:lang w:val="sv-SE"/>
              </w:rPr>
              <w:t>FQFDQ I 19   WTFQFDQ I 19WTFQFDQ II 14</w:t>
            </w:r>
          </w:p>
          <w:p w:rsidR="0091709D" w:rsidRPr="005E3725" w:rsidRDefault="0091709D" w:rsidP="00E50CF8">
            <w:pPr>
              <w:rPr>
                <w:rFonts w:ascii="Book Antiqua" w:hAnsi="Book Antiqua" w:cstheme="majorBidi"/>
                <w:sz w:val="20"/>
                <w:szCs w:val="20"/>
                <w:lang w:val="sv-SE"/>
              </w:rPr>
            </w:pPr>
            <w:r w:rsidRPr="005E3725">
              <w:rPr>
                <w:rFonts w:ascii="Book Antiqua" w:hAnsi="Book Antiqua" w:cstheme="majorBidi"/>
                <w:sz w:val="20"/>
                <w:szCs w:val="20"/>
                <w:lang w:val="sv-SE"/>
              </w:rPr>
              <w:t>FQFDQ I 20   WTFQFDQ I 20FQFDQ I 22   WTFQFDQ I 22FQFDQ I 24   WTFQFDQ I 24</w:t>
            </w:r>
          </w:p>
          <w:p w:rsidR="0091709D" w:rsidRPr="005E3725" w:rsidRDefault="0091709D" w:rsidP="00E50CF8">
            <w:pPr>
              <w:rPr>
                <w:rFonts w:ascii="Book Antiqua" w:hAnsi="Book Antiqua" w:cstheme="majorBidi"/>
                <w:sz w:val="20"/>
                <w:szCs w:val="20"/>
                <w:lang w:val="sv-SE"/>
              </w:rPr>
            </w:pPr>
            <w:r w:rsidRPr="005E3725">
              <w:rPr>
                <w:rFonts w:ascii="Book Antiqua" w:hAnsi="Book Antiqua" w:cstheme="majorBidi"/>
                <w:sz w:val="20"/>
                <w:szCs w:val="20"/>
                <w:lang w:val="sv-SE"/>
              </w:rPr>
              <w:t>FQFDQ I 26 FQFDQ I 28FQFDQ I 30  FQFDQ II 06</w:t>
            </w:r>
          </w:p>
          <w:p w:rsidR="0091709D" w:rsidRPr="005E3725" w:rsidRDefault="0091709D" w:rsidP="00E50CF8">
            <w:pPr>
              <w:rPr>
                <w:rFonts w:ascii="Book Antiqua" w:hAnsi="Book Antiqua" w:cstheme="majorBidi"/>
                <w:sz w:val="20"/>
                <w:szCs w:val="20"/>
                <w:lang w:val="sv-SE"/>
              </w:rPr>
            </w:pPr>
            <w:r w:rsidRPr="005E3725">
              <w:rPr>
                <w:rFonts w:ascii="Book Antiqua" w:hAnsi="Book Antiqua" w:cstheme="majorBidi"/>
                <w:sz w:val="20"/>
                <w:szCs w:val="20"/>
                <w:lang w:val="sv-SE"/>
              </w:rPr>
              <w:t>FQFDQ I 32   FQFDQ II 08FQFDQ I 34  FQFDQ II 10</w:t>
            </w:r>
          </w:p>
          <w:p w:rsidR="0091709D" w:rsidRPr="005E3725" w:rsidRDefault="0091709D" w:rsidP="00E50CF8">
            <w:pPr>
              <w:rPr>
                <w:rFonts w:ascii="Book Antiqua" w:hAnsi="Book Antiqua" w:cstheme="majorBidi"/>
                <w:sz w:val="20"/>
                <w:szCs w:val="20"/>
                <w:lang w:val="sv-SE"/>
              </w:rPr>
            </w:pPr>
            <w:r w:rsidRPr="005E3725">
              <w:rPr>
                <w:rFonts w:ascii="Book Antiqua" w:hAnsi="Book Antiqua" w:cstheme="majorBidi"/>
                <w:sz w:val="20"/>
                <w:szCs w:val="20"/>
                <w:lang w:val="sv-SE"/>
              </w:rPr>
              <w:t>FQFDQ I 36   FQFDQ II 12FQFDQ I 38 FQFDQ II 14</w:t>
            </w:r>
          </w:p>
          <w:p w:rsidR="0091709D" w:rsidRPr="005E3725" w:rsidRDefault="0091709D" w:rsidP="00E50CF8">
            <w:pPr>
              <w:rPr>
                <w:rFonts w:ascii="Book Antiqua" w:hAnsi="Book Antiqua" w:cstheme="majorBidi"/>
                <w:sz w:val="20"/>
                <w:szCs w:val="20"/>
                <w:lang w:val="sv-SE"/>
              </w:rPr>
            </w:pPr>
            <w:r w:rsidRPr="005E3725">
              <w:rPr>
                <w:rFonts w:ascii="Book Antiqua" w:hAnsi="Book Antiqua" w:cstheme="majorBidi"/>
                <w:sz w:val="20"/>
                <w:szCs w:val="20"/>
                <w:lang w:val="sv-SE"/>
              </w:rPr>
              <w:t>FQFDQ I 40   FQFDQ II 16FQFDQ I 42 FQFDQ II 18</w:t>
            </w:r>
          </w:p>
          <w:p w:rsidR="0091709D" w:rsidRPr="005E3725" w:rsidRDefault="0091709D" w:rsidP="00E50CF8">
            <w:pPr>
              <w:rPr>
                <w:rFonts w:ascii="Book Antiqua" w:hAnsi="Book Antiqua" w:cstheme="majorBidi"/>
                <w:sz w:val="20"/>
                <w:szCs w:val="20"/>
                <w:lang w:val="sv-SE"/>
              </w:rPr>
            </w:pPr>
            <w:r w:rsidRPr="005E3725">
              <w:rPr>
                <w:rFonts w:ascii="Book Antiqua" w:hAnsi="Book Antiqua" w:cstheme="majorBidi"/>
                <w:sz w:val="20"/>
                <w:szCs w:val="20"/>
                <w:lang w:val="sv-SE"/>
              </w:rPr>
              <w:t>FQFDQ I 44   FQFDQ II 20FQFDQ I 46 FQFDQ II 22</w:t>
            </w:r>
          </w:p>
          <w:p w:rsidR="0091709D" w:rsidRPr="005E3725" w:rsidRDefault="0091709D" w:rsidP="00E50CF8">
            <w:pPr>
              <w:rPr>
                <w:rFonts w:ascii="Book Antiqua" w:hAnsi="Book Antiqua" w:cstheme="majorBidi"/>
                <w:sz w:val="20"/>
                <w:szCs w:val="20"/>
                <w:lang w:val="sv-SE"/>
              </w:rPr>
            </w:pPr>
            <w:r w:rsidRPr="005E3725">
              <w:rPr>
                <w:rFonts w:ascii="Book Antiqua" w:hAnsi="Book Antiqua" w:cstheme="majorBidi"/>
                <w:sz w:val="20"/>
                <w:szCs w:val="20"/>
                <w:lang w:val="sv-SE"/>
              </w:rPr>
              <w:t xml:space="preserve">FQFDQ I 48   FQFDQ II 24   FQFDQ I 50 </w:t>
            </w:r>
          </w:p>
        </w:tc>
        <w:tc>
          <w:tcPr>
            <w:tcW w:w="1667" w:type="dxa"/>
            <w:gridSpan w:val="4"/>
            <w:vMerge/>
            <w:shd w:val="clear" w:color="auto" w:fill="auto"/>
          </w:tcPr>
          <w:p w:rsidR="0091709D" w:rsidRPr="005E3725" w:rsidRDefault="0091709D" w:rsidP="004215CB">
            <w:pPr>
              <w:rPr>
                <w:rFonts w:ascii="Book Antiqua" w:hAnsi="Book Antiqua" w:cstheme="majorBidi"/>
                <w:b/>
                <w:bCs/>
                <w:lang w:val="sv-SE"/>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lang w:val="sv-SE"/>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UDL Distribution (Pvt) Limited, 1-D-13, Sector 30, Korangi Industrial Area, Karachi</w:t>
            </w:r>
          </w:p>
          <w:p w:rsidR="0091709D" w:rsidRPr="005E3725" w:rsidRDefault="0091709D" w:rsidP="004215CB">
            <w:pPr>
              <w:rPr>
                <w:rFonts w:ascii="Book Antiqua" w:hAnsi="Book Antiqua" w:cstheme="majorBidi"/>
              </w:rPr>
            </w:pPr>
            <w:r w:rsidRPr="005E3725">
              <w:rPr>
                <w:rFonts w:ascii="Book Antiqua" w:hAnsi="Book Antiqua" w:cstheme="majorBidi"/>
              </w:rPr>
              <w:t>(ELI-00073)</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Arrow International, Inc. (Subsidiary of Teleflex, Inc.) 2400 Bernville Road Reading, PA 19605,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Manufacturing Facilities:</w:t>
            </w:r>
          </w:p>
          <w:p w:rsidR="0091709D" w:rsidRPr="005E3725" w:rsidRDefault="0091709D" w:rsidP="004215CB">
            <w:pPr>
              <w:rPr>
                <w:rFonts w:ascii="Book Antiqua" w:hAnsi="Book Antiqua" w:cstheme="majorBidi"/>
              </w:rPr>
            </w:pPr>
            <w:r w:rsidRPr="005E3725">
              <w:rPr>
                <w:rFonts w:ascii="Book Antiqua" w:hAnsi="Book Antiqua" w:cstheme="majorBidi"/>
              </w:rPr>
              <w:t>M/s Arrow International De Chihuahua S.A. de C.V. Ave. Washington 3701, Interior Circuito Industrial Alta Tecnologia Edificios 40 and 2, Colonia Panacericana Chihuahua, Chihuahua, CP 31200, Mexico</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(FSC USFDA Valid Till</w:t>
            </w: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10-07-2020)</w:t>
            </w:r>
          </w:p>
          <w:p w:rsidR="0091709D" w:rsidRPr="005E3725" w:rsidRDefault="0091709D" w:rsidP="004215CB">
            <w:pPr>
              <w:rPr>
                <w:rFonts w:ascii="Book Antiqua" w:hAnsi="Book Antiqua" w:cstheme="majorBidi"/>
                <w:b/>
                <w:bCs/>
                <w:lang w:val="sv-SE"/>
              </w:rPr>
            </w:pPr>
            <w:r w:rsidRPr="005E3725">
              <w:rPr>
                <w:rFonts w:ascii="Book Antiqua" w:hAnsi="Book Antiqua" w:cstheme="majorBidi"/>
                <w:lang w:val="sv-SE"/>
              </w:rPr>
              <w:t>Fee Rs. 50,000/-</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Arrow Spring-Wire Guide</w:t>
            </w:r>
          </w:p>
          <w:p w:rsidR="0091709D" w:rsidRPr="005E3725" w:rsidRDefault="0091709D" w:rsidP="004215CB">
            <w:pPr>
              <w:rPr>
                <w:rFonts w:ascii="Book Antiqua" w:hAnsi="Book Antiqua" w:cstheme="majorBidi"/>
              </w:rPr>
            </w:pP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Shelf Life: 5 Years</w:t>
            </w:r>
          </w:p>
          <w:p w:rsidR="0091709D" w:rsidRPr="005E3725" w:rsidRDefault="0091709D" w:rsidP="004215CB">
            <w:pPr>
              <w:rPr>
                <w:rFonts w:ascii="Book Antiqua" w:hAnsi="Book Antiqua"/>
              </w:rPr>
            </w:pPr>
            <w:r w:rsidRPr="005E3725">
              <w:rPr>
                <w:rFonts w:ascii="Book Antiqua" w:hAnsi="Book Antiqua"/>
              </w:rPr>
              <w:t xml:space="preserve">AW-01700, </w:t>
            </w:r>
          </w:p>
          <w:p w:rsidR="0091709D" w:rsidRPr="005E3725" w:rsidRDefault="0091709D" w:rsidP="004215CB">
            <w:pPr>
              <w:rPr>
                <w:rFonts w:ascii="Book Antiqua" w:hAnsi="Book Antiqua"/>
              </w:rPr>
            </w:pPr>
            <w:r w:rsidRPr="005E3725">
              <w:rPr>
                <w:rFonts w:ascii="Book Antiqua" w:hAnsi="Book Antiqua"/>
              </w:rPr>
              <w:t xml:space="preserve"> AW-04018,</w:t>
            </w:r>
          </w:p>
          <w:p w:rsidR="0091709D" w:rsidRPr="005E3725" w:rsidRDefault="0091709D" w:rsidP="004215CB">
            <w:pPr>
              <w:rPr>
                <w:rFonts w:ascii="Book Antiqua" w:hAnsi="Book Antiqua"/>
              </w:rPr>
            </w:pPr>
            <w:r w:rsidRPr="005E3725">
              <w:rPr>
                <w:rFonts w:ascii="Book Antiqua" w:hAnsi="Book Antiqua"/>
              </w:rPr>
              <w:t>AW-04021-C,</w:t>
            </w:r>
          </w:p>
          <w:p w:rsidR="0091709D" w:rsidRPr="005E3725" w:rsidRDefault="0091709D" w:rsidP="004215CB">
            <w:pPr>
              <w:rPr>
                <w:rFonts w:ascii="Book Antiqua" w:hAnsi="Book Antiqua"/>
              </w:rPr>
            </w:pPr>
            <w:r w:rsidRPr="005E3725">
              <w:rPr>
                <w:rFonts w:ascii="Book Antiqua" w:hAnsi="Book Antiqua"/>
              </w:rPr>
              <w:t>AW-04025,</w:t>
            </w:r>
          </w:p>
          <w:p w:rsidR="0091709D" w:rsidRPr="005E3725" w:rsidRDefault="0091709D" w:rsidP="004215CB">
            <w:pPr>
              <w:rPr>
                <w:rFonts w:ascii="Book Antiqua" w:hAnsi="Book Antiqua"/>
              </w:rPr>
            </w:pPr>
            <w:r w:rsidRPr="005E3725">
              <w:rPr>
                <w:rFonts w:ascii="Book Antiqua" w:hAnsi="Book Antiqua"/>
              </w:rPr>
              <w:t>AW-04025J,</w:t>
            </w:r>
          </w:p>
          <w:p w:rsidR="0091709D" w:rsidRPr="005E3725" w:rsidRDefault="0091709D" w:rsidP="004215CB">
            <w:pPr>
              <w:rPr>
                <w:rFonts w:ascii="Book Antiqua" w:hAnsi="Book Antiqua"/>
              </w:rPr>
            </w:pPr>
            <w:r w:rsidRPr="005E3725">
              <w:rPr>
                <w:rFonts w:ascii="Book Antiqua" w:hAnsi="Book Antiqua"/>
              </w:rPr>
              <w:t>AW-04032,</w:t>
            </w:r>
          </w:p>
          <w:p w:rsidR="0091709D" w:rsidRPr="005E3725" w:rsidRDefault="0091709D" w:rsidP="004215CB">
            <w:pPr>
              <w:rPr>
                <w:rFonts w:ascii="Book Antiqua" w:hAnsi="Book Antiqua"/>
              </w:rPr>
            </w:pPr>
            <w:r w:rsidRPr="005E3725">
              <w:rPr>
                <w:rFonts w:ascii="Book Antiqua" w:hAnsi="Book Antiqua"/>
              </w:rPr>
              <w:t>AW-04225,</w:t>
            </w:r>
          </w:p>
          <w:p w:rsidR="0091709D" w:rsidRPr="005E3725" w:rsidRDefault="0091709D" w:rsidP="004215CB">
            <w:pPr>
              <w:rPr>
                <w:rFonts w:ascii="Book Antiqua" w:hAnsi="Book Antiqua"/>
              </w:rPr>
            </w:pPr>
            <w:r w:rsidRPr="005E3725">
              <w:rPr>
                <w:rFonts w:ascii="Book Antiqua" w:hAnsi="Book Antiqua"/>
              </w:rPr>
              <w:t>AW-04235,</w:t>
            </w:r>
          </w:p>
          <w:p w:rsidR="0091709D" w:rsidRPr="005E3725" w:rsidRDefault="0091709D" w:rsidP="004215CB">
            <w:pPr>
              <w:rPr>
                <w:rFonts w:ascii="Book Antiqua" w:hAnsi="Book Antiqua"/>
              </w:rPr>
            </w:pPr>
            <w:r w:rsidRPr="005E3725">
              <w:rPr>
                <w:rFonts w:ascii="Book Antiqua" w:hAnsi="Book Antiqua"/>
              </w:rPr>
              <w:t>AW-04235-C,</w:t>
            </w:r>
          </w:p>
          <w:p w:rsidR="0091709D" w:rsidRPr="005E3725" w:rsidRDefault="0091709D" w:rsidP="004215CB">
            <w:pPr>
              <w:rPr>
                <w:rFonts w:ascii="Book Antiqua" w:hAnsi="Book Antiqua"/>
              </w:rPr>
            </w:pPr>
            <w:r w:rsidRPr="005E3725">
              <w:rPr>
                <w:rFonts w:ascii="Book Antiqua" w:hAnsi="Book Antiqua"/>
              </w:rPr>
              <w:t>AW-04432,</w:t>
            </w:r>
          </w:p>
          <w:p w:rsidR="0091709D" w:rsidRPr="005E3725" w:rsidRDefault="0091709D" w:rsidP="004215CB">
            <w:pPr>
              <w:rPr>
                <w:rFonts w:ascii="Book Antiqua" w:hAnsi="Book Antiqua"/>
              </w:rPr>
            </w:pPr>
            <w:r w:rsidRPr="005E3725">
              <w:rPr>
                <w:rFonts w:ascii="Book Antiqua" w:hAnsi="Book Antiqua"/>
              </w:rPr>
              <w:t>AW-04435,</w:t>
            </w:r>
          </w:p>
          <w:p w:rsidR="0091709D" w:rsidRPr="005E3725" w:rsidRDefault="0091709D" w:rsidP="004215CB">
            <w:pPr>
              <w:rPr>
                <w:rFonts w:ascii="Book Antiqua" w:hAnsi="Book Antiqua"/>
              </w:rPr>
            </w:pPr>
            <w:r w:rsidRPr="005E3725">
              <w:rPr>
                <w:rFonts w:ascii="Book Antiqua" w:hAnsi="Book Antiqua"/>
              </w:rPr>
              <w:t>AW-14725,</w:t>
            </w:r>
          </w:p>
          <w:p w:rsidR="0091709D" w:rsidRPr="005E3725" w:rsidRDefault="0091709D" w:rsidP="004215CB">
            <w:pPr>
              <w:rPr>
                <w:rFonts w:ascii="Book Antiqua" w:hAnsi="Book Antiqua"/>
              </w:rPr>
            </w:pPr>
            <w:r w:rsidRPr="005E3725">
              <w:rPr>
                <w:rFonts w:ascii="Book Antiqua" w:hAnsi="Book Antiqua"/>
              </w:rPr>
              <w:t>AW-14732,</w:t>
            </w:r>
          </w:p>
          <w:p w:rsidR="0091709D" w:rsidRPr="005E3725" w:rsidRDefault="0091709D" w:rsidP="004215CB">
            <w:pPr>
              <w:rPr>
                <w:rFonts w:ascii="Book Antiqua" w:hAnsi="Book Antiqua"/>
              </w:rPr>
            </w:pPr>
            <w:r w:rsidRPr="005E3725">
              <w:rPr>
                <w:rFonts w:ascii="Book Antiqua" w:hAnsi="Book Antiqua"/>
              </w:rPr>
              <w:t>AW-14735,</w:t>
            </w:r>
          </w:p>
          <w:p w:rsidR="0091709D" w:rsidRPr="005E3725" w:rsidRDefault="0091709D" w:rsidP="004215CB">
            <w:pPr>
              <w:rPr>
                <w:rFonts w:ascii="Book Antiqua" w:hAnsi="Book Antiqua"/>
              </w:rPr>
            </w:pPr>
            <w:r w:rsidRPr="005E3725">
              <w:rPr>
                <w:rFonts w:ascii="Book Antiqua" w:hAnsi="Book Antiqua"/>
              </w:rPr>
              <w:t>AW-16402,</w:t>
            </w:r>
          </w:p>
          <w:p w:rsidR="0091709D" w:rsidRPr="005E3725" w:rsidRDefault="0091709D" w:rsidP="004215CB">
            <w:pPr>
              <w:rPr>
                <w:rFonts w:ascii="Book Antiqua" w:hAnsi="Book Antiqua"/>
              </w:rPr>
            </w:pPr>
            <w:r w:rsidRPr="005E3725">
              <w:rPr>
                <w:rFonts w:ascii="Book Antiqua" w:hAnsi="Book Antiqua"/>
              </w:rPr>
              <w:t>AW-17752,</w:t>
            </w:r>
          </w:p>
          <w:p w:rsidR="0091709D" w:rsidRPr="005E3725" w:rsidRDefault="0091709D" w:rsidP="004215CB">
            <w:pPr>
              <w:rPr>
                <w:rFonts w:ascii="Book Antiqua" w:hAnsi="Book Antiqua"/>
              </w:rPr>
            </w:pPr>
            <w:r w:rsidRPr="005E3725">
              <w:rPr>
                <w:rFonts w:ascii="Book Antiqua" w:hAnsi="Book Antiqua"/>
              </w:rPr>
              <w:t>PW-18045,P</w:t>
            </w:r>
          </w:p>
          <w:p w:rsidR="0091709D" w:rsidRPr="005E3725" w:rsidRDefault="0091709D" w:rsidP="004215CB">
            <w:pPr>
              <w:rPr>
                <w:rFonts w:ascii="Book Antiqua" w:hAnsi="Book Antiqua"/>
              </w:rPr>
            </w:pPr>
            <w:r w:rsidRPr="005E3725">
              <w:rPr>
                <w:rFonts w:ascii="Book Antiqua" w:hAnsi="Book Antiqua"/>
              </w:rPr>
              <w:t>W-18180,</w:t>
            </w:r>
          </w:p>
          <w:p w:rsidR="0091709D" w:rsidRPr="005E3725" w:rsidRDefault="0091709D" w:rsidP="004215CB">
            <w:pPr>
              <w:rPr>
                <w:rFonts w:ascii="Book Antiqua" w:hAnsi="Book Antiqua" w:cstheme="majorBidi"/>
              </w:rPr>
            </w:pPr>
            <w:r w:rsidRPr="005E3725">
              <w:rPr>
                <w:rFonts w:ascii="Book Antiqua" w:hAnsi="Book Antiqua"/>
              </w:rPr>
              <w:t xml:space="preserve">PW-18130 </w:t>
            </w:r>
          </w:p>
        </w:tc>
        <w:tc>
          <w:tcPr>
            <w:tcW w:w="1560" w:type="dxa"/>
            <w:shd w:val="clear" w:color="auto" w:fill="auto"/>
          </w:tcPr>
          <w:p w:rsidR="0091709D" w:rsidRPr="005E3725" w:rsidRDefault="0091709D" w:rsidP="004215CB">
            <w:pPr>
              <w:rPr>
                <w:rFonts w:ascii="Book Antiqua" w:hAnsi="Book Antiqua"/>
                <w:sz w:val="20"/>
                <w:szCs w:val="20"/>
              </w:rPr>
            </w:pPr>
            <w:r w:rsidRPr="005E3725">
              <w:rPr>
                <w:rFonts w:ascii="Book Antiqua" w:hAnsi="Book Antiqua"/>
                <w:sz w:val="20"/>
                <w:szCs w:val="20"/>
              </w:rPr>
              <w:t>Permit central venous catheter introduction or exchange.</w:t>
            </w:r>
          </w:p>
        </w:tc>
        <w:tc>
          <w:tcPr>
            <w:tcW w:w="1667" w:type="dxa"/>
            <w:gridSpan w:val="4"/>
            <w:shd w:val="clear" w:color="auto" w:fill="auto"/>
          </w:tcPr>
          <w:p w:rsidR="0091709D" w:rsidRPr="005E3725" w:rsidRDefault="0091709D" w:rsidP="004215CB">
            <w:pPr>
              <w:rPr>
                <w:rFonts w:ascii="Book Antiqua" w:hAnsi="Book Antiqua" w:cstheme="majorBidi"/>
                <w:b/>
                <w:bCs/>
              </w:rPr>
            </w:pPr>
            <w:r w:rsidRPr="005E3725">
              <w:rPr>
                <w:rFonts w:ascii="Book Antiqua" w:hAnsi="Book Antiqua" w:cstheme="majorBidi"/>
                <w:b/>
                <w:bCs/>
              </w:rPr>
              <w:t xml:space="preserve">Approved </w:t>
            </w:r>
          </w:p>
          <w:p w:rsidR="0091709D" w:rsidRPr="005E3725" w:rsidRDefault="0091709D" w:rsidP="004F4521">
            <w:pPr>
              <w:rPr>
                <w:rFonts w:ascii="Book Antiqua" w:hAnsi="Book Antiqua" w:cstheme="majorBidi"/>
                <w:b/>
                <w:bCs/>
              </w:rPr>
            </w:pPr>
            <w:r w:rsidRPr="005E3725">
              <w:rPr>
                <w:rFonts w:ascii="Book Antiqua" w:hAnsi="Book Antiqua" w:cstheme="majorBidi"/>
              </w:rPr>
              <w:t>subject to submission of stablity data as per claim of shelf life.</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UDL Distribution (Pvt) Limited, 1-D-13, Sector 30, Korangi Industrial Area, Karachi</w:t>
            </w:r>
          </w:p>
          <w:p w:rsidR="0091709D" w:rsidRPr="005E3725" w:rsidRDefault="0091709D" w:rsidP="004215CB">
            <w:pPr>
              <w:rPr>
                <w:rFonts w:ascii="Book Antiqua" w:hAnsi="Book Antiqua" w:cstheme="majorBidi"/>
              </w:rPr>
            </w:pPr>
            <w:r w:rsidRPr="005E3725">
              <w:rPr>
                <w:rFonts w:ascii="Book Antiqua" w:hAnsi="Book Antiqua" w:cstheme="majorBidi"/>
              </w:rPr>
              <w:t>(ELI-00073)</w:t>
            </w:r>
          </w:p>
        </w:tc>
        <w:tc>
          <w:tcPr>
            <w:tcW w:w="1985"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Arrow International, Inc. (Subsidiary of Teleflex, Inc.) 2400 Bernville Road Reading, PA 19605,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Manufacturing Facilities:</w:t>
            </w:r>
          </w:p>
          <w:p w:rsidR="0091709D" w:rsidRPr="005E3725" w:rsidRDefault="0091709D" w:rsidP="004215CB">
            <w:pPr>
              <w:rPr>
                <w:rFonts w:ascii="Book Antiqua" w:hAnsi="Book Antiqua" w:cstheme="majorBidi"/>
              </w:rPr>
            </w:pPr>
            <w:r w:rsidRPr="005E3725">
              <w:rPr>
                <w:rFonts w:ascii="Book Antiqua" w:hAnsi="Book Antiqua" w:cstheme="majorBidi"/>
              </w:rPr>
              <w:t>(i) M/s Arrow International, Inc. 16 Elizabeth Drive, Chelmsford, MA  01824</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(ii) M/s Arrow International Inc., 312 Commerce Place Asheboro, NC 27203,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(FSC USFDA Valid Till</w:t>
            </w: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10-07-2020)</w:t>
            </w:r>
          </w:p>
          <w:p w:rsidR="0091709D" w:rsidRPr="005E3725" w:rsidRDefault="0091709D" w:rsidP="004215CB">
            <w:pPr>
              <w:rPr>
                <w:rFonts w:ascii="Book Antiqua" w:hAnsi="Book Antiqua" w:cstheme="majorBidi"/>
                <w:lang w:val="sv-SE"/>
              </w:rPr>
            </w:pPr>
          </w:p>
          <w:p w:rsidR="0091709D" w:rsidRPr="005E3725" w:rsidRDefault="0091709D" w:rsidP="004215CB">
            <w:pPr>
              <w:rPr>
                <w:rFonts w:ascii="Book Antiqua" w:hAnsi="Book Antiqua" w:cstheme="majorBidi"/>
                <w:b/>
                <w:bCs/>
                <w:lang w:val="sv-SE"/>
              </w:rPr>
            </w:pPr>
            <w:r w:rsidRPr="005E3725">
              <w:rPr>
                <w:rFonts w:ascii="Book Antiqua" w:hAnsi="Book Antiqua" w:cstheme="majorBidi"/>
                <w:lang w:val="sv-SE"/>
              </w:rPr>
              <w:t>Fee. Rs. 50,000/-</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Ultraflex Arrow Intra-Aortic Balloon Catheter</w:t>
            </w:r>
          </w:p>
          <w:p w:rsidR="0091709D" w:rsidRPr="005E3725" w:rsidRDefault="0091709D" w:rsidP="004215CB">
            <w:pPr>
              <w:tabs>
                <w:tab w:val="left" w:pos="2235"/>
              </w:tabs>
              <w:rPr>
                <w:rFonts w:ascii="Book Antiqua" w:hAnsi="Book Antiqua" w:cstheme="majorBidi"/>
              </w:rPr>
            </w:pPr>
            <w:r w:rsidRPr="005E3725">
              <w:rPr>
                <w:rFonts w:ascii="Book Antiqua" w:hAnsi="Book Antiqua" w:cstheme="majorBidi"/>
              </w:rPr>
              <w:tab/>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Shelf Life: 2 Years</w:t>
            </w:r>
          </w:p>
          <w:p w:rsidR="0091709D" w:rsidRPr="005E3725" w:rsidRDefault="0091709D" w:rsidP="004215CB">
            <w:pPr>
              <w:rPr>
                <w:rFonts w:ascii="Book Antiqua" w:hAnsi="Book Antiqua" w:cstheme="majorBidi"/>
              </w:rPr>
            </w:pPr>
            <w:r w:rsidRPr="005E3725">
              <w:rPr>
                <w:rFonts w:ascii="Book Antiqua" w:hAnsi="Book Antiqua" w:cstheme="majorBidi"/>
              </w:rPr>
              <w:t>IAB-06830-U, IAB-06835-U, IAB-06840-U</w:t>
            </w:r>
          </w:p>
        </w:tc>
        <w:tc>
          <w:tcPr>
            <w:tcW w:w="1560" w:type="dxa"/>
            <w:shd w:val="clear" w:color="auto" w:fill="auto"/>
          </w:tcPr>
          <w:p w:rsidR="0091709D" w:rsidRPr="005E3725" w:rsidRDefault="0091709D" w:rsidP="004215CB">
            <w:pPr>
              <w:rPr>
                <w:rFonts w:ascii="Book Antiqua" w:hAnsi="Book Antiqua"/>
                <w:sz w:val="20"/>
                <w:szCs w:val="20"/>
              </w:rPr>
            </w:pPr>
            <w:r w:rsidRPr="005E3725">
              <w:rPr>
                <w:rFonts w:ascii="Book Antiqua" w:hAnsi="Book Antiqua" w:cstheme="majorBidi"/>
              </w:rPr>
              <w:t>Balloon Catheter</w:t>
            </w:r>
          </w:p>
        </w:tc>
        <w:tc>
          <w:tcPr>
            <w:tcW w:w="1667" w:type="dxa"/>
            <w:gridSpan w:val="4"/>
            <w:shd w:val="clear" w:color="auto" w:fill="auto"/>
          </w:tcPr>
          <w:p w:rsidR="0091709D" w:rsidRPr="005E3725" w:rsidRDefault="0091709D" w:rsidP="004F4521">
            <w:pPr>
              <w:rPr>
                <w:rFonts w:ascii="Book Antiqua" w:hAnsi="Book Antiqua" w:cstheme="majorBidi"/>
                <w:b/>
                <w:bCs/>
              </w:rPr>
            </w:pPr>
            <w:r w:rsidRPr="005E3725">
              <w:rPr>
                <w:rFonts w:ascii="Book Antiqua" w:hAnsi="Book Antiqua" w:cstheme="majorBidi"/>
                <w:b/>
                <w:bCs/>
              </w:rPr>
              <w:t xml:space="preserve">Approved </w:t>
            </w:r>
          </w:p>
          <w:p w:rsidR="0091709D" w:rsidRPr="005E3725" w:rsidRDefault="0091709D" w:rsidP="004F4521">
            <w:pPr>
              <w:rPr>
                <w:rFonts w:ascii="Book Antiqua" w:hAnsi="Book Antiqua" w:cstheme="majorBidi"/>
                <w:b/>
                <w:bCs/>
              </w:rPr>
            </w:pPr>
            <w:r w:rsidRPr="005E3725">
              <w:rPr>
                <w:rFonts w:ascii="Book Antiqua" w:hAnsi="Book Antiqua" w:cstheme="majorBidi"/>
              </w:rPr>
              <w:t>subject to submission of stablity data as per claim of shelf life.</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M/s Medtronic Pakistan (Private) Limited, Office No.1301, 13</w:t>
            </w:r>
            <w:r w:rsidRPr="005E3725">
              <w:rPr>
                <w:rFonts w:ascii="Book Antiqua" w:hAnsi="Book Antiqua" w:cstheme="majorBidi"/>
                <w:vertAlign w:val="superscript"/>
              </w:rPr>
              <w:t>th</w:t>
            </w:r>
            <w:r w:rsidRPr="005E3725">
              <w:rPr>
                <w:rFonts w:ascii="Book Antiqua" w:hAnsi="Book Antiqua" w:cstheme="majorBidi"/>
              </w:rPr>
              <w:t xml:space="preserve"> Floor Dilkusha Forum Tariq Road, Karachi</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(ELI-00273)</w:t>
            </w:r>
          </w:p>
        </w:tc>
        <w:tc>
          <w:tcPr>
            <w:tcW w:w="1985" w:type="dxa"/>
            <w:gridSpan w:val="3"/>
            <w:shd w:val="clear" w:color="auto" w:fill="auto"/>
          </w:tcPr>
          <w:p w:rsidR="0091709D" w:rsidRPr="005E3725" w:rsidRDefault="0091709D" w:rsidP="004215CB">
            <w:pPr>
              <w:rPr>
                <w:rFonts w:ascii="Book Antiqua" w:hAnsi="Book Antiqua" w:cstheme="majorBidi"/>
                <w:b/>
                <w:bCs/>
              </w:rPr>
            </w:pPr>
            <w:r w:rsidRPr="005E3725">
              <w:rPr>
                <w:rFonts w:ascii="Book Antiqua" w:hAnsi="Book Antiqua" w:cstheme="majorBidi"/>
                <w:b/>
                <w:bCs/>
              </w:rPr>
              <w:t>Owner Operator/</w:t>
            </w:r>
          </w:p>
          <w:p w:rsidR="0091709D" w:rsidRPr="005E3725" w:rsidRDefault="0091709D" w:rsidP="004215CB">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4215CB">
            <w:pPr>
              <w:rPr>
                <w:rFonts w:ascii="Book Antiqua" w:hAnsi="Book Antiqua" w:cstheme="majorBidi"/>
              </w:rPr>
            </w:pPr>
            <w:r w:rsidRPr="005E3725">
              <w:rPr>
                <w:rFonts w:ascii="Book Antiqua" w:hAnsi="Book Antiqua" w:cstheme="majorBidi"/>
              </w:rPr>
              <w:t>M/s Medtronic Perfusion Systems 7611 Northland Dr Minneapolis, MN 55428, USA</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b/>
                <w:bCs/>
              </w:rPr>
            </w:pPr>
            <w:r w:rsidRPr="005E3725">
              <w:rPr>
                <w:rFonts w:ascii="Book Antiqua" w:hAnsi="Book Antiqua" w:cstheme="majorBidi"/>
                <w:b/>
                <w:bCs/>
              </w:rPr>
              <w:t>Manufacturing Facility:</w:t>
            </w:r>
          </w:p>
          <w:p w:rsidR="0091709D" w:rsidRPr="005E3725" w:rsidRDefault="0091709D" w:rsidP="004215CB">
            <w:pPr>
              <w:rPr>
                <w:rFonts w:ascii="Book Antiqua" w:hAnsi="Book Antiqua" w:cstheme="majorBidi"/>
              </w:rPr>
            </w:pPr>
            <w:r w:rsidRPr="005E3725">
              <w:rPr>
                <w:rFonts w:ascii="Book Antiqua" w:hAnsi="Book Antiqua" w:cstheme="majorBidi"/>
              </w:rPr>
              <w:t>(i) M/s Medtronic Mexico S.de R.L. de CV Av. Paseo Cucapah 10510 El Lago Tijuana, Baja California CP 22210, Mexico</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 xml:space="preserve">(ii) M/s Medtronic Perfusion Systems 18501 E Plaza Dr </w:t>
            </w: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Parker, CO 80134, USA</w:t>
            </w:r>
          </w:p>
          <w:p w:rsidR="0091709D" w:rsidRPr="005E3725" w:rsidRDefault="0091709D" w:rsidP="004215CB">
            <w:pPr>
              <w:rPr>
                <w:rFonts w:ascii="Book Antiqua" w:hAnsi="Book Antiqua" w:cstheme="majorBidi"/>
                <w:lang w:val="sv-SE"/>
              </w:rPr>
            </w:pPr>
          </w:p>
          <w:p w:rsidR="0091709D" w:rsidRPr="005E3725" w:rsidRDefault="0091709D" w:rsidP="004215CB">
            <w:pPr>
              <w:rPr>
                <w:rFonts w:ascii="Book Antiqua" w:hAnsi="Book Antiqua" w:cstheme="majorBidi"/>
                <w:lang w:val="sv-SE"/>
              </w:rPr>
            </w:pPr>
            <w:r w:rsidRPr="005E3725">
              <w:rPr>
                <w:rFonts w:ascii="Book Antiqua" w:hAnsi="Book Antiqua" w:cstheme="majorBidi"/>
                <w:lang w:val="sv-SE"/>
              </w:rPr>
              <w:t>(FSC USFDA Valid Till</w:t>
            </w:r>
          </w:p>
          <w:p w:rsidR="0091709D" w:rsidRPr="005E3725" w:rsidRDefault="0091709D" w:rsidP="004215CB">
            <w:pPr>
              <w:rPr>
                <w:rFonts w:ascii="Book Antiqua" w:hAnsi="Book Antiqua" w:cstheme="majorBidi"/>
              </w:rPr>
            </w:pPr>
            <w:r w:rsidRPr="005E3725">
              <w:rPr>
                <w:rFonts w:ascii="Book Antiqua" w:hAnsi="Book Antiqua" w:cstheme="majorBidi"/>
              </w:rPr>
              <w:t>13-09-2019)</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Fee Rs. 50,000/-</w:t>
            </w:r>
          </w:p>
        </w:tc>
        <w:tc>
          <w:tcPr>
            <w:tcW w:w="2976" w:type="dxa"/>
            <w:gridSpan w:val="5"/>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Affinity Pixie</w:t>
            </w:r>
            <w:r w:rsidRPr="005E3725">
              <w:rPr>
                <w:rFonts w:ascii="Book Antiqua" w:hAnsi="Book Antiqua" w:cstheme="majorBidi"/>
                <w:vertAlign w:val="superscript"/>
              </w:rPr>
              <w:t>TM</w:t>
            </w:r>
            <w:r w:rsidRPr="005E3725">
              <w:rPr>
                <w:rFonts w:ascii="Book Antiqua" w:hAnsi="Book Antiqua" w:cstheme="majorBidi"/>
              </w:rPr>
              <w:t xml:space="preserve"> Hollow Fiber Oxygenator with Balance</w:t>
            </w:r>
            <w:r w:rsidRPr="005E3725">
              <w:rPr>
                <w:rFonts w:ascii="Book Antiqua" w:hAnsi="Book Antiqua" w:cstheme="majorBidi"/>
                <w:vertAlign w:val="superscript"/>
              </w:rPr>
              <w:t>TM</w:t>
            </w:r>
            <w:r w:rsidRPr="005E3725">
              <w:rPr>
                <w:rFonts w:ascii="Book Antiqua" w:hAnsi="Book Antiqua" w:cstheme="majorBidi"/>
              </w:rPr>
              <w:t xml:space="preserve"> Biosurface</w:t>
            </w:r>
          </w:p>
          <w:p w:rsidR="0091709D" w:rsidRPr="005E3725" w:rsidRDefault="0091709D" w:rsidP="004215CB">
            <w:pPr>
              <w:rPr>
                <w:rFonts w:ascii="Book Antiqua" w:hAnsi="Book Antiqua" w:cstheme="majorBidi"/>
              </w:rPr>
            </w:pP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4215CB">
            <w:pPr>
              <w:spacing w:line="360" w:lineRule="auto"/>
              <w:rPr>
                <w:rFonts w:ascii="Book Antiqua" w:hAnsi="Book Antiqua" w:cstheme="majorBidi"/>
              </w:rPr>
            </w:pPr>
            <w:r w:rsidRPr="005E3725">
              <w:rPr>
                <w:rFonts w:ascii="Book Antiqua" w:hAnsi="Book Antiqua" w:cstheme="majorBidi"/>
              </w:rPr>
              <w:t>Shelf Life: 2 Years</w:t>
            </w:r>
          </w:p>
          <w:p w:rsidR="0091709D" w:rsidRPr="005E3725" w:rsidRDefault="0091709D" w:rsidP="004215CB">
            <w:pPr>
              <w:rPr>
                <w:rFonts w:ascii="Book Antiqua" w:hAnsi="Book Antiqua" w:cstheme="majorBidi"/>
              </w:rPr>
            </w:pPr>
          </w:p>
          <w:p w:rsidR="0091709D" w:rsidRPr="005E3725" w:rsidRDefault="0091709D" w:rsidP="004215CB">
            <w:pPr>
              <w:rPr>
                <w:rFonts w:ascii="Book Antiqua" w:hAnsi="Book Antiqua" w:cstheme="majorBidi"/>
              </w:rPr>
            </w:pPr>
            <w:r w:rsidRPr="005E3725">
              <w:rPr>
                <w:rFonts w:ascii="Book Antiqua" w:hAnsi="Book Antiqua" w:cstheme="majorBidi"/>
              </w:rPr>
              <w:t>BBP211-</w:t>
            </w:r>
          </w:p>
        </w:tc>
        <w:tc>
          <w:tcPr>
            <w:tcW w:w="1560" w:type="dxa"/>
            <w:shd w:val="clear" w:color="auto" w:fill="auto"/>
          </w:tcPr>
          <w:p w:rsidR="0091709D" w:rsidRPr="005E3725" w:rsidRDefault="0091709D" w:rsidP="004215CB">
            <w:pPr>
              <w:rPr>
                <w:rFonts w:ascii="Book Antiqua" w:hAnsi="Book Antiqua" w:cstheme="majorBidi"/>
              </w:rPr>
            </w:pPr>
            <w:r w:rsidRPr="005E3725">
              <w:rPr>
                <w:rFonts w:ascii="Book Antiqua" w:hAnsi="Book Antiqua" w:cstheme="majorBidi"/>
              </w:rPr>
              <w:t>Reservoir, Blood, Cardiopulmonary bypass</w:t>
            </w:r>
          </w:p>
        </w:tc>
        <w:tc>
          <w:tcPr>
            <w:tcW w:w="1667" w:type="dxa"/>
            <w:gridSpan w:val="4"/>
            <w:shd w:val="clear" w:color="auto" w:fill="auto"/>
          </w:tcPr>
          <w:p w:rsidR="0091709D" w:rsidRPr="005E3725" w:rsidRDefault="0091709D" w:rsidP="004215CB">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Owner Operator/</w:t>
            </w:r>
          </w:p>
          <w:p w:rsidR="0091709D" w:rsidRPr="005E3725" w:rsidRDefault="0091709D" w:rsidP="0057496F">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57496F">
            <w:pPr>
              <w:rPr>
                <w:rFonts w:ascii="Book Antiqua" w:hAnsi="Book Antiqua" w:cstheme="majorBidi"/>
              </w:rPr>
            </w:pPr>
            <w:r w:rsidRPr="005E3725">
              <w:rPr>
                <w:rFonts w:ascii="Book Antiqua" w:hAnsi="Book Antiqua" w:cstheme="majorBidi"/>
              </w:rPr>
              <w:t>M/s Medtronic Perfusion Systems 7611 Northland Dr Minneapolis, MN 55428,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Manufacturing Facility:</w:t>
            </w:r>
          </w:p>
          <w:p w:rsidR="0091709D" w:rsidRPr="005E3725" w:rsidRDefault="0091709D" w:rsidP="0057496F">
            <w:pPr>
              <w:rPr>
                <w:rFonts w:ascii="Book Antiqua" w:hAnsi="Book Antiqua" w:cstheme="majorBidi"/>
              </w:rPr>
            </w:pPr>
            <w:r w:rsidRPr="005E3725">
              <w:rPr>
                <w:rFonts w:ascii="Book Antiqua" w:hAnsi="Book Antiqua" w:cstheme="majorBidi"/>
              </w:rPr>
              <w:t>(i) M/s Medtronic Mexico S.de R.L. de CV Av. Paseo Cucapah 10510 El Lago Tijuana, Baja California CP 22210, Mexico</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(ii) M/s Medtronic Perfusion Systems 18501 E Plaza Dr Parker, CO 80134,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13-09-2019)</w:t>
            </w:r>
          </w:p>
          <w:p w:rsidR="0091709D" w:rsidRPr="005E3725" w:rsidRDefault="0091709D" w:rsidP="0057496F">
            <w:pPr>
              <w:rPr>
                <w:rFonts w:ascii="Book Antiqua" w:hAnsi="Book Antiqua" w:cstheme="majorBidi"/>
              </w:rPr>
            </w:pP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 xml:space="preserve">Affinity Fusion® Oxy w/ Integrated Arterial Filter and Balance® Biosurface </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2 Years</w:t>
            </w:r>
          </w:p>
          <w:p w:rsidR="0091709D" w:rsidRPr="005E3725" w:rsidRDefault="0091709D" w:rsidP="0057496F">
            <w:pPr>
              <w:rPr>
                <w:rFonts w:ascii="Book Antiqua" w:hAnsi="Book Antiqua" w:cstheme="majorBidi"/>
              </w:rPr>
            </w:pPr>
            <w:r w:rsidRPr="005E3725">
              <w:rPr>
                <w:rFonts w:ascii="Book Antiqua" w:hAnsi="Book Antiqua" w:cstheme="majorBidi"/>
              </w:rPr>
              <w:t>BB841</w:t>
            </w: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Reservoir, Blood, Cardiopulmonary bypass</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Owner Operator/</w:t>
            </w:r>
          </w:p>
          <w:p w:rsidR="0091709D" w:rsidRPr="005E3725" w:rsidRDefault="0091709D" w:rsidP="0057496F">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57496F">
            <w:pPr>
              <w:rPr>
                <w:rFonts w:ascii="Book Antiqua" w:hAnsi="Book Antiqua" w:cstheme="majorBidi"/>
              </w:rPr>
            </w:pPr>
            <w:r w:rsidRPr="005E3725">
              <w:rPr>
                <w:rFonts w:ascii="Book Antiqua" w:hAnsi="Book Antiqua" w:cstheme="majorBidi"/>
              </w:rPr>
              <w:t>M/s Medtronic Perfusion Systems 7611 Northland Dr Minneapolis, MN 55428,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Manufacturing Facility:</w:t>
            </w:r>
          </w:p>
          <w:p w:rsidR="0091709D" w:rsidRPr="005E3725" w:rsidRDefault="0091709D" w:rsidP="0057496F">
            <w:pPr>
              <w:rPr>
                <w:rFonts w:ascii="Book Antiqua" w:hAnsi="Book Antiqua" w:cstheme="majorBidi"/>
              </w:rPr>
            </w:pPr>
            <w:r w:rsidRPr="005E3725">
              <w:rPr>
                <w:rFonts w:ascii="Book Antiqua" w:hAnsi="Book Antiqua" w:cstheme="majorBidi"/>
              </w:rPr>
              <w:t>(i) M/s Medtronic Mexico S.de R.L. de CV Av. Paseo Cucapah 10510 El Lago Tijuana, Baja California CP 22210, Mexico</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 xml:space="preserve">(ii) M/s Medtronic Perfusion Systems 18501 E Plaza Dr </w:t>
            </w:r>
          </w:p>
          <w:p w:rsidR="0091709D" w:rsidRPr="005E3725" w:rsidRDefault="0091709D" w:rsidP="0057496F">
            <w:pPr>
              <w:rPr>
                <w:rFonts w:ascii="Book Antiqua" w:hAnsi="Book Antiqua" w:cstheme="majorBidi"/>
                <w:lang w:val="sv-SE"/>
              </w:rPr>
            </w:pPr>
            <w:r w:rsidRPr="005E3725">
              <w:rPr>
                <w:rFonts w:ascii="Book Antiqua" w:hAnsi="Book Antiqua" w:cstheme="majorBidi"/>
                <w:lang w:val="sv-SE"/>
              </w:rPr>
              <w:t>Parker, CO 80134, USA</w:t>
            </w:r>
          </w:p>
          <w:p w:rsidR="0091709D" w:rsidRPr="005E3725" w:rsidRDefault="0091709D" w:rsidP="0057496F">
            <w:pPr>
              <w:rPr>
                <w:rFonts w:ascii="Book Antiqua" w:hAnsi="Book Antiqua" w:cstheme="majorBidi"/>
                <w:lang w:val="sv-SE"/>
              </w:rPr>
            </w:pPr>
          </w:p>
          <w:p w:rsidR="0091709D" w:rsidRPr="005E3725" w:rsidRDefault="0091709D" w:rsidP="0057496F">
            <w:pPr>
              <w:rPr>
                <w:rFonts w:ascii="Book Antiqua" w:hAnsi="Book Antiqua" w:cstheme="majorBidi"/>
                <w:lang w:val="sv-SE"/>
              </w:rPr>
            </w:pPr>
            <w:r w:rsidRPr="005E3725">
              <w:rPr>
                <w:rFonts w:ascii="Book Antiqua" w:hAnsi="Book Antiqua" w:cstheme="majorBidi"/>
                <w:lang w:val="sv-SE"/>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13-09-2019)</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MyOtherm XP® 4:1T</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2 Years</w:t>
            </w:r>
          </w:p>
          <w:p w:rsidR="0091709D" w:rsidRPr="005E3725" w:rsidRDefault="0091709D" w:rsidP="0057496F">
            <w:pPr>
              <w:rPr>
                <w:rFonts w:ascii="Book Antiqua" w:hAnsi="Book Antiqua" w:cstheme="majorBidi"/>
              </w:rPr>
            </w:pPr>
            <w:r w:rsidRPr="005E3725">
              <w:rPr>
                <w:rFonts w:ascii="Book Antiqua" w:hAnsi="Book Antiqua" w:cstheme="majorBidi"/>
              </w:rPr>
              <w:t>4:1T</w:t>
            </w: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Cardioplegia Solution Administration Kit</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Approved.</w:t>
            </w:r>
          </w:p>
          <w:p w:rsidR="0091709D" w:rsidRPr="005E3725" w:rsidRDefault="0091709D" w:rsidP="0057496F">
            <w:pPr>
              <w:rPr>
                <w:rFonts w:ascii="Book Antiqua" w:hAnsi="Book Antiqua" w:cstheme="majorBidi"/>
                <w:b/>
                <w:bCs/>
              </w:rPr>
            </w:pPr>
          </w:p>
          <w:p w:rsidR="0091709D" w:rsidRPr="005E3725" w:rsidRDefault="0091709D" w:rsidP="0057496F">
            <w:pPr>
              <w:rPr>
                <w:rFonts w:ascii="Book Antiqua" w:hAnsi="Book Antiqua" w:cstheme="majorBidi"/>
                <w:b/>
                <w:bCs/>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Owner Operator/</w:t>
            </w:r>
          </w:p>
          <w:p w:rsidR="0091709D" w:rsidRPr="005E3725" w:rsidRDefault="0091709D" w:rsidP="0057496F">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Manufacturer/Distributor:</w:t>
            </w:r>
          </w:p>
          <w:p w:rsidR="0091709D" w:rsidRPr="005E3725" w:rsidRDefault="0091709D" w:rsidP="0057496F">
            <w:pPr>
              <w:rPr>
                <w:rFonts w:ascii="Book Antiqua" w:hAnsi="Book Antiqua" w:cstheme="majorBidi"/>
              </w:rPr>
            </w:pPr>
            <w:r w:rsidRPr="005E3725">
              <w:rPr>
                <w:rFonts w:ascii="Book Antiqua" w:hAnsi="Book Antiqua" w:cstheme="majorBidi"/>
              </w:rPr>
              <w:t>M/s Medtronic Perfusion Systems 7611 Northland Dr Minneapolis, MN 55428,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Manufacturing Facility:</w:t>
            </w:r>
          </w:p>
          <w:p w:rsidR="0091709D" w:rsidRPr="005E3725" w:rsidRDefault="0091709D" w:rsidP="0057496F">
            <w:pPr>
              <w:rPr>
                <w:rFonts w:ascii="Book Antiqua" w:hAnsi="Book Antiqua" w:cstheme="majorBidi"/>
              </w:rPr>
            </w:pPr>
            <w:r w:rsidRPr="005E3725">
              <w:rPr>
                <w:rFonts w:ascii="Book Antiqua" w:hAnsi="Book Antiqua" w:cstheme="majorBidi"/>
              </w:rPr>
              <w:t>M/s Medtronic Mexico S.de R.L. de CV Av. Paseo Cucapah 10510 El Lago Tijuana, Baja California CP 22210, Mexico</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57496F">
            <w:pPr>
              <w:rPr>
                <w:rFonts w:ascii="Book Antiqua" w:hAnsi="Book Antiqua" w:cstheme="majorBidi"/>
              </w:rPr>
            </w:pPr>
            <w:r w:rsidRPr="005E3725">
              <w:rPr>
                <w:rFonts w:ascii="Book Antiqua" w:hAnsi="Book Antiqua" w:cstheme="majorBidi"/>
              </w:rPr>
              <w:t>(i) M/s Vention Medical Inc., 620 Warson SW GR, MI 49504,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(ii) M/s Vention Medical Costa Rica, S.A. Parque Zona Franca Metropolitana Edificio 2C Barreal DE Heredia, Heredia Costa Rica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11-06-2019)</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DLP® Curved Tip Arterial Cannulae With One Piece Wirewound Body</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CC36B3">
            <w:pPr>
              <w:rPr>
                <w:rFonts w:ascii="Book Antiqua" w:hAnsi="Book Antiqua" w:cstheme="majorBidi"/>
              </w:rPr>
            </w:pPr>
            <w:r w:rsidRPr="005E3725">
              <w:rPr>
                <w:rFonts w:ascii="Book Antiqua" w:hAnsi="Book Antiqua" w:cstheme="majorBidi"/>
              </w:rPr>
              <w:t>Codes:</w:t>
            </w:r>
          </w:p>
          <w:p w:rsidR="0091709D" w:rsidRPr="005E3725" w:rsidRDefault="0091709D" w:rsidP="00CC36B3">
            <w:pPr>
              <w:rPr>
                <w:rFonts w:ascii="Book Antiqua" w:hAnsi="Book Antiqua" w:cstheme="majorBidi"/>
              </w:rPr>
            </w:pPr>
            <w:r w:rsidRPr="005E3725">
              <w:rPr>
                <w:rFonts w:ascii="Book Antiqua" w:hAnsi="Book Antiqua" w:cstheme="majorBidi"/>
              </w:rPr>
              <w:t>87020</w:t>
            </w:r>
          </w:p>
          <w:p w:rsidR="0091709D" w:rsidRPr="005E3725" w:rsidRDefault="0091709D" w:rsidP="00CC36B3">
            <w:pPr>
              <w:rPr>
                <w:rFonts w:ascii="Book Antiqua" w:hAnsi="Book Antiqua" w:cstheme="majorBidi"/>
              </w:rPr>
            </w:pPr>
            <w:r w:rsidRPr="005E3725">
              <w:rPr>
                <w:rFonts w:ascii="Book Antiqua" w:hAnsi="Book Antiqua" w:cstheme="majorBidi"/>
              </w:rPr>
              <w:t>87022</w:t>
            </w:r>
          </w:p>
          <w:p w:rsidR="0091709D" w:rsidRPr="005E3725" w:rsidRDefault="0091709D" w:rsidP="00CC36B3">
            <w:pPr>
              <w:rPr>
                <w:rFonts w:ascii="Book Antiqua" w:hAnsi="Book Antiqua" w:cstheme="majorBidi"/>
              </w:rPr>
            </w:pPr>
            <w:r w:rsidRPr="005E3725">
              <w:rPr>
                <w:rFonts w:ascii="Book Antiqua" w:hAnsi="Book Antiqua" w:cstheme="majorBidi"/>
              </w:rPr>
              <w:t>87920</w:t>
            </w:r>
          </w:p>
          <w:p w:rsidR="0091709D" w:rsidRPr="005E3725" w:rsidRDefault="0091709D" w:rsidP="00CC36B3">
            <w:pPr>
              <w:rPr>
                <w:rFonts w:ascii="Book Antiqua" w:hAnsi="Book Antiqua" w:cstheme="majorBidi"/>
              </w:rPr>
            </w:pPr>
            <w:r w:rsidRPr="005E3725">
              <w:rPr>
                <w:rFonts w:ascii="Book Antiqua" w:hAnsi="Book Antiqua" w:cstheme="majorBidi"/>
              </w:rPr>
              <w:t>87922</w:t>
            </w:r>
          </w:p>
          <w:p w:rsidR="0091709D" w:rsidRPr="005E3725" w:rsidRDefault="0091709D" w:rsidP="00CC36B3">
            <w:pPr>
              <w:rPr>
                <w:rFonts w:ascii="Book Antiqua" w:hAnsi="Book Antiqua" w:cstheme="majorBidi"/>
              </w:rPr>
            </w:pPr>
            <w:r w:rsidRPr="005E3725">
              <w:rPr>
                <w:rFonts w:ascii="Book Antiqua" w:hAnsi="Book Antiqua" w:cstheme="majorBidi"/>
              </w:rPr>
              <w:t>87924</w:t>
            </w:r>
          </w:p>
          <w:p w:rsidR="0091709D" w:rsidRPr="005E3725" w:rsidRDefault="0091709D" w:rsidP="00CC36B3">
            <w:pPr>
              <w:rPr>
                <w:rFonts w:ascii="Book Antiqua" w:hAnsi="Book Antiqua" w:cstheme="majorBidi"/>
              </w:rPr>
            </w:pPr>
            <w:r w:rsidRPr="005E3725">
              <w:rPr>
                <w:rFonts w:ascii="Book Antiqua" w:hAnsi="Book Antiqua" w:cstheme="majorBidi"/>
              </w:rPr>
              <w:t>87324</w:t>
            </w:r>
          </w:p>
          <w:p w:rsidR="0091709D" w:rsidRPr="005E3725" w:rsidRDefault="0091709D" w:rsidP="00CC36B3">
            <w:pPr>
              <w:rPr>
                <w:rFonts w:ascii="Book Antiqua" w:hAnsi="Book Antiqua" w:cstheme="majorBidi"/>
              </w:rPr>
            </w:pPr>
            <w:r w:rsidRPr="005E3725">
              <w:rPr>
                <w:rFonts w:ascii="Book Antiqua" w:hAnsi="Book Antiqua" w:cstheme="majorBidi"/>
              </w:rPr>
              <w:t>87424</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Cardipulmonary bypass Cannula, Arterial</w:t>
            </w:r>
          </w:p>
        </w:tc>
        <w:tc>
          <w:tcPr>
            <w:tcW w:w="1667" w:type="dxa"/>
            <w:gridSpan w:val="4"/>
            <w:shd w:val="clear" w:color="auto" w:fill="auto"/>
          </w:tcPr>
          <w:p w:rsidR="0091709D" w:rsidRPr="005E3725" w:rsidRDefault="0091709D" w:rsidP="004F4521">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as Class D Medical Device without Design Examination Certificate since the product is Class B in the country of origin.</w:t>
            </w:r>
            <w:r w:rsidRPr="005E3725">
              <w:rPr>
                <w:rFonts w:ascii="Book Antiqua" w:hAnsi="Book Antiqua" w:cstheme="majorBidi"/>
                <w:b/>
                <w:bCs/>
              </w:rPr>
              <w:t xml:space="preserve"> </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Owner Operator/</w:t>
            </w:r>
          </w:p>
          <w:p w:rsidR="0091709D" w:rsidRPr="005E3725" w:rsidRDefault="0091709D" w:rsidP="0057496F">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 Distributor:</w:t>
            </w:r>
          </w:p>
          <w:p w:rsidR="0091709D" w:rsidRPr="005E3725" w:rsidRDefault="0091709D" w:rsidP="0057496F">
            <w:pPr>
              <w:rPr>
                <w:rFonts w:ascii="Book Antiqua" w:hAnsi="Book Antiqua" w:cstheme="majorBidi"/>
              </w:rPr>
            </w:pPr>
            <w:r w:rsidRPr="005E3725">
              <w:rPr>
                <w:rFonts w:ascii="Book Antiqua" w:hAnsi="Book Antiqua" w:cstheme="majorBidi"/>
              </w:rPr>
              <w:t>M/s Medtronic Perfusion Systems 7611 Northland Dr Minneapolis, MN 55428,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Manufacturing Facility:</w:t>
            </w:r>
          </w:p>
          <w:p w:rsidR="0091709D" w:rsidRPr="005E3725" w:rsidRDefault="0091709D" w:rsidP="0057496F">
            <w:pPr>
              <w:rPr>
                <w:rFonts w:ascii="Book Antiqua" w:hAnsi="Book Antiqua" w:cstheme="majorBidi"/>
              </w:rPr>
            </w:pPr>
            <w:r w:rsidRPr="005E3725">
              <w:rPr>
                <w:rFonts w:ascii="Book Antiqua" w:hAnsi="Book Antiqua" w:cstheme="majorBidi"/>
              </w:rPr>
              <w:t>M/s Medtronic Mexico S.de R.L. de CV Av. Paseo Cucapah 10510 El Lago Tijuana, Baja California CP 22210, Mexico</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57496F">
            <w:pPr>
              <w:rPr>
                <w:rFonts w:ascii="Book Antiqua" w:hAnsi="Book Antiqua" w:cstheme="majorBidi"/>
              </w:rPr>
            </w:pPr>
            <w:r w:rsidRPr="005E3725">
              <w:rPr>
                <w:rFonts w:ascii="Book Antiqua" w:hAnsi="Book Antiqua" w:cstheme="majorBidi"/>
              </w:rPr>
              <w:t>(i) M/s Vention Medical Inc., 620 Warson SW GR, MI 49504,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(ii) M/s Vention Medical Costa Rica, S.A. Parque Zona Franca Metropolitana Edificio 2C Barreal DE Heredia, Heredia Costa Rica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11-06-2019)</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DLP® High Flow Coronary Artery Ostial Cannula</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Codes:</w:t>
            </w:r>
          </w:p>
          <w:p w:rsidR="0091709D" w:rsidRPr="005E3725" w:rsidRDefault="0091709D" w:rsidP="00225822">
            <w:pPr>
              <w:jc w:val="center"/>
              <w:rPr>
                <w:rFonts w:ascii="Book Antiqua" w:hAnsi="Book Antiqua"/>
              </w:rPr>
            </w:pPr>
            <w:r w:rsidRPr="005E3725">
              <w:rPr>
                <w:rFonts w:ascii="Book Antiqua" w:hAnsi="Book Antiqua"/>
                <w:sz w:val="22"/>
                <w:szCs w:val="22"/>
              </w:rPr>
              <w:t>30110, 30112, 30114, 30212,</w:t>
            </w:r>
          </w:p>
          <w:p w:rsidR="0091709D" w:rsidRPr="005E3725" w:rsidRDefault="0091709D" w:rsidP="00225822">
            <w:pPr>
              <w:rPr>
                <w:rFonts w:ascii="Book Antiqua" w:hAnsi="Book Antiqua"/>
              </w:rPr>
            </w:pPr>
            <w:r w:rsidRPr="005E3725">
              <w:rPr>
                <w:rFonts w:ascii="Book Antiqua" w:hAnsi="Book Antiqua"/>
                <w:sz w:val="22"/>
                <w:szCs w:val="22"/>
              </w:rPr>
              <w:t>30155, 30255</w:t>
            </w:r>
          </w:p>
          <w:p w:rsidR="0091709D" w:rsidRPr="005E3725" w:rsidRDefault="0091709D" w:rsidP="0057496F">
            <w:pPr>
              <w:rPr>
                <w:rFonts w:ascii="Book Antiqua" w:hAnsi="Book Antiqua" w:cstheme="majorBidi"/>
              </w:rPr>
            </w:pP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Coronary Sinus Cannula</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as Class D Medical Device without Design Examination Certificate since the product is Class B in the country of origin.</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Owner Operator/</w:t>
            </w:r>
          </w:p>
          <w:p w:rsidR="0091709D" w:rsidRPr="005E3725" w:rsidRDefault="0091709D" w:rsidP="0057496F">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Manufacturer/Distributor:</w:t>
            </w:r>
          </w:p>
          <w:p w:rsidR="0091709D" w:rsidRPr="005E3725" w:rsidRDefault="0091709D" w:rsidP="0057496F">
            <w:pPr>
              <w:rPr>
                <w:rFonts w:ascii="Book Antiqua" w:hAnsi="Book Antiqua" w:cstheme="majorBidi"/>
              </w:rPr>
            </w:pPr>
            <w:r w:rsidRPr="005E3725">
              <w:rPr>
                <w:rFonts w:ascii="Book Antiqua" w:hAnsi="Book Antiqua" w:cstheme="majorBidi"/>
              </w:rPr>
              <w:t>M/s Medtronic Perfusion Systems 7611 Northland Dr Minneapolis, MN 55428,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Manufacturing Facility:</w:t>
            </w:r>
          </w:p>
          <w:p w:rsidR="0091709D" w:rsidRPr="005E3725" w:rsidRDefault="0091709D" w:rsidP="0057496F">
            <w:pPr>
              <w:rPr>
                <w:rFonts w:ascii="Book Antiqua" w:hAnsi="Book Antiqua" w:cstheme="majorBidi"/>
              </w:rPr>
            </w:pPr>
            <w:r w:rsidRPr="005E3725">
              <w:rPr>
                <w:rFonts w:ascii="Book Antiqua" w:hAnsi="Book Antiqua" w:cstheme="majorBidi"/>
              </w:rPr>
              <w:t>M/s Medtronic Mexico S.de R.L. de CV Av. Paseo Cucapah 10510 El Lago Tijuana, Baja California CP 22210, Mexico</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57496F">
            <w:pPr>
              <w:rPr>
                <w:rFonts w:ascii="Book Antiqua" w:hAnsi="Book Antiqua" w:cstheme="majorBidi"/>
              </w:rPr>
            </w:pPr>
            <w:r w:rsidRPr="005E3725">
              <w:rPr>
                <w:rFonts w:ascii="Book Antiqua" w:hAnsi="Book Antiqua" w:cstheme="majorBidi"/>
              </w:rPr>
              <w:t>(i) M/s Vention Medical Inc., 620 Warson SW GR, MI 49504,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(ii) M/s Vention Medical Costa Rica, S.A. Parque Zona Franca Metropolitana Edificio 2C Barreal DE Heredia, Heredia Costa Rica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11-06-2019)</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DLP® Metal Tip Arterial Cannulae</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Codes:</w:t>
            </w:r>
          </w:p>
          <w:p w:rsidR="0091709D" w:rsidRPr="005E3725" w:rsidRDefault="0091709D" w:rsidP="00AA09A8">
            <w:pPr>
              <w:rPr>
                <w:rFonts w:ascii="Book Antiqua" w:hAnsi="Book Antiqua" w:cstheme="majorBidi"/>
              </w:rPr>
            </w:pPr>
            <w:r w:rsidRPr="005E3725">
              <w:rPr>
                <w:rFonts w:ascii="Book Antiqua" w:hAnsi="Book Antiqua" w:cstheme="majorBidi"/>
              </w:rPr>
              <w:t>80020</w:t>
            </w:r>
          </w:p>
          <w:p w:rsidR="0091709D" w:rsidRPr="005E3725" w:rsidRDefault="0091709D" w:rsidP="00AA09A8">
            <w:pPr>
              <w:rPr>
                <w:rFonts w:ascii="Book Antiqua" w:hAnsi="Book Antiqua" w:cstheme="majorBidi"/>
              </w:rPr>
            </w:pPr>
            <w:r w:rsidRPr="005E3725">
              <w:rPr>
                <w:rFonts w:ascii="Book Antiqua" w:hAnsi="Book Antiqua" w:cstheme="majorBidi"/>
              </w:rPr>
              <w:t>80022</w:t>
            </w:r>
          </w:p>
          <w:p w:rsidR="0091709D" w:rsidRPr="005E3725" w:rsidRDefault="0091709D" w:rsidP="00AA09A8">
            <w:pPr>
              <w:rPr>
                <w:rFonts w:ascii="Book Antiqua" w:hAnsi="Book Antiqua" w:cstheme="majorBidi"/>
              </w:rPr>
            </w:pPr>
            <w:r w:rsidRPr="005E3725">
              <w:rPr>
                <w:rFonts w:ascii="Book Antiqua" w:hAnsi="Book Antiqua" w:cstheme="majorBidi"/>
              </w:rPr>
              <w:t>80024</w:t>
            </w:r>
          </w:p>
          <w:p w:rsidR="0091709D" w:rsidRPr="005E3725" w:rsidRDefault="0091709D" w:rsidP="00AA09A8">
            <w:pPr>
              <w:rPr>
                <w:rFonts w:ascii="Book Antiqua" w:hAnsi="Book Antiqua" w:cstheme="majorBidi"/>
              </w:rPr>
            </w:pPr>
            <w:r w:rsidRPr="005E3725">
              <w:rPr>
                <w:rFonts w:ascii="Book Antiqua" w:hAnsi="Book Antiqua" w:cstheme="majorBidi"/>
              </w:rPr>
              <w:t>80120</w:t>
            </w:r>
          </w:p>
          <w:p w:rsidR="0091709D" w:rsidRPr="005E3725" w:rsidRDefault="0091709D" w:rsidP="00AA09A8">
            <w:pPr>
              <w:rPr>
                <w:rFonts w:ascii="Book Antiqua" w:hAnsi="Book Antiqua" w:cstheme="majorBidi"/>
              </w:rPr>
            </w:pPr>
            <w:r w:rsidRPr="005E3725">
              <w:rPr>
                <w:rFonts w:ascii="Book Antiqua" w:hAnsi="Book Antiqua" w:cstheme="majorBidi"/>
              </w:rPr>
              <w:t>80122</w:t>
            </w:r>
          </w:p>
          <w:p w:rsidR="0091709D" w:rsidRPr="005E3725" w:rsidRDefault="0091709D" w:rsidP="00AA09A8">
            <w:pPr>
              <w:rPr>
                <w:rFonts w:ascii="Book Antiqua" w:hAnsi="Book Antiqua" w:cstheme="majorBidi"/>
              </w:rPr>
            </w:pPr>
            <w:r w:rsidRPr="005E3725">
              <w:rPr>
                <w:rFonts w:ascii="Book Antiqua" w:hAnsi="Book Antiqua" w:cstheme="majorBidi"/>
              </w:rPr>
              <w:t>80124</w:t>
            </w:r>
          </w:p>
          <w:p w:rsidR="0091709D" w:rsidRPr="005E3725" w:rsidRDefault="0091709D" w:rsidP="00AA09A8">
            <w:pPr>
              <w:rPr>
                <w:rFonts w:ascii="Book Antiqua" w:hAnsi="Book Antiqua" w:cstheme="majorBidi"/>
              </w:rPr>
            </w:pPr>
            <w:r w:rsidRPr="005E3725">
              <w:rPr>
                <w:rFonts w:ascii="Book Antiqua" w:hAnsi="Book Antiqua" w:cstheme="majorBidi"/>
              </w:rPr>
              <w:t>80220</w:t>
            </w:r>
          </w:p>
          <w:p w:rsidR="0091709D" w:rsidRPr="005E3725" w:rsidRDefault="0091709D" w:rsidP="00AA09A8">
            <w:pPr>
              <w:rPr>
                <w:rFonts w:ascii="Book Antiqua" w:hAnsi="Book Antiqua" w:cstheme="majorBidi"/>
              </w:rPr>
            </w:pPr>
            <w:r w:rsidRPr="005E3725">
              <w:rPr>
                <w:rFonts w:ascii="Book Antiqua" w:hAnsi="Book Antiqua" w:cstheme="majorBidi"/>
              </w:rPr>
              <w:t>80222</w:t>
            </w:r>
          </w:p>
          <w:p w:rsidR="0091709D" w:rsidRPr="005E3725" w:rsidRDefault="0091709D" w:rsidP="00AA09A8">
            <w:pPr>
              <w:rPr>
                <w:rFonts w:ascii="Book Antiqua" w:hAnsi="Book Antiqua" w:cstheme="majorBidi"/>
              </w:rPr>
            </w:pPr>
            <w:r w:rsidRPr="005E3725">
              <w:rPr>
                <w:rFonts w:ascii="Book Antiqua" w:hAnsi="Book Antiqua" w:cstheme="majorBidi"/>
              </w:rPr>
              <w:t>80224</w:t>
            </w:r>
          </w:p>
          <w:p w:rsidR="0091709D" w:rsidRPr="005E3725" w:rsidRDefault="0091709D" w:rsidP="00AA09A8">
            <w:pPr>
              <w:rPr>
                <w:rFonts w:ascii="Book Antiqua" w:hAnsi="Book Antiqua" w:cstheme="majorBidi"/>
              </w:rPr>
            </w:pPr>
            <w:r w:rsidRPr="005E3725">
              <w:rPr>
                <w:rFonts w:ascii="Book Antiqua" w:hAnsi="Book Antiqua" w:cstheme="majorBidi"/>
              </w:rPr>
              <w:t>80320</w:t>
            </w:r>
          </w:p>
          <w:p w:rsidR="0091709D" w:rsidRPr="005E3725" w:rsidRDefault="0091709D" w:rsidP="00AA09A8">
            <w:pPr>
              <w:rPr>
                <w:rFonts w:ascii="Book Antiqua" w:hAnsi="Book Antiqua" w:cstheme="majorBidi"/>
              </w:rPr>
            </w:pPr>
            <w:r w:rsidRPr="005E3725">
              <w:rPr>
                <w:rFonts w:ascii="Book Antiqua" w:hAnsi="Book Antiqua" w:cstheme="majorBidi"/>
              </w:rPr>
              <w:t>80322</w:t>
            </w:r>
          </w:p>
          <w:p w:rsidR="0091709D" w:rsidRPr="005E3725" w:rsidRDefault="0091709D" w:rsidP="00AA09A8">
            <w:pPr>
              <w:rPr>
                <w:rFonts w:ascii="Book Antiqua" w:hAnsi="Book Antiqua" w:cstheme="majorBidi"/>
              </w:rPr>
            </w:pPr>
            <w:r w:rsidRPr="005E3725">
              <w:rPr>
                <w:rFonts w:ascii="Book Antiqua" w:hAnsi="Book Antiqua" w:cstheme="majorBidi"/>
              </w:rPr>
              <w:t>80324</w:t>
            </w: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Cardiopulmonary bypass Cannula, Arterial</w:t>
            </w:r>
          </w:p>
        </w:tc>
        <w:tc>
          <w:tcPr>
            <w:tcW w:w="1667" w:type="dxa"/>
            <w:gridSpan w:val="4"/>
            <w:shd w:val="clear" w:color="auto" w:fill="auto"/>
          </w:tcPr>
          <w:p w:rsidR="0091709D" w:rsidRPr="005E3725" w:rsidRDefault="0091709D" w:rsidP="00E2771F">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as Class D Medical Device without Design Examination Certificate since the product is Class B in the country of origin.</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Owner Operator/</w:t>
            </w:r>
          </w:p>
          <w:p w:rsidR="0091709D" w:rsidRPr="005E3725" w:rsidRDefault="0091709D" w:rsidP="0057496F">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Manufacturer/Distributor:</w:t>
            </w:r>
          </w:p>
          <w:p w:rsidR="0091709D" w:rsidRPr="005E3725" w:rsidRDefault="0091709D" w:rsidP="0057496F">
            <w:pPr>
              <w:rPr>
                <w:rFonts w:ascii="Book Antiqua" w:hAnsi="Book Antiqua" w:cstheme="majorBidi"/>
              </w:rPr>
            </w:pPr>
            <w:r w:rsidRPr="005E3725">
              <w:rPr>
                <w:rFonts w:ascii="Book Antiqua" w:hAnsi="Book Antiqua" w:cstheme="majorBidi"/>
              </w:rPr>
              <w:t>M/s Medtronic Perfusion Systems 7611 Northland Dr Minneapolis, MN 55428,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Manufacturing Facility:</w:t>
            </w:r>
          </w:p>
          <w:p w:rsidR="0091709D" w:rsidRPr="005E3725" w:rsidRDefault="0091709D" w:rsidP="0057496F">
            <w:pPr>
              <w:rPr>
                <w:rFonts w:ascii="Book Antiqua" w:hAnsi="Book Antiqua" w:cstheme="majorBidi"/>
              </w:rPr>
            </w:pPr>
            <w:r w:rsidRPr="005E3725">
              <w:rPr>
                <w:rFonts w:ascii="Book Antiqua" w:hAnsi="Book Antiqua" w:cstheme="majorBidi"/>
              </w:rPr>
              <w:t>M/s Medtronic Mexico S.de R.L. de CV Av. Paseo Cucapah 10510 El Lago Tijuana, Baja California CP 22210, Mexico</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57496F">
            <w:pPr>
              <w:rPr>
                <w:rFonts w:ascii="Book Antiqua" w:hAnsi="Book Antiqua" w:cstheme="majorBidi"/>
              </w:rPr>
            </w:pPr>
            <w:r w:rsidRPr="005E3725">
              <w:rPr>
                <w:rFonts w:ascii="Book Antiqua" w:hAnsi="Book Antiqua" w:cstheme="majorBidi"/>
              </w:rPr>
              <w:t>(i) M/s Vention Medical Inc., 620 Warson SW GR, MI 49504,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(ii) M/s Vention Medical Costa Rica, S.A. Parque Zona Franca Metropolitana Edificio 2C Barreal DE Heredia, Heredia Costa Rica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11-06-2019)</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Select Series® Straight Tip Arterial Cannulae</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57496F">
            <w:pPr>
              <w:rPr>
                <w:rFonts w:ascii="Book Antiqua" w:hAnsi="Book Antiqua" w:cstheme="majorBidi"/>
              </w:rPr>
            </w:pPr>
            <w:r w:rsidRPr="005E3725">
              <w:rPr>
                <w:rFonts w:ascii="Book Antiqua" w:hAnsi="Book Antiqua" w:cstheme="majorBidi"/>
              </w:rPr>
              <w:t>Codes:</w:t>
            </w:r>
          </w:p>
          <w:p w:rsidR="0091709D" w:rsidRPr="005E3725" w:rsidRDefault="0091709D" w:rsidP="00C56C31">
            <w:pPr>
              <w:rPr>
                <w:rFonts w:ascii="Book Antiqua" w:hAnsi="Book Antiqua" w:cstheme="majorBidi"/>
              </w:rPr>
            </w:pPr>
            <w:r w:rsidRPr="005E3725">
              <w:rPr>
                <w:rFonts w:ascii="Book Antiqua" w:hAnsi="Book Antiqua" w:cstheme="majorBidi"/>
              </w:rPr>
              <w:t>72120</w:t>
            </w:r>
          </w:p>
          <w:p w:rsidR="0091709D" w:rsidRPr="005E3725" w:rsidRDefault="0091709D" w:rsidP="00C56C31">
            <w:pPr>
              <w:rPr>
                <w:rFonts w:ascii="Book Antiqua" w:hAnsi="Book Antiqua" w:cstheme="majorBidi"/>
              </w:rPr>
            </w:pPr>
            <w:r w:rsidRPr="005E3725">
              <w:rPr>
                <w:rFonts w:ascii="Book Antiqua" w:hAnsi="Book Antiqua" w:cstheme="majorBidi"/>
              </w:rPr>
              <w:t>72122</w:t>
            </w:r>
          </w:p>
          <w:p w:rsidR="0091709D" w:rsidRPr="005E3725" w:rsidRDefault="0091709D" w:rsidP="00C56C31">
            <w:pPr>
              <w:rPr>
                <w:rFonts w:ascii="Book Antiqua" w:hAnsi="Book Antiqua" w:cstheme="majorBidi"/>
              </w:rPr>
            </w:pPr>
            <w:r w:rsidRPr="005E3725">
              <w:rPr>
                <w:rFonts w:ascii="Book Antiqua" w:hAnsi="Book Antiqua" w:cstheme="majorBidi"/>
              </w:rPr>
              <w:t>72124</w:t>
            </w:r>
          </w:p>
          <w:p w:rsidR="0091709D" w:rsidRPr="005E3725" w:rsidRDefault="0091709D" w:rsidP="00C56C31">
            <w:pPr>
              <w:rPr>
                <w:rFonts w:ascii="Book Antiqua" w:hAnsi="Book Antiqua" w:cstheme="majorBidi"/>
              </w:rPr>
            </w:pPr>
            <w:r w:rsidRPr="005E3725">
              <w:rPr>
                <w:rFonts w:ascii="Book Antiqua" w:hAnsi="Book Antiqua" w:cstheme="majorBidi"/>
              </w:rPr>
              <w:t>72220</w:t>
            </w:r>
          </w:p>
          <w:p w:rsidR="0091709D" w:rsidRPr="005E3725" w:rsidRDefault="0091709D" w:rsidP="00C56C31">
            <w:pPr>
              <w:rPr>
                <w:rFonts w:ascii="Book Antiqua" w:hAnsi="Book Antiqua" w:cstheme="majorBidi"/>
              </w:rPr>
            </w:pPr>
            <w:r w:rsidRPr="005E3725">
              <w:rPr>
                <w:rFonts w:ascii="Book Antiqua" w:hAnsi="Book Antiqua" w:cstheme="majorBidi"/>
              </w:rPr>
              <w:t>72222</w:t>
            </w:r>
          </w:p>
          <w:p w:rsidR="0091709D" w:rsidRPr="005E3725" w:rsidRDefault="0091709D" w:rsidP="00C56C31">
            <w:pPr>
              <w:rPr>
                <w:rFonts w:ascii="Book Antiqua" w:hAnsi="Book Antiqua" w:cstheme="majorBidi"/>
              </w:rPr>
            </w:pPr>
            <w:r w:rsidRPr="005E3725">
              <w:rPr>
                <w:rFonts w:ascii="Book Antiqua" w:hAnsi="Book Antiqua" w:cstheme="majorBidi"/>
              </w:rPr>
              <w:t>72224</w:t>
            </w: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Cardiopulmonary bypass Cannula, Arterial</w:t>
            </w:r>
          </w:p>
        </w:tc>
        <w:tc>
          <w:tcPr>
            <w:tcW w:w="1667" w:type="dxa"/>
            <w:gridSpan w:val="4"/>
            <w:shd w:val="clear" w:color="auto" w:fill="auto"/>
          </w:tcPr>
          <w:p w:rsidR="0091709D" w:rsidRPr="005E3725" w:rsidRDefault="0091709D" w:rsidP="00E2771F">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as Class D Medical Device without Design Examination Certificate since the product is Class B in the country of origin.</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Owner Operator/</w:t>
            </w:r>
          </w:p>
          <w:p w:rsidR="0091709D" w:rsidRPr="005E3725" w:rsidRDefault="0091709D" w:rsidP="0057496F">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Manufacturer/Distributor:</w:t>
            </w:r>
          </w:p>
          <w:p w:rsidR="0091709D" w:rsidRPr="005E3725" w:rsidRDefault="0091709D" w:rsidP="0057496F">
            <w:pPr>
              <w:rPr>
                <w:rFonts w:ascii="Book Antiqua" w:hAnsi="Book Antiqua" w:cstheme="majorBidi"/>
              </w:rPr>
            </w:pPr>
            <w:r w:rsidRPr="005E3725">
              <w:rPr>
                <w:rFonts w:ascii="Book Antiqua" w:hAnsi="Book Antiqua" w:cstheme="majorBidi"/>
              </w:rPr>
              <w:t>M/s Medtronic Perfusion Systems 7611 Northland Dr Minneapolis, MN 55428,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Manufacturing Facility:</w:t>
            </w:r>
          </w:p>
          <w:p w:rsidR="0091709D" w:rsidRPr="005E3725" w:rsidRDefault="0091709D" w:rsidP="0057496F">
            <w:pPr>
              <w:rPr>
                <w:rFonts w:ascii="Book Antiqua" w:hAnsi="Book Antiqua" w:cstheme="majorBidi"/>
              </w:rPr>
            </w:pPr>
            <w:r w:rsidRPr="005E3725">
              <w:rPr>
                <w:rFonts w:ascii="Book Antiqua" w:hAnsi="Book Antiqua" w:cstheme="majorBidi"/>
              </w:rPr>
              <w:t>M/s Medtronic Mexico S.de R.L. de CV Av. Paseo Cucapah 10510 El Lago Tijuana, Baja California CP 22210, Mexico</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57496F">
            <w:pPr>
              <w:rPr>
                <w:rFonts w:ascii="Book Antiqua" w:hAnsi="Book Antiqua" w:cstheme="majorBidi"/>
              </w:rPr>
            </w:pPr>
            <w:r w:rsidRPr="005E3725">
              <w:rPr>
                <w:rFonts w:ascii="Book Antiqua" w:hAnsi="Book Antiqua" w:cstheme="majorBidi"/>
              </w:rPr>
              <w:t>(i) M/s Vention Medical Inc., 620 Warson SW GR, MI 49504,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(ii) M/s Vention Medical Costa Rica, S.A. Parque Zona Franca Metropolitana Edificio 2C Barreal DE Heredia, Heredia Costa Rica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11-06-2019)</w:t>
            </w:r>
          </w:p>
          <w:p w:rsidR="0091709D" w:rsidRPr="005E3725" w:rsidRDefault="0091709D" w:rsidP="0057496F">
            <w:pPr>
              <w:rPr>
                <w:rFonts w:ascii="Book Antiqua" w:hAnsi="Book Antiqua" w:cstheme="majorBidi"/>
              </w:rPr>
            </w:pP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DLP® Curved Tip Arterial Cannulae</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3E23E2">
            <w:pPr>
              <w:rPr>
                <w:rFonts w:ascii="Book Antiqua" w:hAnsi="Book Antiqua" w:cstheme="majorBidi"/>
              </w:rPr>
            </w:pPr>
            <w:r w:rsidRPr="005E3725">
              <w:rPr>
                <w:rFonts w:ascii="Book Antiqua" w:hAnsi="Book Antiqua" w:cstheme="majorBidi"/>
              </w:rPr>
              <w:t>Codes:</w:t>
            </w:r>
          </w:p>
          <w:p w:rsidR="0091709D" w:rsidRPr="005E3725" w:rsidRDefault="0091709D" w:rsidP="003E23E2">
            <w:pPr>
              <w:rPr>
                <w:rFonts w:ascii="Book Antiqua" w:hAnsi="Book Antiqua" w:cstheme="majorBidi"/>
              </w:rPr>
            </w:pPr>
            <w:r w:rsidRPr="005E3725">
              <w:rPr>
                <w:rFonts w:ascii="Book Antiqua" w:hAnsi="Book Antiqua" w:cstheme="majorBidi"/>
              </w:rPr>
              <w:t>83020</w:t>
            </w:r>
          </w:p>
          <w:p w:rsidR="0091709D" w:rsidRPr="005E3725" w:rsidRDefault="0091709D" w:rsidP="003E23E2">
            <w:pPr>
              <w:rPr>
                <w:rFonts w:ascii="Book Antiqua" w:hAnsi="Book Antiqua" w:cstheme="majorBidi"/>
              </w:rPr>
            </w:pPr>
            <w:r w:rsidRPr="005E3725">
              <w:rPr>
                <w:rFonts w:ascii="Book Antiqua" w:hAnsi="Book Antiqua" w:cstheme="majorBidi"/>
              </w:rPr>
              <w:t>83022</w:t>
            </w:r>
          </w:p>
          <w:p w:rsidR="0091709D" w:rsidRPr="005E3725" w:rsidRDefault="0091709D" w:rsidP="003E23E2">
            <w:pPr>
              <w:rPr>
                <w:rFonts w:ascii="Book Antiqua" w:hAnsi="Book Antiqua" w:cstheme="majorBidi"/>
              </w:rPr>
            </w:pPr>
            <w:r w:rsidRPr="005E3725">
              <w:rPr>
                <w:rFonts w:ascii="Book Antiqua" w:hAnsi="Book Antiqua" w:cstheme="majorBidi"/>
              </w:rPr>
              <w:t>83024</w:t>
            </w:r>
          </w:p>
          <w:p w:rsidR="0091709D" w:rsidRPr="005E3725" w:rsidRDefault="0091709D" w:rsidP="003E23E2">
            <w:pPr>
              <w:rPr>
                <w:rFonts w:ascii="Book Antiqua" w:hAnsi="Book Antiqua" w:cstheme="majorBidi"/>
              </w:rPr>
            </w:pPr>
            <w:r w:rsidRPr="005E3725">
              <w:rPr>
                <w:rFonts w:ascii="Book Antiqua" w:hAnsi="Book Antiqua" w:cstheme="majorBidi"/>
              </w:rPr>
              <w:t>84020</w:t>
            </w:r>
          </w:p>
          <w:p w:rsidR="0091709D" w:rsidRPr="005E3725" w:rsidRDefault="0091709D" w:rsidP="003E23E2">
            <w:pPr>
              <w:rPr>
                <w:rFonts w:ascii="Book Antiqua" w:hAnsi="Book Antiqua" w:cstheme="majorBidi"/>
              </w:rPr>
            </w:pPr>
            <w:r w:rsidRPr="005E3725">
              <w:rPr>
                <w:rFonts w:ascii="Book Antiqua" w:hAnsi="Book Antiqua" w:cstheme="majorBidi"/>
              </w:rPr>
              <w:t>84022</w:t>
            </w:r>
          </w:p>
          <w:p w:rsidR="0091709D" w:rsidRPr="005E3725" w:rsidRDefault="0091709D" w:rsidP="003E23E2">
            <w:pPr>
              <w:rPr>
                <w:rFonts w:ascii="Book Antiqua" w:hAnsi="Book Antiqua" w:cstheme="majorBidi"/>
              </w:rPr>
            </w:pPr>
            <w:r w:rsidRPr="005E3725">
              <w:rPr>
                <w:rFonts w:ascii="Book Antiqua" w:hAnsi="Book Antiqua" w:cstheme="majorBidi"/>
              </w:rPr>
              <w:t>84024</w:t>
            </w:r>
          </w:p>
          <w:p w:rsidR="0091709D" w:rsidRPr="005E3725" w:rsidRDefault="0091709D" w:rsidP="003E23E2">
            <w:pPr>
              <w:rPr>
                <w:rFonts w:ascii="Book Antiqua" w:hAnsi="Book Antiqua" w:cstheme="majorBidi"/>
              </w:rPr>
            </w:pPr>
            <w:r w:rsidRPr="005E3725">
              <w:rPr>
                <w:rFonts w:ascii="Book Antiqua" w:hAnsi="Book Antiqua" w:cstheme="majorBidi"/>
              </w:rPr>
              <w:t>88020</w:t>
            </w:r>
          </w:p>
          <w:p w:rsidR="0091709D" w:rsidRPr="005E3725" w:rsidRDefault="0091709D" w:rsidP="003E23E2">
            <w:pPr>
              <w:rPr>
                <w:rFonts w:ascii="Book Antiqua" w:hAnsi="Book Antiqua" w:cstheme="majorBidi"/>
              </w:rPr>
            </w:pPr>
            <w:r w:rsidRPr="005E3725">
              <w:rPr>
                <w:rFonts w:ascii="Book Antiqua" w:hAnsi="Book Antiqua" w:cstheme="majorBidi"/>
              </w:rPr>
              <w:t>88022</w:t>
            </w:r>
          </w:p>
          <w:p w:rsidR="0091709D" w:rsidRPr="005E3725" w:rsidRDefault="0091709D" w:rsidP="003E23E2">
            <w:pPr>
              <w:rPr>
                <w:rFonts w:ascii="Book Antiqua" w:hAnsi="Book Antiqua" w:cstheme="majorBidi"/>
              </w:rPr>
            </w:pPr>
            <w:r w:rsidRPr="005E3725">
              <w:rPr>
                <w:rFonts w:ascii="Book Antiqua" w:hAnsi="Book Antiqua" w:cstheme="majorBidi"/>
              </w:rPr>
              <w:t>88024</w:t>
            </w:r>
          </w:p>
          <w:p w:rsidR="0091709D" w:rsidRPr="005E3725" w:rsidRDefault="0091709D" w:rsidP="003E23E2">
            <w:pPr>
              <w:rPr>
                <w:rFonts w:ascii="Book Antiqua" w:hAnsi="Book Antiqua" w:cstheme="majorBidi"/>
              </w:rPr>
            </w:pPr>
            <w:r w:rsidRPr="005E3725">
              <w:rPr>
                <w:rFonts w:ascii="Book Antiqua" w:hAnsi="Book Antiqua" w:cstheme="majorBidi"/>
              </w:rPr>
              <w:t>88120</w:t>
            </w:r>
          </w:p>
          <w:p w:rsidR="0091709D" w:rsidRPr="005E3725" w:rsidRDefault="0091709D" w:rsidP="003E23E2">
            <w:pPr>
              <w:rPr>
                <w:rFonts w:ascii="Book Antiqua" w:hAnsi="Book Antiqua" w:cstheme="majorBidi"/>
              </w:rPr>
            </w:pPr>
            <w:r w:rsidRPr="005E3725">
              <w:rPr>
                <w:rFonts w:ascii="Book Antiqua" w:hAnsi="Book Antiqua" w:cstheme="majorBidi"/>
              </w:rPr>
              <w:t>88122</w:t>
            </w:r>
          </w:p>
          <w:p w:rsidR="0091709D" w:rsidRPr="005E3725" w:rsidRDefault="0091709D" w:rsidP="003E23E2">
            <w:pPr>
              <w:rPr>
                <w:rFonts w:ascii="Book Antiqua" w:hAnsi="Book Antiqua" w:cstheme="majorBidi"/>
              </w:rPr>
            </w:pPr>
            <w:r w:rsidRPr="005E3725">
              <w:rPr>
                <w:rFonts w:ascii="Book Antiqua" w:hAnsi="Book Antiqua" w:cstheme="majorBidi"/>
              </w:rPr>
              <w:t>88124</w:t>
            </w:r>
          </w:p>
          <w:p w:rsidR="0091709D" w:rsidRPr="005E3725" w:rsidRDefault="0091709D" w:rsidP="003E23E2">
            <w:pPr>
              <w:rPr>
                <w:rFonts w:ascii="Book Antiqua" w:hAnsi="Book Antiqua" w:cstheme="majorBidi"/>
              </w:rPr>
            </w:pPr>
            <w:r w:rsidRPr="005E3725">
              <w:rPr>
                <w:rFonts w:ascii="Book Antiqua" w:hAnsi="Book Antiqua" w:cstheme="majorBidi"/>
              </w:rPr>
              <w:t>89020</w:t>
            </w:r>
          </w:p>
          <w:p w:rsidR="0091709D" w:rsidRPr="005E3725" w:rsidRDefault="0091709D" w:rsidP="003E23E2">
            <w:pPr>
              <w:rPr>
                <w:rFonts w:ascii="Book Antiqua" w:hAnsi="Book Antiqua" w:cstheme="majorBidi"/>
              </w:rPr>
            </w:pPr>
            <w:r w:rsidRPr="005E3725">
              <w:rPr>
                <w:rFonts w:ascii="Book Antiqua" w:hAnsi="Book Antiqua" w:cstheme="majorBidi"/>
              </w:rPr>
              <w:t>89022</w:t>
            </w:r>
          </w:p>
          <w:p w:rsidR="0091709D" w:rsidRPr="005E3725" w:rsidRDefault="0091709D" w:rsidP="003E23E2">
            <w:pPr>
              <w:rPr>
                <w:rFonts w:ascii="Book Antiqua" w:hAnsi="Book Antiqua" w:cstheme="majorBidi"/>
              </w:rPr>
            </w:pPr>
            <w:r w:rsidRPr="005E3725">
              <w:rPr>
                <w:rFonts w:ascii="Book Antiqua" w:hAnsi="Book Antiqua" w:cstheme="majorBidi"/>
              </w:rPr>
              <w:t>89024</w:t>
            </w:r>
          </w:p>
          <w:p w:rsidR="0091709D" w:rsidRPr="005E3725" w:rsidRDefault="0091709D" w:rsidP="003E23E2">
            <w:pPr>
              <w:rPr>
                <w:rFonts w:ascii="Book Antiqua" w:hAnsi="Book Antiqua" w:cstheme="majorBidi"/>
              </w:rPr>
            </w:pPr>
            <w:r w:rsidRPr="005E3725">
              <w:rPr>
                <w:rFonts w:ascii="Book Antiqua" w:hAnsi="Book Antiqua" w:cstheme="majorBidi"/>
              </w:rPr>
              <w:t>89120</w:t>
            </w:r>
          </w:p>
          <w:p w:rsidR="0091709D" w:rsidRPr="005E3725" w:rsidRDefault="0091709D" w:rsidP="003E23E2">
            <w:pPr>
              <w:rPr>
                <w:rFonts w:ascii="Book Antiqua" w:hAnsi="Book Antiqua" w:cstheme="majorBidi"/>
              </w:rPr>
            </w:pPr>
            <w:r w:rsidRPr="005E3725">
              <w:rPr>
                <w:rFonts w:ascii="Book Antiqua" w:hAnsi="Book Antiqua" w:cstheme="majorBidi"/>
              </w:rPr>
              <w:t>89122</w:t>
            </w:r>
          </w:p>
          <w:p w:rsidR="0091709D" w:rsidRPr="005E3725" w:rsidRDefault="0091709D" w:rsidP="003E23E2">
            <w:pPr>
              <w:rPr>
                <w:rFonts w:ascii="Book Antiqua" w:hAnsi="Book Antiqua" w:cstheme="majorBidi"/>
              </w:rPr>
            </w:pPr>
            <w:r w:rsidRPr="005E3725">
              <w:rPr>
                <w:rFonts w:ascii="Book Antiqua" w:hAnsi="Book Antiqua" w:cstheme="majorBidi"/>
              </w:rPr>
              <w:t>89124</w:t>
            </w:r>
          </w:p>
          <w:p w:rsidR="0091709D" w:rsidRPr="005E3725" w:rsidRDefault="0091709D" w:rsidP="003E23E2">
            <w:pPr>
              <w:rPr>
                <w:rFonts w:ascii="Book Antiqua" w:hAnsi="Book Antiqua" w:cstheme="majorBidi"/>
              </w:rPr>
            </w:pPr>
            <w:r w:rsidRPr="005E3725">
              <w:rPr>
                <w:rFonts w:ascii="Book Antiqua" w:hAnsi="Book Antiqua" w:cstheme="majorBidi"/>
              </w:rPr>
              <w:t>85122</w:t>
            </w:r>
          </w:p>
          <w:p w:rsidR="0091709D" w:rsidRPr="005E3725" w:rsidRDefault="0091709D" w:rsidP="003E23E2">
            <w:pPr>
              <w:rPr>
                <w:rFonts w:ascii="Book Antiqua" w:hAnsi="Book Antiqua" w:cstheme="majorBidi"/>
              </w:rPr>
            </w:pPr>
            <w:r w:rsidRPr="005E3725">
              <w:rPr>
                <w:rFonts w:ascii="Book Antiqua" w:hAnsi="Book Antiqua" w:cstheme="majorBidi"/>
              </w:rPr>
              <w:t>85124</w:t>
            </w:r>
          </w:p>
          <w:p w:rsidR="0091709D" w:rsidRPr="005E3725" w:rsidRDefault="0091709D" w:rsidP="003E23E2">
            <w:pPr>
              <w:rPr>
                <w:rFonts w:ascii="Book Antiqua" w:hAnsi="Book Antiqua" w:cstheme="majorBidi"/>
              </w:rPr>
            </w:pPr>
            <w:r w:rsidRPr="005E3725">
              <w:rPr>
                <w:rFonts w:ascii="Book Antiqua" w:hAnsi="Book Antiqua" w:cstheme="majorBidi"/>
              </w:rPr>
              <w:t>86024</w:t>
            </w:r>
          </w:p>
          <w:p w:rsidR="0091709D" w:rsidRPr="005E3725" w:rsidRDefault="0091709D" w:rsidP="003E23E2">
            <w:pPr>
              <w:rPr>
                <w:rFonts w:ascii="Book Antiqua" w:hAnsi="Book Antiqua" w:cstheme="majorBidi"/>
              </w:rPr>
            </w:pPr>
            <w:r w:rsidRPr="005E3725">
              <w:rPr>
                <w:rFonts w:ascii="Book Antiqua" w:hAnsi="Book Antiqua" w:cstheme="majorBidi"/>
              </w:rPr>
              <w:t>81020</w:t>
            </w:r>
          </w:p>
          <w:p w:rsidR="0091709D" w:rsidRPr="005E3725" w:rsidRDefault="0091709D" w:rsidP="003E23E2">
            <w:pPr>
              <w:rPr>
                <w:rFonts w:ascii="Book Antiqua" w:hAnsi="Book Antiqua" w:cstheme="majorBidi"/>
              </w:rPr>
            </w:pPr>
            <w:r w:rsidRPr="005E3725">
              <w:rPr>
                <w:rFonts w:ascii="Book Antiqua" w:hAnsi="Book Antiqua" w:cstheme="majorBidi"/>
              </w:rPr>
              <w:t>81022</w:t>
            </w:r>
          </w:p>
          <w:p w:rsidR="0091709D" w:rsidRPr="005E3725" w:rsidRDefault="0091709D" w:rsidP="003E23E2">
            <w:pPr>
              <w:rPr>
                <w:rFonts w:ascii="Book Antiqua" w:hAnsi="Book Antiqua" w:cstheme="majorBidi"/>
              </w:rPr>
            </w:pPr>
            <w:r w:rsidRPr="005E3725">
              <w:rPr>
                <w:rFonts w:ascii="Book Antiqua" w:hAnsi="Book Antiqua" w:cstheme="majorBidi"/>
              </w:rPr>
              <w:t>81024</w:t>
            </w:r>
          </w:p>
          <w:p w:rsidR="0091709D" w:rsidRPr="005E3725" w:rsidRDefault="0091709D" w:rsidP="003E23E2">
            <w:pPr>
              <w:rPr>
                <w:rFonts w:ascii="Book Antiqua" w:hAnsi="Book Antiqua" w:cstheme="majorBidi"/>
              </w:rPr>
            </w:pPr>
            <w:r w:rsidRPr="005E3725">
              <w:rPr>
                <w:rFonts w:ascii="Book Antiqua" w:hAnsi="Book Antiqua" w:cstheme="majorBidi"/>
              </w:rPr>
              <w:t>81118</w:t>
            </w:r>
          </w:p>
          <w:p w:rsidR="0091709D" w:rsidRPr="005E3725" w:rsidRDefault="0091709D" w:rsidP="003E23E2">
            <w:pPr>
              <w:rPr>
                <w:rFonts w:ascii="Book Antiqua" w:hAnsi="Book Antiqua" w:cstheme="majorBidi"/>
              </w:rPr>
            </w:pPr>
            <w:r w:rsidRPr="005E3725">
              <w:rPr>
                <w:rFonts w:ascii="Book Antiqua" w:hAnsi="Book Antiqua" w:cstheme="majorBidi"/>
              </w:rPr>
              <w:t>81120</w:t>
            </w:r>
          </w:p>
          <w:p w:rsidR="0091709D" w:rsidRPr="005E3725" w:rsidRDefault="0091709D" w:rsidP="003E23E2">
            <w:pPr>
              <w:rPr>
                <w:rFonts w:ascii="Book Antiqua" w:hAnsi="Book Antiqua" w:cstheme="majorBidi"/>
              </w:rPr>
            </w:pPr>
            <w:r w:rsidRPr="005E3725">
              <w:rPr>
                <w:rFonts w:ascii="Book Antiqua" w:hAnsi="Book Antiqua" w:cstheme="majorBidi"/>
              </w:rPr>
              <w:t>81122</w:t>
            </w:r>
          </w:p>
          <w:p w:rsidR="0091709D" w:rsidRPr="005E3725" w:rsidRDefault="0091709D" w:rsidP="003E23E2">
            <w:pPr>
              <w:rPr>
                <w:rFonts w:ascii="Book Antiqua" w:hAnsi="Book Antiqua" w:cstheme="majorBidi"/>
              </w:rPr>
            </w:pPr>
            <w:r w:rsidRPr="005E3725">
              <w:rPr>
                <w:rFonts w:ascii="Book Antiqua" w:hAnsi="Book Antiqua" w:cstheme="majorBidi"/>
              </w:rPr>
              <w:t>81124</w:t>
            </w:r>
          </w:p>
          <w:p w:rsidR="0091709D" w:rsidRPr="005E3725" w:rsidRDefault="0091709D" w:rsidP="003E23E2">
            <w:pPr>
              <w:rPr>
                <w:rFonts w:ascii="Book Antiqua" w:hAnsi="Book Antiqua" w:cstheme="majorBidi"/>
              </w:rPr>
            </w:pPr>
            <w:r w:rsidRPr="005E3725">
              <w:rPr>
                <w:rFonts w:ascii="Book Antiqua" w:hAnsi="Book Antiqua" w:cstheme="majorBidi"/>
              </w:rPr>
              <w:t>82020</w:t>
            </w:r>
          </w:p>
          <w:p w:rsidR="0091709D" w:rsidRPr="005E3725" w:rsidRDefault="0091709D" w:rsidP="003E23E2">
            <w:pPr>
              <w:rPr>
                <w:rFonts w:ascii="Book Antiqua" w:hAnsi="Book Antiqua" w:cstheme="majorBidi"/>
              </w:rPr>
            </w:pPr>
            <w:r w:rsidRPr="005E3725">
              <w:rPr>
                <w:rFonts w:ascii="Book Antiqua" w:hAnsi="Book Antiqua" w:cstheme="majorBidi"/>
              </w:rPr>
              <w:t>82022</w:t>
            </w:r>
          </w:p>
          <w:p w:rsidR="0091709D" w:rsidRPr="005E3725" w:rsidRDefault="0091709D" w:rsidP="003E23E2">
            <w:pPr>
              <w:rPr>
                <w:rFonts w:ascii="Book Antiqua" w:hAnsi="Book Antiqua" w:cstheme="majorBidi"/>
              </w:rPr>
            </w:pPr>
            <w:r w:rsidRPr="005E3725">
              <w:rPr>
                <w:rFonts w:ascii="Book Antiqua" w:hAnsi="Book Antiqua" w:cstheme="majorBidi"/>
              </w:rPr>
              <w:t>82024</w:t>
            </w:r>
          </w:p>
          <w:p w:rsidR="0091709D" w:rsidRPr="005E3725" w:rsidRDefault="0091709D" w:rsidP="003E23E2">
            <w:pPr>
              <w:rPr>
                <w:rFonts w:ascii="Book Antiqua" w:hAnsi="Book Antiqua" w:cstheme="majorBidi"/>
              </w:rPr>
            </w:pPr>
            <w:r w:rsidRPr="005E3725">
              <w:rPr>
                <w:rFonts w:ascii="Book Antiqua" w:hAnsi="Book Antiqua" w:cstheme="majorBidi"/>
              </w:rPr>
              <w:t>82120</w:t>
            </w:r>
          </w:p>
          <w:p w:rsidR="0091709D" w:rsidRPr="005E3725" w:rsidRDefault="0091709D" w:rsidP="003E23E2">
            <w:pPr>
              <w:rPr>
                <w:rFonts w:ascii="Book Antiqua" w:hAnsi="Book Antiqua" w:cstheme="majorBidi"/>
              </w:rPr>
            </w:pPr>
            <w:r w:rsidRPr="005E3725">
              <w:rPr>
                <w:rFonts w:ascii="Book Antiqua" w:hAnsi="Book Antiqua" w:cstheme="majorBidi"/>
              </w:rPr>
              <w:t>82122</w:t>
            </w:r>
          </w:p>
          <w:p w:rsidR="0091709D" w:rsidRPr="005E3725" w:rsidRDefault="0091709D" w:rsidP="003E23E2">
            <w:pPr>
              <w:rPr>
                <w:rFonts w:ascii="Book Antiqua" w:hAnsi="Book Antiqua" w:cstheme="majorBidi"/>
              </w:rPr>
            </w:pPr>
            <w:r w:rsidRPr="005E3725">
              <w:rPr>
                <w:rFonts w:ascii="Book Antiqua" w:hAnsi="Book Antiqua" w:cstheme="majorBidi"/>
              </w:rPr>
              <w:t>82124</w:t>
            </w: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Cardiopulmonary bypass Cannula, Arterial</w:t>
            </w:r>
          </w:p>
        </w:tc>
        <w:tc>
          <w:tcPr>
            <w:tcW w:w="1667" w:type="dxa"/>
            <w:gridSpan w:val="4"/>
            <w:shd w:val="clear" w:color="auto" w:fill="auto"/>
          </w:tcPr>
          <w:p w:rsidR="0091709D" w:rsidRPr="005E3725" w:rsidRDefault="0091709D" w:rsidP="00E2771F">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as Class D Medical Device without Design Examination Certificate since the product is Class B in the country of origin.</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Owner Operator/</w:t>
            </w:r>
          </w:p>
          <w:p w:rsidR="0091709D" w:rsidRPr="005E3725" w:rsidRDefault="0091709D" w:rsidP="0057496F">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Manufacturer/Distributor:</w:t>
            </w:r>
          </w:p>
          <w:p w:rsidR="0091709D" w:rsidRPr="005E3725" w:rsidRDefault="0091709D" w:rsidP="0057496F">
            <w:pPr>
              <w:rPr>
                <w:rFonts w:ascii="Book Antiqua" w:hAnsi="Book Antiqua" w:cstheme="majorBidi"/>
              </w:rPr>
            </w:pPr>
            <w:r w:rsidRPr="005E3725">
              <w:rPr>
                <w:rFonts w:ascii="Book Antiqua" w:hAnsi="Book Antiqua" w:cstheme="majorBidi"/>
              </w:rPr>
              <w:t>M/s Medtronic Perfusion Systems 7611 Northland Dr Minneapolis, MN 55428,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Manufacturing Facility:</w:t>
            </w:r>
          </w:p>
          <w:p w:rsidR="0091709D" w:rsidRPr="005E3725" w:rsidRDefault="0091709D" w:rsidP="0057496F">
            <w:pPr>
              <w:rPr>
                <w:rFonts w:ascii="Book Antiqua" w:hAnsi="Book Antiqua" w:cstheme="majorBidi"/>
              </w:rPr>
            </w:pPr>
            <w:r w:rsidRPr="005E3725">
              <w:rPr>
                <w:rFonts w:ascii="Book Antiqua" w:hAnsi="Book Antiqua" w:cstheme="majorBidi"/>
              </w:rPr>
              <w:t>M/s Medtronic Mexico S.de R.L. de CV Av. Paseo Cucapah 10510 El Lago Tijuana, Baja California CP 22210, Mexico</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57496F">
            <w:pPr>
              <w:rPr>
                <w:rFonts w:ascii="Book Antiqua" w:hAnsi="Book Antiqua" w:cstheme="majorBidi"/>
              </w:rPr>
            </w:pPr>
            <w:r w:rsidRPr="005E3725">
              <w:rPr>
                <w:rFonts w:ascii="Book Antiqua" w:hAnsi="Book Antiqua" w:cstheme="majorBidi"/>
              </w:rPr>
              <w:t>(i) M/s Vention Medical Inc., 620 Warson SW GR, MI 49504,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(ii) M/s Vention Medical Costa Rica, S.A. Parque Zona Franca Metropolitana Edificio 2C Barreal DE Heredia, Heredia Costa Rica</w:t>
            </w:r>
          </w:p>
          <w:p w:rsidR="0091709D" w:rsidRPr="005E3725" w:rsidRDefault="0091709D" w:rsidP="0057496F">
            <w:pPr>
              <w:rPr>
                <w:rFonts w:ascii="Book Antiqua" w:hAnsi="Book Antiqua" w:cstheme="majorBidi"/>
                <w:sz w:val="18"/>
                <w:szCs w:val="18"/>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11-06-2019)</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EOPA® One Piece Arterial Cannulae</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Codes:</w:t>
            </w:r>
          </w:p>
          <w:tbl>
            <w:tblPr>
              <w:tblStyle w:val="TableGrid"/>
              <w:tblW w:w="0" w:type="auto"/>
              <w:tblLayout w:type="fixed"/>
              <w:tblLook w:val="04A0" w:firstRow="1" w:lastRow="0" w:firstColumn="1" w:lastColumn="0" w:noHBand="0" w:noVBand="1"/>
            </w:tblPr>
            <w:tblGrid>
              <w:gridCol w:w="1372"/>
              <w:gridCol w:w="1373"/>
            </w:tblGrid>
            <w:tr w:rsidR="0091709D" w:rsidRPr="005E3725" w:rsidTr="00D67499">
              <w:tc>
                <w:tcPr>
                  <w:tcW w:w="1372" w:type="dxa"/>
                </w:tcPr>
                <w:p w:rsidR="0091709D" w:rsidRPr="005E3725" w:rsidRDefault="0091709D" w:rsidP="002F21CD">
                  <w:pPr>
                    <w:jc w:val="center"/>
                    <w:rPr>
                      <w:rFonts w:ascii="Book Antiqua" w:hAnsi="Book Antiqua"/>
                    </w:rPr>
                  </w:pPr>
                  <w:r w:rsidRPr="005E3725">
                    <w:rPr>
                      <w:rFonts w:ascii="Book Antiqua" w:hAnsi="Book Antiqua" w:cs="Calibri"/>
                      <w:sz w:val="20"/>
                      <w:szCs w:val="20"/>
                    </w:rPr>
                    <w:t>77418</w:t>
                  </w:r>
                  <w:r w:rsidRPr="005E3725">
                    <w:rPr>
                      <w:rFonts w:ascii="Book Antiqua" w:hAnsi="Book Antiqua" w:cs="Calibri"/>
                      <w:sz w:val="20"/>
                      <w:szCs w:val="20"/>
                    </w:rPr>
                    <w:br/>
                    <w:t>77420</w:t>
                  </w:r>
                  <w:r w:rsidRPr="005E3725">
                    <w:rPr>
                      <w:rFonts w:ascii="Book Antiqua" w:hAnsi="Book Antiqua" w:cs="Calibri"/>
                      <w:sz w:val="20"/>
                      <w:szCs w:val="20"/>
                    </w:rPr>
                    <w:br/>
                    <w:t>77422</w:t>
                  </w:r>
                  <w:r w:rsidRPr="005E3725">
                    <w:rPr>
                      <w:rFonts w:ascii="Book Antiqua" w:hAnsi="Book Antiqua" w:cs="Calibri"/>
                      <w:sz w:val="20"/>
                      <w:szCs w:val="20"/>
                    </w:rPr>
                    <w:br/>
                    <w:t>77424</w:t>
                  </w:r>
                  <w:r w:rsidRPr="005E3725">
                    <w:rPr>
                      <w:rFonts w:ascii="Book Antiqua" w:hAnsi="Book Antiqua" w:cs="Calibri"/>
                      <w:sz w:val="20"/>
                      <w:szCs w:val="20"/>
                    </w:rPr>
                    <w:br/>
                    <w:t>77518</w:t>
                  </w:r>
                  <w:r w:rsidRPr="005E3725">
                    <w:rPr>
                      <w:rFonts w:ascii="Book Antiqua" w:hAnsi="Book Antiqua" w:cs="Calibri"/>
                      <w:sz w:val="20"/>
                      <w:szCs w:val="20"/>
                    </w:rPr>
                    <w:br/>
                    <w:t>77520</w:t>
                  </w:r>
                  <w:r w:rsidRPr="005E3725">
                    <w:rPr>
                      <w:rFonts w:ascii="Book Antiqua" w:hAnsi="Book Antiqua" w:cs="Calibri"/>
                      <w:sz w:val="20"/>
                      <w:szCs w:val="20"/>
                    </w:rPr>
                    <w:br/>
                    <w:t>77522</w:t>
                  </w:r>
                  <w:r w:rsidRPr="005E3725">
                    <w:rPr>
                      <w:rFonts w:ascii="Book Antiqua" w:hAnsi="Book Antiqua" w:cs="Calibri"/>
                      <w:sz w:val="20"/>
                      <w:szCs w:val="20"/>
                    </w:rPr>
                    <w:br/>
                    <w:t>77524</w:t>
                  </w:r>
                  <w:r w:rsidRPr="005E3725">
                    <w:rPr>
                      <w:rFonts w:ascii="Book Antiqua" w:hAnsi="Book Antiqua" w:cs="Calibri"/>
                      <w:sz w:val="20"/>
                      <w:szCs w:val="20"/>
                    </w:rPr>
                    <w:br/>
                  </w:r>
                </w:p>
              </w:tc>
              <w:tc>
                <w:tcPr>
                  <w:tcW w:w="1373" w:type="dxa"/>
                </w:tcPr>
                <w:p w:rsidR="0091709D" w:rsidRPr="005E3725" w:rsidRDefault="0091709D" w:rsidP="002F21CD">
                  <w:pPr>
                    <w:jc w:val="center"/>
                    <w:rPr>
                      <w:rFonts w:ascii="Book Antiqua" w:hAnsi="Book Antiqua" w:cs="Calibri"/>
                      <w:sz w:val="20"/>
                      <w:szCs w:val="20"/>
                    </w:rPr>
                  </w:pPr>
                  <w:r w:rsidRPr="005E3725">
                    <w:rPr>
                      <w:rFonts w:ascii="Book Antiqua" w:hAnsi="Book Antiqua" w:cs="Calibri"/>
                      <w:sz w:val="20"/>
                      <w:szCs w:val="20"/>
                    </w:rPr>
                    <w:t>77618</w:t>
                  </w:r>
                  <w:r w:rsidRPr="005E3725">
                    <w:rPr>
                      <w:rFonts w:ascii="Book Antiqua" w:hAnsi="Book Antiqua" w:cs="Calibri"/>
                      <w:sz w:val="20"/>
                      <w:szCs w:val="20"/>
                    </w:rPr>
                    <w:br/>
                    <w:t>77620</w:t>
                  </w:r>
                  <w:r w:rsidRPr="005E3725">
                    <w:rPr>
                      <w:rFonts w:ascii="Book Antiqua" w:hAnsi="Book Antiqua" w:cs="Calibri"/>
                      <w:sz w:val="20"/>
                      <w:szCs w:val="20"/>
                    </w:rPr>
                    <w:br/>
                    <w:t>77622</w:t>
                  </w:r>
                  <w:r w:rsidRPr="005E3725">
                    <w:rPr>
                      <w:rFonts w:ascii="Book Antiqua" w:hAnsi="Book Antiqua" w:cs="Calibri"/>
                      <w:sz w:val="20"/>
                      <w:szCs w:val="20"/>
                    </w:rPr>
                    <w:br/>
                    <w:t>77624</w:t>
                  </w:r>
                  <w:r w:rsidRPr="005E3725">
                    <w:rPr>
                      <w:rFonts w:ascii="Book Antiqua" w:hAnsi="Book Antiqua" w:cs="Calibri"/>
                      <w:sz w:val="20"/>
                      <w:szCs w:val="20"/>
                    </w:rPr>
                    <w:br/>
                    <w:t>77718</w:t>
                  </w:r>
                  <w:r w:rsidRPr="005E3725">
                    <w:rPr>
                      <w:rFonts w:ascii="Book Antiqua" w:hAnsi="Book Antiqua" w:cs="Calibri"/>
                      <w:sz w:val="20"/>
                      <w:szCs w:val="20"/>
                    </w:rPr>
                    <w:br/>
                    <w:t>77720</w:t>
                  </w:r>
                  <w:r w:rsidRPr="005E3725">
                    <w:rPr>
                      <w:rFonts w:ascii="Book Antiqua" w:hAnsi="Book Antiqua" w:cs="Calibri"/>
                      <w:sz w:val="20"/>
                      <w:szCs w:val="20"/>
                    </w:rPr>
                    <w:br/>
                    <w:t>77722</w:t>
                  </w:r>
                  <w:r w:rsidRPr="005E3725">
                    <w:rPr>
                      <w:rFonts w:ascii="Book Antiqua" w:hAnsi="Book Antiqua" w:cs="Calibri"/>
                      <w:sz w:val="20"/>
                      <w:szCs w:val="20"/>
                    </w:rPr>
                    <w:br/>
                    <w:t>77724</w:t>
                  </w:r>
                </w:p>
                <w:p w:rsidR="0091709D" w:rsidRPr="005E3725" w:rsidRDefault="0091709D" w:rsidP="002F21CD">
                  <w:pPr>
                    <w:jc w:val="center"/>
                    <w:rPr>
                      <w:rFonts w:ascii="Book Antiqua" w:hAnsi="Book Antiqua"/>
                    </w:rPr>
                  </w:pPr>
                </w:p>
              </w:tc>
            </w:tr>
          </w:tbl>
          <w:p w:rsidR="0091709D" w:rsidRPr="005E3725" w:rsidRDefault="0091709D" w:rsidP="0057496F">
            <w:pPr>
              <w:spacing w:line="360" w:lineRule="auto"/>
              <w:rPr>
                <w:rFonts w:ascii="Book Antiqua" w:hAnsi="Book Antiqua" w:cstheme="majorBidi"/>
              </w:rPr>
            </w:pPr>
          </w:p>
          <w:p w:rsidR="0091709D" w:rsidRPr="005E3725" w:rsidRDefault="0091709D" w:rsidP="0057496F">
            <w:pPr>
              <w:rPr>
                <w:rFonts w:ascii="Book Antiqua" w:hAnsi="Book Antiqua" w:cstheme="majorBidi"/>
              </w:rPr>
            </w:pP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 xml:space="preserve">Cardiopulmonary bypass Cannula, </w:t>
            </w:r>
          </w:p>
        </w:tc>
        <w:tc>
          <w:tcPr>
            <w:tcW w:w="1667" w:type="dxa"/>
            <w:gridSpan w:val="4"/>
            <w:shd w:val="clear" w:color="auto" w:fill="auto"/>
          </w:tcPr>
          <w:p w:rsidR="0091709D" w:rsidRPr="005E3725" w:rsidRDefault="0091709D" w:rsidP="00E2771F">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as Class D Medical Device without Design Examination Certificate since the product is Class B in the country of origin.</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Owner Operator/</w:t>
            </w:r>
          </w:p>
          <w:p w:rsidR="0091709D" w:rsidRPr="005E3725" w:rsidRDefault="0091709D" w:rsidP="0057496F">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sz w:val="4"/>
                <w:szCs w:val="4"/>
              </w:rPr>
            </w:pPr>
          </w:p>
          <w:p w:rsidR="0091709D" w:rsidRPr="005E3725" w:rsidRDefault="0091709D" w:rsidP="0057496F">
            <w:pPr>
              <w:rPr>
                <w:rFonts w:ascii="Book Antiqua" w:hAnsi="Book Antiqua" w:cstheme="majorBidi"/>
                <w:b/>
                <w:bCs/>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57496F">
            <w:pPr>
              <w:rPr>
                <w:rFonts w:ascii="Book Antiqua" w:hAnsi="Book Antiqua" w:cstheme="majorBidi"/>
              </w:rPr>
            </w:pPr>
            <w:r w:rsidRPr="005E3725">
              <w:rPr>
                <w:rFonts w:ascii="Book Antiqua" w:hAnsi="Book Antiqua" w:cstheme="majorBidi"/>
              </w:rPr>
              <w:t>(i) M/s Medtronic Heart Valve Division 1851 East Deere Ave., Santa Ana, CA 92705,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(ii) M/s Medtronic Mexico S.de R.L. de CV Av, Paseo Cucapah 10510 El Lago Tijuana, Baja California C.P. 22210, MEXICO</w:t>
            </w:r>
          </w:p>
          <w:p w:rsidR="0091709D" w:rsidRPr="005E3725" w:rsidRDefault="0091709D" w:rsidP="0057496F">
            <w:pPr>
              <w:rPr>
                <w:rFonts w:ascii="Book Antiqua" w:hAnsi="Book Antiqua" w:cstheme="majorBidi"/>
                <w:sz w:val="18"/>
                <w:szCs w:val="18"/>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12-02-2020)</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CG Future</w:t>
            </w:r>
            <w:r w:rsidRPr="005E3725">
              <w:rPr>
                <w:rFonts w:ascii="Book Antiqua" w:hAnsi="Book Antiqua" w:cstheme="majorBidi"/>
                <w:vertAlign w:val="superscript"/>
              </w:rPr>
              <w:t>TM</w:t>
            </w:r>
            <w:r w:rsidRPr="005E3725">
              <w:rPr>
                <w:rFonts w:ascii="Book Antiqua" w:hAnsi="Book Antiqua" w:cstheme="majorBidi"/>
              </w:rPr>
              <w:t xml:space="preserve"> Annuloplasty Ring, 638R</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5 Years</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For reconstruction and remodeling of pathological mitral valves</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Owner Operator/</w:t>
            </w:r>
          </w:p>
          <w:p w:rsidR="0091709D" w:rsidRPr="005E3725" w:rsidRDefault="0091709D" w:rsidP="0057496F">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sz w:val="4"/>
                <w:szCs w:val="4"/>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57496F">
            <w:pPr>
              <w:rPr>
                <w:rFonts w:ascii="Book Antiqua" w:hAnsi="Book Antiqua" w:cstheme="majorBidi"/>
              </w:rPr>
            </w:pPr>
            <w:r w:rsidRPr="005E3725">
              <w:rPr>
                <w:rFonts w:ascii="Book Antiqua" w:hAnsi="Book Antiqua" w:cstheme="majorBidi"/>
              </w:rPr>
              <w:t>(i) M/s Medtronic Heart Valve Division 1851 East Deere Ave., Santa Ana, CA 92705,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(ii) M/s Medtronic Mexico S.de R.L. de CV Av, Paseo Cucapah 10510 El Lago Tijuana, Baja California C.P. 22210, MEXICO</w:t>
            </w:r>
          </w:p>
          <w:p w:rsidR="0091709D" w:rsidRPr="005E3725" w:rsidRDefault="0091709D" w:rsidP="0057496F">
            <w:pPr>
              <w:rPr>
                <w:rFonts w:ascii="Book Antiqua" w:hAnsi="Book Antiqua" w:cstheme="majorBidi"/>
                <w:sz w:val="18"/>
                <w:szCs w:val="18"/>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12-02-2020)</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CG Future</w:t>
            </w:r>
            <w:r w:rsidRPr="005E3725">
              <w:rPr>
                <w:rFonts w:ascii="Book Antiqua" w:hAnsi="Book Antiqua" w:cstheme="majorBidi"/>
                <w:vertAlign w:val="superscript"/>
              </w:rPr>
              <w:t>TM</w:t>
            </w:r>
            <w:r w:rsidRPr="005E3725">
              <w:rPr>
                <w:rFonts w:ascii="Book Antiqua" w:hAnsi="Book Antiqua" w:cstheme="majorBidi"/>
              </w:rPr>
              <w:t xml:space="preserve"> Annuloplasty Band, 638B</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5 Years</w:t>
            </w:r>
          </w:p>
          <w:p w:rsidR="0091709D" w:rsidRPr="005E3725" w:rsidRDefault="0091709D" w:rsidP="0057496F">
            <w:pPr>
              <w:spacing w:line="360" w:lineRule="auto"/>
              <w:rPr>
                <w:rFonts w:ascii="Book Antiqua" w:hAnsi="Book Antiqua" w:cstheme="majorBidi"/>
              </w:rPr>
            </w:pPr>
          </w:p>
          <w:p w:rsidR="0091709D" w:rsidRPr="005E3725" w:rsidRDefault="0091709D" w:rsidP="00E2771F">
            <w:pPr>
              <w:rPr>
                <w:rFonts w:ascii="Book Antiqua" w:hAnsi="Book Antiqua" w:cstheme="majorBidi"/>
              </w:rPr>
            </w:pPr>
            <w:r w:rsidRPr="005E3725">
              <w:rPr>
                <w:rFonts w:ascii="Book Antiqua" w:hAnsi="Book Antiqua" w:cstheme="majorBidi"/>
              </w:rPr>
              <w:t>Codes and Sizes as per submitted Free Sale Certificate.</w:t>
            </w: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For reconstruction and remodeling of pathological miteral valves</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Owner Operator/</w:t>
            </w:r>
          </w:p>
          <w:p w:rsidR="0091709D" w:rsidRPr="005E3725" w:rsidRDefault="0091709D" w:rsidP="0057496F">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sz w:val="4"/>
                <w:szCs w:val="4"/>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Manufacturing Facility:</w:t>
            </w:r>
          </w:p>
          <w:p w:rsidR="0091709D" w:rsidRPr="005E3725" w:rsidRDefault="0091709D" w:rsidP="0057496F">
            <w:pPr>
              <w:rPr>
                <w:rFonts w:ascii="Book Antiqua" w:hAnsi="Book Antiqua" w:cstheme="majorBidi"/>
              </w:rPr>
            </w:pPr>
            <w:r w:rsidRPr="005E3725">
              <w:rPr>
                <w:rFonts w:ascii="Book Antiqua" w:hAnsi="Book Antiqua" w:cstheme="majorBidi"/>
              </w:rPr>
              <w:t>(i) M/s Medtronic Perfusion Systems 7611 Northland Dr Minneapolis, MN 55428,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(ii) M/s Medtronic Perfusion Systems, 18501 E Plaza Dr Parker, CO 80134, USA</w:t>
            </w:r>
          </w:p>
          <w:p w:rsidR="0091709D" w:rsidRPr="005E3725" w:rsidRDefault="0091709D" w:rsidP="0057496F">
            <w:pPr>
              <w:rPr>
                <w:rFonts w:ascii="Book Antiqua" w:hAnsi="Book Antiqua" w:cstheme="majorBidi"/>
                <w:sz w:val="18"/>
                <w:szCs w:val="18"/>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15-02-2020)</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HR-ACT Cartride, 2 Channel</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B</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32 Weeks</w:t>
            </w:r>
          </w:p>
          <w:p w:rsidR="0091709D" w:rsidRPr="005E3725" w:rsidRDefault="0091709D" w:rsidP="0057496F">
            <w:pPr>
              <w:rPr>
                <w:rFonts w:ascii="Book Antiqua" w:hAnsi="Book Antiqua" w:cstheme="majorBidi"/>
              </w:rPr>
            </w:pP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Use in dwetermining the activated clotting time of whole blood. For in vitro use</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Owner Operator/</w:t>
            </w:r>
          </w:p>
          <w:p w:rsidR="0091709D" w:rsidRPr="005E3725" w:rsidRDefault="0091709D" w:rsidP="0057496F">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57496F">
            <w:pPr>
              <w:rPr>
                <w:rFonts w:ascii="Book Antiqua" w:hAnsi="Book Antiqua" w:cstheme="majorBidi"/>
              </w:rPr>
            </w:pPr>
            <w:r w:rsidRPr="005E3725">
              <w:rPr>
                <w:rFonts w:ascii="Book Antiqua" w:hAnsi="Book Antiqua" w:cstheme="majorBidi"/>
              </w:rPr>
              <w:t>M/s Medtronic Perfusion Systems 7611 Northland Dr Minneapolis, MN 55428,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57496F">
            <w:pPr>
              <w:rPr>
                <w:rFonts w:ascii="Book Antiqua" w:hAnsi="Book Antiqua" w:cstheme="majorBidi"/>
              </w:rPr>
            </w:pPr>
            <w:r w:rsidRPr="005E3725">
              <w:rPr>
                <w:rFonts w:ascii="Book Antiqua" w:hAnsi="Book Antiqua" w:cstheme="majorBidi"/>
              </w:rPr>
              <w:t>M/s MedPlast Medical Inc., 620 Watson SW GR, MI 49504, USA</w:t>
            </w:r>
          </w:p>
          <w:p w:rsidR="0091709D" w:rsidRPr="005E3725" w:rsidRDefault="0091709D" w:rsidP="0057496F">
            <w:pPr>
              <w:rPr>
                <w:rFonts w:ascii="Book Antiqua" w:hAnsi="Book Antiqua" w:cstheme="majorBidi"/>
                <w:sz w:val="18"/>
                <w:szCs w:val="18"/>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08-03-2020)</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DLP® Pediatric One Piece Arterial Cannulae</w:t>
            </w:r>
          </w:p>
          <w:p w:rsidR="0091709D" w:rsidRPr="005E3725" w:rsidRDefault="0091709D" w:rsidP="0057496F">
            <w:pPr>
              <w:rPr>
                <w:rFonts w:ascii="Book Antiqua" w:hAnsi="Book Antiqua" w:cstheme="majorBidi"/>
              </w:rPr>
            </w:pPr>
          </w:p>
          <w:p w:rsidR="0091709D" w:rsidRPr="005E3725" w:rsidRDefault="0091709D" w:rsidP="0042710B">
            <w:pPr>
              <w:spacing w:line="360" w:lineRule="auto"/>
              <w:rPr>
                <w:rFonts w:ascii="Book Antiqua" w:hAnsi="Book Antiqua" w:cstheme="majorBidi"/>
              </w:rPr>
            </w:pPr>
            <w:r w:rsidRPr="005E3725">
              <w:rPr>
                <w:rFonts w:ascii="Book Antiqua" w:hAnsi="Book Antiqua" w:cstheme="majorBidi"/>
              </w:rPr>
              <w:t>Class B</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BE3370">
            <w:pPr>
              <w:rPr>
                <w:rFonts w:ascii="Book Antiqua" w:hAnsi="Book Antiqua" w:cstheme="majorBidi"/>
              </w:rPr>
            </w:pPr>
            <w:r w:rsidRPr="005E3725">
              <w:rPr>
                <w:rFonts w:ascii="Book Antiqua" w:hAnsi="Book Antiqua" w:cstheme="majorBidi"/>
              </w:rPr>
              <w:t>Codes:</w:t>
            </w:r>
          </w:p>
          <w:p w:rsidR="0091709D" w:rsidRPr="005E3725" w:rsidRDefault="0091709D" w:rsidP="00BE3370">
            <w:pPr>
              <w:rPr>
                <w:rFonts w:ascii="Book Antiqua" w:hAnsi="Book Antiqua" w:cstheme="majorBidi"/>
              </w:rPr>
            </w:pPr>
            <w:r w:rsidRPr="005E3725">
              <w:rPr>
                <w:rFonts w:ascii="Book Antiqua" w:hAnsi="Book Antiqua" w:cstheme="majorBidi"/>
              </w:rPr>
              <w:t>77006</w:t>
            </w:r>
          </w:p>
          <w:p w:rsidR="0091709D" w:rsidRPr="005E3725" w:rsidRDefault="0091709D" w:rsidP="00BE3370">
            <w:pPr>
              <w:rPr>
                <w:rFonts w:ascii="Book Antiqua" w:hAnsi="Book Antiqua" w:cstheme="majorBidi"/>
              </w:rPr>
            </w:pPr>
            <w:r w:rsidRPr="005E3725">
              <w:rPr>
                <w:rFonts w:ascii="Book Antiqua" w:hAnsi="Book Antiqua" w:cstheme="majorBidi"/>
              </w:rPr>
              <w:t>77106</w:t>
            </w:r>
          </w:p>
          <w:p w:rsidR="0091709D" w:rsidRPr="005E3725" w:rsidRDefault="0091709D" w:rsidP="00BE3370">
            <w:pPr>
              <w:rPr>
                <w:rFonts w:ascii="Book Antiqua" w:hAnsi="Book Antiqua" w:cstheme="majorBidi"/>
              </w:rPr>
            </w:pPr>
            <w:r w:rsidRPr="005E3725">
              <w:rPr>
                <w:rFonts w:ascii="Book Antiqua" w:hAnsi="Book Antiqua" w:cstheme="majorBidi"/>
              </w:rPr>
              <w:t>77206</w:t>
            </w:r>
          </w:p>
          <w:p w:rsidR="0091709D" w:rsidRPr="005E3725" w:rsidRDefault="0091709D" w:rsidP="00BE3370">
            <w:pPr>
              <w:rPr>
                <w:rFonts w:ascii="Book Antiqua" w:hAnsi="Book Antiqua" w:cstheme="majorBidi"/>
              </w:rPr>
            </w:pPr>
            <w:r w:rsidRPr="005E3725">
              <w:rPr>
                <w:rFonts w:ascii="Book Antiqua" w:hAnsi="Book Antiqua" w:cstheme="majorBidi"/>
              </w:rPr>
              <w:t>77208</w:t>
            </w:r>
          </w:p>
          <w:p w:rsidR="0091709D" w:rsidRPr="005E3725" w:rsidRDefault="0091709D" w:rsidP="00BE3370">
            <w:pPr>
              <w:rPr>
                <w:rFonts w:ascii="Book Antiqua" w:hAnsi="Book Antiqua" w:cstheme="majorBidi"/>
              </w:rPr>
            </w:pPr>
            <w:r w:rsidRPr="005E3725">
              <w:rPr>
                <w:rFonts w:ascii="Book Antiqua" w:hAnsi="Book Antiqua" w:cstheme="majorBidi"/>
              </w:rPr>
              <w:t>77210</w:t>
            </w:r>
          </w:p>
          <w:p w:rsidR="0091709D" w:rsidRPr="005E3725" w:rsidRDefault="0091709D" w:rsidP="00BE3370">
            <w:pPr>
              <w:rPr>
                <w:rFonts w:ascii="Book Antiqua" w:hAnsi="Book Antiqua" w:cstheme="majorBidi"/>
              </w:rPr>
            </w:pPr>
            <w:r w:rsidRPr="005E3725">
              <w:rPr>
                <w:rFonts w:ascii="Book Antiqua" w:hAnsi="Book Antiqua" w:cstheme="majorBidi"/>
              </w:rPr>
              <w:t>77212</w:t>
            </w:r>
          </w:p>
          <w:p w:rsidR="0091709D" w:rsidRPr="005E3725" w:rsidRDefault="0091709D" w:rsidP="00BE3370">
            <w:pPr>
              <w:rPr>
                <w:rFonts w:ascii="Book Antiqua" w:hAnsi="Book Antiqua" w:cstheme="majorBidi"/>
              </w:rPr>
            </w:pPr>
            <w:r w:rsidRPr="005E3725">
              <w:rPr>
                <w:rFonts w:ascii="Book Antiqua" w:hAnsi="Book Antiqua" w:cstheme="majorBidi"/>
              </w:rPr>
              <w:t>77306</w:t>
            </w:r>
          </w:p>
          <w:p w:rsidR="0091709D" w:rsidRPr="005E3725" w:rsidRDefault="0091709D" w:rsidP="00BE3370">
            <w:pPr>
              <w:rPr>
                <w:rFonts w:ascii="Book Antiqua" w:hAnsi="Book Antiqua" w:cstheme="majorBidi"/>
              </w:rPr>
            </w:pPr>
            <w:r w:rsidRPr="005E3725">
              <w:rPr>
                <w:rFonts w:ascii="Book Antiqua" w:hAnsi="Book Antiqua" w:cstheme="majorBidi"/>
              </w:rPr>
              <w:t>77308</w:t>
            </w:r>
          </w:p>
          <w:p w:rsidR="0091709D" w:rsidRPr="005E3725" w:rsidRDefault="0091709D" w:rsidP="00BE3370">
            <w:pPr>
              <w:rPr>
                <w:rFonts w:ascii="Book Antiqua" w:hAnsi="Book Antiqua" w:cstheme="majorBidi"/>
              </w:rPr>
            </w:pPr>
            <w:r w:rsidRPr="005E3725">
              <w:rPr>
                <w:rFonts w:ascii="Book Antiqua" w:hAnsi="Book Antiqua" w:cstheme="majorBidi"/>
              </w:rPr>
              <w:t>77310</w:t>
            </w:r>
          </w:p>
          <w:p w:rsidR="0091709D" w:rsidRPr="005E3725" w:rsidRDefault="0091709D" w:rsidP="00BE3370">
            <w:pPr>
              <w:rPr>
                <w:rFonts w:ascii="Book Antiqua" w:hAnsi="Book Antiqua" w:cstheme="majorBidi"/>
              </w:rPr>
            </w:pPr>
            <w:r w:rsidRPr="005E3725">
              <w:rPr>
                <w:rFonts w:ascii="Book Antiqua" w:hAnsi="Book Antiqua" w:cstheme="majorBidi"/>
              </w:rPr>
              <w:t>77312</w:t>
            </w:r>
          </w:p>
          <w:p w:rsidR="0091709D" w:rsidRPr="005E3725" w:rsidRDefault="0091709D" w:rsidP="00BE3370">
            <w:pPr>
              <w:rPr>
                <w:rFonts w:ascii="Book Antiqua" w:hAnsi="Book Antiqua" w:cstheme="majorBidi"/>
              </w:rPr>
            </w:pPr>
            <w:r w:rsidRPr="005E3725">
              <w:rPr>
                <w:rFonts w:ascii="Book Antiqua" w:hAnsi="Book Antiqua" w:cstheme="majorBidi"/>
              </w:rPr>
              <w:t xml:space="preserve"> 77008</w:t>
            </w:r>
          </w:p>
          <w:p w:rsidR="0091709D" w:rsidRPr="005E3725" w:rsidRDefault="0091709D" w:rsidP="00BE3370">
            <w:pPr>
              <w:rPr>
                <w:rFonts w:ascii="Book Antiqua" w:hAnsi="Book Antiqua" w:cstheme="majorBidi"/>
              </w:rPr>
            </w:pPr>
            <w:r w:rsidRPr="005E3725">
              <w:rPr>
                <w:rFonts w:ascii="Book Antiqua" w:hAnsi="Book Antiqua" w:cstheme="majorBidi"/>
              </w:rPr>
              <w:t>77010</w:t>
            </w:r>
          </w:p>
          <w:p w:rsidR="0091709D" w:rsidRPr="005E3725" w:rsidRDefault="0091709D" w:rsidP="00BE3370">
            <w:pPr>
              <w:rPr>
                <w:rFonts w:ascii="Book Antiqua" w:hAnsi="Book Antiqua" w:cstheme="majorBidi"/>
              </w:rPr>
            </w:pPr>
            <w:r w:rsidRPr="005E3725">
              <w:rPr>
                <w:rFonts w:ascii="Book Antiqua" w:hAnsi="Book Antiqua" w:cstheme="majorBidi"/>
              </w:rPr>
              <w:t>77012</w:t>
            </w:r>
          </w:p>
          <w:p w:rsidR="0091709D" w:rsidRPr="005E3725" w:rsidRDefault="0091709D" w:rsidP="00BE3370">
            <w:pPr>
              <w:rPr>
                <w:rFonts w:ascii="Book Antiqua" w:hAnsi="Book Antiqua" w:cstheme="majorBidi"/>
              </w:rPr>
            </w:pPr>
            <w:r w:rsidRPr="005E3725">
              <w:rPr>
                <w:rFonts w:ascii="Book Antiqua" w:hAnsi="Book Antiqua" w:cstheme="majorBidi"/>
              </w:rPr>
              <w:t>77014</w:t>
            </w:r>
          </w:p>
          <w:p w:rsidR="0091709D" w:rsidRPr="005E3725" w:rsidRDefault="0091709D" w:rsidP="00BE3370">
            <w:pPr>
              <w:rPr>
                <w:rFonts w:ascii="Book Antiqua" w:hAnsi="Book Antiqua" w:cstheme="majorBidi"/>
              </w:rPr>
            </w:pPr>
            <w:r w:rsidRPr="005E3725">
              <w:rPr>
                <w:rFonts w:ascii="Book Antiqua" w:hAnsi="Book Antiqua" w:cstheme="majorBidi"/>
              </w:rPr>
              <w:t>77016</w:t>
            </w:r>
          </w:p>
          <w:p w:rsidR="0091709D" w:rsidRPr="005E3725" w:rsidRDefault="0091709D" w:rsidP="00BE3370">
            <w:pPr>
              <w:rPr>
                <w:rFonts w:ascii="Book Antiqua" w:hAnsi="Book Antiqua" w:cstheme="majorBidi"/>
              </w:rPr>
            </w:pPr>
            <w:r w:rsidRPr="005E3725">
              <w:rPr>
                <w:rFonts w:ascii="Book Antiqua" w:hAnsi="Book Antiqua" w:cstheme="majorBidi"/>
              </w:rPr>
              <w:t>77108</w:t>
            </w:r>
          </w:p>
          <w:p w:rsidR="0091709D" w:rsidRPr="005E3725" w:rsidRDefault="0091709D" w:rsidP="00BE3370">
            <w:pPr>
              <w:rPr>
                <w:rFonts w:ascii="Book Antiqua" w:hAnsi="Book Antiqua" w:cstheme="majorBidi"/>
              </w:rPr>
            </w:pPr>
            <w:r w:rsidRPr="005E3725">
              <w:rPr>
                <w:rFonts w:ascii="Book Antiqua" w:hAnsi="Book Antiqua" w:cstheme="majorBidi"/>
              </w:rPr>
              <w:t>77110</w:t>
            </w:r>
          </w:p>
          <w:p w:rsidR="0091709D" w:rsidRPr="005E3725" w:rsidRDefault="0091709D" w:rsidP="00BE3370">
            <w:pPr>
              <w:rPr>
                <w:rFonts w:ascii="Book Antiqua" w:hAnsi="Book Antiqua" w:cstheme="majorBidi"/>
              </w:rPr>
            </w:pPr>
            <w:r w:rsidRPr="005E3725">
              <w:rPr>
                <w:rFonts w:ascii="Book Antiqua" w:hAnsi="Book Antiqua" w:cstheme="majorBidi"/>
              </w:rPr>
              <w:t>77112</w:t>
            </w:r>
          </w:p>
          <w:p w:rsidR="0091709D" w:rsidRPr="005E3725" w:rsidRDefault="0091709D" w:rsidP="00BE3370">
            <w:pPr>
              <w:rPr>
                <w:rFonts w:ascii="Book Antiqua" w:hAnsi="Book Antiqua" w:cstheme="majorBidi"/>
              </w:rPr>
            </w:pPr>
            <w:r w:rsidRPr="005E3725">
              <w:rPr>
                <w:rFonts w:ascii="Book Antiqua" w:hAnsi="Book Antiqua" w:cstheme="majorBidi"/>
              </w:rPr>
              <w:t>77114</w:t>
            </w:r>
          </w:p>
          <w:p w:rsidR="0091709D" w:rsidRPr="005E3725" w:rsidRDefault="0091709D" w:rsidP="00BE3370">
            <w:pPr>
              <w:rPr>
                <w:rFonts w:ascii="Book Antiqua" w:hAnsi="Book Antiqua" w:cstheme="majorBidi"/>
              </w:rPr>
            </w:pPr>
            <w:r w:rsidRPr="005E3725">
              <w:rPr>
                <w:rFonts w:ascii="Book Antiqua" w:hAnsi="Book Antiqua" w:cstheme="majorBidi"/>
              </w:rPr>
              <w:t>77116</w:t>
            </w: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 xml:space="preserve">Cardiopulmonary bypass Cannula, </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as Class D Medical Device without Design Examination Certificate since the product is Class B in the country of origin.</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Owner Operator/</w:t>
            </w:r>
          </w:p>
          <w:p w:rsidR="0091709D" w:rsidRPr="005E3725" w:rsidRDefault="0091709D" w:rsidP="0057496F">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57496F">
            <w:pPr>
              <w:rPr>
                <w:rFonts w:ascii="Book Antiqua" w:hAnsi="Book Antiqua" w:cstheme="majorBidi"/>
              </w:rPr>
            </w:pPr>
            <w:r w:rsidRPr="005E3725">
              <w:rPr>
                <w:rFonts w:ascii="Book Antiqua" w:hAnsi="Book Antiqua" w:cstheme="majorBidi"/>
              </w:rPr>
              <w:t>M/s Medtronic Perfusion Systems 7611 Northland Dr Minneapolis, MN 55428,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57496F">
            <w:pPr>
              <w:rPr>
                <w:rFonts w:ascii="Book Antiqua" w:hAnsi="Book Antiqua" w:cstheme="majorBidi"/>
              </w:rPr>
            </w:pPr>
            <w:r w:rsidRPr="005E3725">
              <w:rPr>
                <w:rFonts w:ascii="Book Antiqua" w:hAnsi="Book Antiqua" w:cstheme="majorBidi"/>
              </w:rPr>
              <w:t>M/s MedPlast Medical Inc., 620 Watson SW GR, MI 49504, USA</w:t>
            </w:r>
          </w:p>
          <w:p w:rsidR="0091709D" w:rsidRPr="005E3725" w:rsidRDefault="0091709D" w:rsidP="0057496F">
            <w:pPr>
              <w:rPr>
                <w:rFonts w:ascii="Book Antiqua" w:hAnsi="Book Antiqua" w:cstheme="majorBidi"/>
                <w:sz w:val="18"/>
                <w:szCs w:val="18"/>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08-03-2020)</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DLP® Straight Tip Arterial Cannulae</w:t>
            </w:r>
          </w:p>
          <w:p w:rsidR="0091709D" w:rsidRPr="005E3725" w:rsidRDefault="0091709D" w:rsidP="0057496F">
            <w:pPr>
              <w:rPr>
                <w:rFonts w:ascii="Book Antiqua" w:hAnsi="Book Antiqua" w:cstheme="majorBidi"/>
              </w:rPr>
            </w:pPr>
          </w:p>
          <w:p w:rsidR="0091709D" w:rsidRPr="005E3725" w:rsidRDefault="0091709D" w:rsidP="0042710B">
            <w:pPr>
              <w:spacing w:line="360" w:lineRule="auto"/>
              <w:rPr>
                <w:rFonts w:ascii="Book Antiqua" w:hAnsi="Book Antiqua" w:cstheme="majorBidi"/>
              </w:rPr>
            </w:pPr>
            <w:r w:rsidRPr="005E3725">
              <w:rPr>
                <w:rFonts w:ascii="Book Antiqua" w:hAnsi="Book Antiqua" w:cstheme="majorBidi"/>
              </w:rPr>
              <w:t>Class B</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086324">
            <w:pPr>
              <w:rPr>
                <w:rFonts w:ascii="Book Antiqua" w:hAnsi="Book Antiqua" w:cstheme="majorBidi"/>
              </w:rPr>
            </w:pPr>
            <w:r w:rsidRPr="005E3725">
              <w:rPr>
                <w:rFonts w:ascii="Book Antiqua" w:hAnsi="Book Antiqua" w:cstheme="majorBidi"/>
              </w:rPr>
              <w:t>Codes:</w:t>
            </w:r>
          </w:p>
          <w:p w:rsidR="0091709D" w:rsidRPr="005E3725" w:rsidRDefault="0091709D" w:rsidP="00086324">
            <w:pPr>
              <w:rPr>
                <w:rFonts w:ascii="Book Antiqua" w:hAnsi="Book Antiqua" w:cstheme="majorBidi"/>
              </w:rPr>
            </w:pPr>
            <w:r w:rsidRPr="005E3725">
              <w:rPr>
                <w:rFonts w:ascii="Book Antiqua" w:hAnsi="Book Antiqua" w:cstheme="majorBidi"/>
              </w:rPr>
              <w:t>76118</w:t>
            </w:r>
          </w:p>
          <w:p w:rsidR="0091709D" w:rsidRPr="005E3725" w:rsidRDefault="0091709D" w:rsidP="00086324">
            <w:pPr>
              <w:rPr>
                <w:rFonts w:ascii="Book Antiqua" w:hAnsi="Book Antiqua" w:cstheme="majorBidi"/>
              </w:rPr>
            </w:pPr>
            <w:r w:rsidRPr="005E3725">
              <w:rPr>
                <w:rFonts w:ascii="Book Antiqua" w:hAnsi="Book Antiqua" w:cstheme="majorBidi"/>
              </w:rPr>
              <w:t>76320</w:t>
            </w:r>
          </w:p>
          <w:p w:rsidR="0091709D" w:rsidRPr="005E3725" w:rsidRDefault="0091709D" w:rsidP="00086324">
            <w:pPr>
              <w:rPr>
                <w:rFonts w:ascii="Book Antiqua" w:hAnsi="Book Antiqua" w:cstheme="majorBidi"/>
              </w:rPr>
            </w:pPr>
            <w:r w:rsidRPr="005E3725">
              <w:rPr>
                <w:rFonts w:ascii="Book Antiqua" w:hAnsi="Book Antiqua" w:cstheme="majorBidi"/>
              </w:rPr>
              <w:t>76322</w:t>
            </w:r>
          </w:p>
          <w:p w:rsidR="0091709D" w:rsidRPr="005E3725" w:rsidRDefault="0091709D" w:rsidP="00086324">
            <w:pPr>
              <w:rPr>
                <w:rFonts w:ascii="Book Antiqua" w:hAnsi="Book Antiqua" w:cstheme="majorBidi"/>
              </w:rPr>
            </w:pPr>
            <w:r w:rsidRPr="005E3725">
              <w:rPr>
                <w:rFonts w:ascii="Book Antiqua" w:hAnsi="Book Antiqua" w:cstheme="majorBidi"/>
              </w:rPr>
              <w:t>76324</w:t>
            </w:r>
          </w:p>
          <w:p w:rsidR="0091709D" w:rsidRPr="005E3725" w:rsidRDefault="0091709D" w:rsidP="00086324">
            <w:pPr>
              <w:rPr>
                <w:rFonts w:ascii="Book Antiqua" w:hAnsi="Book Antiqua" w:cstheme="majorBidi"/>
              </w:rPr>
            </w:pPr>
            <w:r w:rsidRPr="005E3725">
              <w:rPr>
                <w:rFonts w:ascii="Book Antiqua" w:hAnsi="Book Antiqua" w:cstheme="majorBidi"/>
              </w:rPr>
              <w:t>73016</w:t>
            </w:r>
          </w:p>
          <w:p w:rsidR="0091709D" w:rsidRPr="005E3725" w:rsidRDefault="0091709D" w:rsidP="00086324">
            <w:pPr>
              <w:rPr>
                <w:rFonts w:ascii="Book Antiqua" w:hAnsi="Book Antiqua" w:cstheme="majorBidi"/>
              </w:rPr>
            </w:pPr>
            <w:r w:rsidRPr="005E3725">
              <w:rPr>
                <w:rFonts w:ascii="Book Antiqua" w:hAnsi="Book Antiqua" w:cstheme="majorBidi"/>
              </w:rPr>
              <w:t>70016</w:t>
            </w:r>
          </w:p>
          <w:p w:rsidR="0091709D" w:rsidRPr="005E3725" w:rsidRDefault="0091709D" w:rsidP="00086324">
            <w:pPr>
              <w:rPr>
                <w:rFonts w:ascii="Book Antiqua" w:hAnsi="Book Antiqua" w:cstheme="majorBidi"/>
              </w:rPr>
            </w:pPr>
            <w:r w:rsidRPr="005E3725">
              <w:rPr>
                <w:rFonts w:ascii="Book Antiqua" w:hAnsi="Book Antiqua" w:cstheme="majorBidi"/>
              </w:rPr>
              <w:t>75008</w:t>
            </w:r>
          </w:p>
          <w:p w:rsidR="0091709D" w:rsidRPr="005E3725" w:rsidRDefault="0091709D" w:rsidP="00086324">
            <w:pPr>
              <w:rPr>
                <w:rFonts w:ascii="Book Antiqua" w:hAnsi="Book Antiqua" w:cstheme="majorBidi"/>
              </w:rPr>
            </w:pPr>
            <w:r w:rsidRPr="005E3725">
              <w:rPr>
                <w:rFonts w:ascii="Book Antiqua" w:hAnsi="Book Antiqua" w:cstheme="majorBidi"/>
              </w:rPr>
              <w:t>75010</w:t>
            </w:r>
          </w:p>
          <w:p w:rsidR="0091709D" w:rsidRPr="005E3725" w:rsidRDefault="0091709D" w:rsidP="00086324">
            <w:pPr>
              <w:rPr>
                <w:rFonts w:ascii="Book Antiqua" w:hAnsi="Book Antiqua" w:cstheme="majorBidi"/>
              </w:rPr>
            </w:pPr>
            <w:r w:rsidRPr="005E3725">
              <w:rPr>
                <w:rFonts w:ascii="Book Antiqua" w:hAnsi="Book Antiqua" w:cstheme="majorBidi"/>
              </w:rPr>
              <w:t>75012</w:t>
            </w:r>
          </w:p>
          <w:p w:rsidR="0091709D" w:rsidRPr="005E3725" w:rsidRDefault="0091709D" w:rsidP="00086324">
            <w:pPr>
              <w:rPr>
                <w:rFonts w:ascii="Book Antiqua" w:hAnsi="Book Antiqua" w:cstheme="majorBidi"/>
              </w:rPr>
            </w:pPr>
            <w:r w:rsidRPr="005E3725">
              <w:rPr>
                <w:rFonts w:ascii="Book Antiqua" w:hAnsi="Book Antiqua" w:cstheme="majorBidi"/>
              </w:rPr>
              <w:t>75014</w:t>
            </w:r>
          </w:p>
          <w:p w:rsidR="0091709D" w:rsidRPr="005E3725" w:rsidRDefault="0091709D" w:rsidP="00086324">
            <w:pPr>
              <w:rPr>
                <w:rFonts w:ascii="Book Antiqua" w:hAnsi="Book Antiqua" w:cstheme="majorBidi"/>
              </w:rPr>
            </w:pPr>
            <w:r w:rsidRPr="005E3725">
              <w:rPr>
                <w:rFonts w:ascii="Book Antiqua" w:hAnsi="Book Antiqua" w:cstheme="majorBidi"/>
              </w:rPr>
              <w:t>75318</w:t>
            </w:r>
          </w:p>
          <w:p w:rsidR="0091709D" w:rsidRPr="005E3725" w:rsidRDefault="0091709D" w:rsidP="00086324">
            <w:pPr>
              <w:rPr>
                <w:rFonts w:ascii="Book Antiqua" w:hAnsi="Book Antiqua" w:cstheme="majorBidi"/>
              </w:rPr>
            </w:pPr>
            <w:r w:rsidRPr="005E3725">
              <w:rPr>
                <w:rFonts w:ascii="Book Antiqua" w:hAnsi="Book Antiqua" w:cstheme="majorBidi"/>
              </w:rPr>
              <w:t>75320</w:t>
            </w:r>
          </w:p>
          <w:p w:rsidR="0091709D" w:rsidRPr="005E3725" w:rsidRDefault="0091709D" w:rsidP="00086324">
            <w:pPr>
              <w:rPr>
                <w:rFonts w:ascii="Book Antiqua" w:hAnsi="Book Antiqua" w:cstheme="majorBidi"/>
              </w:rPr>
            </w:pPr>
            <w:r w:rsidRPr="005E3725">
              <w:rPr>
                <w:rFonts w:ascii="Book Antiqua" w:hAnsi="Book Antiqua" w:cstheme="majorBidi"/>
              </w:rPr>
              <w:t>75322</w:t>
            </w:r>
          </w:p>
          <w:p w:rsidR="0091709D" w:rsidRPr="005E3725" w:rsidRDefault="0091709D" w:rsidP="00086324">
            <w:pPr>
              <w:rPr>
                <w:rFonts w:ascii="Book Antiqua" w:hAnsi="Book Antiqua" w:cstheme="majorBidi"/>
              </w:rPr>
            </w:pPr>
            <w:r w:rsidRPr="005E3725">
              <w:rPr>
                <w:rFonts w:ascii="Book Antiqua" w:hAnsi="Book Antiqua" w:cstheme="majorBidi"/>
              </w:rPr>
              <w:t>75324</w:t>
            </w:r>
          </w:p>
          <w:p w:rsidR="0091709D" w:rsidRPr="005E3725" w:rsidRDefault="0091709D" w:rsidP="00086324">
            <w:pPr>
              <w:rPr>
                <w:rFonts w:ascii="Book Antiqua" w:hAnsi="Book Antiqua" w:cstheme="majorBidi"/>
              </w:rPr>
            </w:pPr>
            <w:r w:rsidRPr="005E3725">
              <w:rPr>
                <w:rFonts w:ascii="Book Antiqua" w:hAnsi="Book Antiqua" w:cstheme="majorBidi"/>
              </w:rPr>
              <w:t>76020</w:t>
            </w:r>
          </w:p>
          <w:p w:rsidR="0091709D" w:rsidRPr="005E3725" w:rsidRDefault="0091709D" w:rsidP="00086324">
            <w:pPr>
              <w:rPr>
                <w:rFonts w:ascii="Book Antiqua" w:hAnsi="Book Antiqua" w:cstheme="majorBidi"/>
              </w:rPr>
            </w:pPr>
            <w:r w:rsidRPr="005E3725">
              <w:rPr>
                <w:rFonts w:ascii="Book Antiqua" w:hAnsi="Book Antiqua" w:cstheme="majorBidi"/>
              </w:rPr>
              <w:t>76022</w:t>
            </w:r>
          </w:p>
          <w:p w:rsidR="0091709D" w:rsidRPr="005E3725" w:rsidRDefault="0091709D" w:rsidP="00086324">
            <w:pPr>
              <w:rPr>
                <w:rFonts w:ascii="Book Antiqua" w:hAnsi="Book Antiqua" w:cstheme="majorBidi"/>
              </w:rPr>
            </w:pPr>
            <w:r w:rsidRPr="005E3725">
              <w:rPr>
                <w:rFonts w:ascii="Book Antiqua" w:hAnsi="Book Antiqua" w:cstheme="majorBidi"/>
              </w:rPr>
              <w:t>76024</w:t>
            </w:r>
          </w:p>
          <w:p w:rsidR="0091709D" w:rsidRPr="005E3725" w:rsidRDefault="0091709D" w:rsidP="00086324">
            <w:pPr>
              <w:rPr>
                <w:rFonts w:ascii="Book Antiqua" w:hAnsi="Book Antiqua" w:cstheme="majorBidi"/>
              </w:rPr>
            </w:pPr>
            <w:r w:rsidRPr="005E3725">
              <w:rPr>
                <w:rFonts w:ascii="Book Antiqua" w:hAnsi="Book Antiqua" w:cstheme="majorBidi"/>
              </w:rPr>
              <w:t>76120</w:t>
            </w:r>
          </w:p>
          <w:p w:rsidR="0091709D" w:rsidRPr="005E3725" w:rsidRDefault="0091709D" w:rsidP="00086324">
            <w:pPr>
              <w:rPr>
                <w:rFonts w:ascii="Book Antiqua" w:hAnsi="Book Antiqua" w:cstheme="majorBidi"/>
              </w:rPr>
            </w:pPr>
            <w:r w:rsidRPr="005E3725">
              <w:rPr>
                <w:rFonts w:ascii="Book Antiqua" w:hAnsi="Book Antiqua" w:cstheme="majorBidi"/>
              </w:rPr>
              <w:t>76122</w:t>
            </w:r>
          </w:p>
          <w:p w:rsidR="0091709D" w:rsidRPr="005E3725" w:rsidRDefault="0091709D" w:rsidP="00086324">
            <w:pPr>
              <w:rPr>
                <w:rFonts w:ascii="Book Antiqua" w:hAnsi="Book Antiqua" w:cstheme="majorBidi"/>
              </w:rPr>
            </w:pPr>
            <w:r w:rsidRPr="005E3725">
              <w:rPr>
                <w:rFonts w:ascii="Book Antiqua" w:hAnsi="Book Antiqua" w:cstheme="majorBidi"/>
              </w:rPr>
              <w:t>76124</w:t>
            </w: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Cardiopulmonary bypass Cannula, Arterial</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as Class D Medical Device without Design Examination Certificate since the product is Class B in the country of origin.</w:t>
            </w:r>
            <w:r w:rsidRPr="005E3725">
              <w:rPr>
                <w:rFonts w:ascii="Book Antiqua" w:hAnsi="Book Antiqua" w:cstheme="majorBidi"/>
                <w:b/>
                <w:bCs/>
              </w:rPr>
              <w:t xml:space="preserve"> </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Owner Operator/</w:t>
            </w:r>
          </w:p>
          <w:p w:rsidR="0091709D" w:rsidRPr="005E3725" w:rsidRDefault="0091709D" w:rsidP="0057496F">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57496F">
            <w:pPr>
              <w:rPr>
                <w:rFonts w:ascii="Book Antiqua" w:hAnsi="Book Antiqua" w:cstheme="majorBidi"/>
              </w:rPr>
            </w:pPr>
            <w:r w:rsidRPr="005E3725">
              <w:rPr>
                <w:rFonts w:ascii="Book Antiqua" w:hAnsi="Book Antiqua" w:cstheme="majorBidi"/>
              </w:rPr>
              <w:t>M/s Medtronic Perfusion Systems 7611 Northland Dr Minneapolis, MN 55428,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57496F">
            <w:pPr>
              <w:rPr>
                <w:rFonts w:ascii="Book Antiqua" w:hAnsi="Book Antiqua" w:cstheme="majorBidi"/>
              </w:rPr>
            </w:pPr>
            <w:r w:rsidRPr="005E3725">
              <w:rPr>
                <w:rFonts w:ascii="Book Antiqua" w:hAnsi="Book Antiqua" w:cstheme="majorBidi"/>
              </w:rPr>
              <w:t>M/s MedPlast Medical Inc., 620 Watson SW GR, MI 49504, USA</w:t>
            </w:r>
          </w:p>
          <w:p w:rsidR="0091709D" w:rsidRPr="005E3725" w:rsidRDefault="0091709D" w:rsidP="0057496F">
            <w:pPr>
              <w:rPr>
                <w:rFonts w:ascii="Book Antiqua" w:hAnsi="Book Antiqua" w:cstheme="majorBidi"/>
                <w:sz w:val="18"/>
                <w:szCs w:val="18"/>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08-03-2020)</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Select Series® Angled Tip Arterial Cannulae</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B</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086324">
            <w:pPr>
              <w:rPr>
                <w:rFonts w:ascii="Book Antiqua" w:hAnsi="Book Antiqua" w:cstheme="majorBidi"/>
              </w:rPr>
            </w:pPr>
            <w:r w:rsidRPr="005E3725">
              <w:rPr>
                <w:rFonts w:ascii="Book Antiqua" w:hAnsi="Book Antiqua" w:cstheme="majorBidi"/>
              </w:rPr>
              <w:t>Codes:</w:t>
            </w:r>
          </w:p>
          <w:p w:rsidR="0091709D" w:rsidRPr="005E3725" w:rsidRDefault="0091709D" w:rsidP="00086324">
            <w:pPr>
              <w:rPr>
                <w:rFonts w:ascii="Book Antiqua" w:hAnsi="Book Antiqua" w:cstheme="majorBidi"/>
              </w:rPr>
            </w:pPr>
            <w:r w:rsidRPr="005E3725">
              <w:rPr>
                <w:rFonts w:ascii="Book Antiqua" w:hAnsi="Book Antiqua" w:cstheme="majorBidi"/>
              </w:rPr>
              <w:t>72420</w:t>
            </w:r>
          </w:p>
          <w:p w:rsidR="0091709D" w:rsidRPr="005E3725" w:rsidRDefault="0091709D" w:rsidP="00086324">
            <w:pPr>
              <w:rPr>
                <w:rFonts w:ascii="Book Antiqua" w:hAnsi="Book Antiqua" w:cstheme="majorBidi"/>
              </w:rPr>
            </w:pPr>
            <w:r w:rsidRPr="005E3725">
              <w:rPr>
                <w:rFonts w:ascii="Book Antiqua" w:hAnsi="Book Antiqua" w:cstheme="majorBidi"/>
              </w:rPr>
              <w:t>72422</w:t>
            </w:r>
          </w:p>
          <w:p w:rsidR="0091709D" w:rsidRPr="005E3725" w:rsidRDefault="0091709D" w:rsidP="00086324">
            <w:pPr>
              <w:rPr>
                <w:rFonts w:ascii="Book Antiqua" w:hAnsi="Book Antiqua" w:cstheme="majorBidi"/>
              </w:rPr>
            </w:pPr>
            <w:r w:rsidRPr="005E3725">
              <w:rPr>
                <w:rFonts w:ascii="Book Antiqua" w:hAnsi="Book Antiqua" w:cstheme="majorBidi"/>
              </w:rPr>
              <w:t>72424</w:t>
            </w:r>
          </w:p>
          <w:p w:rsidR="0091709D" w:rsidRPr="005E3725" w:rsidRDefault="0091709D" w:rsidP="00086324">
            <w:pPr>
              <w:rPr>
                <w:rFonts w:ascii="Book Antiqua" w:hAnsi="Book Antiqua" w:cstheme="majorBidi"/>
              </w:rPr>
            </w:pPr>
            <w:r w:rsidRPr="005E3725">
              <w:rPr>
                <w:rFonts w:ascii="Book Antiqua" w:hAnsi="Book Antiqua" w:cstheme="majorBidi"/>
              </w:rPr>
              <w:t>72520</w:t>
            </w:r>
          </w:p>
          <w:p w:rsidR="0091709D" w:rsidRPr="005E3725" w:rsidRDefault="0091709D" w:rsidP="00086324">
            <w:pPr>
              <w:rPr>
                <w:rFonts w:ascii="Book Antiqua" w:hAnsi="Book Antiqua" w:cstheme="majorBidi"/>
              </w:rPr>
            </w:pPr>
            <w:r w:rsidRPr="005E3725">
              <w:rPr>
                <w:rFonts w:ascii="Book Antiqua" w:hAnsi="Book Antiqua" w:cstheme="majorBidi"/>
              </w:rPr>
              <w:t>72522</w:t>
            </w:r>
          </w:p>
          <w:p w:rsidR="0091709D" w:rsidRPr="005E3725" w:rsidRDefault="0091709D" w:rsidP="00086324">
            <w:pPr>
              <w:rPr>
                <w:rFonts w:ascii="Book Antiqua" w:hAnsi="Book Antiqua" w:cstheme="majorBidi"/>
              </w:rPr>
            </w:pPr>
            <w:r w:rsidRPr="005E3725">
              <w:rPr>
                <w:rFonts w:ascii="Book Antiqua" w:hAnsi="Book Antiqua" w:cstheme="majorBidi"/>
              </w:rPr>
              <w:t>72524</w:t>
            </w:r>
          </w:p>
          <w:p w:rsidR="0091709D" w:rsidRPr="005E3725" w:rsidRDefault="0091709D" w:rsidP="00086324">
            <w:pPr>
              <w:rPr>
                <w:rFonts w:ascii="Book Antiqua" w:hAnsi="Book Antiqua" w:cstheme="majorBidi"/>
              </w:rPr>
            </w:pPr>
            <w:r w:rsidRPr="005E3725">
              <w:rPr>
                <w:rFonts w:ascii="Book Antiqua" w:hAnsi="Book Antiqua" w:cstheme="majorBidi"/>
              </w:rPr>
              <w:t>72622</w:t>
            </w:r>
          </w:p>
          <w:p w:rsidR="0091709D" w:rsidRPr="005E3725" w:rsidRDefault="0091709D" w:rsidP="00086324">
            <w:pPr>
              <w:rPr>
                <w:rFonts w:ascii="Book Antiqua" w:hAnsi="Book Antiqua" w:cstheme="majorBidi"/>
              </w:rPr>
            </w:pPr>
            <w:r w:rsidRPr="005E3725">
              <w:rPr>
                <w:rFonts w:ascii="Book Antiqua" w:hAnsi="Book Antiqua" w:cstheme="majorBidi"/>
              </w:rPr>
              <w:t>72720</w:t>
            </w:r>
          </w:p>
          <w:p w:rsidR="0091709D" w:rsidRPr="005E3725" w:rsidRDefault="0091709D" w:rsidP="00086324">
            <w:pPr>
              <w:rPr>
                <w:rFonts w:ascii="Book Antiqua" w:hAnsi="Book Antiqua" w:cstheme="majorBidi"/>
              </w:rPr>
            </w:pPr>
            <w:r w:rsidRPr="005E3725">
              <w:rPr>
                <w:rFonts w:ascii="Book Antiqua" w:hAnsi="Book Antiqua" w:cstheme="majorBidi"/>
              </w:rPr>
              <w:t>72722</w:t>
            </w:r>
          </w:p>
          <w:p w:rsidR="0091709D" w:rsidRPr="005E3725" w:rsidRDefault="0091709D" w:rsidP="00086324">
            <w:pPr>
              <w:rPr>
                <w:rFonts w:ascii="Book Antiqua" w:hAnsi="Book Antiqua" w:cstheme="majorBidi"/>
              </w:rPr>
            </w:pPr>
            <w:r w:rsidRPr="005E3725">
              <w:rPr>
                <w:rFonts w:ascii="Book Antiqua" w:hAnsi="Book Antiqua" w:cstheme="majorBidi"/>
              </w:rPr>
              <w:t>72724</w:t>
            </w:r>
          </w:p>
          <w:p w:rsidR="0091709D" w:rsidRPr="005E3725" w:rsidRDefault="0091709D" w:rsidP="00086324">
            <w:pPr>
              <w:rPr>
                <w:rFonts w:ascii="Book Antiqua" w:hAnsi="Book Antiqua" w:cstheme="majorBidi"/>
              </w:rPr>
            </w:pPr>
            <w:r w:rsidRPr="005E3725">
              <w:rPr>
                <w:rFonts w:ascii="Book Antiqua" w:hAnsi="Book Antiqua" w:cstheme="majorBidi"/>
              </w:rPr>
              <w:t>72820</w:t>
            </w:r>
          </w:p>
          <w:p w:rsidR="0091709D" w:rsidRPr="005E3725" w:rsidRDefault="0091709D" w:rsidP="00086324">
            <w:pPr>
              <w:rPr>
                <w:rFonts w:ascii="Book Antiqua" w:hAnsi="Book Antiqua" w:cstheme="majorBidi"/>
              </w:rPr>
            </w:pPr>
            <w:r w:rsidRPr="005E3725">
              <w:rPr>
                <w:rFonts w:ascii="Book Antiqua" w:hAnsi="Book Antiqua" w:cstheme="majorBidi"/>
              </w:rPr>
              <w:t>72822</w:t>
            </w:r>
          </w:p>
          <w:p w:rsidR="0091709D" w:rsidRPr="005E3725" w:rsidRDefault="0091709D" w:rsidP="00086324">
            <w:pPr>
              <w:rPr>
                <w:rFonts w:ascii="Book Antiqua" w:hAnsi="Book Antiqua" w:cstheme="majorBidi"/>
              </w:rPr>
            </w:pPr>
            <w:r w:rsidRPr="005E3725">
              <w:rPr>
                <w:rFonts w:ascii="Book Antiqua" w:hAnsi="Book Antiqua" w:cstheme="majorBidi"/>
              </w:rPr>
              <w:t>72824</w:t>
            </w:r>
          </w:p>
          <w:p w:rsidR="0091709D" w:rsidRPr="005E3725" w:rsidRDefault="0091709D" w:rsidP="00086324">
            <w:pPr>
              <w:rPr>
                <w:rFonts w:ascii="Book Antiqua" w:hAnsi="Book Antiqua" w:cstheme="majorBidi"/>
              </w:rPr>
            </w:pPr>
            <w:r w:rsidRPr="005E3725">
              <w:rPr>
                <w:rFonts w:ascii="Book Antiqua" w:hAnsi="Book Antiqua" w:cstheme="majorBidi"/>
              </w:rPr>
              <w:t>73420</w:t>
            </w:r>
          </w:p>
          <w:p w:rsidR="0091709D" w:rsidRPr="005E3725" w:rsidRDefault="0091709D" w:rsidP="00086324">
            <w:pPr>
              <w:rPr>
                <w:rFonts w:ascii="Book Antiqua" w:hAnsi="Book Antiqua" w:cstheme="majorBidi"/>
              </w:rPr>
            </w:pPr>
            <w:r w:rsidRPr="005E3725">
              <w:rPr>
                <w:rFonts w:ascii="Book Antiqua" w:hAnsi="Book Antiqua" w:cstheme="majorBidi"/>
              </w:rPr>
              <w:t>73422</w:t>
            </w:r>
          </w:p>
          <w:p w:rsidR="0091709D" w:rsidRPr="005E3725" w:rsidRDefault="0091709D" w:rsidP="00086324">
            <w:pPr>
              <w:rPr>
                <w:rFonts w:ascii="Book Antiqua" w:hAnsi="Book Antiqua" w:cstheme="majorBidi"/>
              </w:rPr>
            </w:pPr>
            <w:r w:rsidRPr="005E3725">
              <w:rPr>
                <w:rFonts w:ascii="Book Antiqua" w:hAnsi="Book Antiqua" w:cstheme="majorBidi"/>
              </w:rPr>
              <w:t>73424</w:t>
            </w:r>
          </w:p>
          <w:p w:rsidR="0091709D" w:rsidRPr="005E3725" w:rsidRDefault="0091709D" w:rsidP="00086324">
            <w:pPr>
              <w:rPr>
                <w:rFonts w:ascii="Book Antiqua" w:hAnsi="Book Antiqua" w:cstheme="majorBidi"/>
              </w:rPr>
            </w:pPr>
            <w:r w:rsidRPr="005E3725">
              <w:rPr>
                <w:rFonts w:ascii="Book Antiqua" w:hAnsi="Book Antiqua" w:cstheme="majorBidi"/>
              </w:rPr>
              <w:t>73520</w:t>
            </w:r>
          </w:p>
          <w:p w:rsidR="0091709D" w:rsidRPr="005E3725" w:rsidRDefault="0091709D" w:rsidP="00086324">
            <w:pPr>
              <w:rPr>
                <w:rFonts w:ascii="Book Antiqua" w:hAnsi="Book Antiqua" w:cstheme="majorBidi"/>
              </w:rPr>
            </w:pPr>
            <w:r w:rsidRPr="005E3725">
              <w:rPr>
                <w:rFonts w:ascii="Book Antiqua" w:hAnsi="Book Antiqua" w:cstheme="majorBidi"/>
              </w:rPr>
              <w:t>73522</w:t>
            </w:r>
          </w:p>
          <w:p w:rsidR="0091709D" w:rsidRPr="005E3725" w:rsidRDefault="0091709D" w:rsidP="00086324">
            <w:pPr>
              <w:rPr>
                <w:rFonts w:ascii="Book Antiqua" w:hAnsi="Book Antiqua" w:cstheme="majorBidi"/>
              </w:rPr>
            </w:pPr>
            <w:r w:rsidRPr="005E3725">
              <w:rPr>
                <w:rFonts w:ascii="Book Antiqua" w:hAnsi="Book Antiqua" w:cstheme="majorBidi"/>
              </w:rPr>
              <w:t>73524</w:t>
            </w:r>
          </w:p>
          <w:p w:rsidR="0091709D" w:rsidRPr="005E3725" w:rsidRDefault="0091709D" w:rsidP="00086324">
            <w:pPr>
              <w:rPr>
                <w:rFonts w:ascii="Book Antiqua" w:hAnsi="Book Antiqua" w:cstheme="majorBidi"/>
              </w:rPr>
            </w:pPr>
            <w:r w:rsidRPr="005E3725">
              <w:rPr>
                <w:rFonts w:ascii="Book Antiqua" w:hAnsi="Book Antiqua" w:cstheme="majorBidi"/>
              </w:rPr>
              <w:t>72720</w:t>
            </w:r>
          </w:p>
          <w:p w:rsidR="0091709D" w:rsidRPr="005E3725" w:rsidRDefault="0091709D" w:rsidP="00086324">
            <w:pPr>
              <w:rPr>
                <w:rFonts w:ascii="Book Antiqua" w:hAnsi="Book Antiqua" w:cstheme="majorBidi"/>
              </w:rPr>
            </w:pPr>
            <w:r w:rsidRPr="005E3725">
              <w:rPr>
                <w:rFonts w:ascii="Book Antiqua" w:hAnsi="Book Antiqua" w:cstheme="majorBidi"/>
              </w:rPr>
              <w:t>72724</w:t>
            </w:r>
          </w:p>
          <w:p w:rsidR="0091709D" w:rsidRPr="005E3725" w:rsidRDefault="0091709D" w:rsidP="00086324">
            <w:pPr>
              <w:rPr>
                <w:rFonts w:ascii="Book Antiqua" w:hAnsi="Book Antiqua" w:cstheme="majorBidi"/>
              </w:rPr>
            </w:pPr>
            <w:r w:rsidRPr="005E3725">
              <w:rPr>
                <w:rFonts w:ascii="Book Antiqua" w:hAnsi="Book Antiqua" w:cstheme="majorBidi"/>
              </w:rPr>
              <w:t>72820</w:t>
            </w:r>
          </w:p>
          <w:p w:rsidR="0091709D" w:rsidRPr="005E3725" w:rsidRDefault="0091709D" w:rsidP="00086324">
            <w:pPr>
              <w:rPr>
                <w:rFonts w:ascii="Book Antiqua" w:hAnsi="Book Antiqua" w:cstheme="majorBidi"/>
              </w:rPr>
            </w:pPr>
            <w:r w:rsidRPr="005E3725">
              <w:rPr>
                <w:rFonts w:ascii="Book Antiqua" w:hAnsi="Book Antiqua" w:cstheme="majorBidi"/>
              </w:rPr>
              <w:t>72822</w:t>
            </w:r>
          </w:p>
          <w:p w:rsidR="0091709D" w:rsidRPr="005E3725" w:rsidRDefault="0091709D" w:rsidP="00086324">
            <w:pPr>
              <w:rPr>
                <w:rFonts w:ascii="Book Antiqua" w:hAnsi="Book Antiqua" w:cstheme="majorBidi"/>
              </w:rPr>
            </w:pPr>
            <w:r w:rsidRPr="005E3725">
              <w:rPr>
                <w:rFonts w:ascii="Book Antiqua" w:hAnsi="Book Antiqua" w:cstheme="majorBidi"/>
              </w:rPr>
              <w:t>72824</w:t>
            </w: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Cardiopulmonary bypass Cannula, Arterial</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as Class D Medical Device without Design Examination Certificate since the product is Class B in the country of origin.</w:t>
            </w:r>
            <w:r w:rsidRPr="005E3725">
              <w:rPr>
                <w:rFonts w:ascii="Book Antiqua" w:hAnsi="Book Antiqua" w:cstheme="majorBidi"/>
                <w:b/>
                <w:bCs/>
              </w:rPr>
              <w:t xml:space="preserve"> </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Medtronic Vascular 37A Cherry Hill Dr Danvers, MA 01923,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Manufacturing Facility:</w:t>
            </w:r>
          </w:p>
          <w:p w:rsidR="0091709D" w:rsidRPr="005E3725" w:rsidRDefault="0091709D" w:rsidP="0057496F">
            <w:pPr>
              <w:rPr>
                <w:rFonts w:ascii="Book Antiqua" w:hAnsi="Book Antiqua" w:cstheme="majorBidi"/>
              </w:rPr>
            </w:pPr>
            <w:r w:rsidRPr="005E3725">
              <w:rPr>
                <w:rFonts w:ascii="Book Antiqua" w:hAnsi="Book Antiqua" w:cstheme="majorBidi"/>
              </w:rPr>
              <w:t>M/s C.R. BARD, Inc., 289 Bay Rd Queensbury, NY 12804, USA</w:t>
            </w:r>
          </w:p>
          <w:p w:rsidR="0091709D" w:rsidRPr="005E3725" w:rsidRDefault="0091709D" w:rsidP="0057496F">
            <w:pPr>
              <w:rPr>
                <w:rFonts w:ascii="Book Antiqua" w:hAnsi="Book Antiqua" w:cstheme="majorBidi"/>
                <w:sz w:val="18"/>
                <w:szCs w:val="18"/>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06-02-2020)</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Angiographic Guide Wire</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4 Years and 07 months</w:t>
            </w:r>
          </w:p>
          <w:p w:rsidR="0091709D" w:rsidRPr="005E3725" w:rsidRDefault="0091709D" w:rsidP="0057496F">
            <w:pPr>
              <w:rPr>
                <w:rFonts w:ascii="Book Antiqua" w:hAnsi="Book Antiqua" w:cstheme="majorBidi"/>
              </w:rPr>
            </w:pP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Disposable Cardiovascular Guide Wire</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b/>
                <w:bCs/>
              </w:rPr>
              <w:t>Owner Operator: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Legal Manufacturer:</w:t>
            </w:r>
          </w:p>
          <w:p w:rsidR="0091709D" w:rsidRPr="005E3725" w:rsidRDefault="0091709D" w:rsidP="0057496F">
            <w:pPr>
              <w:rPr>
                <w:rFonts w:ascii="Book Antiqua" w:hAnsi="Book Antiqua" w:cstheme="majorBidi"/>
              </w:rPr>
            </w:pPr>
            <w:r w:rsidRPr="005E3725">
              <w:rPr>
                <w:rFonts w:ascii="Book Antiqua" w:hAnsi="Book Antiqua" w:cstheme="majorBidi"/>
              </w:rPr>
              <w:t>M/s Medtronic Vascular 37A Cherry Hill Dr Danvers, MA 01923,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57496F">
            <w:pPr>
              <w:rPr>
                <w:rFonts w:ascii="Book Antiqua" w:hAnsi="Book Antiqua" w:cstheme="majorBidi"/>
              </w:rPr>
            </w:pPr>
            <w:r w:rsidRPr="005E3725">
              <w:rPr>
                <w:rFonts w:ascii="Book Antiqua" w:hAnsi="Book Antiqua" w:cstheme="majorBidi"/>
              </w:rPr>
              <w:t>M/s AvailMed S.A. De C.V. C. Industrial Lt. 001 Mz. 105 No. 20905 Int. A. Col. Cd. Industrial Tijuana, Baja California 22444, Mexico</w:t>
            </w:r>
          </w:p>
          <w:p w:rsidR="0091709D" w:rsidRPr="005E3725" w:rsidRDefault="0091709D" w:rsidP="0057496F">
            <w:pPr>
              <w:rPr>
                <w:rFonts w:ascii="Book Antiqua" w:hAnsi="Book Antiqua" w:cstheme="majorBidi"/>
                <w:sz w:val="18"/>
                <w:szCs w:val="18"/>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31-07-2019)</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DxTerity Angioplasty Catheters</w:t>
            </w:r>
          </w:p>
          <w:p w:rsidR="0091709D" w:rsidRPr="005E3725" w:rsidRDefault="0091709D" w:rsidP="0057496F">
            <w:pPr>
              <w:rPr>
                <w:rFonts w:ascii="Book Antiqua" w:hAnsi="Book Antiqua" w:cstheme="majorBidi"/>
              </w:rPr>
            </w:pPr>
            <w:r w:rsidRPr="005E3725">
              <w:rPr>
                <w:rFonts w:ascii="Book Antiqua" w:hAnsi="Book Antiqua" w:cstheme="majorBidi"/>
              </w:rPr>
              <w:t>(TRA EZ-Pak)</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57496F">
            <w:pPr>
              <w:spacing w:line="360" w:lineRule="auto"/>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w:t>
            </w:r>
          </w:p>
          <w:p w:rsidR="0091709D" w:rsidRPr="005E3725" w:rsidRDefault="0091709D" w:rsidP="0057496F">
            <w:pPr>
              <w:rPr>
                <w:rFonts w:ascii="Book Antiqua" w:hAnsi="Book Antiqua" w:cstheme="majorBidi"/>
              </w:rPr>
            </w:pP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Angioplasty Catheters</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Owner Operator/</w:t>
            </w:r>
          </w:p>
          <w:p w:rsidR="0091709D" w:rsidRPr="005E3725" w:rsidRDefault="0091709D" w:rsidP="0057496F">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sz w:val="4"/>
                <w:szCs w:val="4"/>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57496F">
            <w:pPr>
              <w:rPr>
                <w:rFonts w:ascii="Book Antiqua" w:hAnsi="Book Antiqua" w:cstheme="majorBidi"/>
              </w:rPr>
            </w:pPr>
            <w:r w:rsidRPr="005E3725">
              <w:rPr>
                <w:rFonts w:ascii="Book Antiqua" w:hAnsi="Book Antiqua" w:cstheme="majorBidi"/>
              </w:rPr>
              <w:t>M/s M/s Medtronic Heart Valve Division 1851 East Deere Ave., Santa Ana, CA 92705, USA</w:t>
            </w:r>
          </w:p>
          <w:p w:rsidR="0091709D" w:rsidRPr="005E3725" w:rsidRDefault="0091709D" w:rsidP="0057496F">
            <w:pPr>
              <w:rPr>
                <w:rFonts w:ascii="Book Antiqua" w:hAnsi="Book Antiqua" w:cstheme="majorBidi"/>
                <w:sz w:val="18"/>
                <w:szCs w:val="18"/>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04-12-2018)</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Contegra</w:t>
            </w:r>
            <w:r w:rsidRPr="005E3725">
              <w:rPr>
                <w:rFonts w:ascii="Book Antiqua" w:hAnsi="Book Antiqua" w:cstheme="majorBidi"/>
                <w:vertAlign w:val="superscript"/>
              </w:rPr>
              <w:t>TM</w:t>
            </w:r>
            <w:r w:rsidRPr="005E3725">
              <w:rPr>
                <w:rFonts w:ascii="Book Antiqua" w:hAnsi="Book Antiqua" w:cstheme="majorBidi"/>
              </w:rPr>
              <w:t xml:space="preserve"> Pulmonary Valved Conduit, Model 200 (Unsupported)</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4 Years</w:t>
            </w:r>
          </w:p>
          <w:p w:rsidR="0091709D" w:rsidRPr="005E3725" w:rsidRDefault="0091709D" w:rsidP="006444B3">
            <w:pPr>
              <w:rPr>
                <w:rFonts w:ascii="Book Antiqua" w:hAnsi="Book Antiqua"/>
              </w:rPr>
            </w:pPr>
            <w:r w:rsidRPr="005E3725">
              <w:rPr>
                <w:rFonts w:ascii="Book Antiqua" w:hAnsi="Book Antiqua"/>
              </w:rPr>
              <w:t>Codes:</w:t>
            </w:r>
          </w:p>
          <w:p w:rsidR="0091709D" w:rsidRPr="005E3725" w:rsidRDefault="0091709D" w:rsidP="006444B3">
            <w:pPr>
              <w:jc w:val="center"/>
              <w:rPr>
                <w:rFonts w:ascii="Book Antiqua" w:hAnsi="Book Antiqua"/>
              </w:rPr>
            </w:pPr>
            <w:r w:rsidRPr="005E3725">
              <w:rPr>
                <w:rFonts w:ascii="Book Antiqua" w:hAnsi="Book Antiqua"/>
              </w:rPr>
              <w:t>PVC212, PVC214, PVC216</w:t>
            </w:r>
          </w:p>
          <w:p w:rsidR="0091709D" w:rsidRPr="005E3725" w:rsidRDefault="0091709D" w:rsidP="0057496F">
            <w:pPr>
              <w:rPr>
                <w:rFonts w:ascii="Book Antiqua" w:hAnsi="Book Antiqua" w:cstheme="majorBidi"/>
              </w:rPr>
            </w:pP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Pulmonary Heart Valve Bio Prosthesis</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Owner Operator/</w:t>
            </w:r>
          </w:p>
          <w:p w:rsidR="0091709D" w:rsidRPr="005E3725" w:rsidRDefault="0091709D" w:rsidP="0057496F">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Manufacturer/Distributor:</w:t>
            </w:r>
          </w:p>
          <w:p w:rsidR="0091709D" w:rsidRPr="005E3725" w:rsidRDefault="0091709D" w:rsidP="0057496F">
            <w:pPr>
              <w:rPr>
                <w:rFonts w:ascii="Book Antiqua" w:hAnsi="Book Antiqua" w:cstheme="majorBidi"/>
              </w:rPr>
            </w:pPr>
            <w:r w:rsidRPr="005E3725">
              <w:rPr>
                <w:rFonts w:ascii="Book Antiqua" w:hAnsi="Book Antiqua" w:cstheme="majorBidi"/>
              </w:rPr>
              <w:t>M/s Medtronic Perfusion Systems 7611 Northland Dr Minneapolis, MN 55428, USA</w:t>
            </w: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Manufacturing Facility:</w:t>
            </w:r>
          </w:p>
          <w:p w:rsidR="0091709D" w:rsidRPr="005E3725" w:rsidRDefault="0091709D" w:rsidP="0057496F">
            <w:pPr>
              <w:rPr>
                <w:rFonts w:ascii="Book Antiqua" w:hAnsi="Book Antiqua" w:cstheme="majorBidi"/>
              </w:rPr>
            </w:pPr>
            <w:r w:rsidRPr="005E3725">
              <w:rPr>
                <w:rFonts w:ascii="Book Antiqua" w:hAnsi="Book Antiqua" w:cstheme="majorBidi"/>
              </w:rPr>
              <w:t>M/s Medtronic Mexico S.de R.L. de CV Av. Paseo Cucapah 10510 El Lago Tijuana, Baja California CP 22210, Mexico</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57496F">
            <w:pPr>
              <w:rPr>
                <w:rFonts w:ascii="Book Antiqua" w:hAnsi="Book Antiqua" w:cstheme="majorBidi"/>
              </w:rPr>
            </w:pPr>
            <w:r w:rsidRPr="005E3725">
              <w:rPr>
                <w:rFonts w:ascii="Book Antiqua" w:hAnsi="Book Antiqua" w:cstheme="majorBidi"/>
              </w:rPr>
              <w:t>(i) M/s Vention Medical Inc., 620 Warson SW GR, MI 49504,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(ii) M/s Vention Medical Costa Rica, S.A. Parque Zona Franca Metropolitana Edificio 2C Barreal DE Heredia, Heredia Costa Rica</w:t>
            </w:r>
          </w:p>
          <w:p w:rsidR="0091709D" w:rsidRPr="005E3725" w:rsidRDefault="0091709D" w:rsidP="0057496F">
            <w:pPr>
              <w:rPr>
                <w:rFonts w:ascii="Book Antiqua" w:hAnsi="Book Antiqua" w:cstheme="majorBidi"/>
                <w:sz w:val="18"/>
                <w:szCs w:val="18"/>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11-06-2019)</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DLP® Pericardial Sumps</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B</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57496F">
            <w:pPr>
              <w:rPr>
                <w:rFonts w:ascii="Book Antiqua" w:hAnsi="Book Antiqua" w:cstheme="majorBidi"/>
              </w:rPr>
            </w:pPr>
            <w:r w:rsidRPr="005E3725">
              <w:rPr>
                <w:rFonts w:ascii="Book Antiqua" w:hAnsi="Book Antiqua" w:cstheme="majorBidi"/>
              </w:rPr>
              <w:t>120, 12011</w:t>
            </w: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Cardiopulmonary bypass Cannula, Arterial</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as Class D Medical Device without Design Examination Certificate since the product is Class B in the country of origin.</w:t>
            </w:r>
            <w:r w:rsidRPr="005E3725">
              <w:rPr>
                <w:rFonts w:ascii="Book Antiqua" w:hAnsi="Book Antiqua" w:cstheme="majorBidi"/>
                <w:b/>
                <w:bCs/>
              </w:rPr>
              <w:t xml:space="preserve"> </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Owner Operator/</w:t>
            </w:r>
          </w:p>
          <w:p w:rsidR="0091709D" w:rsidRPr="005E3725" w:rsidRDefault="0091709D" w:rsidP="0057496F">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sz w:val="4"/>
                <w:szCs w:val="4"/>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57496F">
            <w:pPr>
              <w:rPr>
                <w:rFonts w:ascii="Book Antiqua" w:hAnsi="Book Antiqua" w:cstheme="majorBidi"/>
              </w:rPr>
            </w:pPr>
            <w:r w:rsidRPr="005E3725">
              <w:rPr>
                <w:rFonts w:ascii="Book Antiqua" w:hAnsi="Book Antiqua" w:cstheme="majorBidi"/>
              </w:rPr>
              <w:t>(i) M/s Medtronic Heart Valve Division 1851 East Deere Ave., Santa Ana, CA 92705,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(ii) M/s Medtronic Mexico S.de R.L. de CV Av, Paseo Cucapah 10510 El Lago Tijuana, Baja California C.P. 22210, MEXICO</w:t>
            </w:r>
          </w:p>
          <w:p w:rsidR="0091709D" w:rsidRPr="005E3725" w:rsidRDefault="0091709D" w:rsidP="0057496F">
            <w:pPr>
              <w:rPr>
                <w:rFonts w:ascii="Book Antiqua" w:hAnsi="Book Antiqua" w:cstheme="majorBidi"/>
                <w:sz w:val="18"/>
                <w:szCs w:val="18"/>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12-02-2020)</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Duran AnCore</w:t>
            </w:r>
            <w:r w:rsidRPr="005E3725">
              <w:rPr>
                <w:rFonts w:ascii="Book Antiqua" w:hAnsi="Book Antiqua" w:cstheme="majorBidi"/>
                <w:vertAlign w:val="superscript"/>
              </w:rPr>
              <w:t>TM</w:t>
            </w:r>
            <w:r w:rsidRPr="005E3725">
              <w:rPr>
                <w:rFonts w:ascii="Book Antiqua" w:hAnsi="Book Antiqua" w:cstheme="majorBidi"/>
              </w:rPr>
              <w:t xml:space="preserve"> Annuloplasty Ring (Model: 620R) </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5 Years</w:t>
            </w:r>
          </w:p>
          <w:p w:rsidR="0091709D" w:rsidRPr="005E3725" w:rsidRDefault="0091709D" w:rsidP="00A0275E">
            <w:pPr>
              <w:spacing w:line="360" w:lineRule="auto"/>
              <w:rPr>
                <w:rFonts w:ascii="Book Antiqua" w:hAnsi="Book Antiqua" w:cstheme="majorBidi"/>
              </w:rPr>
            </w:pPr>
            <w:r w:rsidRPr="005E3725">
              <w:rPr>
                <w:rFonts w:ascii="Book Antiqua" w:hAnsi="Book Antiqua" w:cstheme="majorBidi"/>
              </w:rPr>
              <w:t>Codes:</w:t>
            </w:r>
          </w:p>
          <w:p w:rsidR="0091709D" w:rsidRPr="005E3725" w:rsidRDefault="0091709D" w:rsidP="00A0275E">
            <w:pPr>
              <w:spacing w:line="360" w:lineRule="auto"/>
              <w:rPr>
                <w:rFonts w:ascii="Book Antiqua" w:hAnsi="Book Antiqua" w:cstheme="majorBidi"/>
              </w:rPr>
            </w:pPr>
            <w:r w:rsidRPr="005E3725">
              <w:rPr>
                <w:rFonts w:ascii="Book Antiqua" w:hAnsi="Book Antiqua" w:cstheme="majorBidi"/>
              </w:rPr>
              <w:t>700FF23 700FF25</w:t>
            </w:r>
          </w:p>
          <w:p w:rsidR="0091709D" w:rsidRPr="005E3725" w:rsidRDefault="0091709D" w:rsidP="00A0275E">
            <w:pPr>
              <w:spacing w:line="360" w:lineRule="auto"/>
              <w:rPr>
                <w:rFonts w:ascii="Book Antiqua" w:hAnsi="Book Antiqua" w:cstheme="majorBidi"/>
              </w:rPr>
            </w:pPr>
            <w:r w:rsidRPr="005E3725">
              <w:rPr>
                <w:rFonts w:ascii="Book Antiqua" w:hAnsi="Book Antiqua" w:cstheme="majorBidi"/>
              </w:rPr>
              <w:t>700FF27 700FF29</w:t>
            </w:r>
          </w:p>
          <w:p w:rsidR="0091709D" w:rsidRPr="005E3725" w:rsidRDefault="0091709D" w:rsidP="00A0275E">
            <w:pPr>
              <w:spacing w:line="360" w:lineRule="auto"/>
              <w:rPr>
                <w:rFonts w:ascii="Book Antiqua" w:hAnsi="Book Antiqua" w:cstheme="majorBidi"/>
              </w:rPr>
            </w:pPr>
            <w:r w:rsidRPr="005E3725">
              <w:rPr>
                <w:rFonts w:ascii="Book Antiqua" w:hAnsi="Book Antiqua" w:cstheme="majorBidi"/>
              </w:rPr>
              <w:t>700FF31 700FF33</w:t>
            </w:r>
          </w:p>
          <w:p w:rsidR="0091709D" w:rsidRPr="005E3725" w:rsidRDefault="0091709D" w:rsidP="00A0275E">
            <w:pPr>
              <w:spacing w:line="360" w:lineRule="auto"/>
              <w:rPr>
                <w:rFonts w:ascii="Book Antiqua" w:hAnsi="Book Antiqua" w:cstheme="majorBidi"/>
              </w:rPr>
            </w:pPr>
            <w:r w:rsidRPr="005E3725">
              <w:rPr>
                <w:rFonts w:ascii="Book Antiqua" w:hAnsi="Book Antiqua" w:cstheme="majorBidi"/>
              </w:rPr>
              <w:t>700FF35  700FF37</w:t>
            </w:r>
          </w:p>
          <w:p w:rsidR="0091709D" w:rsidRPr="005E3725" w:rsidRDefault="0091709D" w:rsidP="00A0275E">
            <w:pPr>
              <w:spacing w:line="360" w:lineRule="auto"/>
              <w:rPr>
                <w:rFonts w:ascii="Book Antiqua" w:hAnsi="Book Antiqua" w:cstheme="majorBidi"/>
              </w:rPr>
            </w:pPr>
            <w:r w:rsidRPr="005E3725">
              <w:rPr>
                <w:rFonts w:ascii="Book Antiqua" w:hAnsi="Book Antiqua" w:cstheme="majorBidi"/>
              </w:rPr>
              <w:t>700FF39</w:t>
            </w: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Mitral/Tricuspad Annuloplasty Ring</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b/>
                <w:bCs/>
              </w:rPr>
              <w:t>Owner Operator: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sz w:val="14"/>
                <w:szCs w:val="14"/>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Legal Manufacturer:</w:t>
            </w:r>
          </w:p>
          <w:p w:rsidR="0091709D" w:rsidRPr="005E3725" w:rsidRDefault="0091709D" w:rsidP="0057496F">
            <w:pPr>
              <w:rPr>
                <w:rFonts w:ascii="Book Antiqua" w:hAnsi="Book Antiqua" w:cstheme="majorBidi"/>
              </w:rPr>
            </w:pPr>
            <w:r w:rsidRPr="005E3725">
              <w:rPr>
                <w:rFonts w:ascii="Book Antiqua" w:hAnsi="Book Antiqua" w:cstheme="majorBidi"/>
              </w:rPr>
              <w:t>M/s Medtronic Vascular 37A Cherry Hill Dr Danvers, MA 01923, USA</w:t>
            </w:r>
          </w:p>
          <w:p w:rsidR="0091709D" w:rsidRPr="005E3725" w:rsidRDefault="0091709D" w:rsidP="0057496F">
            <w:pPr>
              <w:rPr>
                <w:rFonts w:ascii="Book Antiqua" w:hAnsi="Book Antiqua" w:cstheme="majorBidi"/>
                <w:sz w:val="14"/>
                <w:szCs w:val="14"/>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57496F">
            <w:pPr>
              <w:rPr>
                <w:rFonts w:ascii="Book Antiqua" w:hAnsi="Book Antiqua" w:cstheme="majorBidi"/>
              </w:rPr>
            </w:pPr>
            <w:r w:rsidRPr="005E3725">
              <w:rPr>
                <w:rFonts w:ascii="Book Antiqua" w:hAnsi="Book Antiqua" w:cstheme="majorBidi"/>
              </w:rPr>
              <w:t xml:space="preserve">M/s CEA Global Dominicana S.R.L. Zona Franca Industrial San Pedro de Macoris, San Pedro de Macoris 80916 Dominican Republic </w:t>
            </w:r>
          </w:p>
          <w:p w:rsidR="0091709D" w:rsidRPr="005E3725" w:rsidRDefault="0091709D" w:rsidP="0057496F">
            <w:pPr>
              <w:rPr>
                <w:rFonts w:ascii="Book Antiqua" w:hAnsi="Book Antiqua" w:cstheme="majorBidi"/>
                <w:sz w:val="16"/>
                <w:szCs w:val="16"/>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20-09-2019)</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Intuition</w:t>
            </w:r>
            <w:r w:rsidRPr="005E3725">
              <w:rPr>
                <w:rFonts w:ascii="Book Antiqua" w:hAnsi="Book Antiqua" w:cstheme="majorBidi"/>
                <w:vertAlign w:val="superscript"/>
              </w:rPr>
              <w:t>TM</w:t>
            </w:r>
            <w:r w:rsidRPr="005E3725">
              <w:rPr>
                <w:rFonts w:ascii="Book Antiqua" w:hAnsi="Book Antiqua" w:cstheme="majorBidi"/>
              </w:rPr>
              <w:t xml:space="preserve">  Steerable Guidewires </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57496F">
            <w:pPr>
              <w:spacing w:line="360" w:lineRule="auto"/>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Codes:</w:t>
            </w:r>
          </w:p>
          <w:p w:rsidR="0091709D" w:rsidRPr="005E3725" w:rsidRDefault="0091709D" w:rsidP="00AA483C">
            <w:pPr>
              <w:rPr>
                <w:rFonts w:ascii="Book Antiqua" w:hAnsi="Book Antiqua" w:cstheme="majorBidi"/>
              </w:rPr>
            </w:pPr>
            <w:r w:rsidRPr="005E3725">
              <w:rPr>
                <w:rFonts w:ascii="Book Antiqua" w:hAnsi="Book Antiqua" w:cstheme="majorBidi"/>
              </w:rPr>
              <w:t>NTU180HS INTU180SS</w:t>
            </w:r>
          </w:p>
          <w:p w:rsidR="0091709D" w:rsidRPr="005E3725" w:rsidRDefault="0091709D" w:rsidP="00AA483C">
            <w:pPr>
              <w:rPr>
                <w:rFonts w:ascii="Book Antiqua" w:hAnsi="Book Antiqua" w:cstheme="majorBidi"/>
              </w:rPr>
            </w:pPr>
            <w:r w:rsidRPr="005E3725">
              <w:rPr>
                <w:rFonts w:ascii="Book Antiqua" w:hAnsi="Book Antiqua" w:cstheme="majorBidi"/>
              </w:rPr>
              <w:t>INTU300HS INTU300HS</w:t>
            </w: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PTCA Guide Wires</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Owner Operator/</w:t>
            </w:r>
          </w:p>
          <w:p w:rsidR="0091709D" w:rsidRPr="005E3725" w:rsidRDefault="0091709D" w:rsidP="0057496F">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57496F">
            <w:pPr>
              <w:rPr>
                <w:rFonts w:ascii="Book Antiqua" w:hAnsi="Book Antiqua" w:cstheme="majorBidi"/>
              </w:rPr>
            </w:pPr>
            <w:r w:rsidRPr="005E3725">
              <w:rPr>
                <w:rFonts w:ascii="Book Antiqua" w:hAnsi="Book Antiqua" w:cstheme="majorBidi"/>
              </w:rPr>
              <w:t>M/s Medtronic AFT 8200 Coral Sea Street Moundsview, MN 55112</w:t>
            </w:r>
          </w:p>
          <w:p w:rsidR="0091709D" w:rsidRPr="005E3725" w:rsidRDefault="0091709D" w:rsidP="0057496F">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57496F">
            <w:pPr>
              <w:rPr>
                <w:rFonts w:ascii="Book Antiqua" w:hAnsi="Book Antiqua" w:cstheme="majorBidi"/>
              </w:rPr>
            </w:pPr>
            <w:r w:rsidRPr="005E3725">
              <w:rPr>
                <w:rFonts w:ascii="Book Antiqua" w:hAnsi="Book Antiqua" w:cstheme="majorBidi"/>
              </w:rPr>
              <w:t>M/s MedPlast Medical Inc., 620 Watson SW GR, MI 49504,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07-11-2019)</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Cardioblate® Surgical Ablation Pen</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2 Years</w:t>
            </w:r>
          </w:p>
          <w:p w:rsidR="0091709D" w:rsidRPr="005E3725" w:rsidRDefault="0091709D" w:rsidP="0057496F">
            <w:pPr>
              <w:rPr>
                <w:rFonts w:ascii="Book Antiqua" w:hAnsi="Book Antiqua" w:cstheme="majorBidi"/>
              </w:rPr>
            </w:pPr>
            <w:r w:rsidRPr="005E3725">
              <w:rPr>
                <w:rFonts w:ascii="Book Antiqua" w:hAnsi="Book Antiqua" w:cstheme="majorBidi"/>
              </w:rPr>
              <w:t>Model:60813</w:t>
            </w: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 xml:space="preserve"> Ablation Monopolar </w:t>
            </w:r>
          </w:p>
          <w:p w:rsidR="0091709D" w:rsidRPr="005E3725" w:rsidRDefault="0091709D" w:rsidP="0057496F">
            <w:pPr>
              <w:rPr>
                <w:rFonts w:ascii="Book Antiqua" w:hAnsi="Book Antiqua" w:cstheme="majorBidi"/>
              </w:rPr>
            </w:pP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b/>
                <w:bCs/>
              </w:rPr>
              <w:t>Owner Operator: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sz w:val="14"/>
                <w:szCs w:val="14"/>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Legal Manufacturer:</w:t>
            </w:r>
          </w:p>
          <w:p w:rsidR="0091709D" w:rsidRPr="005E3725" w:rsidRDefault="0091709D" w:rsidP="0057496F">
            <w:pPr>
              <w:rPr>
                <w:rFonts w:ascii="Book Antiqua" w:hAnsi="Book Antiqua" w:cstheme="majorBidi"/>
              </w:rPr>
            </w:pPr>
            <w:r w:rsidRPr="005E3725">
              <w:rPr>
                <w:rFonts w:ascii="Book Antiqua" w:hAnsi="Book Antiqua" w:cstheme="majorBidi"/>
              </w:rPr>
              <w:t>M/s Medtronic Vascular 37A Cherry Hill Dr Danvers, MA 01923, USA</w:t>
            </w:r>
          </w:p>
          <w:p w:rsidR="0091709D" w:rsidRPr="005E3725" w:rsidRDefault="0091709D" w:rsidP="0057496F">
            <w:pPr>
              <w:rPr>
                <w:rFonts w:ascii="Book Antiqua" w:hAnsi="Book Antiqua" w:cstheme="majorBidi"/>
                <w:sz w:val="14"/>
                <w:szCs w:val="14"/>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57496F">
            <w:pPr>
              <w:rPr>
                <w:rFonts w:ascii="Book Antiqua" w:hAnsi="Book Antiqua" w:cstheme="majorBidi"/>
              </w:rPr>
            </w:pPr>
            <w:r w:rsidRPr="005E3725">
              <w:rPr>
                <w:rFonts w:ascii="Book Antiqua" w:hAnsi="Book Antiqua" w:cstheme="majorBidi"/>
              </w:rPr>
              <w:t xml:space="preserve">M/s CEA Global Dominicana S.R.L. Zona Franca Industrial San Pedro de Macoris, San Pedro de Macoris 80916 Dominican Republic </w:t>
            </w:r>
          </w:p>
          <w:p w:rsidR="0091709D" w:rsidRPr="005E3725" w:rsidRDefault="0091709D" w:rsidP="0057496F">
            <w:pPr>
              <w:rPr>
                <w:rFonts w:ascii="Book Antiqua" w:hAnsi="Book Antiqua" w:cstheme="majorBidi"/>
                <w:sz w:val="16"/>
                <w:szCs w:val="16"/>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20-09-2019)</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Pro Via</w:t>
            </w:r>
            <w:r w:rsidRPr="005E3725">
              <w:rPr>
                <w:rFonts w:ascii="Book Antiqua" w:hAnsi="Book Antiqua" w:cstheme="majorBidi"/>
                <w:vertAlign w:val="superscript"/>
              </w:rPr>
              <w:t>TM</w:t>
            </w:r>
            <w:r w:rsidRPr="005E3725">
              <w:rPr>
                <w:rFonts w:ascii="Book Antiqua" w:hAnsi="Book Antiqua" w:cstheme="majorBidi"/>
              </w:rPr>
              <w:t>Steerable Guidewires</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57496F">
            <w:pPr>
              <w:spacing w:line="360" w:lineRule="auto"/>
              <w:rPr>
                <w:rFonts w:ascii="Book Antiqua" w:hAnsi="Book Antiqua" w:cstheme="majorBidi"/>
              </w:rPr>
            </w:pPr>
          </w:p>
          <w:p w:rsidR="0091709D" w:rsidRPr="005E3725" w:rsidRDefault="0091709D" w:rsidP="005B2F25">
            <w:pPr>
              <w:spacing w:line="360" w:lineRule="auto"/>
              <w:rPr>
                <w:rFonts w:ascii="Book Antiqua" w:hAnsi="Book Antiqua" w:cstheme="majorBidi"/>
              </w:rPr>
            </w:pPr>
            <w:r w:rsidRPr="005E3725">
              <w:rPr>
                <w:rFonts w:ascii="Book Antiqua" w:hAnsi="Book Antiqua" w:cstheme="majorBidi"/>
              </w:rPr>
              <w:t>Codes:</w:t>
            </w:r>
          </w:p>
          <w:p w:rsidR="0091709D" w:rsidRPr="005E3725" w:rsidRDefault="0091709D" w:rsidP="005B2F25">
            <w:pPr>
              <w:rPr>
                <w:rFonts w:ascii="Book Antiqua" w:hAnsi="Book Antiqua" w:cstheme="majorBidi"/>
              </w:rPr>
            </w:pPr>
            <w:r w:rsidRPr="005E3725">
              <w:rPr>
                <w:rFonts w:ascii="Book Antiqua" w:hAnsi="Book Antiqua" w:cstheme="majorBidi"/>
              </w:rPr>
              <w:t>3PROV180HS 3PROV180SS</w:t>
            </w:r>
          </w:p>
          <w:p w:rsidR="0091709D" w:rsidRPr="005E3725" w:rsidRDefault="0091709D" w:rsidP="005B2F25">
            <w:pPr>
              <w:rPr>
                <w:rFonts w:ascii="Book Antiqua" w:hAnsi="Book Antiqua" w:cstheme="majorBidi"/>
              </w:rPr>
            </w:pPr>
            <w:r w:rsidRPr="005E3725">
              <w:rPr>
                <w:rFonts w:ascii="Book Antiqua" w:hAnsi="Book Antiqua" w:cstheme="majorBidi"/>
              </w:rPr>
              <w:t>3PROV300HS 3PROV300SS</w:t>
            </w:r>
          </w:p>
          <w:p w:rsidR="0091709D" w:rsidRPr="005E3725" w:rsidRDefault="0091709D" w:rsidP="005B2F25">
            <w:pPr>
              <w:rPr>
                <w:rFonts w:ascii="Book Antiqua" w:hAnsi="Book Antiqua" w:cstheme="majorBidi"/>
              </w:rPr>
            </w:pPr>
            <w:r w:rsidRPr="005E3725">
              <w:rPr>
                <w:rFonts w:ascii="Book Antiqua" w:hAnsi="Book Antiqua" w:cstheme="majorBidi"/>
              </w:rPr>
              <w:t>6PROV180HS 6PROV180SS</w:t>
            </w:r>
          </w:p>
          <w:p w:rsidR="0091709D" w:rsidRPr="005E3725" w:rsidRDefault="0091709D" w:rsidP="005B2F25">
            <w:pPr>
              <w:rPr>
                <w:rFonts w:ascii="Book Antiqua" w:hAnsi="Book Antiqua" w:cstheme="majorBidi"/>
              </w:rPr>
            </w:pPr>
            <w:r w:rsidRPr="005E3725">
              <w:rPr>
                <w:rFonts w:ascii="Book Antiqua" w:hAnsi="Book Antiqua" w:cstheme="majorBidi"/>
              </w:rPr>
              <w:t>6PROV300HS 6PROV300SS</w:t>
            </w:r>
          </w:p>
          <w:p w:rsidR="0091709D" w:rsidRPr="005E3725" w:rsidRDefault="0091709D" w:rsidP="005B2F25">
            <w:pPr>
              <w:rPr>
                <w:rFonts w:ascii="Book Antiqua" w:hAnsi="Book Antiqua" w:cstheme="majorBidi"/>
              </w:rPr>
            </w:pPr>
            <w:r w:rsidRPr="005E3725">
              <w:rPr>
                <w:rFonts w:ascii="Book Antiqua" w:hAnsi="Book Antiqua" w:cstheme="majorBidi"/>
              </w:rPr>
              <w:t>9PROV180HS 9PROV180SS</w:t>
            </w:r>
          </w:p>
          <w:p w:rsidR="0091709D" w:rsidRPr="005E3725" w:rsidRDefault="0091709D" w:rsidP="005B2F25">
            <w:pPr>
              <w:rPr>
                <w:rFonts w:ascii="Book Antiqua" w:hAnsi="Book Antiqua" w:cstheme="majorBidi"/>
              </w:rPr>
            </w:pPr>
            <w:r w:rsidRPr="005E3725">
              <w:rPr>
                <w:rFonts w:ascii="Book Antiqua" w:hAnsi="Book Antiqua" w:cstheme="majorBidi"/>
              </w:rPr>
              <w:t>9PROV300HS 9PROV300SS</w:t>
            </w: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PTCA Guide Wires</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b/>
                <w:bCs/>
              </w:rPr>
              <w:t>Owner Operator: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sz w:val="14"/>
                <w:szCs w:val="14"/>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Manufacturer/Distributor:</w:t>
            </w:r>
          </w:p>
          <w:p w:rsidR="0091709D" w:rsidRPr="005E3725" w:rsidRDefault="0091709D" w:rsidP="0057496F">
            <w:pPr>
              <w:rPr>
                <w:rFonts w:ascii="Book Antiqua" w:hAnsi="Book Antiqua" w:cstheme="majorBidi"/>
              </w:rPr>
            </w:pPr>
            <w:r w:rsidRPr="005E3725">
              <w:rPr>
                <w:rFonts w:ascii="Book Antiqua" w:hAnsi="Book Antiqua" w:cstheme="majorBidi"/>
              </w:rPr>
              <w:t>M/s Medtronic Perfusion Systems 7611 Northland Dr Minneapolis, MN 55428,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57496F">
            <w:pPr>
              <w:rPr>
                <w:rFonts w:ascii="Book Antiqua" w:hAnsi="Book Antiqua" w:cstheme="majorBidi"/>
              </w:rPr>
            </w:pPr>
            <w:r w:rsidRPr="005E3725">
              <w:rPr>
                <w:rFonts w:ascii="Book Antiqua" w:hAnsi="Book Antiqua" w:cstheme="majorBidi"/>
              </w:rPr>
              <w:t>M/s Vention Medical Inc., 620 Watson SW GR, MI 49504, USA</w:t>
            </w:r>
          </w:p>
          <w:p w:rsidR="0091709D" w:rsidRPr="005E3725" w:rsidRDefault="0091709D" w:rsidP="0057496F">
            <w:pPr>
              <w:rPr>
                <w:rFonts w:ascii="Book Antiqua" w:hAnsi="Book Antiqua" w:cstheme="majorBidi"/>
                <w:sz w:val="14"/>
                <w:szCs w:val="14"/>
              </w:rPr>
            </w:pPr>
          </w:p>
          <w:p w:rsidR="0091709D" w:rsidRPr="005E3725" w:rsidRDefault="0091709D" w:rsidP="0057496F">
            <w:pPr>
              <w:rPr>
                <w:rFonts w:ascii="Book Antiqua" w:hAnsi="Book Antiqua" w:cstheme="majorBidi"/>
                <w:sz w:val="16"/>
                <w:szCs w:val="16"/>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02-03-2019)</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 xml:space="preserve">TSMICS1_Octopus® Nuvo Tissue Stabilizer, Heart Positioners </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TSMICS1</w:t>
            </w:r>
          </w:p>
          <w:p w:rsidR="0091709D" w:rsidRPr="005E3725" w:rsidRDefault="0091709D" w:rsidP="0057496F">
            <w:pPr>
              <w:spacing w:line="360" w:lineRule="auto"/>
              <w:rPr>
                <w:rFonts w:ascii="Book Antiqua" w:hAnsi="Book Antiqua" w:cstheme="majorBidi"/>
              </w:rPr>
            </w:pPr>
          </w:p>
          <w:p w:rsidR="0091709D" w:rsidRPr="005E3725" w:rsidRDefault="0091709D" w:rsidP="0057496F">
            <w:pPr>
              <w:rPr>
                <w:rFonts w:ascii="Book Antiqua" w:hAnsi="Book Antiqua" w:cstheme="majorBidi"/>
              </w:rPr>
            </w:pP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Heart Positioner and stabalizer</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b/>
                <w:bCs/>
              </w:rPr>
              <w:t>Owner Operator: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sz w:val="14"/>
                <w:szCs w:val="14"/>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Legal Manufacturer:</w:t>
            </w:r>
          </w:p>
          <w:p w:rsidR="0091709D" w:rsidRPr="005E3725" w:rsidRDefault="0091709D" w:rsidP="0057496F">
            <w:pPr>
              <w:rPr>
                <w:rFonts w:ascii="Book Antiqua" w:hAnsi="Book Antiqua" w:cstheme="majorBidi"/>
              </w:rPr>
            </w:pPr>
            <w:r w:rsidRPr="005E3725">
              <w:rPr>
                <w:rFonts w:ascii="Book Antiqua" w:hAnsi="Book Antiqua" w:cstheme="majorBidi"/>
              </w:rPr>
              <w:t>M/s Medtronic Vascular 37A Cherry Hill Dr Danvers, MA 01923, USA</w:t>
            </w:r>
          </w:p>
          <w:p w:rsidR="0091709D" w:rsidRPr="005E3725" w:rsidRDefault="0091709D" w:rsidP="0057496F">
            <w:pPr>
              <w:rPr>
                <w:rFonts w:ascii="Book Antiqua" w:hAnsi="Book Antiqua" w:cstheme="majorBidi"/>
                <w:sz w:val="14"/>
                <w:szCs w:val="14"/>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57496F">
            <w:pPr>
              <w:rPr>
                <w:rFonts w:ascii="Book Antiqua" w:hAnsi="Book Antiqua" w:cstheme="majorBidi"/>
              </w:rPr>
            </w:pPr>
            <w:r w:rsidRPr="005E3725">
              <w:rPr>
                <w:rFonts w:ascii="Book Antiqua" w:hAnsi="Book Antiqua" w:cstheme="majorBidi"/>
              </w:rPr>
              <w:t xml:space="preserve">M/s CEA Global Dominicana S.R.L. Zona Franca Industrial San Pedro de Macoris, San Pedro de Macoris 80916 Dominican Republic </w:t>
            </w:r>
          </w:p>
          <w:p w:rsidR="0091709D" w:rsidRPr="005E3725" w:rsidRDefault="0091709D" w:rsidP="0057496F">
            <w:pPr>
              <w:rPr>
                <w:rFonts w:ascii="Book Antiqua" w:hAnsi="Book Antiqua" w:cstheme="majorBidi"/>
                <w:sz w:val="16"/>
                <w:szCs w:val="16"/>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20-09-2019)</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 xml:space="preserve">Zinger </w:t>
            </w:r>
            <w:r w:rsidRPr="005E3725">
              <w:rPr>
                <w:rFonts w:ascii="Book Antiqua" w:hAnsi="Book Antiqua" w:cstheme="majorBidi"/>
                <w:vertAlign w:val="superscript"/>
              </w:rPr>
              <w:t>TM</w:t>
            </w:r>
            <w:r w:rsidRPr="005E3725">
              <w:rPr>
                <w:rFonts w:ascii="Book Antiqua" w:hAnsi="Book Antiqua" w:cstheme="majorBidi"/>
              </w:rPr>
              <w:t xml:space="preserve"> Steerable Guidewires </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Codes:</w:t>
            </w:r>
          </w:p>
          <w:p w:rsidR="0091709D" w:rsidRPr="005E3725" w:rsidRDefault="0091709D" w:rsidP="000E3D81">
            <w:pPr>
              <w:rPr>
                <w:rFonts w:ascii="Book Antiqua" w:hAnsi="Book Antiqua" w:cstheme="majorBidi"/>
              </w:rPr>
            </w:pPr>
            <w:r w:rsidRPr="005E3725">
              <w:rPr>
                <w:rFonts w:ascii="Book Antiqua" w:hAnsi="Book Antiqua" w:cstheme="majorBidi"/>
              </w:rPr>
              <w:t xml:space="preserve">LVZRLS180J </w:t>
            </w:r>
          </w:p>
          <w:p w:rsidR="0091709D" w:rsidRPr="005E3725" w:rsidRDefault="0091709D" w:rsidP="000E3D81">
            <w:pPr>
              <w:rPr>
                <w:rFonts w:ascii="Book Antiqua" w:hAnsi="Book Antiqua" w:cstheme="majorBidi"/>
              </w:rPr>
            </w:pPr>
            <w:r w:rsidRPr="005E3725">
              <w:rPr>
                <w:rFonts w:ascii="Book Antiqua" w:hAnsi="Book Antiqua" w:cstheme="majorBidi"/>
              </w:rPr>
              <w:t>LVZRLS180S</w:t>
            </w:r>
          </w:p>
          <w:p w:rsidR="0091709D" w:rsidRPr="005E3725" w:rsidRDefault="0091709D" w:rsidP="000E3D81">
            <w:pPr>
              <w:rPr>
                <w:rFonts w:ascii="Book Antiqua" w:hAnsi="Book Antiqua" w:cstheme="majorBidi"/>
              </w:rPr>
            </w:pPr>
            <w:r w:rsidRPr="005E3725">
              <w:rPr>
                <w:rFonts w:ascii="Book Antiqua" w:hAnsi="Book Antiqua" w:cstheme="majorBidi"/>
              </w:rPr>
              <w:t>LVZRMS180J</w:t>
            </w:r>
          </w:p>
          <w:p w:rsidR="0091709D" w:rsidRPr="005E3725" w:rsidRDefault="0091709D" w:rsidP="000E3D81">
            <w:pPr>
              <w:rPr>
                <w:rFonts w:ascii="Book Antiqua" w:hAnsi="Book Antiqua" w:cstheme="majorBidi"/>
              </w:rPr>
            </w:pPr>
            <w:r w:rsidRPr="005E3725">
              <w:rPr>
                <w:rFonts w:ascii="Book Antiqua" w:hAnsi="Book Antiqua" w:cstheme="majorBidi"/>
              </w:rPr>
              <w:t>LVZRMS180S</w:t>
            </w:r>
          </w:p>
          <w:p w:rsidR="0091709D" w:rsidRPr="005E3725" w:rsidRDefault="0091709D" w:rsidP="000E3D81">
            <w:pPr>
              <w:rPr>
                <w:rFonts w:ascii="Book Antiqua" w:hAnsi="Book Antiqua" w:cstheme="majorBidi"/>
              </w:rPr>
            </w:pPr>
            <w:r w:rsidRPr="005E3725">
              <w:rPr>
                <w:rFonts w:ascii="Book Antiqua" w:hAnsi="Book Antiqua" w:cstheme="majorBidi"/>
              </w:rPr>
              <w:t>LVZRXT180J</w:t>
            </w:r>
          </w:p>
          <w:p w:rsidR="0091709D" w:rsidRPr="005E3725" w:rsidRDefault="0091709D" w:rsidP="000E3D81">
            <w:pPr>
              <w:rPr>
                <w:rFonts w:ascii="Book Antiqua" w:hAnsi="Book Antiqua" w:cstheme="majorBidi"/>
              </w:rPr>
            </w:pPr>
            <w:r w:rsidRPr="005E3725">
              <w:rPr>
                <w:rFonts w:ascii="Book Antiqua" w:hAnsi="Book Antiqua" w:cstheme="majorBidi"/>
              </w:rPr>
              <w:t>LVZRXT180S</w:t>
            </w:r>
          </w:p>
          <w:p w:rsidR="0091709D" w:rsidRPr="005E3725" w:rsidRDefault="0091709D" w:rsidP="000E3D81">
            <w:pPr>
              <w:rPr>
                <w:rFonts w:ascii="Book Antiqua" w:hAnsi="Book Antiqua" w:cstheme="majorBidi"/>
              </w:rPr>
            </w:pPr>
            <w:r w:rsidRPr="005E3725">
              <w:rPr>
                <w:rFonts w:ascii="Book Antiqua" w:hAnsi="Book Antiqua" w:cstheme="majorBidi"/>
              </w:rPr>
              <w:t>ZNGRLS180HJ</w:t>
            </w:r>
          </w:p>
          <w:p w:rsidR="0091709D" w:rsidRPr="005E3725" w:rsidRDefault="0091709D" w:rsidP="000E3D81">
            <w:pPr>
              <w:rPr>
                <w:rFonts w:ascii="Book Antiqua" w:hAnsi="Book Antiqua" w:cstheme="majorBidi"/>
              </w:rPr>
            </w:pPr>
            <w:r w:rsidRPr="005E3725">
              <w:rPr>
                <w:rFonts w:ascii="Book Antiqua" w:hAnsi="Book Antiqua" w:cstheme="majorBidi"/>
              </w:rPr>
              <w:t>ZNGRLS180HS</w:t>
            </w:r>
          </w:p>
          <w:p w:rsidR="0091709D" w:rsidRPr="005E3725" w:rsidRDefault="0091709D" w:rsidP="000E3D81">
            <w:pPr>
              <w:rPr>
                <w:rFonts w:ascii="Book Antiqua" w:hAnsi="Book Antiqua" w:cstheme="majorBidi"/>
              </w:rPr>
            </w:pPr>
            <w:r w:rsidRPr="005E3725">
              <w:rPr>
                <w:rFonts w:ascii="Book Antiqua" w:hAnsi="Book Antiqua" w:cstheme="majorBidi"/>
              </w:rPr>
              <w:t>ZNGRLS180J</w:t>
            </w:r>
          </w:p>
          <w:p w:rsidR="0091709D" w:rsidRPr="005E3725" w:rsidRDefault="0091709D" w:rsidP="000E3D81">
            <w:pPr>
              <w:rPr>
                <w:rFonts w:ascii="Book Antiqua" w:hAnsi="Book Antiqua" w:cstheme="majorBidi"/>
              </w:rPr>
            </w:pPr>
            <w:r w:rsidRPr="005E3725">
              <w:rPr>
                <w:rFonts w:ascii="Book Antiqua" w:hAnsi="Book Antiqua" w:cstheme="majorBidi"/>
              </w:rPr>
              <w:t>ZNGRLS180S</w:t>
            </w:r>
          </w:p>
          <w:p w:rsidR="0091709D" w:rsidRPr="005E3725" w:rsidRDefault="0091709D" w:rsidP="000E3D81">
            <w:pPr>
              <w:rPr>
                <w:rFonts w:ascii="Book Antiqua" w:hAnsi="Book Antiqua" w:cstheme="majorBidi"/>
              </w:rPr>
            </w:pPr>
            <w:r w:rsidRPr="005E3725">
              <w:rPr>
                <w:rFonts w:ascii="Book Antiqua" w:hAnsi="Book Antiqua" w:cstheme="majorBidi"/>
              </w:rPr>
              <w:t>ZNGRLS300HJ</w:t>
            </w:r>
          </w:p>
          <w:p w:rsidR="0091709D" w:rsidRPr="005E3725" w:rsidRDefault="0091709D" w:rsidP="000E3D81">
            <w:pPr>
              <w:rPr>
                <w:rFonts w:ascii="Book Antiqua" w:hAnsi="Book Antiqua" w:cstheme="majorBidi"/>
              </w:rPr>
            </w:pPr>
            <w:r w:rsidRPr="005E3725">
              <w:rPr>
                <w:rFonts w:ascii="Book Antiqua" w:hAnsi="Book Antiqua" w:cstheme="majorBidi"/>
              </w:rPr>
              <w:t>ZNGRLS300HS</w:t>
            </w:r>
          </w:p>
          <w:p w:rsidR="0091709D" w:rsidRPr="005E3725" w:rsidRDefault="0091709D" w:rsidP="000E3D81">
            <w:pPr>
              <w:rPr>
                <w:rFonts w:ascii="Book Antiqua" w:hAnsi="Book Antiqua" w:cstheme="majorBidi"/>
              </w:rPr>
            </w:pPr>
            <w:r w:rsidRPr="005E3725">
              <w:rPr>
                <w:rFonts w:ascii="Book Antiqua" w:hAnsi="Book Antiqua" w:cstheme="majorBidi"/>
              </w:rPr>
              <w:t>ZNGRLS300J</w:t>
            </w:r>
          </w:p>
          <w:p w:rsidR="0091709D" w:rsidRPr="005E3725" w:rsidRDefault="0091709D" w:rsidP="000E3D81">
            <w:pPr>
              <w:rPr>
                <w:rFonts w:ascii="Book Antiqua" w:hAnsi="Book Antiqua" w:cstheme="majorBidi"/>
              </w:rPr>
            </w:pPr>
            <w:r w:rsidRPr="005E3725">
              <w:rPr>
                <w:rFonts w:ascii="Book Antiqua" w:hAnsi="Book Antiqua" w:cstheme="majorBidi"/>
              </w:rPr>
              <w:t>ZNGRLS300S</w:t>
            </w:r>
          </w:p>
          <w:p w:rsidR="0091709D" w:rsidRPr="005E3725" w:rsidRDefault="0091709D" w:rsidP="000E3D81">
            <w:pPr>
              <w:rPr>
                <w:rFonts w:ascii="Book Antiqua" w:hAnsi="Book Antiqua" w:cstheme="majorBidi"/>
              </w:rPr>
            </w:pPr>
            <w:r w:rsidRPr="005E3725">
              <w:rPr>
                <w:rFonts w:ascii="Book Antiqua" w:hAnsi="Book Antiqua" w:cstheme="majorBidi"/>
              </w:rPr>
              <w:t>ZNGRMK180HJ</w:t>
            </w:r>
          </w:p>
          <w:p w:rsidR="0091709D" w:rsidRPr="005E3725" w:rsidRDefault="0091709D" w:rsidP="000E3D81">
            <w:pPr>
              <w:rPr>
                <w:rFonts w:ascii="Book Antiqua" w:hAnsi="Book Antiqua" w:cstheme="majorBidi"/>
              </w:rPr>
            </w:pPr>
            <w:r w:rsidRPr="005E3725">
              <w:rPr>
                <w:rFonts w:ascii="Book Antiqua" w:hAnsi="Book Antiqua" w:cstheme="majorBidi"/>
              </w:rPr>
              <w:t>ZNGRMK180HS</w:t>
            </w:r>
          </w:p>
          <w:p w:rsidR="0091709D" w:rsidRPr="005E3725" w:rsidRDefault="0091709D" w:rsidP="000E3D81">
            <w:pPr>
              <w:rPr>
                <w:rFonts w:ascii="Book Antiqua" w:hAnsi="Book Antiqua" w:cstheme="majorBidi"/>
              </w:rPr>
            </w:pPr>
            <w:r w:rsidRPr="005E3725">
              <w:rPr>
                <w:rFonts w:ascii="Book Antiqua" w:hAnsi="Book Antiqua" w:cstheme="majorBidi"/>
              </w:rPr>
              <w:t>ZNGRMK180J</w:t>
            </w:r>
          </w:p>
          <w:p w:rsidR="0091709D" w:rsidRPr="005E3725" w:rsidRDefault="0091709D" w:rsidP="000E3D81">
            <w:pPr>
              <w:rPr>
                <w:rFonts w:ascii="Book Antiqua" w:hAnsi="Book Antiqua" w:cstheme="majorBidi"/>
              </w:rPr>
            </w:pPr>
            <w:r w:rsidRPr="005E3725">
              <w:rPr>
                <w:rFonts w:ascii="Book Antiqua" w:hAnsi="Book Antiqua" w:cstheme="majorBidi"/>
              </w:rPr>
              <w:t>ZNGRMK180S</w:t>
            </w:r>
          </w:p>
          <w:p w:rsidR="0091709D" w:rsidRPr="005E3725" w:rsidRDefault="0091709D" w:rsidP="000E3D81">
            <w:pPr>
              <w:rPr>
                <w:rFonts w:ascii="Book Antiqua" w:hAnsi="Book Antiqua" w:cstheme="majorBidi"/>
              </w:rPr>
            </w:pPr>
            <w:r w:rsidRPr="005E3725">
              <w:rPr>
                <w:rFonts w:ascii="Book Antiqua" w:hAnsi="Book Antiqua" w:cstheme="majorBidi"/>
              </w:rPr>
              <w:t>ZNGRMK300HJ</w:t>
            </w:r>
          </w:p>
          <w:p w:rsidR="0091709D" w:rsidRPr="005E3725" w:rsidRDefault="0091709D" w:rsidP="000E3D81">
            <w:pPr>
              <w:rPr>
                <w:rFonts w:ascii="Book Antiqua" w:hAnsi="Book Antiqua" w:cstheme="majorBidi"/>
              </w:rPr>
            </w:pPr>
            <w:r w:rsidRPr="005E3725">
              <w:rPr>
                <w:rFonts w:ascii="Book Antiqua" w:hAnsi="Book Antiqua" w:cstheme="majorBidi"/>
              </w:rPr>
              <w:t>ZNGRMK300HS</w:t>
            </w:r>
          </w:p>
          <w:p w:rsidR="0091709D" w:rsidRPr="005E3725" w:rsidRDefault="0091709D" w:rsidP="000E3D81">
            <w:pPr>
              <w:rPr>
                <w:rFonts w:ascii="Book Antiqua" w:hAnsi="Book Antiqua" w:cstheme="majorBidi"/>
              </w:rPr>
            </w:pPr>
            <w:r w:rsidRPr="005E3725">
              <w:rPr>
                <w:rFonts w:ascii="Book Antiqua" w:hAnsi="Book Antiqua" w:cstheme="majorBidi"/>
              </w:rPr>
              <w:t>ZNGRMK300J</w:t>
            </w:r>
          </w:p>
          <w:p w:rsidR="0091709D" w:rsidRPr="005E3725" w:rsidRDefault="0091709D" w:rsidP="000E3D81">
            <w:pPr>
              <w:rPr>
                <w:rFonts w:ascii="Book Antiqua" w:hAnsi="Book Antiqua" w:cstheme="majorBidi"/>
              </w:rPr>
            </w:pPr>
            <w:r w:rsidRPr="005E3725">
              <w:rPr>
                <w:rFonts w:ascii="Book Antiqua" w:hAnsi="Book Antiqua" w:cstheme="majorBidi"/>
              </w:rPr>
              <w:t>ZNGRMK300S</w:t>
            </w:r>
          </w:p>
          <w:p w:rsidR="0091709D" w:rsidRPr="005E3725" w:rsidRDefault="0091709D" w:rsidP="000E3D81">
            <w:pPr>
              <w:rPr>
                <w:rFonts w:ascii="Book Antiqua" w:hAnsi="Book Antiqua" w:cstheme="majorBidi"/>
              </w:rPr>
            </w:pPr>
            <w:r w:rsidRPr="005E3725">
              <w:rPr>
                <w:rFonts w:ascii="Book Antiqua" w:hAnsi="Book Antiqua" w:cstheme="majorBidi"/>
              </w:rPr>
              <w:t>ZNGRMS180HJ</w:t>
            </w:r>
          </w:p>
          <w:p w:rsidR="0091709D" w:rsidRPr="005E3725" w:rsidRDefault="0091709D" w:rsidP="000E3D81">
            <w:pPr>
              <w:rPr>
                <w:rFonts w:ascii="Book Antiqua" w:hAnsi="Book Antiqua" w:cstheme="majorBidi"/>
              </w:rPr>
            </w:pPr>
            <w:r w:rsidRPr="005E3725">
              <w:rPr>
                <w:rFonts w:ascii="Book Antiqua" w:hAnsi="Book Antiqua" w:cstheme="majorBidi"/>
              </w:rPr>
              <w:t>ZNGRMS180HS</w:t>
            </w:r>
          </w:p>
          <w:p w:rsidR="0091709D" w:rsidRPr="005E3725" w:rsidRDefault="0091709D" w:rsidP="000E3D81">
            <w:pPr>
              <w:rPr>
                <w:rFonts w:ascii="Book Antiqua" w:hAnsi="Book Antiqua" w:cstheme="majorBidi"/>
              </w:rPr>
            </w:pPr>
            <w:r w:rsidRPr="005E3725">
              <w:rPr>
                <w:rFonts w:ascii="Book Antiqua" w:hAnsi="Book Antiqua" w:cstheme="majorBidi"/>
              </w:rPr>
              <w:t>ZNGRMS180J</w:t>
            </w:r>
          </w:p>
          <w:p w:rsidR="0091709D" w:rsidRPr="005E3725" w:rsidRDefault="0091709D" w:rsidP="000E3D81">
            <w:pPr>
              <w:rPr>
                <w:rFonts w:ascii="Book Antiqua" w:hAnsi="Book Antiqua" w:cstheme="majorBidi"/>
              </w:rPr>
            </w:pPr>
            <w:r w:rsidRPr="005E3725">
              <w:rPr>
                <w:rFonts w:ascii="Book Antiqua" w:hAnsi="Book Antiqua" w:cstheme="majorBidi"/>
              </w:rPr>
              <w:t>ZNGRMS180S</w:t>
            </w:r>
          </w:p>
          <w:p w:rsidR="0091709D" w:rsidRPr="005E3725" w:rsidRDefault="0091709D" w:rsidP="000E3D81">
            <w:pPr>
              <w:rPr>
                <w:rFonts w:ascii="Book Antiqua" w:hAnsi="Book Antiqua" w:cstheme="majorBidi"/>
              </w:rPr>
            </w:pPr>
            <w:r w:rsidRPr="005E3725">
              <w:rPr>
                <w:rFonts w:ascii="Book Antiqua" w:hAnsi="Book Antiqua" w:cstheme="majorBidi"/>
              </w:rPr>
              <w:t>ZNGRMS300HJ</w:t>
            </w:r>
          </w:p>
          <w:p w:rsidR="0091709D" w:rsidRPr="005E3725" w:rsidRDefault="0091709D" w:rsidP="000E3D81">
            <w:pPr>
              <w:rPr>
                <w:rFonts w:ascii="Book Antiqua" w:hAnsi="Book Antiqua" w:cstheme="majorBidi"/>
              </w:rPr>
            </w:pPr>
            <w:r w:rsidRPr="005E3725">
              <w:rPr>
                <w:rFonts w:ascii="Book Antiqua" w:hAnsi="Book Antiqua" w:cstheme="majorBidi"/>
              </w:rPr>
              <w:t>ZNGRMS300HS</w:t>
            </w:r>
          </w:p>
          <w:p w:rsidR="0091709D" w:rsidRPr="005E3725" w:rsidRDefault="0091709D" w:rsidP="000E3D81">
            <w:pPr>
              <w:rPr>
                <w:rFonts w:ascii="Book Antiqua" w:hAnsi="Book Antiqua" w:cstheme="majorBidi"/>
              </w:rPr>
            </w:pPr>
            <w:r w:rsidRPr="005E3725">
              <w:rPr>
                <w:rFonts w:ascii="Book Antiqua" w:hAnsi="Book Antiqua" w:cstheme="majorBidi"/>
              </w:rPr>
              <w:t>ZNGRMS300J</w:t>
            </w:r>
          </w:p>
          <w:p w:rsidR="0091709D" w:rsidRPr="005E3725" w:rsidRDefault="0091709D" w:rsidP="000E3D81">
            <w:pPr>
              <w:rPr>
                <w:rFonts w:ascii="Book Antiqua" w:hAnsi="Book Antiqua" w:cstheme="majorBidi"/>
              </w:rPr>
            </w:pPr>
            <w:r w:rsidRPr="005E3725">
              <w:rPr>
                <w:rFonts w:ascii="Book Antiqua" w:hAnsi="Book Antiqua" w:cstheme="majorBidi"/>
              </w:rPr>
              <w:t>ZNGRMS300S</w:t>
            </w:r>
          </w:p>
          <w:p w:rsidR="0091709D" w:rsidRPr="005E3725" w:rsidRDefault="0091709D" w:rsidP="000E3D81">
            <w:pPr>
              <w:rPr>
                <w:rFonts w:ascii="Book Antiqua" w:hAnsi="Book Antiqua" w:cstheme="majorBidi"/>
              </w:rPr>
            </w:pPr>
            <w:r w:rsidRPr="005E3725">
              <w:rPr>
                <w:rFonts w:ascii="Book Antiqua" w:hAnsi="Book Antiqua" w:cstheme="majorBidi"/>
              </w:rPr>
              <w:t>ZNGRS180HJ</w:t>
            </w:r>
          </w:p>
          <w:p w:rsidR="0091709D" w:rsidRPr="005E3725" w:rsidRDefault="0091709D" w:rsidP="000E3D81">
            <w:pPr>
              <w:rPr>
                <w:rFonts w:ascii="Book Antiqua" w:hAnsi="Book Antiqua" w:cstheme="majorBidi"/>
              </w:rPr>
            </w:pPr>
            <w:r w:rsidRPr="005E3725">
              <w:rPr>
                <w:rFonts w:ascii="Book Antiqua" w:hAnsi="Book Antiqua" w:cstheme="majorBidi"/>
              </w:rPr>
              <w:t>ZNGRS180HS</w:t>
            </w:r>
          </w:p>
          <w:p w:rsidR="0091709D" w:rsidRPr="005E3725" w:rsidRDefault="0091709D" w:rsidP="000E3D81">
            <w:pPr>
              <w:rPr>
                <w:rFonts w:ascii="Book Antiqua" w:hAnsi="Book Antiqua" w:cstheme="majorBidi"/>
              </w:rPr>
            </w:pPr>
            <w:r w:rsidRPr="005E3725">
              <w:rPr>
                <w:rFonts w:ascii="Book Antiqua" w:hAnsi="Book Antiqua" w:cstheme="majorBidi"/>
              </w:rPr>
              <w:t>ZNGRS180J</w:t>
            </w:r>
          </w:p>
          <w:p w:rsidR="0091709D" w:rsidRPr="005E3725" w:rsidRDefault="0091709D" w:rsidP="000E3D81">
            <w:pPr>
              <w:rPr>
                <w:rFonts w:ascii="Book Antiqua" w:hAnsi="Book Antiqua" w:cstheme="majorBidi"/>
              </w:rPr>
            </w:pPr>
            <w:r w:rsidRPr="005E3725">
              <w:rPr>
                <w:rFonts w:ascii="Book Antiqua" w:hAnsi="Book Antiqua" w:cstheme="majorBidi"/>
              </w:rPr>
              <w:t>ZNGRS180S</w:t>
            </w:r>
          </w:p>
          <w:p w:rsidR="0091709D" w:rsidRPr="005E3725" w:rsidRDefault="0091709D" w:rsidP="000E3D81">
            <w:pPr>
              <w:rPr>
                <w:rFonts w:ascii="Book Antiqua" w:hAnsi="Book Antiqua" w:cstheme="majorBidi"/>
              </w:rPr>
            </w:pPr>
            <w:r w:rsidRPr="005E3725">
              <w:rPr>
                <w:rFonts w:ascii="Book Antiqua" w:hAnsi="Book Antiqua" w:cstheme="majorBidi"/>
              </w:rPr>
              <w:t>ZNGRS300HJ</w:t>
            </w:r>
          </w:p>
          <w:p w:rsidR="0091709D" w:rsidRPr="005E3725" w:rsidRDefault="0091709D" w:rsidP="000E3D81">
            <w:pPr>
              <w:rPr>
                <w:rFonts w:ascii="Book Antiqua" w:hAnsi="Book Antiqua" w:cstheme="majorBidi"/>
              </w:rPr>
            </w:pPr>
            <w:r w:rsidRPr="005E3725">
              <w:rPr>
                <w:rFonts w:ascii="Book Antiqua" w:hAnsi="Book Antiqua" w:cstheme="majorBidi"/>
              </w:rPr>
              <w:t>ZNGRS300HS</w:t>
            </w:r>
          </w:p>
          <w:p w:rsidR="0091709D" w:rsidRPr="005E3725" w:rsidRDefault="0091709D" w:rsidP="000E3D81">
            <w:pPr>
              <w:rPr>
                <w:rFonts w:ascii="Book Antiqua" w:hAnsi="Book Antiqua" w:cstheme="majorBidi"/>
              </w:rPr>
            </w:pPr>
            <w:r w:rsidRPr="005E3725">
              <w:rPr>
                <w:rFonts w:ascii="Book Antiqua" w:hAnsi="Book Antiqua" w:cstheme="majorBidi"/>
              </w:rPr>
              <w:t>ZNGRS300J</w:t>
            </w:r>
          </w:p>
          <w:p w:rsidR="0091709D" w:rsidRPr="005E3725" w:rsidRDefault="0091709D" w:rsidP="000E3D81">
            <w:pPr>
              <w:rPr>
                <w:rFonts w:ascii="Book Antiqua" w:hAnsi="Book Antiqua" w:cstheme="majorBidi"/>
              </w:rPr>
            </w:pPr>
            <w:r w:rsidRPr="005E3725">
              <w:rPr>
                <w:rFonts w:ascii="Book Antiqua" w:hAnsi="Book Antiqua" w:cstheme="majorBidi"/>
              </w:rPr>
              <w:t>ZNGRS300S</w:t>
            </w:r>
          </w:p>
          <w:p w:rsidR="0091709D" w:rsidRPr="005E3725" w:rsidRDefault="0091709D" w:rsidP="000E3D81">
            <w:pPr>
              <w:spacing w:line="360" w:lineRule="auto"/>
              <w:rPr>
                <w:rFonts w:ascii="Book Antiqua" w:hAnsi="Book Antiqua" w:cstheme="majorBidi"/>
              </w:rPr>
            </w:pP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PTCA Guide Wires</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b/>
                <w:bCs/>
              </w:rPr>
              <w:t>Owner Operator: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sz w:val="14"/>
                <w:szCs w:val="14"/>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Manufacturer/Distributor:</w:t>
            </w:r>
          </w:p>
          <w:p w:rsidR="0091709D" w:rsidRPr="005E3725" w:rsidRDefault="0091709D" w:rsidP="0057496F">
            <w:pPr>
              <w:rPr>
                <w:rFonts w:ascii="Book Antiqua" w:hAnsi="Book Antiqua" w:cstheme="majorBidi"/>
              </w:rPr>
            </w:pPr>
            <w:r w:rsidRPr="005E3725">
              <w:rPr>
                <w:rFonts w:ascii="Book Antiqua" w:hAnsi="Book Antiqua" w:cstheme="majorBidi"/>
              </w:rPr>
              <w:t>M/s Medtronic Perfusion Systems 7611 Northland Dr Minneapolis, MN 55428,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57496F">
            <w:pPr>
              <w:rPr>
                <w:rFonts w:ascii="Book Antiqua" w:hAnsi="Book Antiqua" w:cstheme="majorBidi"/>
              </w:rPr>
            </w:pPr>
            <w:r w:rsidRPr="005E3725">
              <w:rPr>
                <w:rFonts w:ascii="Book Antiqua" w:hAnsi="Book Antiqua" w:cstheme="majorBidi"/>
              </w:rPr>
              <w:t>M/s Vention Medical Inc., 620 Watson SW GR, MI 49504, USA</w:t>
            </w:r>
          </w:p>
          <w:p w:rsidR="0091709D" w:rsidRPr="005E3725" w:rsidRDefault="0091709D" w:rsidP="0057496F">
            <w:pPr>
              <w:rPr>
                <w:rFonts w:ascii="Book Antiqua" w:hAnsi="Book Antiqua" w:cstheme="majorBidi"/>
                <w:sz w:val="16"/>
                <w:szCs w:val="16"/>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02-03-2019)</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TS2000_Octopus® Evolution Tissue Stabilizer, Heart Positioners</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B</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TS2000</w:t>
            </w:r>
          </w:p>
          <w:p w:rsidR="0091709D" w:rsidRPr="005E3725" w:rsidRDefault="0091709D" w:rsidP="0057496F">
            <w:pPr>
              <w:rPr>
                <w:rFonts w:ascii="Book Antiqua" w:hAnsi="Book Antiqua" w:cstheme="majorBidi"/>
              </w:rPr>
            </w:pP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Patient Positioner and stabalizer</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4B68CB">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b/>
                <w:bCs/>
              </w:rPr>
              <w:t>Owner Operator: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sz w:val="14"/>
                <w:szCs w:val="14"/>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Legal Manufacturer:</w:t>
            </w:r>
          </w:p>
          <w:p w:rsidR="0091709D" w:rsidRPr="005E3725" w:rsidRDefault="0091709D" w:rsidP="0057496F">
            <w:pPr>
              <w:rPr>
                <w:rFonts w:ascii="Book Antiqua" w:hAnsi="Book Antiqua" w:cstheme="majorBidi"/>
              </w:rPr>
            </w:pPr>
            <w:r w:rsidRPr="005E3725">
              <w:rPr>
                <w:rFonts w:ascii="Book Antiqua" w:hAnsi="Book Antiqua" w:cstheme="majorBidi"/>
              </w:rPr>
              <w:t>M/s Medtronic Vascular 37A Cherry Hill Dr Danvers, MA 01923, USA</w:t>
            </w:r>
          </w:p>
          <w:p w:rsidR="0091709D" w:rsidRPr="005E3725" w:rsidRDefault="0091709D" w:rsidP="0057496F">
            <w:pPr>
              <w:rPr>
                <w:rFonts w:ascii="Book Antiqua" w:hAnsi="Book Antiqua" w:cstheme="majorBidi"/>
                <w:sz w:val="14"/>
                <w:szCs w:val="14"/>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57496F">
            <w:pPr>
              <w:rPr>
                <w:rFonts w:ascii="Book Antiqua" w:hAnsi="Book Antiqua" w:cstheme="majorBidi"/>
              </w:rPr>
            </w:pPr>
            <w:r w:rsidRPr="005E3725">
              <w:rPr>
                <w:rFonts w:ascii="Book Antiqua" w:hAnsi="Book Antiqua" w:cstheme="majorBidi"/>
              </w:rPr>
              <w:t xml:space="preserve">M/s CEA Global Dominicana S.R.L. Zona Franca Industrial San Pedro de Macoris, San Pedro de Macoris 80916 Dominican Republic </w:t>
            </w:r>
          </w:p>
          <w:p w:rsidR="0091709D" w:rsidRPr="005E3725" w:rsidRDefault="0091709D" w:rsidP="0057496F">
            <w:pPr>
              <w:rPr>
                <w:rFonts w:ascii="Book Antiqua" w:hAnsi="Book Antiqua" w:cstheme="majorBidi"/>
                <w:sz w:val="16"/>
                <w:szCs w:val="16"/>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20-09-2019)</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Thunder</w:t>
            </w:r>
            <w:r w:rsidRPr="005E3725">
              <w:rPr>
                <w:rFonts w:ascii="Book Antiqua" w:hAnsi="Book Antiqua" w:cstheme="majorBidi"/>
                <w:vertAlign w:val="superscript"/>
              </w:rPr>
              <w:t>TM</w:t>
            </w:r>
            <w:r w:rsidRPr="005E3725">
              <w:rPr>
                <w:rFonts w:ascii="Book Antiqua" w:hAnsi="Book Antiqua" w:cstheme="majorBidi"/>
              </w:rPr>
              <w:t xml:space="preserve"> Steerable Guidewires </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A46DA9">
            <w:pPr>
              <w:spacing w:line="360" w:lineRule="auto"/>
              <w:rPr>
                <w:rFonts w:ascii="Book Antiqua" w:hAnsi="Book Antiqua" w:cstheme="majorBidi"/>
              </w:rPr>
            </w:pPr>
          </w:p>
          <w:p w:rsidR="0091709D" w:rsidRPr="005E3725" w:rsidRDefault="0091709D" w:rsidP="00A46DA9">
            <w:pPr>
              <w:spacing w:line="360" w:lineRule="auto"/>
              <w:rPr>
                <w:rFonts w:ascii="Book Antiqua" w:hAnsi="Book Antiqua" w:cstheme="majorBidi"/>
              </w:rPr>
            </w:pPr>
            <w:r w:rsidRPr="005E3725">
              <w:rPr>
                <w:rFonts w:ascii="Book Antiqua" w:hAnsi="Book Antiqua" w:cstheme="majorBidi"/>
              </w:rPr>
              <w:t>Codes:</w:t>
            </w:r>
          </w:p>
          <w:p w:rsidR="0091709D" w:rsidRPr="005E3725" w:rsidRDefault="0091709D" w:rsidP="00A46DA9">
            <w:pPr>
              <w:rPr>
                <w:rFonts w:ascii="Book Antiqua" w:hAnsi="Book Antiqua" w:cstheme="majorBidi"/>
              </w:rPr>
            </w:pPr>
            <w:r w:rsidRPr="005E3725">
              <w:rPr>
                <w:rFonts w:ascii="Book Antiqua" w:hAnsi="Book Antiqua" w:cstheme="majorBidi"/>
              </w:rPr>
              <w:t>THNDR190J THNDR190S</w:t>
            </w:r>
          </w:p>
          <w:p w:rsidR="0091709D" w:rsidRPr="005E3725" w:rsidRDefault="0091709D" w:rsidP="00A46DA9">
            <w:pPr>
              <w:rPr>
                <w:rFonts w:ascii="Book Antiqua" w:hAnsi="Book Antiqua" w:cstheme="majorBidi"/>
              </w:rPr>
            </w:pPr>
            <w:r w:rsidRPr="005E3725">
              <w:rPr>
                <w:rFonts w:ascii="Book Antiqua" w:hAnsi="Book Antiqua" w:cstheme="majorBidi"/>
              </w:rPr>
              <w:t>THNDR300J THNDR300S</w:t>
            </w: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PTCA Guide Wires</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B42B6C">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b/>
                <w:bCs/>
              </w:rPr>
              <w:t>Owner Operator: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sz w:val="14"/>
                <w:szCs w:val="14"/>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57496F">
            <w:pPr>
              <w:rPr>
                <w:rFonts w:ascii="Book Antiqua" w:hAnsi="Book Antiqua" w:cstheme="majorBidi"/>
              </w:rPr>
            </w:pPr>
            <w:r w:rsidRPr="005E3725">
              <w:rPr>
                <w:rFonts w:ascii="Book Antiqua" w:hAnsi="Book Antiqua" w:cstheme="majorBidi"/>
              </w:rPr>
              <w:t>M/s M/s Medtronic Heart Valve Division 1851 East Deere Ave., Santa Ana, CA 92705, USA</w:t>
            </w:r>
          </w:p>
          <w:p w:rsidR="0091709D" w:rsidRPr="005E3725" w:rsidRDefault="0091709D" w:rsidP="0057496F">
            <w:pPr>
              <w:rPr>
                <w:rFonts w:ascii="Book Antiqua" w:hAnsi="Book Antiqua" w:cstheme="majorBidi"/>
                <w:sz w:val="14"/>
                <w:szCs w:val="14"/>
              </w:rPr>
            </w:pPr>
          </w:p>
          <w:p w:rsidR="0091709D" w:rsidRPr="005E3725" w:rsidRDefault="0091709D" w:rsidP="0057496F">
            <w:pPr>
              <w:rPr>
                <w:rFonts w:ascii="Book Antiqua" w:hAnsi="Book Antiqua" w:cstheme="majorBidi"/>
                <w:sz w:val="16"/>
                <w:szCs w:val="16"/>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10-08-2019)</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Hancock</w:t>
            </w:r>
            <w:r w:rsidRPr="005E3725">
              <w:rPr>
                <w:rFonts w:ascii="Book Antiqua" w:hAnsi="Book Antiqua" w:cstheme="majorBidi"/>
                <w:vertAlign w:val="superscript"/>
              </w:rPr>
              <w:t>TM</w:t>
            </w:r>
            <w:r w:rsidRPr="005E3725">
              <w:rPr>
                <w:rFonts w:ascii="Book Antiqua" w:hAnsi="Book Antiqua" w:cstheme="majorBidi"/>
              </w:rPr>
              <w:t xml:space="preserve"> II  Bioprosthesis, Model T510 (mitral)</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5 Years</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w:t>
            </w:r>
          </w:p>
          <w:p w:rsidR="0091709D" w:rsidRPr="005E3725" w:rsidRDefault="0091709D" w:rsidP="0057496F">
            <w:pPr>
              <w:rPr>
                <w:rFonts w:ascii="Book Antiqua" w:hAnsi="Book Antiqua" w:cstheme="majorBidi"/>
              </w:rPr>
            </w:pP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Mitral Heart Valve Bioprosthesis</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B42B6C">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b/>
                <w:bCs/>
              </w:rPr>
              <w:t>Owner Operator: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sz w:val="14"/>
                <w:szCs w:val="14"/>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57496F">
            <w:pPr>
              <w:rPr>
                <w:rFonts w:ascii="Book Antiqua" w:hAnsi="Book Antiqua" w:cstheme="majorBidi"/>
              </w:rPr>
            </w:pPr>
            <w:r w:rsidRPr="005E3725">
              <w:rPr>
                <w:rFonts w:ascii="Book Antiqua" w:hAnsi="Book Antiqua" w:cstheme="majorBidi"/>
              </w:rPr>
              <w:t>M/s Medtronic Perfusion Systems 7611 Northland Dr Minneapolis, MN 55428, USA</w:t>
            </w:r>
          </w:p>
          <w:p w:rsidR="0091709D" w:rsidRPr="005E3725" w:rsidRDefault="0091709D" w:rsidP="0057496F">
            <w:pPr>
              <w:rPr>
                <w:rFonts w:ascii="Book Antiqua" w:hAnsi="Book Antiqua" w:cstheme="majorBidi"/>
                <w:sz w:val="14"/>
                <w:szCs w:val="14"/>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57496F">
            <w:pPr>
              <w:rPr>
                <w:rFonts w:ascii="Book Antiqua" w:hAnsi="Book Antiqua" w:cstheme="majorBidi"/>
              </w:rPr>
            </w:pPr>
            <w:r w:rsidRPr="005E3725">
              <w:rPr>
                <w:rFonts w:ascii="Book Antiqua" w:hAnsi="Book Antiqua" w:cstheme="majorBidi"/>
              </w:rPr>
              <w:t>M/s MedPlast Medical Inc 620 Watson SW GR, MI 49504, USA</w:t>
            </w:r>
          </w:p>
          <w:p w:rsidR="0091709D" w:rsidRPr="005E3725" w:rsidRDefault="0091709D" w:rsidP="0057496F">
            <w:pPr>
              <w:rPr>
                <w:rFonts w:ascii="Book Antiqua" w:hAnsi="Book Antiqua" w:cstheme="majorBidi"/>
                <w:sz w:val="16"/>
                <w:szCs w:val="16"/>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08-03-2020)</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DLP® Intracardiac Sumps</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B</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12012, 12013</w:t>
            </w:r>
          </w:p>
          <w:p w:rsidR="0091709D" w:rsidRPr="005E3725" w:rsidRDefault="0091709D" w:rsidP="0057496F">
            <w:pPr>
              <w:rPr>
                <w:rFonts w:ascii="Book Antiqua" w:hAnsi="Book Antiqua" w:cstheme="majorBidi"/>
              </w:rPr>
            </w:pP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Cardiopulmonary Bypass Cannula, Arterial</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as Class D Medical Device without Design Examination Certificate since the product is Class B in the country of origin.</w:t>
            </w:r>
            <w:r w:rsidRPr="005E3725">
              <w:rPr>
                <w:rFonts w:ascii="Book Antiqua" w:hAnsi="Book Antiqua" w:cstheme="majorBidi"/>
                <w:b/>
                <w:bCs/>
              </w:rPr>
              <w:t xml:space="preserve"> </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B42B6C">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b/>
                <w:bCs/>
              </w:rPr>
              <w:t>Owner Operator: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sz w:val="14"/>
                <w:szCs w:val="14"/>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Manufacturer/Distributor:</w:t>
            </w:r>
          </w:p>
          <w:p w:rsidR="0091709D" w:rsidRPr="005E3725" w:rsidRDefault="0091709D" w:rsidP="0057496F">
            <w:pPr>
              <w:rPr>
                <w:rFonts w:ascii="Book Antiqua" w:hAnsi="Book Antiqua" w:cstheme="majorBidi"/>
              </w:rPr>
            </w:pPr>
            <w:r w:rsidRPr="005E3725">
              <w:rPr>
                <w:rFonts w:ascii="Book Antiqua" w:hAnsi="Book Antiqua" w:cstheme="majorBidi"/>
              </w:rPr>
              <w:t>M/s Medtronic Inc., 710 Medtronic Pkwy Minneapolis, MN 55432, USA</w:t>
            </w:r>
          </w:p>
          <w:p w:rsidR="0091709D" w:rsidRPr="005E3725" w:rsidRDefault="0091709D" w:rsidP="0057496F">
            <w:pPr>
              <w:rPr>
                <w:rFonts w:ascii="Book Antiqua" w:hAnsi="Book Antiqua" w:cstheme="majorBidi"/>
                <w:sz w:val="14"/>
                <w:szCs w:val="14"/>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57496F">
            <w:pPr>
              <w:rPr>
                <w:rFonts w:ascii="Book Antiqua" w:hAnsi="Book Antiqua" w:cstheme="majorBidi"/>
              </w:rPr>
            </w:pPr>
            <w:r w:rsidRPr="005E3725">
              <w:rPr>
                <w:rFonts w:ascii="Book Antiqua" w:hAnsi="Book Antiqua" w:cstheme="majorBidi"/>
              </w:rPr>
              <w:t>(i) M/s Medtronic Vascular 37A Cherry Hill Dr Danvers, MA 01923, USA</w:t>
            </w:r>
          </w:p>
          <w:p w:rsidR="0091709D" w:rsidRPr="005E3725" w:rsidRDefault="0091709D" w:rsidP="0057496F">
            <w:pPr>
              <w:rPr>
                <w:rFonts w:ascii="Book Antiqua" w:hAnsi="Book Antiqua" w:cstheme="majorBidi"/>
                <w:sz w:val="18"/>
                <w:szCs w:val="18"/>
              </w:rPr>
            </w:pPr>
          </w:p>
          <w:p w:rsidR="0091709D" w:rsidRPr="005E3725" w:rsidRDefault="0091709D" w:rsidP="0057496F">
            <w:pPr>
              <w:rPr>
                <w:rFonts w:ascii="Book Antiqua" w:hAnsi="Book Antiqua" w:cstheme="majorBidi"/>
              </w:rPr>
            </w:pPr>
            <w:r w:rsidRPr="005E3725">
              <w:rPr>
                <w:rFonts w:ascii="Book Antiqua" w:hAnsi="Book Antiqua" w:cstheme="majorBidi"/>
              </w:rPr>
              <w:t>(ii) M/s Availmed S.A. DE C.V. (MEXICO) Ave. Paseo Reforma No. 8950 Interior C1, E2 La Mesa Tijuana, Baja California 22116 Mexico</w:t>
            </w:r>
          </w:p>
          <w:p w:rsidR="0091709D" w:rsidRPr="005E3725" w:rsidRDefault="0091709D" w:rsidP="0057496F">
            <w:pPr>
              <w:rPr>
                <w:rFonts w:ascii="Book Antiqua" w:hAnsi="Book Antiqua" w:cstheme="majorBidi"/>
                <w:sz w:val="16"/>
                <w:szCs w:val="16"/>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30-01-2020)</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Transseptal Introducer Catheters</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5 Years</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w:t>
            </w:r>
          </w:p>
          <w:p w:rsidR="0091709D" w:rsidRPr="005E3725" w:rsidRDefault="0091709D" w:rsidP="0057496F">
            <w:pPr>
              <w:rPr>
                <w:rFonts w:ascii="Book Antiqua" w:hAnsi="Book Antiqua" w:cstheme="majorBidi"/>
              </w:rPr>
            </w:pP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Transseptal Catheter Introducer Sets</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provision of codes.</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EE0852">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b/>
                <w:bCs/>
              </w:rPr>
              <w:t>Owner Operator: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sz w:val="14"/>
                <w:szCs w:val="14"/>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57496F">
            <w:pPr>
              <w:rPr>
                <w:rFonts w:ascii="Book Antiqua" w:hAnsi="Book Antiqua" w:cstheme="majorBidi"/>
              </w:rPr>
            </w:pPr>
            <w:r w:rsidRPr="005E3725">
              <w:rPr>
                <w:rFonts w:ascii="Book Antiqua" w:hAnsi="Book Antiqua" w:cstheme="majorBidi"/>
              </w:rPr>
              <w:t>M/s Medtronic Heart Valve Division 1851 East Deere Ave., Santa Ana, CA 92705, USA</w:t>
            </w:r>
          </w:p>
          <w:p w:rsidR="0091709D" w:rsidRPr="005E3725" w:rsidRDefault="0091709D" w:rsidP="0057496F">
            <w:pPr>
              <w:rPr>
                <w:rFonts w:ascii="Book Antiqua" w:hAnsi="Book Antiqua" w:cstheme="majorBidi"/>
                <w:sz w:val="14"/>
                <w:szCs w:val="14"/>
              </w:rPr>
            </w:pPr>
          </w:p>
          <w:p w:rsidR="0091709D" w:rsidRPr="005E3725" w:rsidRDefault="0091709D" w:rsidP="0057496F">
            <w:pPr>
              <w:rPr>
                <w:rFonts w:ascii="Book Antiqua" w:hAnsi="Book Antiqua" w:cstheme="majorBidi"/>
                <w:sz w:val="16"/>
                <w:szCs w:val="16"/>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10-08-2019)</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Hancock</w:t>
            </w:r>
            <w:r w:rsidRPr="005E3725">
              <w:rPr>
                <w:rFonts w:ascii="Book Antiqua" w:hAnsi="Book Antiqua" w:cstheme="majorBidi"/>
                <w:vertAlign w:val="superscript"/>
              </w:rPr>
              <w:t>TM</w:t>
            </w:r>
            <w:r w:rsidRPr="005E3725">
              <w:rPr>
                <w:rFonts w:ascii="Book Antiqua" w:hAnsi="Book Antiqua" w:cstheme="majorBidi"/>
              </w:rPr>
              <w:t xml:space="preserve"> II  Bioprosthesis, Model T505 (aortic)</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5 Years</w:t>
            </w:r>
          </w:p>
          <w:p w:rsidR="0091709D" w:rsidRPr="005E3725" w:rsidRDefault="0091709D" w:rsidP="0057496F">
            <w:pPr>
              <w:spacing w:line="360" w:lineRule="auto"/>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w:t>
            </w: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Aortic Heart Valve Bioprosthesis</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provision of codes.</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B42B6C">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Owner Operator/</w:t>
            </w:r>
          </w:p>
          <w:p w:rsidR="0091709D" w:rsidRPr="005E3725" w:rsidRDefault="0091709D" w:rsidP="0057496F">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sz w:val="4"/>
                <w:szCs w:val="4"/>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57496F">
            <w:pPr>
              <w:rPr>
                <w:rFonts w:ascii="Book Antiqua" w:hAnsi="Book Antiqua" w:cstheme="majorBidi"/>
              </w:rPr>
            </w:pPr>
            <w:r w:rsidRPr="005E3725">
              <w:rPr>
                <w:rFonts w:ascii="Book Antiqua" w:hAnsi="Book Antiqua" w:cstheme="majorBidi"/>
              </w:rPr>
              <w:t>(i) M/s Medtronic Heart Valve Division 1851 East Deere Ave., Santa Ana, CA 92705,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(ii) M/s Medtronic Mexico S.de R.L. de CV Av, Paseo Cucapah 10510 El Lago Tijuana, Baja California C.P. 22210, MEXICO</w:t>
            </w:r>
          </w:p>
          <w:p w:rsidR="0091709D" w:rsidRPr="005E3725" w:rsidRDefault="0091709D" w:rsidP="0057496F">
            <w:pPr>
              <w:rPr>
                <w:rFonts w:ascii="Book Antiqua" w:hAnsi="Book Antiqua" w:cstheme="majorBidi"/>
                <w:sz w:val="18"/>
                <w:szCs w:val="18"/>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12-02-2020)</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Duran AnCore</w:t>
            </w:r>
            <w:r w:rsidRPr="005E3725">
              <w:rPr>
                <w:rFonts w:ascii="Book Antiqua" w:hAnsi="Book Antiqua" w:cstheme="majorBidi"/>
                <w:vertAlign w:val="superscript"/>
              </w:rPr>
              <w:t>TM</w:t>
            </w:r>
            <w:r w:rsidRPr="005E3725">
              <w:rPr>
                <w:rFonts w:ascii="Book Antiqua" w:hAnsi="Book Antiqua" w:cstheme="majorBidi"/>
              </w:rPr>
              <w:t xml:space="preserve"> Annuloplasty Handle, 7620H</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Class D</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Shelf Life: 5 Years</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Model:7620H   216mm Length</w:t>
            </w:r>
          </w:p>
          <w:p w:rsidR="0091709D" w:rsidRPr="005E3725" w:rsidRDefault="0091709D" w:rsidP="0057496F">
            <w:pPr>
              <w:rPr>
                <w:rFonts w:ascii="Book Antiqua" w:hAnsi="Book Antiqua" w:cstheme="majorBidi"/>
              </w:rPr>
            </w:pPr>
            <w:r w:rsidRPr="005E3725">
              <w:rPr>
                <w:rFonts w:ascii="Book Antiqua" w:hAnsi="Book Antiqua" w:cstheme="majorBidi"/>
              </w:rPr>
              <w:t xml:space="preserve">        7620HXL  373mm Length</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Heart Valve Prosthesis Sinzer Handle</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B42B6C">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Owner Operator/</w:t>
            </w:r>
          </w:p>
          <w:p w:rsidR="0091709D" w:rsidRPr="005E3725" w:rsidRDefault="0091709D" w:rsidP="0057496F">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57496F">
            <w:pPr>
              <w:rPr>
                <w:rFonts w:ascii="Book Antiqua" w:hAnsi="Book Antiqua" w:cstheme="majorBidi"/>
              </w:rPr>
            </w:pPr>
            <w:r w:rsidRPr="005E3725">
              <w:rPr>
                <w:rFonts w:ascii="Book Antiqua" w:hAnsi="Book Antiqua" w:cstheme="majorBidi"/>
              </w:rPr>
              <w:t>M/s Medtronic Vascular 37A Cherry Hill Dr Danvers, MA 01923,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57496F">
            <w:pPr>
              <w:rPr>
                <w:rFonts w:ascii="Book Antiqua" w:hAnsi="Book Antiqua" w:cstheme="majorBidi"/>
              </w:rPr>
            </w:pPr>
            <w:r w:rsidRPr="005E3725">
              <w:rPr>
                <w:rFonts w:ascii="Book Antiqua" w:hAnsi="Book Antiqua" w:cstheme="majorBidi"/>
              </w:rPr>
              <w:t>M/s Medplast Medical Costa Rica, S.A. Parque Zona Franca Metropolitana Edificio 2C Barreal De Heredia, Heredia Costa Rica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17-08-2019)</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TRAcelet Compression Device</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Class B</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Shelf Life: 1 Year</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TRACR, TRACL</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Compression Device</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Approved.</w:t>
            </w:r>
          </w:p>
          <w:p w:rsidR="0091709D" w:rsidRPr="005E3725" w:rsidRDefault="0091709D" w:rsidP="0057496F">
            <w:pPr>
              <w:rPr>
                <w:rFonts w:ascii="Book Antiqua" w:hAnsi="Book Antiqua" w:cstheme="majorBidi"/>
                <w:b/>
                <w:bCs/>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B42B6C">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Owner Operator/</w:t>
            </w:r>
          </w:p>
          <w:p w:rsidR="0091709D" w:rsidRPr="005E3725" w:rsidRDefault="0091709D" w:rsidP="0057496F">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57496F">
            <w:pPr>
              <w:rPr>
                <w:rFonts w:ascii="Book Antiqua" w:hAnsi="Book Antiqua" w:cstheme="majorBidi"/>
              </w:rPr>
            </w:pPr>
            <w:r w:rsidRPr="005E3725">
              <w:rPr>
                <w:rFonts w:ascii="Book Antiqua" w:hAnsi="Book Antiqua" w:cstheme="majorBidi"/>
              </w:rPr>
              <w:t>M/s Medtronic AFT 8200 Coral Sea Street Moundsview, MN 55112</w:t>
            </w:r>
          </w:p>
          <w:p w:rsidR="0091709D" w:rsidRPr="005E3725" w:rsidRDefault="0091709D" w:rsidP="0057496F">
            <w:pPr>
              <w:rPr>
                <w:rFonts w:ascii="Book Antiqua" w:hAnsi="Book Antiqua" w:cstheme="majorBidi"/>
                <w:b/>
                <w:bCs/>
              </w:rPr>
            </w:pPr>
            <w:r w:rsidRPr="005E3725">
              <w:rPr>
                <w:rFonts w:ascii="Book Antiqua" w:hAnsi="Book Antiqua" w:cstheme="majorBidi"/>
                <w:b/>
                <w:bCs/>
              </w:rPr>
              <w:t>Contract Manufacturer:</w:t>
            </w:r>
          </w:p>
          <w:p w:rsidR="0091709D" w:rsidRPr="005E3725" w:rsidRDefault="0091709D" w:rsidP="0057496F">
            <w:pPr>
              <w:rPr>
                <w:rFonts w:ascii="Book Antiqua" w:hAnsi="Book Antiqua" w:cstheme="majorBidi"/>
              </w:rPr>
            </w:pPr>
            <w:r w:rsidRPr="005E3725">
              <w:rPr>
                <w:rFonts w:ascii="Book Antiqua" w:hAnsi="Book Antiqua" w:cstheme="majorBidi"/>
              </w:rPr>
              <w:t>M/s MedPlast Medical Inc., 620 Watson SW GR, MI 49504,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07-11-2019)</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Cardioblate® XL Pen</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2 Years</w:t>
            </w:r>
          </w:p>
          <w:p w:rsidR="0091709D" w:rsidRPr="005E3725" w:rsidRDefault="0091709D" w:rsidP="0057496F">
            <w:pPr>
              <w:spacing w:line="360" w:lineRule="auto"/>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Model:60814</w:t>
            </w: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Surgical Ablation Pen (Ablation Biopolar)</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B42B6C">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Owner Operator/</w:t>
            </w:r>
          </w:p>
          <w:p w:rsidR="0091709D" w:rsidRPr="005E3725" w:rsidRDefault="0091709D" w:rsidP="0057496F">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sz w:val="4"/>
                <w:szCs w:val="4"/>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57496F">
            <w:pPr>
              <w:rPr>
                <w:rFonts w:ascii="Book Antiqua" w:hAnsi="Book Antiqua" w:cstheme="majorBidi"/>
              </w:rPr>
            </w:pPr>
            <w:r w:rsidRPr="005E3725">
              <w:rPr>
                <w:rFonts w:ascii="Book Antiqua" w:hAnsi="Book Antiqua" w:cstheme="majorBidi"/>
              </w:rPr>
              <w:t>(i) M/s Medtronic Heart Valve Division 1851 East Deere Ave., Santa Ana, CA 92705,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(ii) M/s Medtronic Mexico S.de R.L. de CV Av, Paseo Cucapah 10510 El Lago Tijuana, Baja California C.P. 22210, MEXICO</w:t>
            </w:r>
          </w:p>
          <w:p w:rsidR="0091709D" w:rsidRPr="005E3725" w:rsidRDefault="0091709D" w:rsidP="0057496F">
            <w:pPr>
              <w:rPr>
                <w:rFonts w:ascii="Book Antiqua" w:hAnsi="Book Antiqua" w:cstheme="majorBidi"/>
                <w:sz w:val="18"/>
                <w:szCs w:val="18"/>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rPr>
            </w:pPr>
            <w:r w:rsidRPr="005E3725">
              <w:rPr>
                <w:rFonts w:ascii="Book Antiqua" w:hAnsi="Book Antiqua" w:cstheme="majorBidi"/>
              </w:rPr>
              <w:t>12-02-2020)</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Duran AnCore</w:t>
            </w:r>
            <w:r w:rsidRPr="005E3725">
              <w:rPr>
                <w:rFonts w:ascii="Book Antiqua" w:hAnsi="Book Antiqua" w:cstheme="majorBidi"/>
                <w:vertAlign w:val="superscript"/>
              </w:rPr>
              <w:t>TM</w:t>
            </w:r>
            <w:r w:rsidRPr="005E3725">
              <w:rPr>
                <w:rFonts w:ascii="Book Antiqua" w:hAnsi="Book Antiqua" w:cstheme="majorBidi"/>
              </w:rPr>
              <w:t xml:space="preserve"> Sizer Set</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Class D</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Shelf Life: 5 Years</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Model:7620S</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Mitral/Tricuspad Annuloplasty Ringband</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B42B6C">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Owner Operator/</w:t>
            </w:r>
          </w:p>
          <w:p w:rsidR="0091709D" w:rsidRPr="005E3725" w:rsidRDefault="0091709D" w:rsidP="0057496F">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Medtronic Inc., 710 Medtronic Parkway NE, Minneapolis MN 55432,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57496F">
            <w:pPr>
              <w:rPr>
                <w:rFonts w:ascii="Book Antiqua" w:hAnsi="Book Antiqua" w:cstheme="majorBidi"/>
              </w:rPr>
            </w:pPr>
            <w:r w:rsidRPr="005E3725">
              <w:rPr>
                <w:rFonts w:ascii="Book Antiqua" w:hAnsi="Book Antiqua" w:cstheme="majorBidi"/>
              </w:rPr>
              <w:t>M/s Medtronic Perfusion Systems 7611 Northland Dr Minneapolis, MN 55428,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b/>
                <w:bCs/>
              </w:rPr>
            </w:pPr>
            <w:r w:rsidRPr="005E3725">
              <w:rPr>
                <w:rFonts w:ascii="Book Antiqua" w:hAnsi="Book Antiqua" w:cstheme="majorBidi"/>
                <w:b/>
                <w:bCs/>
              </w:rPr>
              <w:t>Manufacturing Facility:</w:t>
            </w:r>
          </w:p>
          <w:p w:rsidR="0091709D" w:rsidRPr="005E3725" w:rsidRDefault="0091709D" w:rsidP="0057496F">
            <w:pPr>
              <w:rPr>
                <w:rFonts w:ascii="Book Antiqua" w:hAnsi="Book Antiqua" w:cstheme="majorBidi"/>
              </w:rPr>
            </w:pPr>
            <w:r w:rsidRPr="005E3725">
              <w:rPr>
                <w:rFonts w:ascii="Book Antiqua" w:hAnsi="Book Antiqua" w:cstheme="majorBidi"/>
              </w:rPr>
              <w:t>(i) M/s Medtronic Mexico S.de R.L. de CV Av. Paseo Cucapah 10510 El Lago Tijuana, Baja California CP 22210, Mexico</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(ii) M/s Medtronic Perfusion Systems 18501 E Plaza Dr Parker, CO 80134, USA</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r w:rsidRPr="005E3725">
              <w:rPr>
                <w:rFonts w:ascii="Book Antiqua" w:hAnsi="Book Antiqua" w:cstheme="majorBidi"/>
              </w:rPr>
              <w:t>(FSC USFDA Valid Till</w:t>
            </w:r>
          </w:p>
          <w:p w:rsidR="0091709D" w:rsidRPr="005E3725" w:rsidRDefault="0091709D" w:rsidP="0057496F">
            <w:pPr>
              <w:rPr>
                <w:rFonts w:ascii="Book Antiqua" w:hAnsi="Book Antiqua" w:cstheme="majorBidi"/>
                <w:b/>
                <w:bCs/>
              </w:rPr>
            </w:pPr>
            <w:r w:rsidRPr="005E3725">
              <w:rPr>
                <w:rFonts w:ascii="Book Antiqua" w:hAnsi="Book Antiqua" w:cstheme="majorBidi"/>
              </w:rPr>
              <w:t>13-09-2019)</w:t>
            </w:r>
          </w:p>
        </w:tc>
        <w:tc>
          <w:tcPr>
            <w:tcW w:w="2976" w:type="dxa"/>
            <w:gridSpan w:val="5"/>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540T – Affinity® Cardiotomy/Venous Reservoir with Filter (CVR) with Trillium® Biosurface</w:t>
            </w:r>
          </w:p>
          <w:p w:rsidR="0091709D" w:rsidRPr="005E3725" w:rsidRDefault="0091709D" w:rsidP="0057496F">
            <w:pPr>
              <w:rPr>
                <w:rFonts w:ascii="Book Antiqua" w:hAnsi="Book Antiqua" w:cstheme="majorBidi"/>
              </w:rPr>
            </w:pP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57496F">
            <w:pPr>
              <w:spacing w:line="360" w:lineRule="auto"/>
              <w:rPr>
                <w:rFonts w:ascii="Book Antiqua" w:hAnsi="Book Antiqua" w:cstheme="majorBidi"/>
              </w:rPr>
            </w:pPr>
            <w:r w:rsidRPr="005E3725">
              <w:rPr>
                <w:rFonts w:ascii="Book Antiqua" w:hAnsi="Book Antiqua" w:cstheme="majorBidi"/>
              </w:rPr>
              <w:t>Shelf Life: 2years</w:t>
            </w:r>
          </w:p>
          <w:p w:rsidR="0091709D" w:rsidRPr="005E3725" w:rsidRDefault="0091709D" w:rsidP="0057496F">
            <w:pPr>
              <w:rPr>
                <w:rFonts w:ascii="Book Antiqua" w:hAnsi="Book Antiqua" w:cstheme="majorBidi"/>
              </w:rPr>
            </w:pPr>
          </w:p>
          <w:p w:rsidR="0091709D" w:rsidRPr="005E3725" w:rsidRDefault="0091709D" w:rsidP="0057496F">
            <w:pPr>
              <w:rPr>
                <w:rFonts w:ascii="Book Antiqua" w:hAnsi="Book Antiqua" w:cstheme="majorBidi"/>
              </w:rPr>
            </w:pPr>
          </w:p>
        </w:tc>
        <w:tc>
          <w:tcPr>
            <w:tcW w:w="1560" w:type="dxa"/>
            <w:shd w:val="clear" w:color="auto" w:fill="auto"/>
          </w:tcPr>
          <w:p w:rsidR="0091709D" w:rsidRPr="005E3725" w:rsidRDefault="0091709D" w:rsidP="0057496F">
            <w:pPr>
              <w:rPr>
                <w:rFonts w:ascii="Book Antiqua" w:hAnsi="Book Antiqua" w:cstheme="majorBidi"/>
              </w:rPr>
            </w:pPr>
            <w:r w:rsidRPr="005E3725">
              <w:rPr>
                <w:rFonts w:ascii="Book Antiqua" w:hAnsi="Book Antiqua" w:cstheme="majorBidi"/>
              </w:rPr>
              <w:t>Oxygenator</w:t>
            </w:r>
          </w:p>
        </w:tc>
        <w:tc>
          <w:tcPr>
            <w:tcW w:w="1667" w:type="dxa"/>
            <w:gridSpan w:val="4"/>
            <w:shd w:val="clear" w:color="auto" w:fill="auto"/>
          </w:tcPr>
          <w:p w:rsidR="0091709D" w:rsidRPr="005E3725" w:rsidRDefault="0091709D" w:rsidP="0057496F">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M/s Dora Enterprises, 54-B, Model Town Lahore(HO)</w:t>
            </w:r>
          </w:p>
          <w:p w:rsidR="0091709D" w:rsidRPr="005E3725" w:rsidRDefault="0091709D" w:rsidP="002F21CD">
            <w:pPr>
              <w:rPr>
                <w:rFonts w:ascii="Book Antiqua" w:hAnsi="Book Antiqua" w:cstheme="majorBidi"/>
              </w:rPr>
            </w:pPr>
            <w:r w:rsidRPr="005E3725">
              <w:rPr>
                <w:rFonts w:ascii="Book Antiqua" w:hAnsi="Book Antiqua" w:cstheme="majorBidi"/>
              </w:rPr>
              <w:t>Suite No. 2, First Floor  35-C, Civic Centre M Block Ext Model Town, Lahore</w:t>
            </w:r>
          </w:p>
          <w:p w:rsidR="0091709D" w:rsidRPr="005E3725" w:rsidRDefault="0091709D" w:rsidP="002F21CD">
            <w:pPr>
              <w:rPr>
                <w:rFonts w:ascii="Book Antiqua" w:hAnsi="Book Antiqua" w:cstheme="majorBidi"/>
              </w:rPr>
            </w:pPr>
            <w:r w:rsidRPr="005E3725">
              <w:rPr>
                <w:rFonts w:ascii="Book Antiqua" w:hAnsi="Book Antiqua" w:cstheme="majorBidi"/>
              </w:rPr>
              <w:t>(ELI-00108)</w:t>
            </w:r>
          </w:p>
        </w:tc>
        <w:tc>
          <w:tcPr>
            <w:tcW w:w="1985" w:type="dxa"/>
            <w:gridSpan w:val="3"/>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MT Promedt Consulting GmbH Altenhofstr. 80, 66386 St. Ingbert, Germany</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2F21CD">
            <w:pPr>
              <w:rPr>
                <w:rFonts w:ascii="Book Antiqua" w:hAnsi="Book Antiqua" w:cstheme="majorBidi"/>
              </w:rPr>
            </w:pPr>
            <w:r w:rsidRPr="005E3725">
              <w:rPr>
                <w:rFonts w:ascii="Book Antiqua" w:hAnsi="Book Antiqua" w:cstheme="majorBidi"/>
              </w:rPr>
              <w:t>M/s Bain Medical Equipment (Guangzhou) Co., Ltd. No. 10, Juncheng Road, Eastern Area, Economic &amp; Technological Development District, Guangzhou 510760, China</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(FSC Germany Issuance Date</w:t>
            </w:r>
          </w:p>
          <w:p w:rsidR="0091709D" w:rsidRPr="005E3725" w:rsidRDefault="0091709D" w:rsidP="002F21CD">
            <w:pPr>
              <w:rPr>
                <w:rFonts w:ascii="Book Antiqua" w:hAnsi="Book Antiqua" w:cstheme="majorBidi"/>
                <w:b/>
                <w:bCs/>
              </w:rPr>
            </w:pPr>
            <w:r w:rsidRPr="005E3725">
              <w:rPr>
                <w:rFonts w:ascii="Book Antiqua" w:hAnsi="Book Antiqua" w:cstheme="majorBidi"/>
              </w:rPr>
              <w:t>04-06-2018)</w:t>
            </w:r>
          </w:p>
        </w:tc>
        <w:tc>
          <w:tcPr>
            <w:tcW w:w="2976" w:type="dxa"/>
            <w:gridSpan w:val="5"/>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Dora</w:t>
            </w:r>
          </w:p>
          <w:p w:rsidR="0091709D" w:rsidRPr="005E3725" w:rsidRDefault="0091709D" w:rsidP="002F21CD">
            <w:pPr>
              <w:rPr>
                <w:rFonts w:ascii="Book Antiqua" w:hAnsi="Book Antiqua" w:cstheme="majorBidi"/>
              </w:rPr>
            </w:pPr>
            <w:r w:rsidRPr="005E3725">
              <w:rPr>
                <w:rFonts w:ascii="Book Antiqua" w:hAnsi="Book Antiqua" w:cstheme="majorBidi"/>
              </w:rPr>
              <w:t>Disposable A.V. Fistula Needle Sets (DORA®)</w:t>
            </w:r>
          </w:p>
          <w:p w:rsidR="0091709D" w:rsidRPr="005E3725" w:rsidRDefault="0091709D" w:rsidP="002F21CD">
            <w:pPr>
              <w:tabs>
                <w:tab w:val="left" w:pos="2235"/>
              </w:tabs>
              <w:rPr>
                <w:rFonts w:ascii="Book Antiqua" w:hAnsi="Book Antiqua" w:cstheme="majorBidi"/>
              </w:rPr>
            </w:pPr>
            <w:r w:rsidRPr="005E3725">
              <w:rPr>
                <w:rFonts w:ascii="Book Antiqua" w:hAnsi="Book Antiqua" w:cstheme="majorBidi"/>
              </w:rPr>
              <w:tab/>
            </w:r>
          </w:p>
          <w:p w:rsidR="0091709D" w:rsidRPr="005E3725" w:rsidRDefault="0091709D" w:rsidP="002F21CD">
            <w:pPr>
              <w:spacing w:line="360" w:lineRule="auto"/>
              <w:rPr>
                <w:rFonts w:ascii="Book Antiqua" w:hAnsi="Book Antiqua" w:cstheme="majorBidi"/>
              </w:rPr>
            </w:pPr>
            <w:r w:rsidRPr="005E3725">
              <w:rPr>
                <w:rFonts w:ascii="Book Antiqua" w:hAnsi="Book Antiqua" w:cstheme="majorBidi"/>
              </w:rPr>
              <w:t>Class B</w:t>
            </w:r>
          </w:p>
          <w:p w:rsidR="0091709D" w:rsidRPr="005E3725" w:rsidRDefault="0091709D" w:rsidP="002F21CD">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2F21CD">
            <w:pPr>
              <w:jc w:val="cente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Fee: 25000/-</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Sizes:</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 xml:space="preserve">15G, 16G, 17G, 18G  </w:t>
            </w:r>
          </w:p>
          <w:p w:rsidR="0091709D" w:rsidRPr="005E3725" w:rsidRDefault="0091709D" w:rsidP="002F21CD">
            <w:pPr>
              <w:rPr>
                <w:rFonts w:ascii="Book Antiqua" w:hAnsi="Book Antiqua" w:cstheme="majorBidi"/>
              </w:rPr>
            </w:pPr>
          </w:p>
        </w:tc>
        <w:tc>
          <w:tcPr>
            <w:tcW w:w="1560" w:type="dxa"/>
            <w:shd w:val="clear" w:color="auto" w:fill="auto"/>
          </w:tcPr>
          <w:p w:rsidR="0091709D" w:rsidRPr="005E3725" w:rsidRDefault="0091709D" w:rsidP="002F21CD">
            <w:pPr>
              <w:rPr>
                <w:rFonts w:ascii="Book Antiqua" w:hAnsi="Book Antiqua"/>
                <w:sz w:val="20"/>
                <w:szCs w:val="20"/>
              </w:rPr>
            </w:pPr>
            <w:r w:rsidRPr="005E3725">
              <w:rPr>
                <w:rFonts w:ascii="Book Antiqua" w:hAnsi="Book Antiqua" w:cstheme="majorBidi"/>
              </w:rPr>
              <w:t>Needles, Dialysis</w:t>
            </w:r>
          </w:p>
        </w:tc>
        <w:tc>
          <w:tcPr>
            <w:tcW w:w="1667" w:type="dxa"/>
            <w:gridSpan w:val="4"/>
            <w:shd w:val="clear" w:color="auto" w:fill="auto"/>
          </w:tcPr>
          <w:p w:rsidR="0091709D" w:rsidRPr="005E3725" w:rsidRDefault="0091709D" w:rsidP="00C916DE">
            <w:pPr>
              <w:rPr>
                <w:rFonts w:ascii="Book Antiqua" w:hAnsi="Book Antiqua" w:cstheme="majorBidi"/>
                <w:sz w:val="22"/>
                <w:szCs w:val="22"/>
              </w:rPr>
            </w:pPr>
            <w:r w:rsidRPr="005E3725">
              <w:rPr>
                <w:rFonts w:ascii="Book Antiqua" w:hAnsi="Book Antiqua" w:cstheme="majorBidi"/>
                <w:b/>
                <w:bCs/>
                <w:sz w:val="22"/>
                <w:szCs w:val="22"/>
              </w:rPr>
              <w:t xml:space="preserve">Approved </w:t>
            </w:r>
            <w:r w:rsidRPr="005E3725">
              <w:rPr>
                <w:rFonts w:ascii="Book Antiqua" w:hAnsi="Book Antiqua" w:cstheme="majorBidi"/>
                <w:sz w:val="22"/>
                <w:szCs w:val="22"/>
              </w:rPr>
              <w:t>subject to provision of Free Sale Certificate of Country of Origin with sizes.</w:t>
            </w:r>
          </w:p>
          <w:p w:rsidR="0091709D" w:rsidRPr="005E3725" w:rsidRDefault="0091709D" w:rsidP="002F21CD">
            <w:pPr>
              <w:rPr>
                <w:rFonts w:ascii="Book Antiqua" w:hAnsi="Book Antiqua" w:cstheme="majorBidi"/>
                <w:sz w:val="22"/>
                <w:szCs w:val="22"/>
              </w:rPr>
            </w:pPr>
          </w:p>
          <w:p w:rsidR="0091709D" w:rsidRPr="005E3725" w:rsidRDefault="0091709D" w:rsidP="00C916DE">
            <w:pPr>
              <w:rPr>
                <w:rFonts w:ascii="Book Antiqua" w:hAnsi="Book Antiqua" w:cstheme="majorBidi"/>
                <w:b/>
                <w:bCs/>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B42B6C">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MT Promedt Consulting GmbH Altenhofstr. 80, 66386 St. Ingbert, Germany</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2F21CD">
            <w:pPr>
              <w:rPr>
                <w:rFonts w:ascii="Book Antiqua" w:hAnsi="Book Antiqua" w:cstheme="majorBidi"/>
              </w:rPr>
            </w:pPr>
            <w:r w:rsidRPr="005E3725">
              <w:rPr>
                <w:rFonts w:ascii="Book Antiqua" w:hAnsi="Book Antiqua" w:cstheme="majorBidi"/>
              </w:rPr>
              <w:t>M/s Bain Medical Equipment (Guangzhou) Co., Ktd. No. 10, Juncheng Road, Eastern Area, Economic &amp; Technological Development District, Guangzhou 510760, China</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(FSC Germany Issuance Date</w:t>
            </w:r>
          </w:p>
          <w:p w:rsidR="0091709D" w:rsidRPr="005E3725" w:rsidRDefault="0091709D" w:rsidP="002F21CD">
            <w:pPr>
              <w:rPr>
                <w:rFonts w:ascii="Book Antiqua" w:hAnsi="Book Antiqua" w:cstheme="majorBidi"/>
                <w:b/>
                <w:bCs/>
              </w:rPr>
            </w:pPr>
            <w:r w:rsidRPr="005E3725">
              <w:rPr>
                <w:rFonts w:ascii="Book Antiqua" w:hAnsi="Book Antiqua" w:cstheme="majorBidi"/>
              </w:rPr>
              <w:t>04-06-2018)</w:t>
            </w:r>
          </w:p>
        </w:tc>
        <w:tc>
          <w:tcPr>
            <w:tcW w:w="2976" w:type="dxa"/>
            <w:gridSpan w:val="5"/>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 xml:space="preserve">Dora </w:t>
            </w:r>
          </w:p>
          <w:p w:rsidR="0091709D" w:rsidRPr="005E3725" w:rsidRDefault="0091709D" w:rsidP="002F21CD">
            <w:pPr>
              <w:rPr>
                <w:rFonts w:ascii="Book Antiqua" w:hAnsi="Book Antiqua" w:cstheme="majorBidi"/>
              </w:rPr>
            </w:pPr>
            <w:r w:rsidRPr="005E3725">
              <w:rPr>
                <w:rFonts w:ascii="Book Antiqua" w:hAnsi="Book Antiqua" w:cstheme="majorBidi"/>
              </w:rPr>
              <w:t>Tubing Sets for Hemodialysis</w:t>
            </w:r>
          </w:p>
          <w:p w:rsidR="0091709D" w:rsidRPr="005E3725" w:rsidRDefault="0091709D" w:rsidP="002F21CD">
            <w:pPr>
              <w:tabs>
                <w:tab w:val="left" w:pos="2235"/>
              </w:tabs>
              <w:rPr>
                <w:rFonts w:ascii="Book Antiqua" w:hAnsi="Book Antiqua" w:cstheme="majorBidi"/>
              </w:rPr>
            </w:pPr>
            <w:r w:rsidRPr="005E3725">
              <w:rPr>
                <w:rFonts w:ascii="Book Antiqua" w:hAnsi="Book Antiqua" w:cstheme="majorBidi"/>
              </w:rPr>
              <w:tab/>
            </w:r>
          </w:p>
          <w:p w:rsidR="0091709D" w:rsidRPr="005E3725" w:rsidRDefault="0091709D" w:rsidP="002F21CD">
            <w:pPr>
              <w:spacing w:line="360" w:lineRule="auto"/>
              <w:rPr>
                <w:rFonts w:ascii="Book Antiqua" w:hAnsi="Book Antiqua" w:cstheme="majorBidi"/>
              </w:rPr>
            </w:pPr>
            <w:r w:rsidRPr="005E3725">
              <w:rPr>
                <w:rFonts w:ascii="Book Antiqua" w:hAnsi="Book Antiqua" w:cstheme="majorBidi"/>
              </w:rPr>
              <w:t>Class B</w:t>
            </w:r>
          </w:p>
          <w:p w:rsidR="0091709D" w:rsidRPr="005E3725" w:rsidRDefault="0091709D" w:rsidP="002F21CD">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 xml:space="preserve">Sizes: </w:t>
            </w:r>
          </w:p>
          <w:p w:rsidR="0091709D" w:rsidRPr="005E3725" w:rsidRDefault="0091709D" w:rsidP="002F21CD">
            <w:pPr>
              <w:rPr>
                <w:rFonts w:ascii="Book Antiqua" w:hAnsi="Book Antiqua" w:cstheme="majorBidi"/>
              </w:rPr>
            </w:pPr>
            <w:r w:rsidRPr="005E3725">
              <w:rPr>
                <w:rFonts w:ascii="Book Antiqua" w:hAnsi="Book Antiqua" w:cstheme="majorBidi"/>
              </w:rPr>
              <w:t>Blood tubing sets, 6.3x9.8mm tubing line adult</w:t>
            </w:r>
          </w:p>
          <w:p w:rsidR="0091709D" w:rsidRPr="005E3725" w:rsidRDefault="0091709D" w:rsidP="002F21CD">
            <w:pPr>
              <w:rPr>
                <w:rFonts w:ascii="Book Antiqua" w:hAnsi="Book Antiqua" w:cstheme="majorBidi"/>
              </w:rPr>
            </w:pPr>
            <w:r w:rsidRPr="005E3725">
              <w:rPr>
                <w:rFonts w:ascii="Book Antiqua" w:hAnsi="Book Antiqua" w:cstheme="majorBidi"/>
              </w:rPr>
              <w:t>Blood tubing sets, 8.0x12mm tubing line adult</w:t>
            </w:r>
          </w:p>
          <w:p w:rsidR="0091709D" w:rsidRPr="005E3725" w:rsidRDefault="0091709D" w:rsidP="002F21CD">
            <w:pPr>
              <w:rPr>
                <w:rFonts w:ascii="Book Antiqua" w:hAnsi="Book Antiqua" w:cstheme="majorBidi"/>
              </w:rPr>
            </w:pPr>
            <w:r w:rsidRPr="005E3725">
              <w:rPr>
                <w:rFonts w:ascii="Book Antiqua" w:hAnsi="Book Antiqua" w:cstheme="majorBidi"/>
              </w:rPr>
              <w:t xml:space="preserve">Blood tubing sets,  </w:t>
            </w:r>
          </w:p>
        </w:tc>
        <w:tc>
          <w:tcPr>
            <w:tcW w:w="1560" w:type="dxa"/>
            <w:shd w:val="clear" w:color="auto" w:fill="auto"/>
          </w:tcPr>
          <w:p w:rsidR="0091709D" w:rsidRPr="005E3725" w:rsidRDefault="0091709D" w:rsidP="002F21CD">
            <w:pPr>
              <w:rPr>
                <w:rFonts w:ascii="Book Antiqua" w:hAnsi="Book Antiqua"/>
                <w:sz w:val="20"/>
                <w:szCs w:val="20"/>
              </w:rPr>
            </w:pPr>
            <w:r w:rsidRPr="005E3725">
              <w:rPr>
                <w:rFonts w:ascii="Book Antiqua" w:hAnsi="Book Antiqua" w:cstheme="majorBidi"/>
              </w:rPr>
              <w:t>Hemodialysis Tubing Set</w:t>
            </w:r>
          </w:p>
        </w:tc>
        <w:tc>
          <w:tcPr>
            <w:tcW w:w="1667" w:type="dxa"/>
            <w:gridSpan w:val="4"/>
            <w:shd w:val="clear" w:color="auto" w:fill="auto"/>
          </w:tcPr>
          <w:p w:rsidR="0091709D" w:rsidRPr="005E3725" w:rsidRDefault="0091709D" w:rsidP="00D24059">
            <w:pPr>
              <w:rPr>
                <w:rFonts w:ascii="Book Antiqua" w:hAnsi="Book Antiqua" w:cstheme="majorBidi"/>
                <w:sz w:val="22"/>
                <w:szCs w:val="22"/>
              </w:rPr>
            </w:pPr>
            <w:r w:rsidRPr="005E3725">
              <w:rPr>
                <w:rFonts w:ascii="Book Antiqua" w:hAnsi="Book Antiqua" w:cstheme="majorBidi"/>
                <w:b/>
                <w:bCs/>
                <w:sz w:val="22"/>
                <w:szCs w:val="22"/>
              </w:rPr>
              <w:t xml:space="preserve">Approved </w:t>
            </w:r>
            <w:r w:rsidRPr="005E3725">
              <w:rPr>
                <w:rFonts w:ascii="Book Antiqua" w:hAnsi="Book Antiqua" w:cstheme="majorBidi"/>
                <w:sz w:val="22"/>
                <w:szCs w:val="22"/>
              </w:rPr>
              <w:t>subject to provision of Free Sale Certificate of Country of Origin with sizes.</w:t>
            </w:r>
          </w:p>
          <w:p w:rsidR="0091709D" w:rsidRPr="005E3725" w:rsidRDefault="0091709D" w:rsidP="00D24059">
            <w:pPr>
              <w:rPr>
                <w:rFonts w:ascii="Book Antiqua" w:hAnsi="Book Antiqua" w:cstheme="majorBidi"/>
                <w:sz w:val="22"/>
                <w:szCs w:val="22"/>
              </w:rPr>
            </w:pPr>
          </w:p>
          <w:p w:rsidR="0091709D" w:rsidRPr="005E3725" w:rsidRDefault="0091709D" w:rsidP="002F21CD">
            <w:pPr>
              <w:rPr>
                <w:rFonts w:ascii="Book Antiqua" w:hAnsi="Book Antiqua" w:cstheme="majorBidi"/>
                <w:b/>
                <w:bCs/>
              </w:rPr>
            </w:pPr>
          </w:p>
          <w:p w:rsidR="0091709D" w:rsidRPr="005E3725" w:rsidRDefault="0091709D" w:rsidP="002F21CD">
            <w:pPr>
              <w:rPr>
                <w:rFonts w:ascii="Book Antiqua" w:hAnsi="Book Antiqua" w:cstheme="majorBidi"/>
                <w:b/>
                <w:bCs/>
              </w:rPr>
            </w:pPr>
          </w:p>
          <w:p w:rsidR="0091709D" w:rsidRPr="005E3725" w:rsidRDefault="0091709D" w:rsidP="002F21CD">
            <w:pPr>
              <w:rPr>
                <w:rFonts w:ascii="Book Antiqua" w:hAnsi="Book Antiqua" w:cstheme="majorBidi"/>
                <w:b/>
                <w:bCs/>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B42B6C">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MT Promedt Consulting GmbH Altenhofstr. 80, 66386 St. Ingbert, Germany</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b/>
                <w:bCs/>
              </w:rPr>
            </w:pPr>
            <w:r w:rsidRPr="005E3725">
              <w:rPr>
                <w:rFonts w:ascii="Book Antiqua" w:hAnsi="Book Antiqua" w:cstheme="majorBidi"/>
                <w:b/>
                <w:bCs/>
              </w:rPr>
              <w:t>Manufacturer:</w:t>
            </w:r>
          </w:p>
          <w:p w:rsidR="0091709D" w:rsidRPr="005E3725" w:rsidRDefault="0091709D" w:rsidP="002F21CD">
            <w:pPr>
              <w:rPr>
                <w:rFonts w:ascii="Book Antiqua" w:hAnsi="Book Antiqua" w:cstheme="majorBidi"/>
              </w:rPr>
            </w:pPr>
            <w:r w:rsidRPr="005E3725">
              <w:rPr>
                <w:rFonts w:ascii="Book Antiqua" w:hAnsi="Book Antiqua" w:cstheme="majorBidi"/>
              </w:rPr>
              <w:t>M/s Bain Medical Equipment (Guangzhou) Co., Ktd. No. 10, Juncheng Road, Eastern Area, Economic &amp; Technological Development District, Guangzhou 510760, China</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(FSC Germany Issuance Date</w:t>
            </w:r>
          </w:p>
          <w:p w:rsidR="0091709D" w:rsidRPr="005E3725" w:rsidRDefault="0091709D" w:rsidP="002F21CD">
            <w:pPr>
              <w:rPr>
                <w:rFonts w:ascii="Book Antiqua" w:hAnsi="Book Antiqua" w:cstheme="majorBidi"/>
                <w:b/>
                <w:bCs/>
              </w:rPr>
            </w:pPr>
            <w:r w:rsidRPr="005E3725">
              <w:rPr>
                <w:rFonts w:ascii="Book Antiqua" w:hAnsi="Book Antiqua" w:cstheme="majorBidi"/>
              </w:rPr>
              <w:t>04-06-2018)</w:t>
            </w:r>
          </w:p>
        </w:tc>
        <w:tc>
          <w:tcPr>
            <w:tcW w:w="2976" w:type="dxa"/>
            <w:gridSpan w:val="5"/>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Dora</w:t>
            </w:r>
          </w:p>
          <w:p w:rsidR="0091709D" w:rsidRPr="005E3725" w:rsidRDefault="0091709D" w:rsidP="002F21CD">
            <w:pPr>
              <w:rPr>
                <w:rFonts w:ascii="Book Antiqua" w:hAnsi="Book Antiqua" w:cstheme="majorBidi"/>
              </w:rPr>
            </w:pPr>
            <w:r w:rsidRPr="005E3725">
              <w:rPr>
                <w:rFonts w:ascii="Book Antiqua" w:hAnsi="Book Antiqua" w:cstheme="majorBidi"/>
              </w:rPr>
              <w:t>Hemodialyzers (Hollow Fiber Dialyzer DORA® )</w:t>
            </w:r>
          </w:p>
          <w:p w:rsidR="0091709D" w:rsidRPr="005E3725" w:rsidRDefault="0091709D" w:rsidP="002F21CD">
            <w:pPr>
              <w:tabs>
                <w:tab w:val="left" w:pos="2235"/>
              </w:tabs>
              <w:rPr>
                <w:rFonts w:ascii="Book Antiqua" w:hAnsi="Book Antiqua" w:cstheme="majorBidi"/>
              </w:rPr>
            </w:pPr>
            <w:r w:rsidRPr="005E3725">
              <w:rPr>
                <w:rFonts w:ascii="Book Antiqua" w:hAnsi="Book Antiqua" w:cstheme="majorBidi"/>
              </w:rPr>
              <w:tab/>
            </w:r>
          </w:p>
          <w:p w:rsidR="0091709D" w:rsidRPr="005E3725" w:rsidRDefault="0091709D" w:rsidP="002F21CD">
            <w:pPr>
              <w:spacing w:line="360" w:lineRule="auto"/>
              <w:rPr>
                <w:rFonts w:ascii="Book Antiqua" w:hAnsi="Book Antiqua" w:cstheme="majorBidi"/>
              </w:rPr>
            </w:pPr>
            <w:r w:rsidRPr="005E3725">
              <w:rPr>
                <w:rFonts w:ascii="Book Antiqua" w:hAnsi="Book Antiqua" w:cstheme="majorBidi"/>
              </w:rPr>
              <w:t>Class C</w:t>
            </w:r>
          </w:p>
          <w:p w:rsidR="0091709D" w:rsidRPr="005E3725" w:rsidRDefault="0091709D" w:rsidP="002F21CD">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2F21CD">
            <w:pPr>
              <w:spacing w:line="360" w:lineRule="auto"/>
              <w:rPr>
                <w:rFonts w:ascii="Book Antiqua" w:hAnsi="Book Antiqua" w:cstheme="majorBidi"/>
              </w:rPr>
            </w:pPr>
          </w:p>
          <w:p w:rsidR="0091709D" w:rsidRPr="005E3725" w:rsidRDefault="0091709D" w:rsidP="002F21CD">
            <w:pPr>
              <w:spacing w:line="360" w:lineRule="auto"/>
              <w:rPr>
                <w:rFonts w:ascii="Book Antiqua" w:hAnsi="Book Antiqua" w:cstheme="majorBidi"/>
              </w:rPr>
            </w:pPr>
            <w:r w:rsidRPr="005E3725">
              <w:rPr>
                <w:rFonts w:ascii="Book Antiqua" w:hAnsi="Book Antiqua" w:cstheme="majorBidi"/>
              </w:rPr>
              <w:t xml:space="preserve">Codes: </w:t>
            </w:r>
          </w:p>
          <w:p w:rsidR="0091709D" w:rsidRPr="005E3725" w:rsidRDefault="0091709D" w:rsidP="002F21CD">
            <w:pPr>
              <w:spacing w:line="360" w:lineRule="auto"/>
              <w:rPr>
                <w:rFonts w:ascii="Book Antiqua" w:hAnsi="Book Antiqua" w:cstheme="majorBidi"/>
              </w:rPr>
            </w:pPr>
            <w:r w:rsidRPr="005E3725">
              <w:rPr>
                <w:rFonts w:ascii="Book Antiqua" w:hAnsi="Book Antiqua" w:cstheme="majorBidi"/>
              </w:rPr>
              <w:t xml:space="preserve">B-14P, B-16P, B-18P, </w:t>
            </w:r>
          </w:p>
          <w:p w:rsidR="0091709D" w:rsidRPr="005E3725" w:rsidRDefault="0091709D" w:rsidP="002F21CD">
            <w:pPr>
              <w:spacing w:line="360" w:lineRule="auto"/>
              <w:rPr>
                <w:rFonts w:ascii="Book Antiqua" w:hAnsi="Book Antiqua" w:cstheme="majorBidi"/>
              </w:rPr>
            </w:pPr>
            <w:r w:rsidRPr="005E3725">
              <w:rPr>
                <w:rFonts w:ascii="Book Antiqua" w:hAnsi="Book Antiqua" w:cstheme="majorBidi"/>
              </w:rPr>
              <w:t xml:space="preserve">B-20P </w:t>
            </w:r>
          </w:p>
          <w:p w:rsidR="0091709D" w:rsidRPr="005E3725" w:rsidRDefault="0091709D" w:rsidP="002F21CD">
            <w:pPr>
              <w:rPr>
                <w:rFonts w:ascii="Book Antiqua" w:hAnsi="Book Antiqua" w:cstheme="majorBidi"/>
              </w:rPr>
            </w:pPr>
          </w:p>
        </w:tc>
        <w:tc>
          <w:tcPr>
            <w:tcW w:w="1560" w:type="dxa"/>
            <w:shd w:val="clear" w:color="auto" w:fill="auto"/>
          </w:tcPr>
          <w:p w:rsidR="0091709D" w:rsidRPr="005E3725" w:rsidRDefault="0091709D" w:rsidP="002F21CD">
            <w:pPr>
              <w:rPr>
                <w:rFonts w:ascii="Book Antiqua" w:hAnsi="Book Antiqua"/>
                <w:sz w:val="20"/>
                <w:szCs w:val="20"/>
              </w:rPr>
            </w:pPr>
            <w:r w:rsidRPr="005E3725">
              <w:rPr>
                <w:rFonts w:ascii="Book Antiqua" w:hAnsi="Book Antiqua" w:cstheme="majorBidi"/>
              </w:rPr>
              <w:t>Dialyzers, Hemodialysis, Hollow-Fiber</w:t>
            </w:r>
          </w:p>
        </w:tc>
        <w:tc>
          <w:tcPr>
            <w:tcW w:w="1667" w:type="dxa"/>
            <w:gridSpan w:val="4"/>
            <w:shd w:val="clear" w:color="auto" w:fill="auto"/>
          </w:tcPr>
          <w:p w:rsidR="0091709D" w:rsidRPr="005E3725" w:rsidRDefault="0091709D" w:rsidP="002F21CD">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M/s Noor International Noor House, 29-D, Block 6, PECHS, Karachi</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(ELI-00061)</w:t>
            </w:r>
          </w:p>
        </w:tc>
        <w:tc>
          <w:tcPr>
            <w:tcW w:w="1985" w:type="dxa"/>
            <w:gridSpan w:val="3"/>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UNISIS Corp., 4-11-4 Taito, Taito-ku, Tokyo 110-0016, Japan</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 xml:space="preserve">(FSC Japan Issuance Date </w:t>
            </w:r>
          </w:p>
          <w:p w:rsidR="0091709D" w:rsidRPr="005E3725" w:rsidRDefault="0091709D" w:rsidP="002F21CD">
            <w:pPr>
              <w:rPr>
                <w:rFonts w:ascii="Book Antiqua" w:hAnsi="Book Antiqua" w:cstheme="majorBidi"/>
                <w:b/>
                <w:bCs/>
              </w:rPr>
            </w:pPr>
            <w:r w:rsidRPr="005E3725">
              <w:rPr>
                <w:rFonts w:ascii="Book Antiqua" w:hAnsi="Book Antiqua" w:cstheme="majorBidi"/>
              </w:rPr>
              <w:t>18-07-2018)</w:t>
            </w:r>
          </w:p>
        </w:tc>
        <w:tc>
          <w:tcPr>
            <w:tcW w:w="2976" w:type="dxa"/>
            <w:gridSpan w:val="5"/>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 xml:space="preserve">Uniever </w:t>
            </w:r>
          </w:p>
          <w:p w:rsidR="0091709D" w:rsidRPr="005E3725" w:rsidRDefault="0091709D" w:rsidP="002F21CD">
            <w:pPr>
              <w:rPr>
                <w:rFonts w:ascii="Book Antiqua" w:hAnsi="Book Antiqua" w:cstheme="majorBidi"/>
              </w:rPr>
            </w:pPr>
            <w:r w:rsidRPr="005E3725">
              <w:rPr>
                <w:rFonts w:ascii="Book Antiqua" w:hAnsi="Book Antiqua" w:cstheme="majorBidi"/>
              </w:rPr>
              <w:t>Disposable Combined Spinal Epidural Anesthesia Minitray</w:t>
            </w:r>
          </w:p>
          <w:p w:rsidR="0091709D" w:rsidRPr="005E3725" w:rsidRDefault="0091709D" w:rsidP="002F21CD">
            <w:pPr>
              <w:rPr>
                <w:rFonts w:ascii="Book Antiqua" w:hAnsi="Book Antiqua" w:cstheme="majorBidi"/>
              </w:rPr>
            </w:pPr>
          </w:p>
          <w:p w:rsidR="0091709D" w:rsidRPr="005E3725" w:rsidRDefault="0091709D" w:rsidP="002F21CD">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2F21CD">
            <w:pPr>
              <w:rPr>
                <w:rFonts w:ascii="Book Antiqua" w:hAnsi="Book Antiqua" w:cstheme="majorBidi"/>
              </w:rPr>
            </w:pPr>
            <w:r w:rsidRPr="005E3725">
              <w:rPr>
                <w:rFonts w:ascii="Book Antiqua" w:hAnsi="Book Antiqua" w:cstheme="majorBidi"/>
              </w:rPr>
              <w:t>Shelf Life: 5 Years</w:t>
            </w:r>
          </w:p>
        </w:tc>
        <w:tc>
          <w:tcPr>
            <w:tcW w:w="1560" w:type="dxa"/>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Disposable Combined Spinal Epidural Anesthesia Minitray</w:t>
            </w:r>
          </w:p>
        </w:tc>
        <w:tc>
          <w:tcPr>
            <w:tcW w:w="1667" w:type="dxa"/>
            <w:gridSpan w:val="4"/>
            <w:shd w:val="clear" w:color="auto" w:fill="auto"/>
          </w:tcPr>
          <w:p w:rsidR="0091709D" w:rsidRPr="005E3725" w:rsidRDefault="0091709D" w:rsidP="002F21CD">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B42B6C">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UNISIS Corp., 4-11-4 Taito, Taito-ku, Tokyo 110-0016, Japan</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 xml:space="preserve">(FSC Japan Issuance Date </w:t>
            </w:r>
          </w:p>
          <w:p w:rsidR="0091709D" w:rsidRPr="005E3725" w:rsidRDefault="0091709D" w:rsidP="002F21CD">
            <w:pPr>
              <w:rPr>
                <w:rFonts w:ascii="Book Antiqua" w:hAnsi="Book Antiqua" w:cstheme="majorBidi"/>
                <w:b/>
                <w:bCs/>
              </w:rPr>
            </w:pPr>
            <w:r w:rsidRPr="005E3725">
              <w:rPr>
                <w:rFonts w:ascii="Book Antiqua" w:hAnsi="Book Antiqua" w:cstheme="majorBidi"/>
              </w:rPr>
              <w:t>18-07-2018)</w:t>
            </w:r>
          </w:p>
        </w:tc>
        <w:tc>
          <w:tcPr>
            <w:tcW w:w="2976" w:type="dxa"/>
            <w:gridSpan w:val="5"/>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 xml:space="preserve">Uniever </w:t>
            </w:r>
          </w:p>
          <w:p w:rsidR="0091709D" w:rsidRPr="005E3725" w:rsidRDefault="0091709D" w:rsidP="002F21CD">
            <w:pPr>
              <w:rPr>
                <w:rFonts w:ascii="Book Antiqua" w:hAnsi="Book Antiqua" w:cstheme="majorBidi"/>
              </w:rPr>
            </w:pPr>
            <w:r w:rsidRPr="005E3725">
              <w:rPr>
                <w:rFonts w:ascii="Book Antiqua" w:hAnsi="Book Antiqua" w:cstheme="majorBidi"/>
              </w:rPr>
              <w:t>Disposable Epidural Anesthesia Minitray</w:t>
            </w:r>
          </w:p>
          <w:p w:rsidR="0091709D" w:rsidRPr="005E3725" w:rsidRDefault="0091709D" w:rsidP="002F21CD">
            <w:pPr>
              <w:rPr>
                <w:rFonts w:ascii="Book Antiqua" w:hAnsi="Book Antiqua" w:cstheme="majorBidi"/>
              </w:rPr>
            </w:pPr>
          </w:p>
          <w:p w:rsidR="0091709D" w:rsidRPr="005E3725" w:rsidRDefault="0091709D" w:rsidP="002F21CD">
            <w:pPr>
              <w:spacing w:line="360" w:lineRule="auto"/>
              <w:rPr>
                <w:rFonts w:ascii="Book Antiqua" w:hAnsi="Book Antiqua" w:cstheme="majorBidi"/>
              </w:rPr>
            </w:pPr>
            <w:r w:rsidRPr="005E3725">
              <w:rPr>
                <w:rFonts w:ascii="Book Antiqua" w:hAnsi="Book Antiqua" w:cstheme="majorBidi"/>
              </w:rPr>
              <w:t>Class B</w:t>
            </w:r>
          </w:p>
          <w:p w:rsidR="0091709D" w:rsidRPr="005E3725" w:rsidRDefault="0091709D" w:rsidP="002F21CD">
            <w:pPr>
              <w:rPr>
                <w:rFonts w:ascii="Book Antiqua" w:hAnsi="Book Antiqua" w:cstheme="majorBidi"/>
              </w:rPr>
            </w:pPr>
            <w:r w:rsidRPr="005E3725">
              <w:rPr>
                <w:rFonts w:ascii="Book Antiqua" w:hAnsi="Book Antiqua" w:cstheme="majorBidi"/>
              </w:rPr>
              <w:t>Shelf Life: 5 Years</w:t>
            </w:r>
          </w:p>
        </w:tc>
        <w:tc>
          <w:tcPr>
            <w:tcW w:w="1560" w:type="dxa"/>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Disposable Epidural Anesthesia Minitray</w:t>
            </w:r>
          </w:p>
        </w:tc>
        <w:tc>
          <w:tcPr>
            <w:tcW w:w="1667" w:type="dxa"/>
            <w:gridSpan w:val="4"/>
            <w:shd w:val="clear" w:color="auto" w:fill="auto"/>
          </w:tcPr>
          <w:p w:rsidR="0091709D" w:rsidRPr="005E3725" w:rsidRDefault="0091709D" w:rsidP="002F21CD">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B42B6C">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UNISIS Corp., 4-11-4 Taito, Taito-ku, Tokyo 110-0016, Japan</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 xml:space="preserve">(FSC Japan Issuance Date </w:t>
            </w:r>
          </w:p>
          <w:p w:rsidR="0091709D" w:rsidRPr="005E3725" w:rsidRDefault="0091709D" w:rsidP="002F21CD">
            <w:pPr>
              <w:rPr>
                <w:rFonts w:ascii="Book Antiqua" w:hAnsi="Book Antiqua" w:cstheme="majorBidi"/>
                <w:b/>
                <w:bCs/>
              </w:rPr>
            </w:pPr>
            <w:r w:rsidRPr="005E3725">
              <w:rPr>
                <w:rFonts w:ascii="Book Antiqua" w:hAnsi="Book Antiqua" w:cstheme="majorBidi"/>
              </w:rPr>
              <w:t>18-07-2018)</w:t>
            </w:r>
          </w:p>
        </w:tc>
        <w:tc>
          <w:tcPr>
            <w:tcW w:w="2976" w:type="dxa"/>
            <w:gridSpan w:val="5"/>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Uniever Disposable Spinal Anesthesia Needle</w:t>
            </w:r>
          </w:p>
          <w:p w:rsidR="0091709D" w:rsidRPr="005E3725" w:rsidRDefault="0091709D" w:rsidP="002F21CD">
            <w:pPr>
              <w:rPr>
                <w:rFonts w:ascii="Book Antiqua" w:hAnsi="Book Antiqua" w:cstheme="majorBidi"/>
              </w:rPr>
            </w:pPr>
          </w:p>
          <w:p w:rsidR="0091709D" w:rsidRPr="005E3725" w:rsidRDefault="0091709D" w:rsidP="002F21CD">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2F21CD">
            <w:pPr>
              <w:rPr>
                <w:rFonts w:ascii="Book Antiqua" w:hAnsi="Book Antiqua" w:cstheme="majorBidi"/>
              </w:rPr>
            </w:pPr>
            <w:r w:rsidRPr="005E3725">
              <w:rPr>
                <w:rFonts w:ascii="Book Antiqua" w:hAnsi="Book Antiqua" w:cstheme="majorBidi"/>
              </w:rPr>
              <w:t>Shelf Life: 5 Years</w:t>
            </w:r>
          </w:p>
        </w:tc>
        <w:tc>
          <w:tcPr>
            <w:tcW w:w="1560" w:type="dxa"/>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Disposable Spinal Anesthesia Needle</w:t>
            </w:r>
          </w:p>
        </w:tc>
        <w:tc>
          <w:tcPr>
            <w:tcW w:w="1667" w:type="dxa"/>
            <w:gridSpan w:val="4"/>
            <w:shd w:val="clear" w:color="auto" w:fill="auto"/>
          </w:tcPr>
          <w:p w:rsidR="0091709D" w:rsidRPr="005E3725" w:rsidRDefault="0091709D" w:rsidP="002F21CD">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B42B6C">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UNISIS Corp., 4-11-4 Taito, Taito-ku, Tokyo 110-0016, Japan</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 xml:space="preserve">(FSC Japan Issuance Date </w:t>
            </w:r>
          </w:p>
          <w:p w:rsidR="0091709D" w:rsidRPr="005E3725" w:rsidRDefault="0091709D" w:rsidP="002F21CD">
            <w:pPr>
              <w:rPr>
                <w:rFonts w:ascii="Book Antiqua" w:hAnsi="Book Antiqua" w:cstheme="majorBidi"/>
                <w:b/>
                <w:bCs/>
              </w:rPr>
            </w:pPr>
            <w:r w:rsidRPr="005E3725">
              <w:rPr>
                <w:rFonts w:ascii="Book Antiqua" w:hAnsi="Book Antiqua" w:cstheme="majorBidi"/>
              </w:rPr>
              <w:t>18-07-2018)</w:t>
            </w:r>
          </w:p>
        </w:tc>
        <w:tc>
          <w:tcPr>
            <w:tcW w:w="2976" w:type="dxa"/>
            <w:gridSpan w:val="5"/>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Uniever Disposable Epidural Anesthesia Needle</w:t>
            </w:r>
          </w:p>
          <w:p w:rsidR="0091709D" w:rsidRPr="005E3725" w:rsidRDefault="0091709D" w:rsidP="002F21CD">
            <w:pPr>
              <w:rPr>
                <w:rFonts w:ascii="Book Antiqua" w:hAnsi="Book Antiqua" w:cstheme="majorBidi"/>
              </w:rPr>
            </w:pPr>
          </w:p>
          <w:p w:rsidR="0091709D" w:rsidRPr="005E3725" w:rsidRDefault="0091709D" w:rsidP="002F21CD">
            <w:pPr>
              <w:spacing w:line="360" w:lineRule="auto"/>
              <w:rPr>
                <w:rFonts w:ascii="Book Antiqua" w:hAnsi="Book Antiqua" w:cstheme="majorBidi"/>
              </w:rPr>
            </w:pPr>
            <w:r w:rsidRPr="005E3725">
              <w:rPr>
                <w:rFonts w:ascii="Book Antiqua" w:hAnsi="Book Antiqua" w:cstheme="majorBidi"/>
              </w:rPr>
              <w:t>Class B</w:t>
            </w:r>
          </w:p>
          <w:p w:rsidR="0091709D" w:rsidRPr="005E3725" w:rsidRDefault="0091709D" w:rsidP="002F21CD">
            <w:pPr>
              <w:rPr>
                <w:rFonts w:ascii="Book Antiqua" w:hAnsi="Book Antiqua" w:cstheme="majorBidi"/>
              </w:rPr>
            </w:pPr>
            <w:r w:rsidRPr="005E3725">
              <w:rPr>
                <w:rFonts w:ascii="Book Antiqua" w:hAnsi="Book Antiqua" w:cstheme="majorBidi"/>
              </w:rPr>
              <w:t>Shelf Life: 5 Years</w:t>
            </w:r>
          </w:p>
        </w:tc>
        <w:tc>
          <w:tcPr>
            <w:tcW w:w="1560" w:type="dxa"/>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Disposable Epidural Anesthesia Needle</w:t>
            </w:r>
          </w:p>
        </w:tc>
        <w:tc>
          <w:tcPr>
            <w:tcW w:w="1667" w:type="dxa"/>
            <w:gridSpan w:val="4"/>
            <w:shd w:val="clear" w:color="auto" w:fill="auto"/>
          </w:tcPr>
          <w:p w:rsidR="0091709D" w:rsidRPr="005E3725" w:rsidRDefault="0091709D" w:rsidP="002F21CD">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M/s Sadqain Healthcare (Pvt) Ltd., Safari Villas II, Commercial Complex, 3</w:t>
            </w:r>
            <w:r w:rsidRPr="005E3725">
              <w:rPr>
                <w:rFonts w:ascii="Book Antiqua" w:hAnsi="Book Antiqua" w:cstheme="majorBidi"/>
                <w:vertAlign w:val="superscript"/>
              </w:rPr>
              <w:t>rd</w:t>
            </w:r>
            <w:r w:rsidRPr="005E3725">
              <w:rPr>
                <w:rFonts w:ascii="Book Antiqua" w:hAnsi="Book Antiqua" w:cstheme="majorBidi"/>
              </w:rPr>
              <w:t xml:space="preserve"> Floor, Bahria Town Phase 7, Rawalpindi</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(ELI-00020)</w:t>
            </w:r>
          </w:p>
        </w:tc>
        <w:tc>
          <w:tcPr>
            <w:tcW w:w="1985" w:type="dxa"/>
            <w:gridSpan w:val="3"/>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Intersurgical Limited., Crane House, Molly Millars Lane, Wokingham, Berkshire, UK</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(FSC UK Issuance Date</w:t>
            </w:r>
          </w:p>
          <w:p w:rsidR="0091709D" w:rsidRPr="005E3725" w:rsidRDefault="0091709D" w:rsidP="002F21CD">
            <w:pPr>
              <w:rPr>
                <w:rFonts w:ascii="Book Antiqua" w:hAnsi="Book Antiqua" w:cstheme="majorBidi"/>
                <w:b/>
                <w:bCs/>
              </w:rPr>
            </w:pPr>
            <w:r w:rsidRPr="005E3725">
              <w:rPr>
                <w:rFonts w:ascii="Book Antiqua" w:hAnsi="Book Antiqua" w:cstheme="majorBidi"/>
              </w:rPr>
              <w:t>01-03-2016)</w:t>
            </w:r>
          </w:p>
        </w:tc>
        <w:tc>
          <w:tcPr>
            <w:tcW w:w="2976" w:type="dxa"/>
            <w:gridSpan w:val="5"/>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 xml:space="preserve">Hydro-Trach T MK II HME </w:t>
            </w:r>
          </w:p>
          <w:p w:rsidR="0091709D" w:rsidRPr="005E3725" w:rsidRDefault="0091709D" w:rsidP="002F21CD">
            <w:pPr>
              <w:rPr>
                <w:rFonts w:ascii="Book Antiqua" w:hAnsi="Book Antiqua" w:cstheme="majorBidi"/>
              </w:rPr>
            </w:pPr>
          </w:p>
          <w:p w:rsidR="0091709D" w:rsidRPr="005E3725" w:rsidRDefault="0091709D" w:rsidP="002F21CD">
            <w:pPr>
              <w:spacing w:line="360" w:lineRule="auto"/>
              <w:rPr>
                <w:rFonts w:ascii="Book Antiqua" w:hAnsi="Book Antiqua" w:cstheme="majorBidi"/>
              </w:rPr>
            </w:pPr>
            <w:r w:rsidRPr="005E3725">
              <w:rPr>
                <w:rFonts w:ascii="Book Antiqua" w:hAnsi="Book Antiqua" w:cstheme="majorBidi"/>
              </w:rPr>
              <w:t>Class B</w:t>
            </w:r>
          </w:p>
          <w:p w:rsidR="0091709D" w:rsidRPr="005E3725" w:rsidRDefault="0091709D" w:rsidP="002F21CD">
            <w:pPr>
              <w:spacing w:line="360" w:lineRule="auto"/>
              <w:rPr>
                <w:rFonts w:ascii="Book Antiqua" w:hAnsi="Book Antiqua" w:cstheme="majorBidi"/>
              </w:rPr>
            </w:pPr>
            <w:r w:rsidRPr="005E3725">
              <w:rPr>
                <w:rFonts w:ascii="Book Antiqua" w:hAnsi="Book Antiqua" w:cstheme="majorBidi"/>
              </w:rPr>
              <w:t>Shelf Life: 5 Years</w:t>
            </w:r>
          </w:p>
          <w:p w:rsidR="0091709D" w:rsidRPr="005E3725" w:rsidRDefault="0091709D" w:rsidP="002F21CD">
            <w:pPr>
              <w:rPr>
                <w:rFonts w:ascii="Book Antiqua" w:hAnsi="Book Antiqua" w:cstheme="majorBidi"/>
              </w:rPr>
            </w:pPr>
            <w:r w:rsidRPr="005E3725">
              <w:rPr>
                <w:rFonts w:ascii="Book Antiqua" w:hAnsi="Book Antiqua" w:cstheme="majorBidi"/>
              </w:rPr>
              <w:t>Code: 1874000</w:t>
            </w:r>
          </w:p>
        </w:tc>
        <w:tc>
          <w:tcPr>
            <w:tcW w:w="1560" w:type="dxa"/>
            <w:shd w:val="clear" w:color="auto" w:fill="auto"/>
          </w:tcPr>
          <w:p w:rsidR="0091709D" w:rsidRPr="005E3725" w:rsidRDefault="0091709D" w:rsidP="002F21CD">
            <w:pPr>
              <w:rPr>
                <w:rFonts w:ascii="Book Antiqua" w:hAnsi="Book Antiqua"/>
                <w:sz w:val="20"/>
                <w:szCs w:val="20"/>
              </w:rPr>
            </w:pPr>
            <w:r w:rsidRPr="005E3725">
              <w:rPr>
                <w:rFonts w:ascii="Book Antiqua" w:hAnsi="Book Antiqua" w:cstheme="majorBidi"/>
              </w:rPr>
              <w:t>HME filter with Oxygen Tubing</w:t>
            </w:r>
          </w:p>
        </w:tc>
        <w:tc>
          <w:tcPr>
            <w:tcW w:w="1667" w:type="dxa"/>
            <w:gridSpan w:val="4"/>
            <w:shd w:val="clear" w:color="auto" w:fill="auto"/>
          </w:tcPr>
          <w:p w:rsidR="0091709D" w:rsidRPr="005E3725" w:rsidRDefault="0091709D" w:rsidP="002F21CD">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B42B6C">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Intersurgical Limited., Crane House, Molly Millars Lane, Wokingham, Berkshire, UK</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(FSC UK Issuance Date</w:t>
            </w:r>
          </w:p>
          <w:p w:rsidR="0091709D" w:rsidRPr="005E3725" w:rsidRDefault="0091709D" w:rsidP="002F21CD">
            <w:pPr>
              <w:rPr>
                <w:rFonts w:ascii="Book Antiqua" w:hAnsi="Book Antiqua" w:cstheme="majorBidi"/>
                <w:b/>
                <w:bCs/>
              </w:rPr>
            </w:pPr>
            <w:r w:rsidRPr="005E3725">
              <w:rPr>
                <w:rFonts w:ascii="Book Antiqua" w:hAnsi="Book Antiqua" w:cstheme="majorBidi"/>
              </w:rPr>
              <w:t>01-03-2016)</w:t>
            </w:r>
          </w:p>
        </w:tc>
        <w:tc>
          <w:tcPr>
            <w:tcW w:w="2976" w:type="dxa"/>
            <w:gridSpan w:val="5"/>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Hydro-Guard Mini Breathing Filter</w:t>
            </w:r>
          </w:p>
          <w:p w:rsidR="0091709D" w:rsidRPr="005E3725" w:rsidRDefault="0091709D" w:rsidP="002F21CD">
            <w:pPr>
              <w:rPr>
                <w:rFonts w:ascii="Book Antiqua" w:hAnsi="Book Antiqua" w:cstheme="majorBidi"/>
              </w:rPr>
            </w:pPr>
          </w:p>
          <w:p w:rsidR="0091709D" w:rsidRPr="005E3725" w:rsidRDefault="0091709D" w:rsidP="002F21CD">
            <w:pPr>
              <w:spacing w:line="360" w:lineRule="auto"/>
              <w:rPr>
                <w:rFonts w:ascii="Book Antiqua" w:hAnsi="Book Antiqua" w:cstheme="majorBidi"/>
              </w:rPr>
            </w:pPr>
            <w:r w:rsidRPr="005E3725">
              <w:rPr>
                <w:rFonts w:ascii="Book Antiqua" w:hAnsi="Book Antiqua" w:cstheme="majorBidi"/>
              </w:rPr>
              <w:t>Class B</w:t>
            </w:r>
          </w:p>
          <w:p w:rsidR="0091709D" w:rsidRPr="005E3725" w:rsidRDefault="0091709D" w:rsidP="002F21CD">
            <w:pPr>
              <w:spacing w:line="360" w:lineRule="auto"/>
              <w:rPr>
                <w:rFonts w:ascii="Book Antiqua" w:hAnsi="Book Antiqua" w:cstheme="majorBidi"/>
              </w:rPr>
            </w:pPr>
            <w:r w:rsidRPr="005E3725">
              <w:rPr>
                <w:rFonts w:ascii="Book Antiqua" w:hAnsi="Book Antiqua" w:cstheme="majorBidi"/>
              </w:rPr>
              <w:t>Shelf Life: 5 Years</w:t>
            </w:r>
          </w:p>
          <w:p w:rsidR="0091709D" w:rsidRPr="005E3725" w:rsidRDefault="0091709D" w:rsidP="002F21CD">
            <w:pPr>
              <w:rPr>
                <w:rFonts w:ascii="Book Antiqua" w:hAnsi="Book Antiqua" w:cstheme="majorBidi"/>
              </w:rPr>
            </w:pPr>
            <w:r w:rsidRPr="005E3725">
              <w:rPr>
                <w:rFonts w:ascii="Book Antiqua" w:hAnsi="Book Antiqua" w:cstheme="majorBidi"/>
              </w:rPr>
              <w:t>Code: 1745000</w:t>
            </w:r>
          </w:p>
        </w:tc>
        <w:tc>
          <w:tcPr>
            <w:tcW w:w="1560" w:type="dxa"/>
            <w:shd w:val="clear" w:color="auto" w:fill="auto"/>
          </w:tcPr>
          <w:p w:rsidR="0091709D" w:rsidRPr="005E3725" w:rsidRDefault="0091709D" w:rsidP="002F21CD">
            <w:pPr>
              <w:rPr>
                <w:rFonts w:ascii="Book Antiqua" w:hAnsi="Book Antiqua"/>
                <w:sz w:val="20"/>
                <w:szCs w:val="20"/>
              </w:rPr>
            </w:pPr>
            <w:r w:rsidRPr="005E3725">
              <w:rPr>
                <w:rFonts w:ascii="Book Antiqua" w:hAnsi="Book Antiqua" w:cstheme="majorBidi"/>
              </w:rPr>
              <w:t>Breathing Filter</w:t>
            </w:r>
          </w:p>
        </w:tc>
        <w:tc>
          <w:tcPr>
            <w:tcW w:w="1667" w:type="dxa"/>
            <w:gridSpan w:val="4"/>
            <w:shd w:val="clear" w:color="auto" w:fill="auto"/>
          </w:tcPr>
          <w:p w:rsidR="0091709D" w:rsidRPr="005E3725" w:rsidRDefault="0091709D" w:rsidP="002F21CD">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B42B6C">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Intersurgical Limited., Crane House, Molly Millars Lane, Wokingham, Berkshire, UK</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(FSC UK Issuance Date</w:t>
            </w:r>
          </w:p>
          <w:p w:rsidR="0091709D" w:rsidRPr="005E3725" w:rsidRDefault="0091709D" w:rsidP="002F21CD">
            <w:pPr>
              <w:rPr>
                <w:rFonts w:ascii="Book Antiqua" w:hAnsi="Book Antiqua" w:cstheme="majorBidi"/>
                <w:b/>
                <w:bCs/>
              </w:rPr>
            </w:pPr>
            <w:r w:rsidRPr="005E3725">
              <w:rPr>
                <w:rFonts w:ascii="Book Antiqua" w:hAnsi="Book Antiqua" w:cstheme="majorBidi"/>
              </w:rPr>
              <w:t>01-03-2016)</w:t>
            </w:r>
          </w:p>
        </w:tc>
        <w:tc>
          <w:tcPr>
            <w:tcW w:w="2976" w:type="dxa"/>
            <w:gridSpan w:val="5"/>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Clear-Therm Micro HMEF with Luer Port</w:t>
            </w:r>
          </w:p>
          <w:p w:rsidR="0091709D" w:rsidRPr="005E3725" w:rsidRDefault="0091709D" w:rsidP="002F21CD">
            <w:pPr>
              <w:rPr>
                <w:rFonts w:ascii="Book Antiqua" w:hAnsi="Book Antiqua" w:cstheme="majorBidi"/>
              </w:rPr>
            </w:pPr>
            <w:r w:rsidRPr="005E3725">
              <w:rPr>
                <w:rFonts w:ascii="Book Antiqua" w:hAnsi="Book Antiqua" w:cstheme="majorBidi"/>
              </w:rPr>
              <w:t>Clear-Therm Mini HMEF with Luer Port</w:t>
            </w:r>
          </w:p>
          <w:p w:rsidR="0091709D" w:rsidRPr="005E3725" w:rsidRDefault="0091709D" w:rsidP="002F21CD">
            <w:pPr>
              <w:rPr>
                <w:rFonts w:ascii="Book Antiqua" w:hAnsi="Book Antiqua" w:cstheme="majorBidi"/>
              </w:rPr>
            </w:pPr>
          </w:p>
          <w:p w:rsidR="0091709D" w:rsidRPr="005E3725" w:rsidRDefault="0091709D" w:rsidP="002F21CD">
            <w:pPr>
              <w:spacing w:line="360" w:lineRule="auto"/>
              <w:rPr>
                <w:rFonts w:ascii="Book Antiqua" w:hAnsi="Book Antiqua" w:cstheme="majorBidi"/>
              </w:rPr>
            </w:pPr>
            <w:r w:rsidRPr="005E3725">
              <w:rPr>
                <w:rFonts w:ascii="Book Antiqua" w:hAnsi="Book Antiqua" w:cstheme="majorBidi"/>
              </w:rPr>
              <w:t>Class B</w:t>
            </w:r>
          </w:p>
          <w:p w:rsidR="0091709D" w:rsidRPr="005E3725" w:rsidRDefault="0091709D" w:rsidP="002F21CD">
            <w:pPr>
              <w:spacing w:line="360" w:lineRule="auto"/>
              <w:rPr>
                <w:rFonts w:ascii="Book Antiqua" w:hAnsi="Book Antiqua" w:cstheme="majorBidi"/>
              </w:rPr>
            </w:pPr>
            <w:r w:rsidRPr="005E3725">
              <w:rPr>
                <w:rFonts w:ascii="Book Antiqua" w:hAnsi="Book Antiqua" w:cstheme="majorBidi"/>
              </w:rPr>
              <w:t>Shelf Life: 2 Years</w:t>
            </w:r>
          </w:p>
          <w:p w:rsidR="0091709D" w:rsidRPr="005E3725" w:rsidRDefault="0091709D" w:rsidP="002F21CD">
            <w:pPr>
              <w:rPr>
                <w:rFonts w:ascii="Book Antiqua" w:hAnsi="Book Antiqua" w:cstheme="majorBidi"/>
              </w:rPr>
            </w:pPr>
            <w:r w:rsidRPr="005E3725">
              <w:rPr>
                <w:rFonts w:ascii="Book Antiqua" w:hAnsi="Book Antiqua" w:cstheme="majorBidi"/>
              </w:rPr>
              <w:t>1441000, 1831000</w:t>
            </w:r>
          </w:p>
        </w:tc>
        <w:tc>
          <w:tcPr>
            <w:tcW w:w="1560" w:type="dxa"/>
            <w:shd w:val="clear" w:color="auto" w:fill="auto"/>
          </w:tcPr>
          <w:p w:rsidR="0091709D" w:rsidRPr="005E3725" w:rsidRDefault="0091709D" w:rsidP="002F21CD">
            <w:pPr>
              <w:rPr>
                <w:rFonts w:ascii="Book Antiqua" w:hAnsi="Book Antiqua"/>
              </w:rPr>
            </w:pPr>
            <w:r w:rsidRPr="005E3725">
              <w:rPr>
                <w:rFonts w:ascii="Book Antiqua" w:hAnsi="Book Antiqua"/>
                <w:shd w:val="clear" w:color="auto" w:fill="FFFFFF"/>
              </w:rPr>
              <w:t>Heat and Moisture Exchanging Filter</w:t>
            </w:r>
          </w:p>
        </w:tc>
        <w:tc>
          <w:tcPr>
            <w:tcW w:w="1667" w:type="dxa"/>
            <w:gridSpan w:val="4"/>
            <w:shd w:val="clear" w:color="auto" w:fill="auto"/>
          </w:tcPr>
          <w:p w:rsidR="0091709D" w:rsidRPr="005E3725" w:rsidRDefault="0091709D" w:rsidP="002F21CD">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M/s Briogene Private Limited., 196-A, Sindhi Muslim, Cooperative Housing Society, Shahrah-e-Faisal, Karachi</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(ELI-00015)</w:t>
            </w:r>
          </w:p>
        </w:tc>
        <w:tc>
          <w:tcPr>
            <w:tcW w:w="1985" w:type="dxa"/>
            <w:gridSpan w:val="3"/>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Qiagen GmbH Qiagen Str. 1, 40724 Hilden, Germany</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(FSC Germany Issuance Date</w:t>
            </w:r>
          </w:p>
          <w:p w:rsidR="0091709D" w:rsidRPr="005E3725" w:rsidRDefault="0091709D" w:rsidP="002F21CD">
            <w:pPr>
              <w:rPr>
                <w:rFonts w:ascii="Book Antiqua" w:hAnsi="Book Antiqua" w:cstheme="majorBidi"/>
                <w:b/>
                <w:bCs/>
              </w:rPr>
            </w:pPr>
            <w:r w:rsidRPr="005E3725">
              <w:rPr>
                <w:rFonts w:ascii="Book Antiqua" w:hAnsi="Book Antiqua" w:cstheme="majorBidi"/>
              </w:rPr>
              <w:t>02-06-2015)</w:t>
            </w:r>
          </w:p>
        </w:tc>
        <w:tc>
          <w:tcPr>
            <w:tcW w:w="2976" w:type="dxa"/>
            <w:gridSpan w:val="5"/>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 xml:space="preserve">Artus </w:t>
            </w:r>
            <w:r w:rsidRPr="005E3725">
              <w:rPr>
                <w:rFonts w:ascii="Book Antiqua" w:hAnsi="Book Antiqua" w:cstheme="majorBidi"/>
                <w:vertAlign w:val="superscript"/>
              </w:rPr>
              <w:t>R</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HBV QS-RGQKit-(24) CE4506363</w:t>
            </w:r>
          </w:p>
          <w:p w:rsidR="0091709D" w:rsidRPr="005E3725" w:rsidRDefault="0091709D" w:rsidP="002F21CD">
            <w:pPr>
              <w:rPr>
                <w:rFonts w:ascii="Book Antiqua" w:hAnsi="Book Antiqua" w:cstheme="majorBidi"/>
              </w:rPr>
            </w:pPr>
            <w:r w:rsidRPr="005E3725">
              <w:rPr>
                <w:rFonts w:ascii="Book Antiqua" w:hAnsi="Book Antiqua" w:cstheme="majorBidi"/>
              </w:rPr>
              <w:t>HBV QS-RGQ Kit (72),CE4506366</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Class C</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Shelf Life: 23 Months</w:t>
            </w:r>
          </w:p>
          <w:p w:rsidR="0091709D" w:rsidRPr="005E3725" w:rsidRDefault="0091709D" w:rsidP="002F21CD">
            <w:pPr>
              <w:rPr>
                <w:rFonts w:ascii="Book Antiqua" w:hAnsi="Book Antiqua" w:cstheme="majorBidi"/>
              </w:rPr>
            </w:pPr>
          </w:p>
        </w:tc>
        <w:tc>
          <w:tcPr>
            <w:tcW w:w="1560" w:type="dxa"/>
            <w:shd w:val="clear" w:color="auto" w:fill="auto"/>
          </w:tcPr>
          <w:p w:rsidR="0091709D" w:rsidRPr="005E3725" w:rsidRDefault="0091709D" w:rsidP="002F21CD">
            <w:pPr>
              <w:rPr>
                <w:rFonts w:ascii="Book Antiqua" w:hAnsi="Book Antiqua"/>
              </w:rPr>
            </w:pPr>
            <w:r w:rsidRPr="005E3725">
              <w:rPr>
                <w:rFonts w:ascii="Book Antiqua" w:hAnsi="Book Antiqua"/>
              </w:rPr>
              <w:t>HBV Kit</w:t>
            </w:r>
          </w:p>
        </w:tc>
        <w:tc>
          <w:tcPr>
            <w:tcW w:w="1667" w:type="dxa"/>
            <w:gridSpan w:val="4"/>
            <w:shd w:val="clear" w:color="auto" w:fill="auto"/>
          </w:tcPr>
          <w:p w:rsidR="0091709D" w:rsidRPr="005E3725" w:rsidRDefault="0091709D" w:rsidP="002F21CD">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B42B6C">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Maco Pharma Rue Lorthiois 59420 Mouvaux (France)</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b/>
              </w:rPr>
            </w:pPr>
            <w:r w:rsidRPr="005E3725">
              <w:rPr>
                <w:rFonts w:ascii="Book Antiqua" w:hAnsi="Book Antiqua" w:cstheme="majorBidi"/>
                <w:b/>
              </w:rPr>
              <w:t>Manufacturing Sites:</w:t>
            </w:r>
          </w:p>
          <w:p w:rsidR="0091709D" w:rsidRPr="005E3725" w:rsidRDefault="0091709D" w:rsidP="002F21CD">
            <w:pPr>
              <w:rPr>
                <w:rFonts w:ascii="Book Antiqua" w:hAnsi="Book Antiqua" w:cstheme="majorBidi"/>
              </w:rPr>
            </w:pPr>
            <w:r w:rsidRPr="005E3725">
              <w:rPr>
                <w:rFonts w:ascii="Book Antiqua" w:hAnsi="Book Antiqua" w:cstheme="majorBidi"/>
              </w:rPr>
              <w:t>(i) M/s MacoProductions 1-200 Chaussee Fernand Forest, 59200 Tourcoing, France</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(ii) M/s MacoProductions Pologne SP Z.o.o. ul Szwajcarska 54405 Wroclaw, Polongne</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(iii) M/s Maco MD Lot 99 Zone Industrielle Chotrana 2, 2056 Raoued, Ariana, Tunisie</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(FSC France Issuance Date</w:t>
            </w:r>
          </w:p>
          <w:p w:rsidR="0091709D" w:rsidRPr="005E3725" w:rsidRDefault="0091709D" w:rsidP="002F21CD">
            <w:pPr>
              <w:rPr>
                <w:rFonts w:ascii="Book Antiqua" w:hAnsi="Book Antiqua" w:cstheme="majorBidi"/>
                <w:b/>
                <w:bCs/>
              </w:rPr>
            </w:pPr>
            <w:r w:rsidRPr="005E3725">
              <w:rPr>
                <w:rFonts w:ascii="Book Antiqua" w:hAnsi="Book Antiqua" w:cstheme="majorBidi"/>
              </w:rPr>
              <w:t>25-04-2016)</w:t>
            </w:r>
          </w:p>
        </w:tc>
        <w:tc>
          <w:tcPr>
            <w:tcW w:w="2976" w:type="dxa"/>
            <w:gridSpan w:val="5"/>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 xml:space="preserve">Macopharma </w:t>
            </w:r>
          </w:p>
          <w:p w:rsidR="0091709D" w:rsidRPr="005E3725" w:rsidRDefault="0091709D" w:rsidP="002F21CD">
            <w:pPr>
              <w:rPr>
                <w:rFonts w:ascii="Book Antiqua" w:hAnsi="Book Antiqua" w:cstheme="majorBidi"/>
              </w:rPr>
            </w:pPr>
            <w:r w:rsidRPr="005E3725">
              <w:rPr>
                <w:rFonts w:ascii="Book Antiqua" w:hAnsi="Book Antiqua" w:cstheme="majorBidi"/>
              </w:rPr>
              <w:t>Double Blood Bag with Leukodepletion Filter</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Class D</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Shelf Life: 02 Years</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 xml:space="preserve">Code: </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p>
        </w:tc>
        <w:tc>
          <w:tcPr>
            <w:tcW w:w="1560" w:type="dxa"/>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Double Blood Bag with CPDA1</w:t>
            </w:r>
          </w:p>
        </w:tc>
        <w:tc>
          <w:tcPr>
            <w:tcW w:w="1667" w:type="dxa"/>
            <w:gridSpan w:val="4"/>
            <w:shd w:val="clear" w:color="auto" w:fill="auto"/>
          </w:tcPr>
          <w:p w:rsidR="0091709D" w:rsidRPr="005E3725" w:rsidRDefault="0091709D" w:rsidP="002F21CD">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clarification of codes on Free Sale Certificate.</w:t>
            </w:r>
          </w:p>
          <w:p w:rsidR="0091709D" w:rsidRPr="005E3725" w:rsidRDefault="0091709D" w:rsidP="002F21CD">
            <w:pPr>
              <w:rPr>
                <w:rFonts w:ascii="Book Antiqua" w:hAnsi="Book Antiqua" w:cstheme="majorBidi"/>
                <w:sz w:val="22"/>
                <w:szCs w:val="22"/>
              </w:rPr>
            </w:pPr>
          </w:p>
          <w:p w:rsidR="0091709D" w:rsidRPr="005E3725" w:rsidRDefault="0091709D" w:rsidP="002F21CD">
            <w:pPr>
              <w:rPr>
                <w:rFonts w:ascii="Book Antiqua" w:hAnsi="Book Antiqua" w:cstheme="majorBidi"/>
                <w:sz w:val="22"/>
                <w:szCs w:val="22"/>
              </w:rPr>
            </w:pPr>
          </w:p>
          <w:p w:rsidR="0091709D" w:rsidRPr="005E3725" w:rsidRDefault="0091709D" w:rsidP="002F21CD">
            <w:pPr>
              <w:rPr>
                <w:rFonts w:ascii="Book Antiqua" w:hAnsi="Book Antiqua" w:cstheme="majorBidi"/>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B42B6C">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Maco Pharma Rue Lorthiois 59420 Mouvaux (France)</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b/>
              </w:rPr>
            </w:pPr>
            <w:r w:rsidRPr="005E3725">
              <w:rPr>
                <w:rFonts w:ascii="Book Antiqua" w:hAnsi="Book Antiqua" w:cstheme="majorBidi"/>
                <w:b/>
              </w:rPr>
              <w:t>Manufacturing Sites:</w:t>
            </w:r>
          </w:p>
          <w:p w:rsidR="0091709D" w:rsidRPr="005E3725" w:rsidRDefault="0091709D" w:rsidP="002F21CD">
            <w:pPr>
              <w:rPr>
                <w:rFonts w:ascii="Book Antiqua" w:hAnsi="Book Antiqua" w:cstheme="majorBidi"/>
              </w:rPr>
            </w:pPr>
            <w:r w:rsidRPr="005E3725">
              <w:rPr>
                <w:rFonts w:ascii="Book Antiqua" w:hAnsi="Book Antiqua" w:cstheme="majorBidi"/>
              </w:rPr>
              <w:t>(i) M/s MacoProductions 1-200 Chaussee Fernand Forest, 59200 Tourcoing, France</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(ii) M/s MacoProductions Pologne SP Z.o.o. ul Szwajcarska 54405 Wroclaw, Polongne</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(iii) M/s Maco MD Lot 99 Zone Industrielle Chotrana 2, 2056 Raoued, Ariana, Tunisie</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(FSC France Issuance Date</w:t>
            </w:r>
          </w:p>
          <w:p w:rsidR="0091709D" w:rsidRPr="005E3725" w:rsidRDefault="0091709D" w:rsidP="002F21CD">
            <w:pPr>
              <w:rPr>
                <w:rFonts w:ascii="Book Antiqua" w:hAnsi="Book Antiqua" w:cstheme="majorBidi"/>
                <w:b/>
                <w:bCs/>
              </w:rPr>
            </w:pPr>
            <w:r w:rsidRPr="005E3725">
              <w:rPr>
                <w:rFonts w:ascii="Book Antiqua" w:hAnsi="Book Antiqua" w:cstheme="majorBidi"/>
              </w:rPr>
              <w:t>25-04-2016)</w:t>
            </w:r>
          </w:p>
        </w:tc>
        <w:tc>
          <w:tcPr>
            <w:tcW w:w="2976" w:type="dxa"/>
            <w:gridSpan w:val="5"/>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Macopharma</w:t>
            </w:r>
          </w:p>
          <w:p w:rsidR="0091709D" w:rsidRPr="005E3725" w:rsidRDefault="0091709D" w:rsidP="002F21CD">
            <w:pPr>
              <w:rPr>
                <w:rFonts w:ascii="Book Antiqua" w:hAnsi="Book Antiqua" w:cstheme="majorBidi"/>
              </w:rPr>
            </w:pPr>
            <w:r w:rsidRPr="005E3725">
              <w:rPr>
                <w:rFonts w:ascii="Book Antiqua" w:hAnsi="Book Antiqua" w:cstheme="majorBidi"/>
              </w:rPr>
              <w:t>Triple Blood Bag with Leukodepletion Filter</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Class D</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Shelf Life: 02 Years</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Codes: MRE6506LO, MRE7506LO</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p>
        </w:tc>
        <w:tc>
          <w:tcPr>
            <w:tcW w:w="1560" w:type="dxa"/>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Triple Blood Bag with CPDA1</w:t>
            </w:r>
          </w:p>
        </w:tc>
        <w:tc>
          <w:tcPr>
            <w:tcW w:w="1667" w:type="dxa"/>
            <w:gridSpan w:val="4"/>
            <w:shd w:val="clear" w:color="auto" w:fill="auto"/>
          </w:tcPr>
          <w:p w:rsidR="0091709D" w:rsidRPr="005E3725" w:rsidRDefault="0091709D" w:rsidP="00176225">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clarification of codes on Free Sale Certificate.</w:t>
            </w:r>
          </w:p>
          <w:p w:rsidR="0091709D" w:rsidRPr="005E3725" w:rsidRDefault="0091709D" w:rsidP="002F21CD">
            <w:pPr>
              <w:rPr>
                <w:rFonts w:ascii="Book Antiqua" w:hAnsi="Book Antiqua" w:cstheme="majorBidi"/>
                <w:b/>
                <w:bCs/>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B42B6C">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Maco Pharma Rue Lorthiois 59420 Mouvaux (France)</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b/>
              </w:rPr>
            </w:pPr>
            <w:r w:rsidRPr="005E3725">
              <w:rPr>
                <w:rFonts w:ascii="Book Antiqua" w:hAnsi="Book Antiqua" w:cstheme="majorBidi"/>
                <w:b/>
              </w:rPr>
              <w:t>Manufacturing Sites:</w:t>
            </w:r>
          </w:p>
          <w:p w:rsidR="0091709D" w:rsidRPr="005E3725" w:rsidRDefault="0091709D" w:rsidP="002F21CD">
            <w:pPr>
              <w:rPr>
                <w:rFonts w:ascii="Book Antiqua" w:hAnsi="Book Antiqua" w:cstheme="majorBidi"/>
              </w:rPr>
            </w:pPr>
            <w:r w:rsidRPr="005E3725">
              <w:rPr>
                <w:rFonts w:ascii="Book Antiqua" w:hAnsi="Book Antiqua" w:cstheme="majorBidi"/>
              </w:rPr>
              <w:t>(i) M/s MacoProductions 1-200 Chaussee Fernand Forest, 59200 Tourcoing, France</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(ii) M/s MacoProductions Pologne SP Z.o.o. ul Szwajcarska 54405 Wroclaw, Polongne</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(iii) M/s Maco MD Lot 99 Zone Industrielle Chotrana 2, 2056 Raoued, Ariana, Tunisie</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(FSC France Issuance Date</w:t>
            </w:r>
          </w:p>
          <w:p w:rsidR="0091709D" w:rsidRPr="005E3725" w:rsidRDefault="0091709D" w:rsidP="002F21CD">
            <w:pPr>
              <w:rPr>
                <w:rFonts w:ascii="Book Antiqua" w:hAnsi="Book Antiqua" w:cstheme="majorBidi"/>
                <w:b/>
                <w:bCs/>
              </w:rPr>
            </w:pPr>
            <w:r w:rsidRPr="005E3725">
              <w:rPr>
                <w:rFonts w:ascii="Book Antiqua" w:hAnsi="Book Antiqua" w:cstheme="majorBidi"/>
              </w:rPr>
              <w:t>25-04-2016)</w:t>
            </w:r>
          </w:p>
        </w:tc>
        <w:tc>
          <w:tcPr>
            <w:tcW w:w="2976" w:type="dxa"/>
            <w:gridSpan w:val="5"/>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 xml:space="preserve">Macopharma </w:t>
            </w:r>
          </w:p>
          <w:p w:rsidR="0091709D" w:rsidRPr="005E3725" w:rsidRDefault="0091709D" w:rsidP="002F21CD">
            <w:pPr>
              <w:rPr>
                <w:rFonts w:ascii="Book Antiqua" w:hAnsi="Book Antiqua" w:cstheme="majorBidi"/>
              </w:rPr>
            </w:pPr>
            <w:r w:rsidRPr="005E3725">
              <w:rPr>
                <w:rFonts w:ascii="Book Antiqua" w:hAnsi="Book Antiqua" w:cstheme="majorBidi"/>
              </w:rPr>
              <w:t>Single Blood Bag with Leukodepletion Filter</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Class D</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Shelf Life: 02 Years</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Code: MSE6501LO</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Fee: 50000/-</w:t>
            </w:r>
          </w:p>
          <w:p w:rsidR="0091709D" w:rsidRPr="005E3725" w:rsidRDefault="0091709D" w:rsidP="002F21CD">
            <w:pPr>
              <w:rPr>
                <w:rFonts w:ascii="Book Antiqua" w:hAnsi="Book Antiqua" w:cstheme="majorBidi"/>
              </w:rPr>
            </w:pPr>
          </w:p>
        </w:tc>
        <w:tc>
          <w:tcPr>
            <w:tcW w:w="1560" w:type="dxa"/>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Single Blood Bag with CPDA1</w:t>
            </w:r>
          </w:p>
        </w:tc>
        <w:tc>
          <w:tcPr>
            <w:tcW w:w="1667" w:type="dxa"/>
            <w:gridSpan w:val="4"/>
            <w:shd w:val="clear" w:color="auto" w:fill="auto"/>
          </w:tcPr>
          <w:p w:rsidR="0091709D" w:rsidRPr="005E3725" w:rsidRDefault="0091709D" w:rsidP="00176225">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clarification of codes on Free Sale Certificate.</w:t>
            </w:r>
          </w:p>
          <w:p w:rsidR="0091709D" w:rsidRPr="005E3725" w:rsidRDefault="0091709D" w:rsidP="00693AE4">
            <w:pPr>
              <w:rPr>
                <w:rFonts w:ascii="Book Antiqua" w:hAnsi="Book Antiqua" w:cstheme="majorBidi"/>
                <w:b/>
                <w:bCs/>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B42B6C">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b/>
                <w:bCs/>
              </w:rPr>
              <w:t>Legal Manufacturer:</w:t>
            </w:r>
            <w:r w:rsidRPr="005E3725">
              <w:rPr>
                <w:rFonts w:ascii="Book Antiqua" w:hAnsi="Book Antiqua" w:cstheme="majorBidi"/>
                <w:b/>
                <w:bCs/>
              </w:rPr>
              <w:br/>
            </w:r>
            <w:r w:rsidRPr="005E3725">
              <w:rPr>
                <w:rFonts w:ascii="Book Antiqua" w:hAnsi="Book Antiqua" w:cstheme="majorBidi"/>
              </w:rPr>
              <w:t>M/s Maco Pharma Rue Lorthiois 59420 Mouvaux (France)</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b/>
              </w:rPr>
            </w:pPr>
            <w:r w:rsidRPr="005E3725">
              <w:rPr>
                <w:rFonts w:ascii="Book Antiqua" w:hAnsi="Book Antiqua" w:cstheme="majorBidi"/>
                <w:b/>
              </w:rPr>
              <w:t>Manufacturing Sites:</w:t>
            </w:r>
          </w:p>
          <w:p w:rsidR="0091709D" w:rsidRPr="005E3725" w:rsidRDefault="0091709D" w:rsidP="002F21CD">
            <w:pPr>
              <w:rPr>
                <w:rFonts w:ascii="Book Antiqua" w:hAnsi="Book Antiqua" w:cstheme="majorBidi"/>
              </w:rPr>
            </w:pPr>
            <w:r w:rsidRPr="005E3725">
              <w:rPr>
                <w:rFonts w:ascii="Book Antiqua" w:hAnsi="Book Antiqua" w:cstheme="majorBidi"/>
              </w:rPr>
              <w:t>(i) M/s MacoProductions 1-200 Chaussee Fernand Forest, 59200 Tourcoing, France</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(ii) M/s MacoProductions Pologne SP Z.o.o. ul Szwajcarska 54405 Wroclaw, Polongne</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(iii) M/s Maco MD Lot 99 Zone Industrielle Chotrana 2, 2056 Raoued, Ariana, Tunisie</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(FSC France Issuance Date</w:t>
            </w:r>
          </w:p>
          <w:p w:rsidR="0091709D" w:rsidRPr="005E3725" w:rsidRDefault="0091709D" w:rsidP="002F21CD">
            <w:pPr>
              <w:rPr>
                <w:rFonts w:ascii="Book Antiqua" w:hAnsi="Book Antiqua" w:cstheme="majorBidi"/>
                <w:b/>
                <w:bCs/>
              </w:rPr>
            </w:pPr>
            <w:r w:rsidRPr="005E3725">
              <w:rPr>
                <w:rFonts w:ascii="Book Antiqua" w:hAnsi="Book Antiqua" w:cstheme="majorBidi"/>
              </w:rPr>
              <w:t>25-04-2016)</w:t>
            </w:r>
          </w:p>
        </w:tc>
        <w:tc>
          <w:tcPr>
            <w:tcW w:w="2976" w:type="dxa"/>
            <w:gridSpan w:val="5"/>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 xml:space="preserve">Macopharma </w:t>
            </w:r>
          </w:p>
          <w:p w:rsidR="0091709D" w:rsidRPr="005E3725" w:rsidRDefault="0091709D" w:rsidP="002F21CD">
            <w:pPr>
              <w:rPr>
                <w:rFonts w:ascii="Book Antiqua" w:hAnsi="Book Antiqua" w:cstheme="majorBidi"/>
              </w:rPr>
            </w:pPr>
            <w:r w:rsidRPr="005E3725">
              <w:rPr>
                <w:rFonts w:ascii="Book Antiqua" w:hAnsi="Book Antiqua" w:cstheme="majorBidi"/>
              </w:rPr>
              <w:t>Multiple Blood Bag with Leukodepletion Filter</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Class D</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Shelf Life: 02 Years</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Code: MQE6506LO, MQE7506LO</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r w:rsidRPr="005E3725">
              <w:rPr>
                <w:rFonts w:ascii="Book Antiqua" w:hAnsi="Book Antiqua" w:cstheme="majorBidi"/>
              </w:rPr>
              <w:t>Fee: 50000/-</w:t>
            </w: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p>
          <w:p w:rsidR="0091709D" w:rsidRPr="005E3725" w:rsidRDefault="0091709D" w:rsidP="002F21CD">
            <w:pPr>
              <w:rPr>
                <w:rFonts w:ascii="Book Antiqua" w:hAnsi="Book Antiqua" w:cstheme="majorBidi"/>
              </w:rPr>
            </w:pPr>
          </w:p>
        </w:tc>
        <w:tc>
          <w:tcPr>
            <w:tcW w:w="1560" w:type="dxa"/>
            <w:shd w:val="clear" w:color="auto" w:fill="auto"/>
          </w:tcPr>
          <w:p w:rsidR="0091709D" w:rsidRPr="005E3725" w:rsidRDefault="0091709D" w:rsidP="002F21CD">
            <w:pPr>
              <w:rPr>
                <w:rFonts w:ascii="Book Antiqua" w:hAnsi="Book Antiqua" w:cstheme="majorBidi"/>
              </w:rPr>
            </w:pPr>
            <w:r w:rsidRPr="005E3725">
              <w:rPr>
                <w:rFonts w:ascii="Book Antiqua" w:hAnsi="Book Antiqua" w:cstheme="majorBidi"/>
              </w:rPr>
              <w:t>Quadruple Blood Bag with CPDA1</w:t>
            </w:r>
          </w:p>
        </w:tc>
        <w:tc>
          <w:tcPr>
            <w:tcW w:w="1667" w:type="dxa"/>
            <w:gridSpan w:val="4"/>
            <w:shd w:val="clear" w:color="auto" w:fill="auto"/>
          </w:tcPr>
          <w:p w:rsidR="0091709D" w:rsidRPr="005E3725" w:rsidRDefault="0091709D" w:rsidP="00176225">
            <w:pPr>
              <w:rPr>
                <w:rFonts w:ascii="Book Antiqua" w:hAnsi="Book Antiqua" w:cstheme="majorBidi"/>
                <w:b/>
                <w:bCs/>
              </w:rPr>
            </w:pPr>
            <w:r w:rsidRPr="005E3725">
              <w:rPr>
                <w:rFonts w:ascii="Book Antiqua" w:hAnsi="Book Antiqua" w:cstheme="majorBidi"/>
                <w:b/>
                <w:bCs/>
              </w:rPr>
              <w:t xml:space="preserve">Approved </w:t>
            </w:r>
            <w:r w:rsidRPr="005E3725">
              <w:rPr>
                <w:rFonts w:ascii="Book Antiqua" w:hAnsi="Book Antiqua" w:cstheme="majorBidi"/>
              </w:rPr>
              <w:t>subject to clarification of codes on Free Sale Certificate.</w:t>
            </w:r>
          </w:p>
          <w:p w:rsidR="0091709D" w:rsidRPr="005E3725" w:rsidRDefault="0091709D" w:rsidP="00693AE4">
            <w:pPr>
              <w:rPr>
                <w:rFonts w:ascii="Book Antiqua" w:hAnsi="Book Antiqua" w:cstheme="majorBidi"/>
                <w:b/>
                <w:bCs/>
              </w:rPr>
            </w:pPr>
          </w:p>
        </w:tc>
      </w:tr>
      <w:tr w:rsidR="0091709D" w:rsidRPr="005E3725" w:rsidTr="004E1FD7">
        <w:trPr>
          <w:trHeight w:val="1040"/>
        </w:trPr>
        <w:tc>
          <w:tcPr>
            <w:tcW w:w="709" w:type="dxa"/>
            <w:vMerge w:val="restart"/>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vMerge w:val="restart"/>
            <w:shd w:val="clear" w:color="auto" w:fill="auto"/>
          </w:tcPr>
          <w:p w:rsidR="0091709D" w:rsidRPr="005E3725" w:rsidRDefault="0091709D" w:rsidP="003F30CA">
            <w:pPr>
              <w:rPr>
                <w:rFonts w:ascii="Book Antiqua" w:hAnsi="Book Antiqua" w:cstheme="majorBidi"/>
              </w:rPr>
            </w:pPr>
            <w:r w:rsidRPr="005E3725">
              <w:rPr>
                <w:rFonts w:ascii="Book Antiqua" w:hAnsi="Book Antiqua" w:cstheme="majorBidi"/>
              </w:rPr>
              <w:t>M/s Saving Life Technologies (SLT), 427-K Block, Model Town, Lahore</w:t>
            </w:r>
          </w:p>
          <w:p w:rsidR="0091709D" w:rsidRPr="005E3725" w:rsidRDefault="0091709D" w:rsidP="003F30CA">
            <w:pPr>
              <w:rPr>
                <w:rFonts w:ascii="Book Antiqua" w:hAnsi="Book Antiqua" w:cstheme="majorBidi"/>
              </w:rPr>
            </w:pPr>
          </w:p>
          <w:p w:rsidR="0091709D" w:rsidRPr="005E3725" w:rsidRDefault="0091709D" w:rsidP="003F30CA">
            <w:pPr>
              <w:rPr>
                <w:rFonts w:ascii="Book Antiqua" w:hAnsi="Book Antiqua" w:cstheme="majorBidi"/>
              </w:rPr>
            </w:pPr>
            <w:r w:rsidRPr="005E3725">
              <w:rPr>
                <w:rFonts w:ascii="Book Antiqua" w:hAnsi="Book Antiqua" w:cstheme="majorBidi"/>
              </w:rPr>
              <w:t>(ELI-00053)</w:t>
            </w:r>
          </w:p>
        </w:tc>
        <w:tc>
          <w:tcPr>
            <w:tcW w:w="1985" w:type="dxa"/>
            <w:gridSpan w:val="3"/>
            <w:vMerge w:val="restart"/>
            <w:shd w:val="clear" w:color="auto" w:fill="auto"/>
          </w:tcPr>
          <w:p w:rsidR="0091709D" w:rsidRPr="005E3725" w:rsidRDefault="0091709D" w:rsidP="003F30CA">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Eucatech AG Rebgartenweg 27, 79576 Weil am Rhein/ Germany</w:t>
            </w:r>
          </w:p>
          <w:p w:rsidR="0091709D" w:rsidRPr="005E3725" w:rsidRDefault="0091709D" w:rsidP="003F30CA">
            <w:pPr>
              <w:rPr>
                <w:rFonts w:ascii="Book Antiqua" w:hAnsi="Book Antiqua" w:cstheme="majorBidi"/>
              </w:rPr>
            </w:pPr>
          </w:p>
          <w:p w:rsidR="0091709D" w:rsidRPr="005E3725" w:rsidRDefault="0091709D" w:rsidP="003F30CA">
            <w:pPr>
              <w:rPr>
                <w:rFonts w:ascii="Book Antiqua" w:hAnsi="Book Antiqua" w:cstheme="majorBidi"/>
              </w:rPr>
            </w:pPr>
            <w:r w:rsidRPr="005E3725">
              <w:rPr>
                <w:rFonts w:ascii="Book Antiqua" w:hAnsi="Book Antiqua" w:cstheme="majorBidi"/>
              </w:rPr>
              <w:t>(FSC Germany Issuance Date</w:t>
            </w:r>
          </w:p>
          <w:p w:rsidR="0091709D" w:rsidRPr="005E3725" w:rsidRDefault="0091709D" w:rsidP="003F30CA">
            <w:pPr>
              <w:rPr>
                <w:rFonts w:ascii="Book Antiqua" w:hAnsi="Book Antiqua" w:cstheme="majorBidi"/>
              </w:rPr>
            </w:pPr>
            <w:r w:rsidRPr="005E3725">
              <w:rPr>
                <w:rFonts w:ascii="Book Antiqua" w:hAnsi="Book Antiqua" w:cstheme="majorBidi"/>
              </w:rPr>
              <w:t>27-04-2016)</w:t>
            </w:r>
          </w:p>
        </w:tc>
        <w:tc>
          <w:tcPr>
            <w:tcW w:w="2976" w:type="dxa"/>
            <w:gridSpan w:val="5"/>
            <w:shd w:val="clear" w:color="auto" w:fill="auto"/>
          </w:tcPr>
          <w:p w:rsidR="0091709D" w:rsidRPr="005E3725" w:rsidRDefault="0091709D" w:rsidP="003F30CA">
            <w:pPr>
              <w:rPr>
                <w:rFonts w:ascii="Book Antiqua" w:hAnsi="Book Antiqua" w:cstheme="majorBidi"/>
              </w:rPr>
            </w:pPr>
            <w:r w:rsidRPr="005E3725">
              <w:rPr>
                <w:rFonts w:ascii="Book Antiqua" w:hAnsi="Book Antiqua" w:cstheme="majorBidi"/>
              </w:rPr>
              <w:t>Eucalimus</w:t>
            </w:r>
          </w:p>
          <w:p w:rsidR="0091709D" w:rsidRPr="005E3725" w:rsidRDefault="0091709D" w:rsidP="003F30CA">
            <w:pPr>
              <w:rPr>
                <w:rFonts w:ascii="Book Antiqua" w:hAnsi="Book Antiqua" w:cstheme="majorBidi"/>
              </w:rPr>
            </w:pPr>
            <w:r w:rsidRPr="005E3725">
              <w:rPr>
                <w:rFonts w:ascii="Book Antiqua" w:hAnsi="Book Antiqua" w:cstheme="majorBidi"/>
              </w:rPr>
              <w:t>(Sirolimus Eluting Coronary Stent System)</w:t>
            </w:r>
          </w:p>
          <w:p w:rsidR="0091709D" w:rsidRPr="005E3725" w:rsidRDefault="0091709D" w:rsidP="003F30CA">
            <w:pPr>
              <w:spacing w:line="360" w:lineRule="auto"/>
              <w:rPr>
                <w:rFonts w:ascii="Book Antiqua" w:hAnsi="Book Antiqua" w:cstheme="majorBidi"/>
              </w:rPr>
            </w:pPr>
          </w:p>
          <w:p w:rsidR="0091709D" w:rsidRPr="005E3725" w:rsidRDefault="0091709D" w:rsidP="003F30CA">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3F30CA">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3F30CA">
            <w:pPr>
              <w:rPr>
                <w:rFonts w:ascii="Book Antiqua" w:hAnsi="Book Antiqua" w:cstheme="majorBidi"/>
              </w:rPr>
            </w:pPr>
            <w:r w:rsidRPr="005E3725">
              <w:rPr>
                <w:rFonts w:ascii="Book Antiqua" w:hAnsi="Book Antiqua" w:cstheme="majorBidi"/>
              </w:rPr>
              <w:t>Sizes</w:t>
            </w:r>
          </w:p>
          <w:p w:rsidR="0091709D" w:rsidRPr="005E3725" w:rsidRDefault="0091709D" w:rsidP="003F30CA">
            <w:pPr>
              <w:rPr>
                <w:rFonts w:ascii="Book Antiqua" w:hAnsi="Book Antiqua" w:cstheme="majorBidi"/>
              </w:rPr>
            </w:pPr>
          </w:p>
        </w:tc>
        <w:tc>
          <w:tcPr>
            <w:tcW w:w="1560" w:type="dxa"/>
            <w:vMerge w:val="restart"/>
            <w:shd w:val="clear" w:color="auto" w:fill="auto"/>
          </w:tcPr>
          <w:p w:rsidR="0091709D" w:rsidRPr="005E3725" w:rsidRDefault="0091709D" w:rsidP="003F30CA">
            <w:pPr>
              <w:rPr>
                <w:rFonts w:ascii="Book Antiqua" w:hAnsi="Book Antiqua" w:cstheme="majorBidi"/>
              </w:rPr>
            </w:pPr>
            <w:r w:rsidRPr="005E3725">
              <w:rPr>
                <w:rFonts w:ascii="Book Antiqua" w:hAnsi="Book Antiqua" w:cstheme="majorBidi"/>
              </w:rPr>
              <w:t>Sirolimus Eluting Coronary Stent System (Rapamycin Derivative)</w:t>
            </w:r>
          </w:p>
        </w:tc>
        <w:tc>
          <w:tcPr>
            <w:tcW w:w="1667" w:type="dxa"/>
            <w:gridSpan w:val="4"/>
            <w:vMerge w:val="restart"/>
            <w:shd w:val="clear" w:color="auto" w:fill="auto"/>
          </w:tcPr>
          <w:p w:rsidR="0091709D" w:rsidRPr="005E3725" w:rsidRDefault="0091709D" w:rsidP="00935F8F">
            <w:pPr>
              <w:rPr>
                <w:rFonts w:ascii="Book Antiqua" w:hAnsi="Book Antiqua" w:cstheme="majorBidi"/>
              </w:rPr>
            </w:pPr>
            <w:r w:rsidRPr="005E3725">
              <w:rPr>
                <w:rFonts w:ascii="Book Antiqua" w:hAnsi="Book Antiqua" w:cstheme="majorBidi"/>
                <w:b/>
                <w:bCs/>
              </w:rPr>
              <w:t xml:space="preserve">Approved </w:t>
            </w:r>
            <w:r w:rsidRPr="005E3725">
              <w:rPr>
                <w:rFonts w:ascii="Book Antiqua" w:hAnsi="Book Antiqua" w:cstheme="majorBidi"/>
              </w:rPr>
              <w:t>subject to provision of valid Quality Management System Certificate ISO:13485.</w:t>
            </w:r>
          </w:p>
          <w:p w:rsidR="0091709D" w:rsidRPr="005E3725" w:rsidRDefault="0091709D" w:rsidP="003F30CA">
            <w:pPr>
              <w:rPr>
                <w:rFonts w:ascii="Book Antiqua" w:hAnsi="Book Antiqua" w:cstheme="majorBidi"/>
              </w:rPr>
            </w:pPr>
          </w:p>
          <w:p w:rsidR="0091709D" w:rsidRPr="005E3725" w:rsidRDefault="0091709D" w:rsidP="003F30CA">
            <w:pPr>
              <w:rPr>
                <w:rFonts w:ascii="Book Antiqua" w:hAnsi="Book Antiqua" w:cstheme="majorBidi"/>
                <w:b/>
                <w:bCs/>
              </w:rPr>
            </w:pPr>
          </w:p>
        </w:tc>
      </w:tr>
      <w:tr w:rsidR="0091709D" w:rsidRPr="005E3725" w:rsidTr="004E1FD7">
        <w:trPr>
          <w:trHeight w:val="1039"/>
        </w:trPr>
        <w:tc>
          <w:tcPr>
            <w:tcW w:w="709" w:type="dxa"/>
            <w:vMerge/>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vMerge/>
            <w:shd w:val="clear" w:color="auto" w:fill="auto"/>
          </w:tcPr>
          <w:p w:rsidR="0091709D" w:rsidRPr="005E3725" w:rsidRDefault="0091709D" w:rsidP="003F30CA">
            <w:pPr>
              <w:rPr>
                <w:rFonts w:ascii="Book Antiqua" w:hAnsi="Book Antiqua" w:cstheme="majorBidi"/>
              </w:rPr>
            </w:pPr>
          </w:p>
        </w:tc>
        <w:tc>
          <w:tcPr>
            <w:tcW w:w="1985" w:type="dxa"/>
            <w:gridSpan w:val="3"/>
            <w:vMerge/>
            <w:shd w:val="clear" w:color="auto" w:fill="auto"/>
          </w:tcPr>
          <w:p w:rsidR="0091709D" w:rsidRPr="005E3725" w:rsidRDefault="0091709D" w:rsidP="003F30CA">
            <w:pPr>
              <w:rPr>
                <w:rFonts w:ascii="Book Antiqua" w:hAnsi="Book Antiqua" w:cstheme="majorBidi"/>
                <w:b/>
                <w:bCs/>
              </w:rPr>
            </w:pPr>
          </w:p>
        </w:tc>
        <w:tc>
          <w:tcPr>
            <w:tcW w:w="1488" w:type="dxa"/>
            <w:shd w:val="clear" w:color="auto" w:fill="auto"/>
          </w:tcPr>
          <w:p w:rsidR="0091709D" w:rsidRPr="005E3725" w:rsidRDefault="0091709D" w:rsidP="003F30CA">
            <w:pPr>
              <w:rPr>
                <w:rFonts w:ascii="Book Antiqua" w:hAnsi="Book Antiqua"/>
                <w:lang w:val="sv-SE"/>
              </w:rPr>
            </w:pPr>
            <w:r w:rsidRPr="005E3725">
              <w:rPr>
                <w:rFonts w:ascii="Book Antiqua" w:hAnsi="Book Antiqua"/>
                <w:lang w:val="sv-SE"/>
              </w:rPr>
              <w:t>8mm</w:t>
            </w:r>
          </w:p>
          <w:p w:rsidR="0091709D" w:rsidRPr="005E3725" w:rsidRDefault="0091709D" w:rsidP="003F30CA">
            <w:pPr>
              <w:rPr>
                <w:rFonts w:ascii="Book Antiqua" w:hAnsi="Book Antiqua"/>
                <w:lang w:val="sv-SE"/>
              </w:rPr>
            </w:pPr>
            <w:r w:rsidRPr="005E3725">
              <w:rPr>
                <w:rFonts w:ascii="Book Antiqua" w:hAnsi="Book Antiqua"/>
                <w:lang w:val="sv-SE"/>
              </w:rPr>
              <w:t>ELM22508</w:t>
            </w:r>
          </w:p>
          <w:p w:rsidR="0091709D" w:rsidRPr="005E3725" w:rsidRDefault="0091709D" w:rsidP="003F30CA">
            <w:pPr>
              <w:rPr>
                <w:rFonts w:ascii="Book Antiqua" w:hAnsi="Book Antiqua"/>
                <w:lang w:val="sv-SE"/>
              </w:rPr>
            </w:pPr>
            <w:r w:rsidRPr="005E3725">
              <w:rPr>
                <w:rFonts w:ascii="Book Antiqua" w:hAnsi="Book Antiqua"/>
                <w:lang w:val="sv-SE"/>
              </w:rPr>
              <w:t>ELM25008</w:t>
            </w:r>
          </w:p>
          <w:p w:rsidR="0091709D" w:rsidRPr="005E3725" w:rsidRDefault="0091709D" w:rsidP="003F30CA">
            <w:pPr>
              <w:rPr>
                <w:rFonts w:ascii="Book Antiqua" w:hAnsi="Book Antiqua"/>
                <w:lang w:val="sv-SE"/>
              </w:rPr>
            </w:pPr>
            <w:r w:rsidRPr="005E3725">
              <w:rPr>
                <w:rFonts w:ascii="Book Antiqua" w:hAnsi="Book Antiqua"/>
                <w:lang w:val="sv-SE"/>
              </w:rPr>
              <w:t>ELM27508</w:t>
            </w:r>
          </w:p>
          <w:p w:rsidR="0091709D" w:rsidRPr="005E3725" w:rsidRDefault="0091709D" w:rsidP="003F30CA">
            <w:pPr>
              <w:rPr>
                <w:rFonts w:ascii="Book Antiqua" w:hAnsi="Book Antiqua"/>
                <w:lang w:val="sv-SE"/>
              </w:rPr>
            </w:pPr>
            <w:r w:rsidRPr="005E3725">
              <w:rPr>
                <w:rFonts w:ascii="Book Antiqua" w:hAnsi="Book Antiqua"/>
                <w:lang w:val="sv-SE"/>
              </w:rPr>
              <w:t>ELM30008</w:t>
            </w:r>
          </w:p>
          <w:p w:rsidR="0091709D" w:rsidRPr="005E3725" w:rsidRDefault="0091709D" w:rsidP="003F30CA">
            <w:pPr>
              <w:rPr>
                <w:rFonts w:ascii="Book Antiqua" w:hAnsi="Book Antiqua"/>
                <w:lang w:val="sv-SE"/>
              </w:rPr>
            </w:pPr>
            <w:r w:rsidRPr="005E3725">
              <w:rPr>
                <w:rFonts w:ascii="Book Antiqua" w:hAnsi="Book Antiqua"/>
                <w:lang w:val="sv-SE"/>
              </w:rPr>
              <w:t>ELM32508</w:t>
            </w:r>
          </w:p>
          <w:p w:rsidR="0091709D" w:rsidRPr="005E3725" w:rsidRDefault="0091709D" w:rsidP="003F30CA">
            <w:pPr>
              <w:rPr>
                <w:rFonts w:ascii="Book Antiqua" w:hAnsi="Book Antiqua"/>
                <w:lang w:val="sv-SE"/>
              </w:rPr>
            </w:pPr>
            <w:r w:rsidRPr="005E3725">
              <w:rPr>
                <w:rFonts w:ascii="Book Antiqua" w:hAnsi="Book Antiqua"/>
                <w:lang w:val="sv-SE"/>
              </w:rPr>
              <w:t>ELM35008</w:t>
            </w:r>
          </w:p>
          <w:p w:rsidR="0091709D" w:rsidRPr="005E3725" w:rsidRDefault="0091709D" w:rsidP="003F30CA">
            <w:pPr>
              <w:rPr>
                <w:rFonts w:ascii="Book Antiqua" w:hAnsi="Book Antiqua"/>
                <w:lang w:val="sv-SE"/>
              </w:rPr>
            </w:pPr>
            <w:r w:rsidRPr="005E3725">
              <w:rPr>
                <w:rFonts w:ascii="Book Antiqua" w:hAnsi="Book Antiqua"/>
                <w:lang w:val="sv-SE"/>
              </w:rPr>
              <w:t>ELM40008</w:t>
            </w:r>
          </w:p>
          <w:p w:rsidR="0091709D" w:rsidRPr="005E3725" w:rsidRDefault="0091709D" w:rsidP="003F30CA">
            <w:pPr>
              <w:rPr>
                <w:rFonts w:ascii="Book Antiqua" w:hAnsi="Book Antiqua"/>
                <w:lang w:val="sv-SE"/>
              </w:rPr>
            </w:pPr>
          </w:p>
          <w:p w:rsidR="0091709D" w:rsidRPr="005E3725" w:rsidRDefault="0091709D" w:rsidP="003F30CA">
            <w:pPr>
              <w:rPr>
                <w:rFonts w:ascii="Book Antiqua" w:hAnsi="Book Antiqua"/>
                <w:lang w:val="sv-SE"/>
              </w:rPr>
            </w:pPr>
            <w:r w:rsidRPr="005E3725">
              <w:rPr>
                <w:rFonts w:ascii="Book Antiqua" w:hAnsi="Book Antiqua"/>
                <w:lang w:val="sv-SE"/>
              </w:rPr>
              <w:t>10mm</w:t>
            </w:r>
          </w:p>
          <w:p w:rsidR="0091709D" w:rsidRPr="005E3725" w:rsidRDefault="0091709D" w:rsidP="003F30CA">
            <w:pPr>
              <w:rPr>
                <w:rFonts w:ascii="Book Antiqua" w:hAnsi="Book Antiqua"/>
                <w:lang w:val="sv-SE"/>
              </w:rPr>
            </w:pPr>
            <w:r w:rsidRPr="005E3725">
              <w:rPr>
                <w:rFonts w:ascii="Book Antiqua" w:hAnsi="Book Antiqua"/>
                <w:lang w:val="sv-SE"/>
              </w:rPr>
              <w:t>ELM22510</w:t>
            </w:r>
          </w:p>
          <w:p w:rsidR="0091709D" w:rsidRPr="005E3725" w:rsidRDefault="0091709D" w:rsidP="003F30CA">
            <w:pPr>
              <w:rPr>
                <w:rFonts w:ascii="Book Antiqua" w:hAnsi="Book Antiqua"/>
                <w:lang w:val="sv-SE"/>
              </w:rPr>
            </w:pPr>
            <w:r w:rsidRPr="005E3725">
              <w:rPr>
                <w:rFonts w:ascii="Book Antiqua" w:hAnsi="Book Antiqua"/>
                <w:lang w:val="sv-SE"/>
              </w:rPr>
              <w:t>ELM25010</w:t>
            </w:r>
          </w:p>
          <w:p w:rsidR="0091709D" w:rsidRPr="005E3725" w:rsidRDefault="0091709D" w:rsidP="003F30CA">
            <w:pPr>
              <w:rPr>
                <w:rFonts w:ascii="Book Antiqua" w:hAnsi="Book Antiqua"/>
                <w:lang w:val="sv-SE"/>
              </w:rPr>
            </w:pPr>
            <w:r w:rsidRPr="005E3725">
              <w:rPr>
                <w:rFonts w:ascii="Book Antiqua" w:hAnsi="Book Antiqua"/>
                <w:lang w:val="sv-SE"/>
              </w:rPr>
              <w:t>ELM27510</w:t>
            </w:r>
          </w:p>
          <w:p w:rsidR="0091709D" w:rsidRPr="005E3725" w:rsidRDefault="0091709D" w:rsidP="003F30CA">
            <w:pPr>
              <w:rPr>
                <w:rFonts w:ascii="Book Antiqua" w:hAnsi="Book Antiqua"/>
                <w:lang w:val="sv-SE"/>
              </w:rPr>
            </w:pPr>
            <w:r w:rsidRPr="005E3725">
              <w:rPr>
                <w:rFonts w:ascii="Book Antiqua" w:hAnsi="Book Antiqua"/>
                <w:lang w:val="sv-SE"/>
              </w:rPr>
              <w:t>ELM30010</w:t>
            </w:r>
          </w:p>
          <w:p w:rsidR="0091709D" w:rsidRPr="005E3725" w:rsidRDefault="0091709D" w:rsidP="003F30CA">
            <w:pPr>
              <w:rPr>
                <w:rFonts w:ascii="Book Antiqua" w:hAnsi="Book Antiqua"/>
                <w:lang w:val="sv-SE"/>
              </w:rPr>
            </w:pPr>
            <w:r w:rsidRPr="005E3725">
              <w:rPr>
                <w:rFonts w:ascii="Book Antiqua" w:hAnsi="Book Antiqua"/>
                <w:lang w:val="sv-SE"/>
              </w:rPr>
              <w:t>ELM32510</w:t>
            </w:r>
          </w:p>
          <w:p w:rsidR="0091709D" w:rsidRPr="005E3725" w:rsidRDefault="0091709D" w:rsidP="003F30CA">
            <w:pPr>
              <w:rPr>
                <w:rFonts w:ascii="Book Antiqua" w:hAnsi="Book Antiqua"/>
                <w:lang w:val="sv-SE"/>
              </w:rPr>
            </w:pPr>
            <w:r w:rsidRPr="005E3725">
              <w:rPr>
                <w:rFonts w:ascii="Book Antiqua" w:hAnsi="Book Antiqua"/>
                <w:lang w:val="sv-SE"/>
              </w:rPr>
              <w:t>ELM35010</w:t>
            </w:r>
          </w:p>
          <w:p w:rsidR="0091709D" w:rsidRPr="005E3725" w:rsidRDefault="0091709D" w:rsidP="003F30CA">
            <w:pPr>
              <w:rPr>
                <w:rFonts w:ascii="Book Antiqua" w:hAnsi="Book Antiqua"/>
                <w:lang w:val="sv-SE"/>
              </w:rPr>
            </w:pPr>
            <w:r w:rsidRPr="005E3725">
              <w:rPr>
                <w:rFonts w:ascii="Book Antiqua" w:hAnsi="Book Antiqua"/>
                <w:lang w:val="sv-SE"/>
              </w:rPr>
              <w:t>ELM40010</w:t>
            </w:r>
          </w:p>
          <w:p w:rsidR="0091709D" w:rsidRPr="005E3725" w:rsidRDefault="0091709D" w:rsidP="003F30CA">
            <w:pPr>
              <w:rPr>
                <w:rFonts w:ascii="Book Antiqua" w:hAnsi="Book Antiqua"/>
                <w:lang w:val="sv-SE"/>
              </w:rPr>
            </w:pPr>
          </w:p>
          <w:p w:rsidR="0091709D" w:rsidRPr="005E3725" w:rsidRDefault="0091709D" w:rsidP="003F30CA">
            <w:pPr>
              <w:rPr>
                <w:rFonts w:ascii="Book Antiqua" w:hAnsi="Book Antiqua"/>
                <w:lang w:val="sv-SE"/>
              </w:rPr>
            </w:pPr>
            <w:r w:rsidRPr="005E3725">
              <w:rPr>
                <w:rFonts w:ascii="Book Antiqua" w:hAnsi="Book Antiqua"/>
                <w:lang w:val="sv-SE"/>
              </w:rPr>
              <w:t>13mm</w:t>
            </w:r>
          </w:p>
          <w:p w:rsidR="0091709D" w:rsidRPr="005E3725" w:rsidRDefault="0091709D" w:rsidP="003F30CA">
            <w:pPr>
              <w:rPr>
                <w:rFonts w:ascii="Book Antiqua" w:hAnsi="Book Antiqua"/>
                <w:lang w:val="sv-SE"/>
              </w:rPr>
            </w:pPr>
            <w:r w:rsidRPr="005E3725">
              <w:rPr>
                <w:rFonts w:ascii="Book Antiqua" w:hAnsi="Book Antiqua"/>
                <w:lang w:val="sv-SE"/>
              </w:rPr>
              <w:t>ELM22513</w:t>
            </w:r>
          </w:p>
          <w:p w:rsidR="0091709D" w:rsidRPr="005E3725" w:rsidRDefault="0091709D" w:rsidP="003F30CA">
            <w:pPr>
              <w:rPr>
                <w:rFonts w:ascii="Book Antiqua" w:hAnsi="Book Antiqua"/>
                <w:lang w:val="sv-SE"/>
              </w:rPr>
            </w:pPr>
            <w:r w:rsidRPr="005E3725">
              <w:rPr>
                <w:rFonts w:ascii="Book Antiqua" w:hAnsi="Book Antiqua"/>
                <w:lang w:val="sv-SE"/>
              </w:rPr>
              <w:t>ELM25013</w:t>
            </w:r>
          </w:p>
          <w:p w:rsidR="0091709D" w:rsidRPr="005E3725" w:rsidRDefault="0091709D" w:rsidP="003F30CA">
            <w:pPr>
              <w:rPr>
                <w:rFonts w:ascii="Book Antiqua" w:hAnsi="Book Antiqua"/>
                <w:lang w:val="sv-SE"/>
              </w:rPr>
            </w:pPr>
            <w:r w:rsidRPr="005E3725">
              <w:rPr>
                <w:rFonts w:ascii="Book Antiqua" w:hAnsi="Book Antiqua"/>
                <w:lang w:val="sv-SE"/>
              </w:rPr>
              <w:t>ELM27513</w:t>
            </w:r>
          </w:p>
          <w:p w:rsidR="0091709D" w:rsidRPr="005E3725" w:rsidRDefault="0091709D" w:rsidP="003F30CA">
            <w:pPr>
              <w:rPr>
                <w:rFonts w:ascii="Book Antiqua" w:hAnsi="Book Antiqua"/>
                <w:lang w:val="sv-SE"/>
              </w:rPr>
            </w:pPr>
            <w:r w:rsidRPr="005E3725">
              <w:rPr>
                <w:rFonts w:ascii="Book Antiqua" w:hAnsi="Book Antiqua"/>
                <w:lang w:val="sv-SE"/>
              </w:rPr>
              <w:t>ELM30013</w:t>
            </w:r>
          </w:p>
          <w:p w:rsidR="0091709D" w:rsidRPr="005E3725" w:rsidRDefault="0091709D" w:rsidP="003F30CA">
            <w:pPr>
              <w:rPr>
                <w:rFonts w:ascii="Book Antiqua" w:hAnsi="Book Antiqua"/>
                <w:lang w:val="sv-SE"/>
              </w:rPr>
            </w:pPr>
            <w:r w:rsidRPr="005E3725">
              <w:rPr>
                <w:rFonts w:ascii="Book Antiqua" w:hAnsi="Book Antiqua"/>
                <w:lang w:val="sv-SE"/>
              </w:rPr>
              <w:t>ELM32513</w:t>
            </w:r>
          </w:p>
          <w:p w:rsidR="0091709D" w:rsidRPr="005E3725" w:rsidRDefault="0091709D" w:rsidP="003F30CA">
            <w:pPr>
              <w:rPr>
                <w:rFonts w:ascii="Book Antiqua" w:hAnsi="Book Antiqua"/>
                <w:lang w:val="sv-SE"/>
              </w:rPr>
            </w:pPr>
            <w:r w:rsidRPr="005E3725">
              <w:rPr>
                <w:rFonts w:ascii="Book Antiqua" w:hAnsi="Book Antiqua"/>
                <w:lang w:val="sv-SE"/>
              </w:rPr>
              <w:t>ELM35013</w:t>
            </w:r>
          </w:p>
          <w:p w:rsidR="0091709D" w:rsidRPr="005E3725" w:rsidRDefault="0091709D" w:rsidP="003F30CA">
            <w:pPr>
              <w:rPr>
                <w:rFonts w:ascii="Book Antiqua" w:hAnsi="Book Antiqua"/>
                <w:lang w:val="sv-SE"/>
              </w:rPr>
            </w:pPr>
            <w:r w:rsidRPr="005E3725">
              <w:rPr>
                <w:rFonts w:ascii="Book Antiqua" w:hAnsi="Book Antiqua"/>
                <w:lang w:val="sv-SE"/>
              </w:rPr>
              <w:t>ELM40013</w:t>
            </w:r>
          </w:p>
          <w:p w:rsidR="0091709D" w:rsidRPr="005E3725" w:rsidRDefault="0091709D" w:rsidP="003F30CA">
            <w:pPr>
              <w:rPr>
                <w:rFonts w:ascii="Book Antiqua" w:hAnsi="Book Antiqua"/>
                <w:lang w:val="sv-SE"/>
              </w:rPr>
            </w:pPr>
          </w:p>
          <w:p w:rsidR="0091709D" w:rsidRPr="005E3725" w:rsidRDefault="0091709D" w:rsidP="003F30CA">
            <w:pPr>
              <w:rPr>
                <w:rFonts w:ascii="Book Antiqua" w:hAnsi="Book Antiqua"/>
                <w:lang w:val="sv-SE"/>
              </w:rPr>
            </w:pPr>
          </w:p>
          <w:p w:rsidR="0091709D" w:rsidRPr="005E3725" w:rsidRDefault="0091709D" w:rsidP="003F30CA">
            <w:pPr>
              <w:rPr>
                <w:rFonts w:ascii="Book Antiqua" w:hAnsi="Book Antiqua"/>
                <w:lang w:val="sv-SE"/>
              </w:rPr>
            </w:pPr>
            <w:r w:rsidRPr="005E3725">
              <w:rPr>
                <w:rFonts w:ascii="Book Antiqua" w:hAnsi="Book Antiqua"/>
                <w:lang w:val="sv-SE"/>
              </w:rPr>
              <w:t>16mm</w:t>
            </w:r>
          </w:p>
          <w:p w:rsidR="0091709D" w:rsidRPr="005E3725" w:rsidRDefault="0091709D" w:rsidP="003F30CA">
            <w:pPr>
              <w:rPr>
                <w:rFonts w:ascii="Book Antiqua" w:hAnsi="Book Antiqua"/>
                <w:lang w:val="sv-SE"/>
              </w:rPr>
            </w:pPr>
            <w:r w:rsidRPr="005E3725">
              <w:rPr>
                <w:rFonts w:ascii="Book Antiqua" w:hAnsi="Book Antiqua"/>
                <w:lang w:val="sv-SE"/>
              </w:rPr>
              <w:t>ELM22516</w:t>
            </w:r>
          </w:p>
          <w:p w:rsidR="0091709D" w:rsidRPr="005E3725" w:rsidRDefault="0091709D" w:rsidP="003F30CA">
            <w:pPr>
              <w:rPr>
                <w:rFonts w:ascii="Book Antiqua" w:hAnsi="Book Antiqua"/>
                <w:lang w:val="sv-SE"/>
              </w:rPr>
            </w:pPr>
            <w:r w:rsidRPr="005E3725">
              <w:rPr>
                <w:rFonts w:ascii="Book Antiqua" w:hAnsi="Book Antiqua"/>
                <w:lang w:val="sv-SE"/>
              </w:rPr>
              <w:t>ELM25016</w:t>
            </w:r>
          </w:p>
          <w:p w:rsidR="0091709D" w:rsidRPr="005E3725" w:rsidRDefault="0091709D" w:rsidP="003F30CA">
            <w:pPr>
              <w:rPr>
                <w:rFonts w:ascii="Book Antiqua" w:hAnsi="Book Antiqua"/>
                <w:lang w:val="sv-SE"/>
              </w:rPr>
            </w:pPr>
            <w:r w:rsidRPr="005E3725">
              <w:rPr>
                <w:rFonts w:ascii="Book Antiqua" w:hAnsi="Book Antiqua"/>
                <w:lang w:val="sv-SE"/>
              </w:rPr>
              <w:t>ELM27516</w:t>
            </w:r>
          </w:p>
          <w:p w:rsidR="0091709D" w:rsidRPr="005E3725" w:rsidRDefault="0091709D" w:rsidP="003F30CA">
            <w:pPr>
              <w:rPr>
                <w:rFonts w:ascii="Book Antiqua" w:hAnsi="Book Antiqua"/>
                <w:lang w:val="sv-SE"/>
              </w:rPr>
            </w:pPr>
            <w:r w:rsidRPr="005E3725">
              <w:rPr>
                <w:rFonts w:ascii="Book Antiqua" w:hAnsi="Book Antiqua"/>
                <w:lang w:val="sv-SE"/>
              </w:rPr>
              <w:t>ELM30016</w:t>
            </w:r>
          </w:p>
          <w:p w:rsidR="0091709D" w:rsidRPr="005E3725" w:rsidRDefault="0091709D" w:rsidP="003F30CA">
            <w:pPr>
              <w:rPr>
                <w:rFonts w:ascii="Book Antiqua" w:hAnsi="Book Antiqua"/>
                <w:lang w:val="sv-SE"/>
              </w:rPr>
            </w:pPr>
            <w:r w:rsidRPr="005E3725">
              <w:rPr>
                <w:rFonts w:ascii="Book Antiqua" w:hAnsi="Book Antiqua"/>
                <w:lang w:val="sv-SE"/>
              </w:rPr>
              <w:t>ELM32516</w:t>
            </w:r>
          </w:p>
          <w:p w:rsidR="0091709D" w:rsidRPr="005E3725" w:rsidRDefault="0091709D" w:rsidP="003F30CA">
            <w:pPr>
              <w:rPr>
                <w:rFonts w:ascii="Book Antiqua" w:hAnsi="Book Antiqua"/>
                <w:lang w:val="sv-SE"/>
              </w:rPr>
            </w:pPr>
            <w:r w:rsidRPr="005E3725">
              <w:rPr>
                <w:rFonts w:ascii="Book Antiqua" w:hAnsi="Book Antiqua"/>
                <w:lang w:val="sv-SE"/>
              </w:rPr>
              <w:t>ELM35016</w:t>
            </w:r>
          </w:p>
          <w:p w:rsidR="0091709D" w:rsidRPr="005E3725" w:rsidRDefault="0091709D" w:rsidP="003F30CA">
            <w:pPr>
              <w:rPr>
                <w:rFonts w:ascii="Book Antiqua" w:hAnsi="Book Antiqua"/>
                <w:lang w:val="sv-SE"/>
              </w:rPr>
            </w:pPr>
            <w:r w:rsidRPr="005E3725">
              <w:rPr>
                <w:rFonts w:ascii="Book Antiqua" w:hAnsi="Book Antiqua"/>
                <w:lang w:val="sv-SE"/>
              </w:rPr>
              <w:t>ELM40016</w:t>
            </w:r>
          </w:p>
          <w:p w:rsidR="0091709D" w:rsidRPr="005E3725" w:rsidRDefault="0091709D" w:rsidP="003F30CA">
            <w:pPr>
              <w:rPr>
                <w:rFonts w:ascii="Book Antiqua" w:hAnsi="Book Antiqua"/>
                <w:lang w:val="sv-SE"/>
              </w:rPr>
            </w:pPr>
          </w:p>
          <w:p w:rsidR="0091709D" w:rsidRPr="005E3725" w:rsidRDefault="0091709D" w:rsidP="003F30CA">
            <w:pPr>
              <w:rPr>
                <w:rFonts w:ascii="Book Antiqua" w:hAnsi="Book Antiqua"/>
                <w:lang w:val="sv-SE"/>
              </w:rPr>
            </w:pPr>
            <w:r w:rsidRPr="005E3725">
              <w:rPr>
                <w:rFonts w:ascii="Book Antiqua" w:hAnsi="Book Antiqua"/>
                <w:lang w:val="sv-SE"/>
              </w:rPr>
              <w:t>18mm</w:t>
            </w:r>
          </w:p>
          <w:p w:rsidR="0091709D" w:rsidRPr="005E3725" w:rsidRDefault="0091709D" w:rsidP="003F30CA">
            <w:pPr>
              <w:rPr>
                <w:rFonts w:ascii="Book Antiqua" w:hAnsi="Book Antiqua"/>
                <w:lang w:val="sv-SE"/>
              </w:rPr>
            </w:pPr>
            <w:r w:rsidRPr="005E3725">
              <w:rPr>
                <w:rFonts w:ascii="Book Antiqua" w:hAnsi="Book Antiqua"/>
                <w:lang w:val="sv-SE"/>
              </w:rPr>
              <w:t>ELM22518</w:t>
            </w:r>
          </w:p>
          <w:p w:rsidR="0091709D" w:rsidRPr="005E3725" w:rsidRDefault="0091709D" w:rsidP="003F30CA">
            <w:pPr>
              <w:rPr>
                <w:rFonts w:ascii="Book Antiqua" w:hAnsi="Book Antiqua"/>
                <w:lang w:val="sv-SE"/>
              </w:rPr>
            </w:pPr>
            <w:r w:rsidRPr="005E3725">
              <w:rPr>
                <w:rFonts w:ascii="Book Antiqua" w:hAnsi="Book Antiqua"/>
                <w:lang w:val="sv-SE"/>
              </w:rPr>
              <w:t>ELM25018</w:t>
            </w:r>
          </w:p>
          <w:p w:rsidR="0091709D" w:rsidRPr="005E3725" w:rsidRDefault="0091709D" w:rsidP="003F30CA">
            <w:pPr>
              <w:rPr>
                <w:rFonts w:ascii="Book Antiqua" w:hAnsi="Book Antiqua"/>
                <w:lang w:val="sv-SE"/>
              </w:rPr>
            </w:pPr>
            <w:r w:rsidRPr="005E3725">
              <w:rPr>
                <w:rFonts w:ascii="Book Antiqua" w:hAnsi="Book Antiqua"/>
                <w:lang w:val="sv-SE"/>
              </w:rPr>
              <w:t>ELM27518</w:t>
            </w:r>
          </w:p>
          <w:p w:rsidR="0091709D" w:rsidRPr="005E3725" w:rsidRDefault="0091709D" w:rsidP="003F30CA">
            <w:pPr>
              <w:rPr>
                <w:rFonts w:ascii="Book Antiqua" w:hAnsi="Book Antiqua"/>
              </w:rPr>
            </w:pPr>
            <w:r w:rsidRPr="005E3725">
              <w:rPr>
                <w:rFonts w:ascii="Book Antiqua" w:hAnsi="Book Antiqua"/>
              </w:rPr>
              <w:t>ELM30018</w:t>
            </w:r>
          </w:p>
          <w:p w:rsidR="0091709D" w:rsidRPr="005E3725" w:rsidRDefault="0091709D" w:rsidP="003F30CA">
            <w:pPr>
              <w:rPr>
                <w:rFonts w:ascii="Book Antiqua" w:hAnsi="Book Antiqua"/>
              </w:rPr>
            </w:pPr>
            <w:r w:rsidRPr="005E3725">
              <w:rPr>
                <w:rFonts w:ascii="Book Antiqua" w:hAnsi="Book Antiqua"/>
              </w:rPr>
              <w:t>ELM32518</w:t>
            </w:r>
          </w:p>
          <w:p w:rsidR="0091709D" w:rsidRPr="005E3725" w:rsidRDefault="0091709D" w:rsidP="003F30CA">
            <w:pPr>
              <w:rPr>
                <w:rFonts w:ascii="Book Antiqua" w:hAnsi="Book Antiqua"/>
              </w:rPr>
            </w:pPr>
            <w:r w:rsidRPr="005E3725">
              <w:rPr>
                <w:rFonts w:ascii="Book Antiqua" w:hAnsi="Book Antiqua"/>
              </w:rPr>
              <w:t>ELM35018</w:t>
            </w:r>
          </w:p>
          <w:p w:rsidR="0091709D" w:rsidRPr="005E3725" w:rsidRDefault="0091709D" w:rsidP="003F30CA">
            <w:pPr>
              <w:rPr>
                <w:rFonts w:ascii="Book Antiqua" w:hAnsi="Book Antiqua"/>
              </w:rPr>
            </w:pPr>
            <w:r w:rsidRPr="005E3725">
              <w:rPr>
                <w:rFonts w:ascii="Book Antiqua" w:hAnsi="Book Antiqua"/>
              </w:rPr>
              <w:t>ELM40018</w:t>
            </w:r>
          </w:p>
          <w:p w:rsidR="0091709D" w:rsidRPr="005E3725" w:rsidRDefault="0091709D" w:rsidP="003F30CA">
            <w:pPr>
              <w:rPr>
                <w:rFonts w:ascii="Book Antiqua" w:hAnsi="Book Antiqua" w:cstheme="majorBidi"/>
              </w:rPr>
            </w:pPr>
          </w:p>
        </w:tc>
        <w:tc>
          <w:tcPr>
            <w:tcW w:w="1488" w:type="dxa"/>
            <w:gridSpan w:val="4"/>
            <w:shd w:val="clear" w:color="auto" w:fill="auto"/>
          </w:tcPr>
          <w:p w:rsidR="0091709D" w:rsidRPr="005E3725" w:rsidRDefault="0091709D" w:rsidP="003F30CA">
            <w:pPr>
              <w:rPr>
                <w:rFonts w:ascii="Book Antiqua" w:hAnsi="Book Antiqua"/>
                <w:lang w:val="sv-SE"/>
              </w:rPr>
            </w:pPr>
            <w:r w:rsidRPr="005E3725">
              <w:rPr>
                <w:rFonts w:ascii="Book Antiqua" w:hAnsi="Book Antiqua"/>
                <w:lang w:val="sv-SE"/>
              </w:rPr>
              <w:t>23mm</w:t>
            </w:r>
          </w:p>
          <w:p w:rsidR="0091709D" w:rsidRPr="005E3725" w:rsidRDefault="0091709D" w:rsidP="003F30CA">
            <w:pPr>
              <w:rPr>
                <w:rFonts w:ascii="Book Antiqua" w:hAnsi="Book Antiqua"/>
                <w:lang w:val="sv-SE"/>
              </w:rPr>
            </w:pPr>
            <w:r w:rsidRPr="005E3725">
              <w:rPr>
                <w:rFonts w:ascii="Book Antiqua" w:hAnsi="Book Antiqua"/>
                <w:lang w:val="sv-SE"/>
              </w:rPr>
              <w:t>ELM22523</w:t>
            </w:r>
          </w:p>
          <w:p w:rsidR="0091709D" w:rsidRPr="005E3725" w:rsidRDefault="0091709D" w:rsidP="003F30CA">
            <w:pPr>
              <w:rPr>
                <w:rFonts w:ascii="Book Antiqua" w:hAnsi="Book Antiqua"/>
                <w:lang w:val="sv-SE"/>
              </w:rPr>
            </w:pPr>
            <w:r w:rsidRPr="005E3725">
              <w:rPr>
                <w:rFonts w:ascii="Book Antiqua" w:hAnsi="Book Antiqua"/>
                <w:lang w:val="sv-SE"/>
              </w:rPr>
              <w:t>ELM25023</w:t>
            </w:r>
          </w:p>
          <w:p w:rsidR="0091709D" w:rsidRPr="005E3725" w:rsidRDefault="0091709D" w:rsidP="003F30CA">
            <w:pPr>
              <w:rPr>
                <w:rFonts w:ascii="Book Antiqua" w:hAnsi="Book Antiqua"/>
                <w:lang w:val="sv-SE"/>
              </w:rPr>
            </w:pPr>
            <w:r w:rsidRPr="005E3725">
              <w:rPr>
                <w:rFonts w:ascii="Book Antiqua" w:hAnsi="Book Antiqua"/>
                <w:lang w:val="sv-SE"/>
              </w:rPr>
              <w:t>ELM27523</w:t>
            </w:r>
          </w:p>
          <w:p w:rsidR="0091709D" w:rsidRPr="005E3725" w:rsidRDefault="0091709D" w:rsidP="003F30CA">
            <w:pPr>
              <w:rPr>
                <w:rFonts w:ascii="Book Antiqua" w:hAnsi="Book Antiqua"/>
                <w:lang w:val="sv-SE"/>
              </w:rPr>
            </w:pPr>
            <w:r w:rsidRPr="005E3725">
              <w:rPr>
                <w:rFonts w:ascii="Book Antiqua" w:hAnsi="Book Antiqua"/>
                <w:lang w:val="sv-SE"/>
              </w:rPr>
              <w:t>ELM30023</w:t>
            </w:r>
          </w:p>
          <w:p w:rsidR="0091709D" w:rsidRPr="005E3725" w:rsidRDefault="0091709D" w:rsidP="003F30CA">
            <w:pPr>
              <w:rPr>
                <w:rFonts w:ascii="Book Antiqua" w:hAnsi="Book Antiqua"/>
                <w:lang w:val="sv-SE"/>
              </w:rPr>
            </w:pPr>
            <w:r w:rsidRPr="005E3725">
              <w:rPr>
                <w:rFonts w:ascii="Book Antiqua" w:hAnsi="Book Antiqua"/>
                <w:lang w:val="sv-SE"/>
              </w:rPr>
              <w:t>ELM32523</w:t>
            </w:r>
          </w:p>
          <w:p w:rsidR="0091709D" w:rsidRPr="005E3725" w:rsidRDefault="0091709D" w:rsidP="003F30CA">
            <w:pPr>
              <w:rPr>
                <w:rFonts w:ascii="Book Antiqua" w:hAnsi="Book Antiqua"/>
                <w:lang w:val="sv-SE"/>
              </w:rPr>
            </w:pPr>
            <w:r w:rsidRPr="005E3725">
              <w:rPr>
                <w:rFonts w:ascii="Book Antiqua" w:hAnsi="Book Antiqua"/>
                <w:lang w:val="sv-SE"/>
              </w:rPr>
              <w:t>ELM35023</w:t>
            </w:r>
          </w:p>
          <w:p w:rsidR="0091709D" w:rsidRPr="005E3725" w:rsidRDefault="0091709D" w:rsidP="003F30CA">
            <w:pPr>
              <w:rPr>
                <w:rFonts w:ascii="Book Antiqua" w:hAnsi="Book Antiqua"/>
                <w:lang w:val="sv-SE"/>
              </w:rPr>
            </w:pPr>
            <w:r w:rsidRPr="005E3725">
              <w:rPr>
                <w:rFonts w:ascii="Book Antiqua" w:hAnsi="Book Antiqua"/>
                <w:lang w:val="sv-SE"/>
              </w:rPr>
              <w:t>ELM40023</w:t>
            </w:r>
          </w:p>
          <w:p w:rsidR="0091709D" w:rsidRPr="005E3725" w:rsidRDefault="0091709D" w:rsidP="003F30CA">
            <w:pPr>
              <w:rPr>
                <w:rFonts w:ascii="Book Antiqua" w:hAnsi="Book Antiqua"/>
                <w:lang w:val="sv-SE"/>
              </w:rPr>
            </w:pPr>
          </w:p>
          <w:p w:rsidR="0091709D" w:rsidRPr="005E3725" w:rsidRDefault="0091709D" w:rsidP="003F30CA">
            <w:pPr>
              <w:rPr>
                <w:rFonts w:ascii="Book Antiqua" w:hAnsi="Book Antiqua"/>
                <w:lang w:val="sv-SE"/>
              </w:rPr>
            </w:pPr>
            <w:r w:rsidRPr="005E3725">
              <w:rPr>
                <w:rFonts w:ascii="Book Antiqua" w:hAnsi="Book Antiqua"/>
                <w:lang w:val="sv-SE"/>
              </w:rPr>
              <w:t>28mm</w:t>
            </w:r>
          </w:p>
          <w:p w:rsidR="0091709D" w:rsidRPr="005E3725" w:rsidRDefault="0091709D" w:rsidP="003F30CA">
            <w:pPr>
              <w:rPr>
                <w:rFonts w:ascii="Book Antiqua" w:hAnsi="Book Antiqua"/>
                <w:lang w:val="sv-SE"/>
              </w:rPr>
            </w:pPr>
            <w:r w:rsidRPr="005E3725">
              <w:rPr>
                <w:rFonts w:ascii="Book Antiqua" w:hAnsi="Book Antiqua"/>
                <w:lang w:val="sv-SE"/>
              </w:rPr>
              <w:t>ELM22528</w:t>
            </w:r>
          </w:p>
          <w:p w:rsidR="0091709D" w:rsidRPr="005E3725" w:rsidRDefault="0091709D" w:rsidP="003F30CA">
            <w:pPr>
              <w:rPr>
                <w:rFonts w:ascii="Book Antiqua" w:hAnsi="Book Antiqua"/>
                <w:lang w:val="sv-SE"/>
              </w:rPr>
            </w:pPr>
            <w:r w:rsidRPr="005E3725">
              <w:rPr>
                <w:rFonts w:ascii="Book Antiqua" w:hAnsi="Book Antiqua"/>
                <w:lang w:val="sv-SE"/>
              </w:rPr>
              <w:t>ELM25028</w:t>
            </w:r>
          </w:p>
          <w:p w:rsidR="0091709D" w:rsidRPr="005E3725" w:rsidRDefault="0091709D" w:rsidP="003F30CA">
            <w:pPr>
              <w:rPr>
                <w:rFonts w:ascii="Book Antiqua" w:hAnsi="Book Antiqua"/>
                <w:lang w:val="sv-SE"/>
              </w:rPr>
            </w:pPr>
            <w:r w:rsidRPr="005E3725">
              <w:rPr>
                <w:rFonts w:ascii="Book Antiqua" w:hAnsi="Book Antiqua"/>
                <w:lang w:val="sv-SE"/>
              </w:rPr>
              <w:t>ELM27528</w:t>
            </w:r>
          </w:p>
          <w:p w:rsidR="0091709D" w:rsidRPr="005E3725" w:rsidRDefault="0091709D" w:rsidP="003F30CA">
            <w:pPr>
              <w:rPr>
                <w:rFonts w:ascii="Book Antiqua" w:hAnsi="Book Antiqua"/>
                <w:lang w:val="sv-SE"/>
              </w:rPr>
            </w:pPr>
            <w:r w:rsidRPr="005E3725">
              <w:rPr>
                <w:rFonts w:ascii="Book Antiqua" w:hAnsi="Book Antiqua"/>
                <w:lang w:val="sv-SE"/>
              </w:rPr>
              <w:t>ELM30028</w:t>
            </w:r>
          </w:p>
          <w:p w:rsidR="0091709D" w:rsidRPr="005E3725" w:rsidRDefault="0091709D" w:rsidP="003F30CA">
            <w:pPr>
              <w:rPr>
                <w:rFonts w:ascii="Book Antiqua" w:hAnsi="Book Antiqua"/>
                <w:lang w:val="sv-SE"/>
              </w:rPr>
            </w:pPr>
            <w:r w:rsidRPr="005E3725">
              <w:rPr>
                <w:rFonts w:ascii="Book Antiqua" w:hAnsi="Book Antiqua"/>
                <w:lang w:val="sv-SE"/>
              </w:rPr>
              <w:t>ELM32528</w:t>
            </w:r>
          </w:p>
          <w:p w:rsidR="0091709D" w:rsidRPr="005E3725" w:rsidRDefault="0091709D" w:rsidP="003F30CA">
            <w:pPr>
              <w:rPr>
                <w:rFonts w:ascii="Book Antiqua" w:hAnsi="Book Antiqua"/>
                <w:lang w:val="sv-SE"/>
              </w:rPr>
            </w:pPr>
            <w:r w:rsidRPr="005E3725">
              <w:rPr>
                <w:rFonts w:ascii="Book Antiqua" w:hAnsi="Book Antiqua"/>
                <w:lang w:val="sv-SE"/>
              </w:rPr>
              <w:t>ELM35028</w:t>
            </w:r>
          </w:p>
          <w:p w:rsidR="0091709D" w:rsidRPr="005E3725" w:rsidRDefault="0091709D" w:rsidP="003F30CA">
            <w:pPr>
              <w:rPr>
                <w:rFonts w:ascii="Book Antiqua" w:hAnsi="Book Antiqua"/>
                <w:lang w:val="sv-SE"/>
              </w:rPr>
            </w:pPr>
            <w:r w:rsidRPr="005E3725">
              <w:rPr>
                <w:rFonts w:ascii="Book Antiqua" w:hAnsi="Book Antiqua"/>
                <w:lang w:val="sv-SE"/>
              </w:rPr>
              <w:t>ELM40028</w:t>
            </w:r>
          </w:p>
          <w:p w:rsidR="0091709D" w:rsidRPr="005E3725" w:rsidRDefault="0091709D" w:rsidP="003F30CA">
            <w:pPr>
              <w:rPr>
                <w:rFonts w:ascii="Book Antiqua" w:hAnsi="Book Antiqua"/>
                <w:lang w:val="sv-SE"/>
              </w:rPr>
            </w:pPr>
          </w:p>
          <w:p w:rsidR="0091709D" w:rsidRPr="005E3725" w:rsidRDefault="0091709D" w:rsidP="003F30CA">
            <w:pPr>
              <w:rPr>
                <w:rFonts w:ascii="Book Antiqua" w:hAnsi="Book Antiqua"/>
                <w:lang w:val="sv-SE"/>
              </w:rPr>
            </w:pPr>
            <w:r w:rsidRPr="005E3725">
              <w:rPr>
                <w:rFonts w:ascii="Book Antiqua" w:hAnsi="Book Antiqua"/>
                <w:lang w:val="sv-SE"/>
              </w:rPr>
              <w:t>33mm</w:t>
            </w:r>
          </w:p>
          <w:p w:rsidR="0091709D" w:rsidRPr="005E3725" w:rsidRDefault="0091709D" w:rsidP="003F30CA">
            <w:pPr>
              <w:rPr>
                <w:rFonts w:ascii="Book Antiqua" w:hAnsi="Book Antiqua"/>
                <w:lang w:val="sv-SE"/>
              </w:rPr>
            </w:pPr>
            <w:r w:rsidRPr="005E3725">
              <w:rPr>
                <w:rFonts w:ascii="Book Antiqua" w:hAnsi="Book Antiqua"/>
                <w:lang w:val="sv-SE"/>
              </w:rPr>
              <w:t>ELM25033</w:t>
            </w:r>
          </w:p>
          <w:p w:rsidR="0091709D" w:rsidRPr="005E3725" w:rsidRDefault="0091709D" w:rsidP="003F30CA">
            <w:pPr>
              <w:rPr>
                <w:rFonts w:ascii="Book Antiqua" w:hAnsi="Book Antiqua"/>
                <w:lang w:val="sv-SE"/>
              </w:rPr>
            </w:pPr>
            <w:r w:rsidRPr="005E3725">
              <w:rPr>
                <w:rFonts w:ascii="Book Antiqua" w:hAnsi="Book Antiqua"/>
                <w:lang w:val="sv-SE"/>
              </w:rPr>
              <w:t>ELM27533</w:t>
            </w:r>
          </w:p>
          <w:p w:rsidR="0091709D" w:rsidRPr="005E3725" w:rsidRDefault="0091709D" w:rsidP="003F30CA">
            <w:pPr>
              <w:rPr>
                <w:rFonts w:ascii="Book Antiqua" w:hAnsi="Book Antiqua"/>
                <w:lang w:val="sv-SE"/>
              </w:rPr>
            </w:pPr>
            <w:r w:rsidRPr="005E3725">
              <w:rPr>
                <w:rFonts w:ascii="Book Antiqua" w:hAnsi="Book Antiqua"/>
                <w:lang w:val="sv-SE"/>
              </w:rPr>
              <w:t>ELM30033</w:t>
            </w:r>
          </w:p>
          <w:p w:rsidR="0091709D" w:rsidRPr="005E3725" w:rsidRDefault="0091709D" w:rsidP="003F30CA">
            <w:pPr>
              <w:rPr>
                <w:rFonts w:ascii="Book Antiqua" w:hAnsi="Book Antiqua"/>
                <w:lang w:val="sv-SE"/>
              </w:rPr>
            </w:pPr>
            <w:r w:rsidRPr="005E3725">
              <w:rPr>
                <w:rFonts w:ascii="Book Antiqua" w:hAnsi="Book Antiqua"/>
                <w:lang w:val="sv-SE"/>
              </w:rPr>
              <w:t>ELM32533</w:t>
            </w:r>
          </w:p>
          <w:p w:rsidR="0091709D" w:rsidRPr="005E3725" w:rsidRDefault="0091709D" w:rsidP="003F30CA">
            <w:pPr>
              <w:rPr>
                <w:rFonts w:ascii="Book Antiqua" w:hAnsi="Book Antiqua"/>
                <w:lang w:val="sv-SE"/>
              </w:rPr>
            </w:pPr>
            <w:r w:rsidRPr="005E3725">
              <w:rPr>
                <w:rFonts w:ascii="Book Antiqua" w:hAnsi="Book Antiqua"/>
                <w:lang w:val="sv-SE"/>
              </w:rPr>
              <w:t>ELM35033</w:t>
            </w:r>
          </w:p>
          <w:p w:rsidR="0091709D" w:rsidRPr="005E3725" w:rsidRDefault="0091709D" w:rsidP="003F30CA">
            <w:pPr>
              <w:rPr>
                <w:rFonts w:ascii="Book Antiqua" w:hAnsi="Book Antiqua"/>
                <w:lang w:val="sv-SE"/>
              </w:rPr>
            </w:pPr>
            <w:r w:rsidRPr="005E3725">
              <w:rPr>
                <w:rFonts w:ascii="Book Antiqua" w:hAnsi="Book Antiqua"/>
                <w:lang w:val="sv-SE"/>
              </w:rPr>
              <w:t>ELM40033</w:t>
            </w:r>
          </w:p>
          <w:p w:rsidR="0091709D" w:rsidRPr="005E3725" w:rsidRDefault="0091709D" w:rsidP="003F30CA">
            <w:pPr>
              <w:rPr>
                <w:rFonts w:ascii="Book Antiqua" w:hAnsi="Book Antiqua"/>
                <w:lang w:val="sv-SE"/>
              </w:rPr>
            </w:pPr>
          </w:p>
          <w:p w:rsidR="0091709D" w:rsidRPr="005E3725" w:rsidRDefault="0091709D" w:rsidP="003F30CA">
            <w:pPr>
              <w:rPr>
                <w:rFonts w:ascii="Book Antiqua" w:hAnsi="Book Antiqua"/>
                <w:lang w:val="sv-SE"/>
              </w:rPr>
            </w:pPr>
          </w:p>
          <w:p w:rsidR="0091709D" w:rsidRPr="005E3725" w:rsidRDefault="0091709D" w:rsidP="003F30CA">
            <w:pPr>
              <w:rPr>
                <w:rFonts w:ascii="Book Antiqua" w:hAnsi="Book Antiqua"/>
                <w:lang w:val="sv-SE"/>
              </w:rPr>
            </w:pPr>
            <w:r w:rsidRPr="005E3725">
              <w:rPr>
                <w:rFonts w:ascii="Book Antiqua" w:hAnsi="Book Antiqua"/>
                <w:lang w:val="sv-SE"/>
              </w:rPr>
              <w:t>38mm</w:t>
            </w:r>
          </w:p>
          <w:p w:rsidR="0091709D" w:rsidRPr="005E3725" w:rsidRDefault="0091709D" w:rsidP="003F30CA">
            <w:pPr>
              <w:rPr>
                <w:rFonts w:ascii="Book Antiqua" w:hAnsi="Book Antiqua"/>
                <w:lang w:val="sv-SE"/>
              </w:rPr>
            </w:pPr>
            <w:r w:rsidRPr="005E3725">
              <w:rPr>
                <w:rFonts w:ascii="Book Antiqua" w:hAnsi="Book Antiqua"/>
                <w:lang w:val="sv-SE"/>
              </w:rPr>
              <w:t>ELM25038</w:t>
            </w:r>
          </w:p>
          <w:p w:rsidR="0091709D" w:rsidRPr="005E3725" w:rsidRDefault="0091709D" w:rsidP="003F30CA">
            <w:pPr>
              <w:rPr>
                <w:rFonts w:ascii="Book Antiqua" w:hAnsi="Book Antiqua"/>
                <w:lang w:val="sv-SE"/>
              </w:rPr>
            </w:pPr>
            <w:r w:rsidRPr="005E3725">
              <w:rPr>
                <w:rFonts w:ascii="Book Antiqua" w:hAnsi="Book Antiqua"/>
                <w:lang w:val="sv-SE"/>
              </w:rPr>
              <w:t>ELM27538</w:t>
            </w:r>
          </w:p>
          <w:p w:rsidR="0091709D" w:rsidRPr="005E3725" w:rsidRDefault="0091709D" w:rsidP="003F30CA">
            <w:pPr>
              <w:rPr>
                <w:rFonts w:ascii="Book Antiqua" w:hAnsi="Book Antiqua"/>
                <w:lang w:val="sv-SE"/>
              </w:rPr>
            </w:pPr>
            <w:r w:rsidRPr="005E3725">
              <w:rPr>
                <w:rFonts w:ascii="Book Antiqua" w:hAnsi="Book Antiqua"/>
                <w:lang w:val="sv-SE"/>
              </w:rPr>
              <w:t>ELM30038</w:t>
            </w:r>
          </w:p>
          <w:p w:rsidR="0091709D" w:rsidRPr="005E3725" w:rsidRDefault="0091709D" w:rsidP="003F30CA">
            <w:pPr>
              <w:rPr>
                <w:rFonts w:ascii="Book Antiqua" w:hAnsi="Book Antiqua"/>
                <w:lang w:val="sv-SE"/>
              </w:rPr>
            </w:pPr>
            <w:r w:rsidRPr="005E3725">
              <w:rPr>
                <w:rFonts w:ascii="Book Antiqua" w:hAnsi="Book Antiqua"/>
                <w:lang w:val="sv-SE"/>
              </w:rPr>
              <w:t>ELM32538</w:t>
            </w:r>
          </w:p>
          <w:p w:rsidR="0091709D" w:rsidRPr="005E3725" w:rsidRDefault="0091709D" w:rsidP="003F30CA">
            <w:pPr>
              <w:rPr>
                <w:rFonts w:ascii="Book Antiqua" w:hAnsi="Book Antiqua"/>
                <w:lang w:val="sv-SE"/>
              </w:rPr>
            </w:pPr>
            <w:r w:rsidRPr="005E3725">
              <w:rPr>
                <w:rFonts w:ascii="Book Antiqua" w:hAnsi="Book Antiqua"/>
                <w:lang w:val="sv-SE"/>
              </w:rPr>
              <w:t>ELM35038</w:t>
            </w:r>
          </w:p>
          <w:p w:rsidR="0091709D" w:rsidRPr="005E3725" w:rsidRDefault="0091709D" w:rsidP="003F30CA">
            <w:pPr>
              <w:rPr>
                <w:rFonts w:ascii="Book Antiqua" w:hAnsi="Book Antiqua"/>
                <w:lang w:val="sv-SE"/>
              </w:rPr>
            </w:pPr>
            <w:r w:rsidRPr="005E3725">
              <w:rPr>
                <w:rFonts w:ascii="Book Antiqua" w:hAnsi="Book Antiqua"/>
                <w:lang w:val="sv-SE"/>
              </w:rPr>
              <w:t>ELM40038</w:t>
            </w:r>
          </w:p>
          <w:p w:rsidR="0091709D" w:rsidRPr="005E3725" w:rsidRDefault="0091709D" w:rsidP="003F30CA">
            <w:pPr>
              <w:rPr>
                <w:rFonts w:ascii="Book Antiqua" w:hAnsi="Book Antiqua"/>
                <w:lang w:val="sv-SE"/>
              </w:rPr>
            </w:pPr>
            <w:r w:rsidRPr="005E3725">
              <w:rPr>
                <w:rFonts w:ascii="Book Antiqua" w:hAnsi="Book Antiqua"/>
                <w:lang w:val="sv-SE"/>
              </w:rPr>
              <w:t>43mm</w:t>
            </w:r>
          </w:p>
          <w:p w:rsidR="0091709D" w:rsidRPr="005E3725" w:rsidRDefault="0091709D" w:rsidP="003F30CA">
            <w:pPr>
              <w:rPr>
                <w:rFonts w:ascii="Book Antiqua" w:hAnsi="Book Antiqua"/>
                <w:lang w:val="sv-SE"/>
              </w:rPr>
            </w:pPr>
            <w:r w:rsidRPr="005E3725">
              <w:rPr>
                <w:rFonts w:ascii="Book Antiqua" w:hAnsi="Book Antiqua"/>
                <w:lang w:val="sv-SE"/>
              </w:rPr>
              <w:t>ELM25043</w:t>
            </w:r>
          </w:p>
          <w:p w:rsidR="0091709D" w:rsidRPr="005E3725" w:rsidRDefault="0091709D" w:rsidP="003F30CA">
            <w:pPr>
              <w:rPr>
                <w:rFonts w:ascii="Book Antiqua" w:hAnsi="Book Antiqua"/>
                <w:lang w:val="sv-SE"/>
              </w:rPr>
            </w:pPr>
            <w:r w:rsidRPr="005E3725">
              <w:rPr>
                <w:rFonts w:ascii="Book Antiqua" w:hAnsi="Book Antiqua"/>
                <w:lang w:val="sv-SE"/>
              </w:rPr>
              <w:t>ELM27543</w:t>
            </w:r>
          </w:p>
          <w:p w:rsidR="0091709D" w:rsidRPr="005E3725" w:rsidRDefault="0091709D" w:rsidP="003F30CA">
            <w:pPr>
              <w:rPr>
                <w:rFonts w:ascii="Book Antiqua" w:hAnsi="Book Antiqua"/>
                <w:lang w:val="sv-SE"/>
              </w:rPr>
            </w:pPr>
            <w:r w:rsidRPr="005E3725">
              <w:rPr>
                <w:rFonts w:ascii="Book Antiqua" w:hAnsi="Book Antiqua"/>
                <w:lang w:val="sv-SE"/>
              </w:rPr>
              <w:t>ELM30043</w:t>
            </w:r>
          </w:p>
          <w:p w:rsidR="0091709D" w:rsidRPr="005E3725" w:rsidRDefault="0091709D" w:rsidP="003F30CA">
            <w:pPr>
              <w:rPr>
                <w:rFonts w:ascii="Book Antiqua" w:hAnsi="Book Antiqua"/>
                <w:lang w:val="sv-SE"/>
              </w:rPr>
            </w:pPr>
            <w:r w:rsidRPr="005E3725">
              <w:rPr>
                <w:rFonts w:ascii="Book Antiqua" w:hAnsi="Book Antiqua"/>
                <w:lang w:val="sv-SE"/>
              </w:rPr>
              <w:t>ELM32543</w:t>
            </w:r>
          </w:p>
          <w:p w:rsidR="0091709D" w:rsidRPr="005E3725" w:rsidRDefault="0091709D" w:rsidP="003F30CA">
            <w:pPr>
              <w:rPr>
                <w:rFonts w:ascii="Book Antiqua" w:hAnsi="Book Antiqua"/>
                <w:lang w:val="sv-SE"/>
              </w:rPr>
            </w:pPr>
            <w:r w:rsidRPr="005E3725">
              <w:rPr>
                <w:rFonts w:ascii="Book Antiqua" w:hAnsi="Book Antiqua"/>
                <w:lang w:val="sv-SE"/>
              </w:rPr>
              <w:t>ELM35043</w:t>
            </w:r>
          </w:p>
          <w:p w:rsidR="0091709D" w:rsidRPr="005E3725" w:rsidRDefault="0091709D" w:rsidP="003F30CA">
            <w:pPr>
              <w:rPr>
                <w:rFonts w:ascii="Book Antiqua" w:hAnsi="Book Antiqua"/>
                <w:lang w:val="sv-SE"/>
              </w:rPr>
            </w:pPr>
            <w:r w:rsidRPr="005E3725">
              <w:rPr>
                <w:rFonts w:ascii="Book Antiqua" w:hAnsi="Book Antiqua"/>
                <w:lang w:val="sv-SE"/>
              </w:rPr>
              <w:t>ELM40043</w:t>
            </w:r>
          </w:p>
          <w:p w:rsidR="0091709D" w:rsidRPr="005E3725" w:rsidRDefault="0091709D" w:rsidP="003F30CA">
            <w:pPr>
              <w:rPr>
                <w:rFonts w:ascii="Book Antiqua" w:hAnsi="Book Antiqua"/>
                <w:lang w:val="sv-SE"/>
              </w:rPr>
            </w:pPr>
          </w:p>
          <w:p w:rsidR="0091709D" w:rsidRPr="005E3725" w:rsidRDefault="0091709D" w:rsidP="003F30CA">
            <w:pPr>
              <w:rPr>
                <w:rFonts w:ascii="Book Antiqua" w:hAnsi="Book Antiqua"/>
                <w:lang w:val="sv-SE"/>
              </w:rPr>
            </w:pPr>
            <w:r w:rsidRPr="005E3725">
              <w:rPr>
                <w:rFonts w:ascii="Book Antiqua" w:hAnsi="Book Antiqua"/>
                <w:lang w:val="sv-SE"/>
              </w:rPr>
              <w:t>48mm</w:t>
            </w:r>
          </w:p>
          <w:p w:rsidR="0091709D" w:rsidRPr="005E3725" w:rsidRDefault="0091709D" w:rsidP="003F30CA">
            <w:pPr>
              <w:rPr>
                <w:rFonts w:ascii="Book Antiqua" w:hAnsi="Book Antiqua"/>
                <w:lang w:val="sv-SE"/>
              </w:rPr>
            </w:pPr>
            <w:r w:rsidRPr="005E3725">
              <w:rPr>
                <w:rFonts w:ascii="Book Antiqua" w:hAnsi="Book Antiqua"/>
                <w:lang w:val="sv-SE"/>
              </w:rPr>
              <w:t>ELM27548</w:t>
            </w:r>
          </w:p>
          <w:p w:rsidR="0091709D" w:rsidRPr="005E3725" w:rsidRDefault="0091709D" w:rsidP="003F30CA">
            <w:pPr>
              <w:rPr>
                <w:rFonts w:ascii="Book Antiqua" w:hAnsi="Book Antiqua"/>
                <w:lang w:val="sv-SE"/>
              </w:rPr>
            </w:pPr>
            <w:r w:rsidRPr="005E3725">
              <w:rPr>
                <w:rFonts w:ascii="Book Antiqua" w:hAnsi="Book Antiqua"/>
                <w:lang w:val="sv-SE"/>
              </w:rPr>
              <w:t>ELM30048</w:t>
            </w:r>
          </w:p>
          <w:p w:rsidR="0091709D" w:rsidRPr="005E3725" w:rsidRDefault="0091709D" w:rsidP="003F30CA">
            <w:pPr>
              <w:rPr>
                <w:rFonts w:ascii="Book Antiqua" w:hAnsi="Book Antiqua"/>
                <w:lang w:val="sv-SE"/>
              </w:rPr>
            </w:pPr>
            <w:r w:rsidRPr="005E3725">
              <w:rPr>
                <w:rFonts w:ascii="Book Antiqua" w:hAnsi="Book Antiqua"/>
                <w:lang w:val="sv-SE"/>
              </w:rPr>
              <w:t>ELM32548</w:t>
            </w:r>
          </w:p>
          <w:p w:rsidR="0091709D" w:rsidRPr="005E3725" w:rsidRDefault="0091709D" w:rsidP="003F30CA">
            <w:pPr>
              <w:rPr>
                <w:rFonts w:ascii="Book Antiqua" w:hAnsi="Book Antiqua"/>
                <w:lang w:val="sv-SE"/>
              </w:rPr>
            </w:pPr>
            <w:r w:rsidRPr="005E3725">
              <w:rPr>
                <w:rFonts w:ascii="Book Antiqua" w:hAnsi="Book Antiqua"/>
                <w:lang w:val="sv-SE"/>
              </w:rPr>
              <w:t>ELM35048</w:t>
            </w:r>
          </w:p>
          <w:p w:rsidR="0091709D" w:rsidRPr="005E3725" w:rsidRDefault="0091709D" w:rsidP="003F30CA">
            <w:pPr>
              <w:rPr>
                <w:rFonts w:ascii="Book Antiqua" w:hAnsi="Book Antiqua"/>
              </w:rPr>
            </w:pPr>
            <w:r w:rsidRPr="005E3725">
              <w:rPr>
                <w:rFonts w:ascii="Book Antiqua" w:hAnsi="Book Antiqua"/>
              </w:rPr>
              <w:t>ELM40048</w:t>
            </w:r>
          </w:p>
        </w:tc>
        <w:tc>
          <w:tcPr>
            <w:tcW w:w="1560" w:type="dxa"/>
            <w:vMerge/>
            <w:shd w:val="clear" w:color="auto" w:fill="auto"/>
          </w:tcPr>
          <w:p w:rsidR="0091709D" w:rsidRPr="005E3725" w:rsidRDefault="0091709D" w:rsidP="003F30CA">
            <w:pPr>
              <w:rPr>
                <w:rFonts w:ascii="Book Antiqua" w:hAnsi="Book Antiqua" w:cstheme="majorBidi"/>
              </w:rPr>
            </w:pPr>
          </w:p>
        </w:tc>
        <w:tc>
          <w:tcPr>
            <w:tcW w:w="1667" w:type="dxa"/>
            <w:gridSpan w:val="4"/>
            <w:vMerge/>
            <w:shd w:val="clear" w:color="auto" w:fill="auto"/>
          </w:tcPr>
          <w:p w:rsidR="0091709D" w:rsidRPr="005E3725" w:rsidRDefault="0091709D" w:rsidP="003F30CA">
            <w:pPr>
              <w:rPr>
                <w:rFonts w:ascii="Book Antiqua" w:hAnsi="Book Antiqua" w:cstheme="majorBidi"/>
                <w:b/>
                <w:bCs/>
              </w:rPr>
            </w:pPr>
          </w:p>
        </w:tc>
      </w:tr>
      <w:tr w:rsidR="0091709D" w:rsidRPr="005E3725" w:rsidTr="004E1FD7">
        <w:trPr>
          <w:trHeight w:val="501"/>
        </w:trPr>
        <w:tc>
          <w:tcPr>
            <w:tcW w:w="709" w:type="dxa"/>
            <w:vMerge w:val="restart"/>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vMerge w:val="restart"/>
            <w:shd w:val="clear" w:color="auto" w:fill="auto"/>
          </w:tcPr>
          <w:p w:rsidR="0091709D" w:rsidRPr="005E3725" w:rsidRDefault="0091709D" w:rsidP="00B42B6C">
            <w:pPr>
              <w:jc w:val="center"/>
              <w:rPr>
                <w:rFonts w:ascii="Book Antiqua" w:hAnsi="Book Antiqua" w:cstheme="majorBidi"/>
              </w:rPr>
            </w:pPr>
            <w:r w:rsidRPr="005E3725">
              <w:rPr>
                <w:rFonts w:ascii="Book Antiqua" w:hAnsi="Book Antiqua" w:cstheme="majorBidi"/>
              </w:rPr>
              <w:t>-do-</w:t>
            </w:r>
          </w:p>
        </w:tc>
        <w:tc>
          <w:tcPr>
            <w:tcW w:w="1985" w:type="dxa"/>
            <w:gridSpan w:val="3"/>
            <w:vMerge w:val="restart"/>
            <w:shd w:val="clear" w:color="auto" w:fill="auto"/>
          </w:tcPr>
          <w:p w:rsidR="0091709D" w:rsidRPr="005E3725" w:rsidRDefault="0091709D" w:rsidP="003F30CA">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Eucatech AG Rebgartenweg 27, 79576 Weil am Rhein/ Germany</w:t>
            </w:r>
          </w:p>
          <w:p w:rsidR="0091709D" w:rsidRPr="005E3725" w:rsidRDefault="0091709D" w:rsidP="003F30CA">
            <w:pPr>
              <w:rPr>
                <w:rFonts w:ascii="Book Antiqua" w:hAnsi="Book Antiqua" w:cstheme="majorBidi"/>
              </w:rPr>
            </w:pPr>
          </w:p>
          <w:p w:rsidR="0091709D" w:rsidRPr="005E3725" w:rsidRDefault="0091709D" w:rsidP="003F30CA">
            <w:pPr>
              <w:rPr>
                <w:rFonts w:ascii="Book Antiqua" w:hAnsi="Book Antiqua" w:cstheme="majorBidi"/>
              </w:rPr>
            </w:pPr>
            <w:r w:rsidRPr="005E3725">
              <w:rPr>
                <w:rFonts w:ascii="Book Antiqua" w:hAnsi="Book Antiqua" w:cstheme="majorBidi"/>
              </w:rPr>
              <w:t>(FSC Germany Issuance Date</w:t>
            </w:r>
          </w:p>
          <w:p w:rsidR="0091709D" w:rsidRPr="005E3725" w:rsidRDefault="0091709D" w:rsidP="003F30CA">
            <w:pPr>
              <w:rPr>
                <w:rFonts w:ascii="Book Antiqua" w:hAnsi="Book Antiqua" w:cstheme="majorBidi"/>
              </w:rPr>
            </w:pPr>
            <w:r w:rsidRPr="005E3725">
              <w:rPr>
                <w:rFonts w:ascii="Book Antiqua" w:hAnsi="Book Antiqua" w:cstheme="majorBidi"/>
              </w:rPr>
              <w:t>27-04-2016)</w:t>
            </w:r>
          </w:p>
        </w:tc>
        <w:tc>
          <w:tcPr>
            <w:tcW w:w="2976" w:type="dxa"/>
            <w:gridSpan w:val="5"/>
            <w:shd w:val="clear" w:color="auto" w:fill="auto"/>
          </w:tcPr>
          <w:p w:rsidR="0091709D" w:rsidRPr="005E3725" w:rsidRDefault="0091709D" w:rsidP="003F30CA">
            <w:pPr>
              <w:rPr>
                <w:rFonts w:ascii="Book Antiqua" w:hAnsi="Book Antiqua" w:cstheme="majorBidi"/>
              </w:rPr>
            </w:pPr>
            <w:r w:rsidRPr="005E3725">
              <w:rPr>
                <w:rFonts w:ascii="Book Antiqua" w:hAnsi="Book Antiqua" w:cstheme="majorBidi"/>
              </w:rPr>
              <w:t>Euca VI</w:t>
            </w:r>
          </w:p>
          <w:p w:rsidR="0091709D" w:rsidRPr="005E3725" w:rsidRDefault="0091709D" w:rsidP="003F30CA">
            <w:pPr>
              <w:rPr>
                <w:rFonts w:ascii="Book Antiqua" w:hAnsi="Book Antiqua" w:cstheme="majorBidi"/>
              </w:rPr>
            </w:pPr>
            <w:r w:rsidRPr="005E3725">
              <w:rPr>
                <w:rFonts w:ascii="Book Antiqua" w:hAnsi="Book Antiqua" w:cstheme="majorBidi"/>
              </w:rPr>
              <w:t>(PTCA Balloon Catheter)</w:t>
            </w:r>
          </w:p>
          <w:p w:rsidR="0091709D" w:rsidRPr="005E3725" w:rsidRDefault="0091709D" w:rsidP="003F30CA">
            <w:pPr>
              <w:spacing w:line="360" w:lineRule="auto"/>
              <w:rPr>
                <w:rFonts w:ascii="Book Antiqua" w:hAnsi="Book Antiqua" w:cstheme="majorBidi"/>
              </w:rPr>
            </w:pPr>
          </w:p>
          <w:p w:rsidR="0091709D" w:rsidRPr="005E3725" w:rsidRDefault="0091709D" w:rsidP="003F30CA">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3F30CA">
            <w:pPr>
              <w:spacing w:line="360" w:lineRule="auto"/>
              <w:rPr>
                <w:rFonts w:ascii="Book Antiqua" w:hAnsi="Book Antiqua" w:cstheme="majorBidi"/>
              </w:rPr>
            </w:pPr>
            <w:r w:rsidRPr="005E3725">
              <w:rPr>
                <w:rFonts w:ascii="Book Antiqua" w:hAnsi="Book Antiqua" w:cstheme="majorBidi"/>
              </w:rPr>
              <w:t>Shelf Life: Not Mention</w:t>
            </w:r>
          </w:p>
          <w:p w:rsidR="0091709D" w:rsidRPr="005E3725" w:rsidRDefault="0091709D" w:rsidP="003F30CA">
            <w:pPr>
              <w:rPr>
                <w:rFonts w:ascii="Book Antiqua" w:hAnsi="Book Antiqua" w:cstheme="majorBidi"/>
              </w:rPr>
            </w:pPr>
            <w:r w:rsidRPr="005E3725">
              <w:rPr>
                <w:rFonts w:ascii="Book Antiqua" w:hAnsi="Book Antiqua" w:cstheme="majorBidi"/>
              </w:rPr>
              <w:t>SIZES:</w:t>
            </w:r>
          </w:p>
        </w:tc>
        <w:tc>
          <w:tcPr>
            <w:tcW w:w="1560" w:type="dxa"/>
            <w:vMerge w:val="restart"/>
            <w:shd w:val="clear" w:color="auto" w:fill="auto"/>
          </w:tcPr>
          <w:p w:rsidR="0091709D" w:rsidRPr="005E3725" w:rsidRDefault="0091709D" w:rsidP="003F30CA">
            <w:pPr>
              <w:rPr>
                <w:rFonts w:ascii="Book Antiqua" w:hAnsi="Book Antiqua" w:cstheme="majorBidi"/>
              </w:rPr>
            </w:pPr>
            <w:r w:rsidRPr="005E3725">
              <w:rPr>
                <w:rFonts w:ascii="Book Antiqua" w:hAnsi="Book Antiqua" w:cstheme="majorBidi"/>
              </w:rPr>
              <w:t>PTCA Balloon Catheter</w:t>
            </w:r>
          </w:p>
        </w:tc>
        <w:tc>
          <w:tcPr>
            <w:tcW w:w="1667" w:type="dxa"/>
            <w:gridSpan w:val="4"/>
            <w:vMerge w:val="restart"/>
            <w:shd w:val="clear" w:color="auto" w:fill="auto"/>
          </w:tcPr>
          <w:p w:rsidR="0091709D" w:rsidRPr="005E3725" w:rsidRDefault="0091709D" w:rsidP="00935F8F">
            <w:pPr>
              <w:rPr>
                <w:rFonts w:ascii="Book Antiqua" w:hAnsi="Book Antiqua" w:cstheme="majorBidi"/>
              </w:rPr>
            </w:pPr>
            <w:r w:rsidRPr="005E3725">
              <w:rPr>
                <w:rFonts w:ascii="Book Antiqua" w:hAnsi="Book Antiqua" w:cstheme="majorBidi"/>
                <w:b/>
                <w:bCs/>
              </w:rPr>
              <w:t xml:space="preserve">Approved </w:t>
            </w:r>
            <w:r w:rsidRPr="005E3725">
              <w:rPr>
                <w:rFonts w:ascii="Book Antiqua" w:hAnsi="Book Antiqua" w:cstheme="majorBidi"/>
              </w:rPr>
              <w:t>subject to provision of valid Quality Management System Certificate ISO:13485.</w:t>
            </w:r>
          </w:p>
          <w:p w:rsidR="0091709D" w:rsidRPr="005E3725" w:rsidRDefault="0091709D" w:rsidP="00935F8F">
            <w:pPr>
              <w:rPr>
                <w:rFonts w:ascii="Book Antiqua" w:hAnsi="Book Antiqua" w:cstheme="majorBidi"/>
              </w:rPr>
            </w:pPr>
          </w:p>
          <w:p w:rsidR="0091709D" w:rsidRPr="005E3725" w:rsidRDefault="0091709D" w:rsidP="003F30CA">
            <w:pPr>
              <w:rPr>
                <w:rFonts w:ascii="Book Antiqua" w:hAnsi="Book Antiqua" w:cstheme="majorBidi"/>
                <w:b/>
                <w:bCs/>
              </w:rPr>
            </w:pPr>
          </w:p>
        </w:tc>
      </w:tr>
      <w:tr w:rsidR="0091709D" w:rsidRPr="005E3725" w:rsidTr="004E1FD7">
        <w:trPr>
          <w:trHeight w:val="501"/>
        </w:trPr>
        <w:tc>
          <w:tcPr>
            <w:tcW w:w="709" w:type="dxa"/>
            <w:vMerge/>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vMerge/>
            <w:shd w:val="clear" w:color="auto" w:fill="auto"/>
          </w:tcPr>
          <w:p w:rsidR="0091709D" w:rsidRPr="005E3725" w:rsidRDefault="0091709D" w:rsidP="003F30CA">
            <w:pPr>
              <w:rPr>
                <w:rFonts w:ascii="Book Antiqua" w:hAnsi="Book Antiqua" w:cstheme="majorBidi"/>
              </w:rPr>
            </w:pPr>
          </w:p>
        </w:tc>
        <w:tc>
          <w:tcPr>
            <w:tcW w:w="1985" w:type="dxa"/>
            <w:gridSpan w:val="3"/>
            <w:vMerge/>
            <w:shd w:val="clear" w:color="auto" w:fill="auto"/>
          </w:tcPr>
          <w:p w:rsidR="0091709D" w:rsidRPr="005E3725" w:rsidRDefault="0091709D" w:rsidP="003F30CA">
            <w:pPr>
              <w:rPr>
                <w:rFonts w:ascii="Book Antiqua" w:hAnsi="Book Antiqua" w:cstheme="majorBidi"/>
                <w:b/>
                <w:bCs/>
              </w:rPr>
            </w:pPr>
          </w:p>
        </w:tc>
        <w:tc>
          <w:tcPr>
            <w:tcW w:w="1488" w:type="dxa"/>
            <w:shd w:val="clear" w:color="auto" w:fill="auto"/>
          </w:tcPr>
          <w:p w:rsidR="0091709D" w:rsidRPr="005E3725" w:rsidRDefault="0091709D" w:rsidP="003F30CA">
            <w:pPr>
              <w:rPr>
                <w:rFonts w:ascii="Book Antiqua" w:hAnsi="Book Antiqua"/>
                <w:sz w:val="20"/>
                <w:lang w:val="sv-SE"/>
              </w:rPr>
            </w:pPr>
            <w:r w:rsidRPr="005E3725">
              <w:rPr>
                <w:rFonts w:ascii="Book Antiqua" w:hAnsi="Book Antiqua"/>
                <w:sz w:val="20"/>
                <w:lang w:val="sv-SE"/>
              </w:rPr>
              <w:t>10mm</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15010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20010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22510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25010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27510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30010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35010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40010</w:t>
            </w:r>
          </w:p>
          <w:p w:rsidR="0091709D" w:rsidRPr="005E3725" w:rsidRDefault="0091709D" w:rsidP="003F30CA">
            <w:pPr>
              <w:rPr>
                <w:rFonts w:ascii="Book Antiqua" w:hAnsi="Book Antiqua"/>
                <w:sz w:val="20"/>
                <w:lang w:val="sv-SE"/>
              </w:rPr>
            </w:pPr>
          </w:p>
          <w:p w:rsidR="0091709D" w:rsidRPr="005E3725" w:rsidRDefault="0091709D" w:rsidP="003F30CA">
            <w:pPr>
              <w:rPr>
                <w:rFonts w:ascii="Book Antiqua" w:hAnsi="Book Antiqua"/>
                <w:sz w:val="20"/>
                <w:lang w:val="sv-SE"/>
              </w:rPr>
            </w:pPr>
            <w:r w:rsidRPr="005E3725">
              <w:rPr>
                <w:rFonts w:ascii="Book Antiqua" w:hAnsi="Book Antiqua"/>
                <w:sz w:val="20"/>
                <w:lang w:val="sv-SE"/>
              </w:rPr>
              <w:t>15mm</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15015</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20015</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22515</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25015</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27515</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30015</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35015</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40015</w:t>
            </w:r>
          </w:p>
          <w:p w:rsidR="0091709D" w:rsidRPr="005E3725" w:rsidRDefault="0091709D" w:rsidP="003F30CA">
            <w:pPr>
              <w:rPr>
                <w:rFonts w:ascii="Book Antiqua" w:hAnsi="Book Antiqua"/>
                <w:sz w:val="20"/>
                <w:lang w:val="sv-SE"/>
              </w:rPr>
            </w:pPr>
          </w:p>
          <w:p w:rsidR="0091709D" w:rsidRPr="005E3725" w:rsidRDefault="0091709D" w:rsidP="003F30CA">
            <w:pPr>
              <w:rPr>
                <w:rFonts w:ascii="Book Antiqua" w:hAnsi="Book Antiqua"/>
                <w:sz w:val="20"/>
                <w:lang w:val="sv-SE"/>
              </w:rPr>
            </w:pPr>
          </w:p>
          <w:p w:rsidR="0091709D" w:rsidRPr="005E3725" w:rsidRDefault="0091709D" w:rsidP="003F30CA">
            <w:pPr>
              <w:rPr>
                <w:rFonts w:ascii="Book Antiqua" w:hAnsi="Book Antiqua"/>
                <w:sz w:val="20"/>
                <w:lang w:val="sv-SE"/>
              </w:rPr>
            </w:pPr>
            <w:r w:rsidRPr="005E3725">
              <w:rPr>
                <w:rFonts w:ascii="Book Antiqua" w:hAnsi="Book Antiqua"/>
                <w:sz w:val="20"/>
                <w:lang w:val="sv-SE"/>
              </w:rPr>
              <w:t>20mm</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15020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20020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22520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25020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27520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30020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35020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40020</w:t>
            </w:r>
          </w:p>
          <w:p w:rsidR="0091709D" w:rsidRPr="005E3725" w:rsidRDefault="0091709D" w:rsidP="003F30CA">
            <w:pPr>
              <w:rPr>
                <w:rFonts w:ascii="Book Antiqua" w:hAnsi="Book Antiqua" w:cstheme="majorBidi"/>
                <w:lang w:val="sv-SE"/>
              </w:rPr>
            </w:pPr>
          </w:p>
        </w:tc>
        <w:tc>
          <w:tcPr>
            <w:tcW w:w="1488" w:type="dxa"/>
            <w:gridSpan w:val="4"/>
            <w:shd w:val="clear" w:color="auto" w:fill="auto"/>
          </w:tcPr>
          <w:p w:rsidR="0091709D" w:rsidRPr="005E3725" w:rsidRDefault="0091709D" w:rsidP="003F30CA">
            <w:pPr>
              <w:rPr>
                <w:rFonts w:ascii="Book Antiqua" w:hAnsi="Book Antiqua"/>
                <w:sz w:val="20"/>
                <w:lang w:val="sv-SE"/>
              </w:rPr>
            </w:pPr>
            <w:r w:rsidRPr="005E3725">
              <w:rPr>
                <w:rFonts w:ascii="Book Antiqua" w:hAnsi="Book Antiqua"/>
                <w:sz w:val="20"/>
                <w:lang w:val="sv-SE"/>
              </w:rPr>
              <w:t>25mm</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15025</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20025</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22525</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25025</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27525</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30025</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35025</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40025</w:t>
            </w:r>
          </w:p>
          <w:p w:rsidR="0091709D" w:rsidRPr="005E3725" w:rsidRDefault="0091709D" w:rsidP="003F30CA">
            <w:pPr>
              <w:rPr>
                <w:rFonts w:ascii="Book Antiqua" w:hAnsi="Book Antiqua"/>
                <w:sz w:val="20"/>
                <w:lang w:val="sv-SE"/>
              </w:rPr>
            </w:pPr>
          </w:p>
          <w:p w:rsidR="0091709D" w:rsidRPr="005E3725" w:rsidRDefault="0091709D" w:rsidP="003F30CA">
            <w:pPr>
              <w:rPr>
                <w:rFonts w:ascii="Book Antiqua" w:hAnsi="Book Antiqua"/>
                <w:sz w:val="20"/>
                <w:lang w:val="sv-SE"/>
              </w:rPr>
            </w:pPr>
            <w:r w:rsidRPr="005E3725">
              <w:rPr>
                <w:rFonts w:ascii="Book Antiqua" w:hAnsi="Book Antiqua"/>
                <w:sz w:val="20"/>
                <w:lang w:val="sv-SE"/>
              </w:rPr>
              <w:t>30mm</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15030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20030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22530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25030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27530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30030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35030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40030</w:t>
            </w:r>
          </w:p>
          <w:p w:rsidR="0091709D" w:rsidRPr="005E3725" w:rsidRDefault="0091709D" w:rsidP="003F30CA">
            <w:pPr>
              <w:rPr>
                <w:rFonts w:ascii="Book Antiqua" w:hAnsi="Book Antiqua"/>
                <w:sz w:val="20"/>
                <w:lang w:val="sv-SE"/>
              </w:rPr>
            </w:pPr>
          </w:p>
          <w:p w:rsidR="0091709D" w:rsidRPr="005E3725" w:rsidRDefault="0091709D" w:rsidP="003F30CA">
            <w:pPr>
              <w:rPr>
                <w:rFonts w:ascii="Book Antiqua" w:hAnsi="Book Antiqua"/>
                <w:sz w:val="20"/>
                <w:lang w:val="sv-SE"/>
              </w:rPr>
            </w:pPr>
          </w:p>
          <w:p w:rsidR="0091709D" w:rsidRPr="005E3725" w:rsidRDefault="0091709D" w:rsidP="003F30CA">
            <w:pPr>
              <w:rPr>
                <w:rFonts w:ascii="Book Antiqua" w:hAnsi="Book Antiqua"/>
                <w:sz w:val="20"/>
                <w:lang w:val="sv-SE"/>
              </w:rPr>
            </w:pPr>
            <w:r w:rsidRPr="005E3725">
              <w:rPr>
                <w:rFonts w:ascii="Book Antiqua" w:hAnsi="Book Antiqua"/>
                <w:sz w:val="20"/>
                <w:lang w:val="sv-SE"/>
              </w:rPr>
              <w:t>40mm</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22540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25040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27540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30040</w:t>
            </w:r>
          </w:p>
          <w:p w:rsidR="0091709D" w:rsidRPr="005E3725" w:rsidRDefault="0091709D" w:rsidP="003F30CA">
            <w:pPr>
              <w:rPr>
                <w:rFonts w:ascii="Book Antiqua" w:hAnsi="Book Antiqua"/>
                <w:sz w:val="20"/>
                <w:lang w:val="sv-SE"/>
              </w:rPr>
            </w:pPr>
            <w:r w:rsidRPr="005E3725">
              <w:rPr>
                <w:rFonts w:ascii="Book Antiqua" w:hAnsi="Book Antiqua"/>
                <w:sz w:val="20"/>
                <w:lang w:val="sv-SE"/>
              </w:rPr>
              <w:t>euca VI 35040</w:t>
            </w:r>
          </w:p>
          <w:p w:rsidR="0091709D" w:rsidRPr="005E3725" w:rsidRDefault="0091709D" w:rsidP="003F30CA">
            <w:pPr>
              <w:rPr>
                <w:rFonts w:ascii="Book Antiqua" w:hAnsi="Book Antiqua" w:cstheme="majorBidi"/>
              </w:rPr>
            </w:pPr>
            <w:r w:rsidRPr="005E3725">
              <w:rPr>
                <w:rFonts w:ascii="Book Antiqua" w:hAnsi="Book Antiqua"/>
                <w:sz w:val="20"/>
              </w:rPr>
              <w:t>euca VI 40040</w:t>
            </w:r>
          </w:p>
        </w:tc>
        <w:tc>
          <w:tcPr>
            <w:tcW w:w="1560" w:type="dxa"/>
            <w:vMerge/>
            <w:shd w:val="clear" w:color="auto" w:fill="auto"/>
          </w:tcPr>
          <w:p w:rsidR="0091709D" w:rsidRPr="005E3725" w:rsidRDefault="0091709D" w:rsidP="003F30CA">
            <w:pPr>
              <w:rPr>
                <w:rFonts w:ascii="Book Antiqua" w:hAnsi="Book Antiqua" w:cstheme="majorBidi"/>
              </w:rPr>
            </w:pPr>
          </w:p>
        </w:tc>
        <w:tc>
          <w:tcPr>
            <w:tcW w:w="1667" w:type="dxa"/>
            <w:gridSpan w:val="4"/>
            <w:vMerge/>
            <w:shd w:val="clear" w:color="auto" w:fill="auto"/>
          </w:tcPr>
          <w:p w:rsidR="0091709D" w:rsidRPr="005E3725" w:rsidRDefault="0091709D" w:rsidP="003F30CA">
            <w:pPr>
              <w:rPr>
                <w:rFonts w:ascii="Book Antiqua" w:hAnsi="Book Antiqua" w:cstheme="majorBidi"/>
                <w:b/>
                <w:bCs/>
              </w:rPr>
            </w:pPr>
          </w:p>
        </w:tc>
      </w:tr>
      <w:tr w:rsidR="0091709D" w:rsidRPr="005E3725" w:rsidTr="004E1FD7">
        <w:trPr>
          <w:trHeight w:val="501"/>
        </w:trPr>
        <w:tc>
          <w:tcPr>
            <w:tcW w:w="709" w:type="dxa"/>
            <w:vMerge w:val="restart"/>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vMerge w:val="restart"/>
            <w:shd w:val="clear" w:color="auto" w:fill="auto"/>
          </w:tcPr>
          <w:p w:rsidR="0091709D" w:rsidRPr="005E3725" w:rsidRDefault="0091709D" w:rsidP="00B42B6C">
            <w:pPr>
              <w:jc w:val="center"/>
              <w:rPr>
                <w:rFonts w:ascii="Book Antiqua" w:hAnsi="Book Antiqua" w:cstheme="majorBidi"/>
              </w:rPr>
            </w:pPr>
            <w:r w:rsidRPr="005E3725">
              <w:rPr>
                <w:rFonts w:ascii="Book Antiqua" w:hAnsi="Book Antiqua" w:cstheme="majorBidi"/>
              </w:rPr>
              <w:t>-do-</w:t>
            </w:r>
          </w:p>
        </w:tc>
        <w:tc>
          <w:tcPr>
            <w:tcW w:w="1985" w:type="dxa"/>
            <w:gridSpan w:val="3"/>
            <w:vMerge w:val="restart"/>
            <w:shd w:val="clear" w:color="auto" w:fill="auto"/>
          </w:tcPr>
          <w:p w:rsidR="0091709D" w:rsidRPr="005E3725" w:rsidRDefault="0091709D" w:rsidP="003F30CA">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Eucatech AG Rebgartenweg 27, 79576 Weil am Rhein/ Germany</w:t>
            </w:r>
          </w:p>
          <w:p w:rsidR="0091709D" w:rsidRPr="005E3725" w:rsidRDefault="0091709D" w:rsidP="003F30CA">
            <w:pPr>
              <w:rPr>
                <w:rFonts w:ascii="Book Antiqua" w:hAnsi="Book Antiqua" w:cstheme="majorBidi"/>
              </w:rPr>
            </w:pPr>
          </w:p>
          <w:p w:rsidR="0091709D" w:rsidRPr="005E3725" w:rsidRDefault="0091709D" w:rsidP="003F30CA">
            <w:pPr>
              <w:rPr>
                <w:rFonts w:ascii="Book Antiqua" w:hAnsi="Book Antiqua" w:cstheme="majorBidi"/>
              </w:rPr>
            </w:pPr>
            <w:r w:rsidRPr="005E3725">
              <w:rPr>
                <w:rFonts w:ascii="Book Antiqua" w:hAnsi="Book Antiqua" w:cstheme="majorBidi"/>
              </w:rPr>
              <w:t>(FSC Germany Issuance Date</w:t>
            </w:r>
          </w:p>
          <w:p w:rsidR="0091709D" w:rsidRPr="005E3725" w:rsidRDefault="0091709D" w:rsidP="003F30CA">
            <w:pPr>
              <w:rPr>
                <w:rFonts w:ascii="Book Antiqua" w:hAnsi="Book Antiqua" w:cstheme="majorBidi"/>
              </w:rPr>
            </w:pPr>
            <w:r w:rsidRPr="005E3725">
              <w:rPr>
                <w:rFonts w:ascii="Book Antiqua" w:hAnsi="Book Antiqua" w:cstheme="majorBidi"/>
              </w:rPr>
              <w:t>27-04-2016)</w:t>
            </w:r>
          </w:p>
        </w:tc>
        <w:tc>
          <w:tcPr>
            <w:tcW w:w="2976" w:type="dxa"/>
            <w:gridSpan w:val="5"/>
            <w:shd w:val="clear" w:color="auto" w:fill="auto"/>
          </w:tcPr>
          <w:p w:rsidR="0091709D" w:rsidRPr="005E3725" w:rsidRDefault="0091709D" w:rsidP="003F30CA">
            <w:pPr>
              <w:rPr>
                <w:rFonts w:ascii="Book Antiqua" w:hAnsi="Book Antiqua" w:cstheme="majorBidi"/>
              </w:rPr>
            </w:pPr>
            <w:r w:rsidRPr="005E3725">
              <w:rPr>
                <w:rFonts w:ascii="Book Antiqua" w:hAnsi="Book Antiqua" w:cstheme="majorBidi"/>
              </w:rPr>
              <w:t>CC Flex</w:t>
            </w:r>
          </w:p>
          <w:p w:rsidR="0091709D" w:rsidRPr="005E3725" w:rsidRDefault="0091709D" w:rsidP="003F30CA">
            <w:pPr>
              <w:rPr>
                <w:rFonts w:ascii="Book Antiqua" w:hAnsi="Book Antiqua" w:cstheme="majorBidi"/>
              </w:rPr>
            </w:pPr>
            <w:r w:rsidRPr="005E3725">
              <w:rPr>
                <w:rFonts w:ascii="Book Antiqua" w:hAnsi="Book Antiqua" w:cstheme="majorBidi"/>
              </w:rPr>
              <w:t>(Cobalt Chromium Coronary Stent System)</w:t>
            </w:r>
          </w:p>
          <w:p w:rsidR="0091709D" w:rsidRPr="005E3725" w:rsidRDefault="0091709D" w:rsidP="003F30CA">
            <w:pPr>
              <w:spacing w:line="360" w:lineRule="auto"/>
              <w:rPr>
                <w:rFonts w:ascii="Book Antiqua" w:hAnsi="Book Antiqua" w:cstheme="majorBidi"/>
              </w:rPr>
            </w:pPr>
          </w:p>
          <w:p w:rsidR="0091709D" w:rsidRPr="005E3725" w:rsidRDefault="0091709D" w:rsidP="003F30CA">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3F30CA">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3F30CA">
            <w:pPr>
              <w:rPr>
                <w:rFonts w:ascii="Book Antiqua" w:hAnsi="Book Antiqua" w:cstheme="majorBidi"/>
              </w:rPr>
            </w:pPr>
            <w:r w:rsidRPr="005E3725">
              <w:rPr>
                <w:rFonts w:ascii="Book Antiqua" w:hAnsi="Book Antiqua" w:cstheme="majorBidi"/>
              </w:rPr>
              <w:t>Sizes:</w:t>
            </w:r>
          </w:p>
          <w:p w:rsidR="0091709D" w:rsidRPr="005E3725" w:rsidRDefault="0091709D" w:rsidP="003F30CA">
            <w:pPr>
              <w:rPr>
                <w:rFonts w:ascii="Book Antiqua" w:hAnsi="Book Antiqua" w:cstheme="majorBidi"/>
              </w:rPr>
            </w:pPr>
          </w:p>
        </w:tc>
        <w:tc>
          <w:tcPr>
            <w:tcW w:w="1560" w:type="dxa"/>
            <w:vMerge w:val="restart"/>
            <w:shd w:val="clear" w:color="auto" w:fill="auto"/>
          </w:tcPr>
          <w:p w:rsidR="0091709D" w:rsidRPr="005E3725" w:rsidRDefault="0091709D" w:rsidP="003F30CA">
            <w:pPr>
              <w:rPr>
                <w:rFonts w:ascii="Book Antiqua" w:hAnsi="Book Antiqua" w:cstheme="majorBidi"/>
              </w:rPr>
            </w:pPr>
            <w:r w:rsidRPr="005E3725">
              <w:rPr>
                <w:rFonts w:ascii="Book Antiqua" w:hAnsi="Book Antiqua" w:cstheme="majorBidi"/>
              </w:rPr>
              <w:t>Cobalt Chromium Coronary Stent System</w:t>
            </w:r>
          </w:p>
        </w:tc>
        <w:tc>
          <w:tcPr>
            <w:tcW w:w="1667" w:type="dxa"/>
            <w:gridSpan w:val="4"/>
            <w:vMerge w:val="restart"/>
            <w:shd w:val="clear" w:color="auto" w:fill="auto"/>
          </w:tcPr>
          <w:p w:rsidR="0091709D" w:rsidRPr="005E3725" w:rsidRDefault="0091709D" w:rsidP="00935F8F">
            <w:pPr>
              <w:rPr>
                <w:rFonts w:ascii="Book Antiqua" w:hAnsi="Book Antiqua" w:cstheme="majorBidi"/>
              </w:rPr>
            </w:pPr>
            <w:r w:rsidRPr="005E3725">
              <w:rPr>
                <w:rFonts w:ascii="Book Antiqua" w:hAnsi="Book Antiqua" w:cstheme="majorBidi"/>
                <w:b/>
                <w:bCs/>
              </w:rPr>
              <w:t xml:space="preserve">Approved </w:t>
            </w:r>
            <w:r w:rsidRPr="005E3725">
              <w:rPr>
                <w:rFonts w:ascii="Book Antiqua" w:hAnsi="Book Antiqua" w:cstheme="majorBidi"/>
              </w:rPr>
              <w:t>subject to provision of valid Quality Management System Certificate ISO:13485.</w:t>
            </w:r>
          </w:p>
          <w:p w:rsidR="0091709D" w:rsidRPr="005E3725" w:rsidRDefault="0091709D" w:rsidP="00935F8F">
            <w:pPr>
              <w:rPr>
                <w:rFonts w:ascii="Book Antiqua" w:hAnsi="Book Antiqua" w:cstheme="majorBidi"/>
              </w:rPr>
            </w:pPr>
          </w:p>
          <w:p w:rsidR="0091709D" w:rsidRPr="005E3725" w:rsidRDefault="0091709D" w:rsidP="003F30CA">
            <w:pPr>
              <w:rPr>
                <w:rFonts w:ascii="Book Antiqua" w:hAnsi="Book Antiqua" w:cstheme="majorBidi"/>
                <w:b/>
                <w:bCs/>
              </w:rPr>
            </w:pPr>
          </w:p>
        </w:tc>
      </w:tr>
      <w:tr w:rsidR="0091709D" w:rsidRPr="005E3725" w:rsidTr="004E1FD7">
        <w:trPr>
          <w:trHeight w:val="501"/>
        </w:trPr>
        <w:tc>
          <w:tcPr>
            <w:tcW w:w="709" w:type="dxa"/>
            <w:vMerge/>
            <w:shd w:val="clear" w:color="auto" w:fill="auto"/>
          </w:tcPr>
          <w:p w:rsidR="0091709D" w:rsidRPr="005E3725" w:rsidRDefault="0091709D" w:rsidP="00311BA6">
            <w:pPr>
              <w:pStyle w:val="ListParagraph"/>
              <w:widowControl/>
              <w:numPr>
                <w:ilvl w:val="0"/>
                <w:numId w:val="5"/>
              </w:numPr>
              <w:ind w:left="360"/>
              <w:contextualSpacing/>
              <w:jc w:val="center"/>
              <w:rPr>
                <w:rFonts w:ascii="Book Antiqua" w:hAnsi="Book Antiqua" w:cstheme="majorBidi"/>
                <w:b/>
                <w:bCs/>
              </w:rPr>
            </w:pPr>
          </w:p>
        </w:tc>
        <w:tc>
          <w:tcPr>
            <w:tcW w:w="1701" w:type="dxa"/>
            <w:gridSpan w:val="3"/>
            <w:vMerge/>
            <w:shd w:val="clear" w:color="auto" w:fill="auto"/>
          </w:tcPr>
          <w:p w:rsidR="0091709D" w:rsidRPr="005E3725" w:rsidRDefault="0091709D" w:rsidP="003F30CA">
            <w:pPr>
              <w:rPr>
                <w:rFonts w:ascii="Book Antiqua" w:hAnsi="Book Antiqua" w:cstheme="majorBidi"/>
              </w:rPr>
            </w:pPr>
          </w:p>
        </w:tc>
        <w:tc>
          <w:tcPr>
            <w:tcW w:w="1985" w:type="dxa"/>
            <w:gridSpan w:val="3"/>
            <w:vMerge/>
            <w:shd w:val="clear" w:color="auto" w:fill="auto"/>
          </w:tcPr>
          <w:p w:rsidR="0091709D" w:rsidRPr="005E3725" w:rsidRDefault="0091709D" w:rsidP="003F30CA">
            <w:pPr>
              <w:rPr>
                <w:rFonts w:ascii="Book Antiqua" w:hAnsi="Book Antiqua" w:cstheme="majorBidi"/>
              </w:rPr>
            </w:pPr>
          </w:p>
        </w:tc>
        <w:tc>
          <w:tcPr>
            <w:tcW w:w="1488" w:type="dxa"/>
            <w:shd w:val="clear" w:color="auto" w:fill="auto"/>
          </w:tcPr>
          <w:p w:rsidR="0091709D" w:rsidRPr="005E3725" w:rsidRDefault="0091709D" w:rsidP="003F30CA">
            <w:pPr>
              <w:rPr>
                <w:rFonts w:ascii="Book Antiqua" w:hAnsi="Book Antiqua"/>
              </w:rPr>
            </w:pPr>
            <w:r w:rsidRPr="005E3725">
              <w:rPr>
                <w:rFonts w:ascii="Book Antiqua" w:hAnsi="Book Antiqua"/>
              </w:rPr>
              <w:t>08mm</w:t>
            </w:r>
          </w:p>
          <w:p w:rsidR="0091709D" w:rsidRPr="005E3725" w:rsidRDefault="0091709D" w:rsidP="003F30CA">
            <w:pPr>
              <w:rPr>
                <w:rFonts w:ascii="Book Antiqua" w:hAnsi="Book Antiqua"/>
              </w:rPr>
            </w:pPr>
            <w:r w:rsidRPr="005E3725">
              <w:rPr>
                <w:rFonts w:ascii="Book Antiqua" w:hAnsi="Book Antiqua"/>
              </w:rPr>
              <w:t xml:space="preserve">CCF 22508 </w:t>
            </w:r>
          </w:p>
          <w:p w:rsidR="0091709D" w:rsidRPr="005E3725" w:rsidRDefault="0091709D" w:rsidP="003F30CA">
            <w:pPr>
              <w:rPr>
                <w:rFonts w:ascii="Book Antiqua" w:hAnsi="Book Antiqua"/>
              </w:rPr>
            </w:pPr>
            <w:r w:rsidRPr="005E3725">
              <w:rPr>
                <w:rFonts w:ascii="Book Antiqua" w:hAnsi="Book Antiqua"/>
              </w:rPr>
              <w:t xml:space="preserve">CCF 25008 </w:t>
            </w:r>
          </w:p>
          <w:p w:rsidR="0091709D" w:rsidRPr="005E3725" w:rsidRDefault="0091709D" w:rsidP="003F30CA">
            <w:pPr>
              <w:rPr>
                <w:rFonts w:ascii="Book Antiqua" w:hAnsi="Book Antiqua"/>
              </w:rPr>
            </w:pPr>
            <w:r w:rsidRPr="005E3725">
              <w:rPr>
                <w:rFonts w:ascii="Book Antiqua" w:hAnsi="Book Antiqua"/>
              </w:rPr>
              <w:t xml:space="preserve">CCF 27508 </w:t>
            </w:r>
          </w:p>
          <w:p w:rsidR="0091709D" w:rsidRPr="005E3725" w:rsidRDefault="0091709D" w:rsidP="003F30CA">
            <w:pPr>
              <w:rPr>
                <w:rFonts w:ascii="Book Antiqua" w:hAnsi="Book Antiqua"/>
              </w:rPr>
            </w:pPr>
            <w:r w:rsidRPr="005E3725">
              <w:rPr>
                <w:rFonts w:ascii="Book Antiqua" w:hAnsi="Book Antiqua"/>
              </w:rPr>
              <w:t xml:space="preserve">CCF 30008 </w:t>
            </w:r>
          </w:p>
          <w:p w:rsidR="0091709D" w:rsidRPr="005E3725" w:rsidRDefault="0091709D" w:rsidP="003F30CA">
            <w:pPr>
              <w:rPr>
                <w:rFonts w:ascii="Book Antiqua" w:hAnsi="Book Antiqua"/>
              </w:rPr>
            </w:pPr>
            <w:r w:rsidRPr="005E3725">
              <w:rPr>
                <w:rFonts w:ascii="Book Antiqua" w:hAnsi="Book Antiqua"/>
              </w:rPr>
              <w:t xml:space="preserve">CCF 32508 </w:t>
            </w:r>
          </w:p>
          <w:p w:rsidR="0091709D" w:rsidRPr="005E3725" w:rsidRDefault="0091709D" w:rsidP="003F30CA">
            <w:pPr>
              <w:rPr>
                <w:rFonts w:ascii="Book Antiqua" w:hAnsi="Book Antiqua"/>
              </w:rPr>
            </w:pPr>
            <w:r w:rsidRPr="005E3725">
              <w:rPr>
                <w:rFonts w:ascii="Book Antiqua" w:hAnsi="Book Antiqua"/>
              </w:rPr>
              <w:t xml:space="preserve">CCF 35008 </w:t>
            </w:r>
          </w:p>
          <w:p w:rsidR="0091709D" w:rsidRPr="005E3725" w:rsidRDefault="0091709D" w:rsidP="003F30CA">
            <w:pPr>
              <w:rPr>
                <w:rFonts w:ascii="Book Antiqua" w:hAnsi="Book Antiqua"/>
              </w:rPr>
            </w:pPr>
            <w:r w:rsidRPr="005E3725">
              <w:rPr>
                <w:rFonts w:ascii="Book Antiqua" w:hAnsi="Book Antiqua"/>
              </w:rPr>
              <w:t xml:space="preserve">CCF 40008 </w:t>
            </w:r>
          </w:p>
          <w:p w:rsidR="0091709D" w:rsidRPr="005E3725" w:rsidRDefault="0091709D" w:rsidP="003F30CA">
            <w:pPr>
              <w:rPr>
                <w:rFonts w:ascii="Book Antiqua" w:hAnsi="Book Antiqua"/>
              </w:rPr>
            </w:pPr>
          </w:p>
          <w:p w:rsidR="0091709D" w:rsidRPr="005E3725" w:rsidRDefault="0091709D" w:rsidP="003F30CA">
            <w:pPr>
              <w:rPr>
                <w:rFonts w:ascii="Book Antiqua" w:hAnsi="Book Antiqua"/>
              </w:rPr>
            </w:pPr>
            <w:r w:rsidRPr="005E3725">
              <w:rPr>
                <w:rFonts w:ascii="Book Antiqua" w:hAnsi="Book Antiqua"/>
              </w:rPr>
              <w:t xml:space="preserve"> 10mm</w:t>
            </w:r>
          </w:p>
          <w:p w:rsidR="0091709D" w:rsidRPr="005E3725" w:rsidRDefault="0091709D" w:rsidP="003F30CA">
            <w:pPr>
              <w:rPr>
                <w:rFonts w:ascii="Book Antiqua" w:hAnsi="Book Antiqua"/>
              </w:rPr>
            </w:pPr>
            <w:r w:rsidRPr="005E3725">
              <w:rPr>
                <w:rFonts w:ascii="Book Antiqua" w:hAnsi="Book Antiqua"/>
              </w:rPr>
              <w:t xml:space="preserve">CCF 22510 </w:t>
            </w:r>
          </w:p>
          <w:p w:rsidR="0091709D" w:rsidRPr="005E3725" w:rsidRDefault="0091709D" w:rsidP="003F30CA">
            <w:pPr>
              <w:rPr>
                <w:rFonts w:ascii="Book Antiqua" w:hAnsi="Book Antiqua"/>
              </w:rPr>
            </w:pPr>
            <w:r w:rsidRPr="005E3725">
              <w:rPr>
                <w:rFonts w:ascii="Book Antiqua" w:hAnsi="Book Antiqua"/>
              </w:rPr>
              <w:t xml:space="preserve">CCF 25010 </w:t>
            </w:r>
          </w:p>
          <w:p w:rsidR="0091709D" w:rsidRPr="005E3725" w:rsidRDefault="0091709D" w:rsidP="003F30CA">
            <w:pPr>
              <w:rPr>
                <w:rFonts w:ascii="Book Antiqua" w:hAnsi="Book Antiqua"/>
              </w:rPr>
            </w:pPr>
            <w:r w:rsidRPr="005E3725">
              <w:rPr>
                <w:rFonts w:ascii="Book Antiqua" w:hAnsi="Book Antiqua"/>
              </w:rPr>
              <w:t xml:space="preserve">CCF 27510 </w:t>
            </w:r>
          </w:p>
          <w:p w:rsidR="0091709D" w:rsidRPr="005E3725" w:rsidRDefault="0091709D" w:rsidP="003F30CA">
            <w:pPr>
              <w:rPr>
                <w:rFonts w:ascii="Book Antiqua" w:hAnsi="Book Antiqua"/>
              </w:rPr>
            </w:pPr>
            <w:r w:rsidRPr="005E3725">
              <w:rPr>
                <w:rFonts w:ascii="Book Antiqua" w:hAnsi="Book Antiqua"/>
              </w:rPr>
              <w:t xml:space="preserve">CCF 30010 </w:t>
            </w:r>
          </w:p>
          <w:p w:rsidR="0091709D" w:rsidRPr="005E3725" w:rsidRDefault="0091709D" w:rsidP="003F30CA">
            <w:pPr>
              <w:rPr>
                <w:rFonts w:ascii="Book Antiqua" w:hAnsi="Book Antiqua"/>
              </w:rPr>
            </w:pPr>
            <w:r w:rsidRPr="005E3725">
              <w:rPr>
                <w:rFonts w:ascii="Book Antiqua" w:hAnsi="Book Antiqua"/>
              </w:rPr>
              <w:t xml:space="preserve">CCF 32510 </w:t>
            </w:r>
          </w:p>
          <w:p w:rsidR="0091709D" w:rsidRPr="005E3725" w:rsidRDefault="0091709D" w:rsidP="003F30CA">
            <w:pPr>
              <w:rPr>
                <w:rFonts w:ascii="Book Antiqua" w:hAnsi="Book Antiqua"/>
              </w:rPr>
            </w:pPr>
            <w:r w:rsidRPr="005E3725">
              <w:rPr>
                <w:rFonts w:ascii="Book Antiqua" w:hAnsi="Book Antiqua"/>
              </w:rPr>
              <w:t xml:space="preserve">CCF 35010 </w:t>
            </w:r>
          </w:p>
          <w:p w:rsidR="0091709D" w:rsidRPr="005E3725" w:rsidRDefault="0091709D" w:rsidP="003F30CA">
            <w:pPr>
              <w:rPr>
                <w:rFonts w:ascii="Book Antiqua" w:hAnsi="Book Antiqua"/>
              </w:rPr>
            </w:pPr>
            <w:r w:rsidRPr="005E3725">
              <w:rPr>
                <w:rFonts w:ascii="Book Antiqua" w:hAnsi="Book Antiqua"/>
              </w:rPr>
              <w:t xml:space="preserve">CCF 40010 </w:t>
            </w:r>
          </w:p>
          <w:p w:rsidR="0091709D" w:rsidRPr="005E3725" w:rsidRDefault="0091709D" w:rsidP="003F30CA">
            <w:pPr>
              <w:rPr>
                <w:rFonts w:ascii="Book Antiqua" w:hAnsi="Book Antiqua"/>
              </w:rPr>
            </w:pPr>
          </w:p>
          <w:p w:rsidR="0091709D" w:rsidRPr="005E3725" w:rsidRDefault="0091709D" w:rsidP="003F30CA">
            <w:pPr>
              <w:rPr>
                <w:rFonts w:ascii="Book Antiqua" w:hAnsi="Book Antiqua"/>
              </w:rPr>
            </w:pPr>
          </w:p>
          <w:p w:rsidR="0091709D" w:rsidRPr="005E3725" w:rsidRDefault="0091709D" w:rsidP="003F30CA">
            <w:pPr>
              <w:rPr>
                <w:rFonts w:ascii="Book Antiqua" w:hAnsi="Book Antiqua"/>
              </w:rPr>
            </w:pPr>
            <w:r w:rsidRPr="005E3725">
              <w:rPr>
                <w:rFonts w:ascii="Book Antiqua" w:hAnsi="Book Antiqua"/>
              </w:rPr>
              <w:t>13mm</w:t>
            </w:r>
          </w:p>
          <w:p w:rsidR="0091709D" w:rsidRPr="005E3725" w:rsidRDefault="0091709D" w:rsidP="003F30CA">
            <w:pPr>
              <w:rPr>
                <w:rFonts w:ascii="Book Antiqua" w:hAnsi="Book Antiqua"/>
              </w:rPr>
            </w:pPr>
            <w:r w:rsidRPr="005E3725">
              <w:rPr>
                <w:rFonts w:ascii="Book Antiqua" w:hAnsi="Book Antiqua"/>
              </w:rPr>
              <w:t xml:space="preserve">CCF 22513 </w:t>
            </w:r>
          </w:p>
          <w:p w:rsidR="0091709D" w:rsidRPr="005E3725" w:rsidRDefault="0091709D" w:rsidP="003F30CA">
            <w:pPr>
              <w:rPr>
                <w:rFonts w:ascii="Book Antiqua" w:hAnsi="Book Antiqua"/>
              </w:rPr>
            </w:pPr>
            <w:r w:rsidRPr="005E3725">
              <w:rPr>
                <w:rFonts w:ascii="Book Antiqua" w:hAnsi="Book Antiqua"/>
              </w:rPr>
              <w:t xml:space="preserve">CCF 25013 </w:t>
            </w:r>
          </w:p>
          <w:p w:rsidR="0091709D" w:rsidRPr="005E3725" w:rsidRDefault="0091709D" w:rsidP="003F30CA">
            <w:pPr>
              <w:rPr>
                <w:rFonts w:ascii="Book Antiqua" w:hAnsi="Book Antiqua"/>
              </w:rPr>
            </w:pPr>
            <w:r w:rsidRPr="005E3725">
              <w:rPr>
                <w:rFonts w:ascii="Book Antiqua" w:hAnsi="Book Antiqua"/>
              </w:rPr>
              <w:t xml:space="preserve">CCF 27513 </w:t>
            </w:r>
          </w:p>
          <w:p w:rsidR="0091709D" w:rsidRPr="005E3725" w:rsidRDefault="0091709D" w:rsidP="003F30CA">
            <w:pPr>
              <w:rPr>
                <w:rFonts w:ascii="Book Antiqua" w:hAnsi="Book Antiqua"/>
              </w:rPr>
            </w:pPr>
            <w:r w:rsidRPr="005E3725">
              <w:rPr>
                <w:rFonts w:ascii="Book Antiqua" w:hAnsi="Book Antiqua"/>
              </w:rPr>
              <w:t xml:space="preserve">CCF 30013 </w:t>
            </w:r>
          </w:p>
          <w:p w:rsidR="0091709D" w:rsidRPr="005E3725" w:rsidRDefault="0091709D" w:rsidP="003F30CA">
            <w:pPr>
              <w:rPr>
                <w:rFonts w:ascii="Book Antiqua" w:hAnsi="Book Antiqua"/>
              </w:rPr>
            </w:pPr>
            <w:r w:rsidRPr="005E3725">
              <w:rPr>
                <w:rFonts w:ascii="Book Antiqua" w:hAnsi="Book Antiqua"/>
              </w:rPr>
              <w:t xml:space="preserve">CCF 32513 </w:t>
            </w:r>
          </w:p>
          <w:p w:rsidR="0091709D" w:rsidRPr="005E3725" w:rsidRDefault="0091709D" w:rsidP="003F30CA">
            <w:pPr>
              <w:rPr>
                <w:rFonts w:ascii="Book Antiqua" w:hAnsi="Book Antiqua"/>
              </w:rPr>
            </w:pPr>
            <w:r w:rsidRPr="005E3725">
              <w:rPr>
                <w:rFonts w:ascii="Book Antiqua" w:hAnsi="Book Antiqua"/>
              </w:rPr>
              <w:t xml:space="preserve">CCF 35013 </w:t>
            </w:r>
          </w:p>
          <w:p w:rsidR="0091709D" w:rsidRPr="005E3725" w:rsidRDefault="0091709D" w:rsidP="003F30CA">
            <w:pPr>
              <w:rPr>
                <w:rFonts w:ascii="Book Antiqua" w:hAnsi="Book Antiqua"/>
              </w:rPr>
            </w:pPr>
            <w:r w:rsidRPr="005E3725">
              <w:rPr>
                <w:rFonts w:ascii="Book Antiqua" w:hAnsi="Book Antiqua"/>
              </w:rPr>
              <w:t xml:space="preserve">CCF 40013 </w:t>
            </w:r>
          </w:p>
          <w:p w:rsidR="0091709D" w:rsidRPr="005E3725" w:rsidRDefault="0091709D" w:rsidP="003F30CA">
            <w:pPr>
              <w:rPr>
                <w:rFonts w:ascii="Book Antiqua" w:hAnsi="Book Antiqua"/>
              </w:rPr>
            </w:pPr>
            <w:r w:rsidRPr="005E3725">
              <w:rPr>
                <w:rFonts w:ascii="Book Antiqua" w:hAnsi="Book Antiqua"/>
              </w:rPr>
              <w:t>CCF 45013</w:t>
            </w:r>
          </w:p>
          <w:p w:rsidR="0091709D" w:rsidRPr="005E3725" w:rsidRDefault="0091709D" w:rsidP="003F30CA">
            <w:pPr>
              <w:rPr>
                <w:rFonts w:ascii="Book Antiqua" w:hAnsi="Book Antiqua"/>
              </w:rPr>
            </w:pPr>
            <w:r w:rsidRPr="005E3725">
              <w:rPr>
                <w:rFonts w:ascii="Book Antiqua" w:hAnsi="Book Antiqua"/>
              </w:rPr>
              <w:t>CCF 50013</w:t>
            </w:r>
          </w:p>
          <w:p w:rsidR="0091709D" w:rsidRPr="005E3725" w:rsidRDefault="0091709D" w:rsidP="003F30CA">
            <w:pPr>
              <w:rPr>
                <w:rFonts w:ascii="Book Antiqua" w:hAnsi="Book Antiqua"/>
              </w:rPr>
            </w:pPr>
          </w:p>
          <w:p w:rsidR="0091709D" w:rsidRPr="005E3725" w:rsidRDefault="0091709D" w:rsidP="003F30CA">
            <w:pPr>
              <w:rPr>
                <w:rFonts w:ascii="Book Antiqua" w:hAnsi="Book Antiqua"/>
              </w:rPr>
            </w:pPr>
            <w:r w:rsidRPr="005E3725">
              <w:rPr>
                <w:rFonts w:ascii="Book Antiqua" w:hAnsi="Book Antiqua"/>
              </w:rPr>
              <w:t>16mm</w:t>
            </w:r>
          </w:p>
          <w:p w:rsidR="0091709D" w:rsidRPr="005E3725" w:rsidRDefault="0091709D" w:rsidP="003F30CA">
            <w:pPr>
              <w:rPr>
                <w:rFonts w:ascii="Book Antiqua" w:hAnsi="Book Antiqua"/>
              </w:rPr>
            </w:pPr>
            <w:r w:rsidRPr="005E3725">
              <w:rPr>
                <w:rFonts w:ascii="Book Antiqua" w:hAnsi="Book Antiqua"/>
              </w:rPr>
              <w:t xml:space="preserve">CCF 22516 </w:t>
            </w:r>
          </w:p>
          <w:p w:rsidR="0091709D" w:rsidRPr="005E3725" w:rsidRDefault="0091709D" w:rsidP="003F30CA">
            <w:pPr>
              <w:rPr>
                <w:rFonts w:ascii="Book Antiqua" w:hAnsi="Book Antiqua"/>
              </w:rPr>
            </w:pPr>
            <w:r w:rsidRPr="005E3725">
              <w:rPr>
                <w:rFonts w:ascii="Book Antiqua" w:hAnsi="Book Antiqua"/>
              </w:rPr>
              <w:t xml:space="preserve">CCF 25016 </w:t>
            </w:r>
          </w:p>
          <w:p w:rsidR="0091709D" w:rsidRPr="005E3725" w:rsidRDefault="0091709D" w:rsidP="003F30CA">
            <w:pPr>
              <w:rPr>
                <w:rFonts w:ascii="Book Antiqua" w:hAnsi="Book Antiqua"/>
              </w:rPr>
            </w:pPr>
            <w:r w:rsidRPr="005E3725">
              <w:rPr>
                <w:rFonts w:ascii="Book Antiqua" w:hAnsi="Book Antiqua"/>
              </w:rPr>
              <w:t xml:space="preserve">CCF 27516 </w:t>
            </w:r>
          </w:p>
          <w:p w:rsidR="0091709D" w:rsidRPr="005E3725" w:rsidRDefault="0091709D" w:rsidP="003F30CA">
            <w:pPr>
              <w:rPr>
                <w:rFonts w:ascii="Book Antiqua" w:hAnsi="Book Antiqua"/>
              </w:rPr>
            </w:pPr>
            <w:r w:rsidRPr="005E3725">
              <w:rPr>
                <w:rFonts w:ascii="Book Antiqua" w:hAnsi="Book Antiqua"/>
              </w:rPr>
              <w:t xml:space="preserve">CCF 30016 </w:t>
            </w:r>
          </w:p>
          <w:p w:rsidR="0091709D" w:rsidRPr="005E3725" w:rsidRDefault="0091709D" w:rsidP="003F30CA">
            <w:pPr>
              <w:rPr>
                <w:rFonts w:ascii="Book Antiqua" w:hAnsi="Book Antiqua"/>
              </w:rPr>
            </w:pPr>
            <w:r w:rsidRPr="005E3725">
              <w:rPr>
                <w:rFonts w:ascii="Book Antiqua" w:hAnsi="Book Antiqua"/>
              </w:rPr>
              <w:t xml:space="preserve">CCF 32516 </w:t>
            </w:r>
          </w:p>
          <w:p w:rsidR="0091709D" w:rsidRPr="005E3725" w:rsidRDefault="0091709D" w:rsidP="003F30CA">
            <w:pPr>
              <w:rPr>
                <w:rFonts w:ascii="Book Antiqua" w:hAnsi="Book Antiqua"/>
              </w:rPr>
            </w:pPr>
            <w:r w:rsidRPr="005E3725">
              <w:rPr>
                <w:rFonts w:ascii="Book Antiqua" w:hAnsi="Book Antiqua"/>
              </w:rPr>
              <w:t xml:space="preserve">CCF 35016 </w:t>
            </w:r>
          </w:p>
          <w:p w:rsidR="0091709D" w:rsidRPr="005E3725" w:rsidRDefault="0091709D" w:rsidP="003F30CA">
            <w:pPr>
              <w:rPr>
                <w:rFonts w:ascii="Book Antiqua" w:hAnsi="Book Antiqua"/>
              </w:rPr>
            </w:pPr>
            <w:r w:rsidRPr="005E3725">
              <w:rPr>
                <w:rFonts w:ascii="Book Antiqua" w:hAnsi="Book Antiqua"/>
              </w:rPr>
              <w:t xml:space="preserve">CCF 40016 </w:t>
            </w:r>
          </w:p>
          <w:p w:rsidR="0091709D" w:rsidRPr="005E3725" w:rsidRDefault="0091709D" w:rsidP="003F30CA">
            <w:pPr>
              <w:rPr>
                <w:rFonts w:ascii="Book Antiqua" w:hAnsi="Book Antiqua"/>
              </w:rPr>
            </w:pPr>
            <w:r w:rsidRPr="005E3725">
              <w:rPr>
                <w:rFonts w:ascii="Book Antiqua" w:hAnsi="Book Antiqua"/>
              </w:rPr>
              <w:t>CCF 45016</w:t>
            </w:r>
          </w:p>
          <w:p w:rsidR="0091709D" w:rsidRPr="005E3725" w:rsidRDefault="0091709D" w:rsidP="003F30CA">
            <w:pPr>
              <w:rPr>
                <w:rFonts w:ascii="Book Antiqua" w:hAnsi="Book Antiqua"/>
              </w:rPr>
            </w:pPr>
            <w:r w:rsidRPr="005E3725">
              <w:rPr>
                <w:rFonts w:ascii="Book Antiqua" w:hAnsi="Book Antiqua"/>
              </w:rPr>
              <w:t>CCF 50016</w:t>
            </w:r>
          </w:p>
          <w:p w:rsidR="0091709D" w:rsidRPr="005E3725" w:rsidRDefault="0091709D" w:rsidP="003F30CA">
            <w:pPr>
              <w:rPr>
                <w:rFonts w:ascii="Book Antiqua" w:hAnsi="Book Antiqua"/>
              </w:rPr>
            </w:pPr>
            <w:r w:rsidRPr="005E3725">
              <w:rPr>
                <w:rFonts w:ascii="Book Antiqua" w:hAnsi="Book Antiqua"/>
              </w:rPr>
              <w:t>CCF 55016</w:t>
            </w:r>
          </w:p>
          <w:p w:rsidR="0091709D" w:rsidRPr="005E3725" w:rsidRDefault="0091709D" w:rsidP="003F30CA">
            <w:pPr>
              <w:rPr>
                <w:rFonts w:ascii="Book Antiqua" w:hAnsi="Book Antiqua"/>
              </w:rPr>
            </w:pPr>
            <w:r w:rsidRPr="005E3725">
              <w:rPr>
                <w:rFonts w:ascii="Book Antiqua" w:hAnsi="Book Antiqua"/>
              </w:rPr>
              <w:t>CCF 60016</w:t>
            </w:r>
          </w:p>
          <w:p w:rsidR="0091709D" w:rsidRPr="005E3725" w:rsidRDefault="0091709D" w:rsidP="003F30CA">
            <w:pPr>
              <w:rPr>
                <w:rFonts w:ascii="Book Antiqua" w:hAnsi="Book Antiqua"/>
              </w:rPr>
            </w:pPr>
          </w:p>
          <w:p w:rsidR="0091709D" w:rsidRPr="005E3725" w:rsidRDefault="0091709D" w:rsidP="003F30CA">
            <w:pPr>
              <w:rPr>
                <w:rFonts w:ascii="Book Antiqua" w:hAnsi="Book Antiqua"/>
              </w:rPr>
            </w:pPr>
            <w:r w:rsidRPr="005E3725">
              <w:rPr>
                <w:rFonts w:ascii="Book Antiqua" w:hAnsi="Book Antiqua"/>
              </w:rPr>
              <w:t>18mm</w:t>
            </w:r>
          </w:p>
          <w:p w:rsidR="0091709D" w:rsidRPr="005E3725" w:rsidRDefault="0091709D" w:rsidP="003F30CA">
            <w:pPr>
              <w:rPr>
                <w:rFonts w:ascii="Book Antiqua" w:hAnsi="Book Antiqua"/>
              </w:rPr>
            </w:pPr>
            <w:r w:rsidRPr="005E3725">
              <w:rPr>
                <w:rFonts w:ascii="Book Antiqua" w:hAnsi="Book Antiqua"/>
              </w:rPr>
              <w:t xml:space="preserve">CCF 22518 </w:t>
            </w:r>
          </w:p>
          <w:p w:rsidR="0091709D" w:rsidRPr="005E3725" w:rsidRDefault="0091709D" w:rsidP="003F30CA">
            <w:pPr>
              <w:rPr>
                <w:rFonts w:ascii="Book Antiqua" w:hAnsi="Book Antiqua"/>
              </w:rPr>
            </w:pPr>
            <w:r w:rsidRPr="005E3725">
              <w:rPr>
                <w:rFonts w:ascii="Book Antiqua" w:hAnsi="Book Antiqua"/>
              </w:rPr>
              <w:t xml:space="preserve">CCF 25018 </w:t>
            </w:r>
          </w:p>
          <w:p w:rsidR="0091709D" w:rsidRPr="005E3725" w:rsidRDefault="0091709D" w:rsidP="003F30CA">
            <w:pPr>
              <w:rPr>
                <w:rFonts w:ascii="Book Antiqua" w:hAnsi="Book Antiqua"/>
              </w:rPr>
            </w:pPr>
            <w:r w:rsidRPr="005E3725">
              <w:rPr>
                <w:rFonts w:ascii="Book Antiqua" w:hAnsi="Book Antiqua"/>
              </w:rPr>
              <w:t xml:space="preserve">CCF 27518 </w:t>
            </w:r>
          </w:p>
          <w:p w:rsidR="0091709D" w:rsidRPr="005E3725" w:rsidRDefault="0091709D" w:rsidP="003F30CA">
            <w:pPr>
              <w:rPr>
                <w:rFonts w:ascii="Book Antiqua" w:hAnsi="Book Antiqua"/>
              </w:rPr>
            </w:pPr>
            <w:r w:rsidRPr="005E3725">
              <w:rPr>
                <w:rFonts w:ascii="Book Antiqua" w:hAnsi="Book Antiqua"/>
              </w:rPr>
              <w:t xml:space="preserve">CCF 30018 </w:t>
            </w:r>
          </w:p>
          <w:p w:rsidR="0091709D" w:rsidRPr="005E3725" w:rsidRDefault="0091709D" w:rsidP="003F30CA">
            <w:pPr>
              <w:rPr>
                <w:rFonts w:ascii="Book Antiqua" w:hAnsi="Book Antiqua" w:cstheme="majorBidi"/>
              </w:rPr>
            </w:pPr>
          </w:p>
        </w:tc>
        <w:tc>
          <w:tcPr>
            <w:tcW w:w="1488" w:type="dxa"/>
            <w:gridSpan w:val="4"/>
            <w:shd w:val="clear" w:color="auto" w:fill="auto"/>
          </w:tcPr>
          <w:p w:rsidR="0091709D" w:rsidRPr="005E3725" w:rsidRDefault="0091709D" w:rsidP="003F30CA">
            <w:pPr>
              <w:rPr>
                <w:rFonts w:ascii="Book Antiqua" w:hAnsi="Book Antiqua"/>
              </w:rPr>
            </w:pPr>
            <w:r w:rsidRPr="005E3725">
              <w:rPr>
                <w:rFonts w:ascii="Book Antiqua" w:hAnsi="Book Antiqua"/>
              </w:rPr>
              <w:t xml:space="preserve">CCF 32518 </w:t>
            </w:r>
          </w:p>
          <w:p w:rsidR="0091709D" w:rsidRPr="005E3725" w:rsidRDefault="0091709D" w:rsidP="003F30CA">
            <w:pPr>
              <w:rPr>
                <w:rFonts w:ascii="Book Antiqua" w:hAnsi="Book Antiqua"/>
              </w:rPr>
            </w:pPr>
            <w:r w:rsidRPr="005E3725">
              <w:rPr>
                <w:rFonts w:ascii="Book Antiqua" w:hAnsi="Book Antiqua"/>
              </w:rPr>
              <w:t xml:space="preserve">CCF 35018 </w:t>
            </w:r>
          </w:p>
          <w:p w:rsidR="0091709D" w:rsidRPr="005E3725" w:rsidRDefault="0091709D" w:rsidP="003F30CA">
            <w:pPr>
              <w:rPr>
                <w:rFonts w:ascii="Book Antiqua" w:hAnsi="Book Antiqua"/>
              </w:rPr>
            </w:pPr>
            <w:r w:rsidRPr="005E3725">
              <w:rPr>
                <w:rFonts w:ascii="Book Antiqua" w:hAnsi="Book Antiqua"/>
              </w:rPr>
              <w:t xml:space="preserve">CCF 40018 </w:t>
            </w:r>
          </w:p>
          <w:p w:rsidR="0091709D" w:rsidRPr="005E3725" w:rsidRDefault="0091709D" w:rsidP="003F30CA">
            <w:pPr>
              <w:rPr>
                <w:rFonts w:ascii="Book Antiqua" w:hAnsi="Book Antiqua"/>
              </w:rPr>
            </w:pPr>
            <w:r w:rsidRPr="005E3725">
              <w:rPr>
                <w:rFonts w:ascii="Book Antiqua" w:hAnsi="Book Antiqua"/>
              </w:rPr>
              <w:t>CCF 45018</w:t>
            </w:r>
          </w:p>
          <w:p w:rsidR="0091709D" w:rsidRPr="005E3725" w:rsidRDefault="0091709D" w:rsidP="003F30CA">
            <w:pPr>
              <w:rPr>
                <w:rFonts w:ascii="Book Antiqua" w:hAnsi="Book Antiqua"/>
              </w:rPr>
            </w:pPr>
            <w:r w:rsidRPr="005E3725">
              <w:rPr>
                <w:rFonts w:ascii="Book Antiqua" w:hAnsi="Book Antiqua"/>
              </w:rPr>
              <w:t>CCF 50018</w:t>
            </w:r>
          </w:p>
          <w:p w:rsidR="0091709D" w:rsidRPr="005E3725" w:rsidRDefault="0091709D" w:rsidP="003F30CA">
            <w:pPr>
              <w:rPr>
                <w:rFonts w:ascii="Book Antiqua" w:hAnsi="Book Antiqua"/>
              </w:rPr>
            </w:pPr>
            <w:r w:rsidRPr="005E3725">
              <w:rPr>
                <w:rFonts w:ascii="Book Antiqua" w:hAnsi="Book Antiqua"/>
              </w:rPr>
              <w:t>CCF 55018</w:t>
            </w:r>
          </w:p>
          <w:p w:rsidR="0091709D" w:rsidRPr="005E3725" w:rsidRDefault="0091709D" w:rsidP="003F30CA">
            <w:pPr>
              <w:rPr>
                <w:rFonts w:ascii="Book Antiqua" w:hAnsi="Book Antiqua"/>
              </w:rPr>
            </w:pPr>
            <w:r w:rsidRPr="005E3725">
              <w:rPr>
                <w:rFonts w:ascii="Book Antiqua" w:hAnsi="Book Antiqua"/>
              </w:rPr>
              <w:t>CCF 60018</w:t>
            </w:r>
          </w:p>
          <w:p w:rsidR="0091709D" w:rsidRPr="005E3725" w:rsidRDefault="0091709D" w:rsidP="003F30CA">
            <w:pPr>
              <w:rPr>
                <w:rFonts w:ascii="Book Antiqua" w:hAnsi="Book Antiqua"/>
              </w:rPr>
            </w:pPr>
          </w:p>
          <w:p w:rsidR="0091709D" w:rsidRPr="005E3725" w:rsidRDefault="0091709D" w:rsidP="003F30CA">
            <w:pPr>
              <w:rPr>
                <w:rFonts w:ascii="Book Antiqua" w:hAnsi="Book Antiqua"/>
              </w:rPr>
            </w:pPr>
          </w:p>
          <w:p w:rsidR="0091709D" w:rsidRPr="005E3725" w:rsidRDefault="0091709D" w:rsidP="003F30CA">
            <w:pPr>
              <w:rPr>
                <w:rFonts w:ascii="Book Antiqua" w:hAnsi="Book Antiqua"/>
              </w:rPr>
            </w:pPr>
            <w:r w:rsidRPr="005E3725">
              <w:rPr>
                <w:rFonts w:ascii="Book Antiqua" w:hAnsi="Book Antiqua"/>
              </w:rPr>
              <w:t>23mm</w:t>
            </w:r>
          </w:p>
          <w:p w:rsidR="0091709D" w:rsidRPr="005E3725" w:rsidRDefault="0091709D" w:rsidP="003F30CA">
            <w:pPr>
              <w:rPr>
                <w:rFonts w:ascii="Book Antiqua" w:hAnsi="Book Antiqua"/>
              </w:rPr>
            </w:pPr>
            <w:r w:rsidRPr="005E3725">
              <w:rPr>
                <w:rFonts w:ascii="Book Antiqua" w:hAnsi="Book Antiqua"/>
              </w:rPr>
              <w:t xml:space="preserve">CCF 22523 </w:t>
            </w:r>
          </w:p>
          <w:p w:rsidR="0091709D" w:rsidRPr="005E3725" w:rsidRDefault="0091709D" w:rsidP="003F30CA">
            <w:pPr>
              <w:rPr>
                <w:rFonts w:ascii="Book Antiqua" w:hAnsi="Book Antiqua"/>
              </w:rPr>
            </w:pPr>
            <w:r w:rsidRPr="005E3725">
              <w:rPr>
                <w:rFonts w:ascii="Book Antiqua" w:hAnsi="Book Antiqua"/>
              </w:rPr>
              <w:t xml:space="preserve">CCF 25023 </w:t>
            </w:r>
          </w:p>
          <w:p w:rsidR="0091709D" w:rsidRPr="005E3725" w:rsidRDefault="0091709D" w:rsidP="003F30CA">
            <w:pPr>
              <w:rPr>
                <w:rFonts w:ascii="Book Antiqua" w:hAnsi="Book Antiqua"/>
              </w:rPr>
            </w:pPr>
            <w:r w:rsidRPr="005E3725">
              <w:rPr>
                <w:rFonts w:ascii="Book Antiqua" w:hAnsi="Book Antiqua"/>
              </w:rPr>
              <w:t xml:space="preserve">CCF 27523 </w:t>
            </w:r>
          </w:p>
          <w:p w:rsidR="0091709D" w:rsidRPr="005E3725" w:rsidRDefault="0091709D" w:rsidP="003F30CA">
            <w:pPr>
              <w:rPr>
                <w:rFonts w:ascii="Book Antiqua" w:hAnsi="Book Antiqua"/>
              </w:rPr>
            </w:pPr>
            <w:r w:rsidRPr="005E3725">
              <w:rPr>
                <w:rFonts w:ascii="Book Antiqua" w:hAnsi="Book Antiqua"/>
              </w:rPr>
              <w:t xml:space="preserve">CCF 30023 </w:t>
            </w:r>
          </w:p>
          <w:p w:rsidR="0091709D" w:rsidRPr="005E3725" w:rsidRDefault="0091709D" w:rsidP="003F30CA">
            <w:pPr>
              <w:rPr>
                <w:rFonts w:ascii="Book Antiqua" w:hAnsi="Book Antiqua"/>
              </w:rPr>
            </w:pPr>
            <w:r w:rsidRPr="005E3725">
              <w:rPr>
                <w:rFonts w:ascii="Book Antiqua" w:hAnsi="Book Antiqua"/>
              </w:rPr>
              <w:t xml:space="preserve">CCF 32523 </w:t>
            </w:r>
          </w:p>
          <w:p w:rsidR="0091709D" w:rsidRPr="005E3725" w:rsidRDefault="0091709D" w:rsidP="003F30CA">
            <w:pPr>
              <w:rPr>
                <w:rFonts w:ascii="Book Antiqua" w:hAnsi="Book Antiqua"/>
              </w:rPr>
            </w:pPr>
            <w:r w:rsidRPr="005E3725">
              <w:rPr>
                <w:rFonts w:ascii="Book Antiqua" w:hAnsi="Book Antiqua"/>
              </w:rPr>
              <w:t xml:space="preserve">CCF 35023 </w:t>
            </w:r>
          </w:p>
          <w:p w:rsidR="0091709D" w:rsidRPr="005E3725" w:rsidRDefault="0091709D" w:rsidP="003F30CA">
            <w:pPr>
              <w:rPr>
                <w:rFonts w:ascii="Book Antiqua" w:hAnsi="Book Antiqua"/>
              </w:rPr>
            </w:pPr>
            <w:r w:rsidRPr="005E3725">
              <w:rPr>
                <w:rFonts w:ascii="Book Antiqua" w:hAnsi="Book Antiqua"/>
              </w:rPr>
              <w:t xml:space="preserve">CCF 40023 </w:t>
            </w:r>
          </w:p>
          <w:p w:rsidR="0091709D" w:rsidRPr="005E3725" w:rsidRDefault="0091709D" w:rsidP="003F30CA">
            <w:pPr>
              <w:rPr>
                <w:rFonts w:ascii="Book Antiqua" w:hAnsi="Book Antiqua"/>
              </w:rPr>
            </w:pPr>
            <w:r w:rsidRPr="005E3725">
              <w:rPr>
                <w:rFonts w:ascii="Book Antiqua" w:hAnsi="Book Antiqua"/>
              </w:rPr>
              <w:t>CCF 45023</w:t>
            </w:r>
          </w:p>
          <w:p w:rsidR="0091709D" w:rsidRPr="005E3725" w:rsidRDefault="0091709D" w:rsidP="003F30CA">
            <w:pPr>
              <w:rPr>
                <w:rFonts w:ascii="Book Antiqua" w:hAnsi="Book Antiqua"/>
              </w:rPr>
            </w:pPr>
            <w:r w:rsidRPr="005E3725">
              <w:rPr>
                <w:rFonts w:ascii="Book Antiqua" w:hAnsi="Book Antiqua"/>
              </w:rPr>
              <w:t>CCF 50023</w:t>
            </w:r>
          </w:p>
          <w:p w:rsidR="0091709D" w:rsidRPr="005E3725" w:rsidRDefault="0091709D" w:rsidP="003F30CA">
            <w:pPr>
              <w:rPr>
                <w:rFonts w:ascii="Book Antiqua" w:hAnsi="Book Antiqua"/>
              </w:rPr>
            </w:pPr>
            <w:r w:rsidRPr="005E3725">
              <w:rPr>
                <w:rFonts w:ascii="Book Antiqua" w:hAnsi="Book Antiqua"/>
              </w:rPr>
              <w:t>CCF 55023</w:t>
            </w:r>
          </w:p>
          <w:p w:rsidR="0091709D" w:rsidRPr="005E3725" w:rsidRDefault="0091709D" w:rsidP="003F30CA">
            <w:pPr>
              <w:rPr>
                <w:rFonts w:ascii="Book Antiqua" w:hAnsi="Book Antiqua"/>
              </w:rPr>
            </w:pPr>
            <w:r w:rsidRPr="005E3725">
              <w:rPr>
                <w:rFonts w:ascii="Book Antiqua" w:hAnsi="Book Antiqua"/>
              </w:rPr>
              <w:t>CCF 60023</w:t>
            </w:r>
          </w:p>
          <w:p w:rsidR="0091709D" w:rsidRPr="005E3725" w:rsidRDefault="0091709D" w:rsidP="003F30CA">
            <w:pPr>
              <w:rPr>
                <w:rFonts w:ascii="Book Antiqua" w:hAnsi="Book Antiqua"/>
              </w:rPr>
            </w:pPr>
          </w:p>
          <w:p w:rsidR="0091709D" w:rsidRPr="005E3725" w:rsidRDefault="0091709D" w:rsidP="003F30CA">
            <w:pPr>
              <w:rPr>
                <w:rFonts w:ascii="Book Antiqua" w:hAnsi="Book Antiqua"/>
              </w:rPr>
            </w:pPr>
            <w:r w:rsidRPr="005E3725">
              <w:rPr>
                <w:rFonts w:ascii="Book Antiqua" w:hAnsi="Book Antiqua"/>
              </w:rPr>
              <w:t>28mm</w:t>
            </w:r>
          </w:p>
          <w:p w:rsidR="0091709D" w:rsidRPr="005E3725" w:rsidRDefault="0091709D" w:rsidP="003F30CA">
            <w:pPr>
              <w:rPr>
                <w:rFonts w:ascii="Book Antiqua" w:hAnsi="Book Antiqua"/>
              </w:rPr>
            </w:pPr>
            <w:r w:rsidRPr="005E3725">
              <w:rPr>
                <w:rFonts w:ascii="Book Antiqua" w:hAnsi="Book Antiqua"/>
              </w:rPr>
              <w:t xml:space="preserve">CCF 25028 </w:t>
            </w:r>
          </w:p>
          <w:p w:rsidR="0091709D" w:rsidRPr="005E3725" w:rsidRDefault="0091709D" w:rsidP="003F30CA">
            <w:pPr>
              <w:rPr>
                <w:rFonts w:ascii="Book Antiqua" w:hAnsi="Book Antiqua"/>
              </w:rPr>
            </w:pPr>
            <w:r w:rsidRPr="005E3725">
              <w:rPr>
                <w:rFonts w:ascii="Book Antiqua" w:hAnsi="Book Antiqua"/>
              </w:rPr>
              <w:t xml:space="preserve">CCF 27528 </w:t>
            </w:r>
          </w:p>
          <w:p w:rsidR="0091709D" w:rsidRPr="005E3725" w:rsidRDefault="0091709D" w:rsidP="003F30CA">
            <w:pPr>
              <w:rPr>
                <w:rFonts w:ascii="Book Antiqua" w:hAnsi="Book Antiqua"/>
              </w:rPr>
            </w:pPr>
            <w:r w:rsidRPr="005E3725">
              <w:rPr>
                <w:rFonts w:ascii="Book Antiqua" w:hAnsi="Book Antiqua"/>
              </w:rPr>
              <w:t xml:space="preserve">CCF 30028 </w:t>
            </w:r>
          </w:p>
          <w:p w:rsidR="0091709D" w:rsidRPr="005E3725" w:rsidRDefault="0091709D" w:rsidP="003F30CA">
            <w:pPr>
              <w:rPr>
                <w:rFonts w:ascii="Book Antiqua" w:hAnsi="Book Antiqua"/>
              </w:rPr>
            </w:pPr>
            <w:r w:rsidRPr="005E3725">
              <w:rPr>
                <w:rFonts w:ascii="Book Antiqua" w:hAnsi="Book Antiqua"/>
              </w:rPr>
              <w:t xml:space="preserve">CCF 32528 </w:t>
            </w:r>
          </w:p>
          <w:p w:rsidR="0091709D" w:rsidRPr="005E3725" w:rsidRDefault="0091709D" w:rsidP="003F30CA">
            <w:pPr>
              <w:rPr>
                <w:rFonts w:ascii="Book Antiqua" w:hAnsi="Book Antiqua"/>
              </w:rPr>
            </w:pPr>
            <w:r w:rsidRPr="005E3725">
              <w:rPr>
                <w:rFonts w:ascii="Book Antiqua" w:hAnsi="Book Antiqua"/>
              </w:rPr>
              <w:t xml:space="preserve">CCF 35028 </w:t>
            </w:r>
          </w:p>
          <w:p w:rsidR="0091709D" w:rsidRPr="005E3725" w:rsidRDefault="0091709D" w:rsidP="003F30CA">
            <w:pPr>
              <w:rPr>
                <w:rFonts w:ascii="Book Antiqua" w:hAnsi="Book Antiqua"/>
              </w:rPr>
            </w:pPr>
            <w:r w:rsidRPr="005E3725">
              <w:rPr>
                <w:rFonts w:ascii="Book Antiqua" w:hAnsi="Book Antiqua"/>
              </w:rPr>
              <w:t xml:space="preserve">CCF 40028 </w:t>
            </w:r>
          </w:p>
          <w:p w:rsidR="0091709D" w:rsidRPr="005E3725" w:rsidRDefault="0091709D" w:rsidP="003F30CA">
            <w:pPr>
              <w:rPr>
                <w:rFonts w:ascii="Book Antiqua" w:hAnsi="Book Antiqua"/>
              </w:rPr>
            </w:pPr>
            <w:r w:rsidRPr="005E3725">
              <w:rPr>
                <w:rFonts w:ascii="Book Antiqua" w:hAnsi="Book Antiqua"/>
              </w:rPr>
              <w:t>CCF 45028</w:t>
            </w:r>
          </w:p>
          <w:p w:rsidR="0091709D" w:rsidRPr="005E3725" w:rsidRDefault="0091709D" w:rsidP="003F30CA">
            <w:pPr>
              <w:rPr>
                <w:rFonts w:ascii="Book Antiqua" w:hAnsi="Book Antiqua"/>
              </w:rPr>
            </w:pPr>
            <w:r w:rsidRPr="005E3725">
              <w:rPr>
                <w:rFonts w:ascii="Book Antiqua" w:hAnsi="Book Antiqua"/>
              </w:rPr>
              <w:t>CCF 50028</w:t>
            </w:r>
          </w:p>
          <w:p w:rsidR="0091709D" w:rsidRPr="005E3725" w:rsidRDefault="0091709D" w:rsidP="003F30CA">
            <w:pPr>
              <w:rPr>
                <w:rFonts w:ascii="Book Antiqua" w:hAnsi="Book Antiqua"/>
              </w:rPr>
            </w:pPr>
            <w:r w:rsidRPr="005E3725">
              <w:rPr>
                <w:rFonts w:ascii="Book Antiqua" w:hAnsi="Book Antiqua"/>
              </w:rPr>
              <w:t>CCF 55028</w:t>
            </w:r>
          </w:p>
          <w:p w:rsidR="0091709D" w:rsidRPr="005E3725" w:rsidRDefault="0091709D" w:rsidP="003F30CA">
            <w:pPr>
              <w:rPr>
                <w:rFonts w:ascii="Book Antiqua" w:hAnsi="Book Antiqua"/>
              </w:rPr>
            </w:pPr>
            <w:r w:rsidRPr="005E3725">
              <w:rPr>
                <w:rFonts w:ascii="Book Antiqua" w:hAnsi="Book Antiqua"/>
              </w:rPr>
              <w:t>CCF 60028</w:t>
            </w:r>
          </w:p>
          <w:p w:rsidR="0091709D" w:rsidRPr="005E3725" w:rsidRDefault="0091709D" w:rsidP="003F30CA">
            <w:pPr>
              <w:rPr>
                <w:rFonts w:ascii="Book Antiqua" w:hAnsi="Book Antiqua"/>
              </w:rPr>
            </w:pPr>
          </w:p>
          <w:p w:rsidR="0091709D" w:rsidRPr="005E3725" w:rsidRDefault="0091709D" w:rsidP="003F30CA">
            <w:pPr>
              <w:rPr>
                <w:rFonts w:ascii="Book Antiqua" w:hAnsi="Book Antiqua"/>
              </w:rPr>
            </w:pPr>
            <w:r w:rsidRPr="005E3725">
              <w:rPr>
                <w:rFonts w:ascii="Book Antiqua" w:hAnsi="Book Antiqua"/>
              </w:rPr>
              <w:t>33mm</w:t>
            </w:r>
          </w:p>
          <w:p w:rsidR="0091709D" w:rsidRPr="005E3725" w:rsidRDefault="0091709D" w:rsidP="003F30CA">
            <w:pPr>
              <w:rPr>
                <w:rFonts w:ascii="Book Antiqua" w:hAnsi="Book Antiqua"/>
              </w:rPr>
            </w:pPr>
            <w:r w:rsidRPr="005E3725">
              <w:rPr>
                <w:rFonts w:ascii="Book Antiqua" w:hAnsi="Book Antiqua"/>
              </w:rPr>
              <w:t xml:space="preserve">CCF 27533 </w:t>
            </w:r>
          </w:p>
          <w:p w:rsidR="0091709D" w:rsidRPr="005E3725" w:rsidRDefault="0091709D" w:rsidP="003F30CA">
            <w:pPr>
              <w:rPr>
                <w:rFonts w:ascii="Book Antiqua" w:hAnsi="Book Antiqua"/>
              </w:rPr>
            </w:pPr>
            <w:r w:rsidRPr="005E3725">
              <w:rPr>
                <w:rFonts w:ascii="Book Antiqua" w:hAnsi="Book Antiqua"/>
              </w:rPr>
              <w:t xml:space="preserve">CCF 30033 </w:t>
            </w:r>
          </w:p>
          <w:p w:rsidR="0091709D" w:rsidRPr="005E3725" w:rsidRDefault="0091709D" w:rsidP="003F30CA">
            <w:pPr>
              <w:rPr>
                <w:rFonts w:ascii="Book Antiqua" w:hAnsi="Book Antiqua"/>
              </w:rPr>
            </w:pPr>
            <w:r w:rsidRPr="005E3725">
              <w:rPr>
                <w:rFonts w:ascii="Book Antiqua" w:hAnsi="Book Antiqua"/>
              </w:rPr>
              <w:t xml:space="preserve">CCF 32533 </w:t>
            </w:r>
          </w:p>
          <w:p w:rsidR="0091709D" w:rsidRPr="005E3725" w:rsidRDefault="0091709D" w:rsidP="003F30CA">
            <w:pPr>
              <w:rPr>
                <w:rFonts w:ascii="Book Antiqua" w:hAnsi="Book Antiqua"/>
              </w:rPr>
            </w:pPr>
            <w:r w:rsidRPr="005E3725">
              <w:rPr>
                <w:rFonts w:ascii="Book Antiqua" w:hAnsi="Book Antiqua"/>
              </w:rPr>
              <w:t xml:space="preserve">CCF 35033 </w:t>
            </w:r>
          </w:p>
          <w:p w:rsidR="0091709D" w:rsidRPr="005E3725" w:rsidRDefault="0091709D" w:rsidP="003F30CA">
            <w:pPr>
              <w:rPr>
                <w:rFonts w:ascii="Book Antiqua" w:hAnsi="Book Antiqua"/>
              </w:rPr>
            </w:pPr>
            <w:r w:rsidRPr="005E3725">
              <w:rPr>
                <w:rFonts w:ascii="Book Antiqua" w:hAnsi="Book Antiqua"/>
              </w:rPr>
              <w:t xml:space="preserve">CCF 40033 </w:t>
            </w:r>
          </w:p>
          <w:p w:rsidR="0091709D" w:rsidRPr="005E3725" w:rsidRDefault="0091709D" w:rsidP="003F30CA">
            <w:pPr>
              <w:rPr>
                <w:rFonts w:ascii="Book Antiqua" w:hAnsi="Book Antiqua"/>
              </w:rPr>
            </w:pPr>
            <w:r w:rsidRPr="005E3725">
              <w:rPr>
                <w:rFonts w:ascii="Book Antiqua" w:hAnsi="Book Antiqua"/>
              </w:rPr>
              <w:t>CCF 45033</w:t>
            </w:r>
          </w:p>
          <w:p w:rsidR="0091709D" w:rsidRPr="005E3725" w:rsidRDefault="0091709D" w:rsidP="003F30CA">
            <w:pPr>
              <w:rPr>
                <w:rFonts w:ascii="Book Antiqua" w:hAnsi="Book Antiqua"/>
              </w:rPr>
            </w:pPr>
            <w:r w:rsidRPr="005E3725">
              <w:rPr>
                <w:rFonts w:ascii="Book Antiqua" w:hAnsi="Book Antiqua"/>
              </w:rPr>
              <w:t>CCF 50033</w:t>
            </w:r>
          </w:p>
          <w:p w:rsidR="0091709D" w:rsidRPr="005E3725" w:rsidRDefault="0091709D" w:rsidP="003F30CA">
            <w:pPr>
              <w:rPr>
                <w:rFonts w:ascii="Book Antiqua" w:hAnsi="Book Antiqua"/>
              </w:rPr>
            </w:pPr>
            <w:r w:rsidRPr="005E3725">
              <w:rPr>
                <w:rFonts w:ascii="Book Antiqua" w:hAnsi="Book Antiqua"/>
              </w:rPr>
              <w:t>CCF 55033</w:t>
            </w:r>
          </w:p>
          <w:p w:rsidR="0091709D" w:rsidRPr="005E3725" w:rsidRDefault="0091709D" w:rsidP="003F30CA">
            <w:pPr>
              <w:rPr>
                <w:rFonts w:ascii="Book Antiqua" w:hAnsi="Book Antiqua"/>
              </w:rPr>
            </w:pPr>
            <w:r w:rsidRPr="005E3725">
              <w:rPr>
                <w:rFonts w:ascii="Book Antiqua" w:hAnsi="Book Antiqua"/>
              </w:rPr>
              <w:t>CCF 60033</w:t>
            </w:r>
          </w:p>
          <w:p w:rsidR="0091709D" w:rsidRPr="005E3725" w:rsidRDefault="0091709D" w:rsidP="003F30CA">
            <w:pPr>
              <w:rPr>
                <w:rFonts w:ascii="Book Antiqua" w:hAnsi="Book Antiqua"/>
              </w:rPr>
            </w:pPr>
            <w:r w:rsidRPr="005E3725">
              <w:rPr>
                <w:rFonts w:ascii="Book Antiqua" w:hAnsi="Book Antiqua"/>
              </w:rPr>
              <w:t>38mm</w:t>
            </w:r>
          </w:p>
          <w:p w:rsidR="0091709D" w:rsidRPr="005E3725" w:rsidRDefault="0091709D" w:rsidP="003F30CA">
            <w:pPr>
              <w:rPr>
                <w:rFonts w:ascii="Book Antiqua" w:hAnsi="Book Antiqua"/>
              </w:rPr>
            </w:pPr>
            <w:r w:rsidRPr="005E3725">
              <w:rPr>
                <w:rFonts w:ascii="Book Antiqua" w:hAnsi="Book Antiqua"/>
              </w:rPr>
              <w:t>CCF 30038</w:t>
            </w:r>
          </w:p>
          <w:p w:rsidR="0091709D" w:rsidRPr="005E3725" w:rsidRDefault="0091709D" w:rsidP="003F30CA">
            <w:pPr>
              <w:rPr>
                <w:rFonts w:ascii="Book Antiqua" w:hAnsi="Book Antiqua"/>
              </w:rPr>
            </w:pPr>
            <w:r w:rsidRPr="005E3725">
              <w:rPr>
                <w:rFonts w:ascii="Book Antiqua" w:hAnsi="Book Antiqua"/>
              </w:rPr>
              <w:t>CCF 32538</w:t>
            </w:r>
          </w:p>
          <w:p w:rsidR="0091709D" w:rsidRPr="005E3725" w:rsidRDefault="0091709D" w:rsidP="003F30CA">
            <w:pPr>
              <w:rPr>
                <w:rFonts w:ascii="Book Antiqua" w:hAnsi="Book Antiqua"/>
              </w:rPr>
            </w:pPr>
            <w:r w:rsidRPr="005E3725">
              <w:rPr>
                <w:rFonts w:ascii="Book Antiqua" w:hAnsi="Book Antiqua"/>
              </w:rPr>
              <w:t>CCF 35038</w:t>
            </w:r>
          </w:p>
          <w:p w:rsidR="0091709D" w:rsidRPr="005E3725" w:rsidRDefault="0091709D" w:rsidP="003F30CA">
            <w:pPr>
              <w:rPr>
                <w:rFonts w:ascii="Book Antiqua" w:hAnsi="Book Antiqua"/>
              </w:rPr>
            </w:pPr>
            <w:r w:rsidRPr="005E3725">
              <w:rPr>
                <w:rFonts w:ascii="Book Antiqua" w:hAnsi="Book Antiqua"/>
              </w:rPr>
              <w:t>CCF 40038</w:t>
            </w:r>
          </w:p>
          <w:p w:rsidR="0091709D" w:rsidRPr="005E3725" w:rsidRDefault="0091709D" w:rsidP="003F30CA">
            <w:pPr>
              <w:rPr>
                <w:rFonts w:ascii="Book Antiqua" w:hAnsi="Book Antiqua"/>
              </w:rPr>
            </w:pPr>
            <w:r w:rsidRPr="005E3725">
              <w:rPr>
                <w:rFonts w:ascii="Book Antiqua" w:hAnsi="Book Antiqua"/>
              </w:rPr>
              <w:t>CCF 45038</w:t>
            </w:r>
          </w:p>
          <w:p w:rsidR="0091709D" w:rsidRPr="005E3725" w:rsidRDefault="0091709D" w:rsidP="003F30CA">
            <w:pPr>
              <w:rPr>
                <w:rFonts w:ascii="Book Antiqua" w:hAnsi="Book Antiqua"/>
              </w:rPr>
            </w:pPr>
            <w:r w:rsidRPr="005E3725">
              <w:rPr>
                <w:rFonts w:ascii="Book Antiqua" w:hAnsi="Book Antiqua"/>
              </w:rPr>
              <w:t>CCF 50038</w:t>
            </w:r>
          </w:p>
          <w:p w:rsidR="0091709D" w:rsidRPr="005E3725" w:rsidRDefault="0091709D" w:rsidP="003F30CA">
            <w:pPr>
              <w:rPr>
                <w:rFonts w:ascii="Book Antiqua" w:hAnsi="Book Antiqua"/>
              </w:rPr>
            </w:pPr>
            <w:r w:rsidRPr="005E3725">
              <w:rPr>
                <w:rFonts w:ascii="Book Antiqua" w:hAnsi="Book Antiqua"/>
              </w:rPr>
              <w:t>CCF 55038</w:t>
            </w:r>
          </w:p>
          <w:p w:rsidR="0091709D" w:rsidRPr="005E3725" w:rsidRDefault="0091709D" w:rsidP="003F30CA">
            <w:pPr>
              <w:rPr>
                <w:rFonts w:ascii="Book Antiqua" w:hAnsi="Book Antiqua" w:cstheme="majorBidi"/>
              </w:rPr>
            </w:pPr>
            <w:r w:rsidRPr="005E3725">
              <w:rPr>
                <w:rFonts w:ascii="Book Antiqua" w:hAnsi="Book Antiqua"/>
              </w:rPr>
              <w:t>CCF 60038</w:t>
            </w:r>
          </w:p>
        </w:tc>
        <w:tc>
          <w:tcPr>
            <w:tcW w:w="1560" w:type="dxa"/>
            <w:vMerge/>
            <w:shd w:val="clear" w:color="auto" w:fill="auto"/>
          </w:tcPr>
          <w:p w:rsidR="0091709D" w:rsidRPr="005E3725" w:rsidRDefault="0091709D" w:rsidP="003F30CA">
            <w:pPr>
              <w:rPr>
                <w:rFonts w:ascii="Book Antiqua" w:hAnsi="Book Antiqua" w:cstheme="majorBidi"/>
              </w:rPr>
            </w:pPr>
          </w:p>
        </w:tc>
        <w:tc>
          <w:tcPr>
            <w:tcW w:w="1667" w:type="dxa"/>
            <w:gridSpan w:val="4"/>
            <w:vMerge/>
            <w:shd w:val="clear" w:color="auto" w:fill="auto"/>
          </w:tcPr>
          <w:p w:rsidR="0091709D" w:rsidRPr="005E3725" w:rsidRDefault="0091709D" w:rsidP="003F30CA">
            <w:pPr>
              <w:rPr>
                <w:rFonts w:ascii="Book Antiqua" w:hAnsi="Book Antiqua" w:cstheme="majorBidi"/>
                <w:b/>
                <w:bCs/>
              </w:rPr>
            </w:pP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00" w:hanging="357"/>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3F30CA">
            <w:pPr>
              <w:rPr>
                <w:rFonts w:ascii="Book Antiqua" w:hAnsi="Book Antiqua" w:cstheme="majorBidi"/>
              </w:rPr>
            </w:pPr>
            <w:r w:rsidRPr="005E3725">
              <w:rPr>
                <w:rFonts w:ascii="Book Antiqua" w:hAnsi="Book Antiqua" w:cstheme="majorBidi"/>
              </w:rPr>
              <w:t>Ms Sakuf Trading, 2</w:t>
            </w:r>
            <w:r w:rsidRPr="005E3725">
              <w:rPr>
                <w:rFonts w:ascii="Book Antiqua" w:hAnsi="Book Antiqua" w:cstheme="majorBidi"/>
                <w:vertAlign w:val="superscript"/>
              </w:rPr>
              <w:t>nd</w:t>
            </w:r>
            <w:r w:rsidRPr="005E3725">
              <w:rPr>
                <w:rFonts w:ascii="Book Antiqua" w:hAnsi="Book Antiqua" w:cstheme="majorBidi"/>
              </w:rPr>
              <w:t xml:space="preserve"> Floor, G-34, Phase-I, Commercial Area, DHA, Lahore</w:t>
            </w:r>
          </w:p>
          <w:p w:rsidR="0091709D" w:rsidRPr="005E3725" w:rsidRDefault="0091709D" w:rsidP="003F30CA">
            <w:pPr>
              <w:rPr>
                <w:rFonts w:ascii="Book Antiqua" w:hAnsi="Book Antiqua" w:cstheme="majorBidi"/>
              </w:rPr>
            </w:pPr>
          </w:p>
          <w:p w:rsidR="0091709D" w:rsidRPr="005E3725" w:rsidRDefault="0091709D" w:rsidP="003F30CA">
            <w:pPr>
              <w:rPr>
                <w:rFonts w:ascii="Book Antiqua" w:hAnsi="Book Antiqua" w:cstheme="majorBidi"/>
              </w:rPr>
            </w:pPr>
            <w:r w:rsidRPr="005E3725">
              <w:rPr>
                <w:rFonts w:ascii="Book Antiqua" w:hAnsi="Book Antiqua" w:cstheme="majorBidi"/>
              </w:rPr>
              <w:t>(ELI-00126)</w:t>
            </w:r>
          </w:p>
        </w:tc>
        <w:tc>
          <w:tcPr>
            <w:tcW w:w="1985" w:type="dxa"/>
            <w:gridSpan w:val="3"/>
            <w:shd w:val="clear" w:color="auto" w:fill="auto"/>
          </w:tcPr>
          <w:p w:rsidR="0091709D" w:rsidRPr="005E3725" w:rsidRDefault="0091709D" w:rsidP="003F30CA">
            <w:pPr>
              <w:rPr>
                <w:rFonts w:ascii="Book Antiqua" w:hAnsi="Book Antiqua" w:cstheme="majorBidi"/>
              </w:rPr>
            </w:pPr>
            <w:r w:rsidRPr="005E3725">
              <w:rPr>
                <w:rFonts w:ascii="Book Antiqua" w:hAnsi="Book Antiqua" w:cstheme="majorBidi"/>
                <w:b/>
                <w:bCs/>
              </w:rPr>
              <w:t>Manufacturer:</w:t>
            </w:r>
            <w:r w:rsidRPr="005E3725">
              <w:rPr>
                <w:rFonts w:ascii="Book Antiqua" w:hAnsi="Book Antiqua" w:cstheme="majorBidi"/>
                <w:b/>
                <w:bCs/>
              </w:rPr>
              <w:br/>
            </w:r>
            <w:r w:rsidRPr="005E3725">
              <w:rPr>
                <w:rFonts w:ascii="Book Antiqua" w:hAnsi="Book Antiqua" w:cstheme="majorBidi"/>
              </w:rPr>
              <w:t>Ms EMBO Flussigkeiten A.G., Route des Avouillons 30, 1196 Gland, Switzerland</w:t>
            </w:r>
          </w:p>
          <w:p w:rsidR="0091709D" w:rsidRPr="005E3725" w:rsidRDefault="0091709D" w:rsidP="003F30CA">
            <w:pPr>
              <w:rPr>
                <w:rFonts w:ascii="Book Antiqua" w:hAnsi="Book Antiqua" w:cstheme="majorBidi"/>
              </w:rPr>
            </w:pPr>
          </w:p>
          <w:p w:rsidR="0091709D" w:rsidRPr="005E3725" w:rsidRDefault="0091709D" w:rsidP="003F30CA">
            <w:pPr>
              <w:rPr>
                <w:rFonts w:ascii="Book Antiqua" w:hAnsi="Book Antiqua" w:cstheme="majorBidi"/>
              </w:rPr>
            </w:pPr>
            <w:r w:rsidRPr="005E3725">
              <w:rPr>
                <w:rFonts w:ascii="Book Antiqua" w:hAnsi="Book Antiqua" w:cstheme="majorBidi"/>
              </w:rPr>
              <w:t>(FSC Switzerland Valid Till</w:t>
            </w:r>
          </w:p>
          <w:p w:rsidR="0091709D" w:rsidRPr="005E3725" w:rsidRDefault="0091709D" w:rsidP="006A3BC2">
            <w:pPr>
              <w:rPr>
                <w:rFonts w:ascii="Book Antiqua" w:hAnsi="Book Antiqua" w:cstheme="majorBidi"/>
                <w:b/>
                <w:bCs/>
              </w:rPr>
            </w:pPr>
            <w:r w:rsidRPr="005E3725">
              <w:rPr>
                <w:rFonts w:ascii="Book Antiqua" w:hAnsi="Book Antiqua" w:cstheme="majorBidi"/>
              </w:rPr>
              <w:t>26-03-2021)</w:t>
            </w:r>
          </w:p>
        </w:tc>
        <w:tc>
          <w:tcPr>
            <w:tcW w:w="2976" w:type="dxa"/>
            <w:gridSpan w:val="5"/>
            <w:shd w:val="clear" w:color="auto" w:fill="auto"/>
          </w:tcPr>
          <w:p w:rsidR="0091709D" w:rsidRPr="005E3725" w:rsidRDefault="0091709D" w:rsidP="003F30CA">
            <w:pPr>
              <w:rPr>
                <w:rFonts w:ascii="Book Antiqua" w:hAnsi="Book Antiqua" w:cstheme="majorBidi"/>
              </w:rPr>
            </w:pPr>
            <w:r w:rsidRPr="005E3725">
              <w:rPr>
                <w:rFonts w:ascii="Book Antiqua" w:hAnsi="Book Antiqua" w:cstheme="majorBidi"/>
              </w:rPr>
              <w:t>Squid Liquid Embolic Agent</w:t>
            </w:r>
          </w:p>
          <w:p w:rsidR="0091709D" w:rsidRPr="005E3725" w:rsidRDefault="0091709D" w:rsidP="003F30CA">
            <w:pPr>
              <w:rPr>
                <w:rFonts w:ascii="Book Antiqua" w:hAnsi="Book Antiqua" w:cstheme="majorBidi"/>
              </w:rPr>
            </w:pPr>
          </w:p>
          <w:p w:rsidR="0091709D" w:rsidRPr="005E3725" w:rsidRDefault="0091709D" w:rsidP="003F30CA">
            <w:pPr>
              <w:spacing w:line="360" w:lineRule="auto"/>
              <w:rPr>
                <w:rFonts w:ascii="Book Antiqua" w:hAnsi="Book Antiqua" w:cstheme="majorBidi"/>
              </w:rPr>
            </w:pPr>
            <w:r w:rsidRPr="005E3725">
              <w:rPr>
                <w:rFonts w:ascii="Book Antiqua" w:hAnsi="Book Antiqua" w:cstheme="majorBidi"/>
              </w:rPr>
              <w:t>Class D</w:t>
            </w:r>
          </w:p>
          <w:p w:rsidR="0091709D" w:rsidRPr="005E3725" w:rsidRDefault="0091709D" w:rsidP="003F30CA">
            <w:pPr>
              <w:spacing w:line="360" w:lineRule="auto"/>
              <w:rPr>
                <w:rFonts w:ascii="Book Antiqua" w:hAnsi="Book Antiqua" w:cstheme="majorBidi"/>
              </w:rPr>
            </w:pPr>
            <w:r w:rsidRPr="005E3725">
              <w:rPr>
                <w:rFonts w:ascii="Book Antiqua" w:hAnsi="Book Antiqua" w:cstheme="majorBidi"/>
              </w:rPr>
              <w:t>Shelf Life: 3 Years</w:t>
            </w:r>
          </w:p>
          <w:p w:rsidR="0091709D" w:rsidRPr="005E3725" w:rsidRDefault="0091709D" w:rsidP="003F30CA">
            <w:pPr>
              <w:rPr>
                <w:rFonts w:ascii="Book Antiqua" w:hAnsi="Book Antiqua" w:cstheme="majorBidi"/>
              </w:rPr>
            </w:pPr>
            <w:r w:rsidRPr="005E3725">
              <w:rPr>
                <w:rFonts w:ascii="Book Antiqua" w:hAnsi="Book Antiqua" w:cstheme="majorBidi"/>
              </w:rPr>
              <w:t>Model: SQUID12, SQUID12LD, SQUID18, SQUID18LD, SQUID34, SQUID34LD.</w:t>
            </w:r>
          </w:p>
        </w:tc>
        <w:tc>
          <w:tcPr>
            <w:tcW w:w="1560" w:type="dxa"/>
            <w:shd w:val="clear" w:color="auto" w:fill="auto"/>
          </w:tcPr>
          <w:p w:rsidR="0091709D" w:rsidRPr="005E3725" w:rsidRDefault="0091709D" w:rsidP="003F30CA">
            <w:pPr>
              <w:rPr>
                <w:rFonts w:ascii="Book Antiqua" w:hAnsi="Book Antiqua" w:cstheme="majorBidi"/>
              </w:rPr>
            </w:pPr>
            <w:r w:rsidRPr="005E3725">
              <w:rPr>
                <w:rFonts w:ascii="Book Antiqua" w:hAnsi="Book Antiqua" w:cstheme="majorBidi"/>
              </w:rPr>
              <w:t>Liquid Embolic Device</w:t>
            </w:r>
          </w:p>
        </w:tc>
        <w:tc>
          <w:tcPr>
            <w:tcW w:w="1667" w:type="dxa"/>
            <w:gridSpan w:val="4"/>
            <w:shd w:val="clear" w:color="auto" w:fill="auto"/>
          </w:tcPr>
          <w:p w:rsidR="0091709D" w:rsidRPr="005E3725" w:rsidRDefault="0091709D" w:rsidP="003F30CA">
            <w:pPr>
              <w:rPr>
                <w:rFonts w:ascii="Book Antiqua" w:hAnsi="Book Antiqua" w:cstheme="majorBidi"/>
                <w:b/>
                <w:bCs/>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00" w:hanging="357"/>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3A1BF4">
            <w:pPr>
              <w:rPr>
                <w:rFonts w:ascii="Book Antiqua" w:hAnsi="Book Antiqua" w:cstheme="majorBidi"/>
              </w:rPr>
            </w:pPr>
            <w:r w:rsidRPr="005E3725">
              <w:rPr>
                <w:rFonts w:ascii="Book Antiqua" w:hAnsi="Book Antiqua" w:cstheme="majorBidi"/>
              </w:rPr>
              <w:t>M/s. Cor-Med, , 2nd Floor 38/62 Rehman Plaza Bank Road Saddar Rawalpindi.</w:t>
            </w:r>
          </w:p>
        </w:tc>
        <w:tc>
          <w:tcPr>
            <w:tcW w:w="1985" w:type="dxa"/>
            <w:gridSpan w:val="3"/>
            <w:shd w:val="clear" w:color="auto" w:fill="auto"/>
          </w:tcPr>
          <w:p w:rsidR="0091709D" w:rsidRPr="005E3725" w:rsidRDefault="0091709D" w:rsidP="003A1BF4">
            <w:pPr>
              <w:rPr>
                <w:rFonts w:ascii="Book Antiqua" w:hAnsi="Book Antiqua" w:cstheme="majorBidi"/>
              </w:rPr>
            </w:pPr>
            <w:r w:rsidRPr="005E3725">
              <w:rPr>
                <w:rFonts w:ascii="Book Antiqua" w:hAnsi="Book Antiqua" w:cstheme="majorBidi"/>
              </w:rPr>
              <w:t>M/s MERIT MEDICAL, USA,</w:t>
            </w:r>
          </w:p>
          <w:p w:rsidR="0091709D" w:rsidRPr="005E3725" w:rsidRDefault="0091709D" w:rsidP="003A1BF4">
            <w:pPr>
              <w:rPr>
                <w:rFonts w:ascii="Book Antiqua" w:hAnsi="Book Antiqua" w:cstheme="majorBidi"/>
                <w:lang w:val="sv-SE"/>
              </w:rPr>
            </w:pPr>
            <w:r w:rsidRPr="005E3725">
              <w:rPr>
                <w:rFonts w:ascii="Book Antiqua" w:hAnsi="Book Antiqua" w:cstheme="majorBidi"/>
                <w:lang w:val="sv-SE"/>
              </w:rPr>
              <w:t>1600 West Merit Parkway, South Jordan UT 84095</w:t>
            </w:r>
          </w:p>
          <w:p w:rsidR="0091709D" w:rsidRPr="005E3725" w:rsidRDefault="0091709D" w:rsidP="003A1BF4">
            <w:pPr>
              <w:rPr>
                <w:rFonts w:ascii="Book Antiqua" w:hAnsi="Book Antiqua" w:cstheme="majorBidi"/>
                <w:lang w:val="sv-SE"/>
              </w:rPr>
            </w:pPr>
          </w:p>
          <w:p w:rsidR="0091709D" w:rsidRPr="005E3725" w:rsidRDefault="0091709D" w:rsidP="003A1BF4">
            <w:pPr>
              <w:rPr>
                <w:rFonts w:ascii="Book Antiqua" w:hAnsi="Book Antiqua" w:cstheme="majorBidi"/>
                <w:lang w:val="sv-SE"/>
              </w:rPr>
            </w:pPr>
            <w:r w:rsidRPr="005E3725">
              <w:rPr>
                <w:rFonts w:ascii="Book Antiqua" w:hAnsi="Book Antiqua" w:cstheme="majorBidi"/>
                <w:b/>
                <w:bCs/>
                <w:lang w:val="sv-SE"/>
              </w:rPr>
              <w:t>Manufacturing Site</w:t>
            </w:r>
            <w:r w:rsidRPr="005E3725">
              <w:rPr>
                <w:rFonts w:ascii="Book Antiqua" w:hAnsi="Book Antiqua" w:cstheme="majorBidi"/>
                <w:lang w:val="sv-SE"/>
              </w:rPr>
              <w:t>:</w:t>
            </w:r>
          </w:p>
          <w:p w:rsidR="0091709D" w:rsidRPr="005E3725" w:rsidRDefault="0091709D" w:rsidP="003A1BF4">
            <w:pPr>
              <w:rPr>
                <w:rFonts w:ascii="Book Antiqua" w:hAnsi="Book Antiqua" w:cstheme="majorBidi"/>
                <w:lang w:val="sv-SE"/>
              </w:rPr>
            </w:pPr>
            <w:r w:rsidRPr="005E3725">
              <w:rPr>
                <w:rFonts w:ascii="Book Antiqua" w:hAnsi="Book Antiqua" w:cstheme="majorBidi"/>
                <w:lang w:val="sv-SE"/>
              </w:rPr>
              <w:t>Merit Maquiladora Mexico, S, DE, R, L, DE C.V Avenida Sor Juana Ines de laCruz 19970 Interior B, Edificio 2, Parque Industrial Frontera Tijuana, Baja California Mexico 22630</w:t>
            </w:r>
          </w:p>
          <w:p w:rsidR="0091709D" w:rsidRPr="005E3725" w:rsidRDefault="0091709D" w:rsidP="003A1BF4">
            <w:pPr>
              <w:rPr>
                <w:rFonts w:ascii="Book Antiqua" w:hAnsi="Book Antiqua" w:cstheme="majorBidi"/>
                <w:lang w:val="sv-SE"/>
              </w:rPr>
            </w:pPr>
          </w:p>
          <w:p w:rsidR="0091709D" w:rsidRPr="005E3725" w:rsidRDefault="0091709D" w:rsidP="003A1BF4">
            <w:pPr>
              <w:rPr>
                <w:rFonts w:ascii="Book Antiqua" w:hAnsi="Book Antiqua" w:cstheme="majorBidi"/>
              </w:rPr>
            </w:pPr>
            <w:r w:rsidRPr="005E3725">
              <w:rPr>
                <w:rFonts w:ascii="Book Antiqua" w:hAnsi="Book Antiqua" w:cstheme="majorBidi"/>
              </w:rPr>
              <w:t xml:space="preserve">(FSC USFDA Valid Till </w:t>
            </w:r>
          </w:p>
          <w:p w:rsidR="0091709D" w:rsidRPr="005E3725" w:rsidRDefault="0091709D" w:rsidP="003A1BF4">
            <w:pPr>
              <w:rPr>
                <w:rFonts w:ascii="Book Antiqua" w:hAnsi="Book Antiqua" w:cstheme="majorBidi"/>
                <w:b/>
                <w:bCs/>
              </w:rPr>
            </w:pPr>
            <w:r w:rsidRPr="005E3725">
              <w:rPr>
                <w:rFonts w:ascii="Book Antiqua" w:hAnsi="Book Antiqua" w:cstheme="majorBidi"/>
              </w:rPr>
              <w:t>01-07-2020)</w:t>
            </w:r>
          </w:p>
        </w:tc>
        <w:tc>
          <w:tcPr>
            <w:tcW w:w="2976" w:type="dxa"/>
            <w:gridSpan w:val="5"/>
            <w:shd w:val="clear" w:color="auto" w:fill="auto"/>
          </w:tcPr>
          <w:p w:rsidR="0091709D" w:rsidRPr="005E3725" w:rsidRDefault="0091709D" w:rsidP="003A1BF4">
            <w:pPr>
              <w:rPr>
                <w:rFonts w:ascii="Book Antiqua" w:hAnsi="Book Antiqua" w:cstheme="majorBidi"/>
              </w:rPr>
            </w:pPr>
            <w:r w:rsidRPr="005E3725">
              <w:rPr>
                <w:rFonts w:ascii="Book Antiqua" w:hAnsi="Book Antiqua" w:cstheme="majorBidi"/>
              </w:rPr>
              <w:t>Embosphere</w:t>
            </w:r>
            <w:r w:rsidRPr="005E3725">
              <w:rPr>
                <w:rFonts w:ascii="Book Antiqua" w:hAnsi="Book Antiqua" w:cstheme="majorBidi"/>
                <w:vertAlign w:val="superscript"/>
              </w:rPr>
              <w:t>(R)</w:t>
            </w:r>
            <w:r w:rsidRPr="005E3725">
              <w:rPr>
                <w:rFonts w:ascii="Book Antiqua" w:hAnsi="Book Antiqua" w:cstheme="majorBidi"/>
              </w:rPr>
              <w:t xml:space="preserve">  Microspheres in Syringe</w:t>
            </w:r>
          </w:p>
          <w:p w:rsidR="0091709D" w:rsidRPr="005E3725" w:rsidRDefault="0091709D" w:rsidP="003A1BF4">
            <w:pPr>
              <w:rPr>
                <w:rFonts w:ascii="Book Antiqua" w:hAnsi="Book Antiqua" w:cstheme="majorBidi"/>
              </w:rPr>
            </w:pPr>
          </w:p>
          <w:p w:rsidR="0091709D" w:rsidRPr="005E3725" w:rsidRDefault="0091709D" w:rsidP="003A1BF4">
            <w:pPr>
              <w:rPr>
                <w:rFonts w:ascii="Book Antiqua" w:hAnsi="Book Antiqua" w:cstheme="majorBidi"/>
              </w:rPr>
            </w:pPr>
            <w:r w:rsidRPr="005E3725">
              <w:rPr>
                <w:rFonts w:ascii="Book Antiqua" w:hAnsi="Book Antiqua" w:cstheme="majorBidi"/>
              </w:rPr>
              <w:t>Class D</w:t>
            </w:r>
          </w:p>
          <w:p w:rsidR="0091709D" w:rsidRPr="005E3725" w:rsidRDefault="0091709D" w:rsidP="003A1BF4">
            <w:pPr>
              <w:rPr>
                <w:rFonts w:ascii="Book Antiqua" w:hAnsi="Book Antiqua" w:cstheme="majorBidi"/>
              </w:rPr>
            </w:pPr>
          </w:p>
          <w:p w:rsidR="0091709D" w:rsidRPr="005E3725" w:rsidRDefault="0091709D" w:rsidP="003A1BF4">
            <w:pPr>
              <w:rPr>
                <w:rFonts w:ascii="Book Antiqua" w:hAnsi="Book Antiqua" w:cstheme="majorBidi"/>
              </w:rPr>
            </w:pPr>
            <w:r w:rsidRPr="005E3725">
              <w:rPr>
                <w:rFonts w:ascii="Book Antiqua" w:hAnsi="Book Antiqua" w:cstheme="majorBidi"/>
              </w:rPr>
              <w:t>Shelf Life: 3 Years</w:t>
            </w:r>
          </w:p>
          <w:p w:rsidR="0091709D" w:rsidRPr="005E3725" w:rsidRDefault="0091709D" w:rsidP="003A1BF4">
            <w:pPr>
              <w:rPr>
                <w:rFonts w:ascii="Book Antiqua" w:hAnsi="Book Antiqua" w:cstheme="majorBidi"/>
              </w:rPr>
            </w:pPr>
          </w:p>
          <w:p w:rsidR="0091709D" w:rsidRPr="005E3725" w:rsidRDefault="0091709D" w:rsidP="000020BA">
            <w:pPr>
              <w:rPr>
                <w:rFonts w:ascii="Book Antiqua" w:hAnsi="Book Antiqua" w:cstheme="majorBidi"/>
              </w:rPr>
            </w:pPr>
            <w:r w:rsidRPr="005E3725">
              <w:rPr>
                <w:rFonts w:ascii="Book Antiqua" w:hAnsi="Book Antiqua" w:cstheme="majorBidi"/>
              </w:rPr>
              <w:t>S010GH, S020GH, S110GH, S120GH, S210GH, S220GH, S410GH, S420GH, S610GH, S620GH, S810GH, S820GH, S1010GH, S1020GH</w:t>
            </w:r>
          </w:p>
        </w:tc>
        <w:tc>
          <w:tcPr>
            <w:tcW w:w="1560" w:type="dxa"/>
            <w:shd w:val="clear" w:color="auto" w:fill="auto"/>
          </w:tcPr>
          <w:p w:rsidR="0091709D" w:rsidRPr="005E3725" w:rsidRDefault="0091709D" w:rsidP="003A1BF4">
            <w:pPr>
              <w:rPr>
                <w:rFonts w:ascii="Book Antiqua" w:hAnsi="Book Antiqua" w:cstheme="majorBidi"/>
              </w:rPr>
            </w:pPr>
            <w:r w:rsidRPr="005E3725">
              <w:rPr>
                <w:rFonts w:ascii="Book Antiqua" w:hAnsi="Book Antiqua" w:cstheme="majorBidi"/>
              </w:rPr>
              <w:t>Embosphere Microsphere are indicated for use in the embolization. Hypervascular tumar including symptomatic uterine fibroids. Prostatic arteries for symptomatic benign prostatic hyperplasia. Atriovenous malformations.</w:t>
            </w:r>
          </w:p>
        </w:tc>
        <w:tc>
          <w:tcPr>
            <w:tcW w:w="1667" w:type="dxa"/>
            <w:gridSpan w:val="4"/>
            <w:shd w:val="clear" w:color="auto" w:fill="auto"/>
          </w:tcPr>
          <w:p w:rsidR="0091709D" w:rsidRPr="005E3725" w:rsidRDefault="0091709D" w:rsidP="003F30CA">
            <w:pPr>
              <w:rPr>
                <w:rFonts w:ascii="Book Antiqua" w:hAnsi="Book Antiqua" w:cstheme="majorBidi"/>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00" w:hanging="357"/>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B42B6C">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3A1BF4">
            <w:pPr>
              <w:rPr>
                <w:rFonts w:ascii="Book Antiqua" w:hAnsi="Book Antiqua" w:cstheme="majorBidi"/>
              </w:rPr>
            </w:pPr>
            <w:r w:rsidRPr="005E3725">
              <w:rPr>
                <w:rFonts w:ascii="Book Antiqua" w:hAnsi="Book Antiqua" w:cstheme="majorBidi"/>
              </w:rPr>
              <w:t>M/s MERIT MEDICAL, USA,</w:t>
            </w:r>
          </w:p>
          <w:p w:rsidR="0091709D" w:rsidRPr="005E3725" w:rsidRDefault="0091709D" w:rsidP="003A1BF4">
            <w:pPr>
              <w:rPr>
                <w:rFonts w:ascii="Book Antiqua" w:hAnsi="Book Antiqua" w:cstheme="majorBidi"/>
                <w:lang w:val="sv-SE"/>
              </w:rPr>
            </w:pPr>
            <w:r w:rsidRPr="005E3725">
              <w:rPr>
                <w:rFonts w:ascii="Book Antiqua" w:hAnsi="Book Antiqua" w:cstheme="majorBidi"/>
                <w:lang w:val="sv-SE"/>
              </w:rPr>
              <w:t>1600 West Merit Parkway, South Jordan UT 84095</w:t>
            </w:r>
          </w:p>
          <w:p w:rsidR="0091709D" w:rsidRPr="005E3725" w:rsidRDefault="0091709D" w:rsidP="003A1BF4">
            <w:pPr>
              <w:rPr>
                <w:rFonts w:ascii="Book Antiqua" w:hAnsi="Book Antiqua" w:cstheme="majorBidi"/>
                <w:lang w:val="sv-SE"/>
              </w:rPr>
            </w:pPr>
          </w:p>
          <w:p w:rsidR="0091709D" w:rsidRPr="005E3725" w:rsidRDefault="0091709D" w:rsidP="003A1BF4">
            <w:pPr>
              <w:rPr>
                <w:rFonts w:ascii="Book Antiqua" w:hAnsi="Book Antiqua" w:cstheme="majorBidi"/>
                <w:lang w:val="sv-SE"/>
              </w:rPr>
            </w:pPr>
            <w:r w:rsidRPr="005E3725">
              <w:rPr>
                <w:rFonts w:ascii="Book Antiqua" w:hAnsi="Book Antiqua" w:cstheme="majorBidi"/>
                <w:b/>
                <w:bCs/>
                <w:lang w:val="sv-SE"/>
              </w:rPr>
              <w:t>Manufacturing Site</w:t>
            </w:r>
            <w:r w:rsidRPr="005E3725">
              <w:rPr>
                <w:rFonts w:ascii="Book Antiqua" w:hAnsi="Book Antiqua" w:cstheme="majorBidi"/>
                <w:lang w:val="sv-SE"/>
              </w:rPr>
              <w:t>:</w:t>
            </w:r>
          </w:p>
          <w:p w:rsidR="0091709D" w:rsidRPr="005E3725" w:rsidRDefault="0091709D" w:rsidP="003A1BF4">
            <w:pPr>
              <w:rPr>
                <w:rFonts w:ascii="Book Antiqua" w:hAnsi="Book Antiqua" w:cstheme="majorBidi"/>
                <w:lang w:val="sv-SE"/>
              </w:rPr>
            </w:pPr>
            <w:r w:rsidRPr="005E3725">
              <w:rPr>
                <w:rFonts w:ascii="Book Antiqua" w:hAnsi="Book Antiqua" w:cstheme="majorBidi"/>
                <w:lang w:val="sv-SE"/>
              </w:rPr>
              <w:t>Merit Maquiladora Mexico, S, DE, R, L, DE C.V Avenida Sor Juana Ines de laCruz 19970 Interior B, Edificio 2, Parque Industrial Frontera Tijuana, Baja California Mexico 22630</w:t>
            </w:r>
          </w:p>
          <w:p w:rsidR="0091709D" w:rsidRPr="005E3725" w:rsidRDefault="0091709D" w:rsidP="003A1BF4">
            <w:pPr>
              <w:rPr>
                <w:rFonts w:ascii="Book Antiqua" w:hAnsi="Book Antiqua" w:cstheme="majorBidi"/>
                <w:lang w:val="sv-SE"/>
              </w:rPr>
            </w:pPr>
          </w:p>
          <w:p w:rsidR="0091709D" w:rsidRPr="005E3725" w:rsidRDefault="0091709D" w:rsidP="003A1BF4">
            <w:pPr>
              <w:rPr>
                <w:rFonts w:ascii="Book Antiqua" w:hAnsi="Book Antiqua" w:cstheme="majorBidi"/>
              </w:rPr>
            </w:pPr>
            <w:r w:rsidRPr="005E3725">
              <w:rPr>
                <w:rFonts w:ascii="Book Antiqua" w:hAnsi="Book Antiqua" w:cstheme="majorBidi"/>
              </w:rPr>
              <w:t xml:space="preserve">(FSC USFDA Valid Till </w:t>
            </w:r>
          </w:p>
          <w:p w:rsidR="0091709D" w:rsidRPr="005E3725" w:rsidRDefault="0091709D" w:rsidP="003A1BF4">
            <w:pPr>
              <w:rPr>
                <w:rFonts w:ascii="Book Antiqua" w:hAnsi="Book Antiqua" w:cstheme="majorBidi"/>
                <w:b/>
                <w:bCs/>
              </w:rPr>
            </w:pPr>
            <w:r w:rsidRPr="005E3725">
              <w:rPr>
                <w:rFonts w:ascii="Book Antiqua" w:hAnsi="Book Antiqua" w:cstheme="majorBidi"/>
              </w:rPr>
              <w:t>01-07-2020)</w:t>
            </w:r>
          </w:p>
        </w:tc>
        <w:tc>
          <w:tcPr>
            <w:tcW w:w="2976" w:type="dxa"/>
            <w:gridSpan w:val="5"/>
            <w:shd w:val="clear" w:color="auto" w:fill="auto"/>
          </w:tcPr>
          <w:p w:rsidR="0091709D" w:rsidRPr="005E3725" w:rsidRDefault="0091709D" w:rsidP="003A1BF4">
            <w:pPr>
              <w:rPr>
                <w:rFonts w:ascii="Book Antiqua" w:hAnsi="Book Antiqua" w:cstheme="majorBidi"/>
              </w:rPr>
            </w:pPr>
            <w:r w:rsidRPr="005E3725">
              <w:rPr>
                <w:rFonts w:ascii="Book Antiqua" w:hAnsi="Book Antiqua" w:cstheme="majorBidi"/>
              </w:rPr>
              <w:t>HepaSphere</w:t>
            </w:r>
            <w:r w:rsidRPr="005E3725">
              <w:rPr>
                <w:rFonts w:ascii="Book Antiqua" w:hAnsi="Book Antiqua" w:cstheme="majorBidi"/>
                <w:vertAlign w:val="superscript"/>
              </w:rPr>
              <w:t>TM</w:t>
            </w:r>
            <w:r w:rsidRPr="005E3725">
              <w:rPr>
                <w:rFonts w:ascii="Book Antiqua" w:hAnsi="Book Antiqua" w:cstheme="majorBidi"/>
              </w:rPr>
              <w:t xml:space="preserve"> Microspheres</w:t>
            </w:r>
          </w:p>
          <w:p w:rsidR="0091709D" w:rsidRPr="005E3725" w:rsidRDefault="0091709D" w:rsidP="003A1BF4">
            <w:pPr>
              <w:rPr>
                <w:rFonts w:ascii="Book Antiqua" w:hAnsi="Book Antiqua" w:cstheme="majorBidi"/>
              </w:rPr>
            </w:pPr>
          </w:p>
          <w:p w:rsidR="0091709D" w:rsidRPr="005E3725" w:rsidRDefault="0091709D" w:rsidP="003A1BF4">
            <w:pPr>
              <w:rPr>
                <w:rFonts w:ascii="Book Antiqua" w:hAnsi="Book Antiqua" w:cstheme="majorBidi"/>
              </w:rPr>
            </w:pPr>
            <w:r w:rsidRPr="005E3725">
              <w:rPr>
                <w:rFonts w:ascii="Book Antiqua" w:hAnsi="Book Antiqua" w:cstheme="majorBidi"/>
              </w:rPr>
              <w:t>Class D</w:t>
            </w:r>
          </w:p>
          <w:p w:rsidR="0091709D" w:rsidRPr="005E3725" w:rsidRDefault="0091709D" w:rsidP="003A1BF4">
            <w:pPr>
              <w:rPr>
                <w:rFonts w:ascii="Book Antiqua" w:hAnsi="Book Antiqua" w:cstheme="majorBidi"/>
              </w:rPr>
            </w:pPr>
          </w:p>
          <w:p w:rsidR="0091709D" w:rsidRPr="005E3725" w:rsidRDefault="0091709D" w:rsidP="003A1BF4">
            <w:pPr>
              <w:rPr>
                <w:rFonts w:ascii="Book Antiqua" w:hAnsi="Book Antiqua" w:cstheme="majorBidi"/>
              </w:rPr>
            </w:pPr>
            <w:r w:rsidRPr="005E3725">
              <w:rPr>
                <w:rFonts w:ascii="Book Antiqua" w:hAnsi="Book Antiqua" w:cstheme="majorBidi"/>
              </w:rPr>
              <w:t>Shelf Life: 3 Years</w:t>
            </w:r>
          </w:p>
          <w:p w:rsidR="0091709D" w:rsidRPr="005E3725" w:rsidRDefault="0091709D" w:rsidP="003A1BF4">
            <w:pPr>
              <w:rPr>
                <w:rFonts w:ascii="Book Antiqua" w:hAnsi="Book Antiqua" w:cstheme="majorBidi"/>
              </w:rPr>
            </w:pPr>
          </w:p>
          <w:p w:rsidR="0091709D" w:rsidRPr="005E3725" w:rsidRDefault="0091709D" w:rsidP="003A1BF4">
            <w:pPr>
              <w:rPr>
                <w:rFonts w:ascii="Book Antiqua" w:hAnsi="Book Antiqua" w:cstheme="majorBidi"/>
              </w:rPr>
            </w:pPr>
            <w:r w:rsidRPr="005E3725">
              <w:rPr>
                <w:rFonts w:ascii="Book Antiqua" w:hAnsi="Book Antiqua" w:cstheme="majorBidi"/>
              </w:rPr>
              <w:t xml:space="preserve">V225HS, V250HS, V325HS, V350HS, V525HS, V550HS, </w:t>
            </w:r>
          </w:p>
          <w:p w:rsidR="0091709D" w:rsidRPr="005E3725" w:rsidRDefault="0091709D" w:rsidP="003A1BF4">
            <w:pPr>
              <w:rPr>
                <w:rFonts w:ascii="Book Antiqua" w:hAnsi="Book Antiqua" w:cstheme="majorBidi"/>
              </w:rPr>
            </w:pPr>
            <w:r w:rsidRPr="005E3725">
              <w:rPr>
                <w:rFonts w:ascii="Book Antiqua" w:hAnsi="Book Antiqua" w:cstheme="majorBidi"/>
              </w:rPr>
              <w:t>V725HS, V750HS</w:t>
            </w:r>
          </w:p>
        </w:tc>
        <w:tc>
          <w:tcPr>
            <w:tcW w:w="1560" w:type="dxa"/>
            <w:shd w:val="clear" w:color="auto" w:fill="auto"/>
          </w:tcPr>
          <w:p w:rsidR="0091709D" w:rsidRPr="005E3725" w:rsidRDefault="0091709D" w:rsidP="006A3BC2">
            <w:pPr>
              <w:rPr>
                <w:rFonts w:ascii="Book Antiqua" w:hAnsi="Book Antiqua" w:cstheme="majorBidi"/>
              </w:rPr>
            </w:pPr>
            <w:r w:rsidRPr="005E3725">
              <w:rPr>
                <w:rFonts w:ascii="Book Antiqua" w:hAnsi="Book Antiqua" w:cstheme="majorBidi"/>
              </w:rPr>
              <w:t>Hepasphere Microsphere are indicated for use in the embolization.</w:t>
            </w:r>
          </w:p>
          <w:p w:rsidR="0091709D" w:rsidRPr="005E3725" w:rsidRDefault="0091709D" w:rsidP="006A3BC2">
            <w:pPr>
              <w:rPr>
                <w:rFonts w:ascii="Book Antiqua" w:hAnsi="Book Antiqua" w:cstheme="majorBidi"/>
              </w:rPr>
            </w:pPr>
            <w:r w:rsidRPr="005E3725">
              <w:rPr>
                <w:rFonts w:ascii="Book Antiqua" w:hAnsi="Book Antiqua" w:cstheme="majorBidi"/>
              </w:rPr>
              <w:t>Of blood vessels with or without delivery of Doxirubicin Hcl therapeutic preoperative purposes in the following procedures.</w:t>
            </w:r>
          </w:p>
          <w:p w:rsidR="0091709D" w:rsidRPr="005E3725" w:rsidRDefault="0091709D" w:rsidP="006A3BC2">
            <w:pPr>
              <w:rPr>
                <w:rFonts w:ascii="Book Antiqua" w:hAnsi="Book Antiqua" w:cstheme="majorBidi"/>
              </w:rPr>
            </w:pPr>
            <w:r w:rsidRPr="005E3725">
              <w:rPr>
                <w:rFonts w:ascii="Book Antiqua" w:hAnsi="Book Antiqua" w:cstheme="majorBidi"/>
              </w:rPr>
              <w:t>Embolization of hepatocellular carcinoma. Embolisation of metastases to the liver.</w:t>
            </w:r>
          </w:p>
        </w:tc>
        <w:tc>
          <w:tcPr>
            <w:tcW w:w="1667" w:type="dxa"/>
            <w:gridSpan w:val="4"/>
            <w:shd w:val="clear" w:color="auto" w:fill="auto"/>
          </w:tcPr>
          <w:p w:rsidR="0091709D" w:rsidRPr="005E3725" w:rsidRDefault="0091709D" w:rsidP="003A1BF4">
            <w:pPr>
              <w:rPr>
                <w:rFonts w:ascii="Book Antiqua" w:hAnsi="Book Antiqua" w:cstheme="majorBidi"/>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00" w:hanging="357"/>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B42B6C">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3A1BF4">
            <w:pPr>
              <w:rPr>
                <w:rFonts w:ascii="Book Antiqua" w:hAnsi="Book Antiqua" w:cstheme="majorBidi"/>
              </w:rPr>
            </w:pPr>
            <w:r w:rsidRPr="005E3725">
              <w:rPr>
                <w:rFonts w:ascii="Book Antiqua" w:hAnsi="Book Antiqua" w:cstheme="majorBidi"/>
              </w:rPr>
              <w:t>M/s MERIT MEDICAL, USA,</w:t>
            </w:r>
          </w:p>
          <w:p w:rsidR="0091709D" w:rsidRPr="005E3725" w:rsidRDefault="0091709D" w:rsidP="003A1BF4">
            <w:pPr>
              <w:rPr>
                <w:rFonts w:ascii="Book Antiqua" w:hAnsi="Book Antiqua" w:cstheme="majorBidi"/>
                <w:lang w:val="sv-SE"/>
              </w:rPr>
            </w:pPr>
            <w:r w:rsidRPr="005E3725">
              <w:rPr>
                <w:rFonts w:ascii="Book Antiqua" w:hAnsi="Book Antiqua" w:cstheme="majorBidi"/>
                <w:lang w:val="sv-SE"/>
              </w:rPr>
              <w:t>1600 West Merit Parkway, South Jordan UT 84095</w:t>
            </w:r>
          </w:p>
          <w:p w:rsidR="0091709D" w:rsidRPr="005E3725" w:rsidRDefault="0091709D" w:rsidP="003A1BF4">
            <w:pPr>
              <w:rPr>
                <w:rFonts w:ascii="Book Antiqua" w:hAnsi="Book Antiqua" w:cstheme="majorBidi"/>
                <w:lang w:val="sv-SE"/>
              </w:rPr>
            </w:pPr>
          </w:p>
          <w:p w:rsidR="0091709D" w:rsidRPr="005E3725" w:rsidRDefault="0091709D" w:rsidP="003A1BF4">
            <w:pPr>
              <w:rPr>
                <w:rFonts w:ascii="Book Antiqua" w:hAnsi="Book Antiqua" w:cstheme="majorBidi"/>
                <w:lang w:val="sv-SE"/>
              </w:rPr>
            </w:pPr>
            <w:r w:rsidRPr="005E3725">
              <w:rPr>
                <w:rFonts w:ascii="Book Antiqua" w:hAnsi="Book Antiqua" w:cstheme="majorBidi"/>
                <w:b/>
                <w:bCs/>
                <w:lang w:val="sv-SE"/>
              </w:rPr>
              <w:t>Manufacturing Site</w:t>
            </w:r>
            <w:r w:rsidRPr="005E3725">
              <w:rPr>
                <w:rFonts w:ascii="Book Antiqua" w:hAnsi="Book Antiqua" w:cstheme="majorBidi"/>
                <w:lang w:val="sv-SE"/>
              </w:rPr>
              <w:t>:</w:t>
            </w:r>
          </w:p>
          <w:p w:rsidR="0091709D" w:rsidRPr="005E3725" w:rsidRDefault="0091709D" w:rsidP="003A1BF4">
            <w:pPr>
              <w:rPr>
                <w:rFonts w:ascii="Book Antiqua" w:hAnsi="Book Antiqua" w:cstheme="majorBidi"/>
                <w:lang w:val="sv-SE"/>
              </w:rPr>
            </w:pPr>
            <w:r w:rsidRPr="005E3725">
              <w:rPr>
                <w:rFonts w:ascii="Book Antiqua" w:hAnsi="Book Antiqua" w:cstheme="majorBidi"/>
                <w:lang w:val="sv-SE"/>
              </w:rPr>
              <w:t>Merit Maquiladora Mexico, S, DE, R, L, DE C.V Avenida Sor Juana Ines de laCruz 19970 Interior B, Edificio 2, Parque Industrial Frontera Tijuana, Baja California Mexico 22630</w:t>
            </w:r>
          </w:p>
          <w:p w:rsidR="0091709D" w:rsidRPr="005E3725" w:rsidRDefault="0091709D" w:rsidP="003A1BF4">
            <w:pPr>
              <w:rPr>
                <w:rFonts w:ascii="Book Antiqua" w:hAnsi="Book Antiqua" w:cstheme="majorBidi"/>
                <w:lang w:val="sv-SE"/>
              </w:rPr>
            </w:pPr>
          </w:p>
          <w:p w:rsidR="0091709D" w:rsidRPr="005E3725" w:rsidRDefault="0091709D" w:rsidP="003A1BF4">
            <w:pPr>
              <w:rPr>
                <w:rFonts w:ascii="Book Antiqua" w:hAnsi="Book Antiqua" w:cstheme="majorBidi"/>
              </w:rPr>
            </w:pPr>
            <w:r w:rsidRPr="005E3725">
              <w:rPr>
                <w:rFonts w:ascii="Book Antiqua" w:hAnsi="Book Antiqua" w:cstheme="majorBidi"/>
              </w:rPr>
              <w:t xml:space="preserve">(FSC USFDA Valid Till </w:t>
            </w:r>
          </w:p>
          <w:p w:rsidR="0091709D" w:rsidRPr="005E3725" w:rsidRDefault="0091709D" w:rsidP="003A1BF4">
            <w:pPr>
              <w:rPr>
                <w:rFonts w:ascii="Book Antiqua" w:hAnsi="Book Antiqua" w:cstheme="majorBidi"/>
                <w:b/>
                <w:bCs/>
              </w:rPr>
            </w:pPr>
            <w:r w:rsidRPr="005E3725">
              <w:rPr>
                <w:rFonts w:ascii="Book Antiqua" w:hAnsi="Book Antiqua" w:cstheme="majorBidi"/>
              </w:rPr>
              <w:t>01-07-2020)</w:t>
            </w:r>
          </w:p>
        </w:tc>
        <w:tc>
          <w:tcPr>
            <w:tcW w:w="2976" w:type="dxa"/>
            <w:gridSpan w:val="5"/>
            <w:shd w:val="clear" w:color="auto" w:fill="auto"/>
          </w:tcPr>
          <w:p w:rsidR="0091709D" w:rsidRPr="005E3725" w:rsidRDefault="0091709D" w:rsidP="003A1BF4">
            <w:pPr>
              <w:rPr>
                <w:rFonts w:ascii="Book Antiqua" w:hAnsi="Book Antiqua" w:cstheme="majorBidi"/>
              </w:rPr>
            </w:pPr>
            <w:r w:rsidRPr="005E3725">
              <w:rPr>
                <w:rFonts w:ascii="Book Antiqua" w:hAnsi="Book Antiqua" w:cstheme="majorBidi"/>
              </w:rPr>
              <w:t>ASAP Aspiration Catheter Kit</w:t>
            </w:r>
          </w:p>
          <w:p w:rsidR="0091709D" w:rsidRPr="005E3725" w:rsidRDefault="0091709D" w:rsidP="003A1BF4">
            <w:pPr>
              <w:rPr>
                <w:rFonts w:ascii="Book Antiqua" w:hAnsi="Book Antiqua" w:cstheme="majorBidi"/>
              </w:rPr>
            </w:pPr>
          </w:p>
          <w:p w:rsidR="0091709D" w:rsidRPr="005E3725" w:rsidRDefault="0091709D" w:rsidP="003A1BF4">
            <w:pPr>
              <w:rPr>
                <w:rFonts w:ascii="Book Antiqua" w:hAnsi="Book Antiqua" w:cstheme="majorBidi"/>
              </w:rPr>
            </w:pPr>
            <w:r w:rsidRPr="005E3725">
              <w:rPr>
                <w:rFonts w:ascii="Book Antiqua" w:hAnsi="Book Antiqua" w:cstheme="majorBidi"/>
              </w:rPr>
              <w:t>Class D</w:t>
            </w:r>
          </w:p>
          <w:p w:rsidR="0091709D" w:rsidRPr="005E3725" w:rsidRDefault="0091709D" w:rsidP="003A1BF4">
            <w:pPr>
              <w:rPr>
                <w:rFonts w:ascii="Book Antiqua" w:hAnsi="Book Antiqua" w:cstheme="majorBidi"/>
              </w:rPr>
            </w:pPr>
          </w:p>
          <w:p w:rsidR="0091709D" w:rsidRPr="005E3725" w:rsidRDefault="0091709D" w:rsidP="003A1BF4">
            <w:pPr>
              <w:rPr>
                <w:rFonts w:ascii="Book Antiqua" w:hAnsi="Book Antiqua" w:cstheme="majorBidi"/>
              </w:rPr>
            </w:pPr>
            <w:r w:rsidRPr="005E3725">
              <w:rPr>
                <w:rFonts w:ascii="Book Antiqua" w:hAnsi="Book Antiqua" w:cstheme="majorBidi"/>
              </w:rPr>
              <w:t>Shelf Life: 3 Years</w:t>
            </w:r>
          </w:p>
          <w:p w:rsidR="0091709D" w:rsidRPr="005E3725" w:rsidRDefault="0091709D" w:rsidP="003A1BF4">
            <w:pPr>
              <w:rPr>
                <w:rFonts w:ascii="Book Antiqua" w:hAnsi="Book Antiqua" w:cstheme="majorBidi"/>
              </w:rPr>
            </w:pPr>
          </w:p>
          <w:p w:rsidR="0091709D" w:rsidRPr="005E3725" w:rsidRDefault="0091709D" w:rsidP="003A1BF4">
            <w:pPr>
              <w:rPr>
                <w:rFonts w:ascii="Book Antiqua" w:hAnsi="Book Antiqua" w:cstheme="majorBidi"/>
              </w:rPr>
            </w:pPr>
            <w:r w:rsidRPr="005E3725">
              <w:rPr>
                <w:rFonts w:ascii="Book Antiqua" w:hAnsi="Book Antiqua" w:cstheme="majorBidi"/>
              </w:rPr>
              <w:t>ASAP 100</w:t>
            </w:r>
          </w:p>
          <w:p w:rsidR="0091709D" w:rsidRPr="005E3725" w:rsidRDefault="0091709D" w:rsidP="003A1BF4">
            <w:pPr>
              <w:rPr>
                <w:rFonts w:ascii="Book Antiqua" w:hAnsi="Book Antiqua" w:cstheme="majorBidi"/>
              </w:rPr>
            </w:pPr>
          </w:p>
          <w:p w:rsidR="0091709D" w:rsidRPr="005E3725" w:rsidRDefault="0091709D" w:rsidP="003A1BF4">
            <w:pPr>
              <w:rPr>
                <w:rFonts w:ascii="Book Antiqua" w:hAnsi="Book Antiqua" w:cstheme="majorBidi"/>
              </w:rPr>
            </w:pPr>
            <w:r w:rsidRPr="005E3725">
              <w:rPr>
                <w:rFonts w:ascii="Book Antiqua" w:hAnsi="Book Antiqua" w:cstheme="majorBidi"/>
              </w:rPr>
              <w:t xml:space="preserve">ASAPLP </w:t>
            </w:r>
            <w:r w:rsidRPr="005E3725">
              <w:rPr>
                <w:rFonts w:ascii="Book Antiqua" w:hAnsi="Book Antiqua" w:cstheme="majorBidi"/>
                <w:vertAlign w:val="superscript"/>
              </w:rPr>
              <w:t>TM</w:t>
            </w:r>
            <w:r w:rsidRPr="005E3725">
              <w:rPr>
                <w:rFonts w:ascii="Book Antiqua" w:hAnsi="Book Antiqua" w:cstheme="majorBidi"/>
              </w:rPr>
              <w:t xml:space="preserve"> Low Profile Aspiration Catheter Kit</w:t>
            </w:r>
          </w:p>
          <w:p w:rsidR="0091709D" w:rsidRPr="005E3725" w:rsidRDefault="0091709D" w:rsidP="003A1BF4">
            <w:pPr>
              <w:rPr>
                <w:rFonts w:ascii="Book Antiqua" w:hAnsi="Book Antiqua" w:cstheme="majorBidi"/>
              </w:rPr>
            </w:pPr>
          </w:p>
          <w:p w:rsidR="0091709D" w:rsidRPr="005E3725" w:rsidRDefault="0091709D" w:rsidP="003A1BF4">
            <w:pPr>
              <w:rPr>
                <w:rFonts w:ascii="Book Antiqua" w:hAnsi="Book Antiqua" w:cstheme="majorBidi"/>
              </w:rPr>
            </w:pPr>
            <w:r w:rsidRPr="005E3725">
              <w:rPr>
                <w:rFonts w:ascii="Book Antiqua" w:hAnsi="Book Antiqua" w:cstheme="majorBidi"/>
              </w:rPr>
              <w:t>ASAPLP</w:t>
            </w:r>
          </w:p>
        </w:tc>
        <w:tc>
          <w:tcPr>
            <w:tcW w:w="1560" w:type="dxa"/>
            <w:shd w:val="clear" w:color="auto" w:fill="auto"/>
          </w:tcPr>
          <w:p w:rsidR="0091709D" w:rsidRPr="005E3725" w:rsidRDefault="0091709D" w:rsidP="003A1BF4">
            <w:pPr>
              <w:rPr>
                <w:rFonts w:ascii="Book Antiqua" w:hAnsi="Book Antiqua" w:cstheme="majorBidi"/>
              </w:rPr>
            </w:pPr>
            <w:r w:rsidRPr="005E3725">
              <w:rPr>
                <w:rFonts w:ascii="Book Antiqua" w:hAnsi="Book Antiqua" w:cstheme="majorBidi"/>
              </w:rPr>
              <w:t>It is used for delivering radio opaque media to selected sites in the vascular system</w:t>
            </w:r>
          </w:p>
        </w:tc>
        <w:tc>
          <w:tcPr>
            <w:tcW w:w="1667" w:type="dxa"/>
            <w:gridSpan w:val="4"/>
            <w:shd w:val="clear" w:color="auto" w:fill="auto"/>
          </w:tcPr>
          <w:p w:rsidR="0091709D" w:rsidRPr="005E3725" w:rsidRDefault="0091709D" w:rsidP="003A1BF4">
            <w:pPr>
              <w:rPr>
                <w:rFonts w:ascii="Book Antiqua" w:hAnsi="Book Antiqua" w:cstheme="majorBidi"/>
              </w:rPr>
            </w:pPr>
            <w:r w:rsidRPr="005E3725">
              <w:rPr>
                <w:rFonts w:ascii="Book Antiqua" w:hAnsi="Book Antiqua" w:cstheme="majorBidi"/>
                <w:b/>
                <w:bCs/>
              </w:rPr>
              <w:t>Approved.</w:t>
            </w:r>
          </w:p>
        </w:tc>
      </w:tr>
      <w:tr w:rsidR="0091709D" w:rsidRPr="005E3725" w:rsidTr="004E1FD7">
        <w:trPr>
          <w:trHeight w:val="1200"/>
        </w:trPr>
        <w:tc>
          <w:tcPr>
            <w:tcW w:w="709" w:type="dxa"/>
            <w:shd w:val="clear" w:color="auto" w:fill="auto"/>
          </w:tcPr>
          <w:p w:rsidR="0091709D" w:rsidRPr="005E3725" w:rsidRDefault="0091709D" w:rsidP="00311BA6">
            <w:pPr>
              <w:pStyle w:val="ListParagraph"/>
              <w:widowControl/>
              <w:numPr>
                <w:ilvl w:val="0"/>
                <w:numId w:val="5"/>
              </w:numPr>
              <w:ind w:left="300" w:hanging="357"/>
              <w:contextualSpacing/>
              <w:jc w:val="center"/>
              <w:rPr>
                <w:rFonts w:ascii="Book Antiqua" w:hAnsi="Book Antiqua" w:cstheme="majorBidi"/>
                <w:b/>
                <w:bCs/>
              </w:rPr>
            </w:pPr>
          </w:p>
        </w:tc>
        <w:tc>
          <w:tcPr>
            <w:tcW w:w="1701" w:type="dxa"/>
            <w:gridSpan w:val="3"/>
            <w:shd w:val="clear" w:color="auto" w:fill="auto"/>
          </w:tcPr>
          <w:p w:rsidR="0091709D" w:rsidRPr="005E3725" w:rsidRDefault="0091709D" w:rsidP="00B42B6C">
            <w:pPr>
              <w:jc w:val="center"/>
              <w:rPr>
                <w:rFonts w:ascii="Book Antiqua" w:hAnsi="Book Antiqua" w:cstheme="majorBidi"/>
              </w:rPr>
            </w:pPr>
            <w:r w:rsidRPr="005E3725">
              <w:rPr>
                <w:rFonts w:ascii="Book Antiqua" w:hAnsi="Book Antiqua" w:cstheme="majorBidi"/>
              </w:rPr>
              <w:t>-do-</w:t>
            </w:r>
          </w:p>
        </w:tc>
        <w:tc>
          <w:tcPr>
            <w:tcW w:w="1985" w:type="dxa"/>
            <w:gridSpan w:val="3"/>
            <w:shd w:val="clear" w:color="auto" w:fill="auto"/>
          </w:tcPr>
          <w:p w:rsidR="0091709D" w:rsidRPr="005E3725" w:rsidRDefault="0091709D" w:rsidP="003A1BF4">
            <w:pPr>
              <w:rPr>
                <w:rFonts w:ascii="Book Antiqua" w:hAnsi="Book Antiqua" w:cstheme="majorBidi"/>
              </w:rPr>
            </w:pPr>
            <w:r w:rsidRPr="005E3725">
              <w:rPr>
                <w:rFonts w:ascii="Book Antiqua" w:hAnsi="Book Antiqua" w:cstheme="majorBidi"/>
              </w:rPr>
              <w:t>M/s MERIT MEDICAL, USA,</w:t>
            </w:r>
          </w:p>
          <w:p w:rsidR="0091709D" w:rsidRPr="005E3725" w:rsidRDefault="0091709D" w:rsidP="003A1BF4">
            <w:pPr>
              <w:rPr>
                <w:rFonts w:ascii="Book Antiqua" w:hAnsi="Book Antiqua" w:cstheme="majorBidi"/>
                <w:lang w:val="sv-SE"/>
              </w:rPr>
            </w:pPr>
            <w:r w:rsidRPr="005E3725">
              <w:rPr>
                <w:rFonts w:ascii="Book Antiqua" w:hAnsi="Book Antiqua" w:cstheme="majorBidi"/>
                <w:lang w:val="sv-SE"/>
              </w:rPr>
              <w:t>1600 West Merit Parkway, South Jordan UT 84095</w:t>
            </w:r>
          </w:p>
          <w:p w:rsidR="0091709D" w:rsidRPr="005E3725" w:rsidRDefault="0091709D" w:rsidP="003A1BF4">
            <w:pPr>
              <w:rPr>
                <w:rFonts w:ascii="Book Antiqua" w:hAnsi="Book Antiqua" w:cstheme="majorBidi"/>
                <w:lang w:val="sv-SE"/>
              </w:rPr>
            </w:pPr>
          </w:p>
          <w:p w:rsidR="0091709D" w:rsidRPr="005E3725" w:rsidRDefault="0091709D" w:rsidP="003A1BF4">
            <w:pPr>
              <w:rPr>
                <w:rFonts w:ascii="Book Antiqua" w:hAnsi="Book Antiqua" w:cstheme="majorBidi"/>
                <w:lang w:val="sv-SE"/>
              </w:rPr>
            </w:pPr>
            <w:r w:rsidRPr="005E3725">
              <w:rPr>
                <w:rFonts w:ascii="Book Antiqua" w:hAnsi="Book Antiqua" w:cstheme="majorBidi"/>
                <w:b/>
                <w:bCs/>
                <w:lang w:val="sv-SE"/>
              </w:rPr>
              <w:t>Manufacturing Site</w:t>
            </w:r>
            <w:r w:rsidRPr="005E3725">
              <w:rPr>
                <w:rFonts w:ascii="Book Antiqua" w:hAnsi="Book Antiqua" w:cstheme="majorBidi"/>
                <w:lang w:val="sv-SE"/>
              </w:rPr>
              <w:t>:</w:t>
            </w:r>
          </w:p>
          <w:p w:rsidR="0091709D" w:rsidRPr="005E3725" w:rsidRDefault="0091709D" w:rsidP="003A1BF4">
            <w:pPr>
              <w:rPr>
                <w:rFonts w:ascii="Book Antiqua" w:hAnsi="Book Antiqua" w:cstheme="majorBidi"/>
                <w:lang w:val="sv-SE"/>
              </w:rPr>
            </w:pPr>
            <w:r w:rsidRPr="005E3725">
              <w:rPr>
                <w:rFonts w:ascii="Book Antiqua" w:hAnsi="Book Antiqua" w:cstheme="majorBidi"/>
                <w:lang w:val="sv-SE"/>
              </w:rPr>
              <w:t>Merit Maquiladora Mexico, S, DE, R, L, DE C.V Avenida Sor Juana Ines de laCruz 19970 Interior B, Edificio 2, Parque Industrial Frontera Tijuana, Baja California Mexico 22630</w:t>
            </w:r>
          </w:p>
          <w:p w:rsidR="0091709D" w:rsidRPr="005E3725" w:rsidRDefault="0091709D" w:rsidP="003A1BF4">
            <w:pPr>
              <w:rPr>
                <w:rFonts w:ascii="Book Antiqua" w:hAnsi="Book Antiqua" w:cstheme="majorBidi"/>
                <w:lang w:val="sv-SE"/>
              </w:rPr>
            </w:pPr>
          </w:p>
          <w:p w:rsidR="0091709D" w:rsidRPr="005E3725" w:rsidRDefault="0091709D" w:rsidP="003A1BF4">
            <w:pPr>
              <w:rPr>
                <w:rFonts w:ascii="Book Antiqua" w:hAnsi="Book Antiqua" w:cstheme="majorBidi"/>
              </w:rPr>
            </w:pPr>
            <w:r w:rsidRPr="005E3725">
              <w:rPr>
                <w:rFonts w:ascii="Book Antiqua" w:hAnsi="Book Antiqua" w:cstheme="majorBidi"/>
              </w:rPr>
              <w:t xml:space="preserve">(FSC USFDA Valid Till </w:t>
            </w:r>
          </w:p>
          <w:p w:rsidR="0091709D" w:rsidRPr="005E3725" w:rsidRDefault="0091709D" w:rsidP="003A1BF4">
            <w:pPr>
              <w:rPr>
                <w:rFonts w:ascii="Book Antiqua" w:hAnsi="Book Antiqua" w:cstheme="majorBidi"/>
                <w:b/>
                <w:bCs/>
              </w:rPr>
            </w:pPr>
            <w:r w:rsidRPr="005E3725">
              <w:rPr>
                <w:rFonts w:ascii="Book Antiqua" w:hAnsi="Book Antiqua" w:cstheme="majorBidi"/>
              </w:rPr>
              <w:t>01-07-2020)</w:t>
            </w:r>
          </w:p>
        </w:tc>
        <w:tc>
          <w:tcPr>
            <w:tcW w:w="2976" w:type="dxa"/>
            <w:gridSpan w:val="5"/>
            <w:shd w:val="clear" w:color="auto" w:fill="auto"/>
          </w:tcPr>
          <w:p w:rsidR="0091709D" w:rsidRPr="005E3725" w:rsidRDefault="0091709D" w:rsidP="003A1BF4">
            <w:pPr>
              <w:rPr>
                <w:rFonts w:ascii="Book Antiqua" w:hAnsi="Book Antiqua" w:cstheme="majorBidi"/>
                <w:lang w:val="sv-SE"/>
              </w:rPr>
            </w:pPr>
            <w:r w:rsidRPr="005E3725">
              <w:rPr>
                <w:rFonts w:ascii="Book Antiqua" w:hAnsi="Book Antiqua" w:cstheme="majorBidi"/>
                <w:lang w:val="sv-SE"/>
              </w:rPr>
              <w:t>EN Snare ® Endovascular Snare System</w:t>
            </w:r>
          </w:p>
          <w:p w:rsidR="0091709D" w:rsidRPr="005E3725" w:rsidRDefault="0091709D" w:rsidP="003A1BF4">
            <w:pPr>
              <w:rPr>
                <w:rFonts w:ascii="Book Antiqua" w:hAnsi="Book Antiqua" w:cstheme="majorBidi"/>
                <w:lang w:val="sv-SE"/>
              </w:rPr>
            </w:pPr>
          </w:p>
          <w:p w:rsidR="0091709D" w:rsidRPr="005E3725" w:rsidRDefault="0091709D" w:rsidP="003A1BF4">
            <w:pPr>
              <w:rPr>
                <w:rFonts w:ascii="Book Antiqua" w:hAnsi="Book Antiqua" w:cstheme="majorBidi"/>
                <w:lang w:val="sv-SE"/>
              </w:rPr>
            </w:pPr>
            <w:r w:rsidRPr="005E3725">
              <w:rPr>
                <w:rFonts w:ascii="Book Antiqua" w:hAnsi="Book Antiqua" w:cstheme="majorBidi"/>
                <w:lang w:val="sv-SE"/>
              </w:rPr>
              <w:t>Class D</w:t>
            </w:r>
          </w:p>
          <w:p w:rsidR="0091709D" w:rsidRPr="005E3725" w:rsidRDefault="0091709D" w:rsidP="003A1BF4">
            <w:pPr>
              <w:rPr>
                <w:rFonts w:ascii="Book Antiqua" w:hAnsi="Book Antiqua" w:cstheme="majorBidi"/>
                <w:lang w:val="sv-SE"/>
              </w:rPr>
            </w:pPr>
          </w:p>
          <w:p w:rsidR="0091709D" w:rsidRPr="005E3725" w:rsidRDefault="0091709D" w:rsidP="003A1BF4">
            <w:pPr>
              <w:rPr>
                <w:rFonts w:ascii="Book Antiqua" w:hAnsi="Book Antiqua" w:cstheme="majorBidi"/>
              </w:rPr>
            </w:pPr>
            <w:r w:rsidRPr="005E3725">
              <w:rPr>
                <w:rFonts w:ascii="Book Antiqua" w:hAnsi="Book Antiqua" w:cstheme="majorBidi"/>
              </w:rPr>
              <w:t>Shelf Life: 3 Years</w:t>
            </w:r>
          </w:p>
          <w:p w:rsidR="0091709D" w:rsidRPr="005E3725" w:rsidRDefault="0091709D" w:rsidP="003A1BF4">
            <w:pPr>
              <w:rPr>
                <w:rFonts w:ascii="Book Antiqua" w:hAnsi="Book Antiqua" w:cstheme="majorBidi"/>
              </w:rPr>
            </w:pPr>
          </w:p>
          <w:p w:rsidR="0091709D" w:rsidRPr="005E3725" w:rsidRDefault="0091709D" w:rsidP="003A1BF4">
            <w:pPr>
              <w:rPr>
                <w:rFonts w:ascii="Book Antiqua" w:hAnsi="Book Antiqua" w:cstheme="majorBidi"/>
              </w:rPr>
            </w:pPr>
            <w:r w:rsidRPr="005E3725">
              <w:rPr>
                <w:rFonts w:ascii="Book Antiqua" w:hAnsi="Book Antiqua" w:cstheme="majorBidi"/>
              </w:rPr>
              <w:t>EN 1003004, EN 2007030</w:t>
            </w:r>
          </w:p>
          <w:p w:rsidR="0091709D" w:rsidRPr="005E3725" w:rsidRDefault="0091709D" w:rsidP="003A1BF4">
            <w:pPr>
              <w:rPr>
                <w:rFonts w:ascii="Book Antiqua" w:hAnsi="Book Antiqua" w:cstheme="majorBidi"/>
                <w:lang w:val="sv-SE"/>
              </w:rPr>
            </w:pPr>
            <w:r w:rsidRPr="005E3725">
              <w:rPr>
                <w:rFonts w:ascii="Book Antiqua" w:hAnsi="Book Antiqua" w:cstheme="majorBidi"/>
                <w:lang w:val="sv-SE"/>
              </w:rPr>
              <w:t>EN 2006015, EN 2007045</w:t>
            </w:r>
          </w:p>
          <w:p w:rsidR="0091709D" w:rsidRPr="005E3725" w:rsidRDefault="0091709D" w:rsidP="003A1BF4">
            <w:pPr>
              <w:rPr>
                <w:rFonts w:ascii="Book Antiqua" w:hAnsi="Book Antiqua" w:cstheme="majorBidi"/>
                <w:lang w:val="sv-SE"/>
              </w:rPr>
            </w:pPr>
            <w:r w:rsidRPr="005E3725">
              <w:rPr>
                <w:rFonts w:ascii="Book Antiqua" w:hAnsi="Book Antiqua" w:cstheme="majorBidi"/>
                <w:lang w:val="sv-SE"/>
              </w:rPr>
              <w:t>EN 1003008, EN 2006010</w:t>
            </w:r>
          </w:p>
          <w:p w:rsidR="0091709D" w:rsidRPr="005E3725" w:rsidRDefault="0091709D" w:rsidP="005F39F8">
            <w:pPr>
              <w:rPr>
                <w:rFonts w:ascii="Book Antiqua" w:hAnsi="Book Antiqua" w:cstheme="majorBidi"/>
                <w:b/>
                <w:bCs/>
                <w:lang w:val="sv-SE"/>
              </w:rPr>
            </w:pPr>
            <w:r w:rsidRPr="005E3725">
              <w:rPr>
                <w:rFonts w:ascii="Book Antiqua" w:hAnsi="Book Antiqua" w:cstheme="majorBidi"/>
                <w:lang w:val="sv-SE"/>
              </w:rPr>
              <w:t>EN 2006020</w:t>
            </w:r>
          </w:p>
        </w:tc>
        <w:tc>
          <w:tcPr>
            <w:tcW w:w="1560" w:type="dxa"/>
            <w:shd w:val="clear" w:color="auto" w:fill="auto"/>
          </w:tcPr>
          <w:p w:rsidR="0091709D" w:rsidRPr="005E3725" w:rsidRDefault="0091709D" w:rsidP="003A1BF4">
            <w:pPr>
              <w:rPr>
                <w:rFonts w:ascii="Book Antiqua" w:hAnsi="Book Antiqua" w:cstheme="majorBidi"/>
              </w:rPr>
            </w:pPr>
            <w:r w:rsidRPr="005E3725">
              <w:rPr>
                <w:rFonts w:ascii="Book Antiqua" w:hAnsi="Book Antiqua" w:cstheme="majorBidi"/>
              </w:rPr>
              <w:t>The En Snare Endovascular Snare and catheter is intended use in the cardiovascular system or hallow viscous to retrieve and manipulate objectes manipulation procedure include indwelling venous catheter fibrin stripping and central venous access venipuncture procedure assistance.</w:t>
            </w:r>
          </w:p>
        </w:tc>
        <w:tc>
          <w:tcPr>
            <w:tcW w:w="1667" w:type="dxa"/>
            <w:gridSpan w:val="4"/>
            <w:shd w:val="clear" w:color="auto" w:fill="auto"/>
          </w:tcPr>
          <w:p w:rsidR="0091709D" w:rsidRPr="005E3725" w:rsidRDefault="0091709D" w:rsidP="003A1BF4">
            <w:pPr>
              <w:rPr>
                <w:rFonts w:ascii="Book Antiqua" w:hAnsi="Book Antiqua" w:cstheme="majorBidi"/>
              </w:rPr>
            </w:pPr>
            <w:r w:rsidRPr="005E3725">
              <w:rPr>
                <w:rFonts w:ascii="Book Antiqua" w:hAnsi="Book Antiqua" w:cstheme="majorBidi"/>
                <w:b/>
                <w:bCs/>
              </w:rPr>
              <w:t>Approved.</w:t>
            </w:r>
          </w:p>
        </w:tc>
      </w:tr>
    </w:tbl>
    <w:p w:rsidR="00CF0DB9" w:rsidRPr="005E3725" w:rsidRDefault="00CF0DB9" w:rsidP="00CF0DB9">
      <w:pPr>
        <w:ind w:left="1701" w:hanging="1701"/>
        <w:jc w:val="both"/>
        <w:rPr>
          <w:rFonts w:ascii="Book Antiqua" w:hAnsi="Book Antiqua"/>
          <w:bCs/>
        </w:rPr>
      </w:pPr>
    </w:p>
    <w:p w:rsidR="00CF0DB9" w:rsidRPr="005E3725" w:rsidRDefault="00CF0DB9">
      <w:pPr>
        <w:ind w:left="1701" w:hanging="1701"/>
        <w:jc w:val="both"/>
        <w:rPr>
          <w:rFonts w:ascii="Book Antiqua" w:hAnsi="Book Antiqua"/>
          <w:bCs/>
          <w:sz w:val="10"/>
          <w:szCs w:val="10"/>
        </w:rPr>
      </w:pPr>
    </w:p>
    <w:p w:rsidR="00673D21" w:rsidRPr="005E3725" w:rsidRDefault="00673D21" w:rsidP="00673D21">
      <w:pPr>
        <w:ind w:left="1418" w:hanging="1560"/>
        <w:rPr>
          <w:rFonts w:ascii="Book Antiqua" w:hAnsi="Book Antiqua" w:cstheme="majorBidi"/>
          <w:b/>
          <w:bCs/>
        </w:rPr>
      </w:pPr>
      <w:r w:rsidRPr="005E3725">
        <w:rPr>
          <w:rFonts w:ascii="Book Antiqua" w:hAnsi="Book Antiqua"/>
          <w:b/>
        </w:rPr>
        <w:t xml:space="preserve">Item No.IV.    </w:t>
      </w:r>
      <w:r w:rsidRPr="005E3725">
        <w:rPr>
          <w:rFonts w:ascii="Book Antiqua" w:hAnsi="Book Antiqua" w:cstheme="majorBidi"/>
          <w:b/>
          <w:bCs/>
          <w:u w:val="single"/>
        </w:rPr>
        <w:t>APPLICATIONS FOR GRANT OF ENLISTMENT OF MEDICAL DEVICES FOR IMPORT</w:t>
      </w:r>
      <w:r w:rsidRPr="005E3725">
        <w:rPr>
          <w:rFonts w:ascii="Book Antiqua" w:hAnsi="Book Antiqua" w:cstheme="majorBidi"/>
          <w:b/>
          <w:bCs/>
        </w:rPr>
        <w:t>.</w:t>
      </w:r>
    </w:p>
    <w:p w:rsidR="00673D21" w:rsidRPr="005E3725" w:rsidRDefault="00673D21" w:rsidP="00673D21">
      <w:pPr>
        <w:rPr>
          <w:rFonts w:ascii="Book Antiqua" w:hAnsi="Book Antiqua" w:cstheme="majorBidi"/>
          <w:b/>
          <w:bCs/>
          <w:sz w:val="14"/>
          <w:szCs w:val="14"/>
        </w:rPr>
      </w:pPr>
    </w:p>
    <w:p w:rsidR="00917D7B" w:rsidRPr="005E3725" w:rsidRDefault="00917D7B" w:rsidP="00917D7B">
      <w:pPr>
        <w:rPr>
          <w:rFonts w:ascii="Book Antiqua" w:hAnsi="Book Antiqua"/>
        </w:rPr>
      </w:pPr>
      <w:r w:rsidRPr="005E3725">
        <w:rPr>
          <w:rFonts w:ascii="Book Antiqua" w:hAnsi="Book Antiqua"/>
        </w:rPr>
        <w:tab/>
      </w:r>
      <w:r w:rsidRPr="005E3725">
        <w:rPr>
          <w:rFonts w:ascii="Book Antiqua" w:hAnsi="Book Antiqua"/>
        </w:rPr>
        <w:tab/>
      </w:r>
    </w:p>
    <w:p w:rsidR="00917D7B" w:rsidRPr="005E3725" w:rsidRDefault="00917D7B" w:rsidP="00917D7B">
      <w:pPr>
        <w:spacing w:line="360" w:lineRule="auto"/>
        <w:rPr>
          <w:rFonts w:ascii="Book Antiqua" w:hAnsi="Book Antiqua"/>
        </w:rPr>
      </w:pPr>
      <w:r w:rsidRPr="005E3725">
        <w:rPr>
          <w:rFonts w:ascii="Book Antiqua" w:hAnsi="Book Antiqua"/>
        </w:rPr>
        <w:tab/>
      </w:r>
      <w:r w:rsidRPr="005E3725">
        <w:rPr>
          <w:rFonts w:ascii="Book Antiqua" w:hAnsi="Book Antiqua"/>
        </w:rPr>
        <w:tab/>
        <w:t>Secretary MDB informed the Board that the following applications for grant of enlistment of medical devices for import under Medical Devices Rules, 2017 were received in the Division. The MDB discussed and decided as mentioned against earch:</w:t>
      </w:r>
    </w:p>
    <w:p w:rsidR="00917D7B" w:rsidRPr="005E3725" w:rsidRDefault="00673D21" w:rsidP="00673D21">
      <w:pPr>
        <w:spacing w:line="360" w:lineRule="auto"/>
        <w:rPr>
          <w:rFonts w:ascii="Book Antiqua" w:hAnsi="Book Antiqua"/>
        </w:rPr>
      </w:pPr>
      <w:r w:rsidRPr="005E3725">
        <w:rPr>
          <w:rFonts w:ascii="Book Antiqua" w:hAnsi="Book Antiqua"/>
        </w:rPr>
        <w:tab/>
        <w:t xml:space="preserve">           </w:t>
      </w:r>
    </w:p>
    <w:p w:rsidR="00673D21" w:rsidRPr="005E3725" w:rsidRDefault="00673D21">
      <w:pPr>
        <w:ind w:left="1701" w:hanging="1701"/>
        <w:jc w:val="both"/>
        <w:rPr>
          <w:rFonts w:ascii="Book Antiqua" w:hAnsi="Book Antiqua"/>
          <w:bCs/>
        </w:rPr>
      </w:pPr>
    </w:p>
    <w:tbl>
      <w:tblPr>
        <w:tblStyle w:val="TableGrid"/>
        <w:tblW w:w="11023" w:type="dxa"/>
        <w:tblLayout w:type="fixed"/>
        <w:tblLook w:val="04A0" w:firstRow="1" w:lastRow="0" w:firstColumn="1" w:lastColumn="0" w:noHBand="0" w:noVBand="1"/>
      </w:tblPr>
      <w:tblGrid>
        <w:gridCol w:w="558"/>
        <w:gridCol w:w="1818"/>
        <w:gridCol w:w="2410"/>
        <w:gridCol w:w="3242"/>
        <w:gridCol w:w="160"/>
        <w:gridCol w:w="1418"/>
        <w:gridCol w:w="1417"/>
      </w:tblGrid>
      <w:tr w:rsidR="00917D7B" w:rsidRPr="00687B79" w:rsidTr="00917D7B">
        <w:trPr>
          <w:trHeight w:val="1200"/>
        </w:trPr>
        <w:tc>
          <w:tcPr>
            <w:tcW w:w="558" w:type="dxa"/>
            <w:hideMark/>
          </w:tcPr>
          <w:p w:rsidR="00917D7B" w:rsidRPr="00687B79" w:rsidRDefault="00917D7B" w:rsidP="003F30CA">
            <w:pPr>
              <w:jc w:val="center"/>
              <w:rPr>
                <w:rFonts w:ascii="Book Antiqua" w:hAnsi="Book Antiqua" w:cstheme="majorBidi"/>
                <w:b/>
                <w:bCs/>
              </w:rPr>
            </w:pPr>
            <w:r w:rsidRPr="00687B79">
              <w:rPr>
                <w:rFonts w:ascii="Book Antiqua" w:hAnsi="Book Antiqua" w:cstheme="majorBidi"/>
                <w:b/>
                <w:bCs/>
              </w:rPr>
              <w:t>S.  No</w:t>
            </w:r>
          </w:p>
        </w:tc>
        <w:tc>
          <w:tcPr>
            <w:tcW w:w="1818" w:type="dxa"/>
            <w:hideMark/>
          </w:tcPr>
          <w:p w:rsidR="00917D7B" w:rsidRPr="00687B79" w:rsidRDefault="00917D7B" w:rsidP="003F30CA">
            <w:pPr>
              <w:jc w:val="center"/>
              <w:rPr>
                <w:rFonts w:ascii="Book Antiqua" w:hAnsi="Book Antiqua" w:cstheme="majorBidi"/>
                <w:b/>
                <w:bCs/>
              </w:rPr>
            </w:pPr>
            <w:r w:rsidRPr="00687B79">
              <w:rPr>
                <w:rFonts w:ascii="Book Antiqua" w:hAnsi="Book Antiqua" w:cstheme="majorBidi"/>
                <w:b/>
                <w:bCs/>
              </w:rPr>
              <w:t>Name and Addresses of Establishment</w:t>
            </w:r>
          </w:p>
        </w:tc>
        <w:tc>
          <w:tcPr>
            <w:tcW w:w="2410" w:type="dxa"/>
          </w:tcPr>
          <w:p w:rsidR="00917D7B" w:rsidRPr="00687B79" w:rsidRDefault="00917D7B" w:rsidP="003F30CA">
            <w:pPr>
              <w:jc w:val="center"/>
              <w:rPr>
                <w:rFonts w:ascii="Book Antiqua" w:hAnsi="Book Antiqua" w:cstheme="majorBidi"/>
                <w:b/>
                <w:bCs/>
              </w:rPr>
            </w:pPr>
            <w:r w:rsidRPr="00687B79">
              <w:rPr>
                <w:rFonts w:ascii="Book Antiqua" w:hAnsi="Book Antiqua" w:cstheme="majorBidi"/>
                <w:b/>
                <w:bCs/>
              </w:rPr>
              <w:t>Manufacture Details</w:t>
            </w:r>
          </w:p>
        </w:tc>
        <w:tc>
          <w:tcPr>
            <w:tcW w:w="3242" w:type="dxa"/>
            <w:hideMark/>
          </w:tcPr>
          <w:p w:rsidR="00917D7B" w:rsidRPr="00687B79" w:rsidRDefault="00917D7B" w:rsidP="003F30CA">
            <w:pPr>
              <w:jc w:val="center"/>
              <w:rPr>
                <w:rFonts w:ascii="Book Antiqua" w:hAnsi="Book Antiqua" w:cstheme="majorBidi"/>
                <w:b/>
                <w:bCs/>
              </w:rPr>
            </w:pPr>
            <w:r w:rsidRPr="00687B79">
              <w:rPr>
                <w:rFonts w:ascii="Book Antiqua" w:hAnsi="Book Antiqua" w:cstheme="majorBidi"/>
                <w:b/>
                <w:bCs/>
              </w:rPr>
              <w:t>Name of Medical Device with sizes/Class/Shelf Life</w:t>
            </w:r>
          </w:p>
        </w:tc>
        <w:tc>
          <w:tcPr>
            <w:tcW w:w="1578" w:type="dxa"/>
            <w:gridSpan w:val="2"/>
          </w:tcPr>
          <w:p w:rsidR="00917D7B" w:rsidRPr="00687B79" w:rsidRDefault="00917D7B" w:rsidP="003F30CA">
            <w:pPr>
              <w:jc w:val="center"/>
              <w:rPr>
                <w:rFonts w:ascii="Book Antiqua" w:hAnsi="Book Antiqua" w:cstheme="majorBidi"/>
                <w:b/>
                <w:bCs/>
              </w:rPr>
            </w:pPr>
            <w:r w:rsidRPr="00687B79">
              <w:rPr>
                <w:rFonts w:ascii="Book Antiqua" w:hAnsi="Book Antiqua" w:cstheme="majorBidi"/>
                <w:b/>
                <w:bCs/>
              </w:rPr>
              <w:t>Brief Description</w:t>
            </w:r>
          </w:p>
        </w:tc>
        <w:tc>
          <w:tcPr>
            <w:tcW w:w="1417" w:type="dxa"/>
          </w:tcPr>
          <w:p w:rsidR="00917D7B" w:rsidRPr="00687B79" w:rsidRDefault="00917D7B" w:rsidP="003F30CA">
            <w:pPr>
              <w:jc w:val="center"/>
              <w:rPr>
                <w:rFonts w:ascii="Book Antiqua" w:hAnsi="Book Antiqua" w:cstheme="majorBidi"/>
                <w:b/>
                <w:bCs/>
              </w:rPr>
            </w:pPr>
            <w:r w:rsidRPr="00687B79">
              <w:rPr>
                <w:rFonts w:ascii="Book Antiqua" w:hAnsi="Book Antiqua" w:cstheme="majorBidi"/>
                <w:b/>
                <w:bCs/>
              </w:rPr>
              <w:t>Decision</w:t>
            </w:r>
          </w:p>
        </w:tc>
      </w:tr>
      <w:tr w:rsidR="00917D7B" w:rsidRPr="00687B79" w:rsidTr="00917D7B">
        <w:trPr>
          <w:trHeight w:val="1039"/>
        </w:trPr>
        <w:tc>
          <w:tcPr>
            <w:tcW w:w="558" w:type="dxa"/>
            <w:vMerge w:val="restart"/>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vMerge w:val="restart"/>
          </w:tcPr>
          <w:p w:rsidR="00917D7B" w:rsidRPr="00687B79" w:rsidRDefault="00917D7B" w:rsidP="003F30CA">
            <w:pPr>
              <w:rPr>
                <w:rFonts w:ascii="Book Antiqua" w:hAnsi="Book Antiqua" w:cstheme="majorBidi"/>
              </w:rPr>
            </w:pPr>
            <w:r w:rsidRPr="00687B79">
              <w:rPr>
                <w:rFonts w:ascii="Book Antiqua" w:hAnsi="Book Antiqua" w:cstheme="majorBidi"/>
              </w:rPr>
              <w:t>M/s Royal Enterprises, SHS, Karimji Building, Opp HBL North Napier Road, Karachi</w:t>
            </w:r>
          </w:p>
          <w:p w:rsidR="00917D7B" w:rsidRPr="00687B79" w:rsidRDefault="00917D7B" w:rsidP="003F30CA">
            <w:pPr>
              <w:rPr>
                <w:rFonts w:ascii="Book Antiqua" w:hAnsi="Book Antiqua" w:cstheme="majorBidi"/>
              </w:rPr>
            </w:pPr>
            <w:r w:rsidRPr="00687B79">
              <w:rPr>
                <w:rFonts w:ascii="Book Antiqua" w:hAnsi="Book Antiqua" w:cstheme="majorBidi"/>
              </w:rPr>
              <w:t>(ELI-00062)</w:t>
            </w:r>
          </w:p>
        </w:tc>
        <w:tc>
          <w:tcPr>
            <w:tcW w:w="2410" w:type="dxa"/>
            <w:vMerge w:val="restart"/>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Legal Manufacture: </w:t>
            </w:r>
          </w:p>
          <w:p w:rsidR="00917D7B" w:rsidRPr="00687B79" w:rsidRDefault="00917D7B" w:rsidP="003F30CA">
            <w:pPr>
              <w:jc w:val="both"/>
              <w:rPr>
                <w:rFonts w:ascii="Book Antiqua" w:hAnsi="Book Antiqua" w:cstheme="majorBidi"/>
              </w:rPr>
            </w:pPr>
            <w:r w:rsidRPr="00687B79">
              <w:rPr>
                <w:rFonts w:ascii="Book Antiqua" w:hAnsi="Book Antiqua" w:cstheme="majorBidi"/>
              </w:rPr>
              <w:t>M/s Foshan Tonghe Medical Technology Co., Ltd., F3 Building, 10</w:t>
            </w:r>
            <w:r w:rsidRPr="00687B79">
              <w:rPr>
                <w:rFonts w:ascii="Book Antiqua" w:hAnsi="Book Antiqua" w:cstheme="majorBidi"/>
                <w:vertAlign w:val="superscript"/>
              </w:rPr>
              <w:t>th</w:t>
            </w:r>
            <w:r w:rsidRPr="00687B79">
              <w:rPr>
                <w:rFonts w:ascii="Book Antiqua" w:hAnsi="Book Antiqua" w:cstheme="majorBidi"/>
              </w:rPr>
              <w:t xml:space="preserve"> of Plan B, Central Technology Industrial Area, Leping Town, Sanshui District, Foshancity, Guangdong Province, China</w:t>
            </w:r>
          </w:p>
          <w:p w:rsidR="00917D7B" w:rsidRPr="00687B79" w:rsidRDefault="00917D7B" w:rsidP="003F30CA">
            <w:pPr>
              <w:rPr>
                <w:rFonts w:ascii="Book Antiqua" w:hAnsi="Book Antiqua" w:cstheme="majorBidi"/>
                <w:b/>
                <w:bCs/>
              </w:rPr>
            </w:pPr>
          </w:p>
          <w:p w:rsidR="00917D7B" w:rsidRPr="00687B79" w:rsidRDefault="00917D7B" w:rsidP="003F30CA">
            <w:pPr>
              <w:rPr>
                <w:rFonts w:ascii="Book Antiqua" w:hAnsi="Book Antiqua" w:cstheme="majorBidi"/>
              </w:rPr>
            </w:pPr>
            <w:r w:rsidRPr="00687B79">
              <w:rPr>
                <w:rFonts w:ascii="Book Antiqua" w:hAnsi="Book Antiqua" w:cstheme="majorBidi"/>
              </w:rPr>
              <w:t>(FSC China Valid Till</w:t>
            </w:r>
          </w:p>
          <w:p w:rsidR="00917D7B" w:rsidRPr="00687B79" w:rsidRDefault="00917D7B" w:rsidP="003F30CA">
            <w:pPr>
              <w:rPr>
                <w:rFonts w:ascii="Book Antiqua" w:hAnsi="Book Antiqua" w:cstheme="majorBidi"/>
              </w:rPr>
            </w:pPr>
            <w:r w:rsidRPr="00687B79">
              <w:rPr>
                <w:rFonts w:ascii="Book Antiqua" w:hAnsi="Book Antiqua" w:cstheme="majorBidi"/>
              </w:rPr>
              <w:t>21-12-2019)</w:t>
            </w:r>
          </w:p>
        </w:tc>
        <w:tc>
          <w:tcPr>
            <w:tcW w:w="3242" w:type="dxa"/>
          </w:tcPr>
          <w:p w:rsidR="00917D7B" w:rsidRPr="00687B79" w:rsidRDefault="00917D7B" w:rsidP="003F30CA">
            <w:pPr>
              <w:rPr>
                <w:rFonts w:ascii="Book Antiqua" w:hAnsi="Book Antiqua" w:cstheme="majorBidi"/>
              </w:rPr>
            </w:pPr>
            <w:r w:rsidRPr="00687B79">
              <w:rPr>
                <w:rFonts w:ascii="Book Antiqua" w:hAnsi="Book Antiqua" w:cstheme="majorBidi"/>
              </w:rPr>
              <w:t>Wheel Chair (All Sizes)</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rPr>
            </w:pPr>
          </w:p>
        </w:tc>
        <w:tc>
          <w:tcPr>
            <w:tcW w:w="1578"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Wheel Chair</w:t>
            </w:r>
          </w:p>
        </w:tc>
        <w:tc>
          <w:tcPr>
            <w:tcW w:w="1417" w:type="dxa"/>
          </w:tcPr>
          <w:p w:rsidR="00917D7B" w:rsidRPr="00687B79" w:rsidRDefault="00917D7B" w:rsidP="003F30CA">
            <w:pPr>
              <w:rPr>
                <w:rFonts w:ascii="Book Antiqua" w:hAnsi="Book Antiqua" w:cstheme="majorBidi"/>
                <w:b/>
                <w:bCs/>
              </w:rPr>
            </w:pPr>
            <w:r w:rsidRPr="00687B79">
              <w:rPr>
                <w:rFonts w:ascii="Book Antiqua" w:hAnsi="Book Antiqua" w:cstheme="majorBidi"/>
                <w:b/>
                <w:bCs/>
              </w:rPr>
              <w:t>Approved.</w:t>
            </w:r>
          </w:p>
        </w:tc>
      </w:tr>
      <w:tr w:rsidR="00917D7B" w:rsidRPr="00687B79" w:rsidTr="00917D7B">
        <w:trPr>
          <w:trHeight w:val="1395"/>
        </w:trPr>
        <w:tc>
          <w:tcPr>
            <w:tcW w:w="558" w:type="dxa"/>
            <w:vMerge/>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vMerge/>
          </w:tcPr>
          <w:p w:rsidR="00917D7B" w:rsidRPr="00687B79" w:rsidRDefault="00917D7B" w:rsidP="003F30CA">
            <w:pPr>
              <w:rPr>
                <w:rFonts w:ascii="Book Antiqua" w:hAnsi="Book Antiqua" w:cstheme="majorBidi"/>
              </w:rPr>
            </w:pPr>
          </w:p>
        </w:tc>
        <w:tc>
          <w:tcPr>
            <w:tcW w:w="2410" w:type="dxa"/>
            <w:vMerge/>
          </w:tcPr>
          <w:p w:rsidR="00917D7B" w:rsidRPr="00687B79" w:rsidRDefault="00917D7B" w:rsidP="003F30CA">
            <w:pPr>
              <w:rPr>
                <w:rFonts w:ascii="Book Antiqua" w:hAnsi="Book Antiqua" w:cstheme="majorBidi"/>
                <w:b/>
                <w:bCs/>
              </w:rPr>
            </w:pPr>
          </w:p>
        </w:tc>
        <w:tc>
          <w:tcPr>
            <w:tcW w:w="4820" w:type="dxa"/>
            <w:gridSpan w:val="3"/>
          </w:tcPr>
          <w:p w:rsidR="00917D7B" w:rsidRPr="00687B79" w:rsidRDefault="00917D7B" w:rsidP="003F30CA">
            <w:pPr>
              <w:rPr>
                <w:rFonts w:ascii="Book Antiqua" w:hAnsi="Book Antiqua"/>
                <w:b/>
              </w:rPr>
            </w:pPr>
            <w:r w:rsidRPr="00687B79">
              <w:rPr>
                <w:rFonts w:ascii="Book Antiqua" w:hAnsi="Book Antiqua"/>
                <w:b/>
              </w:rPr>
              <w:t>MODEL</w:t>
            </w:r>
          </w:p>
          <w:p w:rsidR="00917D7B" w:rsidRPr="00687B79" w:rsidRDefault="00917D7B" w:rsidP="003F30CA">
            <w:pPr>
              <w:rPr>
                <w:rFonts w:ascii="Book Antiqua" w:hAnsi="Book Antiqua"/>
              </w:rPr>
            </w:pPr>
            <w:r w:rsidRPr="00687B79">
              <w:rPr>
                <w:rFonts w:ascii="Book Antiqua" w:hAnsi="Book Antiqua"/>
              </w:rPr>
              <w:t>SYIV100-THL802, SYIV100-TH809, SYIV100-THL809Y</w:t>
            </w:r>
          </w:p>
          <w:p w:rsidR="00917D7B" w:rsidRPr="00687B79" w:rsidRDefault="00917D7B" w:rsidP="003F30CA">
            <w:pPr>
              <w:rPr>
                <w:rFonts w:ascii="Book Antiqua" w:hAnsi="Book Antiqua"/>
              </w:rPr>
            </w:pPr>
            <w:r w:rsidRPr="00687B79">
              <w:rPr>
                <w:rFonts w:ascii="Book Antiqua" w:hAnsi="Book Antiqua"/>
              </w:rPr>
              <w:t>SYIV100-THL868, SYIV100-THL874Y, SYIV100-THL871</w:t>
            </w:r>
          </w:p>
          <w:p w:rsidR="00917D7B" w:rsidRPr="00687B79" w:rsidRDefault="00917D7B" w:rsidP="003F30CA">
            <w:pPr>
              <w:rPr>
                <w:rFonts w:ascii="Book Antiqua" w:hAnsi="Book Antiqua"/>
              </w:rPr>
            </w:pPr>
            <w:r w:rsidRPr="00687B79">
              <w:rPr>
                <w:rFonts w:ascii="Book Antiqua" w:hAnsi="Book Antiqua"/>
              </w:rPr>
              <w:t>SYIV100-THL873, SYIV100-THL874, SYIV100-THL875</w:t>
            </w:r>
          </w:p>
          <w:p w:rsidR="00917D7B" w:rsidRPr="00687B79" w:rsidRDefault="00917D7B" w:rsidP="003F30CA">
            <w:pPr>
              <w:rPr>
                <w:rFonts w:ascii="Book Antiqua" w:hAnsi="Book Antiqua"/>
              </w:rPr>
            </w:pPr>
            <w:r w:rsidRPr="00687B79">
              <w:rPr>
                <w:rFonts w:ascii="Book Antiqua" w:hAnsi="Book Antiqua"/>
              </w:rPr>
              <w:t>SYIV100-THL901, SYIV100-THL902C, SYIV100-THL902GC</w:t>
            </w:r>
          </w:p>
          <w:p w:rsidR="00917D7B" w:rsidRPr="00687B79" w:rsidRDefault="00917D7B" w:rsidP="003F30CA">
            <w:pPr>
              <w:rPr>
                <w:rFonts w:ascii="Book Antiqua" w:hAnsi="Book Antiqua"/>
              </w:rPr>
            </w:pPr>
            <w:r w:rsidRPr="00687B79">
              <w:rPr>
                <w:rFonts w:ascii="Book Antiqua" w:hAnsi="Book Antiqua"/>
              </w:rPr>
              <w:t>SYIV100-THL903, SYIV100-THL903GC, SYIV100-THL908A</w:t>
            </w:r>
          </w:p>
          <w:p w:rsidR="00917D7B" w:rsidRPr="00687B79" w:rsidRDefault="00917D7B" w:rsidP="003F30CA">
            <w:pPr>
              <w:rPr>
                <w:rFonts w:ascii="Book Antiqua" w:hAnsi="Book Antiqua"/>
              </w:rPr>
            </w:pPr>
            <w:r w:rsidRPr="00687B79">
              <w:rPr>
                <w:rFonts w:ascii="Book Antiqua" w:hAnsi="Book Antiqua"/>
              </w:rPr>
              <w:t xml:space="preserve">SYIV100-THL980AC, SYIV100-THL908LAH, </w:t>
            </w:r>
          </w:p>
          <w:p w:rsidR="00917D7B" w:rsidRPr="00687B79" w:rsidRDefault="00917D7B" w:rsidP="003F30CA">
            <w:pPr>
              <w:rPr>
                <w:rFonts w:ascii="Book Antiqua" w:hAnsi="Book Antiqua"/>
              </w:rPr>
            </w:pPr>
            <w:r w:rsidRPr="00687B79">
              <w:rPr>
                <w:rFonts w:ascii="Book Antiqua" w:hAnsi="Book Antiqua"/>
              </w:rPr>
              <w:t xml:space="preserve">SYIV100-THL954LGC, SYIV100-THL980LA, </w:t>
            </w:r>
          </w:p>
          <w:p w:rsidR="00917D7B" w:rsidRPr="00687B79" w:rsidRDefault="00917D7B" w:rsidP="003F30CA">
            <w:pPr>
              <w:rPr>
                <w:rFonts w:ascii="Book Antiqua" w:hAnsi="Book Antiqua"/>
              </w:rPr>
            </w:pPr>
            <w:r w:rsidRPr="00687B79">
              <w:rPr>
                <w:rFonts w:ascii="Book Antiqua" w:hAnsi="Book Antiqua"/>
              </w:rPr>
              <w:t>SYIV100-THL874LAH, SYIV100-THL864LJ,</w:t>
            </w:r>
          </w:p>
          <w:p w:rsidR="00917D7B" w:rsidRPr="00687B79" w:rsidRDefault="00917D7B" w:rsidP="003F30CA">
            <w:pPr>
              <w:rPr>
                <w:rFonts w:ascii="Book Antiqua" w:hAnsi="Book Antiqua"/>
              </w:rPr>
            </w:pPr>
            <w:r w:rsidRPr="00687B79">
              <w:rPr>
                <w:rFonts w:ascii="Book Antiqua" w:hAnsi="Book Antiqua"/>
              </w:rPr>
              <w:t xml:space="preserve">SYIV100-THL864LY, SYIV100-THL868L J, </w:t>
            </w:r>
          </w:p>
          <w:p w:rsidR="00917D7B" w:rsidRPr="00687B79" w:rsidRDefault="00917D7B" w:rsidP="003F30CA">
            <w:pPr>
              <w:rPr>
                <w:rFonts w:ascii="Book Antiqua" w:hAnsi="Book Antiqua"/>
              </w:rPr>
            </w:pPr>
            <w:r w:rsidRPr="00687B79">
              <w:rPr>
                <w:rFonts w:ascii="Book Antiqua" w:hAnsi="Book Antiqua"/>
              </w:rPr>
              <w:t xml:space="preserve">SYIV100-THL872LAJ, SYIV100-THL863LAJ, </w:t>
            </w:r>
          </w:p>
          <w:p w:rsidR="00917D7B" w:rsidRPr="00687B79" w:rsidRDefault="00917D7B" w:rsidP="003F30CA">
            <w:pPr>
              <w:rPr>
                <w:rFonts w:ascii="Book Antiqua" w:hAnsi="Book Antiqua"/>
              </w:rPr>
            </w:pPr>
            <w:r w:rsidRPr="00687B79">
              <w:rPr>
                <w:rFonts w:ascii="Book Antiqua" w:hAnsi="Book Antiqua"/>
              </w:rPr>
              <w:t>SYIV100-THL953LQXC, SYIV100-THL869LAJ</w:t>
            </w:r>
          </w:p>
          <w:p w:rsidR="00917D7B" w:rsidRPr="00687B79" w:rsidRDefault="00917D7B" w:rsidP="003F30CA">
            <w:pPr>
              <w:rPr>
                <w:rFonts w:ascii="Book Antiqua" w:hAnsi="Book Antiqua"/>
              </w:rPr>
            </w:pPr>
            <w:r w:rsidRPr="00687B79">
              <w:rPr>
                <w:rFonts w:ascii="Book Antiqua" w:hAnsi="Book Antiqua"/>
              </w:rPr>
              <w:t>SYIV100-THL958LBCJ, SYIV100-THL871LBJ</w:t>
            </w:r>
          </w:p>
          <w:p w:rsidR="00917D7B" w:rsidRPr="00687B79" w:rsidRDefault="00917D7B" w:rsidP="003F30CA">
            <w:pPr>
              <w:rPr>
                <w:rFonts w:ascii="Book Antiqua" w:hAnsi="Book Antiqua"/>
              </w:rPr>
            </w:pPr>
            <w:r w:rsidRPr="00687B79">
              <w:rPr>
                <w:rFonts w:ascii="Book Antiqua" w:hAnsi="Book Antiqua"/>
              </w:rPr>
              <w:t>SYIV100-THL870LBJ, SYIV100-THL973LAH</w:t>
            </w:r>
          </w:p>
          <w:p w:rsidR="00917D7B" w:rsidRPr="00687B79" w:rsidRDefault="00917D7B" w:rsidP="003F30CA">
            <w:pPr>
              <w:rPr>
                <w:rFonts w:ascii="Book Antiqua" w:hAnsi="Book Antiqua"/>
              </w:rPr>
            </w:pPr>
            <w:r w:rsidRPr="00687B79">
              <w:rPr>
                <w:rFonts w:ascii="Book Antiqua" w:hAnsi="Book Antiqua"/>
              </w:rPr>
              <w:t>SYIV100-THL907LABJ, SYIV100-THL955LB</w:t>
            </w:r>
          </w:p>
          <w:p w:rsidR="00917D7B" w:rsidRPr="00687B79" w:rsidRDefault="00917D7B" w:rsidP="003F30CA">
            <w:pPr>
              <w:rPr>
                <w:rFonts w:ascii="Book Antiqua" w:hAnsi="Book Antiqua"/>
              </w:rPr>
            </w:pPr>
            <w:r w:rsidRPr="00687B79">
              <w:rPr>
                <w:rFonts w:ascii="Book Antiqua" w:hAnsi="Book Antiqua"/>
              </w:rPr>
              <w:t>SYIV100-THL863LABJ, SYIV100-THL865LABJ</w:t>
            </w:r>
          </w:p>
          <w:p w:rsidR="00917D7B" w:rsidRPr="00687B79" w:rsidRDefault="00917D7B" w:rsidP="003F30CA">
            <w:pPr>
              <w:rPr>
                <w:rFonts w:ascii="Book Antiqua" w:hAnsi="Book Antiqua"/>
              </w:rPr>
            </w:pPr>
            <w:r w:rsidRPr="00687B79">
              <w:rPr>
                <w:rFonts w:ascii="Book Antiqua" w:hAnsi="Book Antiqua"/>
              </w:rPr>
              <w:t>SYIV100-805LABJ, SYIV100-THL867LBH</w:t>
            </w:r>
          </w:p>
          <w:p w:rsidR="00917D7B" w:rsidRPr="00687B79" w:rsidRDefault="00917D7B" w:rsidP="003F30CA">
            <w:pPr>
              <w:rPr>
                <w:rFonts w:ascii="Book Antiqua" w:hAnsi="Book Antiqua"/>
              </w:rPr>
            </w:pPr>
            <w:r w:rsidRPr="00687B79">
              <w:rPr>
                <w:rFonts w:ascii="Book Antiqua" w:hAnsi="Book Antiqua"/>
              </w:rPr>
              <w:t>SYIV100-THL959L, SYIV100-THL606LABJ</w:t>
            </w:r>
          </w:p>
          <w:p w:rsidR="00917D7B" w:rsidRPr="00687B79" w:rsidRDefault="00917D7B" w:rsidP="003F30CA">
            <w:pPr>
              <w:rPr>
                <w:rFonts w:ascii="Book Antiqua" w:hAnsi="Book Antiqua"/>
              </w:rPr>
            </w:pPr>
            <w:r w:rsidRPr="00687B79">
              <w:rPr>
                <w:rFonts w:ascii="Book Antiqua" w:hAnsi="Book Antiqua"/>
              </w:rPr>
              <w:t>SYIV100-Q01LABJ, SYIV100-Q02LABJ</w:t>
            </w:r>
          </w:p>
          <w:p w:rsidR="00917D7B" w:rsidRPr="00687B79" w:rsidRDefault="00917D7B" w:rsidP="003F30CA">
            <w:pPr>
              <w:rPr>
                <w:rFonts w:ascii="Book Antiqua" w:hAnsi="Book Antiqua"/>
              </w:rPr>
            </w:pPr>
            <w:r w:rsidRPr="00687B79">
              <w:rPr>
                <w:rFonts w:ascii="Book Antiqua" w:hAnsi="Book Antiqua"/>
              </w:rPr>
              <w:t>SYIV100-G03LAJ, SYIV100-G02LAJ</w:t>
            </w:r>
          </w:p>
        </w:tc>
        <w:tc>
          <w:tcPr>
            <w:tcW w:w="1417" w:type="dxa"/>
          </w:tcPr>
          <w:p w:rsidR="00917D7B" w:rsidRPr="00687B79" w:rsidRDefault="00917D7B" w:rsidP="003F30CA">
            <w:pPr>
              <w:rPr>
                <w:rFonts w:ascii="Book Antiqua" w:hAnsi="Book Antiqua"/>
                <w:b/>
              </w:rPr>
            </w:pP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3F30CA">
            <w:pPr>
              <w:rPr>
                <w:rFonts w:ascii="Book Antiqua" w:hAnsi="Book Antiqua" w:cstheme="majorBidi"/>
              </w:rPr>
            </w:pPr>
            <w:r w:rsidRPr="00687B79">
              <w:rPr>
                <w:rFonts w:ascii="Book Antiqua" w:hAnsi="Book Antiqua" w:cstheme="majorBidi"/>
              </w:rPr>
              <w:t>M/s Digital Imaging Systems, 121 Habitat Apartments, Shadman II, Ghaus-ul-Azam Road, Lahore</w:t>
            </w:r>
          </w:p>
          <w:p w:rsidR="00917D7B" w:rsidRPr="00687B79" w:rsidRDefault="00917D7B" w:rsidP="003F30CA">
            <w:pPr>
              <w:rPr>
                <w:rFonts w:ascii="Book Antiqua" w:hAnsi="Book Antiqua" w:cstheme="majorBidi"/>
              </w:rPr>
            </w:pPr>
            <w:r w:rsidRPr="00687B79">
              <w:rPr>
                <w:rFonts w:ascii="Book Antiqua" w:hAnsi="Book Antiqua" w:cstheme="majorBidi"/>
              </w:rPr>
              <w:t>(ELI-00094)</w:t>
            </w:r>
          </w:p>
        </w:tc>
        <w:tc>
          <w:tcPr>
            <w:tcW w:w="2410" w:type="dxa"/>
          </w:tcPr>
          <w:p w:rsidR="00917D7B" w:rsidRPr="00687B79" w:rsidRDefault="00917D7B" w:rsidP="003F30CA">
            <w:pPr>
              <w:rPr>
                <w:rFonts w:ascii="Book Antiqua" w:hAnsi="Book Antiqua" w:cstheme="majorBidi"/>
              </w:rPr>
            </w:pPr>
            <w:r w:rsidRPr="00687B79">
              <w:rPr>
                <w:rFonts w:ascii="Book Antiqua" w:hAnsi="Book Antiqua" w:cstheme="majorBidi"/>
                <w:b/>
                <w:bCs/>
              </w:rPr>
              <w:t>Legal Manufacture:</w:t>
            </w:r>
            <w:r w:rsidRPr="00687B79">
              <w:rPr>
                <w:rFonts w:ascii="Book Antiqua" w:hAnsi="Book Antiqua" w:cstheme="majorBidi"/>
                <w:b/>
                <w:bCs/>
              </w:rPr>
              <w:br/>
            </w:r>
            <w:r w:rsidRPr="00687B79">
              <w:rPr>
                <w:rFonts w:ascii="Book Antiqua" w:hAnsi="Book Antiqua" w:cstheme="majorBidi"/>
              </w:rPr>
              <w:t>M/s Abbott Vascular 3200 Lakeside Drive, Santa Clara, CA 95054, USA</w:t>
            </w:r>
          </w:p>
          <w:p w:rsidR="00917D7B" w:rsidRPr="00687B79" w:rsidRDefault="00917D7B" w:rsidP="003F30CA">
            <w:pPr>
              <w:rPr>
                <w:rFonts w:ascii="Book Antiqua" w:hAnsi="Book Antiqua" w:cstheme="majorBidi"/>
              </w:rPr>
            </w:pPr>
            <w:r w:rsidRPr="00687B79">
              <w:rPr>
                <w:rFonts w:ascii="Book Antiqua" w:hAnsi="Book Antiqua" w:cstheme="majorBidi"/>
              </w:rPr>
              <w:br/>
            </w:r>
            <w:r w:rsidRPr="00687B79">
              <w:rPr>
                <w:rFonts w:ascii="Book Antiqua" w:hAnsi="Book Antiqua" w:cstheme="majorBidi"/>
                <w:b/>
                <w:bCs/>
              </w:rPr>
              <w:t>Manufacturing Sites:</w:t>
            </w:r>
            <w:r w:rsidRPr="00687B79">
              <w:rPr>
                <w:rFonts w:ascii="Book Antiqua" w:hAnsi="Book Antiqua" w:cstheme="majorBidi"/>
                <w:b/>
                <w:bCs/>
              </w:rPr>
              <w:br/>
            </w:r>
            <w:r w:rsidRPr="00687B79">
              <w:rPr>
                <w:rFonts w:ascii="Book Antiqua" w:hAnsi="Book Antiqua" w:cstheme="majorBidi"/>
              </w:rPr>
              <w:t>(i) M/s Abbott Vascular 26531, YNEZ Road, Temecula CA 92591, USA</w:t>
            </w:r>
            <w:r w:rsidRPr="00687B79">
              <w:rPr>
                <w:rFonts w:ascii="Book Antiqua" w:hAnsi="Book Antiqua" w:cstheme="majorBidi"/>
              </w:rPr>
              <w:br/>
            </w:r>
            <w:r w:rsidRPr="00687B79">
              <w:rPr>
                <w:rFonts w:ascii="Book Antiqua" w:hAnsi="Book Antiqua" w:cstheme="majorBidi"/>
              </w:rPr>
              <w:br/>
              <w:t>(ii) M/s Abbott Vascular Road No.2, KM 58, Cruce Davila, Barceloneta, PR 00617, USA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 xml:space="preserve">(FSC USFDA Valid Till </w:t>
            </w:r>
          </w:p>
          <w:p w:rsidR="00917D7B" w:rsidRPr="00687B79" w:rsidRDefault="00917D7B" w:rsidP="003F30CA">
            <w:pPr>
              <w:rPr>
                <w:rFonts w:ascii="Book Antiqua" w:hAnsi="Book Antiqua" w:cstheme="majorBidi"/>
                <w:b/>
                <w:bCs/>
              </w:rPr>
            </w:pPr>
            <w:r w:rsidRPr="00687B79">
              <w:rPr>
                <w:rFonts w:ascii="Book Antiqua" w:hAnsi="Book Antiqua" w:cstheme="majorBidi"/>
              </w:rPr>
              <w:t>16-05-2020)</w:t>
            </w: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DOC Guide Wire Extension</w:t>
            </w:r>
          </w:p>
          <w:p w:rsidR="00917D7B" w:rsidRPr="00687B79" w:rsidRDefault="00917D7B" w:rsidP="003F30CA">
            <w:pPr>
              <w:rPr>
                <w:rFonts w:ascii="Book Antiqua" w:hAnsi="Book Antiqua" w:cstheme="majorBidi"/>
              </w:rPr>
            </w:pPr>
          </w:p>
          <w:p w:rsidR="00917D7B" w:rsidRPr="00687B79" w:rsidRDefault="00917D7B" w:rsidP="003F30CA">
            <w:pPr>
              <w:spacing w:line="360" w:lineRule="auto"/>
              <w:rPr>
                <w:rFonts w:ascii="Book Antiqua" w:hAnsi="Book Antiqua" w:cstheme="majorBidi"/>
              </w:rPr>
            </w:pPr>
            <w:r w:rsidRPr="00687B79">
              <w:rPr>
                <w:rFonts w:ascii="Book Antiqua" w:hAnsi="Book Antiqua" w:cstheme="majorBidi"/>
              </w:rPr>
              <w:t>Class : A</w:t>
            </w:r>
          </w:p>
          <w:p w:rsidR="00917D7B" w:rsidRPr="00687B79" w:rsidRDefault="00917D7B" w:rsidP="003F30CA">
            <w:pPr>
              <w:spacing w:line="360" w:lineRule="auto"/>
              <w:rPr>
                <w:rFonts w:ascii="Book Antiqua" w:hAnsi="Book Antiqua" w:cstheme="majorBidi"/>
              </w:rPr>
            </w:pPr>
            <w:r w:rsidRPr="00687B79">
              <w:rPr>
                <w:rFonts w:ascii="Book Antiqua" w:hAnsi="Book Antiqua" w:cstheme="majorBidi"/>
              </w:rPr>
              <w:t>Shelf Life: 2Years</w:t>
            </w:r>
          </w:p>
          <w:p w:rsidR="00917D7B" w:rsidRPr="00687B79" w:rsidRDefault="00917D7B" w:rsidP="003F30CA">
            <w:pPr>
              <w:spacing w:line="360" w:lineRule="auto"/>
              <w:rPr>
                <w:rFonts w:ascii="Book Antiqua" w:hAnsi="Book Antiqua" w:cstheme="majorBidi"/>
              </w:rPr>
            </w:pPr>
            <w:r w:rsidRPr="00687B79">
              <w:rPr>
                <w:rFonts w:ascii="Book Antiqua" w:hAnsi="Book Antiqua" w:cstheme="majorBidi"/>
              </w:rPr>
              <w:t>22260</w:t>
            </w: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Guide Wire Extension is intended to provide the necessary length to allow the exchange of one balloon dilatation catheter, stent, or other interventional device for another while maintaining the position of the guide wire in the desired position</w:t>
            </w:r>
          </w:p>
        </w:tc>
        <w:tc>
          <w:tcPr>
            <w:tcW w:w="1417" w:type="dxa"/>
          </w:tcPr>
          <w:p w:rsidR="00917D7B" w:rsidRPr="00687B79" w:rsidRDefault="00917D7B" w:rsidP="003F30CA">
            <w:pPr>
              <w:rPr>
                <w:rFonts w:ascii="Book Antiqua" w:hAnsi="Book Antiqua" w:cstheme="majorBidi"/>
              </w:rPr>
            </w:pPr>
            <w:r w:rsidRPr="00687B79">
              <w:rPr>
                <w:rFonts w:ascii="Book Antiqua" w:hAnsi="Book Antiqua" w:cstheme="majorBidi"/>
                <w:b/>
                <w:bCs/>
              </w:rPr>
              <w:t>Approved.</w:t>
            </w: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3F30CA">
            <w:pPr>
              <w:rPr>
                <w:rFonts w:ascii="Book Antiqua" w:hAnsi="Book Antiqua" w:cstheme="majorBidi"/>
              </w:rPr>
            </w:pPr>
            <w:r w:rsidRPr="00687B79">
              <w:rPr>
                <w:rFonts w:ascii="Book Antiqua" w:hAnsi="Book Antiqua" w:cstheme="majorBidi"/>
              </w:rPr>
              <w:t>M/s Royal Enterprises, SHS, Karimji Building, Opp HBL North Napier Road, Karachi</w:t>
            </w:r>
          </w:p>
          <w:p w:rsidR="00917D7B" w:rsidRPr="00687B79" w:rsidRDefault="00917D7B" w:rsidP="003F30CA">
            <w:pPr>
              <w:rPr>
                <w:rFonts w:ascii="Book Antiqua" w:hAnsi="Book Antiqua" w:cstheme="majorBidi"/>
              </w:rPr>
            </w:pPr>
            <w:r w:rsidRPr="00687B79">
              <w:rPr>
                <w:rFonts w:ascii="Book Antiqua" w:hAnsi="Book Antiqua" w:cstheme="majorBidi"/>
              </w:rPr>
              <w:t>(ELI-00062)</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Legal Manufacture: </w:t>
            </w:r>
          </w:p>
          <w:p w:rsidR="00917D7B" w:rsidRPr="00687B79" w:rsidRDefault="00917D7B" w:rsidP="003F30CA">
            <w:pPr>
              <w:jc w:val="both"/>
              <w:rPr>
                <w:rFonts w:ascii="Book Antiqua" w:hAnsi="Book Antiqua" w:cstheme="majorBidi"/>
              </w:rPr>
            </w:pPr>
            <w:r w:rsidRPr="00687B79">
              <w:rPr>
                <w:rFonts w:ascii="Book Antiqua" w:hAnsi="Book Antiqua" w:cstheme="majorBidi"/>
              </w:rPr>
              <w:t>M/s Foshan Dongfang Medical Equipment Manufactory (Ltd.), 5 Xingfu Rd., Zone A, Shishan Industrial Park, Nanhai District, Foshan City, P.R China</w:t>
            </w:r>
          </w:p>
          <w:p w:rsidR="00917D7B" w:rsidRPr="00687B79" w:rsidRDefault="00917D7B" w:rsidP="003F30CA">
            <w:pPr>
              <w:rPr>
                <w:rFonts w:ascii="Book Antiqua" w:hAnsi="Book Antiqua" w:cstheme="majorBidi"/>
                <w:b/>
                <w:bCs/>
              </w:rPr>
            </w:pPr>
          </w:p>
          <w:p w:rsidR="00917D7B" w:rsidRPr="00687B79" w:rsidRDefault="00917D7B" w:rsidP="003F30CA">
            <w:pPr>
              <w:rPr>
                <w:rFonts w:ascii="Book Antiqua" w:hAnsi="Book Antiqua" w:cstheme="majorBidi"/>
              </w:rPr>
            </w:pPr>
            <w:r w:rsidRPr="00687B79">
              <w:rPr>
                <w:rFonts w:ascii="Book Antiqua" w:hAnsi="Book Antiqua" w:cstheme="majorBidi"/>
              </w:rPr>
              <w:t>(FSC China Valid Till</w:t>
            </w:r>
          </w:p>
          <w:p w:rsidR="00917D7B" w:rsidRPr="00687B79" w:rsidRDefault="00917D7B" w:rsidP="003F30CA">
            <w:pPr>
              <w:rPr>
                <w:rFonts w:ascii="Book Antiqua" w:hAnsi="Book Antiqua" w:cstheme="majorBidi"/>
              </w:rPr>
            </w:pPr>
            <w:r w:rsidRPr="00687B79">
              <w:rPr>
                <w:rFonts w:ascii="Book Antiqua" w:hAnsi="Book Antiqua" w:cstheme="majorBidi"/>
              </w:rPr>
              <w:t>13-04-2019)</w:t>
            </w: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Unika Plus (Electric Hospital Bed)</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Shelf Life: Not Applicable</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Model: FS3238WGZF4, FS3239WGZF4</w:t>
            </w: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Electric Hospital Bed</w:t>
            </w:r>
          </w:p>
        </w:tc>
        <w:tc>
          <w:tcPr>
            <w:tcW w:w="1417" w:type="dxa"/>
          </w:tcPr>
          <w:p w:rsidR="00917D7B" w:rsidRPr="00687B79" w:rsidRDefault="00917D7B" w:rsidP="003F30CA">
            <w:pPr>
              <w:rPr>
                <w:rFonts w:ascii="Book Antiqua" w:hAnsi="Book Antiqua" w:cstheme="majorBidi"/>
              </w:rPr>
            </w:pPr>
            <w:r w:rsidRPr="00687B79">
              <w:rPr>
                <w:rFonts w:ascii="Book Antiqua" w:hAnsi="Book Antiqua" w:cstheme="majorBidi"/>
                <w:b/>
                <w:bCs/>
              </w:rPr>
              <w:t>Approved.</w:t>
            </w: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B42B6C">
            <w:pPr>
              <w:jc w:val="center"/>
              <w:rPr>
                <w:rFonts w:ascii="Book Antiqua" w:hAnsi="Book Antiqua" w:cstheme="majorBidi"/>
              </w:rPr>
            </w:pPr>
            <w:r w:rsidRPr="00687B79">
              <w:rPr>
                <w:rFonts w:ascii="Book Antiqua" w:hAnsi="Book Antiqua" w:cstheme="majorBidi"/>
              </w:rPr>
              <w:t>-do-</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Legal Manufacture: </w:t>
            </w:r>
          </w:p>
          <w:p w:rsidR="00917D7B" w:rsidRPr="00687B79" w:rsidRDefault="00917D7B" w:rsidP="003F30CA">
            <w:pPr>
              <w:jc w:val="both"/>
              <w:rPr>
                <w:rFonts w:ascii="Book Antiqua" w:hAnsi="Book Antiqua" w:cstheme="majorBidi"/>
              </w:rPr>
            </w:pPr>
            <w:r w:rsidRPr="00687B79">
              <w:rPr>
                <w:rFonts w:ascii="Book Antiqua" w:hAnsi="Book Antiqua" w:cstheme="majorBidi"/>
              </w:rPr>
              <w:t>M/s Foshan Dongfang Medical Equipment Manufactory (Ltd.), 5 Xingfu Rd., Zone A, Shishan Industrial Park, Nanhai District, Foshan City, P.R China</w:t>
            </w:r>
          </w:p>
          <w:p w:rsidR="00917D7B" w:rsidRPr="00687B79" w:rsidRDefault="00917D7B" w:rsidP="003F30CA">
            <w:pPr>
              <w:rPr>
                <w:rFonts w:ascii="Book Antiqua" w:hAnsi="Book Antiqua" w:cstheme="majorBidi"/>
                <w:b/>
                <w:bCs/>
              </w:rPr>
            </w:pPr>
          </w:p>
          <w:p w:rsidR="00917D7B" w:rsidRPr="00687B79" w:rsidRDefault="00917D7B" w:rsidP="003F30CA">
            <w:pPr>
              <w:rPr>
                <w:rFonts w:ascii="Book Antiqua" w:hAnsi="Book Antiqua" w:cstheme="majorBidi"/>
              </w:rPr>
            </w:pPr>
            <w:r w:rsidRPr="00687B79">
              <w:rPr>
                <w:rFonts w:ascii="Book Antiqua" w:hAnsi="Book Antiqua" w:cstheme="majorBidi"/>
              </w:rPr>
              <w:t>(FSC China Valid Till</w:t>
            </w:r>
          </w:p>
          <w:p w:rsidR="00917D7B" w:rsidRPr="00687B79" w:rsidRDefault="00917D7B" w:rsidP="003F30CA">
            <w:pPr>
              <w:rPr>
                <w:rFonts w:ascii="Book Antiqua" w:hAnsi="Book Antiqua" w:cstheme="majorBidi"/>
              </w:rPr>
            </w:pPr>
            <w:r w:rsidRPr="00687B79">
              <w:rPr>
                <w:rFonts w:ascii="Book Antiqua" w:hAnsi="Book Antiqua" w:cstheme="majorBidi"/>
              </w:rPr>
              <w:t>13-04-2019)</w:t>
            </w: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Unika Plus (Electric Wheel Chair)</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Shelf Life: Not Applicable</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Model: FS110A, FS111A, FS112, FS121, FS123, FS124, FS125, FS127, FS129</w:t>
            </w: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Electric Wheel Chair</w:t>
            </w:r>
          </w:p>
        </w:tc>
        <w:tc>
          <w:tcPr>
            <w:tcW w:w="1417" w:type="dxa"/>
          </w:tcPr>
          <w:p w:rsidR="00917D7B" w:rsidRPr="00687B79" w:rsidRDefault="00917D7B" w:rsidP="003F30CA">
            <w:pPr>
              <w:rPr>
                <w:rFonts w:ascii="Book Antiqua" w:hAnsi="Book Antiqua" w:cstheme="majorBidi"/>
              </w:rPr>
            </w:pPr>
            <w:r w:rsidRPr="00687B79">
              <w:rPr>
                <w:rFonts w:ascii="Book Antiqua" w:hAnsi="Book Antiqua" w:cstheme="majorBidi"/>
                <w:b/>
                <w:bCs/>
              </w:rPr>
              <w:t>Approved.</w:t>
            </w: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B42B6C">
            <w:pPr>
              <w:jc w:val="center"/>
              <w:rPr>
                <w:rFonts w:ascii="Book Antiqua" w:hAnsi="Book Antiqua" w:cstheme="majorBidi"/>
              </w:rPr>
            </w:pPr>
            <w:r w:rsidRPr="00687B79">
              <w:rPr>
                <w:rFonts w:ascii="Book Antiqua" w:hAnsi="Book Antiqua" w:cstheme="majorBidi"/>
              </w:rPr>
              <w:t>-do-</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Legal Manufacture: </w:t>
            </w:r>
          </w:p>
          <w:p w:rsidR="00917D7B" w:rsidRPr="00687B79" w:rsidRDefault="00917D7B" w:rsidP="003F30CA">
            <w:pPr>
              <w:jc w:val="both"/>
              <w:rPr>
                <w:rFonts w:ascii="Book Antiqua" w:hAnsi="Book Antiqua" w:cstheme="majorBidi"/>
              </w:rPr>
            </w:pPr>
            <w:r w:rsidRPr="00687B79">
              <w:rPr>
                <w:rFonts w:ascii="Book Antiqua" w:hAnsi="Book Antiqua" w:cstheme="majorBidi"/>
              </w:rPr>
              <w:t>M/s Guangdong Dayang Medical Technology Co., Ltd., Changhongling Industrial Park (2</w:t>
            </w:r>
            <w:r w:rsidRPr="00687B79">
              <w:rPr>
                <w:rFonts w:ascii="Book Antiqua" w:hAnsi="Book Antiqua" w:cstheme="majorBidi"/>
                <w:vertAlign w:val="superscript"/>
              </w:rPr>
              <w:t>nd</w:t>
            </w:r>
            <w:r w:rsidRPr="00687B79">
              <w:rPr>
                <w:rFonts w:ascii="Book Antiqua" w:hAnsi="Book Antiqua" w:cstheme="majorBidi"/>
              </w:rPr>
              <w:t xml:space="preserve"> Phase), Shishan Nanhai District, Foshan, Guangdong, China</w:t>
            </w:r>
          </w:p>
          <w:p w:rsidR="00917D7B" w:rsidRPr="00687B79" w:rsidRDefault="00917D7B" w:rsidP="003F30CA">
            <w:pPr>
              <w:rPr>
                <w:rFonts w:ascii="Book Antiqua" w:hAnsi="Book Antiqua" w:cstheme="majorBidi"/>
                <w:b/>
                <w:bCs/>
              </w:rPr>
            </w:pPr>
          </w:p>
          <w:p w:rsidR="00917D7B" w:rsidRPr="00687B79" w:rsidRDefault="00917D7B" w:rsidP="003F30CA">
            <w:pPr>
              <w:rPr>
                <w:rFonts w:ascii="Book Antiqua" w:hAnsi="Book Antiqua" w:cstheme="majorBidi"/>
              </w:rPr>
            </w:pPr>
            <w:r w:rsidRPr="00687B79">
              <w:rPr>
                <w:rFonts w:ascii="Book Antiqua" w:hAnsi="Book Antiqua" w:cstheme="majorBidi"/>
              </w:rPr>
              <w:t>(FSC China Valid Till</w:t>
            </w:r>
          </w:p>
          <w:p w:rsidR="00917D7B" w:rsidRPr="00687B79" w:rsidRDefault="00917D7B" w:rsidP="003F30CA">
            <w:pPr>
              <w:rPr>
                <w:rFonts w:ascii="Book Antiqua" w:hAnsi="Book Antiqua" w:cstheme="majorBidi"/>
              </w:rPr>
            </w:pPr>
            <w:r w:rsidRPr="00687B79">
              <w:rPr>
                <w:rFonts w:ascii="Book Antiqua" w:hAnsi="Book Antiqua" w:cstheme="majorBidi"/>
              </w:rPr>
              <w:t>20-12-2018)</w:t>
            </w: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Nebicare (Manual Wheel Chair)</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Shelf Life: Not Applicable</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 xml:space="preserve">Model: </w:t>
            </w:r>
          </w:p>
          <w:p w:rsidR="00917D7B" w:rsidRPr="00687B79" w:rsidRDefault="00917D7B" w:rsidP="003F30CA">
            <w:pPr>
              <w:rPr>
                <w:rFonts w:ascii="Book Antiqua" w:hAnsi="Book Antiqua" w:cstheme="majorBidi"/>
              </w:rPr>
            </w:pPr>
            <w:r w:rsidRPr="00687B79">
              <w:rPr>
                <w:rFonts w:ascii="Book Antiqua" w:hAnsi="Book Antiqua" w:cstheme="majorBidi"/>
              </w:rPr>
              <w:t>DY01201LQ, DY01700LQ,</w:t>
            </w:r>
          </w:p>
          <w:p w:rsidR="00917D7B" w:rsidRPr="00687B79" w:rsidRDefault="00917D7B" w:rsidP="003F30CA">
            <w:pPr>
              <w:rPr>
                <w:rFonts w:ascii="Book Antiqua" w:hAnsi="Book Antiqua" w:cstheme="majorBidi"/>
              </w:rPr>
            </w:pPr>
            <w:r w:rsidRPr="00687B79">
              <w:rPr>
                <w:rFonts w:ascii="Book Antiqua" w:hAnsi="Book Antiqua" w:cstheme="majorBidi"/>
              </w:rPr>
              <w:t>DY01802E, DY01809, DY01863, DY01864, DY01868, DY01872, DY01875, DY019001, DY01903</w:t>
            </w:r>
          </w:p>
          <w:p w:rsidR="00917D7B" w:rsidRPr="00687B79" w:rsidRDefault="00917D7B" w:rsidP="003F30CA">
            <w:pPr>
              <w:rPr>
                <w:rFonts w:ascii="Book Antiqua" w:hAnsi="Book Antiqua" w:cstheme="majorBidi"/>
              </w:rPr>
            </w:pPr>
            <w:r w:rsidRPr="00687B79">
              <w:rPr>
                <w:rFonts w:ascii="Book Antiqua" w:hAnsi="Book Antiqua" w:cstheme="majorBidi"/>
              </w:rPr>
              <w:t xml:space="preserve">DY01908, DY01902GC, DY019051, DY01950, DY01953, DY01954, DY01980, DY01958, DY01959, DY01973, DY01990, DY02608, DY02609, DY02608GC, DY02609GC, DY02681, DY02683, DY01805, DY01871  </w:t>
            </w: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Wheel Chair Manual</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Free Sale Certificate Expire on 20-12-2018</w:t>
            </w:r>
          </w:p>
        </w:tc>
        <w:tc>
          <w:tcPr>
            <w:tcW w:w="1417" w:type="dxa"/>
          </w:tcPr>
          <w:p w:rsidR="00917D7B" w:rsidRPr="00687B79" w:rsidRDefault="00917D7B" w:rsidP="003F30CA">
            <w:pPr>
              <w:rPr>
                <w:rFonts w:ascii="Book Antiqua" w:hAnsi="Book Antiqua" w:cstheme="majorBidi"/>
              </w:rPr>
            </w:pPr>
            <w:r w:rsidRPr="00687B79">
              <w:rPr>
                <w:rFonts w:ascii="Book Antiqua" w:hAnsi="Book Antiqua" w:cstheme="majorBidi"/>
                <w:b/>
                <w:bCs/>
              </w:rPr>
              <w:t>Approved.</w:t>
            </w: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B42B6C">
            <w:pPr>
              <w:jc w:val="center"/>
              <w:rPr>
                <w:rFonts w:ascii="Book Antiqua" w:hAnsi="Book Antiqua" w:cstheme="majorBidi"/>
              </w:rPr>
            </w:pPr>
            <w:r w:rsidRPr="00687B79">
              <w:rPr>
                <w:rFonts w:ascii="Book Antiqua" w:hAnsi="Book Antiqua" w:cstheme="majorBidi"/>
              </w:rPr>
              <w:t>-do-</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Legal Manufacture: </w:t>
            </w:r>
          </w:p>
          <w:p w:rsidR="00917D7B" w:rsidRPr="00687B79" w:rsidRDefault="00917D7B" w:rsidP="003F30CA">
            <w:pPr>
              <w:jc w:val="both"/>
              <w:rPr>
                <w:rFonts w:ascii="Book Antiqua" w:hAnsi="Book Antiqua" w:cstheme="majorBidi"/>
              </w:rPr>
            </w:pPr>
            <w:r w:rsidRPr="00687B79">
              <w:rPr>
                <w:rFonts w:ascii="Book Antiqua" w:hAnsi="Book Antiqua" w:cstheme="majorBidi"/>
              </w:rPr>
              <w:t>M/s Foshan Dongfang Medical Equipment Manufactory (Ltd.), 5 Xingfu Rd., Zone A, Shishan Industrial Park, Nanhai District, Foshan City, P.R China</w:t>
            </w:r>
          </w:p>
          <w:p w:rsidR="00917D7B" w:rsidRPr="00687B79" w:rsidRDefault="00917D7B" w:rsidP="003F30CA">
            <w:pPr>
              <w:rPr>
                <w:rFonts w:ascii="Book Antiqua" w:hAnsi="Book Antiqua" w:cstheme="majorBidi"/>
                <w:b/>
                <w:bCs/>
              </w:rPr>
            </w:pPr>
          </w:p>
          <w:p w:rsidR="00917D7B" w:rsidRPr="00687B79" w:rsidRDefault="00917D7B" w:rsidP="003F30CA">
            <w:pPr>
              <w:rPr>
                <w:rFonts w:ascii="Book Antiqua" w:hAnsi="Book Antiqua" w:cstheme="majorBidi"/>
              </w:rPr>
            </w:pPr>
            <w:r w:rsidRPr="00687B79">
              <w:rPr>
                <w:rFonts w:ascii="Book Antiqua" w:hAnsi="Book Antiqua" w:cstheme="majorBidi"/>
              </w:rPr>
              <w:t>(FSC China Valid Till</w:t>
            </w:r>
          </w:p>
          <w:p w:rsidR="00917D7B" w:rsidRPr="00687B79" w:rsidRDefault="00917D7B" w:rsidP="003F30CA">
            <w:pPr>
              <w:rPr>
                <w:rFonts w:ascii="Book Antiqua" w:hAnsi="Book Antiqua" w:cstheme="majorBidi"/>
              </w:rPr>
            </w:pPr>
            <w:r w:rsidRPr="00687B79">
              <w:rPr>
                <w:rFonts w:ascii="Book Antiqua" w:hAnsi="Book Antiqua" w:cstheme="majorBidi"/>
              </w:rPr>
              <w:t>13-04-2019)</w:t>
            </w: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Unika Plus Wheel Chair (Manual)</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Shelf Life: Not Applicable</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Model: FS809, FS802, FS871, FS874, FS875, FS901, FS869, FS903, FS908, FS909, FS873, FS972, FS975, FS864L, FS251L, FS869L, FS872L, FS874L, FS903L, FS868L, FS908L, FS974L, FS955L, FS957L, FS959L, FS980L</w:t>
            </w: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Wheel Chair Manual</w:t>
            </w:r>
          </w:p>
        </w:tc>
        <w:tc>
          <w:tcPr>
            <w:tcW w:w="1417" w:type="dxa"/>
          </w:tcPr>
          <w:p w:rsidR="00917D7B" w:rsidRPr="00687B79" w:rsidRDefault="00917D7B" w:rsidP="003F30CA">
            <w:pPr>
              <w:rPr>
                <w:rFonts w:ascii="Book Antiqua" w:hAnsi="Book Antiqua" w:cstheme="majorBidi"/>
              </w:rPr>
            </w:pPr>
            <w:r w:rsidRPr="00687B79">
              <w:rPr>
                <w:rFonts w:ascii="Book Antiqua" w:hAnsi="Book Antiqua" w:cstheme="majorBidi"/>
                <w:b/>
                <w:bCs/>
              </w:rPr>
              <w:t>Approved.</w:t>
            </w: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3F30CA">
            <w:pPr>
              <w:rPr>
                <w:rFonts w:ascii="Book Antiqua" w:hAnsi="Book Antiqua" w:cstheme="majorBidi"/>
              </w:rPr>
            </w:pPr>
            <w:r w:rsidRPr="00687B79">
              <w:rPr>
                <w:rFonts w:ascii="Book Antiqua" w:hAnsi="Book Antiqua" w:cstheme="majorBidi"/>
              </w:rPr>
              <w:t>M/s BSN Medical (Pvt) Ltd., A/69, SITE Manghopir Road, Karachi</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(ELI-00011)</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Manufacture: </w:t>
            </w:r>
          </w:p>
          <w:p w:rsidR="00917D7B" w:rsidRPr="00687B79" w:rsidRDefault="00917D7B" w:rsidP="003F30CA">
            <w:pPr>
              <w:jc w:val="both"/>
              <w:rPr>
                <w:rFonts w:ascii="Book Antiqua" w:hAnsi="Book Antiqua" w:cstheme="majorBidi"/>
              </w:rPr>
            </w:pPr>
            <w:r w:rsidRPr="00687B79">
              <w:rPr>
                <w:rFonts w:ascii="Book Antiqua" w:hAnsi="Book Antiqua" w:cstheme="majorBidi"/>
              </w:rPr>
              <w:t>M/s BSN Medical GmbH, Quickbornstrabe 24, 20253 Hamburg, Germany</w:t>
            </w:r>
          </w:p>
          <w:p w:rsidR="00917D7B" w:rsidRPr="00687B79" w:rsidRDefault="00917D7B" w:rsidP="003F30CA">
            <w:pPr>
              <w:rPr>
                <w:rFonts w:ascii="Book Antiqua" w:hAnsi="Book Antiqua" w:cstheme="majorBidi"/>
                <w:b/>
                <w:bCs/>
              </w:rPr>
            </w:pPr>
          </w:p>
          <w:p w:rsidR="00917D7B" w:rsidRPr="00687B79" w:rsidRDefault="00917D7B" w:rsidP="00917D7B">
            <w:pPr>
              <w:rPr>
                <w:rFonts w:ascii="Book Antiqua" w:hAnsi="Book Antiqua" w:cstheme="majorBidi"/>
                <w:b/>
                <w:bCs/>
              </w:rPr>
            </w:pPr>
            <w:r w:rsidRPr="00687B79">
              <w:rPr>
                <w:rFonts w:ascii="Book Antiqua" w:hAnsi="Book Antiqua" w:cstheme="majorBidi"/>
              </w:rPr>
              <w:t>(FSC Germany, Issuance Date 23-10-2018)</w:t>
            </w: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Leukomed® T Plus</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Shelf Life: 5 Years</w:t>
            </w:r>
          </w:p>
          <w:p w:rsidR="00917D7B" w:rsidRPr="00687B79" w:rsidRDefault="00917D7B" w:rsidP="003F30CA">
            <w:pPr>
              <w:rPr>
                <w:rFonts w:ascii="Book Antiqua" w:hAnsi="Book Antiqua" w:cstheme="majorBidi"/>
              </w:rPr>
            </w:pPr>
          </w:p>
          <w:p w:rsidR="00917D7B" w:rsidRPr="00687B79" w:rsidRDefault="00917D7B" w:rsidP="00E51126">
            <w:pPr>
              <w:rPr>
                <w:rFonts w:ascii="Book Antiqua" w:hAnsi="Book Antiqua" w:cstheme="majorBidi"/>
              </w:rPr>
            </w:pPr>
            <w:r w:rsidRPr="00687B79">
              <w:rPr>
                <w:rFonts w:ascii="Book Antiqua" w:hAnsi="Book Antiqua" w:cstheme="majorBidi"/>
              </w:rPr>
              <w:t>5cm x 7.2 cm</w:t>
            </w:r>
          </w:p>
          <w:p w:rsidR="00917D7B" w:rsidRPr="00687B79" w:rsidRDefault="00917D7B" w:rsidP="00E51126">
            <w:pPr>
              <w:rPr>
                <w:rFonts w:ascii="Book Antiqua" w:hAnsi="Book Antiqua" w:cstheme="majorBidi"/>
              </w:rPr>
            </w:pPr>
            <w:r w:rsidRPr="00687B79">
              <w:rPr>
                <w:rFonts w:ascii="Book Antiqua" w:hAnsi="Book Antiqua" w:cstheme="majorBidi"/>
              </w:rPr>
              <w:t>8cm x 10 cm</w:t>
            </w:r>
          </w:p>
          <w:p w:rsidR="00917D7B" w:rsidRPr="00687B79" w:rsidRDefault="00917D7B" w:rsidP="00E51126">
            <w:pPr>
              <w:rPr>
                <w:rFonts w:ascii="Book Antiqua" w:hAnsi="Book Antiqua" w:cstheme="majorBidi"/>
              </w:rPr>
            </w:pPr>
            <w:r w:rsidRPr="00687B79">
              <w:rPr>
                <w:rFonts w:ascii="Book Antiqua" w:hAnsi="Book Antiqua" w:cstheme="majorBidi"/>
              </w:rPr>
              <w:t>8cm x 15 cm</w:t>
            </w:r>
          </w:p>
          <w:p w:rsidR="00917D7B" w:rsidRPr="00687B79" w:rsidRDefault="00917D7B" w:rsidP="00E51126">
            <w:pPr>
              <w:rPr>
                <w:rFonts w:ascii="Book Antiqua" w:hAnsi="Book Antiqua" w:cstheme="majorBidi"/>
              </w:rPr>
            </w:pPr>
            <w:r w:rsidRPr="00687B79">
              <w:rPr>
                <w:rFonts w:ascii="Book Antiqua" w:hAnsi="Book Antiqua" w:cstheme="majorBidi"/>
              </w:rPr>
              <w:t>10cm x 20 cm</w:t>
            </w:r>
          </w:p>
          <w:p w:rsidR="00917D7B" w:rsidRPr="00687B79" w:rsidRDefault="00917D7B" w:rsidP="00E51126">
            <w:pPr>
              <w:rPr>
                <w:rFonts w:ascii="Book Antiqua" w:hAnsi="Book Antiqua" w:cstheme="majorBidi"/>
              </w:rPr>
            </w:pPr>
            <w:r w:rsidRPr="00687B79">
              <w:rPr>
                <w:rFonts w:ascii="Book Antiqua" w:hAnsi="Book Antiqua" w:cstheme="majorBidi"/>
              </w:rPr>
              <w:t>10cm x 25 cm</w:t>
            </w:r>
          </w:p>
          <w:p w:rsidR="00917D7B" w:rsidRPr="00687B79" w:rsidRDefault="00917D7B" w:rsidP="00E51126">
            <w:pPr>
              <w:rPr>
                <w:rFonts w:ascii="Book Antiqua" w:hAnsi="Book Antiqua" w:cstheme="majorBidi"/>
              </w:rPr>
            </w:pPr>
            <w:r w:rsidRPr="00687B79">
              <w:rPr>
                <w:rFonts w:ascii="Book Antiqua" w:hAnsi="Book Antiqua" w:cstheme="majorBidi"/>
              </w:rPr>
              <w:t>10cm x 30 cm</w:t>
            </w:r>
          </w:p>
          <w:p w:rsidR="00917D7B" w:rsidRPr="00687B79" w:rsidRDefault="00917D7B" w:rsidP="00E51126">
            <w:pPr>
              <w:rPr>
                <w:rFonts w:ascii="Book Antiqua" w:hAnsi="Book Antiqua" w:cstheme="majorBidi"/>
              </w:rPr>
            </w:pPr>
          </w:p>
          <w:p w:rsidR="00917D7B" w:rsidRPr="00687B79" w:rsidRDefault="00917D7B" w:rsidP="00E51126">
            <w:pPr>
              <w:rPr>
                <w:rFonts w:ascii="Book Antiqua" w:hAnsi="Book Antiqua" w:cstheme="majorBidi"/>
              </w:rPr>
            </w:pPr>
            <w:r w:rsidRPr="00687B79">
              <w:rPr>
                <w:rFonts w:ascii="Book Antiqua" w:hAnsi="Book Antiqua" w:cstheme="majorBidi"/>
              </w:rPr>
              <w:t>Fee submitted: Rs 5000/-</w:t>
            </w: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Transparent Adsorbent Wound Dressing</w:t>
            </w:r>
          </w:p>
        </w:tc>
        <w:tc>
          <w:tcPr>
            <w:tcW w:w="1417" w:type="dxa"/>
          </w:tcPr>
          <w:p w:rsidR="00917D7B" w:rsidRPr="00687B79" w:rsidRDefault="00917D7B" w:rsidP="003F30CA">
            <w:pPr>
              <w:rPr>
                <w:rFonts w:ascii="Book Antiqua" w:hAnsi="Book Antiqua" w:cstheme="majorBidi"/>
              </w:rPr>
            </w:pPr>
            <w:r w:rsidRPr="00687B79">
              <w:rPr>
                <w:rFonts w:ascii="Book Antiqua" w:hAnsi="Book Antiqua" w:cstheme="majorBidi"/>
                <w:b/>
                <w:bCs/>
              </w:rPr>
              <w:t>Approved.</w:t>
            </w: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B42B6C">
            <w:pPr>
              <w:jc w:val="center"/>
              <w:rPr>
                <w:rFonts w:ascii="Book Antiqua" w:hAnsi="Book Antiqua" w:cstheme="majorBidi"/>
              </w:rPr>
            </w:pPr>
            <w:r w:rsidRPr="00687B79">
              <w:rPr>
                <w:rFonts w:ascii="Book Antiqua" w:hAnsi="Book Antiqua" w:cstheme="majorBidi"/>
              </w:rPr>
              <w:t>-do-</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Manufacturer: </w:t>
            </w:r>
          </w:p>
          <w:p w:rsidR="00917D7B" w:rsidRPr="00687B79" w:rsidRDefault="00917D7B" w:rsidP="003F30CA">
            <w:pPr>
              <w:jc w:val="both"/>
              <w:rPr>
                <w:rFonts w:ascii="Book Antiqua" w:hAnsi="Book Antiqua" w:cstheme="majorBidi"/>
              </w:rPr>
            </w:pPr>
            <w:r w:rsidRPr="00687B79">
              <w:rPr>
                <w:rFonts w:ascii="Book Antiqua" w:hAnsi="Book Antiqua" w:cstheme="majorBidi"/>
              </w:rPr>
              <w:t>M/s BSN Medical GmbH, Quickbornstrabe 24, 20253 Hamburg, Germany</w:t>
            </w:r>
          </w:p>
          <w:p w:rsidR="00917D7B" w:rsidRPr="00687B79" w:rsidRDefault="00917D7B" w:rsidP="003F30CA">
            <w:pPr>
              <w:rPr>
                <w:rFonts w:ascii="Book Antiqua" w:hAnsi="Book Antiqua" w:cstheme="majorBidi"/>
                <w:b/>
                <w:bCs/>
              </w:rPr>
            </w:pPr>
          </w:p>
          <w:p w:rsidR="00917D7B" w:rsidRPr="00687B79" w:rsidRDefault="00917D7B" w:rsidP="003F30CA">
            <w:pPr>
              <w:rPr>
                <w:rFonts w:ascii="Book Antiqua" w:hAnsi="Book Antiqua" w:cstheme="majorBidi"/>
                <w:b/>
                <w:bCs/>
              </w:rPr>
            </w:pPr>
            <w:r w:rsidRPr="00687B79">
              <w:rPr>
                <w:rFonts w:ascii="Book Antiqua" w:hAnsi="Book Antiqua" w:cstheme="majorBidi"/>
                <w:b/>
                <w:bCs/>
              </w:rPr>
              <w:t>Manufacturing Plant:</w:t>
            </w:r>
          </w:p>
          <w:p w:rsidR="00917D7B" w:rsidRPr="00687B79" w:rsidRDefault="00917D7B" w:rsidP="003F30CA">
            <w:pPr>
              <w:rPr>
                <w:rFonts w:ascii="Book Antiqua" w:hAnsi="Book Antiqua" w:cstheme="majorBidi"/>
              </w:rPr>
            </w:pPr>
            <w:r w:rsidRPr="00687B79">
              <w:rPr>
                <w:rFonts w:ascii="Book Antiqua" w:hAnsi="Book Antiqua" w:cstheme="majorBidi"/>
              </w:rPr>
              <w:t>M/s BSN Medical GmbH Heykenaukamp 10 21147 Hamburg, Germany</w:t>
            </w:r>
          </w:p>
          <w:p w:rsidR="00917D7B" w:rsidRPr="00687B79" w:rsidRDefault="00917D7B" w:rsidP="003F30CA">
            <w:pPr>
              <w:rPr>
                <w:rFonts w:ascii="Book Antiqua" w:hAnsi="Book Antiqua" w:cstheme="majorBidi"/>
              </w:rPr>
            </w:pPr>
          </w:p>
          <w:p w:rsidR="00917D7B" w:rsidRPr="00687B79" w:rsidRDefault="00917D7B" w:rsidP="00917D7B">
            <w:pPr>
              <w:rPr>
                <w:rFonts w:ascii="Book Antiqua" w:hAnsi="Book Antiqua" w:cstheme="majorBidi"/>
              </w:rPr>
            </w:pPr>
            <w:r w:rsidRPr="00687B79">
              <w:rPr>
                <w:rFonts w:ascii="Book Antiqua" w:hAnsi="Book Antiqua" w:cstheme="majorBidi"/>
              </w:rPr>
              <w:t>(FSC Germany,</w:t>
            </w:r>
          </w:p>
          <w:p w:rsidR="00917D7B" w:rsidRPr="00687B79" w:rsidRDefault="00917D7B" w:rsidP="00917D7B">
            <w:pPr>
              <w:rPr>
                <w:rFonts w:ascii="Book Antiqua" w:hAnsi="Book Antiqua" w:cstheme="majorBidi"/>
                <w:b/>
                <w:bCs/>
              </w:rPr>
            </w:pPr>
            <w:r w:rsidRPr="00687B79">
              <w:rPr>
                <w:rFonts w:ascii="Book Antiqua" w:hAnsi="Book Antiqua" w:cstheme="majorBidi"/>
              </w:rPr>
              <w:t xml:space="preserve"> Issuance Date 24-04-2017)</w:t>
            </w: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 xml:space="preserve">Leukomed® </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Shelf Life: 5 Years</w:t>
            </w:r>
          </w:p>
          <w:p w:rsidR="00917D7B" w:rsidRPr="00687B79" w:rsidRDefault="00917D7B" w:rsidP="003F30CA">
            <w:pPr>
              <w:rPr>
                <w:rFonts w:ascii="Book Antiqua" w:hAnsi="Book Antiqua" w:cstheme="majorBidi"/>
              </w:rPr>
            </w:pPr>
          </w:p>
          <w:p w:rsidR="00917D7B" w:rsidRPr="00687B79" w:rsidRDefault="00917D7B" w:rsidP="00E51126">
            <w:pPr>
              <w:rPr>
                <w:rFonts w:ascii="Book Antiqua" w:hAnsi="Book Antiqua" w:cstheme="majorBidi"/>
              </w:rPr>
            </w:pPr>
            <w:r w:rsidRPr="00687B79">
              <w:rPr>
                <w:rFonts w:ascii="Book Antiqua" w:hAnsi="Book Antiqua" w:cstheme="majorBidi"/>
              </w:rPr>
              <w:t>5cm x 7.2 cm</w:t>
            </w:r>
          </w:p>
          <w:p w:rsidR="00917D7B" w:rsidRPr="00687B79" w:rsidRDefault="00917D7B" w:rsidP="00E51126">
            <w:pPr>
              <w:rPr>
                <w:rFonts w:ascii="Book Antiqua" w:hAnsi="Book Antiqua" w:cstheme="majorBidi"/>
              </w:rPr>
            </w:pPr>
            <w:r w:rsidRPr="00687B79">
              <w:rPr>
                <w:rFonts w:ascii="Book Antiqua" w:hAnsi="Book Antiqua" w:cstheme="majorBidi"/>
              </w:rPr>
              <w:t>8cm x 10 cm</w:t>
            </w:r>
          </w:p>
          <w:p w:rsidR="00917D7B" w:rsidRPr="00687B79" w:rsidRDefault="00917D7B" w:rsidP="00E51126">
            <w:pPr>
              <w:rPr>
                <w:rFonts w:ascii="Book Antiqua" w:hAnsi="Book Antiqua" w:cstheme="majorBidi"/>
              </w:rPr>
            </w:pPr>
            <w:r w:rsidRPr="00687B79">
              <w:rPr>
                <w:rFonts w:ascii="Book Antiqua" w:hAnsi="Book Antiqua" w:cstheme="majorBidi"/>
              </w:rPr>
              <w:t>8cm x 15 cm</w:t>
            </w:r>
          </w:p>
          <w:p w:rsidR="00917D7B" w:rsidRPr="00687B79" w:rsidRDefault="00917D7B" w:rsidP="00E51126">
            <w:pPr>
              <w:rPr>
                <w:rFonts w:ascii="Book Antiqua" w:hAnsi="Book Antiqua" w:cstheme="majorBidi"/>
              </w:rPr>
            </w:pPr>
            <w:r w:rsidRPr="00687B79">
              <w:rPr>
                <w:rFonts w:ascii="Book Antiqua" w:hAnsi="Book Antiqua" w:cstheme="majorBidi"/>
              </w:rPr>
              <w:t>10cm x 20 cm</w:t>
            </w:r>
          </w:p>
          <w:p w:rsidR="00917D7B" w:rsidRPr="00687B79" w:rsidRDefault="00917D7B" w:rsidP="00E51126">
            <w:pPr>
              <w:rPr>
                <w:rFonts w:ascii="Book Antiqua" w:hAnsi="Book Antiqua" w:cstheme="majorBidi"/>
              </w:rPr>
            </w:pPr>
            <w:r w:rsidRPr="00687B79">
              <w:rPr>
                <w:rFonts w:ascii="Book Antiqua" w:hAnsi="Book Antiqua" w:cstheme="majorBidi"/>
              </w:rPr>
              <w:t>10cm x 25 cm</w:t>
            </w:r>
          </w:p>
          <w:p w:rsidR="00917D7B" w:rsidRPr="00687B79" w:rsidRDefault="00917D7B" w:rsidP="00E51126">
            <w:pPr>
              <w:rPr>
                <w:rFonts w:ascii="Book Antiqua" w:hAnsi="Book Antiqua" w:cstheme="majorBidi"/>
              </w:rPr>
            </w:pPr>
            <w:r w:rsidRPr="00687B79">
              <w:rPr>
                <w:rFonts w:ascii="Book Antiqua" w:hAnsi="Book Antiqua" w:cstheme="majorBidi"/>
              </w:rPr>
              <w:t>10cm x 30 cm</w:t>
            </w:r>
          </w:p>
          <w:p w:rsidR="00917D7B" w:rsidRPr="00687B79" w:rsidRDefault="00917D7B" w:rsidP="00E51126">
            <w:pPr>
              <w:rPr>
                <w:rFonts w:ascii="Book Antiqua" w:hAnsi="Book Antiqua" w:cstheme="majorBidi"/>
              </w:rPr>
            </w:pPr>
          </w:p>
          <w:p w:rsidR="00917D7B" w:rsidRPr="00687B79" w:rsidRDefault="00917D7B" w:rsidP="00E51126">
            <w:pPr>
              <w:rPr>
                <w:rFonts w:ascii="Book Antiqua" w:hAnsi="Book Antiqua" w:cstheme="majorBidi"/>
              </w:rPr>
            </w:pPr>
            <w:r w:rsidRPr="00687B79">
              <w:rPr>
                <w:rFonts w:ascii="Book Antiqua" w:hAnsi="Book Antiqua" w:cstheme="majorBidi"/>
              </w:rPr>
              <w:t>Fee submitted: Rs 5000/-</w:t>
            </w: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Adsorbent Wound Dressing</w:t>
            </w:r>
          </w:p>
        </w:tc>
        <w:tc>
          <w:tcPr>
            <w:tcW w:w="1417" w:type="dxa"/>
          </w:tcPr>
          <w:p w:rsidR="00917D7B" w:rsidRPr="00687B79" w:rsidRDefault="00917D7B" w:rsidP="003F30CA">
            <w:pPr>
              <w:rPr>
                <w:rFonts w:ascii="Book Antiqua" w:hAnsi="Book Antiqua" w:cstheme="majorBidi"/>
              </w:rPr>
            </w:pPr>
            <w:r w:rsidRPr="00687B79">
              <w:rPr>
                <w:rFonts w:ascii="Book Antiqua" w:hAnsi="Book Antiqua" w:cstheme="majorBidi"/>
                <w:b/>
                <w:bCs/>
              </w:rPr>
              <w:t>Approved.</w:t>
            </w: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B42B6C">
            <w:pPr>
              <w:jc w:val="center"/>
              <w:rPr>
                <w:rFonts w:ascii="Book Antiqua" w:hAnsi="Book Antiqua" w:cstheme="majorBidi"/>
              </w:rPr>
            </w:pPr>
            <w:r w:rsidRPr="00687B79">
              <w:rPr>
                <w:rFonts w:ascii="Book Antiqua" w:hAnsi="Book Antiqua" w:cstheme="majorBidi"/>
              </w:rPr>
              <w:t>-do-</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Manufacturer: </w:t>
            </w:r>
          </w:p>
          <w:p w:rsidR="00917D7B" w:rsidRPr="00687B79" w:rsidRDefault="00917D7B" w:rsidP="003F30CA">
            <w:pPr>
              <w:jc w:val="both"/>
              <w:rPr>
                <w:rFonts w:ascii="Book Antiqua" w:hAnsi="Book Antiqua" w:cstheme="majorBidi"/>
              </w:rPr>
            </w:pPr>
            <w:r w:rsidRPr="00687B79">
              <w:rPr>
                <w:rFonts w:ascii="Book Antiqua" w:hAnsi="Book Antiqua" w:cstheme="majorBidi"/>
              </w:rPr>
              <w:t>M/s BSN Medical GmbH, Quickbornstrabe 24, 20253 Hamburg, Germany</w:t>
            </w:r>
          </w:p>
          <w:p w:rsidR="00917D7B" w:rsidRPr="00687B79" w:rsidRDefault="00917D7B" w:rsidP="003F30CA">
            <w:pPr>
              <w:rPr>
                <w:rFonts w:ascii="Book Antiqua" w:hAnsi="Book Antiqua" w:cstheme="majorBidi"/>
                <w:b/>
                <w:bCs/>
              </w:rPr>
            </w:pPr>
          </w:p>
          <w:p w:rsidR="00917D7B" w:rsidRPr="00687B79" w:rsidRDefault="00917D7B" w:rsidP="003F30CA">
            <w:pPr>
              <w:rPr>
                <w:rFonts w:ascii="Book Antiqua" w:hAnsi="Book Antiqua" w:cstheme="majorBidi"/>
                <w:b/>
                <w:bCs/>
              </w:rPr>
            </w:pPr>
            <w:r w:rsidRPr="00687B79">
              <w:rPr>
                <w:rFonts w:ascii="Book Antiqua" w:hAnsi="Book Antiqua" w:cstheme="majorBidi"/>
                <w:b/>
                <w:bCs/>
              </w:rPr>
              <w:t>Manufacturing Plant:</w:t>
            </w:r>
          </w:p>
          <w:p w:rsidR="00917D7B" w:rsidRPr="00687B79" w:rsidRDefault="00917D7B" w:rsidP="003F30CA">
            <w:pPr>
              <w:rPr>
                <w:rFonts w:ascii="Book Antiqua" w:hAnsi="Book Antiqua" w:cstheme="majorBidi"/>
              </w:rPr>
            </w:pPr>
            <w:r w:rsidRPr="00687B79">
              <w:rPr>
                <w:rFonts w:ascii="Book Antiqua" w:hAnsi="Book Antiqua" w:cstheme="majorBidi"/>
              </w:rPr>
              <w:t>M/s BSN Medical GmbH Heykenaukamp 10 21147 Hamburg, Germany</w:t>
            </w:r>
          </w:p>
          <w:p w:rsidR="00917D7B" w:rsidRPr="00687B79" w:rsidRDefault="00917D7B" w:rsidP="003F30CA">
            <w:pPr>
              <w:rPr>
                <w:rFonts w:ascii="Book Antiqua" w:hAnsi="Book Antiqua" w:cstheme="majorBidi"/>
              </w:rPr>
            </w:pPr>
          </w:p>
          <w:p w:rsidR="00917D7B" w:rsidRPr="00687B79" w:rsidRDefault="00917D7B" w:rsidP="00917D7B">
            <w:pPr>
              <w:rPr>
                <w:rFonts w:ascii="Book Antiqua" w:hAnsi="Book Antiqua" w:cstheme="majorBidi"/>
                <w:b/>
                <w:bCs/>
              </w:rPr>
            </w:pPr>
            <w:r w:rsidRPr="00687B79">
              <w:rPr>
                <w:rFonts w:ascii="Book Antiqua" w:hAnsi="Book Antiqua" w:cstheme="majorBidi"/>
              </w:rPr>
              <w:t>(FSC Germany Issuance Date 24-04-2017)</w:t>
            </w: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 xml:space="preserve">Fixomull® Stretch </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Shelf Life: 5 Years</w:t>
            </w:r>
          </w:p>
          <w:p w:rsidR="00917D7B" w:rsidRPr="00687B79" w:rsidRDefault="00917D7B" w:rsidP="003F30CA">
            <w:pPr>
              <w:rPr>
                <w:rFonts w:ascii="Book Antiqua" w:hAnsi="Book Antiqua" w:cstheme="majorBidi"/>
              </w:rPr>
            </w:pPr>
          </w:p>
          <w:p w:rsidR="00917D7B" w:rsidRPr="00687B79" w:rsidRDefault="00917D7B" w:rsidP="00E51126">
            <w:pPr>
              <w:rPr>
                <w:rFonts w:ascii="Book Antiqua" w:hAnsi="Book Antiqua" w:cstheme="majorBidi"/>
              </w:rPr>
            </w:pPr>
            <w:r w:rsidRPr="00687B79">
              <w:rPr>
                <w:rFonts w:ascii="Book Antiqua" w:hAnsi="Book Antiqua" w:cstheme="majorBidi"/>
              </w:rPr>
              <w:t>5cm x 10 m</w:t>
            </w:r>
          </w:p>
          <w:p w:rsidR="00917D7B" w:rsidRPr="00687B79" w:rsidRDefault="00917D7B" w:rsidP="00E51126">
            <w:pPr>
              <w:rPr>
                <w:rFonts w:ascii="Book Antiqua" w:hAnsi="Book Antiqua" w:cstheme="majorBidi"/>
              </w:rPr>
            </w:pPr>
            <w:r w:rsidRPr="00687B79">
              <w:rPr>
                <w:rFonts w:ascii="Book Antiqua" w:hAnsi="Book Antiqua" w:cstheme="majorBidi"/>
              </w:rPr>
              <w:t>10cm x 10 m</w:t>
            </w:r>
          </w:p>
          <w:p w:rsidR="00917D7B" w:rsidRPr="00687B79" w:rsidRDefault="00917D7B" w:rsidP="00E51126">
            <w:pPr>
              <w:rPr>
                <w:rFonts w:ascii="Book Antiqua" w:hAnsi="Book Antiqua" w:cstheme="majorBidi"/>
              </w:rPr>
            </w:pPr>
          </w:p>
          <w:p w:rsidR="00917D7B" w:rsidRPr="00687B79" w:rsidRDefault="00917D7B" w:rsidP="00E51126">
            <w:pPr>
              <w:rPr>
                <w:rFonts w:ascii="Book Antiqua" w:hAnsi="Book Antiqua" w:cstheme="majorBidi"/>
              </w:rPr>
            </w:pPr>
            <w:r w:rsidRPr="00687B79">
              <w:rPr>
                <w:rFonts w:ascii="Book Antiqua" w:hAnsi="Book Antiqua" w:cstheme="majorBidi"/>
              </w:rPr>
              <w:t>Fee submitted: Rs 5000/-</w:t>
            </w: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Adhesive Tape</w:t>
            </w:r>
          </w:p>
        </w:tc>
        <w:tc>
          <w:tcPr>
            <w:tcW w:w="1417" w:type="dxa"/>
          </w:tcPr>
          <w:p w:rsidR="00917D7B" w:rsidRPr="00687B79" w:rsidRDefault="00917D7B" w:rsidP="003F30CA">
            <w:pPr>
              <w:rPr>
                <w:rFonts w:ascii="Book Antiqua" w:hAnsi="Book Antiqua" w:cstheme="majorBidi"/>
              </w:rPr>
            </w:pPr>
            <w:r w:rsidRPr="00687B79">
              <w:rPr>
                <w:rFonts w:ascii="Book Antiqua" w:hAnsi="Book Antiqua" w:cstheme="majorBidi"/>
                <w:b/>
                <w:bCs/>
              </w:rPr>
              <w:t>Approved.</w:t>
            </w: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917D7B">
            <w:pPr>
              <w:rPr>
                <w:rFonts w:ascii="Book Antiqua" w:hAnsi="Book Antiqua" w:cstheme="majorBidi"/>
              </w:rPr>
            </w:pPr>
            <w:r w:rsidRPr="00687B79">
              <w:rPr>
                <w:rFonts w:ascii="Book Antiqua" w:hAnsi="Book Antiqua" w:cstheme="majorBidi"/>
              </w:rPr>
              <w:t>M/s Royal Enterprises, SHS, Karimji Building, Opp HBL North Napier Road, Karachi</w:t>
            </w:r>
          </w:p>
          <w:p w:rsidR="00917D7B" w:rsidRPr="00687B79" w:rsidRDefault="00917D7B" w:rsidP="00B42B6C">
            <w:pPr>
              <w:jc w:val="center"/>
              <w:rPr>
                <w:rFonts w:ascii="Book Antiqua" w:hAnsi="Book Antiqua" w:cstheme="majorBidi"/>
              </w:rPr>
            </w:pPr>
            <w:r w:rsidRPr="00687B79">
              <w:rPr>
                <w:rFonts w:ascii="Book Antiqua" w:hAnsi="Book Antiqua" w:cstheme="majorBidi"/>
              </w:rPr>
              <w:t>(ELI-00062)</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Manufacturer: </w:t>
            </w:r>
          </w:p>
          <w:p w:rsidR="00917D7B" w:rsidRPr="00687B79" w:rsidRDefault="00917D7B" w:rsidP="003F30CA">
            <w:pPr>
              <w:jc w:val="both"/>
              <w:rPr>
                <w:rFonts w:ascii="Book Antiqua" w:hAnsi="Book Antiqua" w:cstheme="majorBidi"/>
              </w:rPr>
            </w:pPr>
            <w:r w:rsidRPr="00687B79">
              <w:rPr>
                <w:rFonts w:ascii="Book Antiqua" w:hAnsi="Book Antiqua" w:cstheme="majorBidi"/>
              </w:rPr>
              <w:t>M/s Guangdong Kaiyang Medical Technology Group Co., Ltd., (Ercun Industrial Area) Fushenggang, Yanfeng, Shishan Town, Nanhan District, Foshan City, China</w:t>
            </w:r>
          </w:p>
          <w:p w:rsidR="00917D7B" w:rsidRPr="00687B79" w:rsidRDefault="00917D7B" w:rsidP="003F30CA">
            <w:pPr>
              <w:rPr>
                <w:rFonts w:ascii="Book Antiqua" w:hAnsi="Book Antiqua" w:cstheme="majorBidi"/>
                <w:b/>
                <w:bCs/>
              </w:rPr>
            </w:pPr>
          </w:p>
          <w:p w:rsidR="00917D7B" w:rsidRPr="00687B79" w:rsidRDefault="00917D7B" w:rsidP="003F30CA">
            <w:pPr>
              <w:rPr>
                <w:rFonts w:ascii="Book Antiqua" w:hAnsi="Book Antiqua" w:cstheme="majorBidi"/>
              </w:rPr>
            </w:pPr>
            <w:r w:rsidRPr="00687B79">
              <w:rPr>
                <w:rFonts w:ascii="Book Antiqua" w:hAnsi="Book Antiqua" w:cstheme="majorBidi"/>
              </w:rPr>
              <w:t>(FSC China Valid Till</w:t>
            </w:r>
          </w:p>
          <w:p w:rsidR="00917D7B" w:rsidRPr="00687B79" w:rsidRDefault="00917D7B" w:rsidP="003F30CA">
            <w:pPr>
              <w:rPr>
                <w:rFonts w:ascii="Book Antiqua" w:hAnsi="Book Antiqua" w:cstheme="majorBidi"/>
              </w:rPr>
            </w:pPr>
            <w:r w:rsidRPr="00687B79">
              <w:rPr>
                <w:rFonts w:ascii="Book Antiqua" w:hAnsi="Book Antiqua" w:cstheme="majorBidi"/>
              </w:rPr>
              <w:t>27-05-2020)</w:t>
            </w: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UNIKA + Wheel Chair</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Shelf Life: Not Mentioned</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 xml:space="preserve">KY809, KY638Q, KY681Y, KY608, KY609, KY607-17, KY689BQ, KY868, KY875, KY874, KY607GCJ, KY609GC, KY610GCJ, KY608GC, KY608GCE, KY681-51, KY605, KY980AC, KY951B56, KY863LAJ, KY908LAH, KY909LAH, KY903LQ-A, KY958LAC, KY958LC, KY959L, KY863LABJ-12, KY9001L, KY9003L, KY976LAQ, KY871LVJ, KY973LAH, KY982LBGC, </w:t>
            </w:r>
          </w:p>
          <w:p w:rsidR="00917D7B" w:rsidRPr="00687B79" w:rsidRDefault="00917D7B" w:rsidP="003F30CA">
            <w:pPr>
              <w:rPr>
                <w:rFonts w:ascii="Book Antiqua" w:hAnsi="Book Antiqua" w:cstheme="majorBidi"/>
              </w:rPr>
            </w:pPr>
            <w:r w:rsidRPr="00687B79">
              <w:rPr>
                <w:rFonts w:ascii="Book Antiqua" w:hAnsi="Book Antiqua" w:cstheme="majorBidi"/>
              </w:rPr>
              <w:t>KY955LB, KY957BGC, KY976A-43, KY870ABJ, KY940BJ, KY871, KY954LGC, KY968LI, KY972LAJ, KY969LB-A, KY974L, KY903LG, KY903LB, KY988LAQ, KY950LBQ, KY903LACX, KY951LQ, KY953LQXC, KY903LQA, KY608L, KY608LGCJ, KY902GC, KY903B, KY902C, KY901, KY909B, KY972B, KY986BQ, KY956X, KY903GCJ</w:t>
            </w: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Wheel Chair</w:t>
            </w:r>
          </w:p>
        </w:tc>
        <w:tc>
          <w:tcPr>
            <w:tcW w:w="1417" w:type="dxa"/>
          </w:tcPr>
          <w:p w:rsidR="00917D7B" w:rsidRPr="00687B79" w:rsidRDefault="00917D7B" w:rsidP="003F30CA">
            <w:pPr>
              <w:rPr>
                <w:rFonts w:ascii="Book Antiqua" w:hAnsi="Book Antiqua" w:cstheme="majorBidi"/>
              </w:rPr>
            </w:pPr>
            <w:r w:rsidRPr="00687B79">
              <w:rPr>
                <w:rFonts w:ascii="Book Antiqua" w:hAnsi="Book Antiqua" w:cstheme="majorBidi"/>
                <w:b/>
                <w:bCs/>
              </w:rPr>
              <w:t>Approved.</w:t>
            </w: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917D7B">
            <w:pPr>
              <w:rPr>
                <w:rFonts w:ascii="Book Antiqua" w:hAnsi="Book Antiqua" w:cstheme="majorBidi"/>
              </w:rPr>
            </w:pPr>
            <w:r w:rsidRPr="00687B79">
              <w:rPr>
                <w:rFonts w:ascii="Book Antiqua" w:hAnsi="Book Antiqua" w:cstheme="majorBidi"/>
              </w:rPr>
              <w:t>M/s BSN Medical (Pvt) Ltd., A/69, SITE Manghopir Road, Karachi</w:t>
            </w:r>
          </w:p>
          <w:p w:rsidR="00917D7B" w:rsidRPr="00687B79" w:rsidRDefault="00917D7B" w:rsidP="00B42B6C">
            <w:pPr>
              <w:jc w:val="center"/>
              <w:rPr>
                <w:rFonts w:ascii="Book Antiqua" w:hAnsi="Book Antiqua" w:cstheme="majorBidi"/>
              </w:rPr>
            </w:pPr>
          </w:p>
          <w:p w:rsidR="00917D7B" w:rsidRPr="00687B79" w:rsidRDefault="00917D7B" w:rsidP="00B42B6C">
            <w:pPr>
              <w:jc w:val="center"/>
              <w:rPr>
                <w:rFonts w:ascii="Book Antiqua" w:hAnsi="Book Antiqua" w:cstheme="majorBidi"/>
              </w:rPr>
            </w:pPr>
            <w:r w:rsidRPr="00687B79">
              <w:rPr>
                <w:rFonts w:ascii="Book Antiqua" w:hAnsi="Book Antiqua" w:cstheme="majorBidi"/>
              </w:rPr>
              <w:t>(ELI-00011)</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Legal Manufacturer: </w:t>
            </w:r>
          </w:p>
          <w:p w:rsidR="00917D7B" w:rsidRPr="00687B79" w:rsidRDefault="00917D7B" w:rsidP="003F30CA">
            <w:pPr>
              <w:jc w:val="both"/>
              <w:rPr>
                <w:rFonts w:ascii="Book Antiqua" w:hAnsi="Book Antiqua" w:cstheme="majorBidi"/>
              </w:rPr>
            </w:pPr>
            <w:r w:rsidRPr="00687B79">
              <w:rPr>
                <w:rFonts w:ascii="Book Antiqua" w:hAnsi="Book Antiqua" w:cstheme="majorBidi"/>
              </w:rPr>
              <w:t>M/s BSN Medical Inc., 5825 Carnegie Blvd, Charlotte, NC 28209, USA</w:t>
            </w:r>
          </w:p>
          <w:p w:rsidR="00917D7B" w:rsidRPr="00687B79" w:rsidRDefault="00917D7B" w:rsidP="003F30CA">
            <w:pPr>
              <w:rPr>
                <w:rFonts w:ascii="Book Antiqua" w:hAnsi="Book Antiqua" w:cstheme="majorBidi"/>
                <w:b/>
                <w:bCs/>
              </w:rPr>
            </w:pPr>
          </w:p>
          <w:p w:rsidR="00917D7B" w:rsidRPr="00687B79" w:rsidRDefault="00917D7B" w:rsidP="003F30CA">
            <w:pPr>
              <w:rPr>
                <w:rFonts w:ascii="Book Antiqua" w:hAnsi="Book Antiqua" w:cstheme="majorBidi"/>
                <w:b/>
                <w:bCs/>
              </w:rPr>
            </w:pPr>
            <w:r w:rsidRPr="00687B79">
              <w:rPr>
                <w:rFonts w:ascii="Book Antiqua" w:hAnsi="Book Antiqua" w:cstheme="majorBidi"/>
                <w:b/>
                <w:bCs/>
              </w:rPr>
              <w:t>Manufacturing Facility:</w:t>
            </w:r>
          </w:p>
          <w:p w:rsidR="00917D7B" w:rsidRPr="00687B79" w:rsidRDefault="00917D7B" w:rsidP="003F30CA">
            <w:pPr>
              <w:rPr>
                <w:rFonts w:ascii="Book Antiqua" w:hAnsi="Book Antiqua" w:cstheme="majorBidi"/>
                <w:lang w:val="sv-SE"/>
              </w:rPr>
            </w:pPr>
            <w:r w:rsidRPr="00687B79">
              <w:rPr>
                <w:rFonts w:ascii="Book Antiqua" w:hAnsi="Book Antiqua" w:cstheme="majorBidi"/>
              </w:rPr>
              <w:t xml:space="preserve">M/s BSN Medical SA de CV Av. </w:t>
            </w:r>
            <w:r w:rsidRPr="00687B79">
              <w:rPr>
                <w:rFonts w:ascii="Book Antiqua" w:hAnsi="Book Antiqua" w:cstheme="majorBidi"/>
                <w:lang w:val="sv-SE"/>
              </w:rPr>
              <w:t>Parque SN Villa Florida Reynosa, Tamaulipas 88715, Mexico</w:t>
            </w:r>
          </w:p>
          <w:p w:rsidR="00917D7B" w:rsidRPr="00687B79" w:rsidRDefault="00917D7B" w:rsidP="003F30CA">
            <w:pPr>
              <w:rPr>
                <w:rFonts w:ascii="Book Antiqua" w:hAnsi="Book Antiqua" w:cstheme="majorBidi"/>
                <w:lang w:val="sv-SE"/>
              </w:rPr>
            </w:pPr>
          </w:p>
          <w:p w:rsidR="00917D7B" w:rsidRPr="00687B79" w:rsidRDefault="00917D7B" w:rsidP="003F30CA">
            <w:pPr>
              <w:rPr>
                <w:rFonts w:ascii="Book Antiqua" w:hAnsi="Book Antiqua" w:cstheme="majorBidi"/>
              </w:rPr>
            </w:pPr>
            <w:r w:rsidRPr="00687B79">
              <w:rPr>
                <w:rFonts w:ascii="Book Antiqua" w:hAnsi="Book Antiqua" w:cstheme="majorBidi"/>
              </w:rPr>
              <w:t>(FSC USFDA Valid Till</w:t>
            </w:r>
          </w:p>
          <w:p w:rsidR="00917D7B" w:rsidRPr="00687B79" w:rsidRDefault="00917D7B" w:rsidP="003F30CA">
            <w:pPr>
              <w:rPr>
                <w:rFonts w:ascii="Book Antiqua" w:hAnsi="Book Antiqua" w:cstheme="majorBidi"/>
                <w:b/>
                <w:bCs/>
              </w:rPr>
            </w:pPr>
            <w:r w:rsidRPr="00687B79">
              <w:rPr>
                <w:rFonts w:ascii="Book Antiqua" w:hAnsi="Book Antiqua" w:cstheme="majorBidi"/>
              </w:rPr>
              <w:t>13-06-2019)</w:t>
            </w: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Flashcast® Fiberglass Cast Bandage Tape</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Shelf Life: 5 Years</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5cm X 3.6m</w:t>
            </w:r>
          </w:p>
          <w:p w:rsidR="00917D7B" w:rsidRPr="00687B79" w:rsidRDefault="00917D7B" w:rsidP="003F30CA">
            <w:pPr>
              <w:rPr>
                <w:rFonts w:ascii="Book Antiqua" w:hAnsi="Book Antiqua" w:cstheme="majorBidi"/>
              </w:rPr>
            </w:pPr>
            <w:r w:rsidRPr="00687B79">
              <w:rPr>
                <w:rFonts w:ascii="Book Antiqua" w:hAnsi="Book Antiqua" w:cstheme="majorBidi"/>
              </w:rPr>
              <w:t xml:space="preserve">7.5cm X 3.6m </w:t>
            </w:r>
          </w:p>
          <w:p w:rsidR="00917D7B" w:rsidRPr="00687B79" w:rsidRDefault="00917D7B" w:rsidP="003F30CA">
            <w:pPr>
              <w:rPr>
                <w:rFonts w:ascii="Book Antiqua" w:hAnsi="Book Antiqua" w:cstheme="majorBidi"/>
              </w:rPr>
            </w:pPr>
            <w:r w:rsidRPr="00687B79">
              <w:rPr>
                <w:rFonts w:ascii="Book Antiqua" w:hAnsi="Book Antiqua" w:cstheme="majorBidi"/>
              </w:rPr>
              <w:t>10cm X 3.6m</w:t>
            </w:r>
          </w:p>
          <w:p w:rsidR="00917D7B" w:rsidRPr="00687B79" w:rsidRDefault="00917D7B" w:rsidP="003F30CA">
            <w:pPr>
              <w:rPr>
                <w:rFonts w:ascii="Book Antiqua" w:hAnsi="Book Antiqua" w:cstheme="majorBidi"/>
              </w:rPr>
            </w:pPr>
            <w:r w:rsidRPr="00687B79">
              <w:rPr>
                <w:rFonts w:ascii="Book Antiqua" w:hAnsi="Book Antiqua" w:cstheme="majorBidi"/>
              </w:rPr>
              <w:t>12.5cm X 3.6m</w:t>
            </w:r>
          </w:p>
          <w:p w:rsidR="00917D7B" w:rsidRPr="00687B79" w:rsidRDefault="00917D7B" w:rsidP="003F30CA">
            <w:pPr>
              <w:rPr>
                <w:rFonts w:ascii="Book Antiqua" w:hAnsi="Book Antiqua" w:cstheme="majorBidi"/>
              </w:rPr>
            </w:pP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Fiberglass Cast Tape manufactured from a heat cleaned fiberglass kintted cloth. The fabric coated with hydrophilic polyurethane resin</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Brand Name is not provided on Free Sale Certificate</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p>
        </w:tc>
        <w:tc>
          <w:tcPr>
            <w:tcW w:w="1417" w:type="dxa"/>
          </w:tcPr>
          <w:p w:rsidR="00917D7B" w:rsidRPr="00687B79" w:rsidRDefault="00917D7B" w:rsidP="003F30CA">
            <w:pPr>
              <w:rPr>
                <w:rFonts w:ascii="Book Antiqua" w:hAnsi="Book Antiqua" w:cstheme="majorBidi"/>
              </w:rPr>
            </w:pPr>
            <w:r w:rsidRPr="00687B79">
              <w:rPr>
                <w:rFonts w:ascii="Book Antiqua" w:hAnsi="Book Antiqua" w:cstheme="majorBidi"/>
                <w:b/>
                <w:bCs/>
              </w:rPr>
              <w:t>Approved.</w:t>
            </w: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917D7B">
            <w:pPr>
              <w:rPr>
                <w:rFonts w:ascii="Book Antiqua" w:hAnsi="Book Antiqua" w:cstheme="majorBidi"/>
              </w:rPr>
            </w:pPr>
            <w:r w:rsidRPr="00687B79">
              <w:rPr>
                <w:rFonts w:ascii="Book Antiqua" w:hAnsi="Book Antiqua" w:cstheme="majorBidi"/>
              </w:rPr>
              <w:t>M/s BSN Medical (Pvt) Ltd., A/69, SITE Manghopir Road, Karachi</w:t>
            </w:r>
          </w:p>
          <w:p w:rsidR="00917D7B" w:rsidRPr="00687B79" w:rsidRDefault="00917D7B" w:rsidP="00B42B6C">
            <w:pPr>
              <w:jc w:val="center"/>
              <w:rPr>
                <w:rFonts w:ascii="Book Antiqua" w:hAnsi="Book Antiqua" w:cstheme="majorBidi"/>
              </w:rPr>
            </w:pPr>
          </w:p>
          <w:p w:rsidR="00917D7B" w:rsidRPr="00687B79" w:rsidRDefault="00917D7B" w:rsidP="00B42B6C">
            <w:pPr>
              <w:jc w:val="center"/>
              <w:rPr>
                <w:rFonts w:ascii="Book Antiqua" w:hAnsi="Book Antiqua" w:cstheme="majorBidi"/>
              </w:rPr>
            </w:pPr>
            <w:r w:rsidRPr="00687B79">
              <w:rPr>
                <w:rFonts w:ascii="Book Antiqua" w:hAnsi="Book Antiqua" w:cstheme="majorBidi"/>
              </w:rPr>
              <w:t>(ELI-00011)</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Legal Manufacturer: </w:t>
            </w:r>
          </w:p>
          <w:p w:rsidR="00917D7B" w:rsidRPr="00687B79" w:rsidRDefault="00917D7B" w:rsidP="003F30CA">
            <w:pPr>
              <w:jc w:val="both"/>
              <w:rPr>
                <w:rFonts w:ascii="Book Antiqua" w:hAnsi="Book Antiqua" w:cstheme="majorBidi"/>
              </w:rPr>
            </w:pPr>
            <w:r w:rsidRPr="00687B79">
              <w:rPr>
                <w:rFonts w:ascii="Book Antiqua" w:hAnsi="Book Antiqua" w:cstheme="majorBidi"/>
              </w:rPr>
              <w:t>M/s BSN Medical Inc., 5825 Carnegie Blvd, Charlotte, NC 28209, USA</w:t>
            </w:r>
          </w:p>
          <w:p w:rsidR="00917D7B" w:rsidRPr="00687B79" w:rsidRDefault="00917D7B" w:rsidP="003F30CA">
            <w:pPr>
              <w:rPr>
                <w:rFonts w:ascii="Book Antiqua" w:hAnsi="Book Antiqua" w:cstheme="majorBidi"/>
                <w:b/>
                <w:bCs/>
              </w:rPr>
            </w:pPr>
          </w:p>
          <w:p w:rsidR="00917D7B" w:rsidRPr="00687B79" w:rsidRDefault="00917D7B" w:rsidP="003F30CA">
            <w:pPr>
              <w:rPr>
                <w:rFonts w:ascii="Book Antiqua" w:hAnsi="Book Antiqua" w:cstheme="majorBidi"/>
                <w:b/>
                <w:bCs/>
              </w:rPr>
            </w:pPr>
            <w:r w:rsidRPr="00687B79">
              <w:rPr>
                <w:rFonts w:ascii="Book Antiqua" w:hAnsi="Book Antiqua" w:cstheme="majorBidi"/>
                <w:b/>
                <w:bCs/>
              </w:rPr>
              <w:t>Manufacturing Facility:</w:t>
            </w:r>
          </w:p>
          <w:p w:rsidR="00917D7B" w:rsidRPr="00687B79" w:rsidRDefault="00917D7B" w:rsidP="003F30CA">
            <w:pPr>
              <w:rPr>
                <w:rFonts w:ascii="Book Antiqua" w:hAnsi="Book Antiqua" w:cstheme="majorBidi"/>
                <w:lang w:val="sv-SE"/>
              </w:rPr>
            </w:pPr>
            <w:r w:rsidRPr="00687B79">
              <w:rPr>
                <w:rFonts w:ascii="Book Antiqua" w:hAnsi="Book Antiqua" w:cstheme="majorBidi"/>
              </w:rPr>
              <w:t xml:space="preserve">M/s BSN Medical SA de CV Av. </w:t>
            </w:r>
            <w:r w:rsidRPr="00687B79">
              <w:rPr>
                <w:rFonts w:ascii="Book Antiqua" w:hAnsi="Book Antiqua" w:cstheme="majorBidi"/>
                <w:lang w:val="sv-SE"/>
              </w:rPr>
              <w:t>Parque SN Villa Florida Reynosa, Tamaulipas 88715, Mexico</w:t>
            </w:r>
          </w:p>
          <w:p w:rsidR="00917D7B" w:rsidRPr="00687B79" w:rsidRDefault="00917D7B" w:rsidP="003F30CA">
            <w:pPr>
              <w:rPr>
                <w:rFonts w:ascii="Book Antiqua" w:hAnsi="Book Antiqua" w:cstheme="majorBidi"/>
                <w:lang w:val="sv-SE"/>
              </w:rPr>
            </w:pPr>
          </w:p>
          <w:p w:rsidR="00917D7B" w:rsidRPr="00687B79" w:rsidRDefault="00917D7B" w:rsidP="003F30CA">
            <w:pPr>
              <w:rPr>
                <w:rFonts w:ascii="Book Antiqua" w:hAnsi="Book Antiqua" w:cstheme="majorBidi"/>
              </w:rPr>
            </w:pPr>
            <w:r w:rsidRPr="00687B79">
              <w:rPr>
                <w:rFonts w:ascii="Book Antiqua" w:hAnsi="Book Antiqua" w:cstheme="majorBidi"/>
              </w:rPr>
              <w:t>(FSC USFDA Valid Till</w:t>
            </w:r>
          </w:p>
          <w:p w:rsidR="00917D7B" w:rsidRPr="00687B79" w:rsidRDefault="00917D7B" w:rsidP="003F30CA">
            <w:pPr>
              <w:rPr>
                <w:rFonts w:ascii="Book Antiqua" w:hAnsi="Book Antiqua" w:cstheme="majorBidi"/>
                <w:b/>
                <w:bCs/>
              </w:rPr>
            </w:pPr>
            <w:r w:rsidRPr="00687B79">
              <w:rPr>
                <w:rFonts w:ascii="Book Antiqua" w:hAnsi="Book Antiqua" w:cstheme="majorBidi"/>
              </w:rPr>
              <w:t>13-06-2019)</w:t>
            </w: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Delta-Dry® Fiber Glass Cast Bandage Tape</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Shelf Life: Not Defined</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 xml:space="preserve">5cmx2.4m </w:t>
            </w:r>
          </w:p>
          <w:p w:rsidR="00917D7B" w:rsidRPr="00687B79" w:rsidRDefault="00917D7B" w:rsidP="003F30CA">
            <w:pPr>
              <w:rPr>
                <w:rFonts w:ascii="Book Antiqua" w:hAnsi="Book Antiqua" w:cstheme="majorBidi"/>
              </w:rPr>
            </w:pPr>
            <w:r w:rsidRPr="00687B79">
              <w:rPr>
                <w:rFonts w:ascii="Book Antiqua" w:hAnsi="Book Antiqua" w:cstheme="majorBidi"/>
              </w:rPr>
              <w:t>7.5cmx2.4m</w:t>
            </w:r>
          </w:p>
          <w:p w:rsidR="00917D7B" w:rsidRPr="00687B79" w:rsidRDefault="00917D7B" w:rsidP="003F30CA">
            <w:pPr>
              <w:rPr>
                <w:rFonts w:ascii="Book Antiqua" w:hAnsi="Book Antiqua" w:cstheme="majorBidi"/>
              </w:rPr>
            </w:pPr>
            <w:r w:rsidRPr="00687B79">
              <w:rPr>
                <w:rFonts w:ascii="Book Antiqua" w:hAnsi="Book Antiqua" w:cstheme="majorBidi"/>
              </w:rPr>
              <w:t>10cmx2.4m</w:t>
            </w: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 xml:space="preserve">Fiber Glass Cast Bandage Tape made of water resistant material with synthetic on one side designed to allow water to pass through material  </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Stability Studies Not Provided</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Brand Name is not provided on Free Sale Certificate</w:t>
            </w:r>
          </w:p>
        </w:tc>
        <w:tc>
          <w:tcPr>
            <w:tcW w:w="1417" w:type="dxa"/>
          </w:tcPr>
          <w:p w:rsidR="00917D7B" w:rsidRPr="00687B79" w:rsidRDefault="00917D7B" w:rsidP="00917D7B">
            <w:pPr>
              <w:rPr>
                <w:rFonts w:ascii="Book Antiqua" w:hAnsi="Book Antiqua" w:cstheme="majorBidi"/>
                <w:b/>
                <w:bCs/>
              </w:rPr>
            </w:pPr>
            <w:r w:rsidRPr="00687B79">
              <w:rPr>
                <w:rFonts w:ascii="Book Antiqua" w:hAnsi="Book Antiqua" w:cstheme="majorBidi"/>
                <w:b/>
                <w:bCs/>
              </w:rPr>
              <w:t>Approved</w:t>
            </w:r>
            <w:r w:rsidRPr="00687B79">
              <w:rPr>
                <w:rFonts w:ascii="Book Antiqua" w:hAnsi="Book Antiqua" w:cstheme="majorBidi"/>
              </w:rPr>
              <w:t xml:space="preserve"> subject to provision of complete stability studies</w:t>
            </w:r>
            <w:r w:rsidRPr="00687B79">
              <w:rPr>
                <w:rFonts w:ascii="Book Antiqua" w:hAnsi="Book Antiqua" w:cstheme="majorBidi"/>
                <w:b/>
                <w:bCs/>
              </w:rPr>
              <w:t>.</w:t>
            </w:r>
          </w:p>
          <w:p w:rsidR="00935F8F" w:rsidRPr="00687B79" w:rsidRDefault="00935F8F" w:rsidP="00917D7B">
            <w:pPr>
              <w:rPr>
                <w:rFonts w:ascii="Book Antiqua" w:hAnsi="Book Antiqua" w:cstheme="majorBidi"/>
                <w:b/>
                <w:bCs/>
              </w:rPr>
            </w:pPr>
          </w:p>
          <w:p w:rsidR="00935F8F" w:rsidRPr="00687B79" w:rsidRDefault="00935F8F" w:rsidP="00917D7B">
            <w:pPr>
              <w:rPr>
                <w:rFonts w:ascii="Book Antiqua" w:hAnsi="Book Antiqua" w:cstheme="majorBidi"/>
              </w:rPr>
            </w:pPr>
            <w:r w:rsidRPr="00687B79">
              <w:rPr>
                <w:rFonts w:ascii="Book Antiqua" w:hAnsi="Book Antiqua" w:cstheme="majorBidi"/>
              </w:rPr>
              <w:t xml:space="preserve">The firm will be given the name on Free Sale Certificate. </w:t>
            </w: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3F30CA">
            <w:pPr>
              <w:rPr>
                <w:rFonts w:ascii="Book Antiqua" w:hAnsi="Book Antiqua" w:cstheme="majorBidi"/>
              </w:rPr>
            </w:pPr>
            <w:r w:rsidRPr="00687B79">
              <w:rPr>
                <w:rFonts w:ascii="Book Antiqua" w:hAnsi="Book Antiqua" w:cstheme="majorBidi"/>
              </w:rPr>
              <w:t>M/s BSN Medical (Pvt) Ltd., A/69, SITE Manghopir Road, Karachi</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(ELI-00011)</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Legal Manufacturer: </w:t>
            </w:r>
          </w:p>
          <w:p w:rsidR="00917D7B" w:rsidRPr="00687B79" w:rsidRDefault="00917D7B" w:rsidP="003F30CA">
            <w:pPr>
              <w:jc w:val="both"/>
              <w:rPr>
                <w:rFonts w:ascii="Book Antiqua" w:hAnsi="Book Antiqua" w:cstheme="majorBidi"/>
              </w:rPr>
            </w:pPr>
            <w:r w:rsidRPr="00687B79">
              <w:rPr>
                <w:rFonts w:ascii="Book Antiqua" w:hAnsi="Book Antiqua" w:cstheme="majorBidi"/>
              </w:rPr>
              <w:t>M/s BSN Medical Inc., 5825 Carnegie Blvd, Charlotte, NC 28209, USA</w:t>
            </w:r>
          </w:p>
          <w:p w:rsidR="00917D7B" w:rsidRPr="00687B79" w:rsidRDefault="00917D7B" w:rsidP="003F30CA">
            <w:pPr>
              <w:rPr>
                <w:rFonts w:ascii="Book Antiqua" w:hAnsi="Book Antiqua" w:cstheme="majorBidi"/>
                <w:b/>
                <w:bCs/>
              </w:rPr>
            </w:pPr>
          </w:p>
          <w:p w:rsidR="00917D7B" w:rsidRPr="00687B79" w:rsidRDefault="00917D7B" w:rsidP="003F30CA">
            <w:pPr>
              <w:rPr>
                <w:rFonts w:ascii="Book Antiqua" w:hAnsi="Book Antiqua" w:cstheme="majorBidi"/>
                <w:b/>
                <w:bCs/>
              </w:rPr>
            </w:pPr>
            <w:r w:rsidRPr="00687B79">
              <w:rPr>
                <w:rFonts w:ascii="Book Antiqua" w:hAnsi="Book Antiqua" w:cstheme="majorBidi"/>
                <w:b/>
                <w:bCs/>
              </w:rPr>
              <w:t>Manufacturing Facility:</w:t>
            </w:r>
          </w:p>
          <w:p w:rsidR="00917D7B" w:rsidRPr="00687B79" w:rsidRDefault="00917D7B" w:rsidP="003F30CA">
            <w:pPr>
              <w:rPr>
                <w:rFonts w:ascii="Book Antiqua" w:hAnsi="Book Antiqua" w:cstheme="majorBidi"/>
                <w:lang w:val="sv-SE"/>
              </w:rPr>
            </w:pPr>
            <w:r w:rsidRPr="00687B79">
              <w:rPr>
                <w:rFonts w:ascii="Book Antiqua" w:hAnsi="Book Antiqua" w:cstheme="majorBidi"/>
              </w:rPr>
              <w:t xml:space="preserve">M/s BSN Medical SA de CV Av. </w:t>
            </w:r>
            <w:r w:rsidRPr="00687B79">
              <w:rPr>
                <w:rFonts w:ascii="Book Antiqua" w:hAnsi="Book Antiqua" w:cstheme="majorBidi"/>
                <w:lang w:val="sv-SE"/>
              </w:rPr>
              <w:t>Parque SN Villa Florida Reynosa, Tamaulipas 88715, Mexico</w:t>
            </w:r>
          </w:p>
          <w:p w:rsidR="00917D7B" w:rsidRPr="00687B79" w:rsidRDefault="00917D7B" w:rsidP="003F30CA">
            <w:pPr>
              <w:rPr>
                <w:rFonts w:ascii="Book Antiqua" w:hAnsi="Book Antiqua" w:cstheme="majorBidi"/>
                <w:lang w:val="sv-SE"/>
              </w:rPr>
            </w:pPr>
          </w:p>
          <w:p w:rsidR="00917D7B" w:rsidRPr="00687B79" w:rsidRDefault="00917D7B" w:rsidP="003F30CA">
            <w:pPr>
              <w:rPr>
                <w:rFonts w:ascii="Book Antiqua" w:hAnsi="Book Antiqua" w:cstheme="majorBidi"/>
              </w:rPr>
            </w:pPr>
            <w:r w:rsidRPr="00687B79">
              <w:rPr>
                <w:rFonts w:ascii="Book Antiqua" w:hAnsi="Book Antiqua" w:cstheme="majorBidi"/>
              </w:rPr>
              <w:t>(FSC USFDA Valid Till</w:t>
            </w:r>
          </w:p>
          <w:p w:rsidR="00917D7B" w:rsidRPr="00687B79" w:rsidRDefault="00917D7B" w:rsidP="003F30CA">
            <w:pPr>
              <w:rPr>
                <w:rFonts w:ascii="Book Antiqua" w:hAnsi="Book Antiqua" w:cstheme="majorBidi"/>
                <w:b/>
                <w:bCs/>
              </w:rPr>
            </w:pPr>
            <w:r w:rsidRPr="00687B79">
              <w:rPr>
                <w:rFonts w:ascii="Book Antiqua" w:hAnsi="Book Antiqua" w:cstheme="majorBidi"/>
              </w:rPr>
              <w:t>13-06-2019)</w:t>
            </w: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Dynacast® Prelude Synthetic Splint System</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Shelf Life: Not Provided</w:t>
            </w:r>
          </w:p>
          <w:p w:rsidR="00917D7B" w:rsidRPr="00687B79" w:rsidRDefault="00917D7B" w:rsidP="003F30CA">
            <w:pPr>
              <w:rPr>
                <w:rFonts w:ascii="Book Antiqua" w:hAnsi="Book Antiqua" w:cstheme="majorBidi"/>
              </w:rPr>
            </w:pPr>
            <w:r w:rsidRPr="00687B79">
              <w:rPr>
                <w:rFonts w:ascii="Book Antiqua" w:hAnsi="Book Antiqua" w:cstheme="majorBidi"/>
              </w:rPr>
              <w:t>2.5cmx4.6m</w:t>
            </w:r>
          </w:p>
          <w:p w:rsidR="00917D7B" w:rsidRPr="00687B79" w:rsidRDefault="00917D7B" w:rsidP="003F30CA">
            <w:pPr>
              <w:rPr>
                <w:rFonts w:ascii="Book Antiqua" w:hAnsi="Book Antiqua" w:cstheme="majorBidi"/>
              </w:rPr>
            </w:pPr>
            <w:r w:rsidRPr="00687B79">
              <w:rPr>
                <w:rFonts w:ascii="Book Antiqua" w:hAnsi="Book Antiqua" w:cstheme="majorBidi"/>
              </w:rPr>
              <w:t>5cmx4.6m</w:t>
            </w:r>
          </w:p>
          <w:p w:rsidR="00917D7B" w:rsidRPr="00687B79" w:rsidRDefault="00917D7B" w:rsidP="003F30CA">
            <w:pPr>
              <w:rPr>
                <w:rFonts w:ascii="Book Antiqua" w:hAnsi="Book Antiqua" w:cstheme="majorBidi"/>
              </w:rPr>
            </w:pPr>
            <w:r w:rsidRPr="00687B79">
              <w:rPr>
                <w:rFonts w:ascii="Book Antiqua" w:hAnsi="Book Antiqua" w:cstheme="majorBidi"/>
              </w:rPr>
              <w:t>7.5cmx4.6m</w:t>
            </w:r>
          </w:p>
          <w:p w:rsidR="00917D7B" w:rsidRPr="00687B79" w:rsidRDefault="00917D7B" w:rsidP="003F30CA">
            <w:pPr>
              <w:rPr>
                <w:rFonts w:ascii="Book Antiqua" w:hAnsi="Book Antiqua" w:cstheme="majorBidi"/>
              </w:rPr>
            </w:pPr>
            <w:r w:rsidRPr="00687B79">
              <w:rPr>
                <w:rFonts w:ascii="Book Antiqua" w:hAnsi="Book Antiqua" w:cstheme="majorBidi"/>
              </w:rPr>
              <w:t>10cmx4.6m</w:t>
            </w:r>
          </w:p>
          <w:p w:rsidR="00917D7B" w:rsidRPr="00687B79" w:rsidRDefault="00917D7B" w:rsidP="003F30CA">
            <w:pPr>
              <w:rPr>
                <w:rFonts w:ascii="Book Antiqua" w:hAnsi="Book Antiqua" w:cstheme="majorBidi"/>
              </w:rPr>
            </w:pPr>
            <w:r w:rsidRPr="00687B79">
              <w:rPr>
                <w:rFonts w:ascii="Book Antiqua" w:hAnsi="Book Antiqua" w:cstheme="majorBidi"/>
              </w:rPr>
              <w:t>12.5cmx4.6m</w:t>
            </w:r>
          </w:p>
          <w:p w:rsidR="00917D7B" w:rsidRPr="00687B79" w:rsidRDefault="00917D7B" w:rsidP="003F30CA">
            <w:pPr>
              <w:rPr>
                <w:rFonts w:ascii="Book Antiqua" w:hAnsi="Book Antiqua" w:cstheme="majorBidi"/>
              </w:rPr>
            </w:pPr>
            <w:r w:rsidRPr="00687B79">
              <w:rPr>
                <w:rFonts w:ascii="Book Antiqua" w:hAnsi="Book Antiqua" w:cstheme="majorBidi"/>
              </w:rPr>
              <w:t>15cmx4.6m</w:t>
            </w:r>
          </w:p>
          <w:p w:rsidR="00917D7B" w:rsidRPr="00687B79" w:rsidRDefault="00917D7B" w:rsidP="003F30CA">
            <w:pPr>
              <w:rPr>
                <w:rFonts w:ascii="Book Antiqua" w:hAnsi="Book Antiqua" w:cstheme="majorBidi"/>
              </w:rPr>
            </w:pPr>
            <w:r w:rsidRPr="00687B79">
              <w:rPr>
                <w:rFonts w:ascii="Book Antiqua" w:hAnsi="Book Antiqua" w:cstheme="majorBidi"/>
              </w:rPr>
              <w:t>20cmx2.3m</w:t>
            </w: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The product is a knitted fiber glass single layer substrate impregnated with a polyurethane resin and enclosed within a polyurethane padding material</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Brand Name is not provided on Free Sale Certificate</w:t>
            </w:r>
          </w:p>
        </w:tc>
        <w:tc>
          <w:tcPr>
            <w:tcW w:w="1417" w:type="dxa"/>
          </w:tcPr>
          <w:p w:rsidR="00AC35D7" w:rsidRPr="00687B79" w:rsidRDefault="00AC35D7" w:rsidP="00AC35D7">
            <w:pPr>
              <w:rPr>
                <w:rFonts w:ascii="Book Antiqua" w:hAnsi="Book Antiqua" w:cstheme="majorBidi"/>
                <w:b/>
                <w:bCs/>
              </w:rPr>
            </w:pPr>
            <w:r w:rsidRPr="00687B79">
              <w:rPr>
                <w:rFonts w:ascii="Book Antiqua" w:hAnsi="Book Antiqua" w:cstheme="majorBidi"/>
                <w:b/>
                <w:bCs/>
              </w:rPr>
              <w:t>Approved</w:t>
            </w:r>
            <w:r w:rsidRPr="00687B79">
              <w:rPr>
                <w:rFonts w:ascii="Book Antiqua" w:hAnsi="Book Antiqua" w:cstheme="majorBidi"/>
              </w:rPr>
              <w:t xml:space="preserve"> subject to provision of complete stability studies</w:t>
            </w:r>
            <w:r w:rsidRPr="00687B79">
              <w:rPr>
                <w:rFonts w:ascii="Book Antiqua" w:hAnsi="Book Antiqua" w:cstheme="majorBidi"/>
                <w:b/>
                <w:bCs/>
              </w:rPr>
              <w:t>.</w:t>
            </w:r>
          </w:p>
          <w:p w:rsidR="00AC35D7" w:rsidRPr="00687B79" w:rsidRDefault="00AC35D7" w:rsidP="00AC35D7">
            <w:pPr>
              <w:rPr>
                <w:rFonts w:ascii="Book Antiqua" w:hAnsi="Book Antiqua" w:cstheme="majorBidi"/>
                <w:b/>
                <w:bCs/>
              </w:rPr>
            </w:pPr>
          </w:p>
          <w:p w:rsidR="00917D7B" w:rsidRPr="00687B79" w:rsidRDefault="00AC35D7" w:rsidP="00AC35D7">
            <w:pPr>
              <w:rPr>
                <w:rFonts w:ascii="Book Antiqua" w:hAnsi="Book Antiqua" w:cstheme="majorBidi"/>
              </w:rPr>
            </w:pPr>
            <w:r w:rsidRPr="00687B79">
              <w:rPr>
                <w:rFonts w:ascii="Book Antiqua" w:hAnsi="Book Antiqua" w:cstheme="majorBidi"/>
              </w:rPr>
              <w:t>The firm will be given the name on Free Sale Certificate.</w:t>
            </w: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3F30CA">
            <w:pPr>
              <w:rPr>
                <w:rFonts w:ascii="Book Antiqua" w:hAnsi="Book Antiqua" w:cstheme="majorBidi"/>
              </w:rPr>
            </w:pPr>
            <w:r w:rsidRPr="00687B79">
              <w:rPr>
                <w:rFonts w:ascii="Book Antiqua" w:hAnsi="Book Antiqua" w:cstheme="majorBidi"/>
              </w:rPr>
              <w:t>M/s BSN Medical (Pvt) Ltd., A/69, SITE Manghopir Road, Karachi</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(ELI-00011)</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Legal Manufacturer: </w:t>
            </w:r>
          </w:p>
          <w:p w:rsidR="00917D7B" w:rsidRPr="00687B79" w:rsidRDefault="00917D7B" w:rsidP="003F30CA">
            <w:pPr>
              <w:jc w:val="both"/>
              <w:rPr>
                <w:rFonts w:ascii="Book Antiqua" w:hAnsi="Book Antiqua" w:cstheme="majorBidi"/>
              </w:rPr>
            </w:pPr>
            <w:r w:rsidRPr="00687B79">
              <w:rPr>
                <w:rFonts w:ascii="Book Antiqua" w:hAnsi="Book Antiqua" w:cstheme="majorBidi"/>
              </w:rPr>
              <w:t>M/s BSN Medical Inc., 5825 Carnegie Blvd, Charlotte, NC 28209, USA</w:t>
            </w:r>
          </w:p>
          <w:p w:rsidR="00917D7B" w:rsidRPr="00687B79" w:rsidRDefault="00917D7B" w:rsidP="003F30CA">
            <w:pPr>
              <w:rPr>
                <w:rFonts w:ascii="Book Antiqua" w:hAnsi="Book Antiqua" w:cstheme="majorBidi"/>
                <w:b/>
                <w:bCs/>
              </w:rPr>
            </w:pPr>
          </w:p>
          <w:p w:rsidR="00917D7B" w:rsidRPr="00687B79" w:rsidRDefault="00917D7B" w:rsidP="003F30CA">
            <w:pPr>
              <w:rPr>
                <w:rFonts w:ascii="Book Antiqua" w:hAnsi="Book Antiqua" w:cstheme="majorBidi"/>
                <w:b/>
                <w:bCs/>
              </w:rPr>
            </w:pPr>
            <w:r w:rsidRPr="00687B79">
              <w:rPr>
                <w:rFonts w:ascii="Book Antiqua" w:hAnsi="Book Antiqua" w:cstheme="majorBidi"/>
                <w:b/>
                <w:bCs/>
              </w:rPr>
              <w:t>Manufacturing Facility:</w:t>
            </w:r>
          </w:p>
          <w:p w:rsidR="00917D7B" w:rsidRPr="00687B79" w:rsidRDefault="00917D7B" w:rsidP="003F30CA">
            <w:pPr>
              <w:rPr>
                <w:rFonts w:ascii="Book Antiqua" w:hAnsi="Book Antiqua" w:cstheme="majorBidi"/>
              </w:rPr>
            </w:pPr>
            <w:r w:rsidRPr="00687B79">
              <w:rPr>
                <w:rFonts w:ascii="Book Antiqua" w:hAnsi="Book Antiqua" w:cstheme="majorBidi"/>
              </w:rPr>
              <w:t xml:space="preserve">M/s TWE Meulebeke BVBA marialocpsteenweg 51, Meulebeke, West-Viaanderen B-8760, Belgium  </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(FSC USFDA Valid Till</w:t>
            </w:r>
          </w:p>
          <w:p w:rsidR="00917D7B" w:rsidRPr="00687B79" w:rsidRDefault="00917D7B" w:rsidP="003F30CA">
            <w:pPr>
              <w:rPr>
                <w:rFonts w:ascii="Book Antiqua" w:hAnsi="Book Antiqua" w:cstheme="majorBidi"/>
                <w:b/>
                <w:bCs/>
              </w:rPr>
            </w:pPr>
            <w:r w:rsidRPr="00687B79">
              <w:rPr>
                <w:rFonts w:ascii="Book Antiqua" w:hAnsi="Book Antiqua" w:cstheme="majorBidi"/>
              </w:rPr>
              <w:t>13-06-2019)</w:t>
            </w: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Soffban® Plus</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Shelf Life: 5 Years</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5cm x 2.7m</w:t>
            </w:r>
          </w:p>
          <w:p w:rsidR="00917D7B" w:rsidRPr="00687B79" w:rsidRDefault="00917D7B" w:rsidP="003F30CA">
            <w:pPr>
              <w:rPr>
                <w:rFonts w:ascii="Book Antiqua" w:hAnsi="Book Antiqua" w:cstheme="majorBidi"/>
              </w:rPr>
            </w:pPr>
            <w:r w:rsidRPr="00687B79">
              <w:rPr>
                <w:rFonts w:ascii="Book Antiqua" w:hAnsi="Book Antiqua" w:cstheme="majorBidi"/>
              </w:rPr>
              <w:t>7.5cm x 2.7m</w:t>
            </w:r>
          </w:p>
          <w:p w:rsidR="00917D7B" w:rsidRPr="00687B79" w:rsidRDefault="00917D7B" w:rsidP="003F30CA">
            <w:pPr>
              <w:rPr>
                <w:rFonts w:ascii="Book Antiqua" w:hAnsi="Book Antiqua" w:cstheme="majorBidi"/>
              </w:rPr>
            </w:pPr>
            <w:r w:rsidRPr="00687B79">
              <w:rPr>
                <w:rFonts w:ascii="Book Antiqua" w:hAnsi="Book Antiqua" w:cstheme="majorBidi"/>
              </w:rPr>
              <w:t>10cm x 2.7m</w:t>
            </w:r>
          </w:p>
          <w:p w:rsidR="00917D7B" w:rsidRPr="00687B79" w:rsidRDefault="00917D7B" w:rsidP="003F30CA">
            <w:pPr>
              <w:rPr>
                <w:rFonts w:ascii="Book Antiqua" w:hAnsi="Book Antiqua" w:cstheme="majorBidi"/>
              </w:rPr>
            </w:pPr>
            <w:r w:rsidRPr="00687B79">
              <w:rPr>
                <w:rFonts w:ascii="Book Antiqua" w:hAnsi="Book Antiqua" w:cstheme="majorBidi"/>
              </w:rPr>
              <w:t>15cm x 2.7m</w:t>
            </w:r>
          </w:p>
          <w:p w:rsidR="00917D7B" w:rsidRPr="00687B79" w:rsidRDefault="00917D7B" w:rsidP="003F30CA">
            <w:pPr>
              <w:rPr>
                <w:rFonts w:ascii="Book Antiqua" w:hAnsi="Book Antiqua" w:cstheme="majorBidi"/>
              </w:rPr>
            </w:pP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 xml:space="preserve">Synthetic Orthopedic Padding </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Name of Product is different on Free Sale Certificate</w:t>
            </w:r>
          </w:p>
        </w:tc>
        <w:tc>
          <w:tcPr>
            <w:tcW w:w="1417" w:type="dxa"/>
          </w:tcPr>
          <w:p w:rsidR="00AC35D7" w:rsidRPr="00687B79" w:rsidRDefault="00AC35D7" w:rsidP="00AC35D7">
            <w:pPr>
              <w:rPr>
                <w:rFonts w:ascii="Book Antiqua" w:hAnsi="Book Antiqua" w:cstheme="majorBidi"/>
                <w:b/>
                <w:bCs/>
              </w:rPr>
            </w:pPr>
            <w:r w:rsidRPr="00687B79">
              <w:rPr>
                <w:rFonts w:ascii="Book Antiqua" w:hAnsi="Book Antiqua" w:cstheme="majorBidi"/>
                <w:b/>
                <w:bCs/>
              </w:rPr>
              <w:t>Approved</w:t>
            </w:r>
            <w:r w:rsidRPr="00687B79">
              <w:rPr>
                <w:rFonts w:ascii="Book Antiqua" w:hAnsi="Book Antiqua" w:cstheme="majorBidi"/>
              </w:rPr>
              <w:t xml:space="preserve"> subject to provision of complete stability studies</w:t>
            </w:r>
            <w:r w:rsidRPr="00687B79">
              <w:rPr>
                <w:rFonts w:ascii="Book Antiqua" w:hAnsi="Book Antiqua" w:cstheme="majorBidi"/>
                <w:b/>
                <w:bCs/>
              </w:rPr>
              <w:t>.</w:t>
            </w:r>
          </w:p>
          <w:p w:rsidR="00AC35D7" w:rsidRPr="00687B79" w:rsidRDefault="00AC35D7" w:rsidP="00AC35D7">
            <w:pPr>
              <w:rPr>
                <w:rFonts w:ascii="Book Antiqua" w:hAnsi="Book Antiqua" w:cstheme="majorBidi"/>
                <w:b/>
                <w:bCs/>
              </w:rPr>
            </w:pPr>
          </w:p>
          <w:p w:rsidR="00917D7B" w:rsidRPr="00687B79" w:rsidRDefault="00AC35D7" w:rsidP="00AC35D7">
            <w:pPr>
              <w:rPr>
                <w:rFonts w:ascii="Book Antiqua" w:hAnsi="Book Antiqua" w:cstheme="majorBidi"/>
              </w:rPr>
            </w:pPr>
            <w:r w:rsidRPr="00687B79">
              <w:rPr>
                <w:rFonts w:ascii="Book Antiqua" w:hAnsi="Book Antiqua" w:cstheme="majorBidi"/>
              </w:rPr>
              <w:t>The firm will be given the name on Free Sale Certificate.</w:t>
            </w: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3F30CA">
            <w:pPr>
              <w:rPr>
                <w:rFonts w:ascii="Book Antiqua" w:hAnsi="Book Antiqua" w:cstheme="majorBidi"/>
              </w:rPr>
            </w:pPr>
            <w:r w:rsidRPr="00687B79">
              <w:rPr>
                <w:rFonts w:ascii="Book Antiqua" w:hAnsi="Book Antiqua" w:cstheme="majorBidi"/>
              </w:rPr>
              <w:t>M/s Sultansons, 133 Kutchi Gali #1, Marriott Road, Karachi</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(ELI-00051)</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Manufacturer: </w:t>
            </w:r>
          </w:p>
          <w:p w:rsidR="00917D7B" w:rsidRPr="00687B79" w:rsidRDefault="00917D7B" w:rsidP="003F30CA">
            <w:pPr>
              <w:jc w:val="both"/>
              <w:rPr>
                <w:rFonts w:ascii="Book Antiqua" w:hAnsi="Book Antiqua" w:cstheme="majorBidi"/>
              </w:rPr>
            </w:pPr>
            <w:r w:rsidRPr="00687B79">
              <w:rPr>
                <w:rFonts w:ascii="Book Antiqua" w:hAnsi="Book Antiqua" w:cstheme="majorBidi"/>
              </w:rPr>
              <w:t>M/s Xiantao Daoqi Plastic Co., Ltd., No.83, Wagou New District, Pengchang Town, Xiantao City, China</w:t>
            </w:r>
          </w:p>
          <w:p w:rsidR="00917D7B" w:rsidRPr="00687B79" w:rsidRDefault="00917D7B" w:rsidP="003F30CA">
            <w:pPr>
              <w:jc w:val="both"/>
              <w:rPr>
                <w:rFonts w:ascii="Book Antiqua" w:hAnsi="Book Antiqua" w:cstheme="majorBidi"/>
              </w:rPr>
            </w:pPr>
          </w:p>
          <w:p w:rsidR="00917D7B" w:rsidRPr="00687B79" w:rsidRDefault="00917D7B" w:rsidP="003F30CA">
            <w:pPr>
              <w:jc w:val="both"/>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(FSC China Valid Till</w:t>
            </w:r>
          </w:p>
          <w:p w:rsidR="00917D7B" w:rsidRPr="00687B79" w:rsidRDefault="00917D7B" w:rsidP="003F30CA">
            <w:pPr>
              <w:rPr>
                <w:rFonts w:ascii="Book Antiqua" w:hAnsi="Book Antiqua" w:cstheme="majorBidi"/>
                <w:b/>
                <w:bCs/>
              </w:rPr>
            </w:pPr>
            <w:r w:rsidRPr="00687B79">
              <w:rPr>
                <w:rFonts w:ascii="Book Antiqua" w:hAnsi="Book Antiqua" w:cstheme="majorBidi"/>
              </w:rPr>
              <w:t>29-09-2019)</w:t>
            </w: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Classic Disposable Surgical Mask</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Shelf Life: 5 Years</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17. 5x9. 5cm (Adult)</w:t>
            </w: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Disposable Surgical Mask</w:t>
            </w:r>
          </w:p>
        </w:tc>
        <w:tc>
          <w:tcPr>
            <w:tcW w:w="1417" w:type="dxa"/>
          </w:tcPr>
          <w:p w:rsidR="00917D7B" w:rsidRPr="00687B79" w:rsidRDefault="00917D7B" w:rsidP="003F30CA">
            <w:pPr>
              <w:rPr>
                <w:rFonts w:ascii="Book Antiqua" w:hAnsi="Book Antiqua" w:cstheme="majorBidi"/>
              </w:rPr>
            </w:pPr>
            <w:r w:rsidRPr="00687B79">
              <w:rPr>
                <w:rFonts w:ascii="Book Antiqua" w:hAnsi="Book Antiqua" w:cstheme="majorBidi"/>
                <w:b/>
                <w:bCs/>
              </w:rPr>
              <w:t>Approved.</w:t>
            </w: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3F30CA">
            <w:pPr>
              <w:rPr>
                <w:rFonts w:ascii="Book Antiqua" w:hAnsi="Book Antiqua" w:cstheme="majorBidi"/>
              </w:rPr>
            </w:pPr>
            <w:r w:rsidRPr="00687B79">
              <w:rPr>
                <w:rFonts w:ascii="Book Antiqua" w:hAnsi="Book Antiqua" w:cstheme="majorBidi"/>
              </w:rPr>
              <w:t>M/s Sultansons, 133 Kutchi Gali #1, Marriott Road, Karachi</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(ELI-00051)</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Manufacturer: </w:t>
            </w:r>
          </w:p>
          <w:p w:rsidR="00917D7B" w:rsidRPr="00687B79" w:rsidRDefault="00917D7B" w:rsidP="003F30CA">
            <w:pPr>
              <w:jc w:val="both"/>
              <w:rPr>
                <w:rFonts w:ascii="Book Antiqua" w:hAnsi="Book Antiqua" w:cstheme="majorBidi"/>
              </w:rPr>
            </w:pPr>
            <w:r w:rsidRPr="00687B79">
              <w:rPr>
                <w:rFonts w:ascii="Book Antiqua" w:hAnsi="Book Antiqua" w:cstheme="majorBidi"/>
              </w:rPr>
              <w:t>M/s Xiantao Daoqi Plastic Co., Ltd., No.83, Wagou New District, Pengchang Town, Xiantao City, China</w:t>
            </w:r>
          </w:p>
          <w:p w:rsidR="00917D7B" w:rsidRPr="00687B79" w:rsidRDefault="00917D7B" w:rsidP="003F30CA">
            <w:pPr>
              <w:jc w:val="both"/>
              <w:rPr>
                <w:rFonts w:ascii="Book Antiqua" w:hAnsi="Book Antiqua" w:cstheme="majorBidi"/>
              </w:rPr>
            </w:pPr>
          </w:p>
          <w:p w:rsidR="00917D7B" w:rsidRPr="00687B79" w:rsidRDefault="00917D7B" w:rsidP="003F30CA">
            <w:pPr>
              <w:jc w:val="both"/>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(FSC China Valid Till</w:t>
            </w:r>
          </w:p>
          <w:p w:rsidR="00917D7B" w:rsidRPr="00687B79" w:rsidRDefault="00917D7B" w:rsidP="003F30CA">
            <w:pPr>
              <w:rPr>
                <w:rFonts w:ascii="Book Antiqua" w:hAnsi="Book Antiqua" w:cstheme="majorBidi"/>
                <w:b/>
                <w:bCs/>
              </w:rPr>
            </w:pPr>
            <w:r w:rsidRPr="00687B79">
              <w:rPr>
                <w:rFonts w:ascii="Book Antiqua" w:hAnsi="Book Antiqua" w:cstheme="majorBidi"/>
              </w:rPr>
              <w:t>29-09-2019)</w:t>
            </w: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Classic Disposable Surgical Gown</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Shelf Life: 5 Years</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Model: Standard 110x130cm(M)</w:t>
            </w:r>
          </w:p>
          <w:p w:rsidR="00917D7B" w:rsidRPr="00687B79" w:rsidRDefault="00917D7B" w:rsidP="003F30CA">
            <w:pPr>
              <w:rPr>
                <w:rFonts w:ascii="Book Antiqua" w:hAnsi="Book Antiqua" w:cstheme="majorBidi"/>
                <w:lang w:val="sv-SE"/>
              </w:rPr>
            </w:pPr>
            <w:r w:rsidRPr="00687B79">
              <w:rPr>
                <w:rFonts w:ascii="Book Antiqua" w:hAnsi="Book Antiqua" w:cstheme="majorBidi"/>
                <w:lang w:val="sv-SE"/>
              </w:rPr>
              <w:t>115x137cm(L), 115x140cm(XL), 120x140cm(XXL)</w:t>
            </w: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Disposable Surgical Gown</w:t>
            </w:r>
          </w:p>
        </w:tc>
        <w:tc>
          <w:tcPr>
            <w:tcW w:w="1417" w:type="dxa"/>
          </w:tcPr>
          <w:p w:rsidR="00917D7B" w:rsidRPr="00687B79" w:rsidRDefault="00917D7B" w:rsidP="003F30CA">
            <w:pPr>
              <w:rPr>
                <w:rFonts w:ascii="Book Antiqua" w:hAnsi="Book Antiqua" w:cstheme="majorBidi"/>
              </w:rPr>
            </w:pPr>
            <w:r w:rsidRPr="00687B79">
              <w:rPr>
                <w:rFonts w:ascii="Book Antiqua" w:hAnsi="Book Antiqua" w:cstheme="majorBidi"/>
                <w:b/>
                <w:bCs/>
              </w:rPr>
              <w:t>Approved.</w:t>
            </w: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3F30CA">
            <w:pPr>
              <w:rPr>
                <w:rFonts w:ascii="Book Antiqua" w:hAnsi="Book Antiqua" w:cstheme="majorBidi"/>
              </w:rPr>
            </w:pPr>
            <w:r w:rsidRPr="00687B79">
              <w:rPr>
                <w:rFonts w:ascii="Book Antiqua" w:hAnsi="Book Antiqua" w:cstheme="majorBidi"/>
              </w:rPr>
              <w:t>M/s Sultansons, 133 Kutchi Gali #1, Marriott Road, Karachi</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(ELI-00051)</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Manufacturer: </w:t>
            </w:r>
          </w:p>
          <w:p w:rsidR="00917D7B" w:rsidRPr="00687B79" w:rsidRDefault="00917D7B" w:rsidP="003F30CA">
            <w:pPr>
              <w:jc w:val="both"/>
              <w:rPr>
                <w:rFonts w:ascii="Book Antiqua" w:hAnsi="Book Antiqua" w:cstheme="majorBidi"/>
              </w:rPr>
            </w:pPr>
            <w:r w:rsidRPr="00687B79">
              <w:rPr>
                <w:rFonts w:ascii="Book Antiqua" w:hAnsi="Book Antiqua" w:cstheme="majorBidi"/>
              </w:rPr>
              <w:t>M/s Jiaxing Meson Medical Materials Co., Ltd., 1F, Building 5, 1880 Renmin Road, Wutong Street, Tongxiang, Jiaxing, ZheJiang Province, China</w:t>
            </w:r>
          </w:p>
          <w:p w:rsidR="00917D7B" w:rsidRPr="00687B79" w:rsidRDefault="00917D7B" w:rsidP="003F30CA">
            <w:pPr>
              <w:jc w:val="both"/>
              <w:rPr>
                <w:rFonts w:ascii="Book Antiqua" w:hAnsi="Book Antiqua" w:cstheme="majorBidi"/>
              </w:rPr>
            </w:pPr>
          </w:p>
          <w:p w:rsidR="00917D7B" w:rsidRPr="00687B79" w:rsidRDefault="00917D7B" w:rsidP="003F30CA">
            <w:pPr>
              <w:jc w:val="both"/>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(FSC China Valid Till</w:t>
            </w:r>
          </w:p>
          <w:p w:rsidR="00917D7B" w:rsidRPr="00687B79" w:rsidRDefault="00917D7B" w:rsidP="003F30CA">
            <w:pPr>
              <w:rPr>
                <w:rFonts w:ascii="Book Antiqua" w:hAnsi="Book Antiqua" w:cstheme="majorBidi"/>
                <w:b/>
                <w:bCs/>
              </w:rPr>
            </w:pPr>
            <w:r w:rsidRPr="00687B79">
              <w:rPr>
                <w:rFonts w:ascii="Book Antiqua" w:hAnsi="Book Antiqua" w:cstheme="majorBidi"/>
              </w:rPr>
              <w:t>10-05-2020)</w:t>
            </w: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Meson Disposable Sterile Wound Dressing</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Shelf Life: 4 Years</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 xml:space="preserve">Size: 9 x 10cm, 10 x 10cm, </w:t>
            </w:r>
          </w:p>
          <w:p w:rsidR="00917D7B" w:rsidRPr="00687B79" w:rsidRDefault="00917D7B" w:rsidP="003F30CA">
            <w:pPr>
              <w:rPr>
                <w:rFonts w:ascii="Book Antiqua" w:hAnsi="Book Antiqua" w:cstheme="majorBidi"/>
              </w:rPr>
            </w:pPr>
            <w:r w:rsidRPr="00687B79">
              <w:rPr>
                <w:rFonts w:ascii="Book Antiqua" w:hAnsi="Book Antiqua" w:cstheme="majorBidi"/>
              </w:rPr>
              <w:t xml:space="preserve">9 x 15cm, 10 x 15cm, </w:t>
            </w:r>
          </w:p>
          <w:p w:rsidR="00917D7B" w:rsidRPr="00687B79" w:rsidRDefault="00917D7B" w:rsidP="003F30CA">
            <w:pPr>
              <w:rPr>
                <w:rFonts w:ascii="Book Antiqua" w:hAnsi="Book Antiqua" w:cstheme="majorBidi"/>
              </w:rPr>
            </w:pPr>
            <w:r w:rsidRPr="00687B79">
              <w:rPr>
                <w:rFonts w:ascii="Book Antiqua" w:hAnsi="Book Antiqua" w:cstheme="majorBidi"/>
              </w:rPr>
              <w:t xml:space="preserve">9 x 20cm, 10 x 20cm, </w:t>
            </w:r>
          </w:p>
          <w:p w:rsidR="00917D7B" w:rsidRPr="00687B79" w:rsidRDefault="00917D7B" w:rsidP="003F30CA">
            <w:pPr>
              <w:rPr>
                <w:rFonts w:ascii="Book Antiqua" w:hAnsi="Book Antiqua" w:cstheme="majorBidi"/>
              </w:rPr>
            </w:pPr>
            <w:r w:rsidRPr="00687B79">
              <w:rPr>
                <w:rFonts w:ascii="Book Antiqua" w:hAnsi="Book Antiqua" w:cstheme="majorBidi"/>
              </w:rPr>
              <w:t>9 x 10cm,  10 x 25cm</w:t>
            </w:r>
          </w:p>
          <w:p w:rsidR="00917D7B" w:rsidRPr="00687B79" w:rsidRDefault="00917D7B" w:rsidP="003F30CA">
            <w:pPr>
              <w:rPr>
                <w:rFonts w:ascii="Book Antiqua" w:hAnsi="Book Antiqua" w:cstheme="majorBidi"/>
              </w:rPr>
            </w:pPr>
            <w:r w:rsidRPr="00687B79">
              <w:rPr>
                <w:rFonts w:ascii="Book Antiqua" w:hAnsi="Book Antiqua" w:cstheme="majorBidi"/>
              </w:rPr>
              <w:t>9 x 30cm, 10 x 30cm</w:t>
            </w:r>
          </w:p>
          <w:p w:rsidR="00917D7B" w:rsidRPr="00687B79" w:rsidRDefault="00917D7B" w:rsidP="003F30CA">
            <w:pPr>
              <w:rPr>
                <w:rFonts w:ascii="Book Antiqua" w:hAnsi="Book Antiqua" w:cstheme="majorBidi"/>
              </w:rPr>
            </w:pP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Wound Dressing Sterile</w:t>
            </w:r>
          </w:p>
        </w:tc>
        <w:tc>
          <w:tcPr>
            <w:tcW w:w="1417" w:type="dxa"/>
          </w:tcPr>
          <w:p w:rsidR="00917D7B" w:rsidRPr="00687B79" w:rsidRDefault="00523B13" w:rsidP="003F30CA">
            <w:pPr>
              <w:rPr>
                <w:rFonts w:ascii="Book Antiqua" w:hAnsi="Book Antiqua" w:cstheme="majorBidi"/>
              </w:rPr>
            </w:pPr>
            <w:r w:rsidRPr="00687B79">
              <w:rPr>
                <w:rFonts w:ascii="Book Antiqua" w:hAnsi="Book Antiqua" w:cstheme="majorBidi"/>
                <w:b/>
                <w:bCs/>
              </w:rPr>
              <w:t>Approved.</w:t>
            </w: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3F30CA">
            <w:pPr>
              <w:rPr>
                <w:rFonts w:ascii="Book Antiqua" w:hAnsi="Book Antiqua" w:cstheme="majorBidi"/>
              </w:rPr>
            </w:pPr>
            <w:r w:rsidRPr="00687B79">
              <w:rPr>
                <w:rFonts w:ascii="Book Antiqua" w:hAnsi="Book Antiqua" w:cstheme="majorBidi"/>
              </w:rPr>
              <w:t>M/s Sultansons, 133 Kutchi Gali #1, Marriott Road, Karachi</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(ELI-00051)</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Manufacturer: </w:t>
            </w:r>
          </w:p>
          <w:p w:rsidR="00917D7B" w:rsidRPr="00687B79" w:rsidRDefault="00917D7B" w:rsidP="003F30CA">
            <w:pPr>
              <w:jc w:val="both"/>
              <w:rPr>
                <w:rFonts w:ascii="Book Antiqua" w:hAnsi="Book Antiqua" w:cstheme="majorBidi"/>
              </w:rPr>
            </w:pPr>
            <w:r w:rsidRPr="00687B79">
              <w:rPr>
                <w:rFonts w:ascii="Book Antiqua" w:hAnsi="Book Antiqua" w:cstheme="majorBidi"/>
              </w:rPr>
              <w:t>M/s Jiaxing Meson Medical Materials Co., Ltd., 1F, Building 5, 1880 Renmin Road, Wutong Street, Tongxiang, Jiaxing, ZheJiang Province, China</w:t>
            </w:r>
          </w:p>
          <w:p w:rsidR="00917D7B" w:rsidRPr="00687B79" w:rsidRDefault="00917D7B" w:rsidP="003F30CA">
            <w:pPr>
              <w:jc w:val="both"/>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(FSC China Valid Till</w:t>
            </w:r>
          </w:p>
          <w:p w:rsidR="00917D7B" w:rsidRPr="00687B79" w:rsidRDefault="00917D7B" w:rsidP="003F30CA">
            <w:pPr>
              <w:rPr>
                <w:rFonts w:ascii="Book Antiqua" w:hAnsi="Book Antiqua" w:cstheme="majorBidi"/>
                <w:b/>
                <w:bCs/>
              </w:rPr>
            </w:pPr>
            <w:r w:rsidRPr="00687B79">
              <w:rPr>
                <w:rFonts w:ascii="Book Antiqua" w:hAnsi="Book Antiqua" w:cstheme="majorBidi"/>
              </w:rPr>
              <w:t>10-05-2020)</w:t>
            </w: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Meson Disposable Sterile IV Wound Dressing</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Shelf Life: 5 Years</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Size: 6x8cm</w:t>
            </w: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IV Wound Dressing Sterile</w:t>
            </w:r>
          </w:p>
        </w:tc>
        <w:tc>
          <w:tcPr>
            <w:tcW w:w="1417" w:type="dxa"/>
          </w:tcPr>
          <w:p w:rsidR="00917D7B" w:rsidRPr="00687B79" w:rsidRDefault="00523B13" w:rsidP="003F30CA">
            <w:pPr>
              <w:rPr>
                <w:rFonts w:ascii="Book Antiqua" w:hAnsi="Book Antiqua" w:cstheme="majorBidi"/>
              </w:rPr>
            </w:pPr>
            <w:r w:rsidRPr="00687B79">
              <w:rPr>
                <w:rFonts w:ascii="Book Antiqua" w:hAnsi="Book Antiqua" w:cstheme="majorBidi"/>
                <w:b/>
                <w:bCs/>
              </w:rPr>
              <w:t>Approved.</w:t>
            </w: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3F30CA">
            <w:pPr>
              <w:rPr>
                <w:rFonts w:ascii="Book Antiqua" w:hAnsi="Book Antiqua" w:cstheme="majorBidi"/>
              </w:rPr>
            </w:pPr>
            <w:r w:rsidRPr="00687B79">
              <w:rPr>
                <w:rFonts w:ascii="Book Antiqua" w:hAnsi="Book Antiqua" w:cstheme="majorBidi"/>
              </w:rPr>
              <w:t>M/s Sultansons, 133 Kutchi Gali #1, Marriott Road, Karachi</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(ELI-00051)</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Manufacturer: </w:t>
            </w:r>
          </w:p>
          <w:p w:rsidR="00917D7B" w:rsidRPr="00687B79" w:rsidRDefault="00917D7B" w:rsidP="003F30CA">
            <w:pPr>
              <w:jc w:val="both"/>
              <w:rPr>
                <w:rFonts w:ascii="Book Antiqua" w:hAnsi="Book Antiqua" w:cstheme="majorBidi"/>
              </w:rPr>
            </w:pPr>
            <w:r w:rsidRPr="00687B79">
              <w:rPr>
                <w:rFonts w:ascii="Book Antiqua" w:hAnsi="Book Antiqua" w:cstheme="majorBidi"/>
              </w:rPr>
              <w:t>M/s Xiantao Daoqi Plastic Co., Ltd., No.83, Wagou New District, Pengchang Town, Xiantao City, China</w:t>
            </w:r>
          </w:p>
          <w:p w:rsidR="00917D7B" w:rsidRPr="00687B79" w:rsidRDefault="00917D7B" w:rsidP="003F30CA">
            <w:pPr>
              <w:jc w:val="both"/>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(FSC China Valid Till</w:t>
            </w:r>
          </w:p>
          <w:p w:rsidR="00917D7B" w:rsidRPr="00687B79" w:rsidRDefault="00917D7B" w:rsidP="003F30CA">
            <w:pPr>
              <w:rPr>
                <w:rFonts w:ascii="Book Antiqua" w:hAnsi="Book Antiqua" w:cstheme="majorBidi"/>
                <w:b/>
                <w:bCs/>
              </w:rPr>
            </w:pPr>
            <w:r w:rsidRPr="00687B79">
              <w:rPr>
                <w:rFonts w:ascii="Book Antiqua" w:hAnsi="Book Antiqua" w:cstheme="majorBidi"/>
              </w:rPr>
              <w:t>29-09-2019)</w:t>
            </w: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Classic Disposable Surgical Cap</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Shelf Life: 5 Years</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 xml:space="preserve">Size:17”, 18”, 19”, 20”, 21”, 24” </w:t>
            </w:r>
          </w:p>
          <w:p w:rsidR="00917D7B" w:rsidRPr="00687B79" w:rsidRDefault="00917D7B" w:rsidP="003F30CA">
            <w:pPr>
              <w:rPr>
                <w:rFonts w:ascii="Book Antiqua" w:hAnsi="Book Antiqua" w:cstheme="majorBidi"/>
              </w:rPr>
            </w:pP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Disposable Surgical Cap</w:t>
            </w:r>
          </w:p>
        </w:tc>
        <w:tc>
          <w:tcPr>
            <w:tcW w:w="1417" w:type="dxa"/>
          </w:tcPr>
          <w:p w:rsidR="00917D7B" w:rsidRPr="00687B79" w:rsidRDefault="00523B13" w:rsidP="003F30CA">
            <w:pPr>
              <w:rPr>
                <w:rFonts w:ascii="Book Antiqua" w:hAnsi="Book Antiqua" w:cstheme="majorBidi"/>
              </w:rPr>
            </w:pPr>
            <w:r w:rsidRPr="00687B79">
              <w:rPr>
                <w:rFonts w:ascii="Book Antiqua" w:hAnsi="Book Antiqua" w:cstheme="majorBidi"/>
                <w:b/>
                <w:bCs/>
              </w:rPr>
              <w:t>Approved.</w:t>
            </w: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3F30CA">
            <w:pPr>
              <w:rPr>
                <w:rFonts w:ascii="Book Antiqua" w:hAnsi="Book Antiqua" w:cstheme="majorBidi"/>
              </w:rPr>
            </w:pPr>
            <w:r w:rsidRPr="00687B79">
              <w:rPr>
                <w:rFonts w:ascii="Book Antiqua" w:hAnsi="Book Antiqua" w:cstheme="majorBidi"/>
              </w:rPr>
              <w:t>M/s Royal Enterprises, SH5, Karimji Building, Opp HBL North Napier Road, Karachi</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(ELI-00062)</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Manufacturer: </w:t>
            </w:r>
          </w:p>
          <w:p w:rsidR="00917D7B" w:rsidRPr="00687B79" w:rsidRDefault="00917D7B" w:rsidP="003F30CA">
            <w:pPr>
              <w:jc w:val="both"/>
              <w:rPr>
                <w:rFonts w:ascii="Book Antiqua" w:hAnsi="Book Antiqua" w:cstheme="majorBidi"/>
              </w:rPr>
            </w:pPr>
            <w:r w:rsidRPr="00687B79">
              <w:rPr>
                <w:rFonts w:ascii="Book Antiqua" w:hAnsi="Book Antiqua" w:cstheme="majorBidi"/>
              </w:rPr>
              <w:t>M/s Guangdong Kaiyang Medical Technology Group Co., Ltd., ErcunIndustrial Area) Fushenggang, Yanfeng, Shishan Town, Nanhai District, Foshan City, China</w:t>
            </w:r>
          </w:p>
          <w:p w:rsidR="00917D7B" w:rsidRPr="00687B79" w:rsidRDefault="00917D7B" w:rsidP="003F30CA">
            <w:pPr>
              <w:jc w:val="both"/>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(FSC China Valid Till</w:t>
            </w:r>
          </w:p>
          <w:p w:rsidR="00917D7B" w:rsidRPr="00687B79" w:rsidRDefault="00917D7B" w:rsidP="003F30CA">
            <w:pPr>
              <w:rPr>
                <w:rFonts w:ascii="Book Antiqua" w:hAnsi="Book Antiqua" w:cstheme="majorBidi"/>
              </w:rPr>
            </w:pPr>
            <w:r w:rsidRPr="00687B79">
              <w:rPr>
                <w:rFonts w:ascii="Book Antiqua" w:hAnsi="Book Antiqua" w:cstheme="majorBidi"/>
              </w:rPr>
              <w:t>10-10-2020)</w:t>
            </w: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UNIKA+ Manual Hospital Bed</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Shelf Life: Not Mentioned</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Manual Hospital Bed</w:t>
            </w:r>
          </w:p>
        </w:tc>
        <w:tc>
          <w:tcPr>
            <w:tcW w:w="1417" w:type="dxa"/>
          </w:tcPr>
          <w:p w:rsidR="00917D7B" w:rsidRPr="00687B79" w:rsidRDefault="00523B13" w:rsidP="003F30CA">
            <w:pPr>
              <w:rPr>
                <w:rFonts w:ascii="Book Antiqua" w:hAnsi="Book Antiqua" w:cstheme="majorBidi"/>
              </w:rPr>
            </w:pPr>
            <w:r w:rsidRPr="00687B79">
              <w:rPr>
                <w:rFonts w:ascii="Book Antiqua" w:hAnsi="Book Antiqua" w:cstheme="majorBidi"/>
                <w:b/>
                <w:bCs/>
              </w:rPr>
              <w:t>Approved.</w:t>
            </w: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3F30CA">
            <w:pPr>
              <w:rPr>
                <w:rFonts w:ascii="Book Antiqua" w:hAnsi="Book Antiqua" w:cstheme="majorBidi"/>
              </w:rPr>
            </w:pPr>
            <w:r w:rsidRPr="00687B79">
              <w:rPr>
                <w:rFonts w:ascii="Book Antiqua" w:hAnsi="Book Antiqua" w:cstheme="majorBidi"/>
              </w:rPr>
              <w:t>M/s Royal Enterprises, SH5, Karimji Building, Opp HBL North Napier Road, Karachi</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(ELI-00062)</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Manufacturer: </w:t>
            </w:r>
          </w:p>
          <w:p w:rsidR="00917D7B" w:rsidRPr="00687B79" w:rsidRDefault="00917D7B" w:rsidP="003F30CA">
            <w:pPr>
              <w:jc w:val="both"/>
              <w:rPr>
                <w:rFonts w:ascii="Book Antiqua" w:hAnsi="Book Antiqua" w:cstheme="majorBidi"/>
              </w:rPr>
            </w:pPr>
            <w:r w:rsidRPr="00687B79">
              <w:rPr>
                <w:rFonts w:ascii="Book Antiqua" w:hAnsi="Book Antiqua" w:cstheme="majorBidi"/>
              </w:rPr>
              <w:t>M/s Guangdong Kaiyang Medical Technology Group Co., Ltd., ErcunIndustrial Area) Fushenggang, Yanfeng, Shishan Town, Nanhai District, Foshan City, China</w:t>
            </w:r>
          </w:p>
          <w:p w:rsidR="00917D7B" w:rsidRPr="00687B79" w:rsidRDefault="00917D7B" w:rsidP="003F30CA">
            <w:pPr>
              <w:jc w:val="both"/>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(FSC China Valid Till</w:t>
            </w:r>
          </w:p>
          <w:p w:rsidR="00917D7B" w:rsidRPr="00687B79" w:rsidRDefault="00917D7B" w:rsidP="003F30CA">
            <w:pPr>
              <w:rPr>
                <w:rFonts w:ascii="Book Antiqua" w:hAnsi="Book Antiqua" w:cstheme="majorBidi"/>
              </w:rPr>
            </w:pPr>
            <w:r w:rsidRPr="00687B79">
              <w:rPr>
                <w:rFonts w:ascii="Book Antiqua" w:hAnsi="Book Antiqua" w:cstheme="majorBidi"/>
              </w:rPr>
              <w:t>10-10-2020)</w:t>
            </w: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UNIKA+ Walker</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Shelf Life: Not Mentioned</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 xml:space="preserve">KY Series, KY970, KY971, KY972, KY973, KY913L(S), </w:t>
            </w:r>
          </w:p>
          <w:p w:rsidR="00917D7B" w:rsidRPr="00687B79" w:rsidRDefault="00917D7B" w:rsidP="003F30CA">
            <w:pPr>
              <w:rPr>
                <w:rFonts w:ascii="Book Antiqua" w:hAnsi="Book Antiqua" w:cstheme="majorBidi"/>
              </w:rPr>
            </w:pPr>
            <w:r w:rsidRPr="00687B79">
              <w:rPr>
                <w:rFonts w:ascii="Book Antiqua" w:hAnsi="Book Antiqua" w:cstheme="majorBidi"/>
              </w:rPr>
              <w:t>KY913L, KY915L (S), KY915L</w:t>
            </w:r>
          </w:p>
          <w:p w:rsidR="00917D7B" w:rsidRPr="00687B79" w:rsidRDefault="00917D7B" w:rsidP="003F30CA">
            <w:pPr>
              <w:rPr>
                <w:rFonts w:ascii="Book Antiqua" w:hAnsi="Book Antiqua" w:cstheme="majorBidi"/>
              </w:rPr>
            </w:pPr>
            <w:r w:rsidRPr="00687B79">
              <w:rPr>
                <w:rFonts w:ascii="Book Antiqua" w:hAnsi="Book Antiqua" w:cstheme="majorBidi"/>
              </w:rPr>
              <w:t xml:space="preserve">KY916L, KY917L, KY918L, KY919L, KY960L, KY961L, </w:t>
            </w:r>
          </w:p>
          <w:p w:rsidR="00917D7B" w:rsidRPr="00687B79" w:rsidRDefault="00917D7B" w:rsidP="003F30CA">
            <w:pPr>
              <w:rPr>
                <w:rFonts w:ascii="Book Antiqua" w:hAnsi="Book Antiqua" w:cstheme="majorBidi"/>
              </w:rPr>
            </w:pPr>
            <w:r w:rsidRPr="00687B79">
              <w:rPr>
                <w:rFonts w:ascii="Book Antiqua" w:hAnsi="Book Antiqua" w:cstheme="majorBidi"/>
              </w:rPr>
              <w:t>KY962L, KY9144L, KY9145L, KY9146L, KY9147L, KY9148L</w:t>
            </w:r>
          </w:p>
          <w:p w:rsidR="00917D7B" w:rsidRPr="00687B79" w:rsidRDefault="00917D7B" w:rsidP="003F30CA">
            <w:pPr>
              <w:rPr>
                <w:rFonts w:ascii="Book Antiqua" w:hAnsi="Book Antiqua" w:cstheme="majorBidi"/>
              </w:rPr>
            </w:pPr>
            <w:r w:rsidRPr="00687B79">
              <w:rPr>
                <w:rFonts w:ascii="Book Antiqua" w:hAnsi="Book Antiqua" w:cstheme="majorBidi"/>
              </w:rPr>
              <w:t xml:space="preserve">KY912L-2.5, KY912L-3, KY912L-4, KY912L-5, KY914L, </w:t>
            </w:r>
          </w:p>
          <w:p w:rsidR="00917D7B" w:rsidRPr="00687B79" w:rsidRDefault="00917D7B" w:rsidP="003F30CA">
            <w:pPr>
              <w:rPr>
                <w:rFonts w:ascii="Book Antiqua" w:hAnsi="Book Antiqua" w:cstheme="majorBidi"/>
              </w:rPr>
            </w:pPr>
            <w:r w:rsidRPr="00687B79">
              <w:rPr>
                <w:rFonts w:ascii="Book Antiqua" w:hAnsi="Book Antiqua" w:cstheme="majorBidi"/>
              </w:rPr>
              <w:t>KY963L, KY964L, KY965L, KY966L(S)-2.5, KY966L(S)-3,</w:t>
            </w:r>
          </w:p>
          <w:p w:rsidR="00917D7B" w:rsidRPr="00687B79" w:rsidRDefault="00917D7B" w:rsidP="003F30CA">
            <w:pPr>
              <w:rPr>
                <w:rFonts w:ascii="Book Antiqua" w:hAnsi="Book Antiqua" w:cstheme="majorBidi"/>
              </w:rPr>
            </w:pPr>
            <w:r w:rsidRPr="00687B79">
              <w:rPr>
                <w:rFonts w:ascii="Book Antiqua" w:hAnsi="Book Antiqua" w:cstheme="majorBidi"/>
              </w:rPr>
              <w:t>KY966L(S)-4, KY966L(S)-5</w:t>
            </w:r>
          </w:p>
          <w:p w:rsidR="00917D7B" w:rsidRPr="00687B79" w:rsidRDefault="00917D7B" w:rsidP="003F30CA">
            <w:pPr>
              <w:rPr>
                <w:rFonts w:ascii="Book Antiqua" w:hAnsi="Book Antiqua" w:cstheme="majorBidi"/>
              </w:rPr>
            </w:pPr>
            <w:r w:rsidRPr="00687B79">
              <w:rPr>
                <w:rFonts w:ascii="Book Antiqua" w:hAnsi="Book Antiqua" w:cstheme="majorBidi"/>
              </w:rPr>
              <w:t xml:space="preserve">KY966L </w:t>
            </w: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Walker</w:t>
            </w:r>
          </w:p>
        </w:tc>
        <w:tc>
          <w:tcPr>
            <w:tcW w:w="1417" w:type="dxa"/>
          </w:tcPr>
          <w:p w:rsidR="00917D7B" w:rsidRPr="00687B79" w:rsidRDefault="00523B13" w:rsidP="003F30CA">
            <w:pPr>
              <w:rPr>
                <w:rFonts w:ascii="Book Antiqua" w:hAnsi="Book Antiqua" w:cstheme="majorBidi"/>
              </w:rPr>
            </w:pPr>
            <w:r w:rsidRPr="00687B79">
              <w:rPr>
                <w:rFonts w:ascii="Book Antiqua" w:hAnsi="Book Antiqua" w:cstheme="majorBidi"/>
                <w:b/>
                <w:bCs/>
              </w:rPr>
              <w:t>Approved.</w:t>
            </w: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3F30CA">
            <w:pPr>
              <w:rPr>
                <w:rFonts w:ascii="Book Antiqua" w:hAnsi="Book Antiqua" w:cstheme="majorBidi"/>
              </w:rPr>
            </w:pPr>
            <w:r w:rsidRPr="00687B79">
              <w:rPr>
                <w:rFonts w:ascii="Book Antiqua" w:hAnsi="Book Antiqua" w:cstheme="majorBidi"/>
              </w:rPr>
              <w:t>M/s Royal Enterprises, SH5, Karimji Building, Opp HBL North Napier Road, Karachi</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(ELI-00062)</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Manufacturer: </w:t>
            </w:r>
          </w:p>
          <w:p w:rsidR="00917D7B" w:rsidRPr="00687B79" w:rsidRDefault="00917D7B" w:rsidP="003F30CA">
            <w:pPr>
              <w:jc w:val="both"/>
              <w:rPr>
                <w:rFonts w:ascii="Book Antiqua" w:hAnsi="Book Antiqua" w:cstheme="majorBidi"/>
              </w:rPr>
            </w:pPr>
            <w:r w:rsidRPr="00687B79">
              <w:rPr>
                <w:rFonts w:ascii="Book Antiqua" w:hAnsi="Book Antiqua" w:cstheme="majorBidi"/>
              </w:rPr>
              <w:t>M/s Guangdong Kaiyang Medical Technology Group Co., Ltd., ErcunIndustrial Area) Fushenggang, Yanfeng, Shishan Town, Nanhai District, Foshan City, China</w:t>
            </w:r>
          </w:p>
          <w:p w:rsidR="00917D7B" w:rsidRPr="00687B79" w:rsidRDefault="00917D7B" w:rsidP="003F30CA">
            <w:pPr>
              <w:jc w:val="both"/>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(FSC China Valid Till</w:t>
            </w:r>
          </w:p>
          <w:p w:rsidR="00917D7B" w:rsidRPr="00687B79" w:rsidRDefault="00917D7B" w:rsidP="003F30CA">
            <w:pPr>
              <w:rPr>
                <w:rFonts w:ascii="Book Antiqua" w:hAnsi="Book Antiqua" w:cstheme="majorBidi"/>
              </w:rPr>
            </w:pPr>
            <w:r w:rsidRPr="00687B79">
              <w:rPr>
                <w:rFonts w:ascii="Book Antiqua" w:hAnsi="Book Antiqua" w:cstheme="majorBidi"/>
              </w:rPr>
              <w:t>10-10-2020)</w:t>
            </w: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UNIKA+ Air Mattress</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Shelf Life: Not Mentioned</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Air Mattress (All Sizes)</w:t>
            </w:r>
          </w:p>
          <w:p w:rsidR="00917D7B" w:rsidRPr="00687B79" w:rsidRDefault="00917D7B" w:rsidP="003F30CA">
            <w:pPr>
              <w:rPr>
                <w:rFonts w:ascii="Book Antiqua" w:hAnsi="Book Antiqua" w:cstheme="majorBidi"/>
              </w:rPr>
            </w:pP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Air Mattress</w:t>
            </w:r>
          </w:p>
        </w:tc>
        <w:tc>
          <w:tcPr>
            <w:tcW w:w="1417" w:type="dxa"/>
          </w:tcPr>
          <w:p w:rsidR="00917D7B" w:rsidRPr="00687B79" w:rsidRDefault="00523B13" w:rsidP="003F30CA">
            <w:pPr>
              <w:rPr>
                <w:rFonts w:ascii="Book Antiqua" w:hAnsi="Book Antiqua" w:cstheme="majorBidi"/>
              </w:rPr>
            </w:pPr>
            <w:r w:rsidRPr="00687B79">
              <w:rPr>
                <w:rFonts w:ascii="Book Antiqua" w:hAnsi="Book Antiqua" w:cstheme="majorBidi"/>
                <w:b/>
                <w:bCs/>
              </w:rPr>
              <w:t>Approved.</w:t>
            </w: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3F30CA">
            <w:pPr>
              <w:rPr>
                <w:rFonts w:ascii="Book Antiqua" w:hAnsi="Book Antiqua" w:cstheme="majorBidi"/>
              </w:rPr>
            </w:pPr>
            <w:r w:rsidRPr="00687B79">
              <w:rPr>
                <w:rFonts w:ascii="Book Antiqua" w:hAnsi="Book Antiqua" w:cstheme="majorBidi"/>
              </w:rPr>
              <w:t>M/s Matrix Medical Care, Flat No. 55/5, First Floor, Shadman, Lahore</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(ELI-00124)</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Manufacturer: </w:t>
            </w:r>
          </w:p>
          <w:p w:rsidR="00917D7B" w:rsidRPr="00687B79" w:rsidRDefault="00917D7B" w:rsidP="003F30CA">
            <w:pPr>
              <w:jc w:val="both"/>
              <w:rPr>
                <w:rFonts w:ascii="Book Antiqua" w:hAnsi="Book Antiqua" w:cstheme="majorBidi"/>
              </w:rPr>
            </w:pPr>
            <w:r w:rsidRPr="00687B79">
              <w:rPr>
                <w:rFonts w:ascii="Book Antiqua" w:hAnsi="Book Antiqua" w:cstheme="majorBidi"/>
              </w:rPr>
              <w:t>M/s Zibo Qray International Co., Ltd., No.77, Zhanghuan Road, 255000, Zibo City, Shandong, China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(FSC China Valid Till</w:t>
            </w:r>
          </w:p>
          <w:p w:rsidR="00917D7B" w:rsidRPr="00687B79" w:rsidRDefault="00917D7B" w:rsidP="003F30CA">
            <w:pPr>
              <w:rPr>
                <w:rFonts w:ascii="Book Antiqua" w:hAnsi="Book Antiqua" w:cstheme="majorBidi"/>
              </w:rPr>
            </w:pPr>
            <w:r w:rsidRPr="00687B79">
              <w:rPr>
                <w:rFonts w:ascii="Book Antiqua" w:hAnsi="Book Antiqua" w:cstheme="majorBidi"/>
              </w:rPr>
              <w:t>28-05-2020)</w:t>
            </w:r>
          </w:p>
          <w:p w:rsidR="00917D7B" w:rsidRPr="00687B79" w:rsidRDefault="00917D7B" w:rsidP="003F30CA">
            <w:pPr>
              <w:rPr>
                <w:rFonts w:ascii="Book Antiqua" w:hAnsi="Book Antiqua" w:cstheme="majorBidi"/>
                <w:b/>
                <w:bCs/>
              </w:rPr>
            </w:pP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Qraymed Sterile Vaginal Dilators for single use</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sz w:val="14"/>
              </w:rPr>
            </w:pPr>
          </w:p>
          <w:p w:rsidR="00917D7B" w:rsidRPr="00687B79" w:rsidRDefault="00917D7B" w:rsidP="003F30CA">
            <w:pPr>
              <w:rPr>
                <w:rFonts w:ascii="Book Antiqua" w:hAnsi="Book Antiqua" w:cstheme="majorBidi"/>
              </w:rPr>
            </w:pPr>
            <w:r w:rsidRPr="00687B79">
              <w:rPr>
                <w:rFonts w:ascii="Book Antiqua" w:hAnsi="Book Antiqua" w:cstheme="majorBidi"/>
              </w:rPr>
              <w:t>Shelf Life: 5 Years</w:t>
            </w:r>
          </w:p>
          <w:p w:rsidR="00917D7B" w:rsidRPr="00687B79" w:rsidRDefault="00917D7B" w:rsidP="003F30CA">
            <w:pPr>
              <w:rPr>
                <w:rFonts w:ascii="Book Antiqua" w:hAnsi="Book Antiqua" w:cstheme="majorBidi"/>
                <w:sz w:val="8"/>
              </w:rPr>
            </w:pPr>
          </w:p>
          <w:p w:rsidR="00917D7B" w:rsidRPr="00687B79" w:rsidRDefault="00917D7B" w:rsidP="003F30CA">
            <w:pPr>
              <w:rPr>
                <w:rFonts w:ascii="Book Antiqua" w:hAnsi="Book Antiqua" w:cstheme="majorBidi"/>
              </w:rPr>
            </w:pPr>
            <w:r w:rsidRPr="00687B79">
              <w:rPr>
                <w:rFonts w:ascii="Book Antiqua" w:hAnsi="Book Antiqua" w:cstheme="majorBidi"/>
              </w:rPr>
              <w:t>QR10-0101, QR10-0102,</w:t>
            </w:r>
          </w:p>
          <w:p w:rsidR="00917D7B" w:rsidRPr="00687B79" w:rsidRDefault="00917D7B" w:rsidP="003F30CA">
            <w:pPr>
              <w:rPr>
                <w:rFonts w:ascii="Book Antiqua" w:hAnsi="Book Antiqua" w:cstheme="majorBidi"/>
              </w:rPr>
            </w:pPr>
            <w:r w:rsidRPr="00687B79">
              <w:rPr>
                <w:rFonts w:ascii="Book Antiqua" w:hAnsi="Book Antiqua" w:cstheme="majorBidi"/>
              </w:rPr>
              <w:t>QR10-0103, QR10-0201,</w:t>
            </w:r>
          </w:p>
          <w:p w:rsidR="00917D7B" w:rsidRPr="00687B79" w:rsidRDefault="00917D7B" w:rsidP="003F30CA">
            <w:pPr>
              <w:rPr>
                <w:rFonts w:ascii="Book Antiqua" w:hAnsi="Book Antiqua" w:cstheme="majorBidi"/>
              </w:rPr>
            </w:pPr>
            <w:r w:rsidRPr="00687B79">
              <w:rPr>
                <w:rFonts w:ascii="Book Antiqua" w:hAnsi="Book Antiqua" w:cstheme="majorBidi"/>
              </w:rPr>
              <w:t>QR10-0202, QR10-0203,</w:t>
            </w:r>
          </w:p>
          <w:p w:rsidR="00917D7B" w:rsidRPr="00687B79" w:rsidRDefault="00917D7B" w:rsidP="003F30CA">
            <w:pPr>
              <w:rPr>
                <w:rFonts w:ascii="Book Antiqua" w:hAnsi="Book Antiqua" w:cstheme="majorBidi"/>
              </w:rPr>
            </w:pPr>
            <w:r w:rsidRPr="00687B79">
              <w:rPr>
                <w:rFonts w:ascii="Book Antiqua" w:hAnsi="Book Antiqua" w:cstheme="majorBidi"/>
              </w:rPr>
              <w:t>QR10-0301, QR10-0302,</w:t>
            </w:r>
          </w:p>
          <w:p w:rsidR="00917D7B" w:rsidRPr="00687B79" w:rsidRDefault="00917D7B" w:rsidP="003F30CA">
            <w:pPr>
              <w:rPr>
                <w:rFonts w:ascii="Book Antiqua" w:hAnsi="Book Antiqua" w:cstheme="majorBidi"/>
              </w:rPr>
            </w:pPr>
            <w:r w:rsidRPr="00687B79">
              <w:rPr>
                <w:rFonts w:ascii="Book Antiqua" w:hAnsi="Book Antiqua" w:cstheme="majorBidi"/>
              </w:rPr>
              <w:t>QR10-0303, QR10-0401,</w:t>
            </w:r>
          </w:p>
          <w:p w:rsidR="00917D7B" w:rsidRPr="00687B79" w:rsidRDefault="00917D7B" w:rsidP="003F30CA">
            <w:pPr>
              <w:rPr>
                <w:rFonts w:ascii="Book Antiqua" w:hAnsi="Book Antiqua" w:cstheme="majorBidi"/>
              </w:rPr>
            </w:pPr>
            <w:r w:rsidRPr="00687B79">
              <w:rPr>
                <w:rFonts w:ascii="Book Antiqua" w:hAnsi="Book Antiqua" w:cstheme="majorBidi"/>
              </w:rPr>
              <w:t>QR10-0402, QR10-0403</w:t>
            </w: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Vaginal Dilator</w:t>
            </w:r>
          </w:p>
        </w:tc>
        <w:tc>
          <w:tcPr>
            <w:tcW w:w="1417" w:type="dxa"/>
          </w:tcPr>
          <w:p w:rsidR="00917D7B" w:rsidRPr="00687B79" w:rsidRDefault="00523B13" w:rsidP="003F30CA">
            <w:pPr>
              <w:rPr>
                <w:rFonts w:ascii="Book Antiqua" w:hAnsi="Book Antiqua" w:cstheme="majorBidi"/>
              </w:rPr>
            </w:pPr>
            <w:r w:rsidRPr="00687B79">
              <w:rPr>
                <w:rFonts w:ascii="Book Antiqua" w:hAnsi="Book Antiqua" w:cstheme="majorBidi"/>
                <w:b/>
                <w:bCs/>
              </w:rPr>
              <w:t>Approved.</w:t>
            </w: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3F30CA">
            <w:pPr>
              <w:rPr>
                <w:rFonts w:ascii="Book Antiqua" w:hAnsi="Book Antiqua" w:cstheme="majorBidi"/>
              </w:rPr>
            </w:pPr>
            <w:r w:rsidRPr="00687B79">
              <w:rPr>
                <w:rFonts w:ascii="Book Antiqua" w:hAnsi="Book Antiqua" w:cstheme="majorBidi"/>
              </w:rPr>
              <w:t>M/s Matrix Medical Care, Flat No. 55/5, First Floor, Shadman, Lahore</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(ELI-00124)</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Manufacturer: </w:t>
            </w:r>
          </w:p>
          <w:p w:rsidR="00917D7B" w:rsidRPr="00687B79" w:rsidRDefault="00917D7B" w:rsidP="003F30CA">
            <w:pPr>
              <w:jc w:val="both"/>
              <w:rPr>
                <w:rFonts w:ascii="Book Antiqua" w:hAnsi="Book Antiqua" w:cstheme="majorBidi"/>
              </w:rPr>
            </w:pPr>
            <w:r w:rsidRPr="00687B79">
              <w:rPr>
                <w:rFonts w:ascii="Book Antiqua" w:hAnsi="Book Antiqua" w:cstheme="majorBidi"/>
              </w:rPr>
              <w:t>M/s Zibo Qray International Co., Ltd., No.77, Zhanghuan Road, 255000, Zibo City, Shandong, China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(FSC China Valid Till</w:t>
            </w:r>
          </w:p>
          <w:p w:rsidR="00917D7B" w:rsidRPr="00687B79" w:rsidRDefault="00917D7B" w:rsidP="003F30CA">
            <w:pPr>
              <w:rPr>
                <w:rFonts w:ascii="Book Antiqua" w:hAnsi="Book Antiqua" w:cstheme="majorBidi"/>
              </w:rPr>
            </w:pPr>
            <w:r w:rsidRPr="00687B79">
              <w:rPr>
                <w:rFonts w:ascii="Book Antiqua" w:hAnsi="Book Antiqua" w:cstheme="majorBidi"/>
              </w:rPr>
              <w:t>28-05-2020)</w:t>
            </w:r>
          </w:p>
          <w:p w:rsidR="00917D7B" w:rsidRPr="00687B79" w:rsidRDefault="00917D7B" w:rsidP="003F30CA">
            <w:pPr>
              <w:rPr>
                <w:rFonts w:ascii="Book Antiqua" w:hAnsi="Book Antiqua" w:cstheme="majorBidi"/>
                <w:b/>
                <w:bCs/>
              </w:rPr>
            </w:pP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Qraymed Urine Bags</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Shelf Life: 5 Years</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QR09-0101, QR09-0102,</w:t>
            </w:r>
          </w:p>
          <w:p w:rsidR="00917D7B" w:rsidRPr="00687B79" w:rsidRDefault="00917D7B" w:rsidP="003F30CA">
            <w:pPr>
              <w:rPr>
                <w:rFonts w:ascii="Book Antiqua" w:hAnsi="Book Antiqua" w:cstheme="majorBidi"/>
              </w:rPr>
            </w:pPr>
            <w:r w:rsidRPr="00687B79">
              <w:rPr>
                <w:rFonts w:ascii="Book Antiqua" w:hAnsi="Book Antiqua" w:cstheme="majorBidi"/>
              </w:rPr>
              <w:t>QR09-0103, QR09-0104,</w:t>
            </w:r>
          </w:p>
          <w:p w:rsidR="00917D7B" w:rsidRPr="00687B79" w:rsidRDefault="00917D7B" w:rsidP="003F30CA">
            <w:pPr>
              <w:rPr>
                <w:rFonts w:ascii="Book Antiqua" w:hAnsi="Book Antiqua" w:cstheme="majorBidi"/>
              </w:rPr>
            </w:pPr>
            <w:r w:rsidRPr="00687B79">
              <w:rPr>
                <w:rFonts w:ascii="Book Antiqua" w:hAnsi="Book Antiqua" w:cstheme="majorBidi"/>
              </w:rPr>
              <w:t xml:space="preserve">QR09-0201, QR09-0202, </w:t>
            </w:r>
          </w:p>
          <w:p w:rsidR="00917D7B" w:rsidRPr="00687B79" w:rsidRDefault="00917D7B" w:rsidP="003F30CA">
            <w:pPr>
              <w:rPr>
                <w:rFonts w:ascii="Book Antiqua" w:hAnsi="Book Antiqua" w:cstheme="majorBidi"/>
              </w:rPr>
            </w:pPr>
            <w:r w:rsidRPr="00687B79">
              <w:rPr>
                <w:rFonts w:ascii="Book Antiqua" w:hAnsi="Book Antiqua" w:cstheme="majorBidi"/>
              </w:rPr>
              <w:t>QR09-0203, QR09-0204,</w:t>
            </w:r>
          </w:p>
          <w:p w:rsidR="00917D7B" w:rsidRPr="00687B79" w:rsidRDefault="00917D7B" w:rsidP="003F30CA">
            <w:pPr>
              <w:rPr>
                <w:rFonts w:ascii="Book Antiqua" w:hAnsi="Book Antiqua" w:cstheme="majorBidi"/>
              </w:rPr>
            </w:pPr>
            <w:r w:rsidRPr="00687B79">
              <w:rPr>
                <w:rFonts w:ascii="Book Antiqua" w:hAnsi="Book Antiqua" w:cstheme="majorBidi"/>
              </w:rPr>
              <w:t>QR09-0301, QR09-0302,</w:t>
            </w:r>
          </w:p>
          <w:p w:rsidR="00917D7B" w:rsidRPr="00687B79" w:rsidRDefault="00917D7B" w:rsidP="003F30CA">
            <w:pPr>
              <w:rPr>
                <w:rFonts w:ascii="Book Antiqua" w:hAnsi="Book Antiqua" w:cstheme="majorBidi"/>
              </w:rPr>
            </w:pPr>
            <w:r w:rsidRPr="00687B79">
              <w:rPr>
                <w:rFonts w:ascii="Book Antiqua" w:hAnsi="Book Antiqua" w:cstheme="majorBidi"/>
              </w:rPr>
              <w:t xml:space="preserve">QR09-0303, QR09-0304, </w:t>
            </w:r>
          </w:p>
          <w:p w:rsidR="00917D7B" w:rsidRPr="00687B79" w:rsidRDefault="00917D7B" w:rsidP="003F30CA">
            <w:pPr>
              <w:rPr>
                <w:rFonts w:ascii="Book Antiqua" w:hAnsi="Book Antiqua" w:cstheme="majorBidi"/>
              </w:rPr>
            </w:pPr>
            <w:r w:rsidRPr="00687B79">
              <w:rPr>
                <w:rFonts w:ascii="Book Antiqua" w:hAnsi="Book Antiqua" w:cstheme="majorBidi"/>
              </w:rPr>
              <w:t>QR09-0401, QR09-0402,</w:t>
            </w:r>
          </w:p>
          <w:p w:rsidR="00917D7B" w:rsidRPr="00687B79" w:rsidRDefault="00917D7B" w:rsidP="003F30CA">
            <w:pPr>
              <w:rPr>
                <w:rFonts w:ascii="Book Antiqua" w:hAnsi="Book Antiqua" w:cstheme="majorBidi"/>
              </w:rPr>
            </w:pPr>
            <w:r w:rsidRPr="00687B79">
              <w:rPr>
                <w:rFonts w:ascii="Book Antiqua" w:hAnsi="Book Antiqua" w:cstheme="majorBidi"/>
              </w:rPr>
              <w:t xml:space="preserve">QR09-0403, QR09-0404 </w:t>
            </w: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Urine Collection Bags</w:t>
            </w:r>
          </w:p>
        </w:tc>
        <w:tc>
          <w:tcPr>
            <w:tcW w:w="1417" w:type="dxa"/>
          </w:tcPr>
          <w:p w:rsidR="00917D7B" w:rsidRPr="00687B79" w:rsidRDefault="00523B13" w:rsidP="003F30CA">
            <w:pPr>
              <w:rPr>
                <w:rFonts w:ascii="Book Antiqua" w:hAnsi="Book Antiqua" w:cstheme="majorBidi"/>
              </w:rPr>
            </w:pPr>
            <w:r w:rsidRPr="00687B79">
              <w:rPr>
                <w:rFonts w:ascii="Book Antiqua" w:hAnsi="Book Antiqua" w:cstheme="majorBidi"/>
                <w:b/>
                <w:bCs/>
              </w:rPr>
              <w:t>Approved.</w:t>
            </w: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3F30CA">
            <w:pPr>
              <w:rPr>
                <w:rFonts w:ascii="Book Antiqua" w:hAnsi="Book Antiqua" w:cstheme="majorBidi"/>
              </w:rPr>
            </w:pPr>
            <w:r w:rsidRPr="00687B79">
              <w:rPr>
                <w:rFonts w:ascii="Book Antiqua" w:hAnsi="Book Antiqua" w:cstheme="majorBidi"/>
              </w:rPr>
              <w:t>M/s 3A Nutra, 12-F1 Block, Johar Town, Lahore</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(ELI-00134</w:t>
            </w:r>
            <w:r w:rsidR="00AC35D7" w:rsidRPr="00687B79">
              <w:rPr>
                <w:rFonts w:ascii="Book Antiqua" w:hAnsi="Book Antiqua" w:cstheme="majorBidi"/>
              </w:rPr>
              <w:t>)</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Manufacturer: </w:t>
            </w:r>
          </w:p>
          <w:p w:rsidR="00917D7B" w:rsidRPr="00687B79" w:rsidRDefault="00917D7B" w:rsidP="003F30CA">
            <w:pPr>
              <w:jc w:val="both"/>
              <w:rPr>
                <w:rFonts w:ascii="Book Antiqua" w:hAnsi="Book Antiqua" w:cstheme="majorBidi"/>
              </w:rPr>
            </w:pPr>
            <w:r w:rsidRPr="00687B79">
              <w:rPr>
                <w:rFonts w:ascii="Book Antiqua" w:hAnsi="Book Antiqua" w:cstheme="majorBidi"/>
              </w:rPr>
              <w:t>M/s Jiangmen New Era External Use Drug Co., Ltd., No. 8, Beiyuan Road, Jianghai District, Jiangmen, Guangdong, China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(FSC China Valid Till</w:t>
            </w:r>
          </w:p>
          <w:p w:rsidR="00917D7B" w:rsidRPr="00687B79" w:rsidRDefault="00917D7B" w:rsidP="003F30CA">
            <w:pPr>
              <w:rPr>
                <w:rFonts w:ascii="Book Antiqua" w:hAnsi="Book Antiqua" w:cstheme="majorBidi"/>
              </w:rPr>
            </w:pPr>
            <w:r w:rsidRPr="00687B79">
              <w:rPr>
                <w:rFonts w:ascii="Book Antiqua" w:hAnsi="Book Antiqua" w:cstheme="majorBidi"/>
              </w:rPr>
              <w:t>28-08-2020)</w:t>
            </w:r>
          </w:p>
          <w:p w:rsidR="00917D7B" w:rsidRPr="00687B79" w:rsidRDefault="00917D7B" w:rsidP="003F30CA">
            <w:pPr>
              <w:rPr>
                <w:rFonts w:ascii="Book Antiqua" w:hAnsi="Book Antiqua" w:cstheme="majorBidi"/>
                <w:b/>
                <w:bCs/>
              </w:rPr>
            </w:pP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Cool Baby Cooling Gel Sheet</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Shelf Life: 1 Years</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 xml:space="preserve">Model: 140mm*100mm, </w:t>
            </w:r>
          </w:p>
          <w:p w:rsidR="00917D7B" w:rsidRPr="00687B79" w:rsidRDefault="00917D7B" w:rsidP="003F30CA">
            <w:pPr>
              <w:rPr>
                <w:rFonts w:ascii="Book Antiqua" w:hAnsi="Book Antiqua" w:cstheme="majorBidi"/>
              </w:rPr>
            </w:pPr>
            <w:r w:rsidRPr="00687B79">
              <w:rPr>
                <w:rFonts w:ascii="Book Antiqua" w:hAnsi="Book Antiqua" w:cstheme="majorBidi"/>
              </w:rPr>
              <w:t>120mm*70mm , 120mm*50mm</w:t>
            </w:r>
          </w:p>
          <w:p w:rsidR="00917D7B" w:rsidRPr="00687B79" w:rsidRDefault="00917D7B" w:rsidP="003F30CA">
            <w:pPr>
              <w:rPr>
                <w:rFonts w:ascii="Book Antiqua" w:hAnsi="Book Antiqua" w:cstheme="majorBidi"/>
              </w:rPr>
            </w:pPr>
            <w:r w:rsidRPr="00687B79">
              <w:rPr>
                <w:rFonts w:ascii="Book Antiqua" w:hAnsi="Book Antiqua" w:cstheme="majorBidi"/>
              </w:rPr>
              <w:t>110mm*50mm, 110mm*40mm</w:t>
            </w:r>
          </w:p>
          <w:p w:rsidR="00917D7B" w:rsidRPr="00687B79" w:rsidRDefault="00917D7B" w:rsidP="003F30CA">
            <w:pPr>
              <w:rPr>
                <w:rFonts w:ascii="Book Antiqua" w:hAnsi="Book Antiqua" w:cstheme="majorBidi"/>
              </w:rPr>
            </w:pPr>
            <w:r w:rsidRPr="00687B79">
              <w:rPr>
                <w:rFonts w:ascii="Book Antiqua" w:hAnsi="Book Antiqua" w:cstheme="majorBidi"/>
              </w:rPr>
              <w:t>105mm*45mm, 100mm*70mm</w:t>
            </w:r>
          </w:p>
          <w:p w:rsidR="00917D7B" w:rsidRPr="00687B79" w:rsidRDefault="00917D7B" w:rsidP="003F30CA">
            <w:pPr>
              <w:rPr>
                <w:rFonts w:ascii="Book Antiqua" w:hAnsi="Book Antiqua" w:cstheme="majorBidi"/>
              </w:rPr>
            </w:pPr>
            <w:r w:rsidRPr="00687B79">
              <w:rPr>
                <w:rFonts w:ascii="Book Antiqua" w:hAnsi="Book Antiqua" w:cstheme="majorBidi"/>
              </w:rPr>
              <w:t>100mm*40mm, 90mm*40mm</w:t>
            </w:r>
          </w:p>
          <w:p w:rsidR="00917D7B" w:rsidRPr="00687B79" w:rsidRDefault="00917D7B" w:rsidP="003F30CA">
            <w:pPr>
              <w:rPr>
                <w:rFonts w:ascii="Book Antiqua" w:hAnsi="Book Antiqua" w:cstheme="majorBidi"/>
              </w:rPr>
            </w:pPr>
            <w:r w:rsidRPr="00687B79">
              <w:rPr>
                <w:rFonts w:ascii="Book Antiqua" w:hAnsi="Book Antiqua" w:cstheme="majorBidi"/>
              </w:rPr>
              <w:t>70mm*40mm</w:t>
            </w: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Cooling Gel Sheet</w:t>
            </w:r>
          </w:p>
        </w:tc>
        <w:tc>
          <w:tcPr>
            <w:tcW w:w="1417" w:type="dxa"/>
          </w:tcPr>
          <w:p w:rsidR="00917D7B" w:rsidRPr="00687B79" w:rsidRDefault="00523B13" w:rsidP="003F30CA">
            <w:pPr>
              <w:rPr>
                <w:rFonts w:ascii="Book Antiqua" w:hAnsi="Book Antiqua" w:cstheme="majorBidi"/>
              </w:rPr>
            </w:pPr>
            <w:r w:rsidRPr="00687B79">
              <w:rPr>
                <w:rFonts w:ascii="Book Antiqua" w:hAnsi="Book Antiqua" w:cstheme="majorBidi"/>
                <w:b/>
                <w:bCs/>
              </w:rPr>
              <w:t>Approved.</w:t>
            </w:r>
          </w:p>
        </w:tc>
      </w:tr>
      <w:tr w:rsidR="00917D7B" w:rsidRPr="00687B79"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3F30CA">
            <w:pPr>
              <w:rPr>
                <w:rFonts w:ascii="Book Antiqua" w:hAnsi="Book Antiqua" w:cstheme="majorBidi"/>
              </w:rPr>
            </w:pPr>
            <w:r w:rsidRPr="00687B79">
              <w:rPr>
                <w:rFonts w:ascii="Book Antiqua" w:hAnsi="Book Antiqua" w:cstheme="majorBidi"/>
              </w:rPr>
              <w:t>M/s Royal Enterprises, SH5, Karimji Building, Opp HBL North Napier Road, Karachi</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(ELI-00062)</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Manufacturer: </w:t>
            </w:r>
          </w:p>
          <w:p w:rsidR="00917D7B" w:rsidRPr="00687B79" w:rsidRDefault="00917D7B" w:rsidP="003F30CA">
            <w:pPr>
              <w:jc w:val="both"/>
              <w:rPr>
                <w:rFonts w:ascii="Book Antiqua" w:hAnsi="Book Antiqua" w:cstheme="majorBidi"/>
              </w:rPr>
            </w:pPr>
            <w:r w:rsidRPr="00687B79">
              <w:rPr>
                <w:rFonts w:ascii="Book Antiqua" w:hAnsi="Book Antiqua" w:cstheme="majorBidi"/>
              </w:rPr>
              <w:t>M/s Guangdong Kaiyang Medical Technology Group Co., Ltd., ErcunIndustrial Area) Fushenggang, Yanfeng, Shishan Town, Nanhai District, Foshan City, China</w:t>
            </w:r>
          </w:p>
          <w:p w:rsidR="00917D7B" w:rsidRPr="00687B79" w:rsidRDefault="00917D7B" w:rsidP="003F30CA">
            <w:pPr>
              <w:jc w:val="both"/>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(FSC China Valid Till</w:t>
            </w:r>
          </w:p>
          <w:p w:rsidR="00917D7B" w:rsidRPr="00687B79" w:rsidRDefault="00917D7B" w:rsidP="003F30CA">
            <w:pPr>
              <w:rPr>
                <w:rFonts w:ascii="Book Antiqua" w:hAnsi="Book Antiqua" w:cstheme="majorBidi"/>
              </w:rPr>
            </w:pPr>
            <w:r w:rsidRPr="00687B79">
              <w:rPr>
                <w:rFonts w:ascii="Book Antiqua" w:hAnsi="Book Antiqua" w:cstheme="majorBidi"/>
              </w:rPr>
              <w:t>10-10-2020)</w:t>
            </w: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UNIKA+ Medical Crutches</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Shelf Life: Not Mentioned</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KY925L (S) KY925L (M)</w:t>
            </w:r>
          </w:p>
          <w:p w:rsidR="00917D7B" w:rsidRPr="00687B79" w:rsidRDefault="00917D7B" w:rsidP="003F30CA">
            <w:pPr>
              <w:rPr>
                <w:rFonts w:ascii="Book Antiqua" w:hAnsi="Book Antiqua" w:cstheme="majorBidi"/>
              </w:rPr>
            </w:pPr>
            <w:r w:rsidRPr="00687B79">
              <w:rPr>
                <w:rFonts w:ascii="Book Antiqua" w:hAnsi="Book Antiqua" w:cstheme="majorBidi"/>
              </w:rPr>
              <w:t>KY925L (L), KY935L,</w:t>
            </w:r>
          </w:p>
          <w:p w:rsidR="00917D7B" w:rsidRPr="00687B79" w:rsidRDefault="00917D7B" w:rsidP="003F30CA">
            <w:pPr>
              <w:rPr>
                <w:rFonts w:ascii="Book Antiqua" w:hAnsi="Book Antiqua" w:cstheme="majorBidi"/>
              </w:rPr>
            </w:pPr>
            <w:r w:rsidRPr="00687B79">
              <w:rPr>
                <w:rFonts w:ascii="Book Antiqua" w:hAnsi="Book Antiqua" w:cstheme="majorBidi"/>
              </w:rPr>
              <w:t>KY935M, KY9351S, KY935M,</w:t>
            </w:r>
          </w:p>
          <w:p w:rsidR="00917D7B" w:rsidRPr="00687B79" w:rsidRDefault="00917D7B" w:rsidP="003F30CA">
            <w:pPr>
              <w:rPr>
                <w:rFonts w:ascii="Book Antiqua" w:hAnsi="Book Antiqua" w:cstheme="majorBidi"/>
              </w:rPr>
            </w:pPr>
            <w:r w:rsidRPr="00687B79">
              <w:rPr>
                <w:rFonts w:ascii="Book Antiqua" w:hAnsi="Book Antiqua" w:cstheme="majorBidi"/>
              </w:rPr>
              <w:t>KY9351L, KY9352, KY9353, KY9354, KY9355, KY933L, KY9331L, KY9332L, KY9333L, KY9334L, KY9335L, KY9336L, KY9337L, KY9338L, KY9339L, KY937L, KY937L-A, KY910L, KY911M, KY911L-A, KY920L, KY9201L, KY921L, KY922L, KY923L, KY924, KY924L, KY926L, KY927L, KY928L, KY929L, KY930L, KY932, KY932L, KY933LR, KY934, KY935, KY936L, KY938L, KY938L-A, KY938L-B, KY939L, KY940L, KY941L, KY942L, KY942L-A, KY943L, KY944L, KY945L, KY946L, KY947, KY948, KY949</w:t>
            </w: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 xml:space="preserve">Medical Crutches </w:t>
            </w:r>
          </w:p>
        </w:tc>
        <w:tc>
          <w:tcPr>
            <w:tcW w:w="1417" w:type="dxa"/>
          </w:tcPr>
          <w:p w:rsidR="00917D7B" w:rsidRPr="00687B79" w:rsidRDefault="00523B13" w:rsidP="003F30CA">
            <w:pPr>
              <w:rPr>
                <w:rFonts w:ascii="Book Antiqua" w:hAnsi="Book Antiqua" w:cstheme="majorBidi"/>
              </w:rPr>
            </w:pPr>
            <w:r w:rsidRPr="00687B79">
              <w:rPr>
                <w:rFonts w:ascii="Book Antiqua" w:hAnsi="Book Antiqua" w:cstheme="majorBidi"/>
                <w:b/>
                <w:bCs/>
              </w:rPr>
              <w:t>Approved.</w:t>
            </w:r>
          </w:p>
        </w:tc>
      </w:tr>
      <w:tr w:rsidR="00917D7B" w:rsidRPr="005E3725" w:rsidTr="00917D7B">
        <w:trPr>
          <w:trHeight w:val="1200"/>
        </w:trPr>
        <w:tc>
          <w:tcPr>
            <w:tcW w:w="558" w:type="dxa"/>
          </w:tcPr>
          <w:p w:rsidR="00917D7B" w:rsidRPr="00687B79" w:rsidRDefault="00917D7B" w:rsidP="00934547">
            <w:pPr>
              <w:pStyle w:val="ListParagraph"/>
              <w:widowControl/>
              <w:numPr>
                <w:ilvl w:val="0"/>
                <w:numId w:val="15"/>
              </w:numPr>
              <w:ind w:left="360"/>
              <w:contextualSpacing/>
              <w:jc w:val="center"/>
              <w:rPr>
                <w:rFonts w:ascii="Book Antiqua" w:hAnsi="Book Antiqua" w:cstheme="majorBidi"/>
                <w:b/>
                <w:bCs/>
              </w:rPr>
            </w:pPr>
          </w:p>
        </w:tc>
        <w:tc>
          <w:tcPr>
            <w:tcW w:w="1818" w:type="dxa"/>
          </w:tcPr>
          <w:p w:rsidR="00917D7B" w:rsidRPr="00687B79" w:rsidRDefault="00917D7B" w:rsidP="003F30CA">
            <w:pPr>
              <w:rPr>
                <w:rFonts w:ascii="Book Antiqua" w:hAnsi="Book Antiqua" w:cstheme="majorBidi"/>
              </w:rPr>
            </w:pPr>
            <w:r w:rsidRPr="00687B79">
              <w:rPr>
                <w:rFonts w:ascii="Book Antiqua" w:hAnsi="Book Antiqua" w:cstheme="majorBidi"/>
              </w:rPr>
              <w:t>M/s Matrix Medical Care, Flat No. 55/5, First Floor, Shadman, Lahore</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(ELI-00124)</w:t>
            </w:r>
          </w:p>
        </w:tc>
        <w:tc>
          <w:tcPr>
            <w:tcW w:w="2410" w:type="dxa"/>
          </w:tcPr>
          <w:p w:rsidR="00917D7B" w:rsidRPr="00687B79" w:rsidRDefault="00917D7B" w:rsidP="003F30CA">
            <w:pPr>
              <w:jc w:val="both"/>
              <w:rPr>
                <w:rFonts w:ascii="Book Antiqua" w:hAnsi="Book Antiqua" w:cstheme="majorBidi"/>
                <w:b/>
                <w:bCs/>
              </w:rPr>
            </w:pPr>
            <w:r w:rsidRPr="00687B79">
              <w:rPr>
                <w:rFonts w:ascii="Book Antiqua" w:hAnsi="Book Antiqua" w:cstheme="majorBidi"/>
                <w:b/>
                <w:bCs/>
              </w:rPr>
              <w:t xml:space="preserve">Manufacturer: </w:t>
            </w:r>
          </w:p>
          <w:p w:rsidR="00917D7B" w:rsidRPr="00687B79" w:rsidRDefault="00917D7B" w:rsidP="003F30CA">
            <w:pPr>
              <w:jc w:val="both"/>
              <w:rPr>
                <w:rFonts w:ascii="Book Antiqua" w:hAnsi="Book Antiqua" w:cstheme="majorBidi"/>
              </w:rPr>
            </w:pPr>
            <w:r w:rsidRPr="00687B79">
              <w:rPr>
                <w:rFonts w:ascii="Book Antiqua" w:hAnsi="Book Antiqua" w:cstheme="majorBidi"/>
              </w:rPr>
              <w:t>M/s Zibo Qray International Co., Ltd., No.77, Zhanghuan Road, 255000, Zibo City, Shandong, China</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(FSC China Valid Till</w:t>
            </w:r>
          </w:p>
          <w:p w:rsidR="00917D7B" w:rsidRPr="00687B79" w:rsidRDefault="00917D7B" w:rsidP="003F30CA">
            <w:pPr>
              <w:rPr>
                <w:rFonts w:ascii="Book Antiqua" w:hAnsi="Book Antiqua" w:cstheme="majorBidi"/>
              </w:rPr>
            </w:pPr>
            <w:r w:rsidRPr="00687B79">
              <w:rPr>
                <w:rFonts w:ascii="Book Antiqua" w:hAnsi="Book Antiqua" w:cstheme="majorBidi"/>
              </w:rPr>
              <w:t>28-05-2020)</w:t>
            </w:r>
          </w:p>
          <w:p w:rsidR="00917D7B" w:rsidRPr="00687B79" w:rsidRDefault="00917D7B" w:rsidP="003F30CA">
            <w:pPr>
              <w:rPr>
                <w:rFonts w:ascii="Book Antiqua" w:hAnsi="Book Antiqua" w:cstheme="majorBidi"/>
                <w:b/>
                <w:bCs/>
              </w:rPr>
            </w:pPr>
          </w:p>
        </w:tc>
        <w:tc>
          <w:tcPr>
            <w:tcW w:w="3402" w:type="dxa"/>
            <w:gridSpan w:val="2"/>
          </w:tcPr>
          <w:p w:rsidR="00917D7B" w:rsidRPr="00687B79" w:rsidRDefault="00917D7B" w:rsidP="003F30CA">
            <w:pPr>
              <w:rPr>
                <w:rFonts w:ascii="Book Antiqua" w:hAnsi="Book Antiqua" w:cstheme="majorBidi"/>
              </w:rPr>
            </w:pPr>
            <w:r w:rsidRPr="00687B79">
              <w:rPr>
                <w:rFonts w:ascii="Book Antiqua" w:hAnsi="Book Antiqua" w:cstheme="majorBidi"/>
              </w:rPr>
              <w:t>Qraymed Infusion Connector and Accessory</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Class A</w:t>
            </w:r>
            <w:r w:rsidR="00C02155" w:rsidRPr="00687B79">
              <w:rPr>
                <w:rFonts w:ascii="Book Antiqua" w:hAnsi="Book Antiqua" w:cstheme="majorBidi"/>
              </w:rPr>
              <w:t xml:space="preserve"> </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Shelf Life: 5 Years</w:t>
            </w:r>
          </w:p>
          <w:p w:rsidR="00917D7B" w:rsidRPr="00687B79" w:rsidRDefault="00917D7B" w:rsidP="003F30CA">
            <w:pPr>
              <w:rPr>
                <w:rFonts w:ascii="Book Antiqua" w:hAnsi="Book Antiqua" w:cstheme="majorBidi"/>
              </w:rPr>
            </w:pPr>
          </w:p>
          <w:p w:rsidR="00917D7B" w:rsidRPr="00687B79" w:rsidRDefault="00917D7B" w:rsidP="003F30CA">
            <w:pPr>
              <w:rPr>
                <w:rFonts w:ascii="Book Antiqua" w:hAnsi="Book Antiqua" w:cstheme="majorBidi"/>
              </w:rPr>
            </w:pPr>
            <w:r w:rsidRPr="00687B79">
              <w:rPr>
                <w:rFonts w:ascii="Book Antiqua" w:hAnsi="Book Antiqua" w:cstheme="majorBidi"/>
              </w:rPr>
              <w:t xml:space="preserve">QR05-0101, QR05-0102, </w:t>
            </w:r>
          </w:p>
          <w:p w:rsidR="00917D7B" w:rsidRPr="00687B79" w:rsidRDefault="00917D7B" w:rsidP="003F30CA">
            <w:pPr>
              <w:rPr>
                <w:rFonts w:ascii="Book Antiqua" w:hAnsi="Book Antiqua" w:cstheme="majorBidi"/>
              </w:rPr>
            </w:pPr>
            <w:r w:rsidRPr="00687B79">
              <w:rPr>
                <w:rFonts w:ascii="Book Antiqua" w:hAnsi="Book Antiqua" w:cstheme="majorBidi"/>
              </w:rPr>
              <w:t>QR05-0103, QR05-0104,</w:t>
            </w:r>
          </w:p>
          <w:p w:rsidR="00917D7B" w:rsidRPr="00687B79" w:rsidRDefault="00917D7B" w:rsidP="003F30CA">
            <w:pPr>
              <w:rPr>
                <w:rFonts w:ascii="Book Antiqua" w:hAnsi="Book Antiqua" w:cstheme="majorBidi"/>
              </w:rPr>
            </w:pPr>
            <w:r w:rsidRPr="00687B79">
              <w:rPr>
                <w:rFonts w:ascii="Book Antiqua" w:hAnsi="Book Antiqua" w:cstheme="majorBidi"/>
              </w:rPr>
              <w:t xml:space="preserve">QR05-0105, QR05-0106, </w:t>
            </w:r>
          </w:p>
          <w:p w:rsidR="00917D7B" w:rsidRPr="00687B79" w:rsidRDefault="00917D7B" w:rsidP="003F30CA">
            <w:pPr>
              <w:rPr>
                <w:rFonts w:ascii="Book Antiqua" w:hAnsi="Book Antiqua" w:cstheme="majorBidi"/>
              </w:rPr>
            </w:pPr>
            <w:r w:rsidRPr="00687B79">
              <w:rPr>
                <w:rFonts w:ascii="Book Antiqua" w:hAnsi="Book Antiqua" w:cstheme="majorBidi"/>
              </w:rPr>
              <w:t>QR05-0107, QR05-0108,</w:t>
            </w:r>
          </w:p>
          <w:p w:rsidR="00917D7B" w:rsidRPr="00687B79" w:rsidRDefault="00917D7B" w:rsidP="003F30CA">
            <w:pPr>
              <w:rPr>
                <w:rFonts w:ascii="Book Antiqua" w:hAnsi="Book Antiqua" w:cstheme="majorBidi"/>
              </w:rPr>
            </w:pPr>
            <w:r w:rsidRPr="00687B79">
              <w:rPr>
                <w:rFonts w:ascii="Book Antiqua" w:hAnsi="Book Antiqua" w:cstheme="majorBidi"/>
              </w:rPr>
              <w:t>QR05-0109, QR05-0110,</w:t>
            </w:r>
          </w:p>
          <w:p w:rsidR="00917D7B" w:rsidRPr="00687B79" w:rsidRDefault="00917D7B" w:rsidP="003F30CA">
            <w:pPr>
              <w:rPr>
                <w:rFonts w:ascii="Book Antiqua" w:hAnsi="Book Antiqua" w:cstheme="majorBidi"/>
              </w:rPr>
            </w:pPr>
            <w:r w:rsidRPr="00687B79">
              <w:rPr>
                <w:rFonts w:ascii="Book Antiqua" w:hAnsi="Book Antiqua" w:cstheme="majorBidi"/>
              </w:rPr>
              <w:t xml:space="preserve">QR05-0201, QR05-0202, </w:t>
            </w:r>
          </w:p>
          <w:p w:rsidR="00917D7B" w:rsidRPr="00687B79" w:rsidRDefault="00917D7B" w:rsidP="003F30CA">
            <w:pPr>
              <w:rPr>
                <w:rFonts w:ascii="Book Antiqua" w:hAnsi="Book Antiqua" w:cstheme="majorBidi"/>
              </w:rPr>
            </w:pPr>
            <w:r w:rsidRPr="00687B79">
              <w:rPr>
                <w:rFonts w:ascii="Book Antiqua" w:hAnsi="Book Antiqua" w:cstheme="majorBidi"/>
              </w:rPr>
              <w:t xml:space="preserve">QR05-0203, QR05-0204, </w:t>
            </w:r>
          </w:p>
          <w:p w:rsidR="00917D7B" w:rsidRPr="00687B79" w:rsidRDefault="00917D7B" w:rsidP="003F30CA">
            <w:pPr>
              <w:rPr>
                <w:rFonts w:ascii="Book Antiqua" w:hAnsi="Book Antiqua" w:cstheme="majorBidi"/>
              </w:rPr>
            </w:pPr>
            <w:r w:rsidRPr="00687B79">
              <w:rPr>
                <w:rFonts w:ascii="Book Antiqua" w:hAnsi="Book Antiqua" w:cstheme="majorBidi"/>
              </w:rPr>
              <w:t>QR05-0205, QR05-0206,</w:t>
            </w:r>
          </w:p>
          <w:p w:rsidR="00917D7B" w:rsidRPr="00687B79" w:rsidRDefault="00917D7B" w:rsidP="003F30CA">
            <w:pPr>
              <w:rPr>
                <w:rFonts w:ascii="Book Antiqua" w:hAnsi="Book Antiqua" w:cstheme="majorBidi"/>
              </w:rPr>
            </w:pPr>
            <w:r w:rsidRPr="00687B79">
              <w:rPr>
                <w:rFonts w:ascii="Book Antiqua" w:hAnsi="Book Antiqua" w:cstheme="majorBidi"/>
              </w:rPr>
              <w:t xml:space="preserve">QR05-0207, QR05-0208, </w:t>
            </w:r>
          </w:p>
          <w:p w:rsidR="00917D7B" w:rsidRPr="00687B79" w:rsidRDefault="00917D7B" w:rsidP="003F30CA">
            <w:pPr>
              <w:rPr>
                <w:rFonts w:ascii="Book Antiqua" w:hAnsi="Book Antiqua" w:cstheme="majorBidi"/>
              </w:rPr>
            </w:pPr>
            <w:r w:rsidRPr="00687B79">
              <w:rPr>
                <w:rFonts w:ascii="Book Antiqua" w:hAnsi="Book Antiqua" w:cstheme="majorBidi"/>
              </w:rPr>
              <w:t>QR05-0209, QR05-0210,</w:t>
            </w:r>
          </w:p>
          <w:p w:rsidR="00917D7B" w:rsidRPr="00687B79" w:rsidRDefault="00917D7B" w:rsidP="003F30CA">
            <w:pPr>
              <w:rPr>
                <w:rFonts w:ascii="Book Antiqua" w:hAnsi="Book Antiqua" w:cstheme="majorBidi"/>
              </w:rPr>
            </w:pPr>
            <w:r w:rsidRPr="00687B79">
              <w:rPr>
                <w:rFonts w:ascii="Book Antiqua" w:hAnsi="Book Antiqua" w:cstheme="majorBidi"/>
              </w:rPr>
              <w:t xml:space="preserve">QR05-0301, QR05-0302, </w:t>
            </w:r>
          </w:p>
          <w:p w:rsidR="00917D7B" w:rsidRPr="00687B79" w:rsidRDefault="00917D7B" w:rsidP="003F30CA">
            <w:pPr>
              <w:rPr>
                <w:rFonts w:ascii="Book Antiqua" w:hAnsi="Book Antiqua" w:cstheme="majorBidi"/>
              </w:rPr>
            </w:pPr>
            <w:r w:rsidRPr="00687B79">
              <w:rPr>
                <w:rFonts w:ascii="Book Antiqua" w:hAnsi="Book Antiqua" w:cstheme="majorBidi"/>
              </w:rPr>
              <w:t xml:space="preserve">QR05-0303, QR05-0304, </w:t>
            </w:r>
          </w:p>
          <w:p w:rsidR="00917D7B" w:rsidRPr="00687B79" w:rsidRDefault="00917D7B" w:rsidP="003F30CA">
            <w:pPr>
              <w:rPr>
                <w:rFonts w:ascii="Book Antiqua" w:hAnsi="Book Antiqua" w:cstheme="majorBidi"/>
              </w:rPr>
            </w:pPr>
            <w:r w:rsidRPr="00687B79">
              <w:rPr>
                <w:rFonts w:ascii="Book Antiqua" w:hAnsi="Book Antiqua" w:cstheme="majorBidi"/>
              </w:rPr>
              <w:t xml:space="preserve">QR05-0305, QR05-0306, </w:t>
            </w:r>
          </w:p>
          <w:p w:rsidR="00917D7B" w:rsidRPr="00687B79" w:rsidRDefault="00917D7B" w:rsidP="003F30CA">
            <w:pPr>
              <w:rPr>
                <w:rFonts w:ascii="Book Antiqua" w:hAnsi="Book Antiqua" w:cstheme="majorBidi"/>
              </w:rPr>
            </w:pPr>
            <w:r w:rsidRPr="00687B79">
              <w:rPr>
                <w:rFonts w:ascii="Book Antiqua" w:hAnsi="Book Antiqua" w:cstheme="majorBidi"/>
              </w:rPr>
              <w:t>QR05-0401, QR05-0402</w:t>
            </w:r>
          </w:p>
        </w:tc>
        <w:tc>
          <w:tcPr>
            <w:tcW w:w="1418" w:type="dxa"/>
          </w:tcPr>
          <w:p w:rsidR="00917D7B" w:rsidRPr="00687B79" w:rsidRDefault="00917D7B" w:rsidP="003F30CA">
            <w:pPr>
              <w:rPr>
                <w:rFonts w:ascii="Book Antiqua" w:hAnsi="Book Antiqua" w:cstheme="majorBidi"/>
              </w:rPr>
            </w:pPr>
            <w:r w:rsidRPr="00687B79">
              <w:rPr>
                <w:rFonts w:ascii="Book Antiqua" w:hAnsi="Book Antiqua" w:cstheme="majorBidi"/>
              </w:rPr>
              <w:t>Infusion Connector and Accessory</w:t>
            </w:r>
          </w:p>
        </w:tc>
        <w:tc>
          <w:tcPr>
            <w:tcW w:w="1417" w:type="dxa"/>
          </w:tcPr>
          <w:p w:rsidR="00917D7B" w:rsidRPr="00687B79" w:rsidRDefault="00523B13" w:rsidP="003F30CA">
            <w:pPr>
              <w:rPr>
                <w:rFonts w:ascii="Book Antiqua" w:hAnsi="Book Antiqua" w:cstheme="majorBidi"/>
              </w:rPr>
            </w:pPr>
            <w:r w:rsidRPr="00687B79">
              <w:rPr>
                <w:rFonts w:ascii="Book Antiqua" w:hAnsi="Book Antiqua" w:cstheme="majorBidi"/>
                <w:b/>
                <w:bCs/>
              </w:rPr>
              <w:t>Approved.</w:t>
            </w:r>
          </w:p>
        </w:tc>
      </w:tr>
    </w:tbl>
    <w:p w:rsidR="00673D21" w:rsidRPr="005E3725" w:rsidRDefault="00673D21">
      <w:pPr>
        <w:ind w:left="1701" w:hanging="1701"/>
        <w:jc w:val="both"/>
        <w:rPr>
          <w:rFonts w:ascii="Book Antiqua" w:hAnsi="Book Antiqua"/>
          <w:bCs/>
        </w:rPr>
      </w:pPr>
    </w:p>
    <w:p w:rsidR="00926B82" w:rsidRPr="005E3725" w:rsidRDefault="00926B82" w:rsidP="00926B82">
      <w:pPr>
        <w:ind w:left="1276" w:hanging="1418"/>
        <w:rPr>
          <w:rFonts w:ascii="Book Antiqua" w:hAnsi="Book Antiqua" w:cstheme="majorBidi"/>
          <w:b/>
          <w:bCs/>
        </w:rPr>
      </w:pPr>
      <w:r w:rsidRPr="005E3725">
        <w:rPr>
          <w:rFonts w:ascii="Book Antiqua" w:hAnsi="Book Antiqua"/>
          <w:b/>
        </w:rPr>
        <w:t xml:space="preserve">Item No.V.    </w:t>
      </w:r>
      <w:r w:rsidRPr="005E3725">
        <w:rPr>
          <w:rFonts w:ascii="Book Antiqua" w:hAnsi="Book Antiqua" w:cstheme="majorBidi"/>
          <w:b/>
          <w:bCs/>
          <w:u w:val="single"/>
        </w:rPr>
        <w:t>APPLICATIONS FOR GRANT OF ENLISTMENT OF MEDICAL DEVICES FOR LOCAL MANUFACTURE</w:t>
      </w:r>
      <w:r w:rsidRPr="005E3725">
        <w:rPr>
          <w:rFonts w:ascii="Book Antiqua" w:hAnsi="Book Antiqua" w:cstheme="majorBidi"/>
          <w:b/>
          <w:bCs/>
        </w:rPr>
        <w:t>.</w:t>
      </w:r>
    </w:p>
    <w:p w:rsidR="00926B82" w:rsidRPr="005E3725" w:rsidRDefault="00926B82" w:rsidP="00926B82">
      <w:pPr>
        <w:rPr>
          <w:rFonts w:ascii="Book Antiqua" w:hAnsi="Book Antiqua" w:cstheme="majorBidi"/>
          <w:b/>
          <w:bCs/>
          <w:sz w:val="14"/>
          <w:szCs w:val="14"/>
        </w:rPr>
      </w:pPr>
    </w:p>
    <w:p w:rsidR="00123DA9" w:rsidRPr="005E3725" w:rsidRDefault="00123DA9" w:rsidP="00123DA9">
      <w:pPr>
        <w:rPr>
          <w:rFonts w:ascii="Book Antiqua" w:hAnsi="Book Antiqua"/>
          <w:sz w:val="10"/>
          <w:szCs w:val="10"/>
        </w:rPr>
      </w:pPr>
      <w:r w:rsidRPr="005E3725">
        <w:rPr>
          <w:rFonts w:ascii="Book Antiqua" w:hAnsi="Book Antiqua"/>
        </w:rPr>
        <w:tab/>
        <w:t xml:space="preserve">   </w:t>
      </w:r>
    </w:p>
    <w:p w:rsidR="00123DA9" w:rsidRPr="005E3725" w:rsidRDefault="00123DA9" w:rsidP="00123DA9">
      <w:pPr>
        <w:spacing w:line="360" w:lineRule="auto"/>
        <w:rPr>
          <w:rFonts w:ascii="Book Antiqua" w:hAnsi="Book Antiqua"/>
        </w:rPr>
      </w:pPr>
      <w:r w:rsidRPr="005E3725">
        <w:rPr>
          <w:rFonts w:ascii="Book Antiqua" w:hAnsi="Book Antiqua"/>
        </w:rPr>
        <w:tab/>
      </w:r>
      <w:r w:rsidRPr="005E3725">
        <w:rPr>
          <w:rFonts w:ascii="Book Antiqua" w:hAnsi="Book Antiqua"/>
        </w:rPr>
        <w:tab/>
        <w:t>Secretary MDB informed the Board that the following applications for grant of enlistment of medical devices for local manufacture under Medical Devices Rules, 2017 were received in the Division. The MDB discussed and decided as mentioned against earch:</w:t>
      </w:r>
    </w:p>
    <w:p w:rsidR="00123DA9" w:rsidRPr="005E3725" w:rsidRDefault="00926B82" w:rsidP="00926B82">
      <w:pPr>
        <w:ind w:left="-142" w:firstLine="142"/>
        <w:jc w:val="both"/>
        <w:rPr>
          <w:rFonts w:ascii="Book Antiqua" w:hAnsi="Book Antiqua"/>
        </w:rPr>
      </w:pPr>
      <w:r w:rsidRPr="005E3725">
        <w:rPr>
          <w:rFonts w:ascii="Book Antiqua" w:hAnsi="Book Antiqua"/>
        </w:rPr>
        <w:tab/>
        <w:t xml:space="preserve">        </w:t>
      </w:r>
    </w:p>
    <w:p w:rsidR="0021176F" w:rsidRPr="005E3725" w:rsidRDefault="0021176F" w:rsidP="00926B82">
      <w:pPr>
        <w:ind w:left="-142" w:firstLine="142"/>
        <w:jc w:val="both"/>
        <w:rPr>
          <w:rFonts w:ascii="Book Antiqua" w:hAnsi="Book Antiqua"/>
        </w:rPr>
      </w:pPr>
    </w:p>
    <w:tbl>
      <w:tblPr>
        <w:tblStyle w:val="TableGrid"/>
        <w:tblpPr w:leftFromText="180" w:rightFromText="180" w:vertAnchor="text" w:horzAnchor="margin" w:tblpY="48"/>
        <w:tblW w:w="11056" w:type="dxa"/>
        <w:tblLayout w:type="fixed"/>
        <w:tblLook w:val="04A0" w:firstRow="1" w:lastRow="0" w:firstColumn="1" w:lastColumn="0" w:noHBand="0" w:noVBand="1"/>
      </w:tblPr>
      <w:tblGrid>
        <w:gridCol w:w="669"/>
        <w:gridCol w:w="2733"/>
        <w:gridCol w:w="2409"/>
        <w:gridCol w:w="2802"/>
        <w:gridCol w:w="1244"/>
        <w:gridCol w:w="1199"/>
      </w:tblGrid>
      <w:tr w:rsidR="0021176F" w:rsidRPr="005E3725" w:rsidTr="00E82389">
        <w:tc>
          <w:tcPr>
            <w:tcW w:w="669" w:type="dxa"/>
          </w:tcPr>
          <w:p w:rsidR="0021176F" w:rsidRPr="005E3725" w:rsidRDefault="0021176F" w:rsidP="0021176F">
            <w:pPr>
              <w:jc w:val="center"/>
              <w:rPr>
                <w:rFonts w:ascii="Book Antiqua" w:hAnsi="Book Antiqua"/>
                <w:b/>
              </w:rPr>
            </w:pPr>
            <w:r w:rsidRPr="005E3725">
              <w:rPr>
                <w:rFonts w:ascii="Book Antiqua" w:hAnsi="Book Antiqua"/>
                <w:b/>
              </w:rPr>
              <w:t>S.No.</w:t>
            </w:r>
          </w:p>
        </w:tc>
        <w:tc>
          <w:tcPr>
            <w:tcW w:w="2733" w:type="dxa"/>
          </w:tcPr>
          <w:p w:rsidR="0021176F" w:rsidRPr="005E3725" w:rsidRDefault="0021176F" w:rsidP="0021176F">
            <w:pPr>
              <w:rPr>
                <w:rFonts w:ascii="Book Antiqua" w:hAnsi="Book Antiqua"/>
                <w:b/>
              </w:rPr>
            </w:pPr>
            <w:r w:rsidRPr="005E3725">
              <w:rPr>
                <w:rFonts w:ascii="Book Antiqua" w:hAnsi="Book Antiqua"/>
                <w:b/>
              </w:rPr>
              <w:t>Name of Establishment</w:t>
            </w:r>
          </w:p>
        </w:tc>
        <w:tc>
          <w:tcPr>
            <w:tcW w:w="2409" w:type="dxa"/>
          </w:tcPr>
          <w:p w:rsidR="0021176F" w:rsidRPr="005E3725" w:rsidRDefault="0021176F" w:rsidP="0021176F">
            <w:pPr>
              <w:rPr>
                <w:rFonts w:ascii="Book Antiqua" w:hAnsi="Book Antiqua"/>
                <w:b/>
              </w:rPr>
            </w:pPr>
            <w:r w:rsidRPr="005E3725">
              <w:rPr>
                <w:rFonts w:ascii="Book Antiqua" w:hAnsi="Book Antiqua"/>
                <w:b/>
              </w:rPr>
              <w:t>Name of Medical Device/Generic Name</w:t>
            </w:r>
          </w:p>
        </w:tc>
        <w:tc>
          <w:tcPr>
            <w:tcW w:w="2802" w:type="dxa"/>
          </w:tcPr>
          <w:p w:rsidR="0021176F" w:rsidRPr="005E3725" w:rsidRDefault="0021176F" w:rsidP="0021176F">
            <w:pPr>
              <w:jc w:val="center"/>
              <w:rPr>
                <w:rFonts w:ascii="Book Antiqua" w:hAnsi="Book Antiqua"/>
                <w:b/>
              </w:rPr>
            </w:pPr>
            <w:r w:rsidRPr="005E3725">
              <w:rPr>
                <w:rFonts w:ascii="Book Antiqua" w:hAnsi="Book Antiqua"/>
                <w:b/>
              </w:rPr>
              <w:t>Brief Description</w:t>
            </w:r>
          </w:p>
        </w:tc>
        <w:tc>
          <w:tcPr>
            <w:tcW w:w="1244" w:type="dxa"/>
          </w:tcPr>
          <w:p w:rsidR="0021176F" w:rsidRPr="005E3725" w:rsidRDefault="0021176F" w:rsidP="0021176F">
            <w:pPr>
              <w:rPr>
                <w:rFonts w:ascii="Book Antiqua" w:hAnsi="Book Antiqua"/>
                <w:b/>
              </w:rPr>
            </w:pPr>
            <w:r w:rsidRPr="005E3725">
              <w:rPr>
                <w:rFonts w:ascii="Book Antiqua" w:hAnsi="Book Antiqua"/>
                <w:b/>
              </w:rPr>
              <w:t>Medical Device Class</w:t>
            </w:r>
          </w:p>
        </w:tc>
        <w:tc>
          <w:tcPr>
            <w:tcW w:w="1199" w:type="dxa"/>
          </w:tcPr>
          <w:p w:rsidR="0021176F" w:rsidRPr="005E3725" w:rsidRDefault="0021176F" w:rsidP="0021176F">
            <w:pPr>
              <w:rPr>
                <w:rFonts w:ascii="Book Antiqua" w:hAnsi="Book Antiqua"/>
                <w:b/>
              </w:rPr>
            </w:pPr>
            <w:r w:rsidRPr="005E3725">
              <w:rPr>
                <w:rFonts w:ascii="Book Antiqua" w:hAnsi="Book Antiqua"/>
                <w:b/>
              </w:rPr>
              <w:t>Shelf Life</w:t>
            </w:r>
          </w:p>
        </w:tc>
      </w:tr>
      <w:tr w:rsidR="0021176F" w:rsidRPr="005E3725" w:rsidTr="00E82389">
        <w:tc>
          <w:tcPr>
            <w:tcW w:w="669" w:type="dxa"/>
          </w:tcPr>
          <w:p w:rsidR="0021176F" w:rsidRPr="005E3725" w:rsidRDefault="0021176F" w:rsidP="0021176F">
            <w:pPr>
              <w:rPr>
                <w:rFonts w:ascii="Book Antiqua" w:hAnsi="Book Antiqua"/>
                <w:b/>
              </w:rPr>
            </w:pPr>
            <w:r w:rsidRPr="005E3725">
              <w:rPr>
                <w:rFonts w:ascii="Book Antiqua" w:hAnsi="Book Antiqua"/>
                <w:b/>
              </w:rPr>
              <w:t>1</w:t>
            </w:r>
          </w:p>
        </w:tc>
        <w:tc>
          <w:tcPr>
            <w:tcW w:w="2733" w:type="dxa"/>
          </w:tcPr>
          <w:p w:rsidR="0021176F" w:rsidRPr="005E3725" w:rsidRDefault="0021176F" w:rsidP="0021176F">
            <w:pPr>
              <w:rPr>
                <w:rFonts w:ascii="Book Antiqua" w:hAnsi="Book Antiqua"/>
              </w:rPr>
            </w:pPr>
            <w:r w:rsidRPr="005E3725">
              <w:rPr>
                <w:rFonts w:ascii="Book Antiqua" w:hAnsi="Book Antiqua"/>
              </w:rPr>
              <w:t>M/s Uniferoz (Pvt) Ltd</w:t>
            </w:r>
          </w:p>
          <w:p w:rsidR="0021176F" w:rsidRPr="005E3725" w:rsidRDefault="0021176F" w:rsidP="0021176F">
            <w:pPr>
              <w:rPr>
                <w:rFonts w:ascii="Book Antiqua" w:hAnsi="Book Antiqua"/>
                <w:b/>
              </w:rPr>
            </w:pPr>
            <w:r w:rsidRPr="005E3725">
              <w:rPr>
                <w:rFonts w:ascii="Book Antiqua" w:hAnsi="Book Antiqua"/>
              </w:rPr>
              <w:t>32/8 Sector 15, Korangi Industrial Area, Karachi.</w:t>
            </w:r>
          </w:p>
        </w:tc>
        <w:tc>
          <w:tcPr>
            <w:tcW w:w="2409" w:type="dxa"/>
          </w:tcPr>
          <w:p w:rsidR="0021176F" w:rsidRPr="005E3725" w:rsidRDefault="0021176F" w:rsidP="0021176F">
            <w:pPr>
              <w:rPr>
                <w:rFonts w:ascii="Book Antiqua" w:hAnsi="Book Antiqua"/>
              </w:rPr>
            </w:pPr>
            <w:r w:rsidRPr="005E3725">
              <w:rPr>
                <w:rFonts w:ascii="Book Antiqua" w:hAnsi="Book Antiqua"/>
              </w:rPr>
              <w:t>Dermapore</w:t>
            </w:r>
          </w:p>
          <w:p w:rsidR="0021176F" w:rsidRPr="005E3725" w:rsidRDefault="0021176F" w:rsidP="0021176F">
            <w:pPr>
              <w:rPr>
                <w:rFonts w:ascii="Book Antiqua" w:hAnsi="Book Antiqua"/>
              </w:rPr>
            </w:pPr>
          </w:p>
          <w:p w:rsidR="0021176F" w:rsidRPr="005E3725" w:rsidRDefault="0021176F" w:rsidP="0021176F">
            <w:pPr>
              <w:rPr>
                <w:rFonts w:ascii="Book Antiqua" w:hAnsi="Book Antiqua"/>
              </w:rPr>
            </w:pPr>
            <w:r w:rsidRPr="005E3725">
              <w:rPr>
                <w:rFonts w:ascii="Book Antiqua" w:hAnsi="Book Antiqua"/>
              </w:rPr>
              <w:t xml:space="preserve">Non-Woven Fabric Surgical Tape </w:t>
            </w:r>
          </w:p>
        </w:tc>
        <w:tc>
          <w:tcPr>
            <w:tcW w:w="2802" w:type="dxa"/>
          </w:tcPr>
          <w:p w:rsidR="0021176F" w:rsidRPr="005E3725" w:rsidRDefault="0021176F" w:rsidP="0021176F">
            <w:pPr>
              <w:rPr>
                <w:rFonts w:ascii="Book Antiqua" w:hAnsi="Book Antiqua"/>
              </w:rPr>
            </w:pPr>
            <w:r w:rsidRPr="005E3725">
              <w:rPr>
                <w:rFonts w:ascii="Book Antiqua" w:hAnsi="Book Antiqua"/>
              </w:rPr>
              <w:t>For Retention of post operative wound dressing, gauze and absorbent pads to secure catheter and drainage tube</w:t>
            </w:r>
          </w:p>
        </w:tc>
        <w:tc>
          <w:tcPr>
            <w:tcW w:w="1244" w:type="dxa"/>
          </w:tcPr>
          <w:p w:rsidR="0021176F" w:rsidRPr="005E3725" w:rsidRDefault="0021176F" w:rsidP="0021176F">
            <w:pPr>
              <w:rPr>
                <w:rFonts w:ascii="Book Antiqua" w:hAnsi="Book Antiqua"/>
              </w:rPr>
            </w:pPr>
            <w:r w:rsidRPr="005E3725">
              <w:rPr>
                <w:rFonts w:ascii="Book Antiqua" w:hAnsi="Book Antiqua"/>
              </w:rPr>
              <w:t>Class-A</w:t>
            </w:r>
          </w:p>
        </w:tc>
        <w:tc>
          <w:tcPr>
            <w:tcW w:w="1199" w:type="dxa"/>
          </w:tcPr>
          <w:p w:rsidR="0021176F" w:rsidRPr="005E3725" w:rsidRDefault="0021176F" w:rsidP="0021176F">
            <w:pPr>
              <w:rPr>
                <w:rFonts w:ascii="Book Antiqua" w:hAnsi="Book Antiqua"/>
              </w:rPr>
            </w:pPr>
            <w:r w:rsidRPr="005E3725">
              <w:rPr>
                <w:rFonts w:ascii="Book Antiqua" w:hAnsi="Book Antiqua"/>
              </w:rPr>
              <w:t>Stability claim 4 years but stability data 1.5 years provided</w:t>
            </w:r>
          </w:p>
        </w:tc>
      </w:tr>
      <w:tr w:rsidR="0021176F" w:rsidRPr="005E3725" w:rsidTr="0021176F">
        <w:tc>
          <w:tcPr>
            <w:tcW w:w="669" w:type="dxa"/>
          </w:tcPr>
          <w:p w:rsidR="0021176F" w:rsidRPr="005E3725" w:rsidRDefault="0021176F" w:rsidP="0021176F">
            <w:pPr>
              <w:pStyle w:val="ListParagraph"/>
              <w:ind w:left="360"/>
              <w:jc w:val="center"/>
              <w:rPr>
                <w:rFonts w:ascii="Book Antiqua" w:hAnsi="Book Antiqua"/>
                <w:b/>
              </w:rPr>
            </w:pPr>
          </w:p>
        </w:tc>
        <w:tc>
          <w:tcPr>
            <w:tcW w:w="10387" w:type="dxa"/>
            <w:gridSpan w:val="5"/>
          </w:tcPr>
          <w:p w:rsidR="0021176F" w:rsidRPr="005E3725" w:rsidRDefault="0021176F" w:rsidP="00231E26">
            <w:pPr>
              <w:rPr>
                <w:rFonts w:ascii="Book Antiqua" w:hAnsi="Book Antiqua"/>
                <w:bCs/>
              </w:rPr>
            </w:pPr>
            <w:r w:rsidRPr="005E3725">
              <w:rPr>
                <w:rFonts w:ascii="Book Antiqua" w:hAnsi="Book Antiqua"/>
                <w:bCs/>
              </w:rPr>
              <w:t>Size                                                                                                                       Rolls</w:t>
            </w:r>
          </w:p>
          <w:p w:rsidR="0021176F" w:rsidRPr="005E3725" w:rsidRDefault="0021176F" w:rsidP="0021176F">
            <w:pPr>
              <w:rPr>
                <w:rFonts w:ascii="Book Antiqua" w:hAnsi="Book Antiqua"/>
                <w:bCs/>
              </w:rPr>
            </w:pPr>
          </w:p>
          <w:p w:rsidR="0021176F" w:rsidRPr="005E3725" w:rsidRDefault="0021176F" w:rsidP="0021176F">
            <w:pPr>
              <w:rPr>
                <w:rFonts w:ascii="Book Antiqua" w:hAnsi="Book Antiqua"/>
                <w:bCs/>
              </w:rPr>
            </w:pPr>
            <w:r w:rsidRPr="005E3725">
              <w:rPr>
                <w:rFonts w:ascii="Book Antiqua" w:hAnsi="Book Antiqua"/>
                <w:bCs/>
              </w:rPr>
              <w:t>1. Dermapore Non-Woven Fabric Surgical Tape  2.5cm x 10 cm               4 Rolls</w:t>
            </w:r>
          </w:p>
          <w:p w:rsidR="0021176F" w:rsidRPr="005E3725" w:rsidRDefault="0021176F" w:rsidP="0021176F">
            <w:pPr>
              <w:rPr>
                <w:rFonts w:ascii="Book Antiqua" w:hAnsi="Book Antiqua"/>
                <w:bCs/>
              </w:rPr>
            </w:pPr>
            <w:r w:rsidRPr="005E3725">
              <w:rPr>
                <w:rFonts w:ascii="Book Antiqua" w:hAnsi="Book Antiqua"/>
                <w:bCs/>
              </w:rPr>
              <w:t>2. Dermapore Non-Woven Fabric Surgical Tape  5cm x 10M                      2 Rolls</w:t>
            </w:r>
          </w:p>
          <w:p w:rsidR="0021176F" w:rsidRPr="005E3725" w:rsidRDefault="0021176F" w:rsidP="0021176F">
            <w:pPr>
              <w:rPr>
                <w:rFonts w:ascii="Book Antiqua" w:hAnsi="Book Antiqua"/>
                <w:bCs/>
              </w:rPr>
            </w:pPr>
            <w:r w:rsidRPr="005E3725">
              <w:rPr>
                <w:rFonts w:ascii="Book Antiqua" w:hAnsi="Book Antiqua"/>
                <w:bCs/>
              </w:rPr>
              <w:t>3. Dermapore Non-Woven Fabric Surgical Tape  10cm x 10M                    1 Roll</w:t>
            </w:r>
          </w:p>
          <w:p w:rsidR="0021176F" w:rsidRPr="005E3725" w:rsidRDefault="0021176F" w:rsidP="0021176F">
            <w:pPr>
              <w:rPr>
                <w:rFonts w:ascii="Book Antiqua" w:hAnsi="Book Antiqua"/>
                <w:bCs/>
              </w:rPr>
            </w:pPr>
            <w:r w:rsidRPr="005E3725">
              <w:rPr>
                <w:rFonts w:ascii="Book Antiqua" w:hAnsi="Book Antiqua"/>
                <w:bCs/>
              </w:rPr>
              <w:t>4. Dermapore Non-Woven Fabric Surgical Tape  7.5cm x 10M                   2 Rolls</w:t>
            </w:r>
          </w:p>
          <w:p w:rsidR="0021176F" w:rsidRPr="005E3725" w:rsidRDefault="0021176F" w:rsidP="0021176F">
            <w:pPr>
              <w:rPr>
                <w:rFonts w:ascii="Book Antiqua" w:hAnsi="Book Antiqua"/>
                <w:bCs/>
              </w:rPr>
            </w:pPr>
            <w:r w:rsidRPr="005E3725">
              <w:rPr>
                <w:rFonts w:ascii="Book Antiqua" w:hAnsi="Book Antiqua"/>
                <w:bCs/>
              </w:rPr>
              <w:t>5. Dermapore Non-Woven Fabric Surgical Tape  15cm x 10M                    1 Rolls</w:t>
            </w:r>
          </w:p>
          <w:p w:rsidR="0021176F" w:rsidRPr="005E3725" w:rsidRDefault="0021176F" w:rsidP="0021176F">
            <w:pPr>
              <w:rPr>
                <w:rFonts w:ascii="Book Antiqua" w:hAnsi="Book Antiqua"/>
                <w:bCs/>
              </w:rPr>
            </w:pPr>
          </w:p>
          <w:p w:rsidR="0021176F" w:rsidRPr="005E3725" w:rsidRDefault="0021176F" w:rsidP="0021176F">
            <w:pPr>
              <w:rPr>
                <w:rFonts w:ascii="Book Antiqua" w:hAnsi="Book Antiqua"/>
              </w:rPr>
            </w:pPr>
            <w:r w:rsidRPr="005E3725">
              <w:rPr>
                <w:rFonts w:ascii="Book Antiqua" w:hAnsi="Book Antiqua"/>
              </w:rPr>
              <w:t>DML No. 000515</w:t>
            </w:r>
          </w:p>
          <w:p w:rsidR="0021176F" w:rsidRPr="005E3725" w:rsidRDefault="0021176F" w:rsidP="0021176F">
            <w:pPr>
              <w:rPr>
                <w:rFonts w:ascii="Book Antiqua" w:hAnsi="Book Antiqua"/>
              </w:rPr>
            </w:pPr>
            <w:r w:rsidRPr="005E3725">
              <w:rPr>
                <w:rFonts w:ascii="Book Antiqua" w:hAnsi="Book Antiqua"/>
              </w:rPr>
              <w:t>Issue date: 23-06-2013 (Renewal Applied)</w:t>
            </w:r>
          </w:p>
        </w:tc>
      </w:tr>
      <w:tr w:rsidR="00543B1B" w:rsidRPr="005E3725" w:rsidTr="0021176F">
        <w:tc>
          <w:tcPr>
            <w:tcW w:w="669" w:type="dxa"/>
          </w:tcPr>
          <w:p w:rsidR="00543B1B" w:rsidRPr="005E3725" w:rsidRDefault="00543B1B" w:rsidP="0021176F">
            <w:pPr>
              <w:pStyle w:val="ListParagraph"/>
              <w:ind w:left="360"/>
              <w:jc w:val="center"/>
              <w:rPr>
                <w:rFonts w:ascii="Book Antiqua" w:hAnsi="Book Antiqua"/>
                <w:b/>
              </w:rPr>
            </w:pPr>
          </w:p>
        </w:tc>
        <w:tc>
          <w:tcPr>
            <w:tcW w:w="10387" w:type="dxa"/>
            <w:gridSpan w:val="5"/>
          </w:tcPr>
          <w:p w:rsidR="00543B1B" w:rsidRPr="005E3725" w:rsidRDefault="00543B1B" w:rsidP="0021176F">
            <w:pPr>
              <w:rPr>
                <w:rFonts w:ascii="Book Antiqua" w:hAnsi="Book Antiqua"/>
                <w:b/>
                <w:sz w:val="28"/>
                <w:szCs w:val="28"/>
              </w:rPr>
            </w:pPr>
            <w:r w:rsidRPr="005E3725">
              <w:rPr>
                <w:rFonts w:ascii="Book Antiqua" w:hAnsi="Book Antiqua"/>
                <w:b/>
                <w:sz w:val="28"/>
                <w:szCs w:val="28"/>
              </w:rPr>
              <w:t>Decision: Approved subject to submission of stability data and GMP inspection.</w:t>
            </w:r>
          </w:p>
          <w:p w:rsidR="00543B1B" w:rsidRPr="005E3725" w:rsidRDefault="00543B1B" w:rsidP="0021176F">
            <w:pPr>
              <w:rPr>
                <w:rFonts w:ascii="Book Antiqua" w:hAnsi="Book Antiqua"/>
                <w:bCs/>
              </w:rPr>
            </w:pPr>
          </w:p>
        </w:tc>
      </w:tr>
      <w:tr w:rsidR="0021176F" w:rsidRPr="005E3725" w:rsidTr="00E82389">
        <w:tc>
          <w:tcPr>
            <w:tcW w:w="669" w:type="dxa"/>
            <w:vMerge w:val="restart"/>
          </w:tcPr>
          <w:p w:rsidR="0021176F" w:rsidRPr="005E3725" w:rsidRDefault="0021176F" w:rsidP="00543B1B">
            <w:pPr>
              <w:pStyle w:val="ListParagraph"/>
              <w:widowControl/>
              <w:numPr>
                <w:ilvl w:val="0"/>
                <w:numId w:val="32"/>
              </w:numPr>
              <w:ind w:left="360"/>
              <w:contextualSpacing/>
              <w:jc w:val="center"/>
              <w:rPr>
                <w:rFonts w:ascii="Book Antiqua" w:hAnsi="Book Antiqua"/>
                <w:b/>
              </w:rPr>
            </w:pPr>
          </w:p>
        </w:tc>
        <w:tc>
          <w:tcPr>
            <w:tcW w:w="2733" w:type="dxa"/>
          </w:tcPr>
          <w:p w:rsidR="0021176F" w:rsidRPr="005E3725" w:rsidRDefault="0021176F" w:rsidP="0021176F">
            <w:pPr>
              <w:rPr>
                <w:rFonts w:ascii="Book Antiqua" w:hAnsi="Book Antiqua"/>
              </w:rPr>
            </w:pPr>
            <w:r w:rsidRPr="005E3725">
              <w:rPr>
                <w:rFonts w:ascii="Book Antiqua" w:hAnsi="Book Antiqua"/>
              </w:rPr>
              <w:t xml:space="preserve">M/s Kohinoor Industries, </w:t>
            </w:r>
          </w:p>
          <w:p w:rsidR="0021176F" w:rsidRPr="005E3725" w:rsidRDefault="0021176F" w:rsidP="0021176F">
            <w:pPr>
              <w:rPr>
                <w:rFonts w:ascii="Book Antiqua" w:hAnsi="Book Antiqua"/>
                <w:b/>
              </w:rPr>
            </w:pPr>
            <w:r w:rsidRPr="005E3725">
              <w:rPr>
                <w:rFonts w:ascii="Book Antiqua" w:hAnsi="Book Antiqua"/>
              </w:rPr>
              <w:t>160/B, Small Industries Estate, Sahiwal.</w:t>
            </w:r>
          </w:p>
        </w:tc>
        <w:tc>
          <w:tcPr>
            <w:tcW w:w="2409" w:type="dxa"/>
          </w:tcPr>
          <w:p w:rsidR="0021176F" w:rsidRPr="005E3725" w:rsidRDefault="0021176F" w:rsidP="0021176F">
            <w:pPr>
              <w:rPr>
                <w:rFonts w:ascii="Book Antiqua" w:hAnsi="Book Antiqua"/>
              </w:rPr>
            </w:pPr>
            <w:r w:rsidRPr="005E3725">
              <w:rPr>
                <w:rFonts w:ascii="Book Antiqua" w:hAnsi="Book Antiqua"/>
              </w:rPr>
              <w:t>Band Aid</w:t>
            </w:r>
          </w:p>
          <w:p w:rsidR="0021176F" w:rsidRPr="005E3725" w:rsidRDefault="0021176F" w:rsidP="0021176F">
            <w:pPr>
              <w:rPr>
                <w:rFonts w:ascii="Book Antiqua" w:hAnsi="Book Antiqua"/>
              </w:rPr>
            </w:pPr>
          </w:p>
          <w:p w:rsidR="0021176F" w:rsidRPr="005E3725" w:rsidRDefault="0021176F" w:rsidP="0021176F">
            <w:pPr>
              <w:rPr>
                <w:rFonts w:ascii="Book Antiqua" w:hAnsi="Book Antiqua"/>
              </w:rPr>
            </w:pPr>
            <w:r w:rsidRPr="005E3725">
              <w:rPr>
                <w:rFonts w:ascii="Book Antiqua" w:hAnsi="Book Antiqua"/>
              </w:rPr>
              <w:t>Extensible Bandage</w:t>
            </w:r>
          </w:p>
        </w:tc>
        <w:tc>
          <w:tcPr>
            <w:tcW w:w="2802" w:type="dxa"/>
          </w:tcPr>
          <w:p w:rsidR="0021176F" w:rsidRPr="005E3725" w:rsidRDefault="0021176F" w:rsidP="0021176F">
            <w:pPr>
              <w:rPr>
                <w:rFonts w:ascii="Book Antiqua" w:hAnsi="Book Antiqua"/>
              </w:rPr>
            </w:pPr>
            <w:r w:rsidRPr="005E3725">
              <w:rPr>
                <w:rFonts w:ascii="Book Antiqua" w:hAnsi="Book Antiqua"/>
              </w:rPr>
              <w:t>Cotton &amp; Rubber elastic Bandage consists of characteristics fabric of pain weave. The wrap threads consists of single cotton Threads with the count not finer than 13 tex and of combined rubber and two single cotton threads with a count, after spiral folding, not finer than 98 tex: the spiral folded threads contains not less than 8 turns per cm.</w:t>
            </w:r>
          </w:p>
        </w:tc>
        <w:tc>
          <w:tcPr>
            <w:tcW w:w="1244" w:type="dxa"/>
          </w:tcPr>
          <w:p w:rsidR="0021176F" w:rsidRPr="005E3725" w:rsidRDefault="0021176F" w:rsidP="0021176F">
            <w:pPr>
              <w:rPr>
                <w:rFonts w:ascii="Book Antiqua" w:hAnsi="Book Antiqua"/>
              </w:rPr>
            </w:pPr>
            <w:r w:rsidRPr="005E3725">
              <w:rPr>
                <w:rFonts w:ascii="Book Antiqua" w:hAnsi="Book Antiqua"/>
              </w:rPr>
              <w:t>Class-A</w:t>
            </w:r>
          </w:p>
        </w:tc>
        <w:tc>
          <w:tcPr>
            <w:tcW w:w="1199" w:type="dxa"/>
          </w:tcPr>
          <w:p w:rsidR="0021176F" w:rsidRPr="005E3725" w:rsidRDefault="0021176F" w:rsidP="0021176F">
            <w:pPr>
              <w:rPr>
                <w:rFonts w:ascii="Book Antiqua" w:hAnsi="Book Antiqua"/>
              </w:rPr>
            </w:pPr>
            <w:r w:rsidRPr="005E3725">
              <w:rPr>
                <w:rFonts w:ascii="Book Antiqua" w:hAnsi="Book Antiqua"/>
              </w:rPr>
              <w:t>3 Years</w:t>
            </w:r>
          </w:p>
        </w:tc>
      </w:tr>
      <w:tr w:rsidR="0021176F" w:rsidRPr="005E3725" w:rsidTr="0021176F">
        <w:tc>
          <w:tcPr>
            <w:tcW w:w="669" w:type="dxa"/>
            <w:vMerge/>
          </w:tcPr>
          <w:p w:rsidR="0021176F" w:rsidRPr="005E3725" w:rsidRDefault="0021176F" w:rsidP="0021176F">
            <w:pPr>
              <w:pStyle w:val="ListParagraph"/>
              <w:ind w:left="360"/>
              <w:jc w:val="center"/>
              <w:rPr>
                <w:rFonts w:ascii="Book Antiqua" w:hAnsi="Book Antiqua"/>
                <w:b/>
              </w:rPr>
            </w:pPr>
          </w:p>
        </w:tc>
        <w:tc>
          <w:tcPr>
            <w:tcW w:w="10387" w:type="dxa"/>
            <w:gridSpan w:val="5"/>
          </w:tcPr>
          <w:p w:rsidR="0021176F" w:rsidRPr="005E3725" w:rsidRDefault="0021176F" w:rsidP="0021176F">
            <w:pPr>
              <w:rPr>
                <w:rFonts w:ascii="Book Antiqua" w:hAnsi="Book Antiqua"/>
                <w:b/>
                <w:u w:val="single"/>
              </w:rPr>
            </w:pPr>
            <w:r w:rsidRPr="005E3725">
              <w:rPr>
                <w:rFonts w:ascii="Book Antiqua" w:hAnsi="Book Antiqua"/>
                <w:b/>
                <w:u w:val="single"/>
              </w:rPr>
              <w:t>Size</w:t>
            </w:r>
          </w:p>
          <w:p w:rsidR="0021176F" w:rsidRPr="005E3725" w:rsidRDefault="0021176F" w:rsidP="0021176F">
            <w:pPr>
              <w:rPr>
                <w:rFonts w:ascii="Book Antiqua" w:hAnsi="Book Antiqua"/>
              </w:rPr>
            </w:pPr>
            <w:r w:rsidRPr="005E3725">
              <w:rPr>
                <w:rFonts w:ascii="Book Antiqua" w:hAnsi="Book Antiqua"/>
              </w:rPr>
              <w:t>5cm x 3cm, 7.5 cm x 3m, 10cm x 3cm, 12.5 x 3m</w:t>
            </w:r>
          </w:p>
          <w:p w:rsidR="0021176F" w:rsidRPr="005E3725" w:rsidRDefault="0021176F" w:rsidP="0021176F">
            <w:pPr>
              <w:rPr>
                <w:rFonts w:ascii="Book Antiqua" w:hAnsi="Book Antiqua"/>
              </w:rPr>
            </w:pPr>
            <w:r w:rsidRPr="005E3725">
              <w:rPr>
                <w:rFonts w:ascii="Book Antiqua" w:hAnsi="Book Antiqua"/>
              </w:rPr>
              <w:t>5 cm x 4cm, 7.5 cm x 4m, 10cm x by 4m, 12.5 cm x 4m</w:t>
            </w:r>
          </w:p>
          <w:p w:rsidR="0021176F" w:rsidRPr="005E3725" w:rsidRDefault="0021176F" w:rsidP="0021176F">
            <w:pPr>
              <w:rPr>
                <w:rFonts w:ascii="Book Antiqua" w:hAnsi="Book Antiqua"/>
              </w:rPr>
            </w:pPr>
            <w:r w:rsidRPr="005E3725">
              <w:rPr>
                <w:rFonts w:ascii="Book Antiqua" w:hAnsi="Book Antiqua"/>
              </w:rPr>
              <w:t xml:space="preserve">5cm x 4.5m. 7.5 cm x 4.5m, 10cm by 4.5m, 12.5cm x 4.5 </w:t>
            </w:r>
          </w:p>
          <w:p w:rsidR="0021176F" w:rsidRPr="005E3725" w:rsidRDefault="0021176F" w:rsidP="0021176F">
            <w:pPr>
              <w:rPr>
                <w:rFonts w:ascii="Book Antiqua" w:hAnsi="Book Antiqua"/>
              </w:rPr>
            </w:pPr>
          </w:p>
          <w:p w:rsidR="0021176F" w:rsidRPr="005E3725" w:rsidRDefault="0021176F" w:rsidP="0021176F">
            <w:pPr>
              <w:rPr>
                <w:rFonts w:ascii="Book Antiqua" w:hAnsi="Book Antiqua"/>
              </w:rPr>
            </w:pPr>
            <w:r w:rsidRPr="005E3725">
              <w:rPr>
                <w:rFonts w:ascii="Book Antiqua" w:hAnsi="Book Antiqua"/>
              </w:rPr>
              <w:t>Stability Undertaking Not Provided</w:t>
            </w:r>
          </w:p>
          <w:p w:rsidR="0021176F" w:rsidRPr="005E3725" w:rsidRDefault="0021176F" w:rsidP="0021176F">
            <w:pPr>
              <w:rPr>
                <w:rFonts w:ascii="Book Antiqua" w:hAnsi="Book Antiqua"/>
              </w:rPr>
            </w:pPr>
          </w:p>
        </w:tc>
      </w:tr>
      <w:tr w:rsidR="000077A7" w:rsidRPr="005E3725" w:rsidTr="0021176F">
        <w:tc>
          <w:tcPr>
            <w:tcW w:w="669" w:type="dxa"/>
          </w:tcPr>
          <w:p w:rsidR="000077A7" w:rsidRPr="005E3725" w:rsidRDefault="000077A7" w:rsidP="0021176F">
            <w:pPr>
              <w:pStyle w:val="ListParagraph"/>
              <w:ind w:left="360"/>
              <w:jc w:val="center"/>
              <w:rPr>
                <w:rFonts w:ascii="Book Antiqua" w:hAnsi="Book Antiqua"/>
                <w:b/>
              </w:rPr>
            </w:pPr>
          </w:p>
        </w:tc>
        <w:tc>
          <w:tcPr>
            <w:tcW w:w="10387" w:type="dxa"/>
            <w:gridSpan w:val="5"/>
          </w:tcPr>
          <w:p w:rsidR="000077A7" w:rsidRPr="005E3725" w:rsidRDefault="000077A7" w:rsidP="000077A7">
            <w:pPr>
              <w:rPr>
                <w:rFonts w:ascii="Book Antiqua" w:hAnsi="Book Antiqua"/>
                <w:b/>
                <w:sz w:val="28"/>
                <w:szCs w:val="28"/>
              </w:rPr>
            </w:pPr>
            <w:r w:rsidRPr="005E3725">
              <w:rPr>
                <w:rFonts w:ascii="Book Antiqua" w:hAnsi="Book Antiqua"/>
                <w:b/>
                <w:sz w:val="28"/>
                <w:szCs w:val="28"/>
              </w:rPr>
              <w:t>Decision: Approved subject to GMP inspection.</w:t>
            </w:r>
          </w:p>
          <w:p w:rsidR="000077A7" w:rsidRPr="005E3725" w:rsidRDefault="000077A7" w:rsidP="0021176F">
            <w:pPr>
              <w:rPr>
                <w:rFonts w:ascii="Book Antiqua" w:hAnsi="Book Antiqua"/>
                <w:b/>
                <w:u w:val="single"/>
              </w:rPr>
            </w:pPr>
          </w:p>
        </w:tc>
      </w:tr>
      <w:tr w:rsidR="0021176F" w:rsidRPr="005E3725" w:rsidTr="00E82389">
        <w:tc>
          <w:tcPr>
            <w:tcW w:w="669" w:type="dxa"/>
            <w:vMerge w:val="restart"/>
          </w:tcPr>
          <w:p w:rsidR="0021176F" w:rsidRPr="005E3725" w:rsidRDefault="0021176F" w:rsidP="00543B1B">
            <w:pPr>
              <w:pStyle w:val="ListParagraph"/>
              <w:widowControl/>
              <w:numPr>
                <w:ilvl w:val="0"/>
                <w:numId w:val="32"/>
              </w:numPr>
              <w:ind w:left="360"/>
              <w:contextualSpacing/>
              <w:jc w:val="center"/>
              <w:rPr>
                <w:rFonts w:ascii="Book Antiqua" w:hAnsi="Book Antiqua"/>
                <w:b/>
              </w:rPr>
            </w:pPr>
          </w:p>
        </w:tc>
        <w:tc>
          <w:tcPr>
            <w:tcW w:w="2733" w:type="dxa"/>
          </w:tcPr>
          <w:p w:rsidR="0021176F" w:rsidRPr="005E3725" w:rsidRDefault="0021176F" w:rsidP="0021176F">
            <w:pPr>
              <w:rPr>
                <w:rFonts w:ascii="Book Antiqua" w:hAnsi="Book Antiqua"/>
              </w:rPr>
            </w:pPr>
            <w:r w:rsidRPr="005E3725">
              <w:rPr>
                <w:rFonts w:ascii="Book Antiqua" w:hAnsi="Book Antiqua"/>
              </w:rPr>
              <w:t xml:space="preserve">M/s Kohinoor Industries, </w:t>
            </w:r>
          </w:p>
          <w:p w:rsidR="0021176F" w:rsidRPr="005E3725" w:rsidRDefault="0021176F" w:rsidP="0021176F">
            <w:pPr>
              <w:rPr>
                <w:rFonts w:ascii="Book Antiqua" w:hAnsi="Book Antiqua"/>
                <w:b/>
              </w:rPr>
            </w:pPr>
            <w:r w:rsidRPr="005E3725">
              <w:rPr>
                <w:rFonts w:ascii="Book Antiqua" w:hAnsi="Book Antiqua"/>
              </w:rPr>
              <w:t>160/B, Small Industries Estate, Sahiwal.</w:t>
            </w:r>
          </w:p>
        </w:tc>
        <w:tc>
          <w:tcPr>
            <w:tcW w:w="2409" w:type="dxa"/>
          </w:tcPr>
          <w:p w:rsidR="0021176F" w:rsidRPr="005E3725" w:rsidRDefault="0021176F" w:rsidP="0021176F">
            <w:pPr>
              <w:rPr>
                <w:rFonts w:ascii="Book Antiqua" w:hAnsi="Book Antiqua"/>
              </w:rPr>
            </w:pPr>
            <w:r w:rsidRPr="005E3725">
              <w:rPr>
                <w:rFonts w:ascii="Book Antiqua" w:hAnsi="Book Antiqua"/>
              </w:rPr>
              <w:t>Tri Band</w:t>
            </w:r>
          </w:p>
          <w:p w:rsidR="0021176F" w:rsidRPr="005E3725" w:rsidRDefault="0021176F" w:rsidP="0021176F">
            <w:pPr>
              <w:rPr>
                <w:rFonts w:ascii="Book Antiqua" w:hAnsi="Book Antiqua"/>
              </w:rPr>
            </w:pPr>
          </w:p>
          <w:p w:rsidR="0021176F" w:rsidRPr="005E3725" w:rsidRDefault="0021176F" w:rsidP="0021176F">
            <w:pPr>
              <w:rPr>
                <w:rFonts w:ascii="Book Antiqua" w:hAnsi="Book Antiqua"/>
              </w:rPr>
            </w:pPr>
            <w:r w:rsidRPr="005E3725">
              <w:rPr>
                <w:rFonts w:ascii="Book Antiqua" w:hAnsi="Book Antiqua"/>
              </w:rPr>
              <w:t>Calico Triangular Bandage</w:t>
            </w:r>
          </w:p>
        </w:tc>
        <w:tc>
          <w:tcPr>
            <w:tcW w:w="2802" w:type="dxa"/>
          </w:tcPr>
          <w:p w:rsidR="0021176F" w:rsidRPr="005E3725" w:rsidRDefault="0021176F" w:rsidP="0021176F">
            <w:pPr>
              <w:jc w:val="both"/>
              <w:rPr>
                <w:rFonts w:ascii="Book Antiqua" w:hAnsi="Book Antiqua"/>
                <w:sz w:val="20"/>
              </w:rPr>
            </w:pPr>
            <w:r w:rsidRPr="005E3725">
              <w:rPr>
                <w:rFonts w:ascii="Book Antiqua" w:hAnsi="Book Antiqua"/>
                <w:sz w:val="20"/>
              </w:rPr>
              <w:t>For supporting or immobilizing injured shoulders, arms, wrists and hands. Versatile, it can be used in many emergency situations such as typing legs or ankles together to immobilize, or to compress wounds to stop bleeding</w:t>
            </w:r>
          </w:p>
        </w:tc>
        <w:tc>
          <w:tcPr>
            <w:tcW w:w="1244" w:type="dxa"/>
          </w:tcPr>
          <w:p w:rsidR="0021176F" w:rsidRPr="005E3725" w:rsidRDefault="0021176F" w:rsidP="0021176F">
            <w:pPr>
              <w:rPr>
                <w:rFonts w:ascii="Book Antiqua" w:hAnsi="Book Antiqua"/>
              </w:rPr>
            </w:pPr>
            <w:r w:rsidRPr="005E3725">
              <w:rPr>
                <w:rFonts w:ascii="Book Antiqua" w:hAnsi="Book Antiqua"/>
              </w:rPr>
              <w:t>Class-A</w:t>
            </w:r>
          </w:p>
        </w:tc>
        <w:tc>
          <w:tcPr>
            <w:tcW w:w="1199" w:type="dxa"/>
          </w:tcPr>
          <w:p w:rsidR="0021176F" w:rsidRPr="005E3725" w:rsidRDefault="0021176F" w:rsidP="0021176F">
            <w:pPr>
              <w:rPr>
                <w:rFonts w:ascii="Book Antiqua" w:hAnsi="Book Antiqua"/>
              </w:rPr>
            </w:pPr>
            <w:r w:rsidRPr="005E3725">
              <w:rPr>
                <w:rFonts w:ascii="Book Antiqua" w:hAnsi="Book Antiqua"/>
              </w:rPr>
              <w:t>3 Years</w:t>
            </w:r>
          </w:p>
        </w:tc>
      </w:tr>
      <w:tr w:rsidR="0021176F" w:rsidRPr="005E3725" w:rsidTr="0021176F">
        <w:tc>
          <w:tcPr>
            <w:tcW w:w="669" w:type="dxa"/>
            <w:vMerge/>
          </w:tcPr>
          <w:p w:rsidR="0021176F" w:rsidRPr="005E3725" w:rsidRDefault="0021176F" w:rsidP="0021176F">
            <w:pPr>
              <w:pStyle w:val="ListParagraph"/>
              <w:ind w:left="360"/>
              <w:jc w:val="center"/>
              <w:rPr>
                <w:rFonts w:ascii="Book Antiqua" w:hAnsi="Book Antiqua"/>
                <w:b/>
              </w:rPr>
            </w:pPr>
          </w:p>
        </w:tc>
        <w:tc>
          <w:tcPr>
            <w:tcW w:w="10387" w:type="dxa"/>
            <w:gridSpan w:val="5"/>
          </w:tcPr>
          <w:p w:rsidR="0021176F" w:rsidRPr="005E3725" w:rsidRDefault="0021176F" w:rsidP="0021176F">
            <w:pPr>
              <w:rPr>
                <w:rFonts w:ascii="Book Antiqua" w:hAnsi="Book Antiqua"/>
                <w:b/>
                <w:u w:val="single"/>
              </w:rPr>
            </w:pPr>
            <w:r w:rsidRPr="005E3725">
              <w:rPr>
                <w:rFonts w:ascii="Book Antiqua" w:hAnsi="Book Antiqua"/>
                <w:b/>
                <w:u w:val="single"/>
              </w:rPr>
              <w:t>Size</w:t>
            </w:r>
          </w:p>
          <w:p w:rsidR="0021176F" w:rsidRPr="005E3725" w:rsidRDefault="0021176F" w:rsidP="0021176F">
            <w:pPr>
              <w:rPr>
                <w:rFonts w:ascii="Book Antiqua" w:hAnsi="Book Antiqua"/>
              </w:rPr>
            </w:pPr>
            <w:r w:rsidRPr="005E3725">
              <w:rPr>
                <w:rFonts w:ascii="Book Antiqua" w:hAnsi="Book Antiqua"/>
              </w:rPr>
              <w:t>90cm x 90 cm, 95 cm x 95 cm</w:t>
            </w:r>
          </w:p>
          <w:p w:rsidR="0021176F" w:rsidRPr="005E3725" w:rsidRDefault="0021176F" w:rsidP="0021176F">
            <w:pPr>
              <w:rPr>
                <w:rFonts w:ascii="Book Antiqua" w:hAnsi="Book Antiqua"/>
              </w:rPr>
            </w:pPr>
          </w:p>
          <w:p w:rsidR="0021176F" w:rsidRPr="005E3725" w:rsidRDefault="0021176F" w:rsidP="0021176F">
            <w:pPr>
              <w:rPr>
                <w:rFonts w:ascii="Book Antiqua" w:hAnsi="Book Antiqua"/>
              </w:rPr>
            </w:pPr>
            <w:r w:rsidRPr="005E3725">
              <w:rPr>
                <w:rFonts w:ascii="Book Antiqua" w:hAnsi="Book Antiqua"/>
              </w:rPr>
              <w:t>DML No. 000197</w:t>
            </w:r>
          </w:p>
          <w:p w:rsidR="0021176F" w:rsidRPr="005E3725" w:rsidRDefault="0021176F" w:rsidP="0021176F">
            <w:pPr>
              <w:rPr>
                <w:rFonts w:ascii="Book Antiqua" w:hAnsi="Book Antiqua"/>
              </w:rPr>
            </w:pPr>
            <w:r w:rsidRPr="005E3725">
              <w:rPr>
                <w:rFonts w:ascii="Book Antiqua" w:hAnsi="Book Antiqua"/>
              </w:rPr>
              <w:t>Issue date: 25-10-2010  (GMP Report 08-12-2017 Attached)</w:t>
            </w:r>
          </w:p>
        </w:tc>
      </w:tr>
      <w:tr w:rsidR="000077A7" w:rsidRPr="005E3725" w:rsidTr="0021176F">
        <w:tc>
          <w:tcPr>
            <w:tcW w:w="669" w:type="dxa"/>
          </w:tcPr>
          <w:p w:rsidR="000077A7" w:rsidRPr="005E3725" w:rsidRDefault="000077A7" w:rsidP="0021176F">
            <w:pPr>
              <w:pStyle w:val="ListParagraph"/>
              <w:ind w:left="360"/>
              <w:jc w:val="center"/>
              <w:rPr>
                <w:rFonts w:ascii="Book Antiqua" w:hAnsi="Book Antiqua"/>
                <w:b/>
              </w:rPr>
            </w:pPr>
          </w:p>
        </w:tc>
        <w:tc>
          <w:tcPr>
            <w:tcW w:w="10387" w:type="dxa"/>
            <w:gridSpan w:val="5"/>
          </w:tcPr>
          <w:p w:rsidR="000077A7" w:rsidRPr="005E3725" w:rsidRDefault="000077A7" w:rsidP="000077A7">
            <w:pPr>
              <w:rPr>
                <w:rFonts w:ascii="Book Antiqua" w:hAnsi="Book Antiqua"/>
                <w:b/>
                <w:sz w:val="28"/>
                <w:szCs w:val="28"/>
              </w:rPr>
            </w:pPr>
            <w:r w:rsidRPr="005E3725">
              <w:rPr>
                <w:rFonts w:ascii="Book Antiqua" w:hAnsi="Book Antiqua"/>
                <w:b/>
                <w:sz w:val="28"/>
                <w:szCs w:val="28"/>
              </w:rPr>
              <w:t>Decision: Approved subject to GMP inspection.</w:t>
            </w:r>
          </w:p>
          <w:p w:rsidR="000077A7" w:rsidRPr="005E3725" w:rsidRDefault="000077A7" w:rsidP="0021176F">
            <w:pPr>
              <w:rPr>
                <w:rFonts w:ascii="Book Antiqua" w:hAnsi="Book Antiqua"/>
                <w:b/>
                <w:u w:val="single"/>
              </w:rPr>
            </w:pPr>
          </w:p>
        </w:tc>
      </w:tr>
      <w:tr w:rsidR="0021176F" w:rsidRPr="005E3725" w:rsidTr="00E82389">
        <w:tc>
          <w:tcPr>
            <w:tcW w:w="669" w:type="dxa"/>
            <w:vMerge w:val="restart"/>
          </w:tcPr>
          <w:p w:rsidR="0021176F" w:rsidRPr="005E3725" w:rsidRDefault="0021176F" w:rsidP="00543B1B">
            <w:pPr>
              <w:pStyle w:val="ListParagraph"/>
              <w:widowControl/>
              <w:numPr>
                <w:ilvl w:val="0"/>
                <w:numId w:val="32"/>
              </w:numPr>
              <w:ind w:left="360"/>
              <w:contextualSpacing/>
              <w:jc w:val="center"/>
              <w:rPr>
                <w:rFonts w:ascii="Book Antiqua" w:hAnsi="Book Antiqua"/>
                <w:b/>
              </w:rPr>
            </w:pPr>
          </w:p>
        </w:tc>
        <w:tc>
          <w:tcPr>
            <w:tcW w:w="2733" w:type="dxa"/>
          </w:tcPr>
          <w:p w:rsidR="0021176F" w:rsidRPr="005E3725" w:rsidRDefault="0021176F" w:rsidP="00B90F3B">
            <w:pPr>
              <w:rPr>
                <w:rFonts w:ascii="Book Antiqua" w:hAnsi="Book Antiqua"/>
                <w:b/>
              </w:rPr>
            </w:pPr>
            <w:r w:rsidRPr="005E3725">
              <w:rPr>
                <w:rFonts w:ascii="Book Antiqua" w:hAnsi="Book Antiqua"/>
              </w:rPr>
              <w:t>M/s BSN Medical (Pvt) Ltd,</w:t>
            </w:r>
            <w:r w:rsidR="00B90F3B" w:rsidRPr="005E3725">
              <w:rPr>
                <w:rFonts w:ascii="Book Antiqua" w:hAnsi="Book Antiqua"/>
              </w:rPr>
              <w:t xml:space="preserve"> </w:t>
            </w:r>
            <w:r w:rsidRPr="005E3725">
              <w:rPr>
                <w:rFonts w:ascii="Book Antiqua" w:hAnsi="Book Antiqua"/>
              </w:rPr>
              <w:t>A/69, S.I.T.E, Manghopir Road, P.O. Box 3659, Karachi</w:t>
            </w:r>
          </w:p>
        </w:tc>
        <w:tc>
          <w:tcPr>
            <w:tcW w:w="2409" w:type="dxa"/>
          </w:tcPr>
          <w:p w:rsidR="0021176F" w:rsidRPr="005E3725" w:rsidRDefault="0021176F" w:rsidP="0021176F">
            <w:pPr>
              <w:rPr>
                <w:rFonts w:ascii="Book Antiqua" w:hAnsi="Book Antiqua"/>
              </w:rPr>
            </w:pPr>
            <w:r w:rsidRPr="005E3725">
              <w:rPr>
                <w:rFonts w:ascii="Book Antiqua" w:hAnsi="Book Antiqua"/>
              </w:rPr>
              <w:t>Gypsona ®</w:t>
            </w:r>
          </w:p>
          <w:p w:rsidR="0021176F" w:rsidRPr="005E3725" w:rsidRDefault="0021176F" w:rsidP="0021176F">
            <w:pPr>
              <w:rPr>
                <w:rFonts w:ascii="Book Antiqua" w:hAnsi="Book Antiqua"/>
              </w:rPr>
            </w:pPr>
          </w:p>
          <w:p w:rsidR="0021176F" w:rsidRPr="005E3725" w:rsidRDefault="0021176F" w:rsidP="0021176F">
            <w:pPr>
              <w:rPr>
                <w:rFonts w:ascii="Book Antiqua" w:hAnsi="Book Antiqua"/>
              </w:rPr>
            </w:pPr>
            <w:r w:rsidRPr="005E3725">
              <w:rPr>
                <w:rFonts w:ascii="Book Antiqua" w:hAnsi="Book Antiqua"/>
              </w:rPr>
              <w:t>Plaster of Paris Bandage</w:t>
            </w:r>
          </w:p>
        </w:tc>
        <w:tc>
          <w:tcPr>
            <w:tcW w:w="2802" w:type="dxa"/>
          </w:tcPr>
          <w:p w:rsidR="0021176F" w:rsidRPr="005E3725" w:rsidRDefault="0021176F" w:rsidP="0021176F">
            <w:pPr>
              <w:rPr>
                <w:rFonts w:ascii="Book Antiqua" w:hAnsi="Book Antiqua"/>
              </w:rPr>
            </w:pPr>
            <w:r w:rsidRPr="005E3725">
              <w:rPr>
                <w:rFonts w:ascii="Book Antiqua" w:hAnsi="Book Antiqua"/>
              </w:rPr>
              <w:t>N/a</w:t>
            </w:r>
          </w:p>
        </w:tc>
        <w:tc>
          <w:tcPr>
            <w:tcW w:w="1244" w:type="dxa"/>
          </w:tcPr>
          <w:p w:rsidR="0021176F" w:rsidRPr="005E3725" w:rsidRDefault="0021176F" w:rsidP="0021176F">
            <w:pPr>
              <w:rPr>
                <w:rFonts w:ascii="Book Antiqua" w:hAnsi="Book Antiqua"/>
              </w:rPr>
            </w:pPr>
            <w:r w:rsidRPr="005E3725">
              <w:rPr>
                <w:rFonts w:ascii="Book Antiqua" w:hAnsi="Book Antiqua"/>
              </w:rPr>
              <w:t>Class-A</w:t>
            </w:r>
          </w:p>
        </w:tc>
        <w:tc>
          <w:tcPr>
            <w:tcW w:w="1199" w:type="dxa"/>
          </w:tcPr>
          <w:p w:rsidR="0021176F" w:rsidRPr="005E3725" w:rsidRDefault="0021176F" w:rsidP="0021176F">
            <w:pPr>
              <w:rPr>
                <w:rFonts w:ascii="Book Antiqua" w:hAnsi="Book Antiqua"/>
              </w:rPr>
            </w:pPr>
            <w:r w:rsidRPr="005E3725">
              <w:rPr>
                <w:rFonts w:ascii="Book Antiqua" w:hAnsi="Book Antiqua"/>
              </w:rPr>
              <w:t>5 Years</w:t>
            </w:r>
          </w:p>
        </w:tc>
      </w:tr>
      <w:tr w:rsidR="0021176F" w:rsidRPr="005E3725" w:rsidTr="0021176F">
        <w:tc>
          <w:tcPr>
            <w:tcW w:w="669" w:type="dxa"/>
            <w:vMerge/>
          </w:tcPr>
          <w:p w:rsidR="0021176F" w:rsidRPr="005E3725" w:rsidRDefault="0021176F" w:rsidP="0021176F">
            <w:pPr>
              <w:pStyle w:val="ListParagraph"/>
              <w:ind w:left="360"/>
              <w:jc w:val="center"/>
              <w:rPr>
                <w:rFonts w:ascii="Book Antiqua" w:hAnsi="Book Antiqua"/>
                <w:b/>
              </w:rPr>
            </w:pPr>
          </w:p>
        </w:tc>
        <w:tc>
          <w:tcPr>
            <w:tcW w:w="10387" w:type="dxa"/>
            <w:gridSpan w:val="5"/>
          </w:tcPr>
          <w:p w:rsidR="0021176F" w:rsidRPr="005E3725" w:rsidRDefault="0021176F" w:rsidP="0021176F">
            <w:pPr>
              <w:rPr>
                <w:rFonts w:ascii="Book Antiqua" w:hAnsi="Book Antiqua"/>
                <w:b/>
                <w:u w:val="single"/>
              </w:rPr>
            </w:pPr>
            <w:r w:rsidRPr="005E3725">
              <w:rPr>
                <w:rFonts w:ascii="Book Antiqua" w:hAnsi="Book Antiqua"/>
                <w:b/>
                <w:u w:val="single"/>
              </w:rPr>
              <w:t>Size</w:t>
            </w:r>
          </w:p>
          <w:p w:rsidR="0021176F" w:rsidRPr="005E3725" w:rsidRDefault="0021176F" w:rsidP="0021176F">
            <w:pPr>
              <w:rPr>
                <w:rFonts w:ascii="Book Antiqua" w:hAnsi="Book Antiqua"/>
              </w:rPr>
            </w:pPr>
            <w:r w:rsidRPr="005E3725">
              <w:rPr>
                <w:rFonts w:ascii="Book Antiqua" w:hAnsi="Book Antiqua"/>
              </w:rPr>
              <w:t>7.5 cm x2.7m</w:t>
            </w:r>
          </w:p>
          <w:p w:rsidR="0021176F" w:rsidRPr="005E3725" w:rsidRDefault="0021176F" w:rsidP="0021176F">
            <w:pPr>
              <w:rPr>
                <w:rFonts w:ascii="Book Antiqua" w:hAnsi="Book Antiqua"/>
              </w:rPr>
            </w:pPr>
            <w:r w:rsidRPr="005E3725">
              <w:rPr>
                <w:rFonts w:ascii="Book Antiqua" w:hAnsi="Book Antiqua"/>
              </w:rPr>
              <w:t>10cm x 2.7m</w:t>
            </w:r>
          </w:p>
          <w:p w:rsidR="0021176F" w:rsidRPr="005E3725" w:rsidRDefault="0021176F" w:rsidP="0021176F">
            <w:pPr>
              <w:rPr>
                <w:rFonts w:ascii="Book Antiqua" w:hAnsi="Book Antiqua"/>
              </w:rPr>
            </w:pPr>
            <w:r w:rsidRPr="005E3725">
              <w:rPr>
                <w:rFonts w:ascii="Book Antiqua" w:hAnsi="Book Antiqua"/>
              </w:rPr>
              <w:t>15cm x 2.7m</w:t>
            </w:r>
          </w:p>
          <w:p w:rsidR="001E1F5F" w:rsidRPr="005E3725" w:rsidRDefault="001E1F5F" w:rsidP="0021176F">
            <w:pPr>
              <w:rPr>
                <w:rFonts w:ascii="Book Antiqua" w:hAnsi="Book Antiqua"/>
                <w:b/>
                <w:u w:val="single"/>
              </w:rPr>
            </w:pPr>
          </w:p>
        </w:tc>
      </w:tr>
      <w:tr w:rsidR="000077A7" w:rsidRPr="005E3725" w:rsidTr="0021176F">
        <w:tc>
          <w:tcPr>
            <w:tcW w:w="669" w:type="dxa"/>
          </w:tcPr>
          <w:p w:rsidR="000077A7" w:rsidRPr="005E3725" w:rsidRDefault="000077A7" w:rsidP="0021176F">
            <w:pPr>
              <w:pStyle w:val="ListParagraph"/>
              <w:ind w:left="360"/>
              <w:jc w:val="center"/>
              <w:rPr>
                <w:rFonts w:ascii="Book Antiqua" w:hAnsi="Book Antiqua"/>
                <w:b/>
              </w:rPr>
            </w:pPr>
          </w:p>
        </w:tc>
        <w:tc>
          <w:tcPr>
            <w:tcW w:w="10387" w:type="dxa"/>
            <w:gridSpan w:val="5"/>
          </w:tcPr>
          <w:p w:rsidR="000077A7" w:rsidRPr="005E3725" w:rsidRDefault="000077A7" w:rsidP="00DE5229">
            <w:pPr>
              <w:rPr>
                <w:rFonts w:ascii="Book Antiqua" w:hAnsi="Book Antiqua"/>
                <w:b/>
                <w:sz w:val="28"/>
                <w:szCs w:val="28"/>
              </w:rPr>
            </w:pPr>
            <w:r w:rsidRPr="005E3725">
              <w:rPr>
                <w:rFonts w:ascii="Book Antiqua" w:hAnsi="Book Antiqua"/>
                <w:b/>
                <w:sz w:val="28"/>
                <w:szCs w:val="28"/>
              </w:rPr>
              <w:t xml:space="preserve">Decision: </w:t>
            </w:r>
            <w:r w:rsidR="00DE5229" w:rsidRPr="005E3725">
              <w:rPr>
                <w:rFonts w:ascii="Book Antiqua" w:hAnsi="Book Antiqua"/>
                <w:b/>
                <w:sz w:val="28"/>
                <w:szCs w:val="28"/>
              </w:rPr>
              <w:t xml:space="preserve">Deferred the product as it is already registered as </w:t>
            </w:r>
            <w:r w:rsidRPr="005E3725">
              <w:rPr>
                <w:rFonts w:ascii="Book Antiqua" w:hAnsi="Book Antiqua"/>
                <w:b/>
                <w:sz w:val="28"/>
                <w:szCs w:val="28"/>
              </w:rPr>
              <w:t>as drug.</w:t>
            </w:r>
          </w:p>
          <w:p w:rsidR="000077A7" w:rsidRPr="005E3725" w:rsidRDefault="000077A7" w:rsidP="0021176F">
            <w:pPr>
              <w:rPr>
                <w:rFonts w:ascii="Book Antiqua" w:hAnsi="Book Antiqua"/>
                <w:b/>
                <w:sz w:val="16"/>
                <w:szCs w:val="16"/>
                <w:u w:val="single"/>
              </w:rPr>
            </w:pPr>
          </w:p>
        </w:tc>
      </w:tr>
      <w:tr w:rsidR="0021176F" w:rsidRPr="005E3725" w:rsidTr="00E82389">
        <w:tc>
          <w:tcPr>
            <w:tcW w:w="669" w:type="dxa"/>
          </w:tcPr>
          <w:p w:rsidR="0021176F" w:rsidRPr="005E3725" w:rsidRDefault="0021176F" w:rsidP="00543B1B">
            <w:pPr>
              <w:pStyle w:val="ListParagraph"/>
              <w:widowControl/>
              <w:numPr>
                <w:ilvl w:val="0"/>
                <w:numId w:val="32"/>
              </w:numPr>
              <w:ind w:left="360"/>
              <w:contextualSpacing/>
              <w:jc w:val="center"/>
              <w:rPr>
                <w:rFonts w:ascii="Book Antiqua" w:hAnsi="Book Antiqua"/>
                <w:b/>
              </w:rPr>
            </w:pPr>
          </w:p>
        </w:tc>
        <w:tc>
          <w:tcPr>
            <w:tcW w:w="2733" w:type="dxa"/>
          </w:tcPr>
          <w:p w:rsidR="0021176F" w:rsidRPr="005E3725" w:rsidRDefault="0021176F" w:rsidP="0021176F">
            <w:pPr>
              <w:rPr>
                <w:rFonts w:ascii="Book Antiqua" w:hAnsi="Book Antiqua"/>
                <w:b/>
              </w:rPr>
            </w:pPr>
            <w:r w:rsidRPr="005E3725">
              <w:rPr>
                <w:rFonts w:ascii="Book Antiqua" w:hAnsi="Book Antiqua"/>
              </w:rPr>
              <w:t>M/s Karim Industries, 1/2 Km Lahore Raiwind Road Lahore.</w:t>
            </w:r>
          </w:p>
        </w:tc>
        <w:tc>
          <w:tcPr>
            <w:tcW w:w="2409" w:type="dxa"/>
          </w:tcPr>
          <w:p w:rsidR="0021176F" w:rsidRPr="005E3725" w:rsidRDefault="0021176F" w:rsidP="0021176F">
            <w:pPr>
              <w:rPr>
                <w:rFonts w:ascii="Book Antiqua" w:hAnsi="Book Antiqua"/>
              </w:rPr>
            </w:pPr>
            <w:r w:rsidRPr="005E3725">
              <w:rPr>
                <w:rFonts w:ascii="Book Antiqua" w:hAnsi="Book Antiqua"/>
              </w:rPr>
              <w:t>Medi Triangular Bandage</w:t>
            </w:r>
          </w:p>
        </w:tc>
        <w:tc>
          <w:tcPr>
            <w:tcW w:w="2802" w:type="dxa"/>
          </w:tcPr>
          <w:p w:rsidR="0021176F" w:rsidRPr="005E3725" w:rsidRDefault="0021176F" w:rsidP="0021176F">
            <w:pPr>
              <w:jc w:val="both"/>
              <w:rPr>
                <w:rFonts w:ascii="Book Antiqua" w:hAnsi="Book Antiqua"/>
                <w:sz w:val="20"/>
              </w:rPr>
            </w:pPr>
            <w:r w:rsidRPr="005E3725">
              <w:rPr>
                <w:rFonts w:ascii="Book Antiqua" w:hAnsi="Book Antiqua"/>
                <w:sz w:val="20"/>
              </w:rPr>
              <w:t>For supporting or immobilizing injured shoulders, arms, wrists and hands. Versatile, it can be used in many emergency situations such as typing legs or ankles together to immobilize, or to compress wounds to stop bleeding</w:t>
            </w:r>
          </w:p>
        </w:tc>
        <w:tc>
          <w:tcPr>
            <w:tcW w:w="1244" w:type="dxa"/>
          </w:tcPr>
          <w:p w:rsidR="0021176F" w:rsidRPr="005E3725" w:rsidRDefault="0021176F" w:rsidP="0021176F">
            <w:pPr>
              <w:rPr>
                <w:rFonts w:ascii="Book Antiqua" w:hAnsi="Book Antiqua"/>
              </w:rPr>
            </w:pPr>
            <w:r w:rsidRPr="005E3725">
              <w:rPr>
                <w:rFonts w:ascii="Book Antiqua" w:hAnsi="Book Antiqua"/>
              </w:rPr>
              <w:t>Class-A</w:t>
            </w:r>
          </w:p>
        </w:tc>
        <w:tc>
          <w:tcPr>
            <w:tcW w:w="1199" w:type="dxa"/>
          </w:tcPr>
          <w:p w:rsidR="0021176F" w:rsidRPr="005E3725" w:rsidRDefault="0021176F" w:rsidP="0021176F">
            <w:pPr>
              <w:rPr>
                <w:rFonts w:ascii="Book Antiqua" w:hAnsi="Book Antiqua"/>
              </w:rPr>
            </w:pPr>
            <w:r w:rsidRPr="005E3725">
              <w:rPr>
                <w:rFonts w:ascii="Book Antiqua" w:hAnsi="Book Antiqua"/>
              </w:rPr>
              <w:t>3 Years</w:t>
            </w:r>
          </w:p>
        </w:tc>
      </w:tr>
      <w:tr w:rsidR="0021176F" w:rsidRPr="005E3725" w:rsidTr="0021176F">
        <w:tc>
          <w:tcPr>
            <w:tcW w:w="11056" w:type="dxa"/>
            <w:gridSpan w:val="6"/>
          </w:tcPr>
          <w:p w:rsidR="0021176F" w:rsidRPr="005E3725" w:rsidRDefault="0021176F" w:rsidP="0021176F">
            <w:pPr>
              <w:rPr>
                <w:rFonts w:ascii="Book Antiqua" w:hAnsi="Book Antiqua"/>
                <w:b/>
              </w:rPr>
            </w:pPr>
            <w:r w:rsidRPr="005E3725">
              <w:rPr>
                <w:rFonts w:ascii="Book Antiqua" w:hAnsi="Book Antiqua"/>
                <w:b/>
              </w:rPr>
              <w:t xml:space="preserve">                 Description                                                       Size</w:t>
            </w:r>
          </w:p>
          <w:p w:rsidR="0021176F" w:rsidRPr="005E3725" w:rsidRDefault="0021176F" w:rsidP="0021176F">
            <w:pPr>
              <w:pStyle w:val="ListParagraph"/>
              <w:widowControl/>
              <w:numPr>
                <w:ilvl w:val="0"/>
                <w:numId w:val="17"/>
              </w:numPr>
              <w:contextualSpacing/>
              <w:jc w:val="left"/>
              <w:rPr>
                <w:rFonts w:ascii="Book Antiqua" w:hAnsi="Book Antiqua"/>
              </w:rPr>
            </w:pPr>
            <w:r w:rsidRPr="005E3725">
              <w:rPr>
                <w:rFonts w:ascii="Book Antiqua" w:hAnsi="Book Antiqua"/>
              </w:rPr>
              <w:t>Triangular Bandage                                36x36x51 Inches</w:t>
            </w:r>
          </w:p>
          <w:p w:rsidR="0021176F" w:rsidRPr="005E3725" w:rsidRDefault="0021176F" w:rsidP="0021176F">
            <w:pPr>
              <w:rPr>
                <w:rFonts w:ascii="Book Antiqua" w:hAnsi="Book Antiqua"/>
                <w:b/>
              </w:rPr>
            </w:pPr>
            <w:r w:rsidRPr="005E3725">
              <w:rPr>
                <w:rFonts w:ascii="Book Antiqua" w:hAnsi="Book Antiqua"/>
                <w:b/>
              </w:rPr>
              <w:t xml:space="preserve">               </w:t>
            </w:r>
          </w:p>
          <w:p w:rsidR="0021176F" w:rsidRPr="005E3725" w:rsidRDefault="0021176F" w:rsidP="0021176F">
            <w:pPr>
              <w:rPr>
                <w:rFonts w:ascii="Book Antiqua" w:hAnsi="Book Antiqua"/>
                <w:b/>
                <w:sz w:val="2"/>
                <w:szCs w:val="2"/>
                <w:u w:val="single"/>
              </w:rPr>
            </w:pPr>
          </w:p>
          <w:p w:rsidR="0021176F" w:rsidRPr="005E3725" w:rsidRDefault="0021176F" w:rsidP="0021176F">
            <w:pPr>
              <w:rPr>
                <w:rFonts w:ascii="Book Antiqua" w:hAnsi="Book Antiqua"/>
              </w:rPr>
            </w:pPr>
            <w:r w:rsidRPr="005E3725">
              <w:rPr>
                <w:rFonts w:ascii="Book Antiqua" w:hAnsi="Book Antiqua"/>
              </w:rPr>
              <w:t>DML No. 000254</w:t>
            </w:r>
          </w:p>
          <w:p w:rsidR="0021176F" w:rsidRPr="005E3725" w:rsidRDefault="0021176F" w:rsidP="0021176F">
            <w:pPr>
              <w:rPr>
                <w:rFonts w:ascii="Book Antiqua" w:hAnsi="Book Antiqua"/>
              </w:rPr>
            </w:pPr>
            <w:r w:rsidRPr="005E3725">
              <w:rPr>
                <w:rFonts w:ascii="Book Antiqua" w:hAnsi="Book Antiqua"/>
              </w:rPr>
              <w:t>Issue Date: 08-12-2015 (GMP Certificate 23-06-2015 Attached)</w:t>
            </w:r>
          </w:p>
        </w:tc>
      </w:tr>
      <w:tr w:rsidR="000077A7" w:rsidRPr="005E3725" w:rsidTr="0021176F">
        <w:tc>
          <w:tcPr>
            <w:tcW w:w="11056" w:type="dxa"/>
            <w:gridSpan w:val="6"/>
          </w:tcPr>
          <w:p w:rsidR="000077A7" w:rsidRPr="005E3725" w:rsidRDefault="000077A7" w:rsidP="000077A7">
            <w:pPr>
              <w:rPr>
                <w:rFonts w:ascii="Book Antiqua" w:hAnsi="Book Antiqua"/>
                <w:b/>
                <w:sz w:val="28"/>
                <w:szCs w:val="28"/>
              </w:rPr>
            </w:pPr>
            <w:r w:rsidRPr="005E3725">
              <w:rPr>
                <w:rFonts w:ascii="Book Antiqua" w:hAnsi="Book Antiqua"/>
                <w:b/>
                <w:sz w:val="28"/>
                <w:szCs w:val="28"/>
              </w:rPr>
              <w:t>Decision: Approved subject to GMP inspection.</w:t>
            </w:r>
          </w:p>
          <w:p w:rsidR="000077A7" w:rsidRPr="005E3725" w:rsidRDefault="000077A7" w:rsidP="0021176F">
            <w:pPr>
              <w:rPr>
                <w:rFonts w:ascii="Book Antiqua" w:hAnsi="Book Antiqua"/>
                <w:b/>
              </w:rPr>
            </w:pPr>
          </w:p>
        </w:tc>
      </w:tr>
    </w:tbl>
    <w:p w:rsidR="00B42B6C" w:rsidRPr="005E3725" w:rsidRDefault="00B42B6C" w:rsidP="001E1F5F">
      <w:pPr>
        <w:ind w:left="1276" w:hanging="1418"/>
        <w:rPr>
          <w:rFonts w:ascii="Book Antiqua" w:hAnsi="Book Antiqua"/>
          <w:b/>
        </w:rPr>
      </w:pPr>
    </w:p>
    <w:p w:rsidR="001E1F5F" w:rsidRPr="005E3725" w:rsidRDefault="001E1F5F" w:rsidP="001E1F5F">
      <w:pPr>
        <w:ind w:left="1276" w:hanging="1418"/>
        <w:rPr>
          <w:rFonts w:ascii="Book Antiqua" w:hAnsi="Book Antiqua" w:cstheme="majorBidi"/>
          <w:b/>
          <w:bCs/>
        </w:rPr>
      </w:pPr>
      <w:r w:rsidRPr="005E3725">
        <w:rPr>
          <w:rFonts w:ascii="Book Antiqua" w:hAnsi="Book Antiqua"/>
          <w:b/>
        </w:rPr>
        <w:t xml:space="preserve">Item No.VI.  </w:t>
      </w:r>
      <w:r w:rsidRPr="005E3725">
        <w:rPr>
          <w:rFonts w:ascii="Book Antiqua" w:hAnsi="Book Antiqua" w:cstheme="majorBidi"/>
          <w:b/>
          <w:bCs/>
          <w:u w:val="single"/>
        </w:rPr>
        <w:t>APPLICATIONS FOR GRANT OF REGISTRATION OF MEDICAL DEVICES FOR LOCAL MANUFACTURE</w:t>
      </w:r>
      <w:r w:rsidRPr="005E3725">
        <w:rPr>
          <w:rFonts w:ascii="Book Antiqua" w:hAnsi="Book Antiqua" w:cstheme="majorBidi"/>
          <w:b/>
          <w:bCs/>
        </w:rPr>
        <w:t>.</w:t>
      </w:r>
    </w:p>
    <w:p w:rsidR="005B025F" w:rsidRPr="005E3725" w:rsidRDefault="005B025F" w:rsidP="001E1F5F">
      <w:pPr>
        <w:ind w:left="1276" w:hanging="1418"/>
        <w:rPr>
          <w:rFonts w:ascii="Book Antiqua" w:hAnsi="Book Antiqua" w:cstheme="majorBidi"/>
          <w:b/>
          <w:bCs/>
        </w:rPr>
      </w:pPr>
    </w:p>
    <w:p w:rsidR="005B025F" w:rsidRPr="005E3725" w:rsidRDefault="00E82389" w:rsidP="001F4514">
      <w:pPr>
        <w:spacing w:line="360" w:lineRule="auto"/>
        <w:jc w:val="both"/>
        <w:rPr>
          <w:rFonts w:ascii="Book Antiqua" w:hAnsi="Book Antiqua"/>
        </w:rPr>
      </w:pPr>
      <w:r w:rsidRPr="005E3725">
        <w:rPr>
          <w:rFonts w:ascii="Book Antiqua" w:hAnsi="Book Antiqua"/>
        </w:rPr>
        <w:tab/>
        <w:t xml:space="preserve">       Secretary MDB informed the Board that the following applications for grant of registration of medical devices for local manufacture under Medical Devices Rules, 2017 were received in the Division. The MDB discussed and decided as mentioned against earch:</w:t>
      </w:r>
    </w:p>
    <w:p w:rsidR="001E1F5F" w:rsidRPr="005E3725" w:rsidRDefault="001E1F5F" w:rsidP="001E1F5F">
      <w:pPr>
        <w:rPr>
          <w:rFonts w:ascii="Book Antiqua" w:hAnsi="Book Antiqua" w:cstheme="majorBidi"/>
          <w:b/>
          <w:bCs/>
          <w:sz w:val="2"/>
          <w:szCs w:val="2"/>
        </w:rPr>
      </w:pPr>
    </w:p>
    <w:tbl>
      <w:tblPr>
        <w:tblStyle w:val="TableGrid"/>
        <w:tblpPr w:leftFromText="180" w:rightFromText="180" w:vertAnchor="text" w:horzAnchor="margin" w:tblpX="-176" w:tblpY="373"/>
        <w:tblW w:w="11091" w:type="dxa"/>
        <w:tblLayout w:type="fixed"/>
        <w:tblLook w:val="04A0" w:firstRow="1" w:lastRow="0" w:firstColumn="1" w:lastColumn="0" w:noHBand="0" w:noVBand="1"/>
      </w:tblPr>
      <w:tblGrid>
        <w:gridCol w:w="806"/>
        <w:gridCol w:w="11"/>
        <w:gridCol w:w="2761"/>
        <w:gridCol w:w="119"/>
        <w:gridCol w:w="1848"/>
        <w:gridCol w:w="160"/>
        <w:gridCol w:w="1689"/>
        <w:gridCol w:w="1278"/>
        <w:gridCol w:w="14"/>
        <w:gridCol w:w="556"/>
        <w:gridCol w:w="536"/>
        <w:gridCol w:w="1313"/>
      </w:tblGrid>
      <w:tr w:rsidR="00A42FC9" w:rsidRPr="005E3725" w:rsidTr="00A42FC9">
        <w:tc>
          <w:tcPr>
            <w:tcW w:w="806" w:type="dxa"/>
          </w:tcPr>
          <w:p w:rsidR="00A42FC9" w:rsidRPr="005E3725" w:rsidRDefault="00A42FC9" w:rsidP="00A42FC9">
            <w:pPr>
              <w:jc w:val="center"/>
              <w:rPr>
                <w:rFonts w:ascii="Book Antiqua" w:hAnsi="Book Antiqua"/>
                <w:b/>
              </w:rPr>
            </w:pPr>
            <w:r w:rsidRPr="005E3725">
              <w:rPr>
                <w:rFonts w:ascii="Book Antiqua" w:hAnsi="Book Antiqua"/>
                <w:b/>
              </w:rPr>
              <w:t>S.No.</w:t>
            </w:r>
          </w:p>
        </w:tc>
        <w:tc>
          <w:tcPr>
            <w:tcW w:w="2772" w:type="dxa"/>
            <w:gridSpan w:val="2"/>
          </w:tcPr>
          <w:p w:rsidR="00A42FC9" w:rsidRPr="005E3725" w:rsidRDefault="00A42FC9" w:rsidP="00A42FC9">
            <w:pPr>
              <w:rPr>
                <w:rFonts w:ascii="Book Antiqua" w:hAnsi="Book Antiqua"/>
                <w:b/>
              </w:rPr>
            </w:pPr>
            <w:r w:rsidRPr="005E3725">
              <w:rPr>
                <w:rFonts w:ascii="Book Antiqua" w:hAnsi="Book Antiqua"/>
                <w:b/>
              </w:rPr>
              <w:t>Name of Establishment</w:t>
            </w:r>
          </w:p>
        </w:tc>
        <w:tc>
          <w:tcPr>
            <w:tcW w:w="2127" w:type="dxa"/>
            <w:gridSpan w:val="3"/>
          </w:tcPr>
          <w:p w:rsidR="00A42FC9" w:rsidRPr="005E3725" w:rsidRDefault="00A42FC9" w:rsidP="00A42FC9">
            <w:pPr>
              <w:rPr>
                <w:rFonts w:ascii="Book Antiqua" w:hAnsi="Book Antiqua"/>
                <w:b/>
              </w:rPr>
            </w:pPr>
            <w:r w:rsidRPr="005E3725">
              <w:rPr>
                <w:rFonts w:ascii="Book Antiqua" w:hAnsi="Book Antiqua"/>
                <w:b/>
              </w:rPr>
              <w:t>Name of Medical Device/Generic Name</w:t>
            </w:r>
          </w:p>
        </w:tc>
        <w:tc>
          <w:tcPr>
            <w:tcW w:w="2967" w:type="dxa"/>
            <w:gridSpan w:val="2"/>
          </w:tcPr>
          <w:p w:rsidR="00A42FC9" w:rsidRPr="005E3725" w:rsidRDefault="00A42FC9" w:rsidP="00A42FC9">
            <w:pPr>
              <w:jc w:val="center"/>
              <w:rPr>
                <w:rFonts w:ascii="Book Antiqua" w:hAnsi="Book Antiqua"/>
                <w:b/>
              </w:rPr>
            </w:pPr>
            <w:r w:rsidRPr="005E3725">
              <w:rPr>
                <w:rFonts w:ascii="Book Antiqua" w:hAnsi="Book Antiqua"/>
                <w:b/>
              </w:rPr>
              <w:t>Brief Description</w:t>
            </w:r>
          </w:p>
        </w:tc>
        <w:tc>
          <w:tcPr>
            <w:tcW w:w="1106" w:type="dxa"/>
            <w:gridSpan w:val="3"/>
          </w:tcPr>
          <w:p w:rsidR="00A42FC9" w:rsidRPr="005E3725" w:rsidRDefault="00A42FC9" w:rsidP="00A42FC9">
            <w:pPr>
              <w:rPr>
                <w:rFonts w:ascii="Book Antiqua" w:hAnsi="Book Antiqua"/>
                <w:b/>
              </w:rPr>
            </w:pPr>
            <w:r w:rsidRPr="005E3725">
              <w:rPr>
                <w:rFonts w:ascii="Book Antiqua" w:hAnsi="Book Antiqua"/>
                <w:b/>
                <w:sz w:val="22"/>
              </w:rPr>
              <w:t>Medical Device Class</w:t>
            </w:r>
          </w:p>
        </w:tc>
        <w:tc>
          <w:tcPr>
            <w:tcW w:w="1313" w:type="dxa"/>
          </w:tcPr>
          <w:p w:rsidR="00A42FC9" w:rsidRPr="005E3725" w:rsidRDefault="00A42FC9" w:rsidP="00A42FC9">
            <w:pPr>
              <w:rPr>
                <w:rFonts w:ascii="Book Antiqua" w:hAnsi="Book Antiqua"/>
                <w:b/>
              </w:rPr>
            </w:pPr>
            <w:r w:rsidRPr="005E3725">
              <w:rPr>
                <w:rFonts w:ascii="Book Antiqua" w:hAnsi="Book Antiqua"/>
                <w:b/>
              </w:rPr>
              <w:t xml:space="preserve">Shelf Life </w:t>
            </w:r>
          </w:p>
          <w:p w:rsidR="00A42FC9" w:rsidRPr="005E3725" w:rsidRDefault="00A42FC9" w:rsidP="00A42FC9">
            <w:pPr>
              <w:rPr>
                <w:rFonts w:ascii="Book Antiqua" w:hAnsi="Book Antiqua"/>
                <w:b/>
              </w:rPr>
            </w:pPr>
          </w:p>
        </w:tc>
      </w:tr>
      <w:tr w:rsidR="00A42FC9" w:rsidRPr="005E3725" w:rsidTr="00A42FC9">
        <w:trPr>
          <w:trHeight w:val="325"/>
        </w:trPr>
        <w:tc>
          <w:tcPr>
            <w:tcW w:w="806" w:type="dxa"/>
          </w:tcPr>
          <w:p w:rsidR="00A42FC9" w:rsidRPr="005E3725" w:rsidRDefault="00A42FC9" w:rsidP="00A42FC9">
            <w:pPr>
              <w:pStyle w:val="ListParagraph"/>
              <w:widowControl/>
              <w:numPr>
                <w:ilvl w:val="0"/>
                <w:numId w:val="18"/>
              </w:numPr>
              <w:contextualSpacing/>
              <w:jc w:val="left"/>
              <w:rPr>
                <w:rFonts w:ascii="Book Antiqua" w:hAnsi="Book Antiqua"/>
              </w:rPr>
            </w:pPr>
          </w:p>
        </w:tc>
        <w:tc>
          <w:tcPr>
            <w:tcW w:w="2772" w:type="dxa"/>
            <w:gridSpan w:val="2"/>
          </w:tcPr>
          <w:p w:rsidR="00A42FC9" w:rsidRPr="005E3725" w:rsidRDefault="00A42FC9" w:rsidP="00A42FC9">
            <w:pPr>
              <w:rPr>
                <w:rFonts w:ascii="Book Antiqua" w:hAnsi="Book Antiqua"/>
              </w:rPr>
            </w:pPr>
            <w:r w:rsidRPr="005E3725">
              <w:rPr>
                <w:rFonts w:ascii="Book Antiqua" w:hAnsi="Book Antiqua"/>
              </w:rPr>
              <w:t xml:space="preserve">M/s Kohinoor Industries, </w:t>
            </w:r>
          </w:p>
          <w:p w:rsidR="00A42FC9" w:rsidRPr="005E3725" w:rsidRDefault="00A42FC9" w:rsidP="00A42FC9">
            <w:pPr>
              <w:rPr>
                <w:rFonts w:ascii="Book Antiqua" w:hAnsi="Book Antiqua"/>
              </w:rPr>
            </w:pPr>
            <w:r w:rsidRPr="005E3725">
              <w:rPr>
                <w:rFonts w:ascii="Book Antiqua" w:hAnsi="Book Antiqua"/>
              </w:rPr>
              <w:t>160/B, Small Industries Estate, Sahiwal.</w:t>
            </w:r>
          </w:p>
        </w:tc>
        <w:tc>
          <w:tcPr>
            <w:tcW w:w="2127" w:type="dxa"/>
            <w:gridSpan w:val="3"/>
          </w:tcPr>
          <w:p w:rsidR="00A42FC9" w:rsidRPr="005E3725" w:rsidRDefault="00A42FC9" w:rsidP="00A42FC9">
            <w:pPr>
              <w:rPr>
                <w:rFonts w:ascii="Book Antiqua" w:hAnsi="Book Antiqua"/>
              </w:rPr>
            </w:pPr>
            <w:r w:rsidRPr="005E3725">
              <w:rPr>
                <w:rFonts w:ascii="Book Antiqua" w:hAnsi="Book Antiqua"/>
              </w:rPr>
              <w:t>Oval Eye Pad</w:t>
            </w:r>
          </w:p>
          <w:p w:rsidR="00A42FC9" w:rsidRPr="005E3725" w:rsidRDefault="00A42FC9" w:rsidP="00A42FC9">
            <w:pPr>
              <w:rPr>
                <w:rFonts w:ascii="Book Antiqua" w:hAnsi="Book Antiqua"/>
              </w:rPr>
            </w:pPr>
          </w:p>
          <w:p w:rsidR="00A42FC9" w:rsidRPr="005E3725" w:rsidRDefault="00A42FC9" w:rsidP="00A42FC9">
            <w:pPr>
              <w:rPr>
                <w:rFonts w:ascii="Book Antiqua" w:hAnsi="Book Antiqua"/>
              </w:rPr>
            </w:pPr>
            <w:r w:rsidRPr="005E3725">
              <w:rPr>
                <w:rFonts w:ascii="Book Antiqua" w:hAnsi="Book Antiqua"/>
              </w:rPr>
              <w:t>Eye Pad with Bandage</w:t>
            </w:r>
          </w:p>
        </w:tc>
        <w:tc>
          <w:tcPr>
            <w:tcW w:w="2981" w:type="dxa"/>
            <w:gridSpan w:val="3"/>
          </w:tcPr>
          <w:p w:rsidR="00A42FC9" w:rsidRPr="005E3725" w:rsidRDefault="00A42FC9" w:rsidP="00A42FC9">
            <w:pPr>
              <w:jc w:val="both"/>
              <w:rPr>
                <w:rFonts w:ascii="Book Antiqua" w:hAnsi="Book Antiqua"/>
              </w:rPr>
            </w:pPr>
            <w:r w:rsidRPr="005E3725">
              <w:rPr>
                <w:rFonts w:ascii="Book Antiqua" w:hAnsi="Book Antiqua"/>
              </w:rPr>
              <w:t>An Oval eye pad, measuring 5cm x 7.5 cm attached lengthwise, continuous stitching across its narrow ends, to the outer surface of the rolled open-woven Bandage, approximately 20cm from one end. The pad consists of the absorbent cotton wool, which complies with the standard for the absorbent cotton wool.</w:t>
            </w:r>
          </w:p>
        </w:tc>
        <w:tc>
          <w:tcPr>
            <w:tcW w:w="1092" w:type="dxa"/>
            <w:gridSpan w:val="2"/>
          </w:tcPr>
          <w:p w:rsidR="00A42FC9" w:rsidRPr="005E3725" w:rsidRDefault="00A42FC9" w:rsidP="00A42FC9">
            <w:pPr>
              <w:jc w:val="center"/>
              <w:rPr>
                <w:rFonts w:ascii="Book Antiqua" w:hAnsi="Book Antiqua"/>
              </w:rPr>
            </w:pPr>
            <w:r w:rsidRPr="005E3725">
              <w:rPr>
                <w:rFonts w:ascii="Book Antiqua" w:hAnsi="Book Antiqua"/>
              </w:rPr>
              <w:t>Class B</w:t>
            </w:r>
          </w:p>
        </w:tc>
        <w:tc>
          <w:tcPr>
            <w:tcW w:w="1313" w:type="dxa"/>
          </w:tcPr>
          <w:p w:rsidR="00A42FC9" w:rsidRPr="005E3725" w:rsidRDefault="00A42FC9" w:rsidP="00A42FC9">
            <w:pPr>
              <w:rPr>
                <w:rFonts w:ascii="Book Antiqua" w:hAnsi="Book Antiqua"/>
              </w:rPr>
            </w:pPr>
            <w:r w:rsidRPr="005E3725">
              <w:rPr>
                <w:rFonts w:ascii="Book Antiqua" w:hAnsi="Book Antiqua"/>
              </w:rPr>
              <w:t>3 Years</w:t>
            </w:r>
          </w:p>
        </w:tc>
      </w:tr>
      <w:tr w:rsidR="00A42FC9" w:rsidRPr="005E3725" w:rsidTr="00A42FC9">
        <w:trPr>
          <w:trHeight w:val="325"/>
        </w:trPr>
        <w:tc>
          <w:tcPr>
            <w:tcW w:w="806" w:type="dxa"/>
          </w:tcPr>
          <w:p w:rsidR="00A42FC9" w:rsidRPr="005E3725" w:rsidRDefault="00A42FC9" w:rsidP="00A42FC9">
            <w:pPr>
              <w:pStyle w:val="ListParagraph"/>
              <w:ind w:left="360"/>
              <w:rPr>
                <w:rFonts w:ascii="Book Antiqua" w:hAnsi="Book Antiqua"/>
              </w:rPr>
            </w:pPr>
          </w:p>
        </w:tc>
        <w:tc>
          <w:tcPr>
            <w:tcW w:w="10285" w:type="dxa"/>
            <w:gridSpan w:val="11"/>
          </w:tcPr>
          <w:p w:rsidR="00A42FC9" w:rsidRPr="005E3725" w:rsidRDefault="00A42FC9" w:rsidP="00A42FC9">
            <w:pPr>
              <w:rPr>
                <w:rFonts w:ascii="Book Antiqua" w:hAnsi="Book Antiqua"/>
                <w:b/>
                <w:u w:val="single"/>
              </w:rPr>
            </w:pPr>
            <w:r w:rsidRPr="005E3725">
              <w:rPr>
                <w:rFonts w:ascii="Book Antiqua" w:hAnsi="Book Antiqua"/>
                <w:b/>
                <w:u w:val="single"/>
              </w:rPr>
              <w:t>Size</w:t>
            </w:r>
          </w:p>
          <w:p w:rsidR="00A42FC9" w:rsidRPr="005E3725" w:rsidRDefault="00A42FC9" w:rsidP="00A42FC9">
            <w:pPr>
              <w:rPr>
                <w:rFonts w:ascii="Book Antiqua" w:hAnsi="Book Antiqua"/>
              </w:rPr>
            </w:pPr>
            <w:r w:rsidRPr="005E3725">
              <w:rPr>
                <w:rFonts w:ascii="Book Antiqua" w:hAnsi="Book Antiqua"/>
              </w:rPr>
              <w:t>5cm x 7.5 cm</w:t>
            </w:r>
          </w:p>
          <w:p w:rsidR="00A42FC9" w:rsidRPr="005E3725" w:rsidRDefault="00A42FC9" w:rsidP="00A42FC9">
            <w:pPr>
              <w:rPr>
                <w:rFonts w:ascii="Book Antiqua" w:hAnsi="Book Antiqua"/>
              </w:rPr>
            </w:pPr>
          </w:p>
        </w:tc>
      </w:tr>
      <w:tr w:rsidR="000077A7" w:rsidRPr="005E3725" w:rsidTr="00A42FC9">
        <w:trPr>
          <w:trHeight w:val="325"/>
        </w:trPr>
        <w:tc>
          <w:tcPr>
            <w:tcW w:w="806" w:type="dxa"/>
          </w:tcPr>
          <w:p w:rsidR="000077A7" w:rsidRPr="005E3725" w:rsidRDefault="000077A7" w:rsidP="00A42FC9">
            <w:pPr>
              <w:pStyle w:val="ListParagraph"/>
              <w:ind w:left="360"/>
              <w:rPr>
                <w:rFonts w:ascii="Book Antiqua" w:hAnsi="Book Antiqua"/>
              </w:rPr>
            </w:pPr>
          </w:p>
        </w:tc>
        <w:tc>
          <w:tcPr>
            <w:tcW w:w="10285" w:type="dxa"/>
            <w:gridSpan w:val="11"/>
          </w:tcPr>
          <w:p w:rsidR="000077A7" w:rsidRPr="005E3725" w:rsidRDefault="000077A7" w:rsidP="000077A7">
            <w:pPr>
              <w:rPr>
                <w:rFonts w:ascii="Book Antiqua" w:hAnsi="Book Antiqua"/>
                <w:b/>
                <w:sz w:val="28"/>
                <w:szCs w:val="28"/>
              </w:rPr>
            </w:pPr>
            <w:r w:rsidRPr="005E3725">
              <w:rPr>
                <w:rFonts w:ascii="Book Antiqua" w:hAnsi="Book Antiqua"/>
                <w:b/>
                <w:sz w:val="28"/>
                <w:szCs w:val="28"/>
              </w:rPr>
              <w:t>Decision: Approved subject to GMP inspection.</w:t>
            </w:r>
          </w:p>
          <w:p w:rsidR="000077A7" w:rsidRPr="005E3725" w:rsidRDefault="000077A7" w:rsidP="00A42FC9">
            <w:pPr>
              <w:rPr>
                <w:rFonts w:ascii="Book Antiqua" w:hAnsi="Book Antiqua"/>
                <w:b/>
                <w:u w:val="single"/>
              </w:rPr>
            </w:pPr>
          </w:p>
        </w:tc>
      </w:tr>
      <w:tr w:rsidR="00A42FC9" w:rsidRPr="005E3725" w:rsidTr="00A42FC9">
        <w:trPr>
          <w:trHeight w:val="325"/>
        </w:trPr>
        <w:tc>
          <w:tcPr>
            <w:tcW w:w="806" w:type="dxa"/>
          </w:tcPr>
          <w:p w:rsidR="00A42FC9" w:rsidRPr="005E3725" w:rsidRDefault="00A42FC9" w:rsidP="00A42FC9">
            <w:pPr>
              <w:pStyle w:val="ListParagraph"/>
              <w:widowControl/>
              <w:numPr>
                <w:ilvl w:val="0"/>
                <w:numId w:val="18"/>
              </w:numPr>
              <w:contextualSpacing/>
              <w:jc w:val="left"/>
              <w:rPr>
                <w:rFonts w:ascii="Book Antiqua" w:hAnsi="Book Antiqua"/>
              </w:rPr>
            </w:pPr>
          </w:p>
        </w:tc>
        <w:tc>
          <w:tcPr>
            <w:tcW w:w="2772" w:type="dxa"/>
            <w:gridSpan w:val="2"/>
          </w:tcPr>
          <w:p w:rsidR="00A42FC9" w:rsidRPr="005E3725" w:rsidRDefault="00A42FC9" w:rsidP="00A42FC9">
            <w:pPr>
              <w:rPr>
                <w:rFonts w:ascii="Book Antiqua" w:hAnsi="Book Antiqua"/>
              </w:rPr>
            </w:pPr>
            <w:r w:rsidRPr="005E3725">
              <w:rPr>
                <w:rFonts w:ascii="Book Antiqua" w:hAnsi="Book Antiqua"/>
              </w:rPr>
              <w:t>M/s Karim Industries, 1/2 Km Lahore Raiwind Road Lahore.</w:t>
            </w:r>
          </w:p>
        </w:tc>
        <w:tc>
          <w:tcPr>
            <w:tcW w:w="2127" w:type="dxa"/>
            <w:gridSpan w:val="3"/>
          </w:tcPr>
          <w:p w:rsidR="00A42FC9" w:rsidRPr="005E3725" w:rsidRDefault="00A42FC9" w:rsidP="00A42FC9">
            <w:pPr>
              <w:rPr>
                <w:rFonts w:ascii="Book Antiqua" w:hAnsi="Book Antiqua"/>
                <w:lang w:val="sv-SE"/>
              </w:rPr>
            </w:pPr>
            <w:r w:rsidRPr="005E3725">
              <w:rPr>
                <w:rFonts w:ascii="Book Antiqua" w:hAnsi="Book Antiqua"/>
                <w:lang w:val="sv-SE"/>
              </w:rPr>
              <w:t>Medi Sofra Tulle</w:t>
            </w:r>
          </w:p>
          <w:p w:rsidR="00A42FC9" w:rsidRPr="005E3725" w:rsidRDefault="00A42FC9" w:rsidP="00A42FC9">
            <w:pPr>
              <w:rPr>
                <w:rFonts w:ascii="Book Antiqua" w:hAnsi="Book Antiqua"/>
                <w:lang w:val="sv-SE"/>
              </w:rPr>
            </w:pPr>
          </w:p>
          <w:p w:rsidR="00A42FC9" w:rsidRPr="005E3725" w:rsidRDefault="00A42FC9" w:rsidP="00A42FC9">
            <w:pPr>
              <w:rPr>
                <w:rFonts w:ascii="Book Antiqua" w:hAnsi="Book Antiqua"/>
                <w:lang w:val="sv-SE"/>
              </w:rPr>
            </w:pPr>
            <w:r w:rsidRPr="005E3725">
              <w:rPr>
                <w:rFonts w:ascii="Book Antiqua" w:hAnsi="Book Antiqua"/>
                <w:lang w:val="sv-SE"/>
              </w:rPr>
              <w:t>Framycetin sulphate 1% B.P</w:t>
            </w:r>
          </w:p>
        </w:tc>
        <w:tc>
          <w:tcPr>
            <w:tcW w:w="2981" w:type="dxa"/>
            <w:gridSpan w:val="3"/>
          </w:tcPr>
          <w:p w:rsidR="00A42FC9" w:rsidRPr="005E3725" w:rsidRDefault="00A42FC9" w:rsidP="00A42FC9">
            <w:pPr>
              <w:jc w:val="both"/>
              <w:rPr>
                <w:rFonts w:ascii="Book Antiqua" w:hAnsi="Book Antiqua"/>
              </w:rPr>
            </w:pPr>
            <w:r w:rsidRPr="005E3725">
              <w:rPr>
                <w:rFonts w:ascii="Book Antiqua" w:hAnsi="Book Antiqua"/>
              </w:rPr>
              <w:t>It is used to treat infected or potentially infected burns, wounds, ulcers, and skin grafts.</w:t>
            </w:r>
          </w:p>
        </w:tc>
        <w:tc>
          <w:tcPr>
            <w:tcW w:w="1092" w:type="dxa"/>
            <w:gridSpan w:val="2"/>
          </w:tcPr>
          <w:p w:rsidR="00A42FC9" w:rsidRPr="005E3725" w:rsidRDefault="00A42FC9" w:rsidP="00A42FC9">
            <w:pPr>
              <w:jc w:val="center"/>
              <w:rPr>
                <w:rFonts w:ascii="Book Antiqua" w:hAnsi="Book Antiqua"/>
              </w:rPr>
            </w:pPr>
            <w:r w:rsidRPr="005E3725">
              <w:rPr>
                <w:rFonts w:ascii="Book Antiqua" w:hAnsi="Book Antiqua"/>
              </w:rPr>
              <w:t>Class C</w:t>
            </w:r>
          </w:p>
        </w:tc>
        <w:tc>
          <w:tcPr>
            <w:tcW w:w="1313" w:type="dxa"/>
          </w:tcPr>
          <w:p w:rsidR="00A42FC9" w:rsidRPr="005E3725" w:rsidRDefault="00A42FC9" w:rsidP="00A42FC9">
            <w:pPr>
              <w:rPr>
                <w:rFonts w:ascii="Book Antiqua" w:hAnsi="Book Antiqua"/>
              </w:rPr>
            </w:pPr>
            <w:r w:rsidRPr="005E3725">
              <w:rPr>
                <w:rFonts w:ascii="Book Antiqua" w:hAnsi="Book Antiqua"/>
              </w:rPr>
              <w:t>5 Years</w:t>
            </w:r>
          </w:p>
          <w:p w:rsidR="00A42FC9" w:rsidRPr="005E3725" w:rsidRDefault="00A42FC9" w:rsidP="00A42FC9">
            <w:pPr>
              <w:rPr>
                <w:rFonts w:ascii="Book Antiqua" w:hAnsi="Book Antiqua"/>
              </w:rPr>
            </w:pPr>
          </w:p>
        </w:tc>
      </w:tr>
      <w:tr w:rsidR="00A42FC9" w:rsidRPr="005E3725" w:rsidTr="00A42FC9">
        <w:trPr>
          <w:trHeight w:val="325"/>
        </w:trPr>
        <w:tc>
          <w:tcPr>
            <w:tcW w:w="11091" w:type="dxa"/>
            <w:gridSpan w:val="12"/>
          </w:tcPr>
          <w:p w:rsidR="00A42FC9" w:rsidRPr="005E3725" w:rsidRDefault="00A42FC9" w:rsidP="00A42FC9">
            <w:pPr>
              <w:rPr>
                <w:rFonts w:ascii="Book Antiqua" w:hAnsi="Book Antiqua"/>
                <w:b/>
                <w:u w:val="single"/>
              </w:rPr>
            </w:pPr>
            <w:r w:rsidRPr="005E3725">
              <w:rPr>
                <w:rFonts w:ascii="Book Antiqua" w:hAnsi="Book Antiqua"/>
                <w:b/>
                <w:u w:val="single"/>
              </w:rPr>
              <w:t>Product</w:t>
            </w:r>
            <w:r w:rsidRPr="005E3725">
              <w:rPr>
                <w:rFonts w:ascii="Book Antiqua" w:hAnsi="Book Antiqua"/>
                <w:b/>
              </w:rPr>
              <w:t xml:space="preserve">                                                                                                 </w:t>
            </w:r>
            <w:r w:rsidRPr="005E3725">
              <w:rPr>
                <w:rFonts w:ascii="Book Antiqua" w:hAnsi="Book Antiqua"/>
                <w:b/>
                <w:u w:val="single"/>
              </w:rPr>
              <w:t>Strength/Size</w:t>
            </w:r>
          </w:p>
          <w:p w:rsidR="00A42FC9" w:rsidRPr="005E3725" w:rsidRDefault="00A42FC9" w:rsidP="00A42FC9">
            <w:pPr>
              <w:rPr>
                <w:rFonts w:ascii="Book Antiqua" w:hAnsi="Book Antiqua"/>
                <w:b/>
                <w:u w:val="single"/>
              </w:rPr>
            </w:pPr>
          </w:p>
          <w:p w:rsidR="00A42FC9" w:rsidRPr="005E3725" w:rsidRDefault="00A42FC9" w:rsidP="00A42FC9">
            <w:pPr>
              <w:pStyle w:val="ListParagraph"/>
              <w:widowControl/>
              <w:numPr>
                <w:ilvl w:val="0"/>
                <w:numId w:val="19"/>
              </w:numPr>
              <w:ind w:left="360"/>
              <w:contextualSpacing/>
              <w:jc w:val="left"/>
              <w:rPr>
                <w:rFonts w:ascii="Book Antiqua" w:hAnsi="Book Antiqua"/>
              </w:rPr>
            </w:pPr>
            <w:r w:rsidRPr="005E3725">
              <w:rPr>
                <w:rFonts w:ascii="Book Antiqua" w:hAnsi="Book Antiqua"/>
              </w:rPr>
              <w:t>Fraymycetin Sulphate Tulle                                                     5cm x 5cm (1x5)</w:t>
            </w:r>
          </w:p>
          <w:p w:rsidR="00A42FC9" w:rsidRPr="005E3725" w:rsidRDefault="00A42FC9" w:rsidP="00A42FC9">
            <w:pPr>
              <w:pStyle w:val="ListParagraph"/>
              <w:widowControl/>
              <w:numPr>
                <w:ilvl w:val="0"/>
                <w:numId w:val="19"/>
              </w:numPr>
              <w:ind w:left="360"/>
              <w:contextualSpacing/>
              <w:jc w:val="left"/>
              <w:rPr>
                <w:rFonts w:ascii="Book Antiqua" w:hAnsi="Book Antiqua"/>
              </w:rPr>
            </w:pPr>
            <w:r w:rsidRPr="005E3725">
              <w:rPr>
                <w:rFonts w:ascii="Book Antiqua" w:hAnsi="Book Antiqua"/>
              </w:rPr>
              <w:t>Fraymycetin Sulphate Tulle                                                     10cm x 10cm (1x10)</w:t>
            </w:r>
          </w:p>
          <w:p w:rsidR="00A42FC9" w:rsidRPr="005E3725" w:rsidRDefault="00A42FC9" w:rsidP="00A42FC9">
            <w:pPr>
              <w:pStyle w:val="ListParagraph"/>
              <w:widowControl/>
              <w:numPr>
                <w:ilvl w:val="0"/>
                <w:numId w:val="19"/>
              </w:numPr>
              <w:ind w:left="360"/>
              <w:contextualSpacing/>
              <w:jc w:val="left"/>
              <w:rPr>
                <w:rFonts w:ascii="Book Antiqua" w:hAnsi="Book Antiqua"/>
              </w:rPr>
            </w:pPr>
            <w:r w:rsidRPr="005E3725">
              <w:rPr>
                <w:rFonts w:ascii="Book Antiqua" w:hAnsi="Book Antiqua"/>
              </w:rPr>
              <w:t>Fraymycetin Sulphate Tulle                                                     10cm x 40cm (1x40)</w:t>
            </w:r>
          </w:p>
          <w:p w:rsidR="00A42FC9" w:rsidRPr="005E3725" w:rsidRDefault="00A42FC9" w:rsidP="00A42FC9">
            <w:pPr>
              <w:pStyle w:val="ListParagraph"/>
              <w:widowControl/>
              <w:numPr>
                <w:ilvl w:val="0"/>
                <w:numId w:val="19"/>
              </w:numPr>
              <w:ind w:left="360"/>
              <w:contextualSpacing/>
              <w:jc w:val="left"/>
              <w:rPr>
                <w:rFonts w:ascii="Book Antiqua" w:hAnsi="Book Antiqua"/>
              </w:rPr>
            </w:pPr>
            <w:r w:rsidRPr="005E3725">
              <w:rPr>
                <w:rFonts w:ascii="Book Antiqua" w:hAnsi="Book Antiqua"/>
              </w:rPr>
              <w:t>Fraymycetin Sulphate Tulle                                                     15cm x 20cm (1x20)</w:t>
            </w:r>
          </w:p>
          <w:p w:rsidR="00A42FC9" w:rsidRPr="005E3725" w:rsidRDefault="00A42FC9" w:rsidP="00A42FC9">
            <w:pPr>
              <w:pStyle w:val="ListParagraph"/>
              <w:widowControl/>
              <w:numPr>
                <w:ilvl w:val="0"/>
                <w:numId w:val="19"/>
              </w:numPr>
              <w:ind w:left="360"/>
              <w:contextualSpacing/>
              <w:jc w:val="left"/>
              <w:rPr>
                <w:rFonts w:ascii="Book Antiqua" w:hAnsi="Book Antiqua"/>
              </w:rPr>
            </w:pPr>
            <w:r w:rsidRPr="005E3725">
              <w:rPr>
                <w:rFonts w:ascii="Book Antiqua" w:hAnsi="Book Antiqua"/>
              </w:rPr>
              <w:t>Fraymycetin Sulphate Tulle                                                     15cm x 20cm (1x15)</w:t>
            </w:r>
          </w:p>
          <w:p w:rsidR="00A42FC9" w:rsidRPr="005E3725" w:rsidRDefault="00A42FC9" w:rsidP="00A42FC9">
            <w:pPr>
              <w:pStyle w:val="ListParagraph"/>
              <w:widowControl/>
              <w:numPr>
                <w:ilvl w:val="0"/>
                <w:numId w:val="19"/>
              </w:numPr>
              <w:ind w:left="360"/>
              <w:contextualSpacing/>
              <w:jc w:val="left"/>
              <w:rPr>
                <w:rFonts w:ascii="Book Antiqua" w:hAnsi="Book Antiqua"/>
              </w:rPr>
            </w:pPr>
            <w:r w:rsidRPr="005E3725">
              <w:rPr>
                <w:rFonts w:ascii="Book Antiqua" w:hAnsi="Book Antiqua"/>
              </w:rPr>
              <w:t>Fraymycetin Sulphate Tulle                                                     15cm x 20cm (Roll)</w:t>
            </w:r>
          </w:p>
          <w:p w:rsidR="00A42FC9" w:rsidRPr="005E3725" w:rsidRDefault="00A42FC9" w:rsidP="00A42FC9">
            <w:pPr>
              <w:rPr>
                <w:rFonts w:ascii="Book Antiqua" w:hAnsi="Book Antiqua"/>
              </w:rPr>
            </w:pPr>
          </w:p>
          <w:p w:rsidR="00A42FC9" w:rsidRPr="005E3725" w:rsidRDefault="00A42FC9" w:rsidP="00A42FC9">
            <w:pPr>
              <w:rPr>
                <w:rFonts w:ascii="Book Antiqua" w:hAnsi="Book Antiqua"/>
              </w:rPr>
            </w:pPr>
            <w:r w:rsidRPr="005E3725">
              <w:rPr>
                <w:rFonts w:ascii="Book Antiqua" w:hAnsi="Book Antiqua"/>
              </w:rPr>
              <w:t>DML No. 000254</w:t>
            </w:r>
          </w:p>
          <w:p w:rsidR="00A42FC9" w:rsidRPr="005E3725" w:rsidRDefault="00A42FC9" w:rsidP="00A42FC9">
            <w:pPr>
              <w:rPr>
                <w:rFonts w:ascii="Book Antiqua" w:hAnsi="Book Antiqua"/>
              </w:rPr>
            </w:pPr>
            <w:r w:rsidRPr="005E3725">
              <w:rPr>
                <w:rFonts w:ascii="Book Antiqua" w:hAnsi="Book Antiqua"/>
              </w:rPr>
              <w:t>Issue Date: 08-12-2015 (GMP Certificate 23-06-2015 Attached)</w:t>
            </w:r>
          </w:p>
        </w:tc>
      </w:tr>
      <w:tr w:rsidR="000077A7" w:rsidRPr="005E3725" w:rsidTr="00A42FC9">
        <w:trPr>
          <w:trHeight w:val="325"/>
        </w:trPr>
        <w:tc>
          <w:tcPr>
            <w:tcW w:w="11091" w:type="dxa"/>
            <w:gridSpan w:val="12"/>
          </w:tcPr>
          <w:p w:rsidR="000077A7" w:rsidRPr="005E3725" w:rsidRDefault="000077A7" w:rsidP="000077A7">
            <w:pPr>
              <w:rPr>
                <w:rFonts w:ascii="Book Antiqua" w:hAnsi="Book Antiqua"/>
                <w:b/>
                <w:sz w:val="28"/>
                <w:szCs w:val="28"/>
              </w:rPr>
            </w:pPr>
            <w:r w:rsidRPr="005E3725">
              <w:rPr>
                <w:rFonts w:ascii="Book Antiqua" w:hAnsi="Book Antiqua"/>
                <w:b/>
                <w:sz w:val="28"/>
                <w:szCs w:val="28"/>
              </w:rPr>
              <w:t>Decision: Approved subject to GMP inspection.</w:t>
            </w:r>
          </w:p>
          <w:p w:rsidR="000077A7" w:rsidRPr="005E3725" w:rsidRDefault="000077A7" w:rsidP="00A42FC9">
            <w:pPr>
              <w:rPr>
                <w:rFonts w:ascii="Book Antiqua" w:hAnsi="Book Antiqua"/>
                <w:b/>
                <w:u w:val="single"/>
              </w:rPr>
            </w:pPr>
          </w:p>
        </w:tc>
      </w:tr>
      <w:tr w:rsidR="00A42FC9" w:rsidRPr="005E3725" w:rsidTr="00A42FC9">
        <w:trPr>
          <w:trHeight w:val="325"/>
        </w:trPr>
        <w:tc>
          <w:tcPr>
            <w:tcW w:w="806" w:type="dxa"/>
          </w:tcPr>
          <w:p w:rsidR="00A42FC9" w:rsidRPr="005E3725" w:rsidRDefault="00A42FC9" w:rsidP="00A42FC9">
            <w:pPr>
              <w:pStyle w:val="ListParagraph"/>
              <w:widowControl/>
              <w:numPr>
                <w:ilvl w:val="0"/>
                <w:numId w:val="18"/>
              </w:numPr>
              <w:contextualSpacing/>
              <w:jc w:val="left"/>
              <w:rPr>
                <w:rFonts w:ascii="Book Antiqua" w:hAnsi="Book Antiqua"/>
              </w:rPr>
            </w:pPr>
          </w:p>
        </w:tc>
        <w:tc>
          <w:tcPr>
            <w:tcW w:w="2772" w:type="dxa"/>
            <w:gridSpan w:val="2"/>
          </w:tcPr>
          <w:p w:rsidR="00A42FC9" w:rsidRPr="005E3725" w:rsidRDefault="00A42FC9" w:rsidP="00A42FC9">
            <w:pPr>
              <w:rPr>
                <w:rFonts w:ascii="Book Antiqua" w:hAnsi="Book Antiqua"/>
              </w:rPr>
            </w:pPr>
            <w:r w:rsidRPr="005E3725">
              <w:rPr>
                <w:rFonts w:ascii="Book Antiqua" w:hAnsi="Book Antiqua"/>
              </w:rPr>
              <w:t>M/s Karim Industries, 1/2 Km Lahore Raiwind Road Lahore.</w:t>
            </w:r>
          </w:p>
        </w:tc>
        <w:tc>
          <w:tcPr>
            <w:tcW w:w="2127" w:type="dxa"/>
            <w:gridSpan w:val="3"/>
          </w:tcPr>
          <w:p w:rsidR="00A42FC9" w:rsidRPr="005E3725" w:rsidRDefault="00A42FC9" w:rsidP="00A42FC9">
            <w:pPr>
              <w:rPr>
                <w:rFonts w:ascii="Book Antiqua" w:hAnsi="Book Antiqua"/>
                <w:lang w:val="sv-SE"/>
              </w:rPr>
            </w:pPr>
            <w:r w:rsidRPr="005E3725">
              <w:rPr>
                <w:rFonts w:ascii="Book Antiqua" w:hAnsi="Book Antiqua"/>
                <w:lang w:val="sv-SE"/>
              </w:rPr>
              <w:t>Medi-plast Bandage</w:t>
            </w:r>
          </w:p>
          <w:p w:rsidR="00A42FC9" w:rsidRPr="005E3725" w:rsidRDefault="00A42FC9" w:rsidP="00A42FC9">
            <w:pPr>
              <w:rPr>
                <w:rFonts w:ascii="Book Antiqua" w:hAnsi="Book Antiqua"/>
                <w:lang w:val="sv-SE"/>
              </w:rPr>
            </w:pPr>
          </w:p>
          <w:p w:rsidR="00A42FC9" w:rsidRPr="005E3725" w:rsidRDefault="00A42FC9" w:rsidP="00A42FC9">
            <w:pPr>
              <w:rPr>
                <w:rFonts w:ascii="Book Antiqua" w:hAnsi="Book Antiqua"/>
                <w:lang w:val="sv-SE"/>
              </w:rPr>
            </w:pPr>
            <w:r w:rsidRPr="005E3725">
              <w:rPr>
                <w:rFonts w:ascii="Book Antiqua" w:hAnsi="Book Antiqua"/>
                <w:lang w:val="sv-SE"/>
              </w:rPr>
              <w:t>Plaster or Paris Bandage</w:t>
            </w:r>
          </w:p>
        </w:tc>
        <w:tc>
          <w:tcPr>
            <w:tcW w:w="2981" w:type="dxa"/>
            <w:gridSpan w:val="3"/>
          </w:tcPr>
          <w:p w:rsidR="00A42FC9" w:rsidRPr="005E3725" w:rsidRDefault="00A42FC9" w:rsidP="00A42FC9">
            <w:pPr>
              <w:jc w:val="both"/>
              <w:rPr>
                <w:rFonts w:ascii="Book Antiqua" w:hAnsi="Book Antiqua"/>
              </w:rPr>
            </w:pPr>
            <w:r w:rsidRPr="005E3725">
              <w:rPr>
                <w:rFonts w:ascii="Book Antiqua" w:hAnsi="Book Antiqua"/>
              </w:rPr>
              <w:t>It is used in surgical dressing to make plaster casts to immobilize broken bones while they heal, though many modern orthopedic casts are made of fibre glass or thermoplastic.</w:t>
            </w:r>
          </w:p>
          <w:p w:rsidR="00A42FC9" w:rsidRPr="005E3725" w:rsidRDefault="00A42FC9" w:rsidP="00A42FC9">
            <w:pPr>
              <w:jc w:val="both"/>
              <w:rPr>
                <w:rFonts w:ascii="Book Antiqua" w:hAnsi="Book Antiqua"/>
              </w:rPr>
            </w:pPr>
          </w:p>
        </w:tc>
        <w:tc>
          <w:tcPr>
            <w:tcW w:w="1092" w:type="dxa"/>
            <w:gridSpan w:val="2"/>
          </w:tcPr>
          <w:p w:rsidR="00A42FC9" w:rsidRPr="005E3725" w:rsidRDefault="00A42FC9" w:rsidP="00A42FC9">
            <w:pPr>
              <w:jc w:val="center"/>
              <w:rPr>
                <w:rFonts w:ascii="Book Antiqua" w:hAnsi="Book Antiqua"/>
              </w:rPr>
            </w:pPr>
            <w:r w:rsidRPr="005E3725">
              <w:rPr>
                <w:rFonts w:ascii="Book Antiqua" w:hAnsi="Book Antiqua"/>
              </w:rPr>
              <w:t>Class C</w:t>
            </w:r>
          </w:p>
        </w:tc>
        <w:tc>
          <w:tcPr>
            <w:tcW w:w="1313" w:type="dxa"/>
          </w:tcPr>
          <w:p w:rsidR="00A42FC9" w:rsidRPr="005E3725" w:rsidRDefault="00A42FC9" w:rsidP="00A42FC9">
            <w:pPr>
              <w:rPr>
                <w:rFonts w:ascii="Book Antiqua" w:hAnsi="Book Antiqua"/>
              </w:rPr>
            </w:pPr>
            <w:r w:rsidRPr="005E3725">
              <w:rPr>
                <w:rFonts w:ascii="Book Antiqua" w:hAnsi="Book Antiqua"/>
              </w:rPr>
              <w:t>5 Years</w:t>
            </w:r>
          </w:p>
          <w:p w:rsidR="00A42FC9" w:rsidRPr="005E3725" w:rsidRDefault="00A42FC9" w:rsidP="00A42FC9">
            <w:pPr>
              <w:rPr>
                <w:rFonts w:ascii="Book Antiqua" w:hAnsi="Book Antiqua"/>
              </w:rPr>
            </w:pPr>
          </w:p>
        </w:tc>
      </w:tr>
      <w:tr w:rsidR="00A42FC9" w:rsidRPr="005E3725" w:rsidTr="00A42FC9">
        <w:trPr>
          <w:trHeight w:val="325"/>
        </w:trPr>
        <w:tc>
          <w:tcPr>
            <w:tcW w:w="11091" w:type="dxa"/>
            <w:gridSpan w:val="12"/>
          </w:tcPr>
          <w:p w:rsidR="00A42FC9" w:rsidRPr="005E3725" w:rsidRDefault="00A42FC9" w:rsidP="00A42FC9">
            <w:pPr>
              <w:rPr>
                <w:rFonts w:ascii="Book Antiqua" w:hAnsi="Book Antiqua"/>
                <w:b/>
                <w:u w:val="single"/>
              </w:rPr>
            </w:pPr>
            <w:r w:rsidRPr="005E3725">
              <w:rPr>
                <w:rFonts w:ascii="Book Antiqua" w:hAnsi="Book Antiqua"/>
                <w:b/>
                <w:u w:val="single"/>
              </w:rPr>
              <w:t>Product</w:t>
            </w:r>
            <w:r w:rsidRPr="005E3725">
              <w:rPr>
                <w:rFonts w:ascii="Book Antiqua" w:hAnsi="Book Antiqua"/>
                <w:b/>
              </w:rPr>
              <w:t xml:space="preserve">                                                                                                 </w:t>
            </w:r>
            <w:r w:rsidRPr="005E3725">
              <w:rPr>
                <w:rFonts w:ascii="Book Antiqua" w:hAnsi="Book Antiqua"/>
                <w:b/>
                <w:u w:val="single"/>
              </w:rPr>
              <w:t>Strength/Size</w:t>
            </w:r>
          </w:p>
          <w:p w:rsidR="00A42FC9" w:rsidRPr="005E3725" w:rsidRDefault="00A42FC9" w:rsidP="00A42FC9">
            <w:pPr>
              <w:rPr>
                <w:rFonts w:ascii="Book Antiqua" w:hAnsi="Book Antiqua"/>
                <w:b/>
                <w:u w:val="single"/>
              </w:rPr>
            </w:pPr>
          </w:p>
          <w:p w:rsidR="00A42FC9" w:rsidRPr="005E3725" w:rsidRDefault="00A42FC9" w:rsidP="00A42FC9">
            <w:pPr>
              <w:pStyle w:val="ListParagraph"/>
              <w:widowControl/>
              <w:numPr>
                <w:ilvl w:val="0"/>
                <w:numId w:val="20"/>
              </w:numPr>
              <w:ind w:left="360"/>
              <w:contextualSpacing/>
              <w:jc w:val="left"/>
              <w:rPr>
                <w:rFonts w:ascii="Book Antiqua" w:hAnsi="Book Antiqua"/>
                <w:lang w:val="sv-SE"/>
              </w:rPr>
            </w:pPr>
            <w:r w:rsidRPr="005E3725">
              <w:rPr>
                <w:rFonts w:ascii="Book Antiqua" w:hAnsi="Book Antiqua"/>
                <w:lang w:val="sv-SE"/>
              </w:rPr>
              <w:t>Medi-Plast Bandage (POP Bandage)                                      (2") 5cm x 2.70m</w:t>
            </w:r>
          </w:p>
          <w:p w:rsidR="00A42FC9" w:rsidRPr="005E3725" w:rsidRDefault="00A42FC9" w:rsidP="00A42FC9">
            <w:pPr>
              <w:pStyle w:val="ListParagraph"/>
              <w:widowControl/>
              <w:numPr>
                <w:ilvl w:val="0"/>
                <w:numId w:val="20"/>
              </w:numPr>
              <w:ind w:left="360"/>
              <w:contextualSpacing/>
              <w:jc w:val="left"/>
              <w:rPr>
                <w:rFonts w:ascii="Book Antiqua" w:hAnsi="Book Antiqua"/>
                <w:lang w:val="sv-SE"/>
              </w:rPr>
            </w:pPr>
            <w:r w:rsidRPr="005E3725">
              <w:rPr>
                <w:rFonts w:ascii="Book Antiqua" w:hAnsi="Book Antiqua"/>
                <w:lang w:val="sv-SE"/>
              </w:rPr>
              <w:t>Medi-Plast Bandage (POP Bandage)                                      (3") 7.5cm x 2.70m</w:t>
            </w:r>
          </w:p>
          <w:p w:rsidR="00A42FC9" w:rsidRPr="005E3725" w:rsidRDefault="00A42FC9" w:rsidP="00A42FC9">
            <w:pPr>
              <w:pStyle w:val="ListParagraph"/>
              <w:widowControl/>
              <w:numPr>
                <w:ilvl w:val="0"/>
                <w:numId w:val="20"/>
              </w:numPr>
              <w:ind w:left="360"/>
              <w:contextualSpacing/>
              <w:jc w:val="left"/>
              <w:rPr>
                <w:rFonts w:ascii="Book Antiqua" w:hAnsi="Book Antiqua"/>
                <w:lang w:val="sv-SE"/>
              </w:rPr>
            </w:pPr>
            <w:r w:rsidRPr="005E3725">
              <w:rPr>
                <w:rFonts w:ascii="Book Antiqua" w:hAnsi="Book Antiqua"/>
                <w:lang w:val="sv-SE"/>
              </w:rPr>
              <w:t>Medi-Plast Bandage (POP Bandage)                                      (4") 10cm x 2.70m</w:t>
            </w:r>
          </w:p>
          <w:p w:rsidR="00A42FC9" w:rsidRPr="005E3725" w:rsidRDefault="00A42FC9" w:rsidP="00A42FC9">
            <w:pPr>
              <w:pStyle w:val="ListParagraph"/>
              <w:widowControl/>
              <w:numPr>
                <w:ilvl w:val="0"/>
                <w:numId w:val="20"/>
              </w:numPr>
              <w:ind w:left="360"/>
              <w:contextualSpacing/>
              <w:jc w:val="left"/>
              <w:rPr>
                <w:rFonts w:ascii="Book Antiqua" w:hAnsi="Book Antiqua"/>
                <w:lang w:val="sv-SE"/>
              </w:rPr>
            </w:pPr>
            <w:r w:rsidRPr="005E3725">
              <w:rPr>
                <w:rFonts w:ascii="Book Antiqua" w:hAnsi="Book Antiqua"/>
                <w:lang w:val="sv-SE"/>
              </w:rPr>
              <w:t>Medi-Plast Bandage (POP Bandage)                                      (5") 12.7cm x 2.70m</w:t>
            </w:r>
          </w:p>
          <w:p w:rsidR="00A42FC9" w:rsidRPr="005E3725" w:rsidRDefault="00A42FC9" w:rsidP="00A42FC9">
            <w:pPr>
              <w:pStyle w:val="ListParagraph"/>
              <w:widowControl/>
              <w:numPr>
                <w:ilvl w:val="0"/>
                <w:numId w:val="20"/>
              </w:numPr>
              <w:ind w:left="360"/>
              <w:contextualSpacing/>
              <w:jc w:val="left"/>
              <w:rPr>
                <w:rFonts w:ascii="Book Antiqua" w:hAnsi="Book Antiqua"/>
                <w:lang w:val="sv-SE"/>
              </w:rPr>
            </w:pPr>
            <w:r w:rsidRPr="005E3725">
              <w:rPr>
                <w:rFonts w:ascii="Book Antiqua" w:hAnsi="Book Antiqua"/>
                <w:lang w:val="sv-SE"/>
              </w:rPr>
              <w:t>Medi-Plast Bandage (POP Bandage)                                      (6") 15cm x 2.70m</w:t>
            </w:r>
          </w:p>
          <w:p w:rsidR="00A42FC9" w:rsidRPr="005E3725" w:rsidRDefault="00A42FC9" w:rsidP="00A42FC9">
            <w:pPr>
              <w:pStyle w:val="ListParagraph"/>
              <w:widowControl/>
              <w:numPr>
                <w:ilvl w:val="0"/>
                <w:numId w:val="20"/>
              </w:numPr>
              <w:ind w:left="360"/>
              <w:contextualSpacing/>
              <w:jc w:val="left"/>
              <w:rPr>
                <w:rFonts w:ascii="Book Antiqua" w:hAnsi="Book Antiqua"/>
                <w:lang w:val="sv-SE"/>
              </w:rPr>
            </w:pPr>
            <w:r w:rsidRPr="005E3725">
              <w:rPr>
                <w:rFonts w:ascii="Book Antiqua" w:hAnsi="Book Antiqua"/>
                <w:lang w:val="sv-SE"/>
              </w:rPr>
              <w:t xml:space="preserve">Medi-Plast Bandage (POP Bandage)                                      (8") 20cm x 2.70m   </w:t>
            </w:r>
          </w:p>
          <w:p w:rsidR="00A42FC9" w:rsidRPr="005E3725" w:rsidRDefault="00A42FC9" w:rsidP="00A42FC9">
            <w:pPr>
              <w:rPr>
                <w:rFonts w:ascii="Book Antiqua" w:hAnsi="Book Antiqua"/>
                <w:lang w:val="sv-SE"/>
              </w:rPr>
            </w:pPr>
          </w:p>
          <w:p w:rsidR="00A42FC9" w:rsidRPr="005E3725" w:rsidRDefault="00A42FC9" w:rsidP="00A42FC9">
            <w:pPr>
              <w:rPr>
                <w:rFonts w:ascii="Book Antiqua" w:hAnsi="Book Antiqua"/>
              </w:rPr>
            </w:pPr>
            <w:r w:rsidRPr="005E3725">
              <w:rPr>
                <w:rFonts w:ascii="Book Antiqua" w:hAnsi="Book Antiqua"/>
              </w:rPr>
              <w:t>DML No. 000254</w:t>
            </w:r>
          </w:p>
          <w:p w:rsidR="00A42FC9" w:rsidRPr="005E3725" w:rsidRDefault="00A42FC9" w:rsidP="00A42FC9">
            <w:pPr>
              <w:rPr>
                <w:rFonts w:ascii="Book Antiqua" w:hAnsi="Book Antiqua"/>
              </w:rPr>
            </w:pPr>
            <w:r w:rsidRPr="005E3725">
              <w:rPr>
                <w:rFonts w:ascii="Book Antiqua" w:hAnsi="Book Antiqua"/>
              </w:rPr>
              <w:t>Issue Date: 08-12-2015 (GMP Certificate 23-06-2015 Attached)</w:t>
            </w:r>
          </w:p>
        </w:tc>
      </w:tr>
      <w:tr w:rsidR="000077A7" w:rsidRPr="005E3725" w:rsidTr="00A42FC9">
        <w:trPr>
          <w:trHeight w:val="325"/>
        </w:trPr>
        <w:tc>
          <w:tcPr>
            <w:tcW w:w="11091" w:type="dxa"/>
            <w:gridSpan w:val="12"/>
          </w:tcPr>
          <w:p w:rsidR="000077A7" w:rsidRPr="005E3725" w:rsidRDefault="000077A7" w:rsidP="000077A7">
            <w:pPr>
              <w:rPr>
                <w:rFonts w:ascii="Book Antiqua" w:hAnsi="Book Antiqua"/>
                <w:b/>
                <w:sz w:val="28"/>
                <w:szCs w:val="28"/>
              </w:rPr>
            </w:pPr>
            <w:r w:rsidRPr="005E3725">
              <w:rPr>
                <w:rFonts w:ascii="Book Antiqua" w:hAnsi="Book Antiqua"/>
                <w:b/>
                <w:sz w:val="28"/>
                <w:szCs w:val="28"/>
              </w:rPr>
              <w:t>Decision: Approved subject to GMP inspection.</w:t>
            </w:r>
          </w:p>
          <w:p w:rsidR="000077A7" w:rsidRPr="005E3725" w:rsidRDefault="000077A7" w:rsidP="00A42FC9">
            <w:pPr>
              <w:rPr>
                <w:rFonts w:ascii="Book Antiqua" w:hAnsi="Book Antiqua"/>
                <w:b/>
                <w:u w:val="single"/>
              </w:rPr>
            </w:pPr>
          </w:p>
        </w:tc>
      </w:tr>
      <w:tr w:rsidR="00A42FC9" w:rsidRPr="005E3725" w:rsidTr="00A42FC9">
        <w:trPr>
          <w:trHeight w:val="325"/>
        </w:trPr>
        <w:tc>
          <w:tcPr>
            <w:tcW w:w="806" w:type="dxa"/>
          </w:tcPr>
          <w:p w:rsidR="00A42FC9" w:rsidRPr="005E3725" w:rsidRDefault="00A42FC9" w:rsidP="00A42FC9">
            <w:pPr>
              <w:pStyle w:val="ListParagraph"/>
              <w:widowControl/>
              <w:numPr>
                <w:ilvl w:val="0"/>
                <w:numId w:val="18"/>
              </w:numPr>
              <w:contextualSpacing/>
              <w:jc w:val="left"/>
              <w:rPr>
                <w:rFonts w:ascii="Book Antiqua" w:hAnsi="Book Antiqua"/>
              </w:rPr>
            </w:pPr>
          </w:p>
        </w:tc>
        <w:tc>
          <w:tcPr>
            <w:tcW w:w="2772" w:type="dxa"/>
            <w:gridSpan w:val="2"/>
          </w:tcPr>
          <w:p w:rsidR="00A42FC9" w:rsidRPr="005E3725" w:rsidRDefault="00A42FC9" w:rsidP="00A42FC9">
            <w:pPr>
              <w:rPr>
                <w:rFonts w:ascii="Book Antiqua" w:hAnsi="Book Antiqua"/>
              </w:rPr>
            </w:pPr>
            <w:r w:rsidRPr="005E3725">
              <w:rPr>
                <w:rFonts w:ascii="Book Antiqua" w:hAnsi="Book Antiqua"/>
              </w:rPr>
              <w:t>M/s Karim Industries, 1/2 Km Lahore Raiwind Road Lahore.</w:t>
            </w:r>
          </w:p>
        </w:tc>
        <w:tc>
          <w:tcPr>
            <w:tcW w:w="2127" w:type="dxa"/>
            <w:gridSpan w:val="3"/>
          </w:tcPr>
          <w:p w:rsidR="00A42FC9" w:rsidRPr="005E3725" w:rsidRDefault="00A42FC9" w:rsidP="00A42FC9">
            <w:pPr>
              <w:rPr>
                <w:rFonts w:ascii="Book Antiqua" w:hAnsi="Book Antiqua"/>
              </w:rPr>
            </w:pPr>
            <w:r w:rsidRPr="005E3725">
              <w:rPr>
                <w:rFonts w:ascii="Book Antiqua" w:hAnsi="Book Antiqua"/>
              </w:rPr>
              <w:t>Medi lint Gauze BPC</w:t>
            </w:r>
          </w:p>
          <w:p w:rsidR="00A42FC9" w:rsidRPr="005E3725" w:rsidRDefault="00A42FC9" w:rsidP="00A42FC9">
            <w:pPr>
              <w:rPr>
                <w:rFonts w:ascii="Book Antiqua" w:hAnsi="Book Antiqua"/>
              </w:rPr>
            </w:pPr>
          </w:p>
          <w:p w:rsidR="00A42FC9" w:rsidRPr="005E3725" w:rsidRDefault="00A42FC9" w:rsidP="00A42FC9">
            <w:pPr>
              <w:rPr>
                <w:rFonts w:ascii="Book Antiqua" w:hAnsi="Book Antiqua"/>
              </w:rPr>
            </w:pPr>
            <w:r w:rsidRPr="005E3725">
              <w:rPr>
                <w:rFonts w:ascii="Book Antiqua" w:hAnsi="Book Antiqua"/>
              </w:rPr>
              <w:t>Lint gauze BPC</w:t>
            </w:r>
          </w:p>
        </w:tc>
        <w:tc>
          <w:tcPr>
            <w:tcW w:w="2981" w:type="dxa"/>
            <w:gridSpan w:val="3"/>
          </w:tcPr>
          <w:p w:rsidR="00A42FC9" w:rsidRPr="005E3725" w:rsidRDefault="00A42FC9" w:rsidP="00A42FC9">
            <w:pPr>
              <w:jc w:val="both"/>
              <w:rPr>
                <w:rFonts w:ascii="Book Antiqua" w:hAnsi="Book Antiqua"/>
              </w:rPr>
            </w:pPr>
            <w:r w:rsidRPr="005E3725">
              <w:rPr>
                <w:rFonts w:ascii="Book Antiqua" w:hAnsi="Book Antiqua"/>
              </w:rPr>
              <w:t>Medi-Lint can be used for cleansing, packing, scrubbing, covering and securing in a variety of wounds.</w:t>
            </w:r>
          </w:p>
        </w:tc>
        <w:tc>
          <w:tcPr>
            <w:tcW w:w="1092" w:type="dxa"/>
            <w:gridSpan w:val="2"/>
          </w:tcPr>
          <w:p w:rsidR="00A42FC9" w:rsidRPr="005E3725" w:rsidRDefault="00A42FC9" w:rsidP="00A42FC9">
            <w:pPr>
              <w:jc w:val="center"/>
              <w:rPr>
                <w:rFonts w:ascii="Book Antiqua" w:hAnsi="Book Antiqua"/>
              </w:rPr>
            </w:pPr>
            <w:r w:rsidRPr="005E3725">
              <w:rPr>
                <w:rFonts w:ascii="Book Antiqua" w:hAnsi="Book Antiqua"/>
              </w:rPr>
              <w:t>Class C</w:t>
            </w:r>
          </w:p>
        </w:tc>
        <w:tc>
          <w:tcPr>
            <w:tcW w:w="1313" w:type="dxa"/>
          </w:tcPr>
          <w:p w:rsidR="00A42FC9" w:rsidRPr="005E3725" w:rsidRDefault="00A42FC9" w:rsidP="00A42FC9">
            <w:pPr>
              <w:rPr>
                <w:rFonts w:ascii="Book Antiqua" w:hAnsi="Book Antiqua"/>
              </w:rPr>
            </w:pPr>
            <w:r w:rsidRPr="005E3725">
              <w:rPr>
                <w:rFonts w:ascii="Book Antiqua" w:hAnsi="Book Antiqua"/>
              </w:rPr>
              <w:t>5 Years</w:t>
            </w:r>
          </w:p>
          <w:p w:rsidR="00A42FC9" w:rsidRPr="005E3725" w:rsidRDefault="00A42FC9" w:rsidP="00A42FC9">
            <w:pPr>
              <w:rPr>
                <w:rFonts w:ascii="Book Antiqua" w:hAnsi="Book Antiqua"/>
              </w:rPr>
            </w:pPr>
          </w:p>
        </w:tc>
      </w:tr>
      <w:tr w:rsidR="00A42FC9" w:rsidRPr="005E3725" w:rsidTr="00A42FC9">
        <w:trPr>
          <w:trHeight w:val="325"/>
        </w:trPr>
        <w:tc>
          <w:tcPr>
            <w:tcW w:w="11091" w:type="dxa"/>
            <w:gridSpan w:val="12"/>
          </w:tcPr>
          <w:p w:rsidR="00A42FC9" w:rsidRPr="005E3725" w:rsidRDefault="00A42FC9" w:rsidP="00A42FC9">
            <w:pPr>
              <w:rPr>
                <w:rFonts w:ascii="Book Antiqua" w:hAnsi="Book Antiqua"/>
                <w:b/>
                <w:u w:val="single"/>
              </w:rPr>
            </w:pPr>
            <w:r w:rsidRPr="005E3725">
              <w:rPr>
                <w:rFonts w:ascii="Book Antiqua" w:hAnsi="Book Antiqua"/>
                <w:b/>
                <w:u w:val="single"/>
              </w:rPr>
              <w:t>Product</w:t>
            </w:r>
            <w:r w:rsidRPr="005E3725">
              <w:rPr>
                <w:rFonts w:ascii="Book Antiqua" w:hAnsi="Book Antiqua"/>
                <w:b/>
              </w:rPr>
              <w:t xml:space="preserve">                                                                                                 </w:t>
            </w:r>
            <w:r w:rsidRPr="005E3725">
              <w:rPr>
                <w:rFonts w:ascii="Book Antiqua" w:hAnsi="Book Antiqua"/>
                <w:b/>
                <w:u w:val="single"/>
              </w:rPr>
              <w:t>Strength/Size</w:t>
            </w:r>
          </w:p>
          <w:p w:rsidR="00A42FC9" w:rsidRPr="005E3725" w:rsidRDefault="00A42FC9" w:rsidP="00A42FC9">
            <w:pPr>
              <w:pStyle w:val="ListParagraph"/>
              <w:widowControl/>
              <w:numPr>
                <w:ilvl w:val="0"/>
                <w:numId w:val="21"/>
              </w:numPr>
              <w:ind w:left="360"/>
              <w:contextualSpacing/>
              <w:jc w:val="left"/>
              <w:rPr>
                <w:rFonts w:ascii="Book Antiqua" w:hAnsi="Book Antiqua"/>
              </w:rPr>
            </w:pPr>
            <w:r w:rsidRPr="005E3725">
              <w:rPr>
                <w:rFonts w:ascii="Book Antiqua" w:hAnsi="Book Antiqua"/>
              </w:rPr>
              <w:t>Medi Lint BPC                                                                              25g</w:t>
            </w:r>
          </w:p>
          <w:p w:rsidR="00A42FC9" w:rsidRPr="005E3725" w:rsidRDefault="00A42FC9" w:rsidP="00A42FC9">
            <w:pPr>
              <w:pStyle w:val="ListParagraph"/>
              <w:widowControl/>
              <w:numPr>
                <w:ilvl w:val="0"/>
                <w:numId w:val="21"/>
              </w:numPr>
              <w:ind w:left="360"/>
              <w:contextualSpacing/>
              <w:jc w:val="left"/>
              <w:rPr>
                <w:rFonts w:ascii="Book Antiqua" w:hAnsi="Book Antiqua"/>
              </w:rPr>
            </w:pPr>
            <w:r w:rsidRPr="005E3725">
              <w:rPr>
                <w:rFonts w:ascii="Book Antiqua" w:hAnsi="Book Antiqua"/>
              </w:rPr>
              <w:t>Medi Lint BPC                                                                              50g</w:t>
            </w:r>
          </w:p>
          <w:p w:rsidR="00A42FC9" w:rsidRPr="005E3725" w:rsidRDefault="00A42FC9" w:rsidP="00A42FC9">
            <w:pPr>
              <w:pStyle w:val="ListParagraph"/>
              <w:widowControl/>
              <w:numPr>
                <w:ilvl w:val="0"/>
                <w:numId w:val="21"/>
              </w:numPr>
              <w:ind w:left="360"/>
              <w:contextualSpacing/>
              <w:jc w:val="left"/>
              <w:rPr>
                <w:rFonts w:ascii="Book Antiqua" w:hAnsi="Book Antiqua"/>
              </w:rPr>
            </w:pPr>
            <w:r w:rsidRPr="005E3725">
              <w:rPr>
                <w:rFonts w:ascii="Book Antiqua" w:hAnsi="Book Antiqua"/>
              </w:rPr>
              <w:t>Medi Lint BPC                                                                              100g</w:t>
            </w:r>
          </w:p>
          <w:p w:rsidR="00A42FC9" w:rsidRPr="005E3725" w:rsidRDefault="00A42FC9" w:rsidP="00A42FC9">
            <w:pPr>
              <w:pStyle w:val="ListParagraph"/>
              <w:widowControl/>
              <w:numPr>
                <w:ilvl w:val="0"/>
                <w:numId w:val="21"/>
              </w:numPr>
              <w:ind w:left="360"/>
              <w:contextualSpacing/>
              <w:jc w:val="left"/>
              <w:rPr>
                <w:rFonts w:ascii="Book Antiqua" w:hAnsi="Book Antiqua"/>
              </w:rPr>
            </w:pPr>
            <w:r w:rsidRPr="005E3725">
              <w:rPr>
                <w:rFonts w:ascii="Book Antiqua" w:hAnsi="Book Antiqua"/>
              </w:rPr>
              <w:t>Medi Lint BPC                                                                              250g</w:t>
            </w:r>
          </w:p>
          <w:p w:rsidR="00A42FC9" w:rsidRPr="005E3725" w:rsidRDefault="00A42FC9" w:rsidP="00A42FC9">
            <w:pPr>
              <w:pStyle w:val="ListParagraph"/>
              <w:widowControl/>
              <w:numPr>
                <w:ilvl w:val="0"/>
                <w:numId w:val="21"/>
              </w:numPr>
              <w:ind w:left="360"/>
              <w:contextualSpacing/>
              <w:jc w:val="left"/>
              <w:rPr>
                <w:rFonts w:ascii="Book Antiqua" w:hAnsi="Book Antiqua"/>
              </w:rPr>
            </w:pPr>
            <w:r w:rsidRPr="005E3725">
              <w:rPr>
                <w:rFonts w:ascii="Book Antiqua" w:hAnsi="Book Antiqua"/>
              </w:rPr>
              <w:t>Medi Lint BPC                                                                              500g</w:t>
            </w:r>
          </w:p>
          <w:p w:rsidR="00A42FC9" w:rsidRPr="005E3725" w:rsidRDefault="00A42FC9" w:rsidP="00A42FC9">
            <w:pPr>
              <w:rPr>
                <w:rFonts w:ascii="Book Antiqua" w:hAnsi="Book Antiqua"/>
              </w:rPr>
            </w:pPr>
          </w:p>
          <w:p w:rsidR="00A42FC9" w:rsidRPr="005E3725" w:rsidRDefault="00A42FC9" w:rsidP="00A42FC9">
            <w:pPr>
              <w:rPr>
                <w:rFonts w:ascii="Book Antiqua" w:hAnsi="Book Antiqua"/>
              </w:rPr>
            </w:pPr>
            <w:r w:rsidRPr="005E3725">
              <w:rPr>
                <w:rFonts w:ascii="Book Antiqua" w:hAnsi="Book Antiqua"/>
              </w:rPr>
              <w:t>DML No. 000254</w:t>
            </w:r>
          </w:p>
          <w:p w:rsidR="00A42FC9" w:rsidRPr="005E3725" w:rsidRDefault="00A42FC9" w:rsidP="00A42FC9">
            <w:pPr>
              <w:rPr>
                <w:rFonts w:ascii="Book Antiqua" w:hAnsi="Book Antiqua"/>
              </w:rPr>
            </w:pPr>
            <w:r w:rsidRPr="005E3725">
              <w:rPr>
                <w:rFonts w:ascii="Book Antiqua" w:hAnsi="Book Antiqua"/>
              </w:rPr>
              <w:t>Issue Date: 08-12-2015 (GMP Certificate 23-06-2015 Attached)</w:t>
            </w:r>
          </w:p>
        </w:tc>
      </w:tr>
      <w:tr w:rsidR="000077A7" w:rsidRPr="005E3725" w:rsidTr="00A42FC9">
        <w:trPr>
          <w:trHeight w:val="325"/>
        </w:trPr>
        <w:tc>
          <w:tcPr>
            <w:tcW w:w="11091" w:type="dxa"/>
            <w:gridSpan w:val="12"/>
          </w:tcPr>
          <w:p w:rsidR="000077A7" w:rsidRPr="005E3725" w:rsidRDefault="000077A7" w:rsidP="000077A7">
            <w:pPr>
              <w:rPr>
                <w:rFonts w:ascii="Book Antiqua" w:hAnsi="Book Antiqua"/>
                <w:b/>
                <w:sz w:val="28"/>
                <w:szCs w:val="28"/>
              </w:rPr>
            </w:pPr>
            <w:r w:rsidRPr="005E3725">
              <w:rPr>
                <w:rFonts w:ascii="Book Antiqua" w:hAnsi="Book Antiqua"/>
                <w:b/>
                <w:sz w:val="28"/>
                <w:szCs w:val="28"/>
              </w:rPr>
              <w:t>Decision: Approved subject to GMP inspection.</w:t>
            </w:r>
          </w:p>
          <w:p w:rsidR="000077A7" w:rsidRPr="005E3725" w:rsidRDefault="000077A7" w:rsidP="00A42FC9">
            <w:pPr>
              <w:rPr>
                <w:rFonts w:ascii="Book Antiqua" w:hAnsi="Book Antiqua"/>
                <w:b/>
                <w:u w:val="single"/>
              </w:rPr>
            </w:pPr>
          </w:p>
        </w:tc>
      </w:tr>
      <w:tr w:rsidR="00A42FC9" w:rsidRPr="005E3725" w:rsidTr="00A42FC9">
        <w:trPr>
          <w:trHeight w:val="325"/>
        </w:trPr>
        <w:tc>
          <w:tcPr>
            <w:tcW w:w="806" w:type="dxa"/>
          </w:tcPr>
          <w:p w:rsidR="00A42FC9" w:rsidRPr="005E3725" w:rsidRDefault="00A42FC9" w:rsidP="00A42FC9">
            <w:pPr>
              <w:pStyle w:val="ListParagraph"/>
              <w:widowControl/>
              <w:numPr>
                <w:ilvl w:val="0"/>
                <w:numId w:val="18"/>
              </w:numPr>
              <w:contextualSpacing/>
              <w:jc w:val="left"/>
              <w:rPr>
                <w:rFonts w:ascii="Book Antiqua" w:hAnsi="Book Antiqua"/>
              </w:rPr>
            </w:pPr>
          </w:p>
        </w:tc>
        <w:tc>
          <w:tcPr>
            <w:tcW w:w="2772" w:type="dxa"/>
            <w:gridSpan w:val="2"/>
          </w:tcPr>
          <w:p w:rsidR="00A42FC9" w:rsidRPr="005E3725" w:rsidRDefault="00A42FC9" w:rsidP="00A42FC9">
            <w:pPr>
              <w:rPr>
                <w:rFonts w:ascii="Book Antiqua" w:hAnsi="Book Antiqua"/>
              </w:rPr>
            </w:pPr>
            <w:r w:rsidRPr="005E3725">
              <w:rPr>
                <w:rFonts w:ascii="Book Antiqua" w:hAnsi="Book Antiqua"/>
              </w:rPr>
              <w:t>M/s Karim Industries, 1/2 Km Lahore Raiwind Road Lahore.</w:t>
            </w:r>
          </w:p>
        </w:tc>
        <w:tc>
          <w:tcPr>
            <w:tcW w:w="2127" w:type="dxa"/>
            <w:gridSpan w:val="3"/>
          </w:tcPr>
          <w:p w:rsidR="00A42FC9" w:rsidRPr="005E3725" w:rsidRDefault="00A42FC9" w:rsidP="00A42FC9">
            <w:pPr>
              <w:rPr>
                <w:rFonts w:ascii="Book Antiqua" w:hAnsi="Book Antiqua"/>
              </w:rPr>
            </w:pPr>
            <w:r w:rsidRPr="005E3725">
              <w:rPr>
                <w:rFonts w:ascii="Book Antiqua" w:hAnsi="Book Antiqua"/>
              </w:rPr>
              <w:t>Medi lap sponges</w:t>
            </w:r>
          </w:p>
          <w:p w:rsidR="00A42FC9" w:rsidRPr="005E3725" w:rsidRDefault="00A42FC9" w:rsidP="00A42FC9">
            <w:pPr>
              <w:rPr>
                <w:rFonts w:ascii="Book Antiqua" w:hAnsi="Book Antiqua"/>
              </w:rPr>
            </w:pPr>
          </w:p>
          <w:p w:rsidR="00A42FC9" w:rsidRPr="005E3725" w:rsidRDefault="00A42FC9" w:rsidP="00A42FC9">
            <w:pPr>
              <w:rPr>
                <w:rFonts w:ascii="Book Antiqua" w:hAnsi="Book Antiqua"/>
              </w:rPr>
            </w:pPr>
            <w:r w:rsidRPr="005E3725">
              <w:rPr>
                <w:rFonts w:ascii="Book Antiqua" w:hAnsi="Book Antiqua"/>
              </w:rPr>
              <w:t>Lap sponges swabs x-rays detectable</w:t>
            </w:r>
          </w:p>
        </w:tc>
        <w:tc>
          <w:tcPr>
            <w:tcW w:w="2981" w:type="dxa"/>
            <w:gridSpan w:val="3"/>
          </w:tcPr>
          <w:p w:rsidR="00A42FC9" w:rsidRPr="005E3725" w:rsidRDefault="00A42FC9" w:rsidP="00A42FC9">
            <w:pPr>
              <w:jc w:val="both"/>
              <w:rPr>
                <w:rFonts w:ascii="Book Antiqua" w:hAnsi="Book Antiqua"/>
              </w:rPr>
            </w:pPr>
            <w:r w:rsidRPr="005E3725">
              <w:rPr>
                <w:rFonts w:ascii="Book Antiqua" w:hAnsi="Book Antiqua"/>
              </w:rPr>
              <w:t>An X-ray detectable Lap Sponges consists of absorbent cotton gauze which is folded in such a manner that no cut edges are exposed and stitches round the open sides. Lap sponges with x-ray tape and loop is produced from 100% gauze.</w:t>
            </w:r>
          </w:p>
        </w:tc>
        <w:tc>
          <w:tcPr>
            <w:tcW w:w="1092" w:type="dxa"/>
            <w:gridSpan w:val="2"/>
          </w:tcPr>
          <w:p w:rsidR="00A42FC9" w:rsidRPr="005E3725" w:rsidRDefault="00A42FC9" w:rsidP="00A42FC9">
            <w:pPr>
              <w:jc w:val="center"/>
              <w:rPr>
                <w:rFonts w:ascii="Book Antiqua" w:hAnsi="Book Antiqua"/>
              </w:rPr>
            </w:pPr>
            <w:r w:rsidRPr="005E3725">
              <w:rPr>
                <w:rFonts w:ascii="Book Antiqua" w:hAnsi="Book Antiqua"/>
              </w:rPr>
              <w:t>Class C</w:t>
            </w:r>
          </w:p>
        </w:tc>
        <w:tc>
          <w:tcPr>
            <w:tcW w:w="1313" w:type="dxa"/>
          </w:tcPr>
          <w:p w:rsidR="00A42FC9" w:rsidRPr="005E3725" w:rsidRDefault="00A42FC9" w:rsidP="00A42FC9">
            <w:pPr>
              <w:rPr>
                <w:rFonts w:ascii="Book Antiqua" w:hAnsi="Book Antiqua"/>
              </w:rPr>
            </w:pPr>
            <w:r w:rsidRPr="005E3725">
              <w:rPr>
                <w:rFonts w:ascii="Book Antiqua" w:hAnsi="Book Antiqua"/>
              </w:rPr>
              <w:t>5 Years</w:t>
            </w:r>
          </w:p>
          <w:p w:rsidR="00A42FC9" w:rsidRPr="005E3725" w:rsidRDefault="00A42FC9" w:rsidP="00A42FC9">
            <w:pPr>
              <w:rPr>
                <w:rFonts w:ascii="Book Antiqua" w:hAnsi="Book Antiqua"/>
              </w:rPr>
            </w:pPr>
          </w:p>
        </w:tc>
      </w:tr>
      <w:tr w:rsidR="00A42FC9" w:rsidRPr="005E3725" w:rsidTr="00A42FC9">
        <w:trPr>
          <w:trHeight w:val="325"/>
        </w:trPr>
        <w:tc>
          <w:tcPr>
            <w:tcW w:w="11091" w:type="dxa"/>
            <w:gridSpan w:val="12"/>
          </w:tcPr>
          <w:p w:rsidR="00A42FC9" w:rsidRPr="005E3725" w:rsidRDefault="00A42FC9" w:rsidP="00A42FC9">
            <w:pPr>
              <w:rPr>
                <w:rFonts w:ascii="Book Antiqua" w:hAnsi="Book Antiqua"/>
                <w:b/>
                <w:u w:val="single"/>
              </w:rPr>
            </w:pPr>
            <w:r w:rsidRPr="005E3725">
              <w:rPr>
                <w:rFonts w:ascii="Book Antiqua" w:hAnsi="Book Antiqua"/>
                <w:b/>
                <w:u w:val="single"/>
              </w:rPr>
              <w:t>Product</w:t>
            </w:r>
            <w:r w:rsidRPr="005E3725">
              <w:rPr>
                <w:rFonts w:ascii="Book Antiqua" w:hAnsi="Book Antiqua"/>
                <w:b/>
              </w:rPr>
              <w:t xml:space="preserve">                                                                                                 </w:t>
            </w:r>
            <w:r w:rsidRPr="005E3725">
              <w:rPr>
                <w:rFonts w:ascii="Book Antiqua" w:hAnsi="Book Antiqua"/>
                <w:b/>
                <w:u w:val="single"/>
              </w:rPr>
              <w:t>Strength/Size</w:t>
            </w:r>
          </w:p>
          <w:p w:rsidR="00A42FC9" w:rsidRPr="005E3725" w:rsidRDefault="00A42FC9" w:rsidP="00A42FC9">
            <w:pPr>
              <w:rPr>
                <w:rFonts w:ascii="Book Antiqua" w:hAnsi="Book Antiqua"/>
              </w:rPr>
            </w:pPr>
          </w:p>
          <w:p w:rsidR="00A42FC9" w:rsidRPr="005E3725" w:rsidRDefault="00A42FC9" w:rsidP="00A42FC9">
            <w:pPr>
              <w:pStyle w:val="ListParagraph"/>
              <w:widowControl/>
              <w:numPr>
                <w:ilvl w:val="0"/>
                <w:numId w:val="22"/>
              </w:numPr>
              <w:ind w:left="360"/>
              <w:contextualSpacing/>
              <w:jc w:val="left"/>
              <w:rPr>
                <w:rFonts w:ascii="Book Antiqua" w:hAnsi="Book Antiqua"/>
              </w:rPr>
            </w:pPr>
            <w:r w:rsidRPr="005E3725">
              <w:rPr>
                <w:rFonts w:ascii="Book Antiqua" w:hAnsi="Book Antiqua"/>
              </w:rPr>
              <w:t>Medi Lap Sponges                                                                       30 cm x 30 cm (4ply) X-ray detectable.</w:t>
            </w:r>
          </w:p>
          <w:p w:rsidR="00A42FC9" w:rsidRPr="005E3725" w:rsidRDefault="00A42FC9" w:rsidP="00A42FC9">
            <w:pPr>
              <w:pStyle w:val="ListParagraph"/>
              <w:widowControl/>
              <w:numPr>
                <w:ilvl w:val="0"/>
                <w:numId w:val="22"/>
              </w:numPr>
              <w:ind w:left="360"/>
              <w:contextualSpacing/>
              <w:jc w:val="left"/>
              <w:rPr>
                <w:rFonts w:ascii="Book Antiqua" w:hAnsi="Book Antiqua"/>
              </w:rPr>
            </w:pPr>
            <w:r w:rsidRPr="005E3725">
              <w:rPr>
                <w:rFonts w:ascii="Book Antiqua" w:hAnsi="Book Antiqua"/>
              </w:rPr>
              <w:t xml:space="preserve">Medi Lap Sponges                                                                       45 cm x 45 cm (4ply) X-Ray detectable. </w:t>
            </w:r>
          </w:p>
          <w:p w:rsidR="00A42FC9" w:rsidRPr="005E3725" w:rsidRDefault="00A42FC9" w:rsidP="00A42FC9">
            <w:pPr>
              <w:rPr>
                <w:rFonts w:ascii="Book Antiqua" w:hAnsi="Book Antiqua"/>
              </w:rPr>
            </w:pPr>
          </w:p>
          <w:p w:rsidR="00A42FC9" w:rsidRPr="005E3725" w:rsidRDefault="00A42FC9" w:rsidP="00A42FC9">
            <w:pPr>
              <w:rPr>
                <w:rFonts w:ascii="Book Antiqua" w:hAnsi="Book Antiqua"/>
              </w:rPr>
            </w:pPr>
            <w:r w:rsidRPr="005E3725">
              <w:rPr>
                <w:rFonts w:ascii="Book Antiqua" w:hAnsi="Book Antiqua"/>
              </w:rPr>
              <w:t>DML No. 000254</w:t>
            </w:r>
          </w:p>
          <w:p w:rsidR="00A42FC9" w:rsidRPr="005E3725" w:rsidRDefault="00A42FC9" w:rsidP="00A42FC9">
            <w:pPr>
              <w:rPr>
                <w:rFonts w:ascii="Book Antiqua" w:hAnsi="Book Antiqua"/>
              </w:rPr>
            </w:pPr>
            <w:r w:rsidRPr="005E3725">
              <w:rPr>
                <w:rFonts w:ascii="Book Antiqua" w:hAnsi="Book Antiqua"/>
              </w:rPr>
              <w:t>Issue Date: 08-12-2015 (GMP Certificate 23-06-2015 Attached)</w:t>
            </w:r>
          </w:p>
        </w:tc>
      </w:tr>
      <w:tr w:rsidR="000077A7" w:rsidRPr="005E3725" w:rsidTr="00A42FC9">
        <w:trPr>
          <w:trHeight w:val="325"/>
        </w:trPr>
        <w:tc>
          <w:tcPr>
            <w:tcW w:w="11091" w:type="dxa"/>
            <w:gridSpan w:val="12"/>
          </w:tcPr>
          <w:p w:rsidR="000077A7" w:rsidRPr="005E3725" w:rsidRDefault="000077A7" w:rsidP="000077A7">
            <w:pPr>
              <w:rPr>
                <w:rFonts w:ascii="Book Antiqua" w:hAnsi="Book Antiqua"/>
                <w:b/>
                <w:sz w:val="28"/>
                <w:szCs w:val="28"/>
              </w:rPr>
            </w:pPr>
            <w:r w:rsidRPr="005E3725">
              <w:rPr>
                <w:rFonts w:ascii="Book Antiqua" w:hAnsi="Book Antiqua"/>
                <w:b/>
                <w:sz w:val="28"/>
                <w:szCs w:val="28"/>
              </w:rPr>
              <w:t>Decision: Approved subject to GMP inspection.</w:t>
            </w:r>
          </w:p>
          <w:p w:rsidR="000077A7" w:rsidRPr="005E3725" w:rsidRDefault="000077A7" w:rsidP="00A42FC9">
            <w:pPr>
              <w:rPr>
                <w:rFonts w:ascii="Book Antiqua" w:hAnsi="Book Antiqua"/>
                <w:b/>
                <w:u w:val="single"/>
              </w:rPr>
            </w:pPr>
          </w:p>
        </w:tc>
      </w:tr>
      <w:tr w:rsidR="00A42FC9" w:rsidRPr="005E3725" w:rsidTr="00A42FC9">
        <w:trPr>
          <w:trHeight w:val="325"/>
        </w:trPr>
        <w:tc>
          <w:tcPr>
            <w:tcW w:w="806" w:type="dxa"/>
          </w:tcPr>
          <w:p w:rsidR="00A42FC9" w:rsidRPr="005E3725" w:rsidRDefault="00A42FC9" w:rsidP="00A42FC9">
            <w:pPr>
              <w:pStyle w:val="ListParagraph"/>
              <w:widowControl/>
              <w:numPr>
                <w:ilvl w:val="0"/>
                <w:numId w:val="18"/>
              </w:numPr>
              <w:contextualSpacing/>
              <w:jc w:val="left"/>
              <w:rPr>
                <w:rFonts w:ascii="Book Antiqua" w:hAnsi="Book Antiqua"/>
              </w:rPr>
            </w:pPr>
          </w:p>
        </w:tc>
        <w:tc>
          <w:tcPr>
            <w:tcW w:w="2772" w:type="dxa"/>
            <w:gridSpan w:val="2"/>
          </w:tcPr>
          <w:p w:rsidR="00A42FC9" w:rsidRPr="005E3725" w:rsidRDefault="00A42FC9" w:rsidP="00A42FC9">
            <w:pPr>
              <w:rPr>
                <w:rFonts w:ascii="Book Antiqua" w:hAnsi="Book Antiqua"/>
              </w:rPr>
            </w:pPr>
            <w:r w:rsidRPr="005E3725">
              <w:rPr>
                <w:rFonts w:ascii="Book Antiqua" w:hAnsi="Book Antiqua"/>
              </w:rPr>
              <w:t>M/s Uniferoz (Pvt) Ltd</w:t>
            </w:r>
          </w:p>
          <w:p w:rsidR="00A42FC9" w:rsidRPr="005E3725" w:rsidRDefault="00A42FC9" w:rsidP="00A42FC9">
            <w:pPr>
              <w:rPr>
                <w:rFonts w:ascii="Book Antiqua" w:hAnsi="Book Antiqua"/>
                <w:b/>
              </w:rPr>
            </w:pPr>
            <w:r w:rsidRPr="005E3725">
              <w:rPr>
                <w:rFonts w:ascii="Book Antiqua" w:hAnsi="Book Antiqua"/>
              </w:rPr>
              <w:t>32/8 Sector 15, Korangi Industrial Area, Karachi.</w:t>
            </w:r>
          </w:p>
        </w:tc>
        <w:tc>
          <w:tcPr>
            <w:tcW w:w="2127" w:type="dxa"/>
            <w:gridSpan w:val="3"/>
          </w:tcPr>
          <w:p w:rsidR="00A42FC9" w:rsidRPr="005E3725" w:rsidRDefault="00A42FC9" w:rsidP="00A42FC9">
            <w:pPr>
              <w:rPr>
                <w:rFonts w:ascii="Book Antiqua" w:hAnsi="Book Antiqua"/>
              </w:rPr>
            </w:pPr>
            <w:r w:rsidRPr="005E3725">
              <w:rPr>
                <w:rFonts w:ascii="Book Antiqua" w:hAnsi="Book Antiqua"/>
              </w:rPr>
              <w:t>Dermapore Surgical Wound Dressing</w:t>
            </w:r>
          </w:p>
          <w:p w:rsidR="00A42FC9" w:rsidRPr="005E3725" w:rsidRDefault="00A42FC9" w:rsidP="00A42FC9">
            <w:pPr>
              <w:rPr>
                <w:rFonts w:ascii="Book Antiqua" w:hAnsi="Book Antiqua"/>
              </w:rPr>
            </w:pPr>
          </w:p>
          <w:p w:rsidR="00A42FC9" w:rsidRPr="005E3725" w:rsidRDefault="00A42FC9" w:rsidP="00A42FC9">
            <w:pPr>
              <w:rPr>
                <w:rFonts w:ascii="Book Antiqua" w:hAnsi="Book Antiqua"/>
              </w:rPr>
            </w:pPr>
          </w:p>
        </w:tc>
        <w:tc>
          <w:tcPr>
            <w:tcW w:w="2981" w:type="dxa"/>
            <w:gridSpan w:val="3"/>
          </w:tcPr>
          <w:p w:rsidR="00A42FC9" w:rsidRPr="005E3725" w:rsidRDefault="00A42FC9" w:rsidP="00A42FC9">
            <w:pPr>
              <w:rPr>
                <w:rFonts w:ascii="Book Antiqua" w:hAnsi="Book Antiqua"/>
              </w:rPr>
            </w:pPr>
            <w:r w:rsidRPr="005E3725">
              <w:rPr>
                <w:rFonts w:ascii="Book Antiqua" w:hAnsi="Book Antiqua"/>
              </w:rPr>
              <w:t>Dermapore Surgical Wound Dressing is the Sterilize dressing made from porous flexible non woven fabric its porous structure allows skin moisture to permeate skin to breathe. its hypoallergenic adhesive will not irritate the skin</w:t>
            </w:r>
          </w:p>
        </w:tc>
        <w:tc>
          <w:tcPr>
            <w:tcW w:w="1092" w:type="dxa"/>
            <w:gridSpan w:val="2"/>
          </w:tcPr>
          <w:p w:rsidR="00A42FC9" w:rsidRPr="005E3725" w:rsidRDefault="00A42FC9" w:rsidP="00A42FC9">
            <w:pPr>
              <w:rPr>
                <w:rFonts w:ascii="Book Antiqua" w:hAnsi="Book Antiqua"/>
              </w:rPr>
            </w:pPr>
            <w:r w:rsidRPr="005E3725">
              <w:rPr>
                <w:rFonts w:ascii="Book Antiqua" w:hAnsi="Book Antiqua"/>
              </w:rPr>
              <w:t>Class C</w:t>
            </w:r>
          </w:p>
        </w:tc>
        <w:tc>
          <w:tcPr>
            <w:tcW w:w="1313" w:type="dxa"/>
          </w:tcPr>
          <w:p w:rsidR="00A42FC9" w:rsidRPr="005E3725" w:rsidRDefault="00A42FC9" w:rsidP="00A42FC9">
            <w:pPr>
              <w:rPr>
                <w:rFonts w:ascii="Book Antiqua" w:hAnsi="Book Antiqua"/>
              </w:rPr>
            </w:pPr>
            <w:r w:rsidRPr="005E3725">
              <w:rPr>
                <w:rFonts w:ascii="Book Antiqua" w:hAnsi="Book Antiqua"/>
              </w:rPr>
              <w:t xml:space="preserve">4 Years </w:t>
            </w:r>
          </w:p>
          <w:p w:rsidR="00A42FC9" w:rsidRPr="005E3725" w:rsidRDefault="00A42FC9" w:rsidP="00A42FC9">
            <w:pPr>
              <w:rPr>
                <w:rFonts w:ascii="Book Antiqua" w:hAnsi="Book Antiqua"/>
              </w:rPr>
            </w:pPr>
          </w:p>
        </w:tc>
      </w:tr>
      <w:tr w:rsidR="00A42FC9" w:rsidRPr="005E3725" w:rsidTr="00A42FC9">
        <w:trPr>
          <w:trHeight w:val="325"/>
        </w:trPr>
        <w:tc>
          <w:tcPr>
            <w:tcW w:w="806" w:type="dxa"/>
          </w:tcPr>
          <w:p w:rsidR="00A42FC9" w:rsidRPr="005E3725" w:rsidRDefault="00A42FC9" w:rsidP="00A42FC9">
            <w:pPr>
              <w:ind w:left="360"/>
              <w:rPr>
                <w:rFonts w:ascii="Book Antiqua" w:hAnsi="Book Antiqua"/>
              </w:rPr>
            </w:pPr>
          </w:p>
        </w:tc>
        <w:tc>
          <w:tcPr>
            <w:tcW w:w="10285" w:type="dxa"/>
            <w:gridSpan w:val="11"/>
          </w:tcPr>
          <w:p w:rsidR="00A42FC9" w:rsidRPr="005E3725" w:rsidRDefault="00A42FC9" w:rsidP="00A42FC9">
            <w:pPr>
              <w:rPr>
                <w:rFonts w:ascii="Book Antiqua" w:hAnsi="Book Antiqua"/>
                <w:b/>
                <w:u w:val="single"/>
              </w:rPr>
            </w:pPr>
            <w:r w:rsidRPr="005E3725">
              <w:rPr>
                <w:rFonts w:ascii="Book Antiqua" w:hAnsi="Book Antiqua"/>
                <w:b/>
                <w:u w:val="single"/>
              </w:rPr>
              <w:t>Product</w:t>
            </w:r>
            <w:r w:rsidRPr="005E3725">
              <w:rPr>
                <w:rFonts w:ascii="Book Antiqua" w:hAnsi="Book Antiqua"/>
                <w:b/>
              </w:rPr>
              <w:t xml:space="preserve">                                                                                                                                             </w:t>
            </w:r>
            <w:r w:rsidRPr="005E3725">
              <w:rPr>
                <w:rFonts w:ascii="Book Antiqua" w:hAnsi="Book Antiqua"/>
                <w:b/>
                <w:u w:val="single"/>
              </w:rPr>
              <w:t>Strength/Size</w:t>
            </w:r>
          </w:p>
          <w:p w:rsidR="00A42FC9" w:rsidRPr="005E3725" w:rsidRDefault="00A42FC9" w:rsidP="00A42FC9">
            <w:pPr>
              <w:rPr>
                <w:rFonts w:ascii="Book Antiqua" w:hAnsi="Book Antiqua"/>
                <w:sz w:val="14"/>
                <w:szCs w:val="14"/>
              </w:rPr>
            </w:pPr>
          </w:p>
          <w:p w:rsidR="00A42FC9" w:rsidRPr="005E3725" w:rsidRDefault="00A42FC9" w:rsidP="00A42FC9">
            <w:pPr>
              <w:pStyle w:val="ListParagraph"/>
              <w:widowControl/>
              <w:numPr>
                <w:ilvl w:val="0"/>
                <w:numId w:val="23"/>
              </w:numPr>
              <w:ind w:left="360"/>
              <w:contextualSpacing/>
              <w:jc w:val="left"/>
              <w:rPr>
                <w:rFonts w:ascii="Book Antiqua" w:hAnsi="Book Antiqua"/>
              </w:rPr>
            </w:pPr>
            <w:r w:rsidRPr="005E3725">
              <w:rPr>
                <w:rFonts w:ascii="Book Antiqua" w:hAnsi="Book Antiqua"/>
              </w:rPr>
              <w:t>Dermapore Surgical Wound Dressing                                                                       6 cm x 7 cm (10 Sheet/Box)</w:t>
            </w:r>
          </w:p>
          <w:p w:rsidR="00A42FC9" w:rsidRPr="005E3725" w:rsidRDefault="00A42FC9" w:rsidP="00A42FC9">
            <w:pPr>
              <w:pStyle w:val="ListParagraph"/>
              <w:widowControl/>
              <w:numPr>
                <w:ilvl w:val="0"/>
                <w:numId w:val="23"/>
              </w:numPr>
              <w:ind w:left="360"/>
              <w:contextualSpacing/>
              <w:jc w:val="left"/>
              <w:rPr>
                <w:rFonts w:ascii="Book Antiqua" w:hAnsi="Book Antiqua"/>
              </w:rPr>
            </w:pPr>
            <w:r w:rsidRPr="005E3725">
              <w:rPr>
                <w:rFonts w:ascii="Book Antiqua" w:hAnsi="Book Antiqua"/>
              </w:rPr>
              <w:t>Dermapore Surgical Wound Dressing                                                                       9 cm x 10 cm (25 Sheet/Box)</w:t>
            </w:r>
          </w:p>
          <w:p w:rsidR="00A42FC9" w:rsidRPr="005E3725" w:rsidRDefault="00A42FC9" w:rsidP="00A42FC9">
            <w:pPr>
              <w:rPr>
                <w:rFonts w:ascii="Book Antiqua" w:hAnsi="Book Antiqua"/>
                <w:sz w:val="10"/>
                <w:szCs w:val="10"/>
              </w:rPr>
            </w:pPr>
          </w:p>
          <w:p w:rsidR="00A42FC9" w:rsidRPr="005E3725" w:rsidRDefault="00A42FC9" w:rsidP="00A42FC9">
            <w:pPr>
              <w:rPr>
                <w:rFonts w:ascii="Book Antiqua" w:hAnsi="Book Antiqua"/>
              </w:rPr>
            </w:pPr>
            <w:r w:rsidRPr="005E3725">
              <w:rPr>
                <w:rFonts w:ascii="Book Antiqua" w:hAnsi="Book Antiqua"/>
              </w:rPr>
              <w:t>DML No. 000515</w:t>
            </w:r>
          </w:p>
          <w:p w:rsidR="00A42FC9" w:rsidRPr="005E3725" w:rsidRDefault="00A42FC9" w:rsidP="005A3F40">
            <w:pPr>
              <w:rPr>
                <w:rFonts w:ascii="Book Antiqua" w:hAnsi="Book Antiqua"/>
              </w:rPr>
            </w:pPr>
            <w:r w:rsidRPr="005E3725">
              <w:rPr>
                <w:rFonts w:ascii="Book Antiqua" w:hAnsi="Book Antiqua"/>
              </w:rPr>
              <w:t>Issue date: 23-06-2013 (Renewal Applied)</w:t>
            </w:r>
          </w:p>
          <w:p w:rsidR="005A3F40" w:rsidRPr="005E3725" w:rsidRDefault="005A3F40" w:rsidP="005A3F40">
            <w:pPr>
              <w:rPr>
                <w:rFonts w:ascii="Book Antiqua" w:hAnsi="Book Antiqua"/>
              </w:rPr>
            </w:pPr>
          </w:p>
        </w:tc>
      </w:tr>
      <w:tr w:rsidR="000077A7" w:rsidRPr="005E3725" w:rsidTr="00A42FC9">
        <w:trPr>
          <w:trHeight w:val="325"/>
        </w:trPr>
        <w:tc>
          <w:tcPr>
            <w:tcW w:w="806" w:type="dxa"/>
          </w:tcPr>
          <w:p w:rsidR="000077A7" w:rsidRPr="005E3725" w:rsidRDefault="000077A7" w:rsidP="00A42FC9">
            <w:pPr>
              <w:ind w:left="360"/>
              <w:rPr>
                <w:rFonts w:ascii="Book Antiqua" w:hAnsi="Book Antiqua"/>
              </w:rPr>
            </w:pPr>
          </w:p>
        </w:tc>
        <w:tc>
          <w:tcPr>
            <w:tcW w:w="10285" w:type="dxa"/>
            <w:gridSpan w:val="11"/>
          </w:tcPr>
          <w:p w:rsidR="000077A7" w:rsidRPr="005E3725" w:rsidRDefault="000077A7" w:rsidP="000077A7">
            <w:pPr>
              <w:rPr>
                <w:rFonts w:ascii="Book Antiqua" w:hAnsi="Book Antiqua"/>
                <w:b/>
                <w:sz w:val="28"/>
                <w:szCs w:val="28"/>
              </w:rPr>
            </w:pPr>
            <w:r w:rsidRPr="005E3725">
              <w:rPr>
                <w:rFonts w:ascii="Book Antiqua" w:hAnsi="Book Antiqua"/>
                <w:b/>
                <w:sz w:val="28"/>
                <w:szCs w:val="28"/>
              </w:rPr>
              <w:t>Decision: Approved subject to GMP inspection.</w:t>
            </w:r>
          </w:p>
          <w:p w:rsidR="000077A7" w:rsidRPr="005E3725" w:rsidRDefault="000077A7" w:rsidP="00A42FC9">
            <w:pPr>
              <w:rPr>
                <w:rFonts w:ascii="Book Antiqua" w:hAnsi="Book Antiqua"/>
                <w:b/>
                <w:sz w:val="14"/>
                <w:szCs w:val="14"/>
                <w:u w:val="single"/>
              </w:rPr>
            </w:pPr>
          </w:p>
        </w:tc>
      </w:tr>
      <w:tr w:rsidR="00A42FC9" w:rsidRPr="005E3725" w:rsidTr="00A42FC9">
        <w:trPr>
          <w:trHeight w:val="325"/>
        </w:trPr>
        <w:tc>
          <w:tcPr>
            <w:tcW w:w="806" w:type="dxa"/>
          </w:tcPr>
          <w:p w:rsidR="00A42FC9" w:rsidRPr="005E3725" w:rsidRDefault="00A42FC9" w:rsidP="00A42FC9">
            <w:pPr>
              <w:pStyle w:val="ListParagraph"/>
              <w:widowControl/>
              <w:numPr>
                <w:ilvl w:val="0"/>
                <w:numId w:val="18"/>
              </w:numPr>
              <w:contextualSpacing/>
              <w:jc w:val="left"/>
              <w:rPr>
                <w:rFonts w:ascii="Book Antiqua" w:hAnsi="Book Antiqua"/>
              </w:rPr>
            </w:pPr>
          </w:p>
        </w:tc>
        <w:tc>
          <w:tcPr>
            <w:tcW w:w="2772" w:type="dxa"/>
            <w:gridSpan w:val="2"/>
          </w:tcPr>
          <w:p w:rsidR="00A42FC9" w:rsidRPr="005E3725" w:rsidRDefault="00A42FC9" w:rsidP="00A42FC9">
            <w:pPr>
              <w:rPr>
                <w:rFonts w:ascii="Book Antiqua" w:hAnsi="Book Antiqua"/>
              </w:rPr>
            </w:pPr>
            <w:r w:rsidRPr="005E3725">
              <w:rPr>
                <w:rFonts w:ascii="Book Antiqua" w:hAnsi="Book Antiqua"/>
              </w:rPr>
              <w:t>M/s Uniferoz (Pvt) Ltd</w:t>
            </w:r>
          </w:p>
          <w:p w:rsidR="00A42FC9" w:rsidRPr="005E3725" w:rsidRDefault="00A42FC9" w:rsidP="00A42FC9">
            <w:pPr>
              <w:rPr>
                <w:rFonts w:ascii="Book Antiqua" w:hAnsi="Book Antiqua"/>
                <w:b/>
              </w:rPr>
            </w:pPr>
            <w:r w:rsidRPr="005E3725">
              <w:rPr>
                <w:rFonts w:ascii="Book Antiqua" w:hAnsi="Book Antiqua"/>
              </w:rPr>
              <w:t>32/8 Sector 15, Korangi Industrial Area, Karachi.</w:t>
            </w:r>
          </w:p>
        </w:tc>
        <w:tc>
          <w:tcPr>
            <w:tcW w:w="2127" w:type="dxa"/>
            <w:gridSpan w:val="3"/>
          </w:tcPr>
          <w:p w:rsidR="00A42FC9" w:rsidRPr="005E3725" w:rsidRDefault="00A42FC9" w:rsidP="00A42FC9">
            <w:pPr>
              <w:rPr>
                <w:rFonts w:ascii="Book Antiqua" w:hAnsi="Book Antiqua"/>
              </w:rPr>
            </w:pPr>
            <w:r w:rsidRPr="005E3725">
              <w:rPr>
                <w:rFonts w:ascii="Book Antiqua" w:hAnsi="Book Antiqua"/>
              </w:rPr>
              <w:t>Front Line Adhesive First Aid Bandage</w:t>
            </w:r>
          </w:p>
          <w:p w:rsidR="00A42FC9" w:rsidRPr="005E3725" w:rsidRDefault="00A42FC9" w:rsidP="00A42FC9">
            <w:pPr>
              <w:rPr>
                <w:rFonts w:ascii="Book Antiqua" w:hAnsi="Book Antiqua"/>
              </w:rPr>
            </w:pPr>
          </w:p>
          <w:p w:rsidR="00A42FC9" w:rsidRPr="005E3725" w:rsidRDefault="00A42FC9" w:rsidP="00A42FC9">
            <w:pPr>
              <w:rPr>
                <w:rFonts w:ascii="Book Antiqua" w:hAnsi="Book Antiqua"/>
              </w:rPr>
            </w:pPr>
            <w:r w:rsidRPr="005E3725">
              <w:rPr>
                <w:rFonts w:ascii="Book Antiqua" w:hAnsi="Book Antiqua"/>
              </w:rPr>
              <w:t>Contains:</w:t>
            </w:r>
          </w:p>
          <w:p w:rsidR="00A42FC9" w:rsidRPr="005E3725" w:rsidRDefault="00A42FC9" w:rsidP="00A42FC9">
            <w:pPr>
              <w:rPr>
                <w:rFonts w:ascii="Book Antiqua" w:hAnsi="Book Antiqua"/>
              </w:rPr>
            </w:pPr>
            <w:r w:rsidRPr="005E3725">
              <w:rPr>
                <w:rFonts w:ascii="Book Antiqua" w:hAnsi="Book Antiqua"/>
              </w:rPr>
              <w:t>Elastic Fabric Tape</w:t>
            </w:r>
          </w:p>
          <w:p w:rsidR="00A42FC9" w:rsidRPr="005E3725" w:rsidRDefault="00A42FC9" w:rsidP="00A42FC9">
            <w:pPr>
              <w:rPr>
                <w:rFonts w:ascii="Book Antiqua" w:hAnsi="Book Antiqua"/>
              </w:rPr>
            </w:pPr>
            <w:r w:rsidRPr="005E3725">
              <w:rPr>
                <w:rFonts w:ascii="Book Antiqua" w:hAnsi="Book Antiqua"/>
              </w:rPr>
              <w:t>Non Medicated Wound Pad</w:t>
            </w:r>
          </w:p>
        </w:tc>
        <w:tc>
          <w:tcPr>
            <w:tcW w:w="2981" w:type="dxa"/>
            <w:gridSpan w:val="3"/>
          </w:tcPr>
          <w:p w:rsidR="00A42FC9" w:rsidRPr="005E3725" w:rsidRDefault="00A42FC9" w:rsidP="00A42FC9">
            <w:pPr>
              <w:rPr>
                <w:rFonts w:ascii="Book Antiqua" w:hAnsi="Book Antiqua"/>
              </w:rPr>
            </w:pPr>
            <w:r w:rsidRPr="005E3725">
              <w:rPr>
                <w:rFonts w:ascii="Book Antiqua" w:hAnsi="Book Antiqua"/>
              </w:rPr>
              <w:t>Adhesive Bandages (Sterile)</w:t>
            </w:r>
          </w:p>
          <w:p w:rsidR="00A42FC9" w:rsidRPr="005E3725" w:rsidRDefault="00A42FC9" w:rsidP="00A42FC9">
            <w:pPr>
              <w:rPr>
                <w:rFonts w:ascii="Book Antiqua" w:hAnsi="Book Antiqua"/>
              </w:rPr>
            </w:pPr>
          </w:p>
        </w:tc>
        <w:tc>
          <w:tcPr>
            <w:tcW w:w="1092" w:type="dxa"/>
            <w:gridSpan w:val="2"/>
          </w:tcPr>
          <w:p w:rsidR="00A42FC9" w:rsidRPr="005E3725" w:rsidRDefault="00A42FC9" w:rsidP="00A42FC9">
            <w:pPr>
              <w:rPr>
                <w:rFonts w:ascii="Book Antiqua" w:hAnsi="Book Antiqua"/>
              </w:rPr>
            </w:pPr>
            <w:r w:rsidRPr="005E3725">
              <w:rPr>
                <w:rFonts w:ascii="Book Antiqua" w:hAnsi="Book Antiqua"/>
              </w:rPr>
              <w:t>Class-B</w:t>
            </w:r>
          </w:p>
        </w:tc>
        <w:tc>
          <w:tcPr>
            <w:tcW w:w="1313" w:type="dxa"/>
          </w:tcPr>
          <w:p w:rsidR="00A42FC9" w:rsidRPr="005E3725" w:rsidRDefault="00A42FC9" w:rsidP="00A42FC9">
            <w:pPr>
              <w:rPr>
                <w:rFonts w:ascii="Book Antiqua" w:hAnsi="Book Antiqua"/>
              </w:rPr>
            </w:pPr>
            <w:r w:rsidRPr="005E3725">
              <w:rPr>
                <w:rFonts w:ascii="Book Antiqua" w:hAnsi="Book Antiqua"/>
              </w:rPr>
              <w:t>4 Years</w:t>
            </w:r>
          </w:p>
          <w:p w:rsidR="00A42FC9" w:rsidRPr="005E3725" w:rsidRDefault="00A42FC9" w:rsidP="00A42FC9">
            <w:pPr>
              <w:rPr>
                <w:rFonts w:ascii="Book Antiqua" w:hAnsi="Book Antiqua"/>
              </w:rPr>
            </w:pPr>
          </w:p>
        </w:tc>
      </w:tr>
      <w:tr w:rsidR="00A42FC9" w:rsidRPr="005E3725" w:rsidTr="00A42FC9">
        <w:trPr>
          <w:trHeight w:val="325"/>
        </w:trPr>
        <w:tc>
          <w:tcPr>
            <w:tcW w:w="11091" w:type="dxa"/>
            <w:gridSpan w:val="12"/>
          </w:tcPr>
          <w:p w:rsidR="00A42FC9" w:rsidRPr="005E3725" w:rsidRDefault="00A42FC9" w:rsidP="00A42FC9">
            <w:pPr>
              <w:rPr>
                <w:rFonts w:ascii="Book Antiqua" w:hAnsi="Book Antiqua"/>
                <w:b/>
              </w:rPr>
            </w:pPr>
            <w:r w:rsidRPr="005E3725">
              <w:rPr>
                <w:rFonts w:ascii="Book Antiqua" w:hAnsi="Book Antiqua"/>
                <w:b/>
              </w:rPr>
              <w:t xml:space="preserve">               Strip Size:                                                                                            Pack Size:</w:t>
            </w:r>
          </w:p>
          <w:p w:rsidR="00A42FC9" w:rsidRPr="005E3725" w:rsidRDefault="00A42FC9" w:rsidP="00A42FC9">
            <w:pPr>
              <w:pStyle w:val="ListParagraph"/>
              <w:widowControl/>
              <w:numPr>
                <w:ilvl w:val="0"/>
                <w:numId w:val="24"/>
              </w:numPr>
              <w:contextualSpacing/>
              <w:jc w:val="left"/>
              <w:rPr>
                <w:rFonts w:ascii="Book Antiqua" w:hAnsi="Book Antiqua"/>
                <w:b/>
              </w:rPr>
            </w:pPr>
            <w:r w:rsidRPr="005E3725">
              <w:rPr>
                <w:rFonts w:ascii="Book Antiqua" w:hAnsi="Book Antiqua"/>
              </w:rPr>
              <w:t>Frontline Adhesive Large Bandages  25mm x 76mm              100 Strips</w:t>
            </w:r>
          </w:p>
          <w:p w:rsidR="00A42FC9" w:rsidRPr="005E3725" w:rsidRDefault="00A42FC9" w:rsidP="00A42FC9">
            <w:pPr>
              <w:pStyle w:val="ListParagraph"/>
              <w:widowControl/>
              <w:numPr>
                <w:ilvl w:val="0"/>
                <w:numId w:val="24"/>
              </w:numPr>
              <w:contextualSpacing/>
              <w:jc w:val="left"/>
              <w:rPr>
                <w:rFonts w:ascii="Book Antiqua" w:hAnsi="Book Antiqua"/>
                <w:b/>
              </w:rPr>
            </w:pPr>
            <w:r w:rsidRPr="005E3725">
              <w:rPr>
                <w:rFonts w:ascii="Book Antiqua" w:hAnsi="Book Antiqua"/>
              </w:rPr>
              <w:t>Frontline Adhesive Knuckle Bandages  38mm x 76mm          40 Strips</w:t>
            </w:r>
          </w:p>
          <w:p w:rsidR="00A42FC9" w:rsidRPr="005E3725" w:rsidRDefault="00A42FC9" w:rsidP="00A42FC9">
            <w:pPr>
              <w:pStyle w:val="ListParagraph"/>
              <w:widowControl/>
              <w:numPr>
                <w:ilvl w:val="0"/>
                <w:numId w:val="24"/>
              </w:numPr>
              <w:contextualSpacing/>
              <w:jc w:val="left"/>
              <w:rPr>
                <w:rFonts w:ascii="Book Antiqua" w:hAnsi="Book Antiqua"/>
                <w:b/>
              </w:rPr>
            </w:pPr>
            <w:r w:rsidRPr="005E3725">
              <w:rPr>
                <w:rFonts w:ascii="Book Antiqua" w:hAnsi="Book Antiqua"/>
              </w:rPr>
              <w:t>Frontline Adhesive Fingertip Bandages  44mm x 76mm        100 Strips</w:t>
            </w:r>
          </w:p>
          <w:p w:rsidR="00A42FC9" w:rsidRPr="005E3725" w:rsidRDefault="00A42FC9" w:rsidP="00A42FC9">
            <w:pPr>
              <w:rPr>
                <w:rFonts w:ascii="Book Antiqua" w:hAnsi="Book Antiqua"/>
                <w:b/>
                <w:sz w:val="16"/>
                <w:szCs w:val="16"/>
                <w:u w:val="single"/>
              </w:rPr>
            </w:pPr>
          </w:p>
          <w:p w:rsidR="00A42FC9" w:rsidRPr="005E3725" w:rsidRDefault="00A42FC9" w:rsidP="00A42FC9">
            <w:pPr>
              <w:rPr>
                <w:rFonts w:ascii="Book Antiqua" w:hAnsi="Book Antiqua"/>
              </w:rPr>
            </w:pPr>
            <w:r w:rsidRPr="005E3725">
              <w:rPr>
                <w:rFonts w:ascii="Book Antiqua" w:hAnsi="Book Antiqua"/>
              </w:rPr>
              <w:t>DML No. 000515</w:t>
            </w:r>
          </w:p>
          <w:p w:rsidR="00A42FC9" w:rsidRPr="005E3725" w:rsidRDefault="00A42FC9" w:rsidP="00A42FC9">
            <w:pPr>
              <w:rPr>
                <w:rFonts w:ascii="Book Antiqua" w:hAnsi="Book Antiqua"/>
              </w:rPr>
            </w:pPr>
            <w:r w:rsidRPr="005E3725">
              <w:rPr>
                <w:rFonts w:ascii="Book Antiqua" w:hAnsi="Book Antiqua"/>
              </w:rPr>
              <w:t>Issue Date: 23-06-2013 (GMP Report 23-05-2018 Attached)</w:t>
            </w:r>
          </w:p>
        </w:tc>
      </w:tr>
      <w:tr w:rsidR="000077A7" w:rsidRPr="005E3725" w:rsidTr="00A42FC9">
        <w:trPr>
          <w:trHeight w:val="325"/>
        </w:trPr>
        <w:tc>
          <w:tcPr>
            <w:tcW w:w="11091" w:type="dxa"/>
            <w:gridSpan w:val="12"/>
          </w:tcPr>
          <w:p w:rsidR="000077A7" w:rsidRPr="005E3725" w:rsidRDefault="000077A7" w:rsidP="000077A7">
            <w:pPr>
              <w:rPr>
                <w:rFonts w:ascii="Book Antiqua" w:hAnsi="Book Antiqua"/>
                <w:b/>
                <w:sz w:val="28"/>
                <w:szCs w:val="28"/>
              </w:rPr>
            </w:pPr>
            <w:r w:rsidRPr="005E3725">
              <w:rPr>
                <w:rFonts w:ascii="Book Antiqua" w:hAnsi="Book Antiqua"/>
                <w:b/>
                <w:sz w:val="28"/>
                <w:szCs w:val="28"/>
              </w:rPr>
              <w:t>Decision: Approved subject to GMP inspection.</w:t>
            </w:r>
          </w:p>
          <w:p w:rsidR="000077A7" w:rsidRPr="005E3725" w:rsidRDefault="000077A7" w:rsidP="00A42FC9">
            <w:pPr>
              <w:rPr>
                <w:rFonts w:ascii="Book Antiqua" w:hAnsi="Book Antiqua"/>
                <w:b/>
              </w:rPr>
            </w:pPr>
          </w:p>
        </w:tc>
      </w:tr>
      <w:tr w:rsidR="00A42FC9" w:rsidRPr="005E3725" w:rsidTr="00A42FC9">
        <w:trPr>
          <w:trHeight w:val="325"/>
        </w:trPr>
        <w:tc>
          <w:tcPr>
            <w:tcW w:w="806" w:type="dxa"/>
          </w:tcPr>
          <w:p w:rsidR="00A42FC9" w:rsidRPr="005E3725" w:rsidRDefault="00A42FC9" w:rsidP="00A42FC9">
            <w:pPr>
              <w:pStyle w:val="ListParagraph"/>
              <w:widowControl/>
              <w:numPr>
                <w:ilvl w:val="0"/>
                <w:numId w:val="18"/>
              </w:numPr>
              <w:contextualSpacing/>
              <w:jc w:val="left"/>
              <w:rPr>
                <w:rFonts w:ascii="Book Antiqua" w:hAnsi="Book Antiqua"/>
              </w:rPr>
            </w:pPr>
          </w:p>
        </w:tc>
        <w:tc>
          <w:tcPr>
            <w:tcW w:w="2772" w:type="dxa"/>
            <w:gridSpan w:val="2"/>
          </w:tcPr>
          <w:p w:rsidR="00A42FC9" w:rsidRPr="005E3725" w:rsidRDefault="00A42FC9" w:rsidP="00A42FC9">
            <w:pPr>
              <w:rPr>
                <w:rFonts w:ascii="Book Antiqua" w:hAnsi="Book Antiqua"/>
              </w:rPr>
            </w:pPr>
            <w:r w:rsidRPr="005E3725">
              <w:rPr>
                <w:rFonts w:ascii="Book Antiqua" w:hAnsi="Book Antiqua"/>
              </w:rPr>
              <w:t>M/s Uniferoz (Pvt) Ltd</w:t>
            </w:r>
          </w:p>
          <w:p w:rsidR="00A42FC9" w:rsidRPr="005E3725" w:rsidRDefault="00A42FC9" w:rsidP="00A42FC9">
            <w:pPr>
              <w:rPr>
                <w:rFonts w:ascii="Book Antiqua" w:hAnsi="Book Antiqua"/>
                <w:b/>
              </w:rPr>
            </w:pPr>
            <w:r w:rsidRPr="005E3725">
              <w:rPr>
                <w:rFonts w:ascii="Book Antiqua" w:hAnsi="Book Antiqua"/>
              </w:rPr>
              <w:t>32/8 Sector 15, Korangi Industrial Area, Karachi.</w:t>
            </w:r>
          </w:p>
        </w:tc>
        <w:tc>
          <w:tcPr>
            <w:tcW w:w="2127" w:type="dxa"/>
            <w:gridSpan w:val="3"/>
          </w:tcPr>
          <w:p w:rsidR="00A42FC9" w:rsidRPr="005E3725" w:rsidRDefault="00A42FC9" w:rsidP="00A42FC9">
            <w:pPr>
              <w:rPr>
                <w:rFonts w:ascii="Book Antiqua" w:hAnsi="Book Antiqua"/>
              </w:rPr>
            </w:pPr>
            <w:r w:rsidRPr="005E3725">
              <w:rPr>
                <w:rFonts w:ascii="Book Antiqua" w:hAnsi="Book Antiqua"/>
              </w:rPr>
              <w:t>Saniplast Aqua Bandage</w:t>
            </w:r>
          </w:p>
          <w:p w:rsidR="00A42FC9" w:rsidRPr="005E3725" w:rsidRDefault="00A42FC9" w:rsidP="00A42FC9">
            <w:pPr>
              <w:rPr>
                <w:rFonts w:ascii="Book Antiqua" w:hAnsi="Book Antiqua"/>
              </w:rPr>
            </w:pPr>
          </w:p>
          <w:p w:rsidR="00A42FC9" w:rsidRPr="005E3725" w:rsidRDefault="00A42FC9" w:rsidP="00A42FC9">
            <w:pPr>
              <w:rPr>
                <w:rFonts w:ascii="Book Antiqua" w:hAnsi="Book Antiqua"/>
              </w:rPr>
            </w:pPr>
            <w:r w:rsidRPr="005E3725">
              <w:rPr>
                <w:rFonts w:ascii="Book Antiqua" w:hAnsi="Book Antiqua"/>
              </w:rPr>
              <w:t>Saniplast Aqua Bandage contains:</w:t>
            </w:r>
          </w:p>
          <w:p w:rsidR="00A42FC9" w:rsidRPr="005E3725" w:rsidRDefault="00A42FC9" w:rsidP="00A42FC9">
            <w:pPr>
              <w:rPr>
                <w:rFonts w:ascii="Book Antiqua" w:hAnsi="Book Antiqua"/>
              </w:rPr>
            </w:pPr>
            <w:r w:rsidRPr="005E3725">
              <w:rPr>
                <w:rFonts w:ascii="Book Antiqua" w:hAnsi="Book Antiqua"/>
              </w:rPr>
              <w:t>Polyurethane (PU) Tape</w:t>
            </w:r>
          </w:p>
          <w:p w:rsidR="00A42FC9" w:rsidRPr="005E3725" w:rsidRDefault="00A42FC9" w:rsidP="00A42FC9">
            <w:pPr>
              <w:rPr>
                <w:rFonts w:ascii="Book Antiqua" w:hAnsi="Book Antiqua"/>
              </w:rPr>
            </w:pPr>
            <w:r w:rsidRPr="005E3725">
              <w:rPr>
                <w:rFonts w:ascii="Book Antiqua" w:hAnsi="Book Antiqua"/>
              </w:rPr>
              <w:t>Bnzalkonium chloride (0.5% W/W)</w:t>
            </w:r>
          </w:p>
        </w:tc>
        <w:tc>
          <w:tcPr>
            <w:tcW w:w="2981" w:type="dxa"/>
            <w:gridSpan w:val="3"/>
          </w:tcPr>
          <w:p w:rsidR="00A42FC9" w:rsidRPr="005E3725" w:rsidRDefault="00A42FC9" w:rsidP="00A42FC9">
            <w:pPr>
              <w:rPr>
                <w:rFonts w:ascii="Book Antiqua" w:hAnsi="Book Antiqua"/>
              </w:rPr>
            </w:pPr>
            <w:r w:rsidRPr="005E3725">
              <w:rPr>
                <w:rFonts w:ascii="Book Antiqua" w:hAnsi="Book Antiqua"/>
              </w:rPr>
              <w:t>First Aid Bandage</w:t>
            </w:r>
          </w:p>
          <w:p w:rsidR="00A42FC9" w:rsidRPr="005E3725" w:rsidRDefault="00A42FC9" w:rsidP="00A42FC9">
            <w:pPr>
              <w:rPr>
                <w:rFonts w:ascii="Book Antiqua" w:hAnsi="Book Antiqua"/>
              </w:rPr>
            </w:pPr>
          </w:p>
        </w:tc>
        <w:tc>
          <w:tcPr>
            <w:tcW w:w="1092" w:type="dxa"/>
            <w:gridSpan w:val="2"/>
          </w:tcPr>
          <w:p w:rsidR="00A42FC9" w:rsidRPr="005E3725" w:rsidRDefault="00A42FC9" w:rsidP="00A42FC9">
            <w:pPr>
              <w:rPr>
                <w:rFonts w:ascii="Book Antiqua" w:hAnsi="Book Antiqua"/>
              </w:rPr>
            </w:pPr>
            <w:r w:rsidRPr="005E3725">
              <w:rPr>
                <w:rFonts w:ascii="Book Antiqua" w:hAnsi="Book Antiqua"/>
              </w:rPr>
              <w:t>Class-B</w:t>
            </w:r>
          </w:p>
        </w:tc>
        <w:tc>
          <w:tcPr>
            <w:tcW w:w="1313" w:type="dxa"/>
          </w:tcPr>
          <w:p w:rsidR="00A42FC9" w:rsidRPr="005E3725" w:rsidRDefault="00A42FC9" w:rsidP="004A1747">
            <w:pPr>
              <w:rPr>
                <w:rFonts w:ascii="Book Antiqua" w:hAnsi="Book Antiqua"/>
              </w:rPr>
            </w:pPr>
            <w:r w:rsidRPr="005E3725">
              <w:rPr>
                <w:rFonts w:ascii="Book Antiqua" w:hAnsi="Book Antiqua"/>
              </w:rPr>
              <w:t>Stability claim 4 years but stability data 2 years provided</w:t>
            </w:r>
            <w:r w:rsidR="00B72CB7" w:rsidRPr="005E3725">
              <w:rPr>
                <w:rFonts w:ascii="Book Antiqua" w:hAnsi="Book Antiqua"/>
              </w:rPr>
              <w:t xml:space="preserve"> Firm applied in Class A but as per MDR, 2017 it is classified is Class B. The Case may be subject to submission of differential fee and provision of Form 7</w:t>
            </w:r>
          </w:p>
        </w:tc>
      </w:tr>
      <w:tr w:rsidR="00A42FC9" w:rsidRPr="005E3725" w:rsidTr="00A42FC9">
        <w:trPr>
          <w:trHeight w:val="325"/>
        </w:trPr>
        <w:tc>
          <w:tcPr>
            <w:tcW w:w="11091" w:type="dxa"/>
            <w:gridSpan w:val="12"/>
          </w:tcPr>
          <w:p w:rsidR="00A42FC9" w:rsidRPr="005E3725" w:rsidRDefault="00A42FC9" w:rsidP="00A42FC9">
            <w:pPr>
              <w:rPr>
                <w:rFonts w:ascii="Book Antiqua" w:hAnsi="Book Antiqua"/>
                <w:b/>
              </w:rPr>
            </w:pPr>
            <w:r w:rsidRPr="005E3725">
              <w:rPr>
                <w:rFonts w:ascii="Book Antiqua" w:hAnsi="Book Antiqua"/>
                <w:b/>
              </w:rPr>
              <w:t>Size                                                                                           Strips</w:t>
            </w:r>
          </w:p>
          <w:p w:rsidR="00A42FC9" w:rsidRPr="005E3725" w:rsidRDefault="00A42FC9" w:rsidP="00A42FC9">
            <w:pPr>
              <w:rPr>
                <w:rFonts w:ascii="Book Antiqua" w:hAnsi="Book Antiqua"/>
              </w:rPr>
            </w:pPr>
            <w:r w:rsidRPr="005E3725">
              <w:rPr>
                <w:rFonts w:ascii="Book Antiqua" w:hAnsi="Book Antiqua"/>
              </w:rPr>
              <w:t xml:space="preserve">1. Saniplast Large 25mm x 72 mm                                </w:t>
            </w:r>
            <w:r w:rsidR="001F4514" w:rsidRPr="005E3725">
              <w:rPr>
                <w:rFonts w:ascii="Book Antiqua" w:hAnsi="Book Antiqua"/>
              </w:rPr>
              <w:t xml:space="preserve">      </w:t>
            </w:r>
            <w:r w:rsidRPr="005E3725">
              <w:rPr>
                <w:rFonts w:ascii="Book Antiqua" w:hAnsi="Book Antiqua"/>
              </w:rPr>
              <w:t xml:space="preserve"> 20 strips</w:t>
            </w:r>
          </w:p>
          <w:p w:rsidR="00A42FC9" w:rsidRPr="005E3725" w:rsidRDefault="00A42FC9" w:rsidP="00A42FC9">
            <w:pPr>
              <w:rPr>
                <w:rFonts w:ascii="Book Antiqua" w:hAnsi="Book Antiqua"/>
              </w:rPr>
            </w:pPr>
            <w:r w:rsidRPr="005E3725">
              <w:rPr>
                <w:rFonts w:ascii="Book Antiqua" w:hAnsi="Book Antiqua"/>
              </w:rPr>
              <w:t xml:space="preserve">2. Saniplast square 38 mm x 38mm                            </w:t>
            </w:r>
            <w:r w:rsidR="001F4514" w:rsidRPr="005E3725">
              <w:rPr>
                <w:rFonts w:ascii="Book Antiqua" w:hAnsi="Book Antiqua"/>
              </w:rPr>
              <w:t xml:space="preserve">       </w:t>
            </w:r>
            <w:r w:rsidRPr="005E3725">
              <w:rPr>
                <w:rFonts w:ascii="Book Antiqua" w:hAnsi="Book Antiqua"/>
              </w:rPr>
              <w:t xml:space="preserve">  20 strips</w:t>
            </w:r>
          </w:p>
          <w:p w:rsidR="005A3F40" w:rsidRPr="005E3725" w:rsidRDefault="00A42FC9" w:rsidP="005A3F40">
            <w:pPr>
              <w:rPr>
                <w:rFonts w:ascii="Book Antiqua" w:hAnsi="Book Antiqua"/>
              </w:rPr>
            </w:pPr>
            <w:r w:rsidRPr="005E3725">
              <w:rPr>
                <w:rFonts w:ascii="Book Antiqua" w:hAnsi="Book Antiqua"/>
              </w:rPr>
              <w:t xml:space="preserve">3. Saniplast Assorted 2 in 1 (Large + Square)            </w:t>
            </w:r>
            <w:r w:rsidR="001F4514" w:rsidRPr="005E3725">
              <w:rPr>
                <w:rFonts w:ascii="Book Antiqua" w:hAnsi="Book Antiqua"/>
              </w:rPr>
              <w:t xml:space="preserve">       </w:t>
            </w:r>
            <w:r w:rsidRPr="005E3725">
              <w:rPr>
                <w:rFonts w:ascii="Book Antiqua" w:hAnsi="Book Antiqua"/>
              </w:rPr>
              <w:t>20 strips</w:t>
            </w:r>
          </w:p>
          <w:p w:rsidR="005A3F40" w:rsidRPr="005E3725" w:rsidRDefault="005A3F40" w:rsidP="005A3F40">
            <w:pPr>
              <w:rPr>
                <w:rFonts w:ascii="Book Antiqua" w:hAnsi="Book Antiqua"/>
                <w:sz w:val="10"/>
                <w:szCs w:val="10"/>
              </w:rPr>
            </w:pPr>
          </w:p>
          <w:p w:rsidR="005A3F40" w:rsidRPr="005E3725" w:rsidRDefault="00A42FC9" w:rsidP="005A3F40">
            <w:pPr>
              <w:rPr>
                <w:rFonts w:ascii="Book Antiqua" w:hAnsi="Book Antiqua"/>
              </w:rPr>
            </w:pPr>
            <w:r w:rsidRPr="005E3725">
              <w:rPr>
                <w:rFonts w:ascii="Book Antiqua" w:hAnsi="Book Antiqua"/>
              </w:rPr>
              <w:t>DML No. 000515</w:t>
            </w:r>
          </w:p>
          <w:p w:rsidR="00A42FC9" w:rsidRPr="005E3725" w:rsidRDefault="00A42FC9" w:rsidP="005A3F40">
            <w:pPr>
              <w:rPr>
                <w:rFonts w:ascii="Book Antiqua" w:hAnsi="Book Antiqua"/>
              </w:rPr>
            </w:pPr>
            <w:r w:rsidRPr="005E3725">
              <w:rPr>
                <w:rFonts w:ascii="Book Antiqua" w:hAnsi="Book Antiqua"/>
              </w:rPr>
              <w:t>Issue date: 23-06-2013 (Renewal Applied)</w:t>
            </w:r>
          </w:p>
        </w:tc>
      </w:tr>
      <w:tr w:rsidR="000077A7" w:rsidRPr="005E3725" w:rsidTr="00A42FC9">
        <w:trPr>
          <w:trHeight w:val="325"/>
        </w:trPr>
        <w:tc>
          <w:tcPr>
            <w:tcW w:w="11091" w:type="dxa"/>
            <w:gridSpan w:val="12"/>
          </w:tcPr>
          <w:p w:rsidR="000077A7" w:rsidRPr="005E3725" w:rsidRDefault="000077A7" w:rsidP="001F4514">
            <w:pPr>
              <w:rPr>
                <w:rFonts w:ascii="Book Antiqua" w:hAnsi="Book Antiqua"/>
                <w:b/>
                <w:sz w:val="28"/>
                <w:szCs w:val="28"/>
              </w:rPr>
            </w:pPr>
            <w:r w:rsidRPr="005E3725">
              <w:rPr>
                <w:rFonts w:ascii="Book Antiqua" w:hAnsi="Book Antiqua"/>
                <w:b/>
                <w:sz w:val="28"/>
                <w:szCs w:val="28"/>
              </w:rPr>
              <w:t>Decision: Approved subject to GMP inspection.</w:t>
            </w:r>
          </w:p>
        </w:tc>
      </w:tr>
      <w:tr w:rsidR="00D0190A" w:rsidRPr="005E3725" w:rsidTr="00D0190A">
        <w:trPr>
          <w:trHeight w:val="325"/>
        </w:trPr>
        <w:tc>
          <w:tcPr>
            <w:tcW w:w="817" w:type="dxa"/>
            <w:gridSpan w:val="2"/>
          </w:tcPr>
          <w:p w:rsidR="00D0190A" w:rsidRPr="005E3725" w:rsidRDefault="00D0190A" w:rsidP="00C913EB">
            <w:pPr>
              <w:pStyle w:val="ListParagraph"/>
              <w:numPr>
                <w:ilvl w:val="0"/>
                <w:numId w:val="25"/>
              </w:numPr>
              <w:rPr>
                <w:rFonts w:ascii="Book Antiqua" w:hAnsi="Book Antiqua"/>
                <w:b/>
              </w:rPr>
            </w:pPr>
          </w:p>
        </w:tc>
        <w:tc>
          <w:tcPr>
            <w:tcW w:w="2880" w:type="dxa"/>
            <w:gridSpan w:val="2"/>
          </w:tcPr>
          <w:p w:rsidR="00D0190A" w:rsidRPr="005E3725" w:rsidRDefault="00D0190A" w:rsidP="003F30CA">
            <w:pPr>
              <w:rPr>
                <w:rFonts w:ascii="Book Antiqua" w:hAnsi="Book Antiqua" w:cstheme="majorBidi"/>
              </w:rPr>
            </w:pPr>
            <w:r w:rsidRPr="005E3725">
              <w:rPr>
                <w:rFonts w:ascii="Book Antiqua" w:hAnsi="Book Antiqua" w:cstheme="majorBidi"/>
              </w:rPr>
              <w:t>M/s, Crespak Medical Industries,</w:t>
            </w:r>
          </w:p>
          <w:p w:rsidR="00D0190A" w:rsidRPr="005E3725" w:rsidRDefault="00D0190A" w:rsidP="004A1747">
            <w:pPr>
              <w:rPr>
                <w:rFonts w:ascii="Book Antiqua" w:hAnsi="Book Antiqua" w:cstheme="majorBidi"/>
              </w:rPr>
            </w:pPr>
            <w:r w:rsidRPr="005E3725">
              <w:rPr>
                <w:rFonts w:ascii="Book Antiqua" w:hAnsi="Book Antiqua" w:cstheme="majorBidi"/>
              </w:rPr>
              <w:t>8 th KM Manga Raiwind Road,</w:t>
            </w:r>
            <w:r w:rsidR="004A1747" w:rsidRPr="005E3725">
              <w:rPr>
                <w:rFonts w:ascii="Book Antiqua" w:hAnsi="Book Antiqua" w:cstheme="majorBidi"/>
              </w:rPr>
              <w:t xml:space="preserve"> </w:t>
            </w:r>
            <w:r w:rsidRPr="005E3725">
              <w:rPr>
                <w:rFonts w:ascii="Book Antiqua" w:hAnsi="Book Antiqua" w:cstheme="majorBidi"/>
              </w:rPr>
              <w:t xml:space="preserve">Lahore. </w:t>
            </w:r>
          </w:p>
          <w:p w:rsidR="00D0190A" w:rsidRPr="005E3725" w:rsidRDefault="00D0190A" w:rsidP="003F30CA">
            <w:pPr>
              <w:rPr>
                <w:rFonts w:ascii="Book Antiqua" w:hAnsi="Book Antiqua" w:cstheme="majorBidi"/>
              </w:rPr>
            </w:pPr>
            <w:r w:rsidRPr="005E3725">
              <w:rPr>
                <w:rFonts w:ascii="Book Antiqua" w:hAnsi="Book Antiqua" w:cstheme="majorBidi"/>
              </w:rPr>
              <w:t>(ELM-0004)</w:t>
            </w:r>
          </w:p>
        </w:tc>
        <w:tc>
          <w:tcPr>
            <w:tcW w:w="1848" w:type="dxa"/>
          </w:tcPr>
          <w:p w:rsidR="00D0190A" w:rsidRPr="005E3725" w:rsidRDefault="00D0190A" w:rsidP="003F30CA">
            <w:pPr>
              <w:rPr>
                <w:rFonts w:ascii="Book Antiqua" w:hAnsi="Book Antiqua" w:cstheme="majorBidi"/>
              </w:rPr>
            </w:pPr>
            <w:r w:rsidRPr="005E3725">
              <w:rPr>
                <w:rFonts w:ascii="Book Antiqua" w:hAnsi="Book Antiqua" w:cstheme="majorBidi"/>
              </w:rPr>
              <w:t>Engel Plus</w:t>
            </w:r>
            <w:r w:rsidR="001F4514" w:rsidRPr="005E3725">
              <w:rPr>
                <w:rFonts w:ascii="Book Antiqua" w:hAnsi="Book Antiqua" w:cstheme="majorBidi"/>
              </w:rPr>
              <w:t xml:space="preserve"> </w:t>
            </w:r>
            <w:r w:rsidRPr="005E3725">
              <w:rPr>
                <w:rFonts w:ascii="Book Antiqua" w:hAnsi="Book Antiqua" w:cstheme="majorBidi"/>
              </w:rPr>
              <w:t>Disposable</w:t>
            </w:r>
          </w:p>
          <w:p w:rsidR="00D0190A" w:rsidRPr="005E3725" w:rsidRDefault="00D0190A" w:rsidP="003F30CA">
            <w:pPr>
              <w:spacing w:line="360" w:lineRule="auto"/>
              <w:rPr>
                <w:rFonts w:ascii="Book Antiqua" w:hAnsi="Book Antiqua" w:cstheme="majorBidi"/>
              </w:rPr>
            </w:pPr>
            <w:r w:rsidRPr="005E3725">
              <w:rPr>
                <w:rFonts w:ascii="Book Antiqua" w:hAnsi="Book Antiqua" w:cstheme="majorBidi"/>
              </w:rPr>
              <w:t>Syringe</w:t>
            </w:r>
          </w:p>
          <w:p w:rsidR="00D0190A" w:rsidRPr="005E3725" w:rsidRDefault="00D0190A" w:rsidP="00C00F74">
            <w:pPr>
              <w:rPr>
                <w:rFonts w:ascii="Book Antiqua" w:hAnsi="Book Antiqua" w:cstheme="majorBidi"/>
              </w:rPr>
            </w:pPr>
            <w:r w:rsidRPr="005E3725">
              <w:rPr>
                <w:rFonts w:ascii="Book Antiqua" w:hAnsi="Book Antiqua" w:cstheme="majorBidi"/>
              </w:rPr>
              <w:t>50 ml</w:t>
            </w:r>
          </w:p>
          <w:p w:rsidR="00D0190A" w:rsidRPr="005E3725" w:rsidRDefault="00D0190A" w:rsidP="00C00F74">
            <w:pPr>
              <w:rPr>
                <w:rFonts w:ascii="Book Antiqua" w:hAnsi="Book Antiqua" w:cstheme="majorBidi"/>
              </w:rPr>
            </w:pPr>
            <w:r w:rsidRPr="005E3725">
              <w:rPr>
                <w:rFonts w:ascii="Book Antiqua" w:hAnsi="Book Antiqua" w:cstheme="majorBidi"/>
              </w:rPr>
              <w:t>60 ml</w:t>
            </w:r>
          </w:p>
          <w:p w:rsidR="00D0190A" w:rsidRPr="005E3725" w:rsidRDefault="00D0190A" w:rsidP="003F30CA">
            <w:pPr>
              <w:rPr>
                <w:rFonts w:ascii="Book Antiqua" w:hAnsi="Book Antiqua" w:cstheme="majorBidi"/>
              </w:rPr>
            </w:pPr>
          </w:p>
        </w:tc>
        <w:tc>
          <w:tcPr>
            <w:tcW w:w="1849" w:type="dxa"/>
            <w:gridSpan w:val="2"/>
          </w:tcPr>
          <w:p w:rsidR="00D0190A" w:rsidRPr="005E3725" w:rsidRDefault="00D0190A" w:rsidP="003F30CA">
            <w:pPr>
              <w:rPr>
                <w:rFonts w:ascii="Book Antiqua" w:hAnsi="Book Antiqua" w:cstheme="majorBidi"/>
              </w:rPr>
            </w:pPr>
            <w:r w:rsidRPr="005E3725">
              <w:rPr>
                <w:rFonts w:ascii="Book Antiqua" w:hAnsi="Book Antiqua" w:cstheme="majorBidi"/>
              </w:rPr>
              <w:t>Disposable Syringe for single use.</w:t>
            </w:r>
          </w:p>
        </w:tc>
        <w:tc>
          <w:tcPr>
            <w:tcW w:w="1848" w:type="dxa"/>
            <w:gridSpan w:val="3"/>
          </w:tcPr>
          <w:p w:rsidR="00D0190A" w:rsidRPr="005E3725" w:rsidRDefault="00D0190A" w:rsidP="00D0190A">
            <w:pPr>
              <w:spacing w:line="360" w:lineRule="auto"/>
              <w:rPr>
                <w:rFonts w:ascii="Book Antiqua" w:hAnsi="Book Antiqua" w:cstheme="majorBidi"/>
              </w:rPr>
            </w:pPr>
            <w:r w:rsidRPr="005E3725">
              <w:rPr>
                <w:rFonts w:ascii="Book Antiqua" w:hAnsi="Book Antiqua" w:cstheme="majorBidi"/>
              </w:rPr>
              <w:t>Class B</w:t>
            </w:r>
          </w:p>
          <w:p w:rsidR="00D0190A" w:rsidRPr="005E3725" w:rsidRDefault="00D0190A" w:rsidP="00A42FC9">
            <w:pPr>
              <w:rPr>
                <w:rFonts w:ascii="Book Antiqua" w:hAnsi="Book Antiqua"/>
                <w:b/>
              </w:rPr>
            </w:pPr>
          </w:p>
        </w:tc>
        <w:tc>
          <w:tcPr>
            <w:tcW w:w="1849" w:type="dxa"/>
            <w:gridSpan w:val="2"/>
          </w:tcPr>
          <w:p w:rsidR="00D0190A" w:rsidRPr="005E3725" w:rsidRDefault="00D0190A" w:rsidP="00A42FC9">
            <w:pPr>
              <w:rPr>
                <w:rFonts w:ascii="Book Antiqua" w:hAnsi="Book Antiqua"/>
                <w:b/>
              </w:rPr>
            </w:pPr>
            <w:r w:rsidRPr="005E3725">
              <w:rPr>
                <w:rFonts w:ascii="Book Antiqua" w:hAnsi="Book Antiqua" w:cstheme="majorBidi"/>
              </w:rPr>
              <w:t>3 Years</w:t>
            </w:r>
          </w:p>
        </w:tc>
      </w:tr>
      <w:tr w:rsidR="000077A7" w:rsidRPr="005E3725" w:rsidTr="000077A7">
        <w:trPr>
          <w:trHeight w:val="325"/>
        </w:trPr>
        <w:tc>
          <w:tcPr>
            <w:tcW w:w="11091" w:type="dxa"/>
            <w:gridSpan w:val="12"/>
          </w:tcPr>
          <w:p w:rsidR="000077A7" w:rsidRPr="005E3725" w:rsidRDefault="00163057" w:rsidP="00C00F74">
            <w:pPr>
              <w:rPr>
                <w:rFonts w:ascii="Book Antiqua" w:hAnsi="Book Antiqua"/>
                <w:b/>
                <w:sz w:val="28"/>
                <w:szCs w:val="28"/>
              </w:rPr>
            </w:pPr>
            <w:r w:rsidRPr="005E3725">
              <w:rPr>
                <w:rFonts w:ascii="Book Antiqua" w:hAnsi="Book Antiqua"/>
                <w:b/>
                <w:sz w:val="28"/>
                <w:szCs w:val="28"/>
              </w:rPr>
              <w:t>Decision: Approved subject to GMP inspection.</w:t>
            </w:r>
          </w:p>
        </w:tc>
      </w:tr>
      <w:tr w:rsidR="00A339D7" w:rsidRPr="005E3725" w:rsidTr="00D0190A">
        <w:trPr>
          <w:trHeight w:val="325"/>
        </w:trPr>
        <w:tc>
          <w:tcPr>
            <w:tcW w:w="817" w:type="dxa"/>
            <w:gridSpan w:val="2"/>
          </w:tcPr>
          <w:p w:rsidR="00A339D7" w:rsidRPr="005E3725" w:rsidRDefault="00A339D7" w:rsidP="00A339D7">
            <w:pPr>
              <w:pStyle w:val="ListParagraph"/>
              <w:numPr>
                <w:ilvl w:val="0"/>
                <w:numId w:val="25"/>
              </w:numPr>
              <w:rPr>
                <w:rFonts w:ascii="Book Antiqua" w:hAnsi="Book Antiqua"/>
                <w:b/>
              </w:rPr>
            </w:pPr>
          </w:p>
        </w:tc>
        <w:tc>
          <w:tcPr>
            <w:tcW w:w="2880" w:type="dxa"/>
            <w:gridSpan w:val="2"/>
          </w:tcPr>
          <w:p w:rsidR="00A339D7" w:rsidRPr="005E3725" w:rsidRDefault="00A339D7" w:rsidP="00A339D7">
            <w:pPr>
              <w:rPr>
                <w:rFonts w:ascii="Book Antiqua" w:hAnsi="Book Antiqua" w:cstheme="majorBidi"/>
              </w:rPr>
            </w:pPr>
            <w:r w:rsidRPr="005E3725">
              <w:rPr>
                <w:rFonts w:ascii="Book Antiqua" w:hAnsi="Book Antiqua" w:cstheme="majorBidi"/>
              </w:rPr>
              <w:t>Kohinoor Industries.</w:t>
            </w:r>
          </w:p>
          <w:p w:rsidR="00A339D7" w:rsidRPr="005E3725" w:rsidRDefault="00A339D7" w:rsidP="00A339D7">
            <w:pPr>
              <w:rPr>
                <w:rFonts w:ascii="Book Antiqua" w:hAnsi="Book Antiqua" w:cstheme="majorBidi"/>
              </w:rPr>
            </w:pPr>
            <w:r w:rsidRPr="005E3725">
              <w:rPr>
                <w:rFonts w:ascii="Book Antiqua" w:hAnsi="Book Antiqua" w:cstheme="majorBidi"/>
              </w:rPr>
              <w:t>159-160, Small Industrial Estate, Sahiwal, Pakistan</w:t>
            </w:r>
          </w:p>
          <w:p w:rsidR="00A339D7" w:rsidRPr="005E3725" w:rsidRDefault="00A339D7" w:rsidP="00A339D7">
            <w:pPr>
              <w:rPr>
                <w:rFonts w:ascii="Book Antiqua" w:hAnsi="Book Antiqua" w:cstheme="majorBidi"/>
              </w:rPr>
            </w:pPr>
            <w:r w:rsidRPr="005E3725">
              <w:rPr>
                <w:rFonts w:ascii="Book Antiqua" w:hAnsi="Book Antiqua" w:cstheme="majorBidi"/>
              </w:rPr>
              <w:t>(DML No. 000197)</w:t>
            </w:r>
          </w:p>
          <w:p w:rsidR="00A339D7" w:rsidRPr="005E3725" w:rsidRDefault="00A339D7" w:rsidP="00A339D7">
            <w:pPr>
              <w:rPr>
                <w:rFonts w:ascii="Book Antiqua" w:hAnsi="Book Antiqua" w:cstheme="majorBidi"/>
              </w:rPr>
            </w:pPr>
          </w:p>
          <w:p w:rsidR="00A339D7" w:rsidRPr="005E3725" w:rsidRDefault="00A339D7" w:rsidP="00A339D7">
            <w:pPr>
              <w:rPr>
                <w:rFonts w:ascii="Book Antiqua" w:hAnsi="Book Antiqua" w:cstheme="majorBidi"/>
              </w:rPr>
            </w:pPr>
          </w:p>
        </w:tc>
        <w:tc>
          <w:tcPr>
            <w:tcW w:w="1848" w:type="dxa"/>
          </w:tcPr>
          <w:p w:rsidR="00A339D7" w:rsidRPr="005E3725" w:rsidRDefault="00A339D7" w:rsidP="00A339D7">
            <w:pPr>
              <w:rPr>
                <w:rFonts w:ascii="Book Antiqua" w:hAnsi="Book Antiqua" w:cstheme="majorBidi"/>
              </w:rPr>
            </w:pPr>
            <w:r w:rsidRPr="005E3725">
              <w:rPr>
                <w:rFonts w:ascii="Book Antiqua" w:hAnsi="Book Antiqua" w:cstheme="majorBidi"/>
              </w:rPr>
              <w:t>Oval Eye Pad Bandage</w:t>
            </w:r>
          </w:p>
          <w:p w:rsidR="00A339D7" w:rsidRPr="005E3725" w:rsidRDefault="00A339D7" w:rsidP="00A339D7">
            <w:pPr>
              <w:rPr>
                <w:rFonts w:ascii="Book Antiqua" w:hAnsi="Book Antiqua" w:cstheme="majorBidi"/>
              </w:rPr>
            </w:pPr>
          </w:p>
          <w:p w:rsidR="00A339D7" w:rsidRPr="005E3725" w:rsidRDefault="00A339D7" w:rsidP="00A339D7">
            <w:pPr>
              <w:rPr>
                <w:rFonts w:ascii="Book Antiqua" w:hAnsi="Book Antiqua" w:cstheme="majorBidi"/>
              </w:rPr>
            </w:pPr>
            <w:r w:rsidRPr="005E3725">
              <w:rPr>
                <w:rFonts w:ascii="Book Antiqua" w:hAnsi="Book Antiqua" w:cstheme="majorBidi"/>
              </w:rPr>
              <w:t>5 cm x 7.5 cm</w:t>
            </w:r>
          </w:p>
          <w:p w:rsidR="00A339D7" w:rsidRPr="005E3725" w:rsidRDefault="00A339D7" w:rsidP="00A339D7">
            <w:pPr>
              <w:rPr>
                <w:rFonts w:ascii="Book Antiqua" w:hAnsi="Book Antiqua" w:cstheme="majorBidi"/>
              </w:rPr>
            </w:pPr>
          </w:p>
          <w:p w:rsidR="00A339D7" w:rsidRPr="005E3725" w:rsidRDefault="00A339D7" w:rsidP="00A339D7">
            <w:pPr>
              <w:rPr>
                <w:rFonts w:ascii="Book Antiqua" w:hAnsi="Book Antiqua" w:cstheme="majorBidi"/>
              </w:rPr>
            </w:pPr>
            <w:r w:rsidRPr="005E3725">
              <w:rPr>
                <w:rFonts w:ascii="Book Antiqua" w:hAnsi="Book Antiqua" w:cstheme="majorBidi"/>
              </w:rPr>
              <w:t>GMP certificate issue date 08-12-2017.</w:t>
            </w:r>
          </w:p>
          <w:p w:rsidR="00A339D7" w:rsidRPr="005E3725" w:rsidRDefault="00A339D7" w:rsidP="00A339D7">
            <w:pPr>
              <w:rPr>
                <w:rFonts w:ascii="Book Antiqua" w:hAnsi="Book Antiqua" w:cstheme="majorBidi"/>
              </w:rPr>
            </w:pPr>
            <w:r w:rsidRPr="005E3725">
              <w:rPr>
                <w:rFonts w:ascii="Book Antiqua" w:hAnsi="Book Antiqua" w:cstheme="majorBidi"/>
              </w:rPr>
              <w:t xml:space="preserve">Sterilization by Gamma Rays from PARAS </w:t>
            </w:r>
          </w:p>
          <w:p w:rsidR="00A339D7" w:rsidRPr="005E3725" w:rsidRDefault="00A339D7" w:rsidP="00A339D7">
            <w:pPr>
              <w:rPr>
                <w:rFonts w:ascii="Book Antiqua" w:hAnsi="Book Antiqua" w:cstheme="majorBidi"/>
              </w:rPr>
            </w:pPr>
            <w:r w:rsidRPr="005E3725">
              <w:rPr>
                <w:rFonts w:ascii="Book Antiqua" w:hAnsi="Book Antiqua" w:cstheme="majorBidi"/>
              </w:rPr>
              <w:t xml:space="preserve">(Sterilization facility is not available at manufacturing premises). </w:t>
            </w:r>
          </w:p>
          <w:p w:rsidR="00A339D7" w:rsidRPr="005E3725" w:rsidRDefault="00A339D7" w:rsidP="00A339D7">
            <w:pPr>
              <w:rPr>
                <w:rFonts w:ascii="Book Antiqua" w:hAnsi="Book Antiqua" w:cstheme="majorBidi"/>
              </w:rPr>
            </w:pPr>
            <w:r w:rsidRPr="005E3725">
              <w:rPr>
                <w:rFonts w:ascii="Book Antiqua" w:hAnsi="Book Antiqua" w:cstheme="majorBidi"/>
              </w:rPr>
              <w:t>Sterlization validation  protocol  not provided)</w:t>
            </w:r>
          </w:p>
          <w:p w:rsidR="00A339D7" w:rsidRPr="005E3725" w:rsidRDefault="00A339D7" w:rsidP="00A339D7">
            <w:pPr>
              <w:rPr>
                <w:rFonts w:ascii="Book Antiqua" w:hAnsi="Book Antiqua" w:cstheme="majorBidi"/>
              </w:rPr>
            </w:pPr>
          </w:p>
          <w:p w:rsidR="00A339D7" w:rsidRPr="005E3725" w:rsidRDefault="00A339D7" w:rsidP="00A339D7">
            <w:pPr>
              <w:rPr>
                <w:rFonts w:ascii="Book Antiqua" w:hAnsi="Book Antiqua" w:cstheme="majorBidi"/>
              </w:rPr>
            </w:pPr>
          </w:p>
          <w:p w:rsidR="00A339D7" w:rsidRPr="005E3725" w:rsidRDefault="00A339D7" w:rsidP="00A339D7">
            <w:pPr>
              <w:rPr>
                <w:rFonts w:ascii="Book Antiqua" w:hAnsi="Book Antiqua" w:cstheme="majorBidi"/>
              </w:rPr>
            </w:pPr>
          </w:p>
          <w:p w:rsidR="00A339D7" w:rsidRPr="005E3725" w:rsidRDefault="00A339D7" w:rsidP="00A339D7">
            <w:pPr>
              <w:rPr>
                <w:rFonts w:ascii="Book Antiqua" w:hAnsi="Book Antiqua" w:cstheme="majorBidi"/>
              </w:rPr>
            </w:pPr>
          </w:p>
        </w:tc>
        <w:tc>
          <w:tcPr>
            <w:tcW w:w="1849" w:type="dxa"/>
            <w:gridSpan w:val="2"/>
          </w:tcPr>
          <w:p w:rsidR="00A339D7" w:rsidRPr="005E3725" w:rsidRDefault="00A339D7" w:rsidP="00A339D7">
            <w:pPr>
              <w:rPr>
                <w:rFonts w:ascii="Book Antiqua" w:hAnsi="Book Antiqua" w:cstheme="majorBidi"/>
              </w:rPr>
            </w:pPr>
            <w:r w:rsidRPr="005E3725">
              <w:rPr>
                <w:rFonts w:ascii="Book Antiqua" w:hAnsi="Book Antiqua" w:cstheme="majorBidi"/>
              </w:rPr>
              <w:t>An oval eye pad, measuring 5 cm by 7.5 cm attached lengthwise, by continuous stitching across its narrow ends, to the outer surface of the rolled open-wove bandage, approximately 20 cm from one end. This pad consist of absorbant cotton wool, which complies with the standard for the absorbant cotton wool.</w:t>
            </w:r>
          </w:p>
        </w:tc>
        <w:tc>
          <w:tcPr>
            <w:tcW w:w="1848" w:type="dxa"/>
            <w:gridSpan w:val="3"/>
          </w:tcPr>
          <w:p w:rsidR="00A339D7" w:rsidRPr="005E3725" w:rsidRDefault="00A339D7" w:rsidP="00A339D7">
            <w:pPr>
              <w:rPr>
                <w:rFonts w:ascii="Book Antiqua" w:hAnsi="Book Antiqua" w:cstheme="majorBidi"/>
              </w:rPr>
            </w:pPr>
            <w:r w:rsidRPr="005E3725">
              <w:rPr>
                <w:rFonts w:ascii="Book Antiqua" w:hAnsi="Book Antiqua" w:cstheme="majorBidi"/>
              </w:rPr>
              <w:t>Class B</w:t>
            </w:r>
          </w:p>
          <w:p w:rsidR="00A339D7" w:rsidRPr="005E3725" w:rsidRDefault="00A339D7" w:rsidP="00A339D7">
            <w:pPr>
              <w:rPr>
                <w:rFonts w:ascii="Book Antiqua" w:hAnsi="Book Antiqua" w:cstheme="majorBidi"/>
                <w:b/>
                <w:bCs/>
              </w:rPr>
            </w:pPr>
          </w:p>
        </w:tc>
        <w:tc>
          <w:tcPr>
            <w:tcW w:w="1849" w:type="dxa"/>
            <w:gridSpan w:val="2"/>
          </w:tcPr>
          <w:p w:rsidR="00A339D7" w:rsidRPr="005E3725" w:rsidRDefault="00A339D7" w:rsidP="00A339D7">
            <w:pPr>
              <w:rPr>
                <w:rFonts w:ascii="Book Antiqua" w:hAnsi="Book Antiqua" w:cstheme="majorBidi"/>
                <w:b/>
                <w:bCs/>
              </w:rPr>
            </w:pPr>
            <w:r w:rsidRPr="005E3725">
              <w:rPr>
                <w:rFonts w:ascii="Book Antiqua" w:hAnsi="Book Antiqua" w:cstheme="majorBidi"/>
              </w:rPr>
              <w:t>3 Years</w:t>
            </w:r>
          </w:p>
        </w:tc>
      </w:tr>
      <w:tr w:rsidR="00163057" w:rsidRPr="005E3725" w:rsidTr="00E96485">
        <w:trPr>
          <w:trHeight w:val="325"/>
        </w:trPr>
        <w:tc>
          <w:tcPr>
            <w:tcW w:w="11091" w:type="dxa"/>
            <w:gridSpan w:val="12"/>
          </w:tcPr>
          <w:p w:rsidR="00163057" w:rsidRPr="005E3725" w:rsidRDefault="00163057" w:rsidP="00163057">
            <w:pPr>
              <w:rPr>
                <w:rFonts w:ascii="Book Antiqua" w:hAnsi="Book Antiqua"/>
                <w:b/>
                <w:sz w:val="28"/>
                <w:szCs w:val="28"/>
              </w:rPr>
            </w:pPr>
            <w:r w:rsidRPr="005E3725">
              <w:rPr>
                <w:rFonts w:ascii="Book Antiqua" w:hAnsi="Book Antiqua"/>
                <w:b/>
                <w:sz w:val="28"/>
                <w:szCs w:val="28"/>
              </w:rPr>
              <w:t>Decision: Approved subject to GMP inspection.</w:t>
            </w:r>
          </w:p>
          <w:p w:rsidR="00163057" w:rsidRPr="005E3725" w:rsidRDefault="00163057" w:rsidP="00A339D7">
            <w:pPr>
              <w:rPr>
                <w:rFonts w:ascii="Book Antiqua" w:hAnsi="Book Antiqua" w:cstheme="majorBidi"/>
              </w:rPr>
            </w:pPr>
          </w:p>
        </w:tc>
      </w:tr>
    </w:tbl>
    <w:p w:rsidR="00DD14C2" w:rsidRPr="005E3725" w:rsidRDefault="00DD14C2" w:rsidP="00163057">
      <w:pPr>
        <w:ind w:left="1710" w:hanging="1710"/>
        <w:jc w:val="both"/>
        <w:rPr>
          <w:rFonts w:ascii="Book Antiqua" w:hAnsi="Book Antiqua" w:cstheme="majorBidi"/>
          <w:b/>
          <w:bCs/>
        </w:rPr>
      </w:pPr>
      <w:r w:rsidRPr="005E3725">
        <w:rPr>
          <w:rFonts w:ascii="Book Antiqua" w:hAnsi="Book Antiqua"/>
          <w:b/>
        </w:rPr>
        <w:t xml:space="preserve">Item No.VII. </w:t>
      </w:r>
      <w:r w:rsidRPr="005E3725">
        <w:rPr>
          <w:rFonts w:ascii="Book Antiqua" w:hAnsi="Book Antiqua" w:cstheme="majorBidi"/>
          <w:b/>
          <w:bCs/>
          <w:u w:val="single"/>
        </w:rPr>
        <w:t>APPLICATIONS FOR GRANT OF RENEWAL OF REGISTRATION OF MEDICAL DEVICES FOR LOCAL MANUFACTURE</w:t>
      </w:r>
      <w:r w:rsidRPr="005E3725">
        <w:rPr>
          <w:rFonts w:ascii="Book Antiqua" w:hAnsi="Book Antiqua" w:cstheme="majorBidi"/>
          <w:b/>
          <w:bCs/>
        </w:rPr>
        <w:t>.</w:t>
      </w:r>
    </w:p>
    <w:p w:rsidR="00DD14C2" w:rsidRPr="005E3725" w:rsidRDefault="00DD14C2" w:rsidP="00DD14C2">
      <w:pPr>
        <w:ind w:left="1276" w:hanging="1418"/>
        <w:rPr>
          <w:rFonts w:ascii="Book Antiqua" w:hAnsi="Book Antiqua" w:cstheme="majorBidi"/>
          <w:b/>
          <w:bCs/>
        </w:rPr>
      </w:pPr>
    </w:p>
    <w:p w:rsidR="001F4514" w:rsidRPr="005E3725" w:rsidRDefault="001F4514" w:rsidP="001F4514">
      <w:pPr>
        <w:spacing w:line="360" w:lineRule="auto"/>
        <w:jc w:val="both"/>
        <w:rPr>
          <w:rFonts w:ascii="Book Antiqua" w:hAnsi="Book Antiqua"/>
        </w:rPr>
      </w:pPr>
      <w:r w:rsidRPr="005E3725">
        <w:rPr>
          <w:rFonts w:ascii="Book Antiqua" w:hAnsi="Book Antiqua"/>
        </w:rPr>
        <w:tab/>
        <w:t xml:space="preserve">             Secretary MDB informed the Board that the following applications for grant of renewal of registration of medical devices for local manufacture under Medical Devices Rules, 2017 were received in the Division. The MDB discussed and decided as mentioned against earch:</w:t>
      </w:r>
    </w:p>
    <w:p w:rsidR="001F4514" w:rsidRPr="005E3725" w:rsidRDefault="001F4514" w:rsidP="00DD14C2">
      <w:pPr>
        <w:ind w:left="1276" w:hanging="1418"/>
        <w:rPr>
          <w:rFonts w:ascii="Book Antiqua" w:hAnsi="Book Antiqua" w:cstheme="majorBidi"/>
          <w:b/>
          <w:bCs/>
        </w:rPr>
      </w:pPr>
    </w:p>
    <w:p w:rsidR="00DD14C2" w:rsidRPr="005E3725" w:rsidRDefault="00DD14C2" w:rsidP="00DD14C2">
      <w:pPr>
        <w:ind w:left="-142" w:firstLine="142"/>
        <w:jc w:val="both"/>
        <w:rPr>
          <w:rFonts w:ascii="Book Antiqua" w:hAnsi="Book Antiqua"/>
        </w:rPr>
      </w:pPr>
    </w:p>
    <w:tbl>
      <w:tblPr>
        <w:tblStyle w:val="TableGrid"/>
        <w:tblW w:w="10462" w:type="dxa"/>
        <w:tblLayout w:type="fixed"/>
        <w:tblLook w:val="04A0" w:firstRow="1" w:lastRow="0" w:firstColumn="1" w:lastColumn="0" w:noHBand="0" w:noVBand="1"/>
      </w:tblPr>
      <w:tblGrid>
        <w:gridCol w:w="826"/>
        <w:gridCol w:w="2294"/>
        <w:gridCol w:w="2868"/>
        <w:gridCol w:w="2868"/>
        <w:gridCol w:w="1606"/>
      </w:tblGrid>
      <w:tr w:rsidR="0001333D" w:rsidRPr="005E3725" w:rsidTr="003F30CA">
        <w:trPr>
          <w:trHeight w:val="1260"/>
        </w:trPr>
        <w:tc>
          <w:tcPr>
            <w:tcW w:w="826" w:type="dxa"/>
          </w:tcPr>
          <w:p w:rsidR="0001333D" w:rsidRPr="005E3725" w:rsidRDefault="0001333D" w:rsidP="003F30CA">
            <w:pPr>
              <w:ind w:firstLine="720"/>
              <w:rPr>
                <w:rFonts w:ascii="Book Antiqua" w:hAnsi="Book Antiqua" w:cstheme="majorBidi"/>
                <w:b/>
              </w:rPr>
            </w:pPr>
          </w:p>
          <w:p w:rsidR="0001333D" w:rsidRPr="005E3725" w:rsidRDefault="0001333D" w:rsidP="003F30CA">
            <w:pPr>
              <w:rPr>
                <w:rFonts w:ascii="Book Antiqua" w:hAnsi="Book Antiqua" w:cstheme="majorBidi"/>
                <w:b/>
              </w:rPr>
            </w:pPr>
            <w:r w:rsidRPr="005E3725">
              <w:rPr>
                <w:rFonts w:ascii="Book Antiqua" w:hAnsi="Book Antiqua" w:cstheme="majorBidi"/>
                <w:b/>
              </w:rPr>
              <w:t>S. No.</w:t>
            </w:r>
          </w:p>
        </w:tc>
        <w:tc>
          <w:tcPr>
            <w:tcW w:w="2294" w:type="dxa"/>
          </w:tcPr>
          <w:p w:rsidR="0001333D" w:rsidRPr="005E3725" w:rsidRDefault="0001333D" w:rsidP="003F30CA">
            <w:pPr>
              <w:rPr>
                <w:rFonts w:ascii="Book Antiqua" w:hAnsi="Book Antiqua" w:cstheme="majorBidi"/>
                <w:b/>
              </w:rPr>
            </w:pPr>
            <w:r w:rsidRPr="005E3725">
              <w:rPr>
                <w:rFonts w:ascii="Book Antiqua" w:hAnsi="Book Antiqua" w:cstheme="majorBidi"/>
                <w:b/>
              </w:rPr>
              <w:t>Name of Establishment with Licence Number</w:t>
            </w:r>
          </w:p>
        </w:tc>
        <w:tc>
          <w:tcPr>
            <w:tcW w:w="2868" w:type="dxa"/>
          </w:tcPr>
          <w:p w:rsidR="0001333D" w:rsidRPr="005E3725" w:rsidRDefault="0001333D" w:rsidP="003F30CA">
            <w:pPr>
              <w:rPr>
                <w:rFonts w:ascii="Book Antiqua" w:hAnsi="Book Antiqua" w:cstheme="majorBidi"/>
                <w:b/>
              </w:rPr>
            </w:pPr>
            <w:r w:rsidRPr="005E3725">
              <w:rPr>
                <w:rFonts w:ascii="Book Antiqua" w:hAnsi="Book Antiqua" w:cstheme="majorBidi"/>
                <w:b/>
              </w:rPr>
              <w:t>Brand Name of Medical Devices with Class and Shelf life</w:t>
            </w:r>
          </w:p>
        </w:tc>
        <w:tc>
          <w:tcPr>
            <w:tcW w:w="2868" w:type="dxa"/>
          </w:tcPr>
          <w:p w:rsidR="0001333D" w:rsidRPr="005E3725" w:rsidRDefault="0001333D" w:rsidP="003F30CA">
            <w:pPr>
              <w:rPr>
                <w:rFonts w:ascii="Book Antiqua" w:hAnsi="Book Antiqua" w:cstheme="majorBidi"/>
                <w:b/>
              </w:rPr>
            </w:pPr>
            <w:r w:rsidRPr="005E3725">
              <w:rPr>
                <w:rFonts w:ascii="Book Antiqua" w:hAnsi="Book Antiqua" w:cstheme="majorBidi"/>
                <w:b/>
              </w:rPr>
              <w:t>Description of Medical Device</w:t>
            </w:r>
          </w:p>
        </w:tc>
        <w:tc>
          <w:tcPr>
            <w:tcW w:w="1606" w:type="dxa"/>
          </w:tcPr>
          <w:p w:rsidR="0001333D" w:rsidRPr="005E3725" w:rsidRDefault="0001333D" w:rsidP="003F30CA">
            <w:pPr>
              <w:rPr>
                <w:rFonts w:ascii="Book Antiqua" w:hAnsi="Book Antiqua" w:cstheme="majorBidi"/>
                <w:b/>
                <w:bCs/>
              </w:rPr>
            </w:pPr>
            <w:r w:rsidRPr="005E3725">
              <w:rPr>
                <w:rFonts w:ascii="Book Antiqua" w:hAnsi="Book Antiqua" w:cstheme="majorBidi"/>
                <w:b/>
                <w:bCs/>
              </w:rPr>
              <w:t xml:space="preserve">Remarks </w:t>
            </w:r>
          </w:p>
        </w:tc>
      </w:tr>
      <w:tr w:rsidR="0001333D" w:rsidRPr="005E3725" w:rsidTr="003F30CA">
        <w:trPr>
          <w:trHeight w:val="1260"/>
        </w:trPr>
        <w:tc>
          <w:tcPr>
            <w:tcW w:w="826" w:type="dxa"/>
            <w:shd w:val="clear" w:color="auto" w:fill="auto"/>
          </w:tcPr>
          <w:p w:rsidR="0001333D" w:rsidRPr="005E3725" w:rsidRDefault="0001333D" w:rsidP="0001333D">
            <w:pPr>
              <w:pStyle w:val="ListParagraph"/>
              <w:widowControl/>
              <w:numPr>
                <w:ilvl w:val="0"/>
                <w:numId w:val="26"/>
              </w:numPr>
              <w:contextualSpacing/>
              <w:jc w:val="left"/>
              <w:rPr>
                <w:rFonts w:ascii="Book Antiqua" w:hAnsi="Book Antiqua" w:cstheme="majorBidi"/>
              </w:rPr>
            </w:pPr>
          </w:p>
        </w:tc>
        <w:tc>
          <w:tcPr>
            <w:tcW w:w="2294" w:type="dxa"/>
            <w:shd w:val="clear" w:color="auto" w:fill="auto"/>
          </w:tcPr>
          <w:p w:rsidR="0001333D" w:rsidRPr="005E3725" w:rsidRDefault="0001333D" w:rsidP="003F30CA">
            <w:pPr>
              <w:rPr>
                <w:rFonts w:ascii="Book Antiqua" w:hAnsi="Book Antiqua" w:cstheme="majorBidi"/>
              </w:rPr>
            </w:pPr>
            <w:r w:rsidRPr="005E3725">
              <w:rPr>
                <w:rFonts w:ascii="Book Antiqua" w:hAnsi="Book Antiqua" w:cstheme="majorBidi"/>
              </w:rPr>
              <w:t>M/s, Crespak Medical Industries,</w:t>
            </w:r>
          </w:p>
          <w:p w:rsidR="0001333D" w:rsidRPr="005E3725" w:rsidRDefault="0001333D" w:rsidP="003F30CA">
            <w:pPr>
              <w:rPr>
                <w:rFonts w:ascii="Book Antiqua" w:hAnsi="Book Antiqua" w:cstheme="majorBidi"/>
              </w:rPr>
            </w:pPr>
            <w:r w:rsidRPr="005E3725">
              <w:rPr>
                <w:rFonts w:ascii="Book Antiqua" w:hAnsi="Book Antiqua" w:cstheme="majorBidi"/>
              </w:rPr>
              <w:t>8 th KM Manga Raiwind Road,</w:t>
            </w:r>
          </w:p>
          <w:p w:rsidR="0001333D" w:rsidRPr="005E3725" w:rsidRDefault="0001333D" w:rsidP="003F30CA">
            <w:pPr>
              <w:rPr>
                <w:rFonts w:ascii="Book Antiqua" w:hAnsi="Book Antiqua" w:cstheme="majorBidi"/>
              </w:rPr>
            </w:pPr>
            <w:r w:rsidRPr="005E3725">
              <w:rPr>
                <w:rFonts w:ascii="Book Antiqua" w:hAnsi="Book Antiqua" w:cstheme="majorBidi"/>
              </w:rPr>
              <w:t xml:space="preserve">Lahore. </w:t>
            </w:r>
          </w:p>
          <w:p w:rsidR="0001333D" w:rsidRPr="005E3725" w:rsidRDefault="0001333D" w:rsidP="003F30CA">
            <w:pPr>
              <w:rPr>
                <w:rFonts w:ascii="Book Antiqua" w:hAnsi="Book Antiqua" w:cstheme="majorBidi"/>
              </w:rPr>
            </w:pPr>
            <w:r w:rsidRPr="005E3725">
              <w:rPr>
                <w:rFonts w:ascii="Book Antiqua" w:hAnsi="Book Antiqua" w:cstheme="majorBidi"/>
              </w:rPr>
              <w:t>(ELM-0004)</w:t>
            </w:r>
          </w:p>
        </w:tc>
        <w:tc>
          <w:tcPr>
            <w:tcW w:w="2868" w:type="dxa"/>
            <w:shd w:val="clear" w:color="auto" w:fill="auto"/>
          </w:tcPr>
          <w:p w:rsidR="0001333D" w:rsidRPr="005E3725" w:rsidRDefault="0001333D" w:rsidP="003F30CA">
            <w:pPr>
              <w:rPr>
                <w:rFonts w:ascii="Book Antiqua" w:hAnsi="Book Antiqua" w:cstheme="majorBidi"/>
              </w:rPr>
            </w:pPr>
            <w:r w:rsidRPr="005E3725">
              <w:rPr>
                <w:rFonts w:ascii="Book Antiqua" w:hAnsi="Book Antiqua" w:cstheme="majorBidi"/>
              </w:rPr>
              <w:t>Crescon I.V Disposable</w:t>
            </w:r>
          </w:p>
          <w:p w:rsidR="0001333D" w:rsidRPr="005E3725" w:rsidRDefault="0001333D" w:rsidP="003F30CA">
            <w:pPr>
              <w:rPr>
                <w:rFonts w:ascii="Book Antiqua" w:hAnsi="Book Antiqua" w:cstheme="majorBidi"/>
              </w:rPr>
            </w:pPr>
            <w:r w:rsidRPr="005E3725">
              <w:rPr>
                <w:rFonts w:ascii="Book Antiqua" w:hAnsi="Book Antiqua" w:cstheme="majorBidi"/>
              </w:rPr>
              <w:t>Cannula with wings</w:t>
            </w:r>
          </w:p>
          <w:p w:rsidR="0001333D" w:rsidRPr="005E3725" w:rsidRDefault="0001333D" w:rsidP="003F30CA">
            <w:pPr>
              <w:rPr>
                <w:rFonts w:ascii="Book Antiqua" w:hAnsi="Book Antiqua" w:cstheme="majorBidi"/>
              </w:rPr>
            </w:pPr>
            <w:r w:rsidRPr="005E3725">
              <w:rPr>
                <w:rFonts w:ascii="Book Antiqua" w:hAnsi="Book Antiqua" w:cstheme="majorBidi"/>
              </w:rPr>
              <w:t>(Butterfly type)</w:t>
            </w:r>
          </w:p>
          <w:p w:rsidR="0001333D" w:rsidRPr="005E3725" w:rsidRDefault="0001333D" w:rsidP="003F30CA">
            <w:pPr>
              <w:rPr>
                <w:rFonts w:ascii="Book Antiqua" w:hAnsi="Book Antiqua" w:cstheme="majorBidi"/>
              </w:rPr>
            </w:pPr>
          </w:p>
          <w:p w:rsidR="0001333D" w:rsidRPr="005E3725" w:rsidRDefault="0001333D" w:rsidP="003F30CA">
            <w:pPr>
              <w:rPr>
                <w:rFonts w:ascii="Book Antiqua" w:hAnsi="Book Antiqua" w:cstheme="majorBidi"/>
              </w:rPr>
            </w:pPr>
            <w:r w:rsidRPr="005E3725">
              <w:rPr>
                <w:rFonts w:ascii="Book Antiqua" w:hAnsi="Book Antiqua" w:cstheme="majorBidi"/>
              </w:rPr>
              <w:t>1’s/18G</w:t>
            </w:r>
          </w:p>
          <w:p w:rsidR="0001333D" w:rsidRPr="005E3725" w:rsidRDefault="0001333D" w:rsidP="003F30CA">
            <w:pPr>
              <w:rPr>
                <w:rFonts w:ascii="Book Antiqua" w:hAnsi="Book Antiqua" w:cstheme="majorBidi"/>
              </w:rPr>
            </w:pPr>
            <w:r w:rsidRPr="005E3725">
              <w:rPr>
                <w:rFonts w:ascii="Book Antiqua" w:hAnsi="Book Antiqua" w:cstheme="majorBidi"/>
              </w:rPr>
              <w:t>1’s/20G</w:t>
            </w:r>
          </w:p>
          <w:p w:rsidR="0001333D" w:rsidRPr="005E3725" w:rsidRDefault="0001333D" w:rsidP="003F30CA">
            <w:pPr>
              <w:rPr>
                <w:rFonts w:ascii="Book Antiqua" w:hAnsi="Book Antiqua" w:cstheme="majorBidi"/>
              </w:rPr>
            </w:pPr>
            <w:r w:rsidRPr="005E3725">
              <w:rPr>
                <w:rFonts w:ascii="Book Antiqua" w:hAnsi="Book Antiqua" w:cstheme="majorBidi"/>
              </w:rPr>
              <w:t>1’s/22G</w:t>
            </w:r>
          </w:p>
          <w:p w:rsidR="0001333D" w:rsidRPr="005E3725" w:rsidRDefault="0001333D" w:rsidP="003F30CA">
            <w:pPr>
              <w:rPr>
                <w:rFonts w:ascii="Book Antiqua" w:hAnsi="Book Antiqua" w:cstheme="majorBidi"/>
              </w:rPr>
            </w:pPr>
            <w:r w:rsidRPr="005E3725">
              <w:rPr>
                <w:rFonts w:ascii="Book Antiqua" w:hAnsi="Book Antiqua" w:cstheme="majorBidi"/>
              </w:rPr>
              <w:t>1’s/24G</w:t>
            </w:r>
          </w:p>
          <w:p w:rsidR="0001333D" w:rsidRPr="005E3725" w:rsidRDefault="0001333D" w:rsidP="003F30CA">
            <w:pPr>
              <w:rPr>
                <w:rFonts w:ascii="Book Antiqua" w:hAnsi="Book Antiqua" w:cstheme="majorBidi"/>
              </w:rPr>
            </w:pPr>
          </w:p>
          <w:p w:rsidR="0001333D" w:rsidRPr="005E3725" w:rsidRDefault="0001333D" w:rsidP="003F30CA">
            <w:pPr>
              <w:spacing w:line="360" w:lineRule="auto"/>
              <w:rPr>
                <w:rFonts w:ascii="Book Antiqua" w:hAnsi="Book Antiqua" w:cstheme="majorBidi"/>
              </w:rPr>
            </w:pPr>
            <w:r w:rsidRPr="005E3725">
              <w:rPr>
                <w:rFonts w:ascii="Book Antiqua" w:hAnsi="Book Antiqua" w:cstheme="majorBidi"/>
              </w:rPr>
              <w:t>Class B</w:t>
            </w:r>
          </w:p>
          <w:p w:rsidR="0001333D" w:rsidRPr="005E3725" w:rsidRDefault="0001333D" w:rsidP="003F30CA">
            <w:pPr>
              <w:rPr>
                <w:rFonts w:ascii="Book Antiqua" w:hAnsi="Book Antiqua" w:cstheme="majorBidi"/>
              </w:rPr>
            </w:pPr>
            <w:r w:rsidRPr="005E3725">
              <w:rPr>
                <w:rFonts w:ascii="Book Antiqua" w:hAnsi="Book Antiqua" w:cstheme="majorBidi"/>
              </w:rPr>
              <w:t>Shelf Life: 3 Years</w:t>
            </w:r>
          </w:p>
          <w:p w:rsidR="0001333D" w:rsidRPr="005E3725" w:rsidRDefault="0001333D" w:rsidP="003F30CA">
            <w:pPr>
              <w:rPr>
                <w:rFonts w:ascii="Book Antiqua" w:hAnsi="Book Antiqua" w:cstheme="majorBidi"/>
              </w:rPr>
            </w:pPr>
            <w:r w:rsidRPr="005E3725">
              <w:rPr>
                <w:rFonts w:ascii="Book Antiqua" w:hAnsi="Book Antiqua" w:cstheme="majorBidi"/>
              </w:rPr>
              <w:t>Drug Registration No. 070399</w:t>
            </w:r>
          </w:p>
          <w:p w:rsidR="0001333D" w:rsidRPr="005E3725" w:rsidRDefault="0001333D" w:rsidP="003F30CA">
            <w:pPr>
              <w:rPr>
                <w:rFonts w:ascii="Book Antiqua" w:hAnsi="Book Antiqua" w:cstheme="majorBidi"/>
              </w:rPr>
            </w:pPr>
          </w:p>
        </w:tc>
        <w:tc>
          <w:tcPr>
            <w:tcW w:w="2868" w:type="dxa"/>
            <w:shd w:val="clear" w:color="auto" w:fill="auto"/>
          </w:tcPr>
          <w:p w:rsidR="0001333D" w:rsidRPr="005E3725" w:rsidRDefault="0001333D" w:rsidP="003F30CA">
            <w:pPr>
              <w:rPr>
                <w:rFonts w:ascii="Book Antiqua" w:hAnsi="Book Antiqua" w:cstheme="majorBidi"/>
              </w:rPr>
            </w:pPr>
            <w:r w:rsidRPr="005E3725">
              <w:rPr>
                <w:rFonts w:ascii="Book Antiqua" w:hAnsi="Book Antiqua" w:cstheme="majorBidi"/>
              </w:rPr>
              <w:t xml:space="preserve">Disposable I.V Cannula for single use. </w:t>
            </w:r>
          </w:p>
        </w:tc>
        <w:tc>
          <w:tcPr>
            <w:tcW w:w="1606" w:type="dxa"/>
            <w:shd w:val="clear" w:color="auto" w:fill="auto"/>
          </w:tcPr>
          <w:p w:rsidR="0001333D" w:rsidRPr="005E3725" w:rsidRDefault="00163057" w:rsidP="003F30CA">
            <w:pPr>
              <w:rPr>
                <w:rFonts w:ascii="Book Antiqua" w:hAnsi="Book Antiqua" w:cstheme="majorBidi"/>
                <w:b/>
                <w:bCs/>
              </w:rPr>
            </w:pPr>
            <w:r w:rsidRPr="005E3725">
              <w:rPr>
                <w:rFonts w:ascii="Book Antiqua" w:hAnsi="Book Antiqua" w:cstheme="majorBidi"/>
                <w:b/>
                <w:bCs/>
              </w:rPr>
              <w:t>Approved.</w:t>
            </w:r>
          </w:p>
        </w:tc>
      </w:tr>
      <w:tr w:rsidR="0001333D" w:rsidRPr="005E3725" w:rsidTr="003F30CA">
        <w:trPr>
          <w:trHeight w:val="1260"/>
        </w:trPr>
        <w:tc>
          <w:tcPr>
            <w:tcW w:w="826" w:type="dxa"/>
            <w:shd w:val="clear" w:color="auto" w:fill="auto"/>
          </w:tcPr>
          <w:p w:rsidR="0001333D" w:rsidRPr="005E3725" w:rsidRDefault="0001333D" w:rsidP="0001333D">
            <w:pPr>
              <w:pStyle w:val="ListParagraph"/>
              <w:widowControl/>
              <w:numPr>
                <w:ilvl w:val="0"/>
                <w:numId w:val="26"/>
              </w:numPr>
              <w:contextualSpacing/>
              <w:jc w:val="left"/>
              <w:rPr>
                <w:rFonts w:ascii="Book Antiqua" w:hAnsi="Book Antiqua" w:cstheme="majorBidi"/>
              </w:rPr>
            </w:pPr>
          </w:p>
        </w:tc>
        <w:tc>
          <w:tcPr>
            <w:tcW w:w="2294" w:type="dxa"/>
            <w:shd w:val="clear" w:color="auto" w:fill="auto"/>
          </w:tcPr>
          <w:p w:rsidR="0001333D" w:rsidRPr="005E3725" w:rsidRDefault="0001333D" w:rsidP="003F30CA">
            <w:pPr>
              <w:rPr>
                <w:rFonts w:ascii="Book Antiqua" w:hAnsi="Book Antiqua" w:cstheme="majorBidi"/>
              </w:rPr>
            </w:pPr>
            <w:r w:rsidRPr="005E3725">
              <w:rPr>
                <w:rFonts w:ascii="Book Antiqua" w:hAnsi="Book Antiqua" w:cstheme="majorBidi"/>
              </w:rPr>
              <w:t>M/s, Crespak Medical Industries,</w:t>
            </w:r>
          </w:p>
          <w:p w:rsidR="0001333D" w:rsidRPr="005E3725" w:rsidRDefault="0001333D" w:rsidP="003F30CA">
            <w:pPr>
              <w:rPr>
                <w:rFonts w:ascii="Book Antiqua" w:hAnsi="Book Antiqua" w:cstheme="majorBidi"/>
              </w:rPr>
            </w:pPr>
            <w:r w:rsidRPr="005E3725">
              <w:rPr>
                <w:rFonts w:ascii="Book Antiqua" w:hAnsi="Book Antiqua" w:cstheme="majorBidi"/>
              </w:rPr>
              <w:t>8 th KM Manga Raiwind Road,</w:t>
            </w:r>
          </w:p>
          <w:p w:rsidR="0001333D" w:rsidRPr="005E3725" w:rsidRDefault="0001333D" w:rsidP="003F30CA">
            <w:pPr>
              <w:rPr>
                <w:rFonts w:ascii="Book Antiqua" w:hAnsi="Book Antiqua" w:cstheme="majorBidi"/>
              </w:rPr>
            </w:pPr>
            <w:r w:rsidRPr="005E3725">
              <w:rPr>
                <w:rFonts w:ascii="Book Antiqua" w:hAnsi="Book Antiqua" w:cstheme="majorBidi"/>
              </w:rPr>
              <w:t xml:space="preserve">Lahore. </w:t>
            </w:r>
          </w:p>
          <w:p w:rsidR="0001333D" w:rsidRPr="005E3725" w:rsidRDefault="0001333D" w:rsidP="003F30CA">
            <w:pPr>
              <w:rPr>
                <w:rFonts w:ascii="Book Antiqua" w:hAnsi="Book Antiqua" w:cstheme="majorBidi"/>
              </w:rPr>
            </w:pPr>
            <w:r w:rsidRPr="005E3725">
              <w:rPr>
                <w:rFonts w:ascii="Book Antiqua" w:hAnsi="Book Antiqua" w:cstheme="majorBidi"/>
              </w:rPr>
              <w:t>(ELM-0004)</w:t>
            </w:r>
          </w:p>
        </w:tc>
        <w:tc>
          <w:tcPr>
            <w:tcW w:w="2868" w:type="dxa"/>
            <w:shd w:val="clear" w:color="auto" w:fill="auto"/>
          </w:tcPr>
          <w:p w:rsidR="0001333D" w:rsidRPr="005E3725" w:rsidRDefault="0001333D" w:rsidP="003F30CA">
            <w:pPr>
              <w:rPr>
                <w:rFonts w:ascii="Book Antiqua" w:hAnsi="Book Antiqua" w:cstheme="majorBidi"/>
              </w:rPr>
            </w:pPr>
            <w:r w:rsidRPr="005E3725">
              <w:rPr>
                <w:rFonts w:ascii="Book Antiqua" w:hAnsi="Book Antiqua" w:cstheme="majorBidi"/>
              </w:rPr>
              <w:t>DispojektDisposable IV</w:t>
            </w:r>
          </w:p>
          <w:p w:rsidR="0001333D" w:rsidRPr="005E3725" w:rsidRDefault="0001333D" w:rsidP="003F30CA">
            <w:pPr>
              <w:rPr>
                <w:rFonts w:ascii="Book Antiqua" w:hAnsi="Book Antiqua" w:cstheme="majorBidi"/>
              </w:rPr>
            </w:pPr>
            <w:r w:rsidRPr="005E3725">
              <w:rPr>
                <w:rFonts w:ascii="Book Antiqua" w:hAnsi="Book Antiqua" w:cstheme="majorBidi"/>
              </w:rPr>
              <w:t>infusion set</w:t>
            </w:r>
          </w:p>
          <w:p w:rsidR="0001333D" w:rsidRPr="005E3725" w:rsidRDefault="0001333D" w:rsidP="003F30CA">
            <w:pPr>
              <w:rPr>
                <w:rFonts w:ascii="Book Antiqua" w:hAnsi="Book Antiqua" w:cstheme="majorBidi"/>
              </w:rPr>
            </w:pPr>
          </w:p>
          <w:p w:rsidR="0001333D" w:rsidRPr="005E3725" w:rsidRDefault="0001333D" w:rsidP="003F30CA">
            <w:pPr>
              <w:rPr>
                <w:rFonts w:ascii="Book Antiqua" w:hAnsi="Book Antiqua" w:cstheme="majorBidi"/>
              </w:rPr>
            </w:pPr>
            <w:r w:rsidRPr="005E3725">
              <w:rPr>
                <w:rFonts w:ascii="Book Antiqua" w:hAnsi="Book Antiqua" w:cstheme="majorBidi"/>
              </w:rPr>
              <w:t>1’s/20G</w:t>
            </w:r>
          </w:p>
          <w:p w:rsidR="0001333D" w:rsidRPr="005E3725" w:rsidRDefault="0001333D" w:rsidP="003F30CA">
            <w:pPr>
              <w:rPr>
                <w:rFonts w:ascii="Book Antiqua" w:hAnsi="Book Antiqua" w:cstheme="majorBidi"/>
              </w:rPr>
            </w:pPr>
            <w:r w:rsidRPr="005E3725">
              <w:rPr>
                <w:rFonts w:ascii="Book Antiqua" w:hAnsi="Book Antiqua" w:cstheme="majorBidi"/>
              </w:rPr>
              <w:t>1’s/21G</w:t>
            </w:r>
          </w:p>
          <w:p w:rsidR="0001333D" w:rsidRPr="005E3725" w:rsidRDefault="0001333D" w:rsidP="003F30CA">
            <w:pPr>
              <w:rPr>
                <w:rFonts w:ascii="Book Antiqua" w:hAnsi="Book Antiqua" w:cstheme="majorBidi"/>
              </w:rPr>
            </w:pPr>
            <w:r w:rsidRPr="005E3725">
              <w:rPr>
                <w:rFonts w:ascii="Book Antiqua" w:hAnsi="Book Antiqua" w:cstheme="majorBidi"/>
              </w:rPr>
              <w:t>1’s/22G</w:t>
            </w:r>
          </w:p>
          <w:p w:rsidR="0001333D" w:rsidRPr="005E3725" w:rsidRDefault="0001333D" w:rsidP="003F30CA">
            <w:pPr>
              <w:spacing w:line="360" w:lineRule="auto"/>
              <w:rPr>
                <w:rFonts w:ascii="Book Antiqua" w:hAnsi="Book Antiqua" w:cstheme="majorBidi"/>
              </w:rPr>
            </w:pPr>
            <w:r w:rsidRPr="005E3725">
              <w:rPr>
                <w:rFonts w:ascii="Book Antiqua" w:hAnsi="Book Antiqua" w:cstheme="majorBidi"/>
              </w:rPr>
              <w:t>Class B</w:t>
            </w:r>
          </w:p>
          <w:p w:rsidR="0001333D" w:rsidRPr="005E3725" w:rsidRDefault="0001333D" w:rsidP="003F30CA">
            <w:pPr>
              <w:rPr>
                <w:rFonts w:ascii="Book Antiqua" w:hAnsi="Book Antiqua" w:cstheme="majorBidi"/>
              </w:rPr>
            </w:pPr>
            <w:r w:rsidRPr="005E3725">
              <w:rPr>
                <w:rFonts w:ascii="Book Antiqua" w:hAnsi="Book Antiqua" w:cstheme="majorBidi"/>
              </w:rPr>
              <w:t>Shelf Life: 3 Years</w:t>
            </w:r>
          </w:p>
          <w:p w:rsidR="0001333D" w:rsidRPr="005E3725" w:rsidRDefault="0001333D" w:rsidP="003F30CA">
            <w:pPr>
              <w:rPr>
                <w:rFonts w:ascii="Book Antiqua" w:hAnsi="Book Antiqua" w:cstheme="majorBidi"/>
              </w:rPr>
            </w:pPr>
            <w:r w:rsidRPr="005E3725">
              <w:rPr>
                <w:rFonts w:ascii="Book Antiqua" w:hAnsi="Book Antiqua" w:cstheme="majorBidi"/>
              </w:rPr>
              <w:t>Drug Registration No.</w:t>
            </w:r>
          </w:p>
          <w:p w:rsidR="0001333D" w:rsidRPr="005E3725" w:rsidRDefault="0001333D" w:rsidP="003F30CA">
            <w:pPr>
              <w:rPr>
                <w:rFonts w:ascii="Book Antiqua" w:hAnsi="Book Antiqua" w:cstheme="majorBidi"/>
              </w:rPr>
            </w:pPr>
            <w:r w:rsidRPr="005E3725">
              <w:rPr>
                <w:rFonts w:ascii="Book Antiqua" w:hAnsi="Book Antiqua" w:cstheme="majorBidi"/>
              </w:rPr>
              <w:t>071604</w:t>
            </w:r>
          </w:p>
          <w:p w:rsidR="0001333D" w:rsidRPr="005E3725" w:rsidRDefault="0001333D" w:rsidP="003F30CA">
            <w:pPr>
              <w:rPr>
                <w:rFonts w:ascii="Book Antiqua" w:hAnsi="Book Antiqua" w:cstheme="majorBidi"/>
              </w:rPr>
            </w:pPr>
          </w:p>
        </w:tc>
        <w:tc>
          <w:tcPr>
            <w:tcW w:w="2868" w:type="dxa"/>
            <w:shd w:val="clear" w:color="auto" w:fill="auto"/>
          </w:tcPr>
          <w:p w:rsidR="0001333D" w:rsidRPr="005E3725" w:rsidRDefault="0001333D" w:rsidP="003F30CA">
            <w:pPr>
              <w:rPr>
                <w:rFonts w:ascii="Book Antiqua" w:hAnsi="Book Antiqua" w:cstheme="majorBidi"/>
              </w:rPr>
            </w:pPr>
            <w:r w:rsidRPr="005E3725">
              <w:rPr>
                <w:rFonts w:ascii="Book Antiqua" w:hAnsi="Book Antiqua" w:cstheme="majorBidi"/>
              </w:rPr>
              <w:t>Disposable I.V Infusion Set for single use</w:t>
            </w:r>
          </w:p>
        </w:tc>
        <w:tc>
          <w:tcPr>
            <w:tcW w:w="1606" w:type="dxa"/>
            <w:shd w:val="clear" w:color="auto" w:fill="auto"/>
          </w:tcPr>
          <w:p w:rsidR="0001333D" w:rsidRPr="005E3725" w:rsidRDefault="00163057" w:rsidP="003F30CA">
            <w:pPr>
              <w:rPr>
                <w:rFonts w:ascii="Book Antiqua" w:hAnsi="Book Antiqua" w:cstheme="majorBidi"/>
                <w:b/>
                <w:bCs/>
              </w:rPr>
            </w:pPr>
            <w:r w:rsidRPr="005E3725">
              <w:rPr>
                <w:rFonts w:ascii="Book Antiqua" w:hAnsi="Book Antiqua" w:cstheme="majorBidi"/>
                <w:b/>
                <w:bCs/>
              </w:rPr>
              <w:t>Approved.</w:t>
            </w:r>
          </w:p>
        </w:tc>
      </w:tr>
      <w:tr w:rsidR="0001333D" w:rsidRPr="005E3725" w:rsidTr="003F30CA">
        <w:trPr>
          <w:trHeight w:val="1260"/>
        </w:trPr>
        <w:tc>
          <w:tcPr>
            <w:tcW w:w="826" w:type="dxa"/>
            <w:shd w:val="clear" w:color="auto" w:fill="auto"/>
          </w:tcPr>
          <w:p w:rsidR="0001333D" w:rsidRPr="005E3725" w:rsidRDefault="0001333D" w:rsidP="0001333D">
            <w:pPr>
              <w:pStyle w:val="ListParagraph"/>
              <w:widowControl/>
              <w:numPr>
                <w:ilvl w:val="0"/>
                <w:numId w:val="26"/>
              </w:numPr>
              <w:contextualSpacing/>
              <w:jc w:val="left"/>
              <w:rPr>
                <w:rFonts w:ascii="Book Antiqua" w:hAnsi="Book Antiqua" w:cstheme="majorBidi"/>
              </w:rPr>
            </w:pPr>
          </w:p>
        </w:tc>
        <w:tc>
          <w:tcPr>
            <w:tcW w:w="2294" w:type="dxa"/>
            <w:shd w:val="clear" w:color="auto" w:fill="auto"/>
          </w:tcPr>
          <w:p w:rsidR="0001333D" w:rsidRPr="005E3725" w:rsidRDefault="0001333D" w:rsidP="003F30CA">
            <w:pPr>
              <w:rPr>
                <w:rFonts w:ascii="Book Antiqua" w:hAnsi="Book Antiqua" w:cstheme="majorBidi"/>
              </w:rPr>
            </w:pPr>
            <w:r w:rsidRPr="005E3725">
              <w:rPr>
                <w:rFonts w:ascii="Book Antiqua" w:hAnsi="Book Antiqua" w:cstheme="majorBidi"/>
              </w:rPr>
              <w:t>M/s, Crespak Medical Industries,</w:t>
            </w:r>
          </w:p>
          <w:p w:rsidR="0001333D" w:rsidRPr="005E3725" w:rsidRDefault="0001333D" w:rsidP="003F30CA">
            <w:pPr>
              <w:rPr>
                <w:rFonts w:ascii="Book Antiqua" w:hAnsi="Book Antiqua" w:cstheme="majorBidi"/>
              </w:rPr>
            </w:pPr>
            <w:r w:rsidRPr="005E3725">
              <w:rPr>
                <w:rFonts w:ascii="Book Antiqua" w:hAnsi="Book Antiqua" w:cstheme="majorBidi"/>
              </w:rPr>
              <w:t>8 th KM Manga Raiwind Road,</w:t>
            </w:r>
          </w:p>
          <w:p w:rsidR="0001333D" w:rsidRPr="005E3725" w:rsidRDefault="0001333D" w:rsidP="003F30CA">
            <w:pPr>
              <w:rPr>
                <w:rFonts w:ascii="Book Antiqua" w:hAnsi="Book Antiqua" w:cstheme="majorBidi"/>
              </w:rPr>
            </w:pPr>
            <w:r w:rsidRPr="005E3725">
              <w:rPr>
                <w:rFonts w:ascii="Book Antiqua" w:hAnsi="Book Antiqua" w:cstheme="majorBidi"/>
              </w:rPr>
              <w:t xml:space="preserve">Lahore. </w:t>
            </w:r>
          </w:p>
          <w:p w:rsidR="0001333D" w:rsidRPr="005E3725" w:rsidRDefault="0001333D" w:rsidP="003F30CA">
            <w:pPr>
              <w:rPr>
                <w:rFonts w:ascii="Book Antiqua" w:hAnsi="Book Antiqua" w:cstheme="majorBidi"/>
              </w:rPr>
            </w:pPr>
            <w:r w:rsidRPr="005E3725">
              <w:rPr>
                <w:rFonts w:ascii="Book Antiqua" w:hAnsi="Book Antiqua" w:cstheme="majorBidi"/>
              </w:rPr>
              <w:t>(ELM-0004)</w:t>
            </w:r>
          </w:p>
        </w:tc>
        <w:tc>
          <w:tcPr>
            <w:tcW w:w="2868" w:type="dxa"/>
            <w:shd w:val="clear" w:color="auto" w:fill="auto"/>
          </w:tcPr>
          <w:p w:rsidR="0001333D" w:rsidRPr="005E3725" w:rsidRDefault="0001333D" w:rsidP="003F30CA">
            <w:pPr>
              <w:rPr>
                <w:rFonts w:ascii="Book Antiqua" w:hAnsi="Book Antiqua" w:cstheme="majorBidi"/>
                <w:lang w:val="sv-SE"/>
              </w:rPr>
            </w:pPr>
            <w:r w:rsidRPr="005E3725">
              <w:rPr>
                <w:rFonts w:ascii="Book Antiqua" w:hAnsi="Book Antiqua" w:cstheme="majorBidi"/>
                <w:lang w:val="sv-SE"/>
              </w:rPr>
              <w:t>Engel PlusDisposable</w:t>
            </w:r>
          </w:p>
          <w:p w:rsidR="0001333D" w:rsidRPr="005E3725" w:rsidRDefault="0001333D" w:rsidP="003F30CA">
            <w:pPr>
              <w:rPr>
                <w:rFonts w:ascii="Book Antiqua" w:hAnsi="Book Antiqua" w:cstheme="majorBidi"/>
                <w:lang w:val="sv-SE"/>
              </w:rPr>
            </w:pPr>
            <w:r w:rsidRPr="005E3725">
              <w:rPr>
                <w:rFonts w:ascii="Book Antiqua" w:hAnsi="Book Antiqua" w:cstheme="majorBidi"/>
                <w:lang w:val="sv-SE"/>
              </w:rPr>
              <w:t>Syringe</w:t>
            </w:r>
          </w:p>
          <w:p w:rsidR="0001333D" w:rsidRPr="005E3725" w:rsidRDefault="0001333D" w:rsidP="003F30CA">
            <w:pPr>
              <w:rPr>
                <w:rFonts w:ascii="Book Antiqua" w:hAnsi="Book Antiqua" w:cstheme="majorBidi"/>
                <w:lang w:val="sv-SE"/>
              </w:rPr>
            </w:pPr>
          </w:p>
          <w:p w:rsidR="0001333D" w:rsidRPr="005E3725" w:rsidRDefault="0001333D" w:rsidP="003F30CA">
            <w:pPr>
              <w:rPr>
                <w:rFonts w:ascii="Book Antiqua" w:hAnsi="Book Antiqua" w:cstheme="majorBidi"/>
                <w:lang w:val="sv-SE"/>
              </w:rPr>
            </w:pPr>
            <w:r w:rsidRPr="005E3725">
              <w:rPr>
                <w:rFonts w:ascii="Book Antiqua" w:hAnsi="Book Antiqua" w:cstheme="majorBidi"/>
                <w:lang w:val="sv-SE"/>
              </w:rPr>
              <w:t>1ml/26G</w:t>
            </w:r>
          </w:p>
          <w:p w:rsidR="0001333D" w:rsidRPr="005E3725" w:rsidRDefault="0001333D" w:rsidP="003F30CA">
            <w:pPr>
              <w:rPr>
                <w:rFonts w:ascii="Book Antiqua" w:hAnsi="Book Antiqua" w:cstheme="majorBidi"/>
                <w:lang w:val="sv-SE"/>
              </w:rPr>
            </w:pPr>
            <w:r w:rsidRPr="005E3725">
              <w:rPr>
                <w:rFonts w:ascii="Book Antiqua" w:hAnsi="Book Antiqua" w:cstheme="majorBidi"/>
                <w:lang w:val="sv-SE"/>
              </w:rPr>
              <w:t>1ml/27G</w:t>
            </w:r>
          </w:p>
          <w:p w:rsidR="0001333D" w:rsidRPr="005E3725" w:rsidRDefault="0001333D" w:rsidP="003F30CA">
            <w:pPr>
              <w:rPr>
                <w:rFonts w:ascii="Book Antiqua" w:hAnsi="Book Antiqua" w:cstheme="majorBidi"/>
                <w:lang w:val="sv-SE"/>
              </w:rPr>
            </w:pPr>
            <w:r w:rsidRPr="005E3725">
              <w:rPr>
                <w:rFonts w:ascii="Book Antiqua" w:hAnsi="Book Antiqua" w:cstheme="majorBidi"/>
                <w:lang w:val="sv-SE"/>
              </w:rPr>
              <w:t>3ml/22G</w:t>
            </w:r>
          </w:p>
          <w:p w:rsidR="0001333D" w:rsidRPr="005E3725" w:rsidRDefault="0001333D" w:rsidP="003F30CA">
            <w:pPr>
              <w:rPr>
                <w:rFonts w:ascii="Book Antiqua" w:hAnsi="Book Antiqua" w:cstheme="majorBidi"/>
                <w:lang w:val="sv-SE"/>
              </w:rPr>
            </w:pPr>
            <w:r w:rsidRPr="005E3725">
              <w:rPr>
                <w:rFonts w:ascii="Book Antiqua" w:hAnsi="Book Antiqua" w:cstheme="majorBidi"/>
                <w:lang w:val="sv-SE"/>
              </w:rPr>
              <w:t>3ml/23G</w:t>
            </w:r>
          </w:p>
          <w:p w:rsidR="0001333D" w:rsidRPr="005E3725" w:rsidRDefault="0001333D" w:rsidP="003F30CA">
            <w:pPr>
              <w:rPr>
                <w:rFonts w:ascii="Book Antiqua" w:hAnsi="Book Antiqua" w:cstheme="majorBidi"/>
                <w:lang w:val="sv-SE"/>
              </w:rPr>
            </w:pPr>
            <w:r w:rsidRPr="005E3725">
              <w:rPr>
                <w:rFonts w:ascii="Book Antiqua" w:hAnsi="Book Antiqua" w:cstheme="majorBidi"/>
                <w:lang w:val="sv-SE"/>
              </w:rPr>
              <w:t>3ml/24G</w:t>
            </w:r>
          </w:p>
          <w:p w:rsidR="0001333D" w:rsidRPr="005E3725" w:rsidRDefault="0001333D" w:rsidP="003F30CA">
            <w:pPr>
              <w:rPr>
                <w:rFonts w:ascii="Book Antiqua" w:hAnsi="Book Antiqua" w:cstheme="majorBidi"/>
                <w:lang w:val="sv-SE"/>
              </w:rPr>
            </w:pPr>
            <w:r w:rsidRPr="005E3725">
              <w:rPr>
                <w:rFonts w:ascii="Book Antiqua" w:hAnsi="Book Antiqua" w:cstheme="majorBidi"/>
                <w:lang w:val="sv-SE"/>
              </w:rPr>
              <w:t>5ml/22G</w:t>
            </w:r>
          </w:p>
          <w:p w:rsidR="0001333D" w:rsidRPr="005E3725" w:rsidRDefault="0001333D" w:rsidP="003F30CA">
            <w:pPr>
              <w:rPr>
                <w:rFonts w:ascii="Book Antiqua" w:hAnsi="Book Antiqua" w:cstheme="majorBidi"/>
                <w:lang w:val="sv-SE"/>
              </w:rPr>
            </w:pPr>
            <w:r w:rsidRPr="005E3725">
              <w:rPr>
                <w:rFonts w:ascii="Book Antiqua" w:hAnsi="Book Antiqua" w:cstheme="majorBidi"/>
                <w:lang w:val="sv-SE"/>
              </w:rPr>
              <w:t>5ml/23G</w:t>
            </w:r>
          </w:p>
          <w:p w:rsidR="0001333D" w:rsidRPr="005E3725" w:rsidRDefault="0001333D" w:rsidP="003F30CA">
            <w:pPr>
              <w:rPr>
                <w:rFonts w:ascii="Book Antiqua" w:hAnsi="Book Antiqua" w:cstheme="majorBidi"/>
                <w:lang w:val="sv-SE"/>
              </w:rPr>
            </w:pPr>
            <w:r w:rsidRPr="005E3725">
              <w:rPr>
                <w:rFonts w:ascii="Book Antiqua" w:hAnsi="Book Antiqua" w:cstheme="majorBidi"/>
                <w:lang w:val="sv-SE"/>
              </w:rPr>
              <w:t>5ml/24G</w:t>
            </w:r>
          </w:p>
          <w:p w:rsidR="0001333D" w:rsidRPr="005E3725" w:rsidRDefault="0001333D" w:rsidP="003F30CA">
            <w:pPr>
              <w:rPr>
                <w:rFonts w:ascii="Book Antiqua" w:hAnsi="Book Antiqua" w:cstheme="majorBidi"/>
                <w:lang w:val="sv-SE"/>
              </w:rPr>
            </w:pPr>
            <w:r w:rsidRPr="005E3725">
              <w:rPr>
                <w:rFonts w:ascii="Book Antiqua" w:hAnsi="Book Antiqua" w:cstheme="majorBidi"/>
                <w:lang w:val="sv-SE"/>
              </w:rPr>
              <w:t>10ml/21G</w:t>
            </w:r>
          </w:p>
          <w:p w:rsidR="0001333D" w:rsidRPr="005E3725" w:rsidRDefault="0001333D" w:rsidP="003F30CA">
            <w:pPr>
              <w:rPr>
                <w:rFonts w:ascii="Book Antiqua" w:hAnsi="Book Antiqua" w:cstheme="majorBidi"/>
              </w:rPr>
            </w:pPr>
            <w:r w:rsidRPr="005E3725">
              <w:rPr>
                <w:rFonts w:ascii="Book Antiqua" w:hAnsi="Book Antiqua" w:cstheme="majorBidi"/>
              </w:rPr>
              <w:t>10ml/22G</w:t>
            </w:r>
          </w:p>
          <w:p w:rsidR="0001333D" w:rsidRPr="005E3725" w:rsidRDefault="0001333D" w:rsidP="003F30CA">
            <w:pPr>
              <w:rPr>
                <w:rFonts w:ascii="Book Antiqua" w:hAnsi="Book Antiqua" w:cstheme="majorBidi"/>
              </w:rPr>
            </w:pPr>
            <w:r w:rsidRPr="005E3725">
              <w:rPr>
                <w:rFonts w:ascii="Book Antiqua" w:hAnsi="Book Antiqua" w:cstheme="majorBidi"/>
              </w:rPr>
              <w:t>20ml/21G</w:t>
            </w:r>
          </w:p>
          <w:p w:rsidR="0001333D" w:rsidRPr="005E3725" w:rsidRDefault="0001333D" w:rsidP="003F30CA">
            <w:pPr>
              <w:rPr>
                <w:rFonts w:ascii="Book Antiqua" w:hAnsi="Book Antiqua" w:cstheme="majorBidi"/>
              </w:rPr>
            </w:pPr>
            <w:r w:rsidRPr="005E3725">
              <w:rPr>
                <w:rFonts w:ascii="Book Antiqua" w:hAnsi="Book Antiqua" w:cstheme="majorBidi"/>
              </w:rPr>
              <w:t>20ml/22G</w:t>
            </w:r>
          </w:p>
          <w:p w:rsidR="0001333D" w:rsidRPr="005E3725" w:rsidRDefault="0001333D" w:rsidP="003F30CA">
            <w:pPr>
              <w:rPr>
                <w:rFonts w:ascii="Book Antiqua" w:hAnsi="Book Antiqua" w:cstheme="majorBidi"/>
              </w:rPr>
            </w:pPr>
          </w:p>
          <w:p w:rsidR="0001333D" w:rsidRPr="005E3725" w:rsidRDefault="0001333D" w:rsidP="003F30CA">
            <w:pPr>
              <w:spacing w:line="360" w:lineRule="auto"/>
              <w:rPr>
                <w:rFonts w:ascii="Book Antiqua" w:hAnsi="Book Antiqua" w:cstheme="majorBidi"/>
              </w:rPr>
            </w:pPr>
            <w:r w:rsidRPr="005E3725">
              <w:rPr>
                <w:rFonts w:ascii="Book Antiqua" w:hAnsi="Book Antiqua" w:cstheme="majorBidi"/>
              </w:rPr>
              <w:t>Class B</w:t>
            </w:r>
          </w:p>
          <w:p w:rsidR="0001333D" w:rsidRPr="005E3725" w:rsidRDefault="0001333D" w:rsidP="003F30CA">
            <w:pPr>
              <w:rPr>
                <w:rFonts w:ascii="Book Antiqua" w:hAnsi="Book Antiqua" w:cstheme="majorBidi"/>
              </w:rPr>
            </w:pPr>
            <w:r w:rsidRPr="005E3725">
              <w:rPr>
                <w:rFonts w:ascii="Book Antiqua" w:hAnsi="Book Antiqua" w:cstheme="majorBidi"/>
              </w:rPr>
              <w:t>Shelf Life: 3 Years</w:t>
            </w:r>
          </w:p>
          <w:p w:rsidR="0001333D" w:rsidRPr="005E3725" w:rsidRDefault="0001333D" w:rsidP="003F30CA">
            <w:pPr>
              <w:rPr>
                <w:rFonts w:ascii="Book Antiqua" w:hAnsi="Book Antiqua" w:cstheme="majorBidi"/>
              </w:rPr>
            </w:pPr>
          </w:p>
          <w:p w:rsidR="0001333D" w:rsidRPr="005E3725" w:rsidRDefault="0001333D" w:rsidP="003F30CA">
            <w:pPr>
              <w:rPr>
                <w:rFonts w:ascii="Book Antiqua" w:hAnsi="Book Antiqua" w:cstheme="majorBidi"/>
              </w:rPr>
            </w:pPr>
            <w:r w:rsidRPr="005E3725">
              <w:rPr>
                <w:rFonts w:ascii="Book Antiqua" w:hAnsi="Book Antiqua" w:cstheme="majorBidi"/>
              </w:rPr>
              <w:t>Drug Registration No.</w:t>
            </w:r>
          </w:p>
          <w:p w:rsidR="0001333D" w:rsidRPr="005E3725" w:rsidRDefault="0001333D" w:rsidP="003F30CA">
            <w:pPr>
              <w:rPr>
                <w:rFonts w:ascii="Book Antiqua" w:hAnsi="Book Antiqua" w:cstheme="majorBidi"/>
              </w:rPr>
            </w:pPr>
            <w:r w:rsidRPr="005E3725">
              <w:rPr>
                <w:rFonts w:ascii="Book Antiqua" w:hAnsi="Book Antiqua" w:cstheme="majorBidi"/>
              </w:rPr>
              <w:t>070400</w:t>
            </w:r>
          </w:p>
          <w:p w:rsidR="0001333D" w:rsidRPr="005E3725" w:rsidRDefault="0001333D" w:rsidP="003F30CA">
            <w:pPr>
              <w:rPr>
                <w:rFonts w:ascii="Book Antiqua" w:hAnsi="Book Antiqua" w:cstheme="majorBidi"/>
              </w:rPr>
            </w:pPr>
          </w:p>
        </w:tc>
        <w:tc>
          <w:tcPr>
            <w:tcW w:w="2868" w:type="dxa"/>
            <w:shd w:val="clear" w:color="auto" w:fill="auto"/>
          </w:tcPr>
          <w:p w:rsidR="0001333D" w:rsidRPr="005E3725" w:rsidRDefault="0001333D" w:rsidP="003F30CA">
            <w:pPr>
              <w:rPr>
                <w:rFonts w:ascii="Book Antiqua" w:hAnsi="Book Antiqua" w:cstheme="majorBidi"/>
              </w:rPr>
            </w:pPr>
            <w:r w:rsidRPr="005E3725">
              <w:rPr>
                <w:rFonts w:ascii="Book Antiqua" w:hAnsi="Book Antiqua" w:cstheme="majorBidi"/>
              </w:rPr>
              <w:t>Disposable Syringe for single use.</w:t>
            </w:r>
          </w:p>
        </w:tc>
        <w:tc>
          <w:tcPr>
            <w:tcW w:w="1606" w:type="dxa"/>
            <w:shd w:val="clear" w:color="auto" w:fill="auto"/>
          </w:tcPr>
          <w:p w:rsidR="0001333D" w:rsidRPr="005E3725" w:rsidRDefault="00163057" w:rsidP="003F30CA">
            <w:pPr>
              <w:rPr>
                <w:rFonts w:ascii="Book Antiqua" w:hAnsi="Book Antiqua" w:cstheme="majorBidi"/>
                <w:b/>
                <w:bCs/>
              </w:rPr>
            </w:pPr>
            <w:r w:rsidRPr="005E3725">
              <w:rPr>
                <w:rFonts w:ascii="Book Antiqua" w:hAnsi="Book Antiqua" w:cstheme="majorBidi"/>
                <w:b/>
                <w:bCs/>
              </w:rPr>
              <w:t>Approved.</w:t>
            </w:r>
          </w:p>
        </w:tc>
      </w:tr>
      <w:tr w:rsidR="0001333D" w:rsidRPr="005E3725" w:rsidTr="003F30CA">
        <w:trPr>
          <w:trHeight w:val="1260"/>
        </w:trPr>
        <w:tc>
          <w:tcPr>
            <w:tcW w:w="826" w:type="dxa"/>
            <w:shd w:val="clear" w:color="auto" w:fill="auto"/>
          </w:tcPr>
          <w:p w:rsidR="0001333D" w:rsidRPr="005E3725" w:rsidRDefault="0001333D" w:rsidP="0001333D">
            <w:pPr>
              <w:pStyle w:val="ListParagraph"/>
              <w:widowControl/>
              <w:numPr>
                <w:ilvl w:val="0"/>
                <w:numId w:val="26"/>
              </w:numPr>
              <w:contextualSpacing/>
              <w:jc w:val="left"/>
              <w:rPr>
                <w:rFonts w:ascii="Book Antiqua" w:hAnsi="Book Antiqua" w:cstheme="majorBidi"/>
              </w:rPr>
            </w:pPr>
          </w:p>
        </w:tc>
        <w:tc>
          <w:tcPr>
            <w:tcW w:w="2294" w:type="dxa"/>
            <w:shd w:val="clear" w:color="auto" w:fill="auto"/>
          </w:tcPr>
          <w:p w:rsidR="0001333D" w:rsidRPr="005E3725" w:rsidRDefault="0001333D" w:rsidP="003F30CA">
            <w:pPr>
              <w:rPr>
                <w:rFonts w:ascii="Book Antiqua" w:hAnsi="Book Antiqua" w:cstheme="majorBidi"/>
              </w:rPr>
            </w:pPr>
            <w:r w:rsidRPr="005E3725">
              <w:rPr>
                <w:rFonts w:ascii="Book Antiqua" w:hAnsi="Book Antiqua" w:cstheme="majorBidi"/>
              </w:rPr>
              <w:t>M/s, Crespak Medical Industries,</w:t>
            </w:r>
          </w:p>
          <w:p w:rsidR="0001333D" w:rsidRPr="005E3725" w:rsidRDefault="0001333D" w:rsidP="003F30CA">
            <w:pPr>
              <w:rPr>
                <w:rFonts w:ascii="Book Antiqua" w:hAnsi="Book Antiqua" w:cstheme="majorBidi"/>
              </w:rPr>
            </w:pPr>
            <w:r w:rsidRPr="005E3725">
              <w:rPr>
                <w:rFonts w:ascii="Book Antiqua" w:hAnsi="Book Antiqua" w:cstheme="majorBidi"/>
              </w:rPr>
              <w:t>8 th KM Manga Raiwind Road,</w:t>
            </w:r>
          </w:p>
          <w:p w:rsidR="0001333D" w:rsidRPr="005E3725" w:rsidRDefault="0001333D" w:rsidP="003F30CA">
            <w:pPr>
              <w:rPr>
                <w:rFonts w:ascii="Book Antiqua" w:hAnsi="Book Antiqua" w:cstheme="majorBidi"/>
              </w:rPr>
            </w:pPr>
            <w:r w:rsidRPr="005E3725">
              <w:rPr>
                <w:rFonts w:ascii="Book Antiqua" w:hAnsi="Book Antiqua" w:cstheme="majorBidi"/>
              </w:rPr>
              <w:t xml:space="preserve">Lahore. </w:t>
            </w:r>
          </w:p>
          <w:p w:rsidR="0001333D" w:rsidRPr="005E3725" w:rsidRDefault="0001333D" w:rsidP="003F30CA">
            <w:pPr>
              <w:rPr>
                <w:rFonts w:ascii="Book Antiqua" w:hAnsi="Book Antiqua" w:cstheme="majorBidi"/>
              </w:rPr>
            </w:pPr>
            <w:r w:rsidRPr="005E3725">
              <w:rPr>
                <w:rFonts w:ascii="Book Antiqua" w:hAnsi="Book Antiqua" w:cstheme="majorBidi"/>
              </w:rPr>
              <w:t>(ELM-0004)</w:t>
            </w:r>
          </w:p>
        </w:tc>
        <w:tc>
          <w:tcPr>
            <w:tcW w:w="2868" w:type="dxa"/>
            <w:shd w:val="clear" w:color="auto" w:fill="auto"/>
          </w:tcPr>
          <w:p w:rsidR="0001333D" w:rsidRPr="005E3725" w:rsidRDefault="0001333D" w:rsidP="003F30CA">
            <w:pPr>
              <w:rPr>
                <w:rFonts w:ascii="Book Antiqua" w:hAnsi="Book Antiqua" w:cstheme="majorBidi"/>
              </w:rPr>
            </w:pPr>
            <w:r w:rsidRPr="005E3725">
              <w:rPr>
                <w:rFonts w:ascii="Book Antiqua" w:hAnsi="Book Antiqua" w:cstheme="majorBidi"/>
              </w:rPr>
              <w:t>Vasocath I.V Disposable</w:t>
            </w:r>
          </w:p>
          <w:p w:rsidR="0001333D" w:rsidRPr="005E3725" w:rsidRDefault="0001333D" w:rsidP="003F30CA">
            <w:pPr>
              <w:rPr>
                <w:rFonts w:ascii="Book Antiqua" w:hAnsi="Book Antiqua" w:cstheme="majorBidi"/>
              </w:rPr>
            </w:pPr>
            <w:r w:rsidRPr="005E3725">
              <w:rPr>
                <w:rFonts w:ascii="Book Antiqua" w:hAnsi="Book Antiqua" w:cstheme="majorBidi"/>
              </w:rPr>
              <w:t>Cannula without wings</w:t>
            </w:r>
          </w:p>
          <w:p w:rsidR="0001333D" w:rsidRPr="005E3725" w:rsidRDefault="0001333D" w:rsidP="003F30CA">
            <w:pPr>
              <w:rPr>
                <w:rFonts w:ascii="Book Antiqua" w:hAnsi="Book Antiqua" w:cstheme="majorBidi"/>
              </w:rPr>
            </w:pPr>
            <w:r w:rsidRPr="005E3725">
              <w:rPr>
                <w:rFonts w:ascii="Book Antiqua" w:hAnsi="Book Antiqua" w:cstheme="majorBidi"/>
              </w:rPr>
              <w:t>and without port.</w:t>
            </w:r>
          </w:p>
          <w:p w:rsidR="0001333D" w:rsidRPr="005E3725" w:rsidRDefault="0001333D" w:rsidP="003F30CA">
            <w:pPr>
              <w:rPr>
                <w:rFonts w:ascii="Book Antiqua" w:hAnsi="Book Antiqua" w:cstheme="majorBidi"/>
              </w:rPr>
            </w:pPr>
          </w:p>
          <w:p w:rsidR="0001333D" w:rsidRPr="005E3725" w:rsidRDefault="0001333D" w:rsidP="003F30CA">
            <w:pPr>
              <w:rPr>
                <w:rFonts w:ascii="Book Antiqua" w:hAnsi="Book Antiqua" w:cstheme="majorBidi"/>
              </w:rPr>
            </w:pPr>
            <w:r w:rsidRPr="005E3725">
              <w:rPr>
                <w:rFonts w:ascii="Book Antiqua" w:hAnsi="Book Antiqua" w:cstheme="majorBidi"/>
              </w:rPr>
              <w:t>1’s/18G</w:t>
            </w:r>
          </w:p>
          <w:p w:rsidR="0001333D" w:rsidRPr="005E3725" w:rsidRDefault="0001333D" w:rsidP="003F30CA">
            <w:pPr>
              <w:rPr>
                <w:rFonts w:ascii="Book Antiqua" w:hAnsi="Book Antiqua" w:cstheme="majorBidi"/>
              </w:rPr>
            </w:pPr>
            <w:r w:rsidRPr="005E3725">
              <w:rPr>
                <w:rFonts w:ascii="Book Antiqua" w:hAnsi="Book Antiqua" w:cstheme="majorBidi"/>
              </w:rPr>
              <w:t>1’s/20G</w:t>
            </w:r>
          </w:p>
          <w:p w:rsidR="0001333D" w:rsidRPr="005E3725" w:rsidRDefault="0001333D" w:rsidP="003F30CA">
            <w:pPr>
              <w:rPr>
                <w:rFonts w:ascii="Book Antiqua" w:hAnsi="Book Antiqua" w:cstheme="majorBidi"/>
              </w:rPr>
            </w:pPr>
            <w:r w:rsidRPr="005E3725">
              <w:rPr>
                <w:rFonts w:ascii="Book Antiqua" w:hAnsi="Book Antiqua" w:cstheme="majorBidi"/>
              </w:rPr>
              <w:t>1’s/22G</w:t>
            </w:r>
          </w:p>
          <w:p w:rsidR="0001333D" w:rsidRPr="005E3725" w:rsidRDefault="0001333D" w:rsidP="003F30CA">
            <w:pPr>
              <w:rPr>
                <w:rFonts w:ascii="Book Antiqua" w:hAnsi="Book Antiqua" w:cstheme="majorBidi"/>
              </w:rPr>
            </w:pPr>
            <w:r w:rsidRPr="005E3725">
              <w:rPr>
                <w:rFonts w:ascii="Book Antiqua" w:hAnsi="Book Antiqua" w:cstheme="majorBidi"/>
              </w:rPr>
              <w:t>1’s/24G</w:t>
            </w:r>
          </w:p>
          <w:p w:rsidR="0001333D" w:rsidRPr="005E3725" w:rsidRDefault="0001333D" w:rsidP="003F30CA">
            <w:pPr>
              <w:rPr>
                <w:rFonts w:ascii="Book Antiqua" w:hAnsi="Book Antiqua" w:cstheme="majorBidi"/>
              </w:rPr>
            </w:pPr>
          </w:p>
          <w:p w:rsidR="0001333D" w:rsidRPr="005E3725" w:rsidRDefault="0001333D" w:rsidP="003F30CA">
            <w:pPr>
              <w:spacing w:line="360" w:lineRule="auto"/>
              <w:rPr>
                <w:rFonts w:ascii="Book Antiqua" w:hAnsi="Book Antiqua" w:cstheme="majorBidi"/>
              </w:rPr>
            </w:pPr>
            <w:r w:rsidRPr="005E3725">
              <w:rPr>
                <w:rFonts w:ascii="Book Antiqua" w:hAnsi="Book Antiqua" w:cstheme="majorBidi"/>
              </w:rPr>
              <w:t>Class B</w:t>
            </w:r>
          </w:p>
          <w:p w:rsidR="0001333D" w:rsidRPr="005E3725" w:rsidRDefault="0001333D" w:rsidP="003F30CA">
            <w:pPr>
              <w:rPr>
                <w:rFonts w:ascii="Book Antiqua" w:hAnsi="Book Antiqua" w:cstheme="majorBidi"/>
              </w:rPr>
            </w:pPr>
            <w:r w:rsidRPr="005E3725">
              <w:rPr>
                <w:rFonts w:ascii="Book Antiqua" w:hAnsi="Book Antiqua" w:cstheme="majorBidi"/>
              </w:rPr>
              <w:t>Shelf Life: 3 Years</w:t>
            </w:r>
          </w:p>
          <w:p w:rsidR="0001333D" w:rsidRPr="005E3725" w:rsidRDefault="0001333D" w:rsidP="003F30CA">
            <w:pPr>
              <w:rPr>
                <w:rFonts w:ascii="Book Antiqua" w:hAnsi="Book Antiqua" w:cstheme="majorBidi"/>
              </w:rPr>
            </w:pPr>
            <w:r w:rsidRPr="005E3725">
              <w:rPr>
                <w:rFonts w:ascii="Book Antiqua" w:hAnsi="Book Antiqua" w:cstheme="majorBidi"/>
              </w:rPr>
              <w:t>Drug Registration No.</w:t>
            </w:r>
          </w:p>
          <w:p w:rsidR="0001333D" w:rsidRPr="005E3725" w:rsidRDefault="0001333D" w:rsidP="003F30CA">
            <w:pPr>
              <w:rPr>
                <w:rFonts w:ascii="Book Antiqua" w:hAnsi="Book Antiqua" w:cstheme="majorBidi"/>
              </w:rPr>
            </w:pPr>
            <w:r w:rsidRPr="005E3725">
              <w:rPr>
                <w:rFonts w:ascii="Book Antiqua" w:hAnsi="Book Antiqua" w:cstheme="majorBidi"/>
              </w:rPr>
              <w:t>071601</w:t>
            </w:r>
          </w:p>
          <w:p w:rsidR="0001333D" w:rsidRPr="005E3725" w:rsidRDefault="0001333D" w:rsidP="003F30CA">
            <w:pPr>
              <w:rPr>
                <w:rFonts w:ascii="Book Antiqua" w:hAnsi="Book Antiqua" w:cstheme="majorBidi"/>
              </w:rPr>
            </w:pPr>
          </w:p>
        </w:tc>
        <w:tc>
          <w:tcPr>
            <w:tcW w:w="2868" w:type="dxa"/>
            <w:shd w:val="clear" w:color="auto" w:fill="auto"/>
          </w:tcPr>
          <w:p w:rsidR="0001333D" w:rsidRPr="005E3725" w:rsidRDefault="0001333D" w:rsidP="003F30CA">
            <w:pPr>
              <w:rPr>
                <w:rFonts w:ascii="Book Antiqua" w:hAnsi="Book Antiqua" w:cstheme="majorBidi"/>
              </w:rPr>
            </w:pPr>
            <w:r w:rsidRPr="005E3725">
              <w:rPr>
                <w:rFonts w:ascii="Book Antiqua" w:hAnsi="Book Antiqua" w:cstheme="majorBidi"/>
              </w:rPr>
              <w:t>Disposable I.V</w:t>
            </w:r>
          </w:p>
          <w:p w:rsidR="0001333D" w:rsidRPr="005E3725" w:rsidRDefault="0001333D" w:rsidP="003F30CA">
            <w:pPr>
              <w:rPr>
                <w:rFonts w:ascii="Book Antiqua" w:hAnsi="Book Antiqua" w:cstheme="majorBidi"/>
              </w:rPr>
            </w:pPr>
            <w:r w:rsidRPr="005E3725">
              <w:rPr>
                <w:rFonts w:ascii="Book Antiqua" w:hAnsi="Book Antiqua" w:cstheme="majorBidi"/>
              </w:rPr>
              <w:t>Cannula without wings</w:t>
            </w:r>
          </w:p>
          <w:p w:rsidR="0001333D" w:rsidRPr="005E3725" w:rsidRDefault="0001333D" w:rsidP="003F30CA">
            <w:pPr>
              <w:rPr>
                <w:rFonts w:ascii="Book Antiqua" w:hAnsi="Book Antiqua" w:cstheme="majorBidi"/>
              </w:rPr>
            </w:pPr>
            <w:r w:rsidRPr="005E3725">
              <w:rPr>
                <w:rFonts w:ascii="Book Antiqua" w:hAnsi="Book Antiqua" w:cstheme="majorBidi"/>
              </w:rPr>
              <w:t>and without port.</w:t>
            </w:r>
          </w:p>
          <w:p w:rsidR="0001333D" w:rsidRPr="005E3725" w:rsidRDefault="0001333D" w:rsidP="003F30CA">
            <w:pPr>
              <w:rPr>
                <w:rFonts w:ascii="Book Antiqua" w:hAnsi="Book Antiqua" w:cstheme="majorBidi"/>
              </w:rPr>
            </w:pPr>
          </w:p>
        </w:tc>
        <w:tc>
          <w:tcPr>
            <w:tcW w:w="1606" w:type="dxa"/>
            <w:shd w:val="clear" w:color="auto" w:fill="auto"/>
          </w:tcPr>
          <w:p w:rsidR="0001333D" w:rsidRPr="005E3725" w:rsidRDefault="00163057" w:rsidP="003F30CA">
            <w:pPr>
              <w:rPr>
                <w:rFonts w:ascii="Book Antiqua" w:hAnsi="Book Antiqua" w:cstheme="majorBidi"/>
                <w:b/>
                <w:bCs/>
              </w:rPr>
            </w:pPr>
            <w:r w:rsidRPr="005E3725">
              <w:rPr>
                <w:rFonts w:ascii="Book Antiqua" w:hAnsi="Book Antiqua" w:cstheme="majorBidi"/>
                <w:b/>
                <w:bCs/>
              </w:rPr>
              <w:t>Approved.</w:t>
            </w:r>
          </w:p>
        </w:tc>
      </w:tr>
      <w:tr w:rsidR="0001333D" w:rsidRPr="005E3725" w:rsidTr="003F30CA">
        <w:trPr>
          <w:trHeight w:val="1260"/>
        </w:trPr>
        <w:tc>
          <w:tcPr>
            <w:tcW w:w="826" w:type="dxa"/>
            <w:shd w:val="clear" w:color="auto" w:fill="auto"/>
          </w:tcPr>
          <w:p w:rsidR="0001333D" w:rsidRPr="005E3725" w:rsidRDefault="0001333D" w:rsidP="0001333D">
            <w:pPr>
              <w:pStyle w:val="ListParagraph"/>
              <w:widowControl/>
              <w:numPr>
                <w:ilvl w:val="0"/>
                <w:numId w:val="26"/>
              </w:numPr>
              <w:contextualSpacing/>
              <w:jc w:val="left"/>
              <w:rPr>
                <w:rFonts w:ascii="Book Antiqua" w:hAnsi="Book Antiqua" w:cstheme="majorBidi"/>
              </w:rPr>
            </w:pPr>
          </w:p>
        </w:tc>
        <w:tc>
          <w:tcPr>
            <w:tcW w:w="2294" w:type="dxa"/>
            <w:shd w:val="clear" w:color="auto" w:fill="auto"/>
          </w:tcPr>
          <w:p w:rsidR="0001333D" w:rsidRPr="005E3725" w:rsidRDefault="0001333D" w:rsidP="003F30CA">
            <w:pPr>
              <w:rPr>
                <w:rFonts w:ascii="Book Antiqua" w:hAnsi="Book Antiqua" w:cstheme="majorBidi"/>
              </w:rPr>
            </w:pPr>
            <w:r w:rsidRPr="005E3725">
              <w:rPr>
                <w:rFonts w:ascii="Book Antiqua" w:hAnsi="Book Antiqua" w:cstheme="majorBidi"/>
              </w:rPr>
              <w:t>M/s, Crespak Medical Industries,</w:t>
            </w:r>
          </w:p>
          <w:p w:rsidR="0001333D" w:rsidRPr="005E3725" w:rsidRDefault="0001333D" w:rsidP="003F30CA">
            <w:pPr>
              <w:rPr>
                <w:rFonts w:ascii="Book Antiqua" w:hAnsi="Book Antiqua" w:cstheme="majorBidi"/>
              </w:rPr>
            </w:pPr>
            <w:r w:rsidRPr="005E3725">
              <w:rPr>
                <w:rFonts w:ascii="Book Antiqua" w:hAnsi="Book Antiqua" w:cstheme="majorBidi"/>
              </w:rPr>
              <w:t>8 th KM Manga Raiwind Road,</w:t>
            </w:r>
          </w:p>
          <w:p w:rsidR="0001333D" w:rsidRPr="005E3725" w:rsidRDefault="0001333D" w:rsidP="003F30CA">
            <w:pPr>
              <w:rPr>
                <w:rFonts w:ascii="Book Antiqua" w:hAnsi="Book Antiqua" w:cstheme="majorBidi"/>
              </w:rPr>
            </w:pPr>
            <w:r w:rsidRPr="005E3725">
              <w:rPr>
                <w:rFonts w:ascii="Book Antiqua" w:hAnsi="Book Antiqua" w:cstheme="majorBidi"/>
              </w:rPr>
              <w:t xml:space="preserve">Lahore. </w:t>
            </w:r>
          </w:p>
          <w:p w:rsidR="0001333D" w:rsidRPr="005E3725" w:rsidRDefault="0001333D" w:rsidP="003F30CA">
            <w:pPr>
              <w:rPr>
                <w:rFonts w:ascii="Book Antiqua" w:hAnsi="Book Antiqua" w:cstheme="majorBidi"/>
              </w:rPr>
            </w:pPr>
            <w:r w:rsidRPr="005E3725">
              <w:rPr>
                <w:rFonts w:ascii="Book Antiqua" w:hAnsi="Book Antiqua" w:cstheme="majorBidi"/>
              </w:rPr>
              <w:t>(ELM-0004)</w:t>
            </w:r>
          </w:p>
        </w:tc>
        <w:tc>
          <w:tcPr>
            <w:tcW w:w="2868" w:type="dxa"/>
            <w:shd w:val="clear" w:color="auto" w:fill="auto"/>
          </w:tcPr>
          <w:p w:rsidR="0001333D" w:rsidRPr="005E3725" w:rsidRDefault="0001333D" w:rsidP="003F30CA">
            <w:pPr>
              <w:rPr>
                <w:rFonts w:ascii="Book Antiqua" w:hAnsi="Book Antiqua" w:cstheme="majorBidi"/>
              </w:rPr>
            </w:pPr>
            <w:r w:rsidRPr="005E3725">
              <w:rPr>
                <w:rFonts w:ascii="Book Antiqua" w:hAnsi="Book Antiqua" w:cstheme="majorBidi"/>
              </w:rPr>
              <w:t>Vaygon I.V Disposable</w:t>
            </w:r>
          </w:p>
          <w:p w:rsidR="0001333D" w:rsidRPr="005E3725" w:rsidRDefault="0001333D" w:rsidP="003F30CA">
            <w:pPr>
              <w:rPr>
                <w:rFonts w:ascii="Book Antiqua" w:hAnsi="Book Antiqua" w:cstheme="majorBidi"/>
              </w:rPr>
            </w:pPr>
            <w:r w:rsidRPr="005E3725">
              <w:rPr>
                <w:rFonts w:ascii="Book Antiqua" w:hAnsi="Book Antiqua" w:cstheme="majorBidi"/>
              </w:rPr>
              <w:t>Cannula with wings and</w:t>
            </w:r>
          </w:p>
          <w:p w:rsidR="0001333D" w:rsidRPr="005E3725" w:rsidRDefault="0001333D" w:rsidP="003F30CA">
            <w:pPr>
              <w:rPr>
                <w:rFonts w:ascii="Book Antiqua" w:hAnsi="Book Antiqua" w:cstheme="majorBidi"/>
              </w:rPr>
            </w:pPr>
            <w:r w:rsidRPr="005E3725">
              <w:rPr>
                <w:rFonts w:ascii="Book Antiqua" w:hAnsi="Book Antiqua" w:cstheme="majorBidi"/>
              </w:rPr>
              <w:t>with port</w:t>
            </w:r>
          </w:p>
          <w:p w:rsidR="0001333D" w:rsidRPr="005E3725" w:rsidRDefault="0001333D" w:rsidP="003F30CA">
            <w:pPr>
              <w:rPr>
                <w:rFonts w:ascii="Book Antiqua" w:hAnsi="Book Antiqua" w:cstheme="majorBidi"/>
              </w:rPr>
            </w:pPr>
          </w:p>
          <w:p w:rsidR="0001333D" w:rsidRPr="005E3725" w:rsidRDefault="0001333D" w:rsidP="003F30CA">
            <w:pPr>
              <w:rPr>
                <w:rFonts w:ascii="Book Antiqua" w:hAnsi="Book Antiqua" w:cstheme="majorBidi"/>
              </w:rPr>
            </w:pPr>
            <w:r w:rsidRPr="005E3725">
              <w:rPr>
                <w:rFonts w:ascii="Book Antiqua" w:hAnsi="Book Antiqua" w:cstheme="majorBidi"/>
              </w:rPr>
              <w:t>1’s/18G</w:t>
            </w:r>
          </w:p>
          <w:p w:rsidR="0001333D" w:rsidRPr="005E3725" w:rsidRDefault="0001333D" w:rsidP="003F30CA">
            <w:pPr>
              <w:rPr>
                <w:rFonts w:ascii="Book Antiqua" w:hAnsi="Book Antiqua" w:cstheme="majorBidi"/>
              </w:rPr>
            </w:pPr>
            <w:r w:rsidRPr="005E3725">
              <w:rPr>
                <w:rFonts w:ascii="Book Antiqua" w:hAnsi="Book Antiqua" w:cstheme="majorBidi"/>
              </w:rPr>
              <w:t>1’s/20G</w:t>
            </w:r>
          </w:p>
          <w:p w:rsidR="0001333D" w:rsidRPr="005E3725" w:rsidRDefault="0001333D" w:rsidP="003F30CA">
            <w:pPr>
              <w:rPr>
                <w:rFonts w:ascii="Book Antiqua" w:hAnsi="Book Antiqua" w:cstheme="majorBidi"/>
              </w:rPr>
            </w:pPr>
            <w:r w:rsidRPr="005E3725">
              <w:rPr>
                <w:rFonts w:ascii="Book Antiqua" w:hAnsi="Book Antiqua" w:cstheme="majorBidi"/>
              </w:rPr>
              <w:t>1’s/22G</w:t>
            </w:r>
          </w:p>
          <w:p w:rsidR="0001333D" w:rsidRPr="005E3725" w:rsidRDefault="0001333D" w:rsidP="003F30CA">
            <w:pPr>
              <w:rPr>
                <w:rFonts w:ascii="Book Antiqua" w:hAnsi="Book Antiqua" w:cstheme="majorBidi"/>
              </w:rPr>
            </w:pPr>
            <w:r w:rsidRPr="005E3725">
              <w:rPr>
                <w:rFonts w:ascii="Book Antiqua" w:hAnsi="Book Antiqua" w:cstheme="majorBidi"/>
              </w:rPr>
              <w:t>1’s/24G</w:t>
            </w:r>
          </w:p>
          <w:p w:rsidR="0001333D" w:rsidRPr="005E3725" w:rsidRDefault="0001333D" w:rsidP="003F30CA">
            <w:pPr>
              <w:rPr>
                <w:rFonts w:ascii="Book Antiqua" w:hAnsi="Book Antiqua" w:cstheme="majorBidi"/>
              </w:rPr>
            </w:pPr>
          </w:p>
          <w:p w:rsidR="0001333D" w:rsidRPr="005E3725" w:rsidRDefault="0001333D" w:rsidP="003F30CA">
            <w:pPr>
              <w:spacing w:line="360" w:lineRule="auto"/>
              <w:rPr>
                <w:rFonts w:ascii="Book Antiqua" w:hAnsi="Book Antiqua" w:cstheme="majorBidi"/>
              </w:rPr>
            </w:pPr>
            <w:r w:rsidRPr="005E3725">
              <w:rPr>
                <w:rFonts w:ascii="Book Antiqua" w:hAnsi="Book Antiqua" w:cstheme="majorBidi"/>
              </w:rPr>
              <w:t>Class B</w:t>
            </w:r>
          </w:p>
          <w:p w:rsidR="0001333D" w:rsidRPr="005E3725" w:rsidRDefault="0001333D" w:rsidP="003F30CA">
            <w:pPr>
              <w:rPr>
                <w:rFonts w:ascii="Book Antiqua" w:hAnsi="Book Antiqua" w:cstheme="majorBidi"/>
              </w:rPr>
            </w:pPr>
            <w:r w:rsidRPr="005E3725">
              <w:rPr>
                <w:rFonts w:ascii="Book Antiqua" w:hAnsi="Book Antiqua" w:cstheme="majorBidi"/>
              </w:rPr>
              <w:t>Shelf Life: 3 Years</w:t>
            </w:r>
          </w:p>
          <w:p w:rsidR="0001333D" w:rsidRPr="005E3725" w:rsidRDefault="0001333D" w:rsidP="003F30CA">
            <w:pPr>
              <w:rPr>
                <w:rFonts w:ascii="Book Antiqua" w:hAnsi="Book Antiqua" w:cstheme="majorBidi"/>
              </w:rPr>
            </w:pPr>
          </w:p>
          <w:p w:rsidR="0001333D" w:rsidRPr="005E3725" w:rsidRDefault="0001333D" w:rsidP="003F30CA">
            <w:pPr>
              <w:rPr>
                <w:rFonts w:ascii="Book Antiqua" w:hAnsi="Book Antiqua" w:cstheme="majorBidi"/>
              </w:rPr>
            </w:pPr>
            <w:r w:rsidRPr="005E3725">
              <w:rPr>
                <w:rFonts w:ascii="Book Antiqua" w:hAnsi="Book Antiqua" w:cstheme="majorBidi"/>
              </w:rPr>
              <w:t>Drug Registration No.</w:t>
            </w:r>
          </w:p>
          <w:p w:rsidR="0001333D" w:rsidRPr="005E3725" w:rsidRDefault="0001333D" w:rsidP="003F30CA">
            <w:pPr>
              <w:rPr>
                <w:rFonts w:ascii="Book Antiqua" w:hAnsi="Book Antiqua" w:cstheme="majorBidi"/>
              </w:rPr>
            </w:pPr>
            <w:r w:rsidRPr="005E3725">
              <w:rPr>
                <w:rFonts w:ascii="Book Antiqua" w:hAnsi="Book Antiqua" w:cstheme="majorBidi"/>
              </w:rPr>
              <w:t>070398</w:t>
            </w:r>
          </w:p>
        </w:tc>
        <w:tc>
          <w:tcPr>
            <w:tcW w:w="2868" w:type="dxa"/>
            <w:shd w:val="clear" w:color="auto" w:fill="auto"/>
          </w:tcPr>
          <w:p w:rsidR="0001333D" w:rsidRPr="005E3725" w:rsidRDefault="0001333D" w:rsidP="003F30CA">
            <w:pPr>
              <w:rPr>
                <w:rFonts w:ascii="Book Antiqua" w:hAnsi="Book Antiqua" w:cstheme="majorBidi"/>
              </w:rPr>
            </w:pPr>
            <w:r w:rsidRPr="005E3725">
              <w:rPr>
                <w:rFonts w:ascii="Book Antiqua" w:hAnsi="Book Antiqua" w:cstheme="majorBidi"/>
              </w:rPr>
              <w:t>Disposable</w:t>
            </w:r>
          </w:p>
          <w:p w:rsidR="0001333D" w:rsidRPr="005E3725" w:rsidRDefault="0001333D" w:rsidP="005F5B68">
            <w:pPr>
              <w:rPr>
                <w:rFonts w:ascii="Book Antiqua" w:hAnsi="Book Antiqua" w:cstheme="majorBidi"/>
              </w:rPr>
            </w:pPr>
            <w:r w:rsidRPr="005E3725">
              <w:rPr>
                <w:rFonts w:ascii="Book Antiqua" w:hAnsi="Book Antiqua" w:cstheme="majorBidi"/>
              </w:rPr>
              <w:t>I.V Cannula with wings and</w:t>
            </w:r>
            <w:r w:rsidR="005F5B68" w:rsidRPr="005E3725">
              <w:rPr>
                <w:rFonts w:ascii="Book Antiqua" w:hAnsi="Book Antiqua" w:cstheme="majorBidi"/>
              </w:rPr>
              <w:t xml:space="preserve"> </w:t>
            </w:r>
            <w:r w:rsidRPr="005E3725">
              <w:rPr>
                <w:rFonts w:ascii="Book Antiqua" w:hAnsi="Book Antiqua" w:cstheme="majorBidi"/>
              </w:rPr>
              <w:t>with port</w:t>
            </w:r>
          </w:p>
          <w:p w:rsidR="0001333D" w:rsidRPr="005E3725" w:rsidRDefault="0001333D" w:rsidP="003F30CA">
            <w:pPr>
              <w:rPr>
                <w:rFonts w:ascii="Book Antiqua" w:hAnsi="Book Antiqua" w:cstheme="majorBidi"/>
              </w:rPr>
            </w:pPr>
          </w:p>
        </w:tc>
        <w:tc>
          <w:tcPr>
            <w:tcW w:w="1606" w:type="dxa"/>
            <w:shd w:val="clear" w:color="auto" w:fill="auto"/>
          </w:tcPr>
          <w:p w:rsidR="0001333D" w:rsidRPr="005E3725" w:rsidRDefault="00163057" w:rsidP="003F30CA">
            <w:pPr>
              <w:rPr>
                <w:rFonts w:ascii="Book Antiqua" w:hAnsi="Book Antiqua" w:cstheme="majorBidi"/>
                <w:b/>
                <w:bCs/>
              </w:rPr>
            </w:pPr>
            <w:r w:rsidRPr="005E3725">
              <w:rPr>
                <w:rFonts w:ascii="Book Antiqua" w:hAnsi="Book Antiqua" w:cstheme="majorBidi"/>
                <w:b/>
                <w:bCs/>
              </w:rPr>
              <w:t>Approved.</w:t>
            </w:r>
          </w:p>
        </w:tc>
      </w:tr>
    </w:tbl>
    <w:p w:rsidR="00DD14C2" w:rsidRPr="005E3725" w:rsidRDefault="00DD14C2" w:rsidP="00DD14C2">
      <w:pPr>
        <w:ind w:left="-142" w:firstLine="142"/>
        <w:jc w:val="both"/>
        <w:rPr>
          <w:rFonts w:ascii="Book Antiqua" w:hAnsi="Book Antiqua"/>
        </w:rPr>
      </w:pPr>
    </w:p>
    <w:p w:rsidR="00673D21" w:rsidRPr="005E3725" w:rsidRDefault="00673D21">
      <w:pPr>
        <w:ind w:left="1701" w:hanging="1701"/>
        <w:jc w:val="both"/>
        <w:rPr>
          <w:rFonts w:ascii="Book Antiqua" w:hAnsi="Book Antiqua"/>
          <w:bCs/>
        </w:rPr>
      </w:pPr>
    </w:p>
    <w:p w:rsidR="007E2D0B" w:rsidRPr="005E3725" w:rsidRDefault="00F57852" w:rsidP="00523B13">
      <w:pPr>
        <w:ind w:left="1843" w:hanging="1843"/>
        <w:jc w:val="both"/>
        <w:rPr>
          <w:rFonts w:ascii="Book Antiqua" w:hAnsi="Book Antiqua"/>
          <w:bCs/>
          <w:u w:val="single"/>
        </w:rPr>
      </w:pPr>
      <w:r w:rsidRPr="005E3725">
        <w:rPr>
          <w:rFonts w:ascii="Book Antiqua" w:hAnsi="Book Antiqua"/>
          <w:b/>
        </w:rPr>
        <w:t>Item No.</w:t>
      </w:r>
      <w:r w:rsidR="00CF0DB9" w:rsidRPr="005E3725">
        <w:rPr>
          <w:rFonts w:ascii="Book Antiqua" w:hAnsi="Book Antiqua"/>
          <w:b/>
        </w:rPr>
        <w:t>V</w:t>
      </w:r>
      <w:r w:rsidR="001E1F5F" w:rsidRPr="005E3725">
        <w:rPr>
          <w:rFonts w:ascii="Book Antiqua" w:hAnsi="Book Antiqua"/>
          <w:b/>
        </w:rPr>
        <w:t>I</w:t>
      </w:r>
      <w:r w:rsidR="00926B82" w:rsidRPr="005E3725">
        <w:rPr>
          <w:rFonts w:ascii="Book Antiqua" w:hAnsi="Book Antiqua"/>
          <w:b/>
        </w:rPr>
        <w:t>I</w:t>
      </w:r>
      <w:r w:rsidR="0025259F" w:rsidRPr="005E3725">
        <w:rPr>
          <w:rFonts w:ascii="Book Antiqua" w:hAnsi="Book Antiqua"/>
        </w:rPr>
        <w:t>.</w:t>
      </w:r>
      <w:r w:rsidR="00523B13" w:rsidRPr="005E3725">
        <w:rPr>
          <w:rFonts w:ascii="Book Antiqua" w:hAnsi="Book Antiqua"/>
        </w:rPr>
        <w:t xml:space="preserve">  </w:t>
      </w:r>
      <w:r w:rsidRPr="005E3725">
        <w:rPr>
          <w:rFonts w:ascii="Book Antiqua" w:hAnsi="Book Antiqua"/>
          <w:b/>
          <w:u w:val="single"/>
        </w:rPr>
        <w:t>CONCURRENCE OF MDB REGARDING PEC AND PROVISIONAL</w:t>
      </w:r>
      <w:r w:rsidR="00523B13" w:rsidRPr="005E3725">
        <w:rPr>
          <w:rFonts w:ascii="Book Antiqua" w:hAnsi="Book Antiqua"/>
          <w:b/>
          <w:u w:val="single"/>
        </w:rPr>
        <w:t xml:space="preserve"> </w:t>
      </w:r>
      <w:r w:rsidRPr="005E3725">
        <w:rPr>
          <w:rFonts w:ascii="Book Antiqua" w:hAnsi="Book Antiqua"/>
          <w:b/>
          <w:u w:val="single"/>
        </w:rPr>
        <w:t>REGISTRATION OF MEDICAL DEVICES PROVIDED IN SCHEDULE-D OF MDR, 2017.</w:t>
      </w:r>
    </w:p>
    <w:p w:rsidR="004303EC" w:rsidRPr="005E3725" w:rsidRDefault="004303EC">
      <w:pPr>
        <w:jc w:val="both"/>
        <w:rPr>
          <w:rFonts w:ascii="Book Antiqua" w:hAnsi="Book Antiqua"/>
          <w:b/>
        </w:rPr>
      </w:pPr>
    </w:p>
    <w:p w:rsidR="00F57852" w:rsidRPr="005E3725" w:rsidRDefault="00F57852" w:rsidP="00F57852">
      <w:pPr>
        <w:rPr>
          <w:rFonts w:ascii="Book Antiqua" w:hAnsi="Book Antiqua"/>
          <w:b/>
        </w:rPr>
      </w:pPr>
    </w:p>
    <w:p w:rsidR="004303EC" w:rsidRPr="005E3725" w:rsidRDefault="00F57852">
      <w:pPr>
        <w:spacing w:line="360" w:lineRule="auto"/>
        <w:ind w:firstLine="1134"/>
        <w:jc w:val="both"/>
        <w:rPr>
          <w:rFonts w:ascii="Book Antiqua" w:hAnsi="Book Antiqua"/>
          <w:bCs/>
        </w:rPr>
      </w:pPr>
      <w:r w:rsidRPr="005E3725">
        <w:rPr>
          <w:rFonts w:ascii="Book Antiqua" w:hAnsi="Book Antiqua"/>
        </w:rPr>
        <w:tab/>
        <w:t>It is submitted that the subject case was placed before the MDB in its 8</w:t>
      </w:r>
      <w:r w:rsidRPr="005E3725">
        <w:rPr>
          <w:rFonts w:ascii="Book Antiqua" w:hAnsi="Book Antiqua"/>
          <w:vertAlign w:val="superscript"/>
        </w:rPr>
        <w:t>th</w:t>
      </w:r>
      <w:r w:rsidRPr="005E3725">
        <w:rPr>
          <w:rFonts w:ascii="Book Antiqua" w:hAnsi="Book Antiqua"/>
        </w:rPr>
        <w:t xml:space="preserve"> meeting held on 13</w:t>
      </w:r>
      <w:r w:rsidRPr="005E3725">
        <w:rPr>
          <w:rFonts w:ascii="Book Antiqua" w:hAnsi="Book Antiqua"/>
          <w:vertAlign w:val="superscript"/>
        </w:rPr>
        <w:t>th</w:t>
      </w:r>
      <w:r w:rsidRPr="005E3725">
        <w:rPr>
          <w:rFonts w:ascii="Book Antiqua" w:hAnsi="Book Antiqua"/>
        </w:rPr>
        <w:t xml:space="preserve"> February, 2018 for </w:t>
      </w:r>
      <w:r w:rsidRPr="005E3725">
        <w:rPr>
          <w:rFonts w:ascii="Book Antiqua" w:hAnsi="Book Antiqua"/>
          <w:bCs/>
        </w:rPr>
        <w:t>concurrence of the MDB for issuance P</w:t>
      </w:r>
      <w:r w:rsidR="0025259F" w:rsidRPr="005E3725">
        <w:rPr>
          <w:rFonts w:ascii="Book Antiqua" w:hAnsi="Book Antiqua"/>
          <w:bCs/>
        </w:rPr>
        <w:t xml:space="preserve">rovisional </w:t>
      </w:r>
      <w:r w:rsidRPr="005E3725">
        <w:rPr>
          <w:rFonts w:ascii="Book Antiqua" w:hAnsi="Book Antiqua"/>
          <w:bCs/>
        </w:rPr>
        <w:t>E</w:t>
      </w:r>
      <w:r w:rsidR="0025259F" w:rsidRPr="005E3725">
        <w:rPr>
          <w:rFonts w:ascii="Book Antiqua" w:hAnsi="Book Antiqua"/>
          <w:bCs/>
        </w:rPr>
        <w:t>establishment Certificates (PECs)</w:t>
      </w:r>
      <w:r w:rsidRPr="005E3725">
        <w:rPr>
          <w:rFonts w:ascii="Book Antiqua" w:hAnsi="Book Antiqua"/>
          <w:bCs/>
        </w:rPr>
        <w:t xml:space="preserve"> and </w:t>
      </w:r>
      <w:r w:rsidR="0025259F" w:rsidRPr="005E3725">
        <w:rPr>
          <w:rFonts w:ascii="Book Antiqua" w:hAnsi="Book Antiqua"/>
          <w:bCs/>
        </w:rPr>
        <w:t xml:space="preserve">Provisional Registration Certificates (PRCs) </w:t>
      </w:r>
      <w:r w:rsidRPr="005E3725">
        <w:rPr>
          <w:rFonts w:ascii="Book Antiqua" w:hAnsi="Book Antiqua"/>
          <w:bCs/>
        </w:rPr>
        <w:t>for Schedule-D medical devices.  The MDB deci</w:t>
      </w:r>
      <w:r w:rsidR="0025259F" w:rsidRPr="005E3725">
        <w:rPr>
          <w:rFonts w:ascii="Book Antiqua" w:hAnsi="Book Antiqua"/>
          <w:bCs/>
        </w:rPr>
        <w:t>sion is</w:t>
      </w:r>
      <w:r w:rsidRPr="005E3725">
        <w:rPr>
          <w:rFonts w:ascii="Book Antiqua" w:hAnsi="Book Antiqua"/>
          <w:bCs/>
        </w:rPr>
        <w:t xml:space="preserve"> as under:-</w:t>
      </w:r>
    </w:p>
    <w:p w:rsidR="00F57852" w:rsidRPr="005E3725" w:rsidRDefault="00F57852" w:rsidP="00F57852">
      <w:pPr>
        <w:ind w:left="1440"/>
        <w:jc w:val="both"/>
        <w:rPr>
          <w:rFonts w:ascii="Book Antiqua" w:hAnsi="Book Antiqua"/>
          <w:bCs/>
          <w:i/>
        </w:rPr>
      </w:pPr>
      <w:r w:rsidRPr="005E3725">
        <w:rPr>
          <w:rFonts w:ascii="Book Antiqua" w:hAnsi="Book Antiqua"/>
          <w:bCs/>
          <w:i/>
        </w:rPr>
        <w:t>"The MDB gave its concurrence for issuance of PEC and provisional registrations for Schedule-D medical devices. However, the list of issued PEC and provisional registrations shall be placed before the Board in next meeting for its information".</w:t>
      </w:r>
    </w:p>
    <w:p w:rsidR="00F57852" w:rsidRPr="005E3725" w:rsidRDefault="00F57852" w:rsidP="00F57852">
      <w:pPr>
        <w:rPr>
          <w:rFonts w:ascii="Book Antiqua" w:hAnsi="Book Antiqua"/>
          <w:b/>
        </w:rPr>
      </w:pPr>
    </w:p>
    <w:p w:rsidR="007E2D0B" w:rsidRPr="005E3725" w:rsidRDefault="00F57852">
      <w:pPr>
        <w:spacing w:line="360" w:lineRule="auto"/>
        <w:jc w:val="both"/>
        <w:rPr>
          <w:rFonts w:ascii="Book Antiqua" w:hAnsi="Book Antiqua"/>
        </w:rPr>
      </w:pPr>
      <w:r w:rsidRPr="005E3725">
        <w:rPr>
          <w:rFonts w:ascii="Book Antiqua" w:hAnsi="Book Antiqua"/>
          <w:b/>
        </w:rPr>
        <w:tab/>
      </w:r>
      <w:r w:rsidRPr="005E3725">
        <w:rPr>
          <w:rFonts w:ascii="Book Antiqua" w:hAnsi="Book Antiqua"/>
        </w:rPr>
        <w:t xml:space="preserve">In the </w:t>
      </w:r>
      <w:r w:rsidR="0025259F" w:rsidRPr="005E3725">
        <w:rPr>
          <w:rFonts w:ascii="Book Antiqua" w:hAnsi="Book Antiqua"/>
        </w:rPr>
        <w:t xml:space="preserve">light of </w:t>
      </w:r>
      <w:r w:rsidRPr="005E3725">
        <w:rPr>
          <w:rFonts w:ascii="Book Antiqua" w:hAnsi="Book Antiqua"/>
        </w:rPr>
        <w:t xml:space="preserve">above </w:t>
      </w:r>
      <w:r w:rsidR="0025259F" w:rsidRPr="005E3725">
        <w:rPr>
          <w:rFonts w:ascii="Book Antiqua" w:hAnsi="Book Antiqua"/>
        </w:rPr>
        <w:t xml:space="preserve">decision, </w:t>
      </w:r>
      <w:r w:rsidRPr="005E3725">
        <w:rPr>
          <w:rFonts w:ascii="Book Antiqua" w:hAnsi="Book Antiqua"/>
        </w:rPr>
        <w:t xml:space="preserve">this Division has issued </w:t>
      </w:r>
      <w:r w:rsidR="007A7B9E" w:rsidRPr="005E3725">
        <w:rPr>
          <w:rFonts w:ascii="Book Antiqua" w:hAnsi="Book Antiqua"/>
        </w:rPr>
        <w:t>12</w:t>
      </w:r>
      <w:r w:rsidRPr="005E3725">
        <w:rPr>
          <w:rFonts w:ascii="Book Antiqua" w:hAnsi="Book Antiqua"/>
        </w:rPr>
        <w:t xml:space="preserve"> Provisional Registration Certificates (PRCs) to different importers of medical devices uptil </w:t>
      </w:r>
      <w:r w:rsidR="009C7CE3" w:rsidRPr="005E3725">
        <w:rPr>
          <w:rFonts w:ascii="Book Antiqua" w:hAnsi="Book Antiqua"/>
        </w:rPr>
        <w:t>26</w:t>
      </w:r>
      <w:r w:rsidR="002955B8" w:rsidRPr="005E3725">
        <w:rPr>
          <w:rFonts w:ascii="Book Antiqua" w:hAnsi="Book Antiqua"/>
        </w:rPr>
        <w:t>-1</w:t>
      </w:r>
      <w:r w:rsidR="009C7CE3" w:rsidRPr="005E3725">
        <w:rPr>
          <w:rFonts w:ascii="Book Antiqua" w:hAnsi="Book Antiqua"/>
        </w:rPr>
        <w:t>1</w:t>
      </w:r>
      <w:r w:rsidR="002955B8" w:rsidRPr="005E3725">
        <w:rPr>
          <w:rFonts w:ascii="Book Antiqua" w:hAnsi="Book Antiqua"/>
        </w:rPr>
        <w:t>-2018</w:t>
      </w:r>
      <w:r w:rsidRPr="005E3725">
        <w:rPr>
          <w:rFonts w:ascii="Book Antiqua" w:hAnsi="Book Antiqua"/>
        </w:rPr>
        <w:t>.  The list of PRCs is annexed at Annexure-I for information of MDB please.</w:t>
      </w:r>
    </w:p>
    <w:p w:rsidR="005C0A99" w:rsidRPr="005E3725" w:rsidRDefault="005C0A99" w:rsidP="005C0A99">
      <w:pPr>
        <w:ind w:left="1418" w:hanging="1276"/>
        <w:jc w:val="both"/>
        <w:rPr>
          <w:rFonts w:ascii="Book Antiqua" w:hAnsi="Book Antiqua"/>
          <w:b/>
          <w:sz w:val="28"/>
          <w:szCs w:val="28"/>
        </w:rPr>
      </w:pPr>
    </w:p>
    <w:p w:rsidR="005C0A99" w:rsidRPr="005E3725" w:rsidRDefault="005C0A99" w:rsidP="001D40B1">
      <w:pPr>
        <w:ind w:left="1560" w:hanging="1560"/>
        <w:jc w:val="both"/>
        <w:rPr>
          <w:rFonts w:ascii="Book Antiqua" w:hAnsi="Book Antiqua"/>
          <w:b/>
          <w:bCs/>
        </w:rPr>
      </w:pPr>
      <w:r w:rsidRPr="005E3725">
        <w:rPr>
          <w:rFonts w:ascii="Book Antiqua" w:hAnsi="Book Antiqua"/>
          <w:b/>
          <w:sz w:val="28"/>
          <w:szCs w:val="28"/>
        </w:rPr>
        <w:t xml:space="preserve">Decision:-  </w:t>
      </w:r>
      <w:r w:rsidRPr="005E3725">
        <w:rPr>
          <w:rFonts w:ascii="Book Antiqua" w:hAnsi="Book Antiqua"/>
          <w:b/>
          <w:bCs/>
        </w:rPr>
        <w:t xml:space="preserve">The MDB went through the Annex-I, gave its concurrence </w:t>
      </w:r>
      <w:r w:rsidR="001D40B1" w:rsidRPr="005E3725">
        <w:rPr>
          <w:rFonts w:ascii="Book Antiqua" w:hAnsi="Book Antiqua"/>
          <w:b/>
          <w:bCs/>
        </w:rPr>
        <w:t xml:space="preserve">and appreciated the </w:t>
      </w:r>
      <w:r w:rsidRPr="005E3725">
        <w:rPr>
          <w:rFonts w:ascii="Book Antiqua" w:hAnsi="Book Antiqua"/>
          <w:b/>
          <w:bCs/>
        </w:rPr>
        <w:t>efforts of the MDMC Division.</w:t>
      </w:r>
    </w:p>
    <w:p w:rsidR="009F4248" w:rsidRPr="005E3725" w:rsidRDefault="009F4248">
      <w:pPr>
        <w:rPr>
          <w:rFonts w:ascii="Book Antiqua" w:hAnsi="Book Antiqua"/>
          <w:b/>
          <w:u w:val="single"/>
        </w:rPr>
      </w:pPr>
    </w:p>
    <w:p w:rsidR="005C0A99" w:rsidRPr="005E3725" w:rsidRDefault="005C0A99">
      <w:pPr>
        <w:rPr>
          <w:rFonts w:ascii="Book Antiqua" w:hAnsi="Book Antiqua"/>
          <w:b/>
          <w:u w:val="single"/>
        </w:rPr>
      </w:pPr>
    </w:p>
    <w:p w:rsidR="00B75798" w:rsidRPr="005E3725" w:rsidRDefault="009F4248">
      <w:pPr>
        <w:rPr>
          <w:rFonts w:ascii="Book Antiqua" w:hAnsi="Book Antiqua"/>
        </w:rPr>
      </w:pPr>
      <w:r w:rsidRPr="005E3725">
        <w:rPr>
          <w:rFonts w:ascii="Book Antiqua" w:hAnsi="Book Antiqua"/>
          <w:b/>
        </w:rPr>
        <w:t>Item No.</w:t>
      </w:r>
      <w:r w:rsidR="00073E40" w:rsidRPr="005E3725">
        <w:rPr>
          <w:rFonts w:ascii="Book Antiqua" w:hAnsi="Book Antiqua"/>
          <w:b/>
        </w:rPr>
        <w:t>V</w:t>
      </w:r>
      <w:r w:rsidRPr="005E3725">
        <w:rPr>
          <w:rFonts w:ascii="Book Antiqua" w:hAnsi="Book Antiqua"/>
        </w:rPr>
        <w:t xml:space="preserve">.    </w:t>
      </w:r>
      <w:r w:rsidR="00B75798" w:rsidRPr="005E3725">
        <w:rPr>
          <w:rFonts w:ascii="Book Antiqua" w:hAnsi="Book Antiqua"/>
          <w:b/>
          <w:bCs/>
          <w:u w:val="single"/>
        </w:rPr>
        <w:t>ISSUANCE OF REGISTRATION LETTERS UNDER MDR, 2017.</w:t>
      </w:r>
      <w:r w:rsidRPr="005E3725">
        <w:rPr>
          <w:rFonts w:ascii="Book Antiqua" w:hAnsi="Book Antiqua"/>
        </w:rPr>
        <w:tab/>
      </w:r>
    </w:p>
    <w:p w:rsidR="009F4248" w:rsidRPr="005E3725" w:rsidRDefault="009F4248">
      <w:pPr>
        <w:rPr>
          <w:rFonts w:ascii="Book Antiqua" w:hAnsi="Book Antiqua"/>
        </w:rPr>
      </w:pPr>
    </w:p>
    <w:p w:rsidR="00B75798" w:rsidRPr="005E3725" w:rsidRDefault="009F4248" w:rsidP="00E8795D">
      <w:pPr>
        <w:pStyle w:val="ListBullet"/>
        <w:tabs>
          <w:tab w:val="clear" w:pos="360"/>
        </w:tabs>
        <w:spacing w:line="312" w:lineRule="auto"/>
        <w:ind w:left="0" w:firstLine="0"/>
        <w:jc w:val="both"/>
        <w:rPr>
          <w:rFonts w:ascii="Book Antiqua" w:hAnsi="Book Antiqua"/>
        </w:rPr>
      </w:pPr>
      <w:r w:rsidRPr="005E3725">
        <w:rPr>
          <w:rFonts w:ascii="Book Antiqua" w:hAnsi="Book Antiqua"/>
        </w:rPr>
        <w:tab/>
        <w:t xml:space="preserve">          M/s </w:t>
      </w:r>
      <w:r w:rsidR="00714AA6">
        <w:rPr>
          <w:rFonts w:ascii="Book Antiqua" w:hAnsi="Book Antiqua"/>
        </w:rPr>
        <w:t xml:space="preserve"> </w:t>
      </w:r>
      <w:r w:rsidRPr="005E3725">
        <w:rPr>
          <w:rFonts w:ascii="Book Antiqua" w:hAnsi="Book Antiqua"/>
        </w:rPr>
        <w:t>Sciencies (Pvt) Limited, Lahore have stated that their following products of M/s Becton Dickinson and Company has been registered in favour of M/s Asto Life Sciences (Pvt) Limited, Lahore on 5</w:t>
      </w:r>
      <w:r w:rsidRPr="005E3725">
        <w:rPr>
          <w:rFonts w:ascii="Book Antiqua" w:hAnsi="Book Antiqua"/>
          <w:vertAlign w:val="superscript"/>
        </w:rPr>
        <w:t>th</w:t>
      </w:r>
      <w:r w:rsidRPr="005E3725">
        <w:rPr>
          <w:rFonts w:ascii="Book Antiqua" w:hAnsi="Book Antiqua"/>
        </w:rPr>
        <w:t xml:space="preserve"> July, 2017 and requested for issuance of registration notification under Medical Devices Rules, 2017:-</w:t>
      </w:r>
    </w:p>
    <w:p w:rsidR="009F4248" w:rsidRPr="005E3725" w:rsidRDefault="009F4248" w:rsidP="009F4248">
      <w:pPr>
        <w:pStyle w:val="ListBullet"/>
        <w:tabs>
          <w:tab w:val="clear" w:pos="360"/>
        </w:tabs>
        <w:ind w:left="0" w:firstLine="0"/>
        <w:rPr>
          <w:rFonts w:ascii="Book Antiqua" w:hAnsi="Book Antiqua"/>
        </w:rPr>
      </w:pP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243"/>
        <w:gridCol w:w="2421"/>
        <w:gridCol w:w="937"/>
        <w:gridCol w:w="4762"/>
      </w:tblGrid>
      <w:tr w:rsidR="009F4248" w:rsidRPr="005E3725" w:rsidTr="00F745BD">
        <w:trPr>
          <w:jc w:val="center"/>
        </w:trPr>
        <w:tc>
          <w:tcPr>
            <w:tcW w:w="587"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rPr>
                <w:rFonts w:ascii="Book Antiqua" w:hAnsi="Book Antiqua"/>
                <w:b/>
                <w:bCs/>
              </w:rPr>
            </w:pPr>
            <w:r w:rsidRPr="005E3725">
              <w:rPr>
                <w:rFonts w:ascii="Book Antiqua" w:hAnsi="Book Antiqua"/>
                <w:b/>
                <w:bCs/>
              </w:rPr>
              <w:t>S.#</w:t>
            </w:r>
          </w:p>
        </w:tc>
        <w:tc>
          <w:tcPr>
            <w:tcW w:w="1243"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rPr>
                <w:rFonts w:ascii="Book Antiqua" w:hAnsi="Book Antiqua"/>
                <w:b/>
                <w:bCs/>
              </w:rPr>
            </w:pPr>
            <w:r w:rsidRPr="005E3725">
              <w:rPr>
                <w:rFonts w:ascii="Book Antiqua" w:hAnsi="Book Antiqua"/>
                <w:b/>
                <w:bCs/>
              </w:rPr>
              <w:t>Regn.No.</w:t>
            </w:r>
          </w:p>
        </w:tc>
        <w:tc>
          <w:tcPr>
            <w:tcW w:w="2421"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rPr>
                <w:rFonts w:ascii="Book Antiqua" w:hAnsi="Book Antiqua"/>
                <w:b/>
                <w:bCs/>
              </w:rPr>
            </w:pPr>
            <w:r w:rsidRPr="005E3725">
              <w:rPr>
                <w:rFonts w:ascii="Book Antiqua" w:hAnsi="Book Antiqua"/>
                <w:b/>
                <w:bCs/>
              </w:rPr>
              <w:t>Brand Name of Medical Device</w:t>
            </w:r>
          </w:p>
        </w:tc>
        <w:tc>
          <w:tcPr>
            <w:tcW w:w="937"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rPr>
                <w:rFonts w:ascii="Book Antiqua" w:hAnsi="Book Antiqua"/>
                <w:b/>
                <w:bCs/>
              </w:rPr>
            </w:pPr>
            <w:r w:rsidRPr="005E3725">
              <w:rPr>
                <w:rFonts w:ascii="Book Antiqua" w:hAnsi="Book Antiqua"/>
                <w:b/>
                <w:bCs/>
              </w:rPr>
              <w:t>Shelf Life</w:t>
            </w:r>
          </w:p>
        </w:tc>
        <w:tc>
          <w:tcPr>
            <w:tcW w:w="4762"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rPr>
                <w:rFonts w:ascii="Book Antiqua" w:hAnsi="Book Antiqua"/>
                <w:b/>
                <w:bCs/>
              </w:rPr>
            </w:pPr>
            <w:r w:rsidRPr="005E3725">
              <w:rPr>
                <w:rFonts w:ascii="Book Antiqua" w:hAnsi="Book Antiqua"/>
                <w:b/>
                <w:bCs/>
              </w:rPr>
              <w:t>Name of Manufacturer</w:t>
            </w:r>
          </w:p>
          <w:p w:rsidR="009F4248" w:rsidRPr="005E3725" w:rsidRDefault="009F4248" w:rsidP="001E39A9">
            <w:pPr>
              <w:rPr>
                <w:rFonts w:ascii="Book Antiqua" w:hAnsi="Book Antiqua"/>
                <w:b/>
                <w:bCs/>
              </w:rPr>
            </w:pPr>
          </w:p>
        </w:tc>
      </w:tr>
      <w:tr w:rsidR="009F4248" w:rsidRPr="005E3725" w:rsidTr="00F745BD">
        <w:trPr>
          <w:jc w:val="center"/>
        </w:trPr>
        <w:tc>
          <w:tcPr>
            <w:tcW w:w="587"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rPr>
                <w:rFonts w:ascii="Book Antiqua" w:hAnsi="Book Antiqua"/>
                <w:bCs/>
              </w:rPr>
            </w:pPr>
            <w:r w:rsidRPr="005E3725">
              <w:rPr>
                <w:rFonts w:ascii="Book Antiqua" w:hAnsi="Book Antiqua"/>
                <w:bCs/>
              </w:rPr>
              <w:t>(i)</w:t>
            </w:r>
          </w:p>
        </w:tc>
        <w:tc>
          <w:tcPr>
            <w:tcW w:w="1243"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rPr>
                <w:rFonts w:ascii="Book Antiqua" w:hAnsi="Book Antiqua"/>
                <w:bCs/>
              </w:rPr>
            </w:pPr>
            <w:r w:rsidRPr="005E3725">
              <w:rPr>
                <w:rFonts w:ascii="Book Antiqua" w:hAnsi="Book Antiqua"/>
                <w:bCs/>
              </w:rPr>
              <w:t>074663</w:t>
            </w:r>
          </w:p>
        </w:tc>
        <w:tc>
          <w:tcPr>
            <w:tcW w:w="2421"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rPr>
                <w:rFonts w:ascii="Book Antiqua" w:hAnsi="Book Antiqua"/>
                <w:bCs/>
              </w:rPr>
            </w:pPr>
            <w:r w:rsidRPr="005E3725">
              <w:rPr>
                <w:rFonts w:ascii="Book Antiqua" w:hAnsi="Book Antiqua"/>
                <w:bCs/>
              </w:rPr>
              <w:t xml:space="preserve">BD  SoloShot </w:t>
            </w:r>
            <w:r w:rsidRPr="005E3725">
              <w:rPr>
                <w:rFonts w:ascii="Book Antiqua" w:hAnsi="Book Antiqua"/>
                <w:bCs/>
                <w:vertAlign w:val="superscript"/>
              </w:rPr>
              <w:t>TM</w:t>
            </w:r>
            <w:r w:rsidRPr="005E3725">
              <w:rPr>
                <w:rFonts w:ascii="Book Antiqua" w:hAnsi="Book Antiqua"/>
                <w:bCs/>
              </w:rPr>
              <w:t xml:space="preserve"> Mini Auto Disable Syringes</w:t>
            </w:r>
          </w:p>
          <w:p w:rsidR="009F4248" w:rsidRPr="005E3725" w:rsidRDefault="009F4248" w:rsidP="001E39A9">
            <w:pPr>
              <w:rPr>
                <w:rFonts w:ascii="Book Antiqua" w:hAnsi="Book Antiqua"/>
                <w:bCs/>
              </w:rPr>
            </w:pPr>
          </w:p>
          <w:p w:rsidR="009F4248" w:rsidRPr="005E3725" w:rsidRDefault="009F4248" w:rsidP="001E39A9">
            <w:pPr>
              <w:rPr>
                <w:rFonts w:ascii="Book Antiqua" w:hAnsi="Book Antiqua"/>
                <w:bCs/>
              </w:rPr>
            </w:pPr>
            <w:r w:rsidRPr="005E3725">
              <w:rPr>
                <w:rFonts w:ascii="Book Antiqua" w:hAnsi="Book Antiqua"/>
                <w:bCs/>
              </w:rPr>
              <w:t>(0.5 ml &amp; 0.05 ml)</w:t>
            </w:r>
          </w:p>
          <w:p w:rsidR="009F4248" w:rsidRPr="005E3725" w:rsidRDefault="009F4248" w:rsidP="001E39A9">
            <w:pPr>
              <w:rPr>
                <w:rFonts w:ascii="Book Antiqua" w:hAnsi="Book Antiqua"/>
                <w:bCs/>
              </w:rPr>
            </w:pPr>
          </w:p>
        </w:tc>
        <w:tc>
          <w:tcPr>
            <w:tcW w:w="937"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jc w:val="center"/>
              <w:rPr>
                <w:rFonts w:ascii="Book Antiqua" w:hAnsi="Book Antiqua"/>
                <w:bCs/>
              </w:rPr>
            </w:pPr>
            <w:r w:rsidRPr="005E3725">
              <w:rPr>
                <w:rFonts w:ascii="Book Antiqua" w:hAnsi="Book Antiqua"/>
                <w:bCs/>
              </w:rPr>
              <w:t>5 years</w:t>
            </w:r>
          </w:p>
        </w:tc>
        <w:tc>
          <w:tcPr>
            <w:tcW w:w="4762"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rPr>
                <w:rFonts w:ascii="Book Antiqua" w:hAnsi="Book Antiqua"/>
                <w:bCs/>
              </w:rPr>
            </w:pPr>
            <w:r w:rsidRPr="005E3725">
              <w:rPr>
                <w:rFonts w:ascii="Book Antiqua" w:hAnsi="Book Antiqua"/>
                <w:bCs/>
              </w:rPr>
              <w:t xml:space="preserve">M/s Becton Dickinson, S.A. Ctra, Mequinenza, Fraga (Huesca), Spain.                                                                                                                                                                                                                                                                                 </w:t>
            </w:r>
          </w:p>
        </w:tc>
      </w:tr>
      <w:tr w:rsidR="009F4248" w:rsidRPr="005E3725" w:rsidTr="00F745BD">
        <w:trPr>
          <w:jc w:val="center"/>
        </w:trPr>
        <w:tc>
          <w:tcPr>
            <w:tcW w:w="587"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rPr>
                <w:rFonts w:ascii="Book Antiqua" w:hAnsi="Book Antiqua"/>
                <w:bCs/>
              </w:rPr>
            </w:pPr>
            <w:r w:rsidRPr="005E3725">
              <w:rPr>
                <w:rFonts w:ascii="Book Antiqua" w:hAnsi="Book Antiqua"/>
                <w:bCs/>
              </w:rPr>
              <w:t>(ii)</w:t>
            </w:r>
          </w:p>
        </w:tc>
        <w:tc>
          <w:tcPr>
            <w:tcW w:w="1243"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rPr>
                <w:rFonts w:ascii="Book Antiqua" w:hAnsi="Book Antiqua"/>
                <w:bCs/>
              </w:rPr>
            </w:pPr>
            <w:r w:rsidRPr="005E3725">
              <w:rPr>
                <w:rFonts w:ascii="Book Antiqua" w:hAnsi="Book Antiqua"/>
                <w:bCs/>
              </w:rPr>
              <w:t>074685</w:t>
            </w:r>
          </w:p>
        </w:tc>
        <w:tc>
          <w:tcPr>
            <w:tcW w:w="2421"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rPr>
                <w:rFonts w:ascii="Book Antiqua" w:hAnsi="Book Antiqua"/>
                <w:bCs/>
              </w:rPr>
            </w:pPr>
            <w:r w:rsidRPr="005E3725">
              <w:rPr>
                <w:rFonts w:ascii="Book Antiqua" w:hAnsi="Book Antiqua"/>
                <w:bCs/>
              </w:rPr>
              <w:t xml:space="preserve">BD Emerald </w:t>
            </w:r>
            <w:r w:rsidRPr="005E3725">
              <w:rPr>
                <w:rFonts w:ascii="Book Antiqua" w:hAnsi="Book Antiqua"/>
                <w:bCs/>
                <w:vertAlign w:val="superscript"/>
              </w:rPr>
              <w:t>TM</w:t>
            </w:r>
            <w:r w:rsidRPr="005E3725">
              <w:rPr>
                <w:rFonts w:ascii="Book Antiqua" w:hAnsi="Book Antiqua"/>
                <w:bCs/>
              </w:rPr>
              <w:t xml:space="preserve"> Pro (Reuse Prevention) Luer Slip Syringes</w:t>
            </w:r>
          </w:p>
          <w:p w:rsidR="009F4248" w:rsidRPr="005E3725" w:rsidRDefault="009F4248" w:rsidP="001E39A9">
            <w:pPr>
              <w:rPr>
                <w:rFonts w:ascii="Book Antiqua" w:hAnsi="Book Antiqua"/>
                <w:bCs/>
              </w:rPr>
            </w:pPr>
          </w:p>
          <w:p w:rsidR="009F4248" w:rsidRPr="005E3725" w:rsidRDefault="009F4248" w:rsidP="001E39A9">
            <w:pPr>
              <w:rPr>
                <w:rFonts w:ascii="Book Antiqua" w:hAnsi="Book Antiqua"/>
                <w:bCs/>
              </w:rPr>
            </w:pPr>
            <w:r w:rsidRPr="005E3725">
              <w:rPr>
                <w:rFonts w:ascii="Book Antiqua" w:hAnsi="Book Antiqua"/>
                <w:bCs/>
              </w:rPr>
              <w:t>(2ml, 5ml &amp; 10ml)</w:t>
            </w:r>
          </w:p>
          <w:p w:rsidR="009F4248" w:rsidRPr="005E3725" w:rsidRDefault="009F4248" w:rsidP="001E39A9">
            <w:pPr>
              <w:rPr>
                <w:rFonts w:ascii="Book Antiqua" w:hAnsi="Book Antiqua"/>
                <w:bCs/>
              </w:rPr>
            </w:pPr>
          </w:p>
        </w:tc>
        <w:tc>
          <w:tcPr>
            <w:tcW w:w="937"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jc w:val="center"/>
              <w:rPr>
                <w:rFonts w:ascii="Book Antiqua" w:hAnsi="Book Antiqua"/>
                <w:bCs/>
              </w:rPr>
            </w:pPr>
            <w:r w:rsidRPr="005E3725">
              <w:rPr>
                <w:rFonts w:ascii="Book Antiqua" w:hAnsi="Book Antiqua"/>
                <w:bCs/>
              </w:rPr>
              <w:t>5 years</w:t>
            </w:r>
          </w:p>
        </w:tc>
        <w:tc>
          <w:tcPr>
            <w:tcW w:w="4762"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jc w:val="center"/>
              <w:rPr>
                <w:rFonts w:ascii="Book Antiqua" w:hAnsi="Book Antiqua"/>
                <w:bCs/>
              </w:rPr>
            </w:pPr>
            <w:r w:rsidRPr="005E3725">
              <w:rPr>
                <w:rFonts w:ascii="Book Antiqua" w:hAnsi="Book Antiqua"/>
                <w:bCs/>
              </w:rPr>
              <w:t>-do-</w:t>
            </w:r>
          </w:p>
        </w:tc>
      </w:tr>
      <w:tr w:rsidR="009F4248" w:rsidRPr="005E3725" w:rsidTr="00F745BD">
        <w:trPr>
          <w:jc w:val="center"/>
        </w:trPr>
        <w:tc>
          <w:tcPr>
            <w:tcW w:w="587"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rPr>
                <w:rFonts w:ascii="Book Antiqua" w:hAnsi="Book Antiqua"/>
                <w:bCs/>
              </w:rPr>
            </w:pPr>
            <w:r w:rsidRPr="005E3725">
              <w:rPr>
                <w:rFonts w:ascii="Book Antiqua" w:hAnsi="Book Antiqua"/>
                <w:bCs/>
              </w:rPr>
              <w:t>(iii)</w:t>
            </w:r>
          </w:p>
        </w:tc>
        <w:tc>
          <w:tcPr>
            <w:tcW w:w="1243"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rPr>
                <w:rFonts w:ascii="Book Antiqua" w:hAnsi="Book Antiqua"/>
                <w:bCs/>
              </w:rPr>
            </w:pPr>
            <w:r w:rsidRPr="005E3725">
              <w:rPr>
                <w:rFonts w:ascii="Book Antiqua" w:hAnsi="Book Antiqua"/>
                <w:bCs/>
              </w:rPr>
              <w:t>059218</w:t>
            </w:r>
          </w:p>
        </w:tc>
        <w:tc>
          <w:tcPr>
            <w:tcW w:w="2421"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rPr>
                <w:rFonts w:ascii="Book Antiqua" w:hAnsi="Book Antiqua"/>
                <w:bCs/>
              </w:rPr>
            </w:pPr>
            <w:r w:rsidRPr="005E3725">
              <w:rPr>
                <w:rFonts w:ascii="Book Antiqua" w:hAnsi="Book Antiqua"/>
                <w:bCs/>
              </w:rPr>
              <w:t xml:space="preserve">BD Disposable Syringes </w:t>
            </w:r>
          </w:p>
          <w:p w:rsidR="009F4248" w:rsidRPr="005E3725" w:rsidRDefault="009F4248" w:rsidP="001E39A9">
            <w:pPr>
              <w:rPr>
                <w:rFonts w:ascii="Book Antiqua" w:hAnsi="Book Antiqua"/>
                <w:bCs/>
              </w:rPr>
            </w:pPr>
            <w:r w:rsidRPr="005E3725">
              <w:rPr>
                <w:rFonts w:ascii="Book Antiqua" w:hAnsi="Book Antiqua"/>
                <w:bCs/>
              </w:rPr>
              <w:t>(3ml,5ml, 10ml, 20ml)</w:t>
            </w:r>
          </w:p>
          <w:p w:rsidR="009F4248" w:rsidRPr="005E3725" w:rsidRDefault="009F4248" w:rsidP="001E39A9">
            <w:pPr>
              <w:rPr>
                <w:rFonts w:ascii="Book Antiqua" w:hAnsi="Book Antiqua"/>
                <w:bCs/>
              </w:rPr>
            </w:pPr>
          </w:p>
        </w:tc>
        <w:tc>
          <w:tcPr>
            <w:tcW w:w="937"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jc w:val="center"/>
              <w:rPr>
                <w:rFonts w:ascii="Book Antiqua" w:hAnsi="Book Antiqua"/>
                <w:bCs/>
              </w:rPr>
            </w:pPr>
            <w:r w:rsidRPr="005E3725">
              <w:rPr>
                <w:rFonts w:ascii="Book Antiqua" w:hAnsi="Book Antiqua"/>
                <w:bCs/>
              </w:rPr>
              <w:t>5 years</w:t>
            </w:r>
          </w:p>
          <w:p w:rsidR="009F4248" w:rsidRPr="005E3725" w:rsidRDefault="009F4248" w:rsidP="001E39A9">
            <w:pPr>
              <w:rPr>
                <w:rFonts w:ascii="Book Antiqua" w:hAnsi="Book Antiqua"/>
                <w:bCs/>
              </w:rPr>
            </w:pPr>
          </w:p>
        </w:tc>
        <w:tc>
          <w:tcPr>
            <w:tcW w:w="4762"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rPr>
                <w:rFonts w:ascii="Book Antiqua" w:hAnsi="Book Antiqua"/>
                <w:bCs/>
              </w:rPr>
            </w:pPr>
            <w:r w:rsidRPr="005E3725">
              <w:rPr>
                <w:rFonts w:ascii="Book Antiqua" w:hAnsi="Book Antiqua"/>
                <w:bCs/>
              </w:rPr>
              <w:t>M/s Becton Dickinson Medical (Singapore) Tuas Avenue, Singapore.</w:t>
            </w:r>
          </w:p>
          <w:p w:rsidR="009F4248" w:rsidRPr="005E3725" w:rsidRDefault="009F4248" w:rsidP="001E39A9">
            <w:pPr>
              <w:rPr>
                <w:rFonts w:ascii="Book Antiqua" w:hAnsi="Book Antiqua"/>
                <w:bCs/>
              </w:rPr>
            </w:pPr>
          </w:p>
        </w:tc>
      </w:tr>
      <w:tr w:rsidR="009F4248" w:rsidRPr="005E3725" w:rsidTr="00F745BD">
        <w:trPr>
          <w:jc w:val="center"/>
        </w:trPr>
        <w:tc>
          <w:tcPr>
            <w:tcW w:w="587"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rPr>
                <w:rFonts w:ascii="Book Antiqua" w:hAnsi="Book Antiqua"/>
                <w:bCs/>
              </w:rPr>
            </w:pPr>
            <w:r w:rsidRPr="005E3725">
              <w:rPr>
                <w:rFonts w:ascii="Book Antiqua" w:hAnsi="Book Antiqua"/>
                <w:bCs/>
              </w:rPr>
              <w:t>(iv)</w:t>
            </w:r>
          </w:p>
        </w:tc>
        <w:tc>
          <w:tcPr>
            <w:tcW w:w="1243"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rPr>
                <w:rFonts w:ascii="Book Antiqua" w:hAnsi="Book Antiqua"/>
                <w:bCs/>
              </w:rPr>
            </w:pPr>
            <w:r w:rsidRPr="005E3725">
              <w:rPr>
                <w:rFonts w:ascii="Book Antiqua" w:hAnsi="Book Antiqua"/>
                <w:bCs/>
              </w:rPr>
              <w:t>059219</w:t>
            </w:r>
          </w:p>
        </w:tc>
        <w:tc>
          <w:tcPr>
            <w:tcW w:w="2421"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rPr>
                <w:rFonts w:ascii="Book Antiqua" w:hAnsi="Book Antiqua"/>
                <w:bCs/>
              </w:rPr>
            </w:pPr>
            <w:r w:rsidRPr="005E3725">
              <w:rPr>
                <w:rFonts w:ascii="Book Antiqua" w:hAnsi="Book Antiqua"/>
                <w:bCs/>
              </w:rPr>
              <w:t xml:space="preserve">BD Venflon </w:t>
            </w:r>
            <w:r w:rsidRPr="005E3725">
              <w:rPr>
                <w:rFonts w:ascii="Book Antiqua" w:hAnsi="Book Antiqua"/>
                <w:bCs/>
                <w:vertAlign w:val="superscript"/>
              </w:rPr>
              <w:t>TM</w:t>
            </w:r>
            <w:r w:rsidRPr="005E3725">
              <w:rPr>
                <w:rFonts w:ascii="Book Antiqua" w:hAnsi="Book Antiqua"/>
                <w:bCs/>
              </w:rPr>
              <w:t xml:space="preserve"> Pro IV Cannulas</w:t>
            </w:r>
          </w:p>
          <w:p w:rsidR="009F4248" w:rsidRPr="005E3725" w:rsidRDefault="009F4248" w:rsidP="001E39A9">
            <w:pPr>
              <w:rPr>
                <w:rFonts w:ascii="Book Antiqua" w:hAnsi="Book Antiqua"/>
                <w:bCs/>
              </w:rPr>
            </w:pPr>
          </w:p>
          <w:p w:rsidR="009F4248" w:rsidRPr="005E3725" w:rsidRDefault="009F4248" w:rsidP="001E39A9">
            <w:pPr>
              <w:rPr>
                <w:rFonts w:ascii="Book Antiqua" w:hAnsi="Book Antiqua"/>
                <w:bCs/>
              </w:rPr>
            </w:pPr>
            <w:r w:rsidRPr="005E3725">
              <w:rPr>
                <w:rFonts w:ascii="Book Antiqua" w:hAnsi="Book Antiqua"/>
                <w:bCs/>
              </w:rPr>
              <w:t>(G16, G18, G20 &amp; G22).</w:t>
            </w:r>
          </w:p>
        </w:tc>
        <w:tc>
          <w:tcPr>
            <w:tcW w:w="937"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jc w:val="center"/>
              <w:rPr>
                <w:rFonts w:ascii="Book Antiqua" w:hAnsi="Book Antiqua"/>
                <w:bCs/>
              </w:rPr>
            </w:pPr>
            <w:r w:rsidRPr="005E3725">
              <w:rPr>
                <w:rFonts w:ascii="Book Antiqua" w:hAnsi="Book Antiqua"/>
                <w:bCs/>
              </w:rPr>
              <w:t>5 years</w:t>
            </w:r>
          </w:p>
          <w:p w:rsidR="009F4248" w:rsidRPr="005E3725" w:rsidRDefault="009F4248" w:rsidP="001E39A9">
            <w:pPr>
              <w:rPr>
                <w:rFonts w:ascii="Book Antiqua" w:hAnsi="Book Antiqua"/>
                <w:bCs/>
              </w:rPr>
            </w:pPr>
          </w:p>
        </w:tc>
        <w:tc>
          <w:tcPr>
            <w:tcW w:w="4762" w:type="dxa"/>
            <w:tcBorders>
              <w:top w:val="single" w:sz="4" w:space="0" w:color="auto"/>
              <w:left w:val="single" w:sz="4" w:space="0" w:color="auto"/>
              <w:bottom w:val="single" w:sz="4" w:space="0" w:color="auto"/>
              <w:right w:val="single" w:sz="4" w:space="0" w:color="auto"/>
            </w:tcBorders>
          </w:tcPr>
          <w:p w:rsidR="009F4248" w:rsidRPr="005E3725" w:rsidRDefault="009F4248" w:rsidP="001E39A9">
            <w:pPr>
              <w:rPr>
                <w:rFonts w:ascii="Book Antiqua" w:hAnsi="Book Antiqua"/>
                <w:bCs/>
              </w:rPr>
            </w:pPr>
            <w:r w:rsidRPr="005E3725">
              <w:rPr>
                <w:rFonts w:ascii="Book Antiqua" w:hAnsi="Book Antiqua"/>
                <w:b/>
                <w:bCs/>
              </w:rPr>
              <w:t>Product Owner</w:t>
            </w:r>
            <w:r w:rsidRPr="005E3725">
              <w:rPr>
                <w:rFonts w:ascii="Book Antiqua" w:hAnsi="Book Antiqua"/>
                <w:bCs/>
              </w:rPr>
              <w:t>: M/s Becton Dickinson Infusion Therapy AB Florettgatan 29C, PO Box 631, SE. 251 06, Helsingborg, Sweden.</w:t>
            </w:r>
          </w:p>
          <w:p w:rsidR="009F4248" w:rsidRPr="005E3725" w:rsidRDefault="009F4248" w:rsidP="001E39A9">
            <w:pPr>
              <w:rPr>
                <w:rFonts w:ascii="Book Antiqua" w:hAnsi="Book Antiqua"/>
                <w:bCs/>
              </w:rPr>
            </w:pPr>
          </w:p>
          <w:p w:rsidR="009F4248" w:rsidRPr="005E3725" w:rsidRDefault="009F4248" w:rsidP="001E39A9">
            <w:pPr>
              <w:rPr>
                <w:rFonts w:ascii="Book Antiqua" w:hAnsi="Book Antiqua"/>
                <w:bCs/>
              </w:rPr>
            </w:pPr>
            <w:r w:rsidRPr="005E3725">
              <w:rPr>
                <w:rFonts w:ascii="Book Antiqua" w:hAnsi="Book Antiqua"/>
                <w:b/>
                <w:bCs/>
              </w:rPr>
              <w:t>Manufacturing Site</w:t>
            </w:r>
            <w:r w:rsidRPr="005E3725">
              <w:rPr>
                <w:rFonts w:ascii="Book Antiqua" w:hAnsi="Book Antiqua"/>
                <w:bCs/>
              </w:rPr>
              <w:t>: M/S Becton Dickinson Medical (S) Pte Ltd, 30 Taus Avenue-2, Singapore 639461.</w:t>
            </w:r>
          </w:p>
        </w:tc>
      </w:tr>
    </w:tbl>
    <w:p w:rsidR="009F4248" w:rsidRPr="005E3725" w:rsidRDefault="009F4248" w:rsidP="009F4248">
      <w:pPr>
        <w:pStyle w:val="ListBullet"/>
        <w:tabs>
          <w:tab w:val="clear" w:pos="360"/>
        </w:tabs>
        <w:ind w:left="0" w:firstLine="0"/>
        <w:rPr>
          <w:rFonts w:ascii="Book Antiqua" w:hAnsi="Book Antiqua"/>
        </w:rPr>
      </w:pPr>
    </w:p>
    <w:p w:rsidR="00B75798" w:rsidRPr="005E3725" w:rsidRDefault="009F4248" w:rsidP="00B75798">
      <w:pPr>
        <w:pStyle w:val="ListBullet"/>
        <w:tabs>
          <w:tab w:val="clear" w:pos="360"/>
        </w:tabs>
        <w:spacing w:line="360" w:lineRule="auto"/>
        <w:ind w:left="0" w:firstLine="0"/>
        <w:jc w:val="both"/>
        <w:rPr>
          <w:rFonts w:ascii="Book Antiqua" w:hAnsi="Book Antiqua" w:cstheme="majorBidi"/>
        </w:rPr>
      </w:pPr>
      <w:r w:rsidRPr="005E3725">
        <w:rPr>
          <w:rFonts w:ascii="Book Antiqua" w:hAnsi="Book Antiqua" w:cstheme="majorBidi"/>
        </w:rPr>
        <w:tab/>
        <w:t>It is submitted that the Medical Device Board in its 8th meeting held on 13</w:t>
      </w:r>
      <w:r w:rsidRPr="005E3725">
        <w:rPr>
          <w:rFonts w:ascii="Book Antiqua" w:hAnsi="Book Antiqua" w:cstheme="majorBidi"/>
          <w:vertAlign w:val="superscript"/>
        </w:rPr>
        <w:t xml:space="preserve">th </w:t>
      </w:r>
      <w:r w:rsidRPr="005E3725">
        <w:rPr>
          <w:rFonts w:ascii="Book Antiqua" w:hAnsi="Book Antiqua" w:cstheme="majorBidi"/>
        </w:rPr>
        <w:t xml:space="preserve">February, 2017 decided that the medical devices, previously declared as drug and registered as drug under the drugs Act, 1976 and rules thereunder shall be deemed to be registered as medical device under </w:t>
      </w:r>
      <w:r w:rsidRPr="005E3725">
        <w:rPr>
          <w:rFonts w:ascii="Book Antiqua" w:hAnsi="Book Antiqua" w:cstheme="majorBidi"/>
          <w:bCs/>
        </w:rPr>
        <w:t xml:space="preserve">Medical Devices Rules, 2017 </w:t>
      </w:r>
      <w:r w:rsidRPr="005E3725">
        <w:rPr>
          <w:rFonts w:ascii="Book Antiqua" w:hAnsi="Book Antiqua" w:cstheme="majorBidi"/>
        </w:rPr>
        <w:t>till their registration is valid subject to Establishment Licence under new rules. Thereafter, at the time of renewal of registration, the firms shall apply on prescribed forms under the Medical Devices Rules, 2017 and accordingly fresh registration number shall be allotted.</w:t>
      </w:r>
    </w:p>
    <w:p w:rsidR="008541A1" w:rsidRPr="005E3725" w:rsidRDefault="009F4248" w:rsidP="00B75798">
      <w:pPr>
        <w:spacing w:line="360" w:lineRule="auto"/>
        <w:rPr>
          <w:rFonts w:ascii="Book Antiqua" w:hAnsi="Book Antiqua" w:cstheme="majorBidi"/>
        </w:rPr>
      </w:pPr>
      <w:r w:rsidRPr="005E3725">
        <w:rPr>
          <w:rFonts w:ascii="Book Antiqua" w:hAnsi="Book Antiqua" w:cstheme="majorBidi"/>
        </w:rPr>
        <w:tab/>
        <w:t xml:space="preserve">Keeping in view the above, letters under MDR, 2017 has been isued.  </w:t>
      </w:r>
    </w:p>
    <w:p w:rsidR="008541A1" w:rsidRPr="005E3725" w:rsidRDefault="008541A1" w:rsidP="00B75798">
      <w:pPr>
        <w:spacing w:line="360" w:lineRule="auto"/>
        <w:rPr>
          <w:rFonts w:ascii="Book Antiqua" w:hAnsi="Book Antiqua" w:cstheme="majorBidi"/>
          <w:sz w:val="14"/>
          <w:szCs w:val="14"/>
        </w:rPr>
      </w:pPr>
    </w:p>
    <w:p w:rsidR="00B75798" w:rsidRPr="005E3725" w:rsidRDefault="008541A1" w:rsidP="008541A1">
      <w:pPr>
        <w:spacing w:line="360" w:lineRule="auto"/>
        <w:rPr>
          <w:rFonts w:ascii="Book Antiqua" w:hAnsi="Book Antiqua"/>
          <w:b/>
          <w:u w:val="single"/>
        </w:rPr>
      </w:pPr>
      <w:r w:rsidRPr="005E3725">
        <w:rPr>
          <w:rFonts w:ascii="Book Antiqua" w:hAnsi="Book Antiqua" w:cstheme="majorBidi"/>
        </w:rPr>
        <w:tab/>
      </w:r>
      <w:r w:rsidR="009F4248" w:rsidRPr="005E3725">
        <w:rPr>
          <w:rFonts w:ascii="Book Antiqua" w:hAnsi="Book Antiqua" w:cstheme="majorBidi"/>
        </w:rPr>
        <w:t xml:space="preserve">Submitted for </w:t>
      </w:r>
      <w:r w:rsidRPr="005E3725">
        <w:rPr>
          <w:rFonts w:ascii="Book Antiqua" w:hAnsi="Book Antiqua" w:cstheme="majorBidi"/>
        </w:rPr>
        <w:t xml:space="preserve">ratification of the </w:t>
      </w:r>
      <w:r w:rsidR="009F4248" w:rsidRPr="005E3725">
        <w:rPr>
          <w:rFonts w:ascii="Book Antiqua" w:hAnsi="Book Antiqua" w:cstheme="majorBidi"/>
        </w:rPr>
        <w:t xml:space="preserve">MDB please. </w:t>
      </w:r>
    </w:p>
    <w:p w:rsidR="001F4514" w:rsidRPr="005E3725" w:rsidRDefault="001F4514" w:rsidP="001F4514">
      <w:pPr>
        <w:spacing w:after="200"/>
        <w:ind w:left="1560" w:hanging="1560"/>
        <w:jc w:val="both"/>
        <w:rPr>
          <w:rFonts w:ascii="Book Antiqua" w:hAnsi="Book Antiqua"/>
          <w:b/>
          <w:sz w:val="8"/>
          <w:szCs w:val="8"/>
        </w:rPr>
      </w:pPr>
    </w:p>
    <w:p w:rsidR="00CF0DB9" w:rsidRPr="005E3725" w:rsidRDefault="00163057" w:rsidP="002B69C3">
      <w:pPr>
        <w:spacing w:after="200"/>
        <w:ind w:left="1560" w:hanging="1560"/>
        <w:jc w:val="both"/>
        <w:rPr>
          <w:rFonts w:ascii="Book Antiqua" w:hAnsi="Book Antiqua"/>
          <w:b/>
          <w:sz w:val="26"/>
          <w:szCs w:val="26"/>
        </w:rPr>
      </w:pPr>
      <w:r w:rsidRPr="005E3725">
        <w:rPr>
          <w:rFonts w:ascii="Book Antiqua" w:hAnsi="Book Antiqua"/>
          <w:b/>
        </w:rPr>
        <w:t xml:space="preserve">Decision: </w:t>
      </w:r>
      <w:r w:rsidRPr="005E3725">
        <w:rPr>
          <w:rFonts w:ascii="Book Antiqua" w:hAnsi="Book Antiqua"/>
          <w:b/>
        </w:rPr>
        <w:tab/>
      </w:r>
      <w:r w:rsidRPr="005E3725">
        <w:rPr>
          <w:rFonts w:ascii="Book Antiqua" w:hAnsi="Book Antiqua"/>
          <w:b/>
          <w:sz w:val="26"/>
          <w:szCs w:val="26"/>
        </w:rPr>
        <w:t>The Board ratified / approved the issuance of registration letter with new registration numbers.</w:t>
      </w:r>
    </w:p>
    <w:p w:rsidR="001F4514" w:rsidRPr="005E3725" w:rsidRDefault="001F4514" w:rsidP="001F4514">
      <w:pPr>
        <w:spacing w:after="200"/>
        <w:ind w:left="1701" w:hanging="1701"/>
        <w:jc w:val="both"/>
        <w:rPr>
          <w:rFonts w:ascii="Book Antiqua" w:hAnsi="Book Antiqua"/>
          <w:b/>
          <w:sz w:val="2"/>
          <w:szCs w:val="2"/>
        </w:rPr>
      </w:pPr>
    </w:p>
    <w:p w:rsidR="00B75798" w:rsidRPr="005E3725" w:rsidRDefault="00073E40" w:rsidP="00035D9F">
      <w:pPr>
        <w:spacing w:after="200" w:line="276" w:lineRule="auto"/>
        <w:ind w:left="1701" w:hanging="1701"/>
        <w:jc w:val="both"/>
        <w:rPr>
          <w:rFonts w:ascii="Book Antiqua" w:hAnsi="Book Antiqua"/>
          <w:b/>
          <w:bCs/>
          <w:u w:val="single"/>
        </w:rPr>
      </w:pPr>
      <w:r w:rsidRPr="005E3725">
        <w:rPr>
          <w:rFonts w:ascii="Book Antiqua" w:hAnsi="Book Antiqua"/>
          <w:b/>
        </w:rPr>
        <w:t>Item No.V</w:t>
      </w:r>
      <w:r w:rsidR="00CF0DB9" w:rsidRPr="005E3725">
        <w:rPr>
          <w:rFonts w:ascii="Book Antiqua" w:hAnsi="Book Antiqua"/>
          <w:b/>
        </w:rPr>
        <w:t>I</w:t>
      </w:r>
      <w:r w:rsidRPr="005E3725">
        <w:rPr>
          <w:rFonts w:ascii="Book Antiqua" w:hAnsi="Book Antiqua"/>
        </w:rPr>
        <w:t xml:space="preserve">. </w:t>
      </w:r>
      <w:r w:rsidR="008C6E41" w:rsidRPr="005E3725">
        <w:rPr>
          <w:rFonts w:ascii="Book Antiqua" w:hAnsi="Book Antiqua"/>
        </w:rPr>
        <w:tab/>
      </w:r>
      <w:r w:rsidRPr="005E3725">
        <w:rPr>
          <w:rFonts w:ascii="Book Antiqua" w:hAnsi="Book Antiqua"/>
          <w:b/>
          <w:bCs/>
          <w:u w:val="single"/>
        </w:rPr>
        <w:t>CA</w:t>
      </w:r>
      <w:r w:rsidR="0031005E" w:rsidRPr="005E3725">
        <w:rPr>
          <w:rFonts w:ascii="Book Antiqua" w:hAnsi="Book Antiqua"/>
          <w:b/>
          <w:bCs/>
          <w:u w:val="single"/>
        </w:rPr>
        <w:t>N</w:t>
      </w:r>
      <w:r w:rsidRPr="005E3725">
        <w:rPr>
          <w:rFonts w:ascii="Book Antiqua" w:hAnsi="Book Antiqua"/>
          <w:b/>
          <w:bCs/>
          <w:u w:val="single"/>
        </w:rPr>
        <w:t xml:space="preserve">CELLATION OF ESTABLISHMENT LICENSE </w:t>
      </w:r>
      <w:r w:rsidR="00035D9F" w:rsidRPr="005E3725">
        <w:rPr>
          <w:rFonts w:ascii="Book Antiqua" w:hAnsi="Book Antiqua"/>
          <w:b/>
          <w:bCs/>
          <w:u w:val="single"/>
        </w:rPr>
        <w:t xml:space="preserve">TO IMPORT </w:t>
      </w:r>
      <w:r w:rsidRPr="005E3725">
        <w:rPr>
          <w:rFonts w:ascii="Book Antiqua" w:hAnsi="Book Antiqua"/>
          <w:b/>
          <w:bCs/>
          <w:u w:val="single"/>
        </w:rPr>
        <w:t>OF M/S ALERE MEDICAL PAKISTAN (PVT) LIMITED, KARACHI.</w:t>
      </w:r>
    </w:p>
    <w:p w:rsidR="00B75798" w:rsidRPr="005E3725" w:rsidRDefault="00073E40" w:rsidP="00B75798">
      <w:pPr>
        <w:spacing w:after="200" w:line="360" w:lineRule="auto"/>
        <w:jc w:val="both"/>
        <w:rPr>
          <w:rFonts w:ascii="Book Antiqua" w:hAnsi="Book Antiqua"/>
          <w:bCs/>
        </w:rPr>
      </w:pPr>
      <w:r w:rsidRPr="005E3725">
        <w:rPr>
          <w:rFonts w:ascii="Book Antiqua" w:hAnsi="Book Antiqua"/>
          <w:bCs/>
        </w:rPr>
        <w:tab/>
        <w:t xml:space="preserve">           M/s Alere Medical Pakistan (Private) Limited, Karachi has requested for deregistration/ closure of their Establishment License No.ELI-00283</w:t>
      </w:r>
      <w:r w:rsidR="00AF0568">
        <w:rPr>
          <w:rFonts w:ascii="Book Antiqua" w:hAnsi="Book Antiqua"/>
          <w:bCs/>
        </w:rPr>
        <w:t xml:space="preserve">  </w:t>
      </w:r>
      <w:r w:rsidRPr="005E3725">
        <w:rPr>
          <w:rFonts w:ascii="Book Antiqua" w:hAnsi="Book Antiqua"/>
          <w:bCs/>
        </w:rPr>
        <w:t xml:space="preserve"> dated 19-10-2018 voluntarily. They further stated that registration of products manufactured by M/s Alere Medical will be registered by M/s Abbot Laboratories (Pakistan) Private Limited, Karachi. </w:t>
      </w:r>
    </w:p>
    <w:p w:rsidR="00B75798" w:rsidRPr="005E3725" w:rsidRDefault="00073E40" w:rsidP="00B75798">
      <w:pPr>
        <w:spacing w:after="200" w:line="360" w:lineRule="auto"/>
        <w:jc w:val="both"/>
        <w:rPr>
          <w:rFonts w:ascii="Book Antiqua" w:hAnsi="Book Antiqua"/>
          <w:bCs/>
        </w:rPr>
      </w:pPr>
      <w:r w:rsidRPr="005E3725">
        <w:rPr>
          <w:rFonts w:ascii="Book Antiqua" w:hAnsi="Book Antiqua"/>
          <w:bCs/>
        </w:rPr>
        <w:tab/>
        <w:t xml:space="preserve">          It is submitted that under Rule 10 of MDR, 2017 the matter shall be presented before Medical Devices Board for Cancellation of the Establishment Licence to import medical devices. </w:t>
      </w:r>
    </w:p>
    <w:p w:rsidR="00B75798" w:rsidRPr="005E3725" w:rsidRDefault="00B75798" w:rsidP="002B69C3">
      <w:pPr>
        <w:jc w:val="both"/>
        <w:rPr>
          <w:rFonts w:ascii="Book Antiqua" w:hAnsi="Book Antiqua"/>
          <w:bCs/>
          <w:sz w:val="2"/>
          <w:szCs w:val="2"/>
        </w:rPr>
      </w:pPr>
    </w:p>
    <w:p w:rsidR="00B75798" w:rsidRPr="005E3725" w:rsidRDefault="00073E40">
      <w:pPr>
        <w:jc w:val="both"/>
        <w:rPr>
          <w:rFonts w:ascii="Book Antiqua" w:hAnsi="Book Antiqua"/>
          <w:bCs/>
        </w:rPr>
      </w:pPr>
      <w:r w:rsidRPr="005E3725">
        <w:rPr>
          <w:rFonts w:ascii="Book Antiqua" w:hAnsi="Book Antiqua"/>
          <w:bCs/>
        </w:rPr>
        <w:t xml:space="preserve">                    Submitted for consideration and decision by MDB.</w:t>
      </w:r>
    </w:p>
    <w:p w:rsidR="004E2934" w:rsidRPr="005E3725" w:rsidRDefault="004E2934">
      <w:pPr>
        <w:spacing w:line="360" w:lineRule="auto"/>
        <w:rPr>
          <w:rFonts w:ascii="Book Antiqua" w:hAnsi="Book Antiqua"/>
          <w:b/>
          <w:u w:val="single"/>
        </w:rPr>
      </w:pPr>
    </w:p>
    <w:p w:rsidR="00163057" w:rsidRPr="005E3725" w:rsidRDefault="00163057" w:rsidP="002B69C3">
      <w:pPr>
        <w:ind w:left="1170" w:hanging="1170"/>
        <w:rPr>
          <w:rFonts w:ascii="Book Antiqua" w:hAnsi="Book Antiqua"/>
          <w:b/>
          <w:sz w:val="26"/>
          <w:szCs w:val="26"/>
        </w:rPr>
      </w:pPr>
      <w:r w:rsidRPr="005E3725">
        <w:rPr>
          <w:rFonts w:ascii="Book Antiqua" w:hAnsi="Book Antiqua"/>
          <w:b/>
        </w:rPr>
        <w:t xml:space="preserve">Decision:  </w:t>
      </w:r>
      <w:r w:rsidRPr="005E3725">
        <w:rPr>
          <w:rFonts w:ascii="Book Antiqua" w:hAnsi="Book Antiqua"/>
          <w:b/>
          <w:sz w:val="26"/>
          <w:szCs w:val="26"/>
        </w:rPr>
        <w:t xml:space="preserve">The Board acceded to the request of the firm and cancelled the Establishment Licence to import medical devices. </w:t>
      </w:r>
    </w:p>
    <w:p w:rsidR="00163057" w:rsidRPr="005E3725" w:rsidRDefault="00163057" w:rsidP="00163057">
      <w:pPr>
        <w:spacing w:line="360" w:lineRule="auto"/>
        <w:ind w:left="1170" w:hanging="1170"/>
        <w:rPr>
          <w:rFonts w:ascii="Book Antiqua" w:hAnsi="Book Antiqua"/>
          <w:b/>
        </w:rPr>
      </w:pPr>
    </w:p>
    <w:p w:rsidR="00FC3E8D" w:rsidRPr="005E3725" w:rsidRDefault="00FC3E8D" w:rsidP="00163057">
      <w:pPr>
        <w:spacing w:after="200" w:line="276" w:lineRule="auto"/>
        <w:ind w:left="1800" w:hanging="1800"/>
        <w:jc w:val="both"/>
        <w:rPr>
          <w:rFonts w:ascii="Book Antiqua" w:hAnsi="Book Antiqua"/>
          <w:b/>
          <w:bCs/>
          <w:u w:val="single"/>
        </w:rPr>
      </w:pPr>
      <w:r w:rsidRPr="005E3725">
        <w:rPr>
          <w:rFonts w:ascii="Book Antiqua" w:hAnsi="Book Antiqua"/>
          <w:b/>
        </w:rPr>
        <w:t>Item No.VII</w:t>
      </w:r>
      <w:r w:rsidRPr="005E3725">
        <w:rPr>
          <w:rFonts w:ascii="Book Antiqua" w:hAnsi="Book Antiqua"/>
        </w:rPr>
        <w:t xml:space="preserve">.  </w:t>
      </w:r>
      <w:r w:rsidRPr="005E3725">
        <w:rPr>
          <w:rFonts w:ascii="Book Antiqua" w:hAnsi="Book Antiqua"/>
          <w:b/>
          <w:bCs/>
          <w:u w:val="single"/>
        </w:rPr>
        <w:t xml:space="preserve">PERSONAL HEARING OF M/S UDL DISTRIBUTION (PVT) LIMITED, KARACHI AD M/S IQBAL AND COMPANY, ISLAMABAD. </w:t>
      </w:r>
    </w:p>
    <w:p w:rsidR="00FC3E8D" w:rsidRPr="005E3725" w:rsidRDefault="00FC3E8D" w:rsidP="00FC3E8D">
      <w:pPr>
        <w:spacing w:after="200"/>
        <w:ind w:left="1418" w:hanging="1418"/>
        <w:jc w:val="both"/>
        <w:rPr>
          <w:rFonts w:ascii="Book Antiqua" w:hAnsi="Book Antiqua"/>
          <w:b/>
          <w:bCs/>
          <w:sz w:val="4"/>
          <w:szCs w:val="4"/>
          <w:u w:val="single"/>
        </w:rPr>
      </w:pPr>
    </w:p>
    <w:p w:rsidR="00FC3E8D" w:rsidRPr="005E3725" w:rsidRDefault="00FC3E8D" w:rsidP="00FC3E8D">
      <w:pPr>
        <w:spacing w:line="360" w:lineRule="auto"/>
        <w:jc w:val="both"/>
        <w:rPr>
          <w:rFonts w:ascii="Book Antiqua" w:hAnsi="Book Antiqua" w:cstheme="majorBidi"/>
        </w:rPr>
      </w:pPr>
      <w:r w:rsidRPr="005E3725">
        <w:rPr>
          <w:rFonts w:ascii="Book Antiqua" w:hAnsi="Book Antiqua"/>
        </w:rPr>
        <w:tab/>
        <w:t xml:space="preserve">          M/s UDL Distribution (Pvt) Limited, Karachi has applied on Form-7A </w:t>
      </w:r>
      <w:r w:rsidRPr="005E3725">
        <w:rPr>
          <w:rFonts w:ascii="Book Antiqua" w:hAnsi="Book Antiqua" w:cstheme="majorBidi"/>
        </w:rPr>
        <w:t>for registration of the following medical devices manufactured by M/s Arrow International, Inc (Subsidiary of Teleflex, Incorporated) 2400 Bernville Road, Reading PA 19605, USA under Medical Devices Rules, 2017:-</w:t>
      </w:r>
    </w:p>
    <w:p w:rsidR="00FC3E8D" w:rsidRPr="005E3725" w:rsidRDefault="00FC3E8D" w:rsidP="00FC3E8D">
      <w:pPr>
        <w:rPr>
          <w:rFonts w:ascii="Book Antiqua" w:hAnsi="Book Antiqua" w:cstheme="majorBidi"/>
          <w:sz w:val="18"/>
          <w:szCs w:val="18"/>
        </w:rPr>
      </w:pPr>
    </w:p>
    <w:p w:rsidR="00FC3E8D" w:rsidRPr="005E3725" w:rsidRDefault="00FC3E8D" w:rsidP="00FC3E8D">
      <w:pPr>
        <w:pStyle w:val="ListParagraph"/>
        <w:widowControl/>
        <w:numPr>
          <w:ilvl w:val="0"/>
          <w:numId w:val="3"/>
        </w:numPr>
        <w:spacing w:after="200" w:line="276" w:lineRule="auto"/>
        <w:ind w:left="1985" w:hanging="567"/>
        <w:contextualSpacing/>
        <w:rPr>
          <w:rFonts w:ascii="Book Antiqua" w:hAnsi="Book Antiqua" w:cstheme="majorBidi"/>
        </w:rPr>
      </w:pPr>
      <w:r w:rsidRPr="005E3725">
        <w:rPr>
          <w:rFonts w:ascii="Book Antiqua" w:hAnsi="Book Antiqua" w:cstheme="majorBidi"/>
        </w:rPr>
        <w:t>Ultra-8 Intra Aortic Balloon Catheters.</w:t>
      </w:r>
    </w:p>
    <w:p w:rsidR="00FC3E8D" w:rsidRPr="005E3725" w:rsidRDefault="00FC3E8D" w:rsidP="00FC3E8D">
      <w:pPr>
        <w:pStyle w:val="ListParagraph"/>
        <w:widowControl/>
        <w:numPr>
          <w:ilvl w:val="0"/>
          <w:numId w:val="3"/>
        </w:numPr>
        <w:spacing w:after="200" w:line="276" w:lineRule="auto"/>
        <w:ind w:left="1985" w:hanging="567"/>
        <w:contextualSpacing/>
        <w:rPr>
          <w:rFonts w:ascii="Book Antiqua" w:hAnsi="Book Antiqua" w:cstheme="majorBidi"/>
        </w:rPr>
      </w:pPr>
      <w:r w:rsidRPr="005E3725">
        <w:rPr>
          <w:rFonts w:ascii="Book Antiqua" w:hAnsi="Book Antiqua" w:cstheme="majorBidi"/>
        </w:rPr>
        <w:t>Rediguard Intra Aortic Balloon Catheters.</w:t>
      </w:r>
    </w:p>
    <w:p w:rsidR="00FC3E8D" w:rsidRPr="005E3725" w:rsidRDefault="00FC3E8D" w:rsidP="00FC3E8D">
      <w:pPr>
        <w:pStyle w:val="ListParagraph"/>
        <w:numPr>
          <w:ilvl w:val="0"/>
          <w:numId w:val="3"/>
        </w:numPr>
        <w:ind w:left="1985" w:hanging="567"/>
        <w:rPr>
          <w:rFonts w:ascii="Book Antiqua" w:hAnsi="Book Antiqua" w:cstheme="majorBidi"/>
        </w:rPr>
      </w:pPr>
      <w:r w:rsidRPr="005E3725">
        <w:rPr>
          <w:rFonts w:ascii="Book Antiqua" w:hAnsi="Book Antiqua" w:cstheme="majorBidi"/>
        </w:rPr>
        <w:t>Arrow Two-Lumen Hemodialysis Catheterization Set</w:t>
      </w:r>
    </w:p>
    <w:p w:rsidR="00FC3E8D" w:rsidRPr="005E3725" w:rsidRDefault="00FC3E8D" w:rsidP="00FC3E8D">
      <w:pPr>
        <w:pStyle w:val="ListParagraph"/>
        <w:numPr>
          <w:ilvl w:val="0"/>
          <w:numId w:val="3"/>
        </w:numPr>
        <w:ind w:left="1985" w:hanging="567"/>
        <w:rPr>
          <w:rFonts w:ascii="Book Antiqua" w:hAnsi="Book Antiqua" w:cstheme="majorBidi"/>
        </w:rPr>
      </w:pPr>
      <w:r w:rsidRPr="005E3725">
        <w:rPr>
          <w:rFonts w:ascii="Book Antiqua" w:hAnsi="Book Antiqua" w:cstheme="majorBidi"/>
        </w:rPr>
        <w:t>Arrow Multi-Lumen Central Venous Catheterization Set</w:t>
      </w:r>
    </w:p>
    <w:p w:rsidR="00FC3E8D" w:rsidRPr="005E3725" w:rsidRDefault="00FC3E8D" w:rsidP="00FC3E8D">
      <w:pPr>
        <w:pStyle w:val="ListParagraph"/>
        <w:numPr>
          <w:ilvl w:val="0"/>
          <w:numId w:val="3"/>
        </w:numPr>
        <w:ind w:left="1985" w:hanging="567"/>
        <w:rPr>
          <w:rFonts w:ascii="Book Antiqua" w:hAnsi="Book Antiqua" w:cstheme="majorBidi"/>
        </w:rPr>
      </w:pPr>
      <w:r w:rsidRPr="005E3725">
        <w:rPr>
          <w:rFonts w:ascii="Book Antiqua" w:hAnsi="Book Antiqua" w:cstheme="majorBidi"/>
        </w:rPr>
        <w:t>Arrow Central Venous Catheterization Set</w:t>
      </w:r>
    </w:p>
    <w:p w:rsidR="00FC3E8D" w:rsidRPr="005E3725" w:rsidRDefault="00FC3E8D" w:rsidP="00FC3E8D">
      <w:pPr>
        <w:pStyle w:val="ListParagraph"/>
        <w:widowControl/>
        <w:numPr>
          <w:ilvl w:val="0"/>
          <w:numId w:val="3"/>
        </w:numPr>
        <w:spacing w:after="200" w:line="276" w:lineRule="auto"/>
        <w:ind w:left="1985" w:hanging="567"/>
        <w:contextualSpacing/>
        <w:rPr>
          <w:rFonts w:ascii="Book Antiqua" w:hAnsi="Book Antiqua" w:cstheme="majorBidi"/>
        </w:rPr>
      </w:pPr>
      <w:r w:rsidRPr="005E3725">
        <w:rPr>
          <w:rFonts w:ascii="Book Antiqua" w:hAnsi="Book Antiqua" w:cstheme="majorBidi"/>
        </w:rPr>
        <w:t>Ultra Intra Aortic Balloon Catheters.</w:t>
      </w:r>
    </w:p>
    <w:p w:rsidR="00FC3E8D" w:rsidRPr="005E3725" w:rsidRDefault="00FC3E8D" w:rsidP="00FC3E8D">
      <w:pPr>
        <w:pStyle w:val="ListParagraph"/>
        <w:numPr>
          <w:ilvl w:val="0"/>
          <w:numId w:val="3"/>
        </w:numPr>
        <w:ind w:left="1985" w:hanging="567"/>
        <w:rPr>
          <w:rFonts w:ascii="Book Antiqua" w:hAnsi="Book Antiqua" w:cstheme="majorBidi"/>
        </w:rPr>
      </w:pPr>
      <w:r w:rsidRPr="005E3725">
        <w:rPr>
          <w:rFonts w:ascii="Book Antiqua" w:hAnsi="Book Antiqua" w:cstheme="majorBidi"/>
        </w:rPr>
        <w:t>Arrow Balloon Wedge Pressure Catheter.</w:t>
      </w:r>
    </w:p>
    <w:p w:rsidR="00FC3E8D" w:rsidRPr="005E3725" w:rsidRDefault="00FC3E8D" w:rsidP="00FC3E8D">
      <w:pPr>
        <w:pStyle w:val="ListParagraph"/>
        <w:numPr>
          <w:ilvl w:val="0"/>
          <w:numId w:val="3"/>
        </w:numPr>
        <w:ind w:left="1985" w:hanging="567"/>
        <w:rPr>
          <w:rFonts w:ascii="Book Antiqua" w:hAnsi="Book Antiqua" w:cstheme="majorBidi"/>
        </w:rPr>
      </w:pPr>
      <w:r w:rsidRPr="005E3725">
        <w:rPr>
          <w:rFonts w:ascii="Book Antiqua" w:hAnsi="Book Antiqua" w:cstheme="majorBidi"/>
        </w:rPr>
        <w:t>Arrow Berman Angiographic Balloon Catheter.</w:t>
      </w:r>
    </w:p>
    <w:p w:rsidR="00FC3E8D" w:rsidRPr="005E3725" w:rsidRDefault="00FC3E8D" w:rsidP="00FC3E8D">
      <w:pPr>
        <w:pStyle w:val="ListParagraph"/>
        <w:widowControl/>
        <w:spacing w:after="200" w:line="276" w:lineRule="auto"/>
        <w:ind w:left="1440" w:firstLine="0"/>
        <w:contextualSpacing/>
        <w:rPr>
          <w:rFonts w:ascii="Book Antiqua" w:hAnsi="Book Antiqua" w:cstheme="majorBidi"/>
        </w:rPr>
      </w:pPr>
    </w:p>
    <w:p w:rsidR="00FC3E8D" w:rsidRPr="005E3725" w:rsidRDefault="00FC3E8D" w:rsidP="00FC3E8D">
      <w:pPr>
        <w:pStyle w:val="ListBullet"/>
        <w:tabs>
          <w:tab w:val="clear" w:pos="360"/>
        </w:tabs>
        <w:ind w:left="0" w:firstLine="0"/>
        <w:rPr>
          <w:rFonts w:ascii="Book Antiqua" w:hAnsi="Book Antiqua"/>
          <w:sz w:val="2"/>
          <w:szCs w:val="2"/>
        </w:rPr>
      </w:pPr>
    </w:p>
    <w:p w:rsidR="00FC3E8D" w:rsidRPr="005E3725" w:rsidRDefault="00FC3E8D" w:rsidP="00FC3E8D">
      <w:pPr>
        <w:pStyle w:val="ListBullet"/>
        <w:tabs>
          <w:tab w:val="clear" w:pos="360"/>
        </w:tabs>
        <w:spacing w:line="360" w:lineRule="auto"/>
        <w:ind w:left="0" w:firstLine="0"/>
        <w:jc w:val="both"/>
        <w:rPr>
          <w:rFonts w:ascii="Book Antiqua" w:hAnsi="Book Antiqua"/>
        </w:rPr>
      </w:pPr>
      <w:r w:rsidRPr="005E3725">
        <w:rPr>
          <w:rFonts w:ascii="Book Antiqua" w:hAnsi="Book Antiqua"/>
        </w:rPr>
        <w:tab/>
        <w:t xml:space="preserve">     It is submitted that the following medical devices including the above mentioned medical devices of the same manufacturer have already been registered as drug with M/s Iqbal &amp; Company, Islamabad on 21-02-2013. </w:t>
      </w:r>
    </w:p>
    <w:p w:rsidR="00FC3E8D" w:rsidRPr="005E3725" w:rsidRDefault="00FC3E8D" w:rsidP="00FC3E8D">
      <w:pPr>
        <w:pStyle w:val="ListBullet"/>
        <w:tabs>
          <w:tab w:val="clear" w:pos="360"/>
        </w:tabs>
        <w:spacing w:line="360" w:lineRule="auto"/>
        <w:ind w:left="0" w:firstLine="0"/>
        <w:jc w:val="both"/>
        <w:rPr>
          <w:rFonts w:ascii="Book Antiqua" w:hAnsi="Book Antiqua"/>
        </w:rPr>
      </w:pP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1097"/>
        <w:gridCol w:w="3392"/>
        <w:gridCol w:w="1096"/>
        <w:gridCol w:w="1944"/>
        <w:gridCol w:w="1404"/>
      </w:tblGrid>
      <w:tr w:rsidR="00FC3E8D" w:rsidRPr="005E3725" w:rsidTr="00E50CF8">
        <w:trPr>
          <w:jc w:val="center"/>
        </w:trPr>
        <w:tc>
          <w:tcPr>
            <w:tcW w:w="974" w:type="dxa"/>
          </w:tcPr>
          <w:p w:rsidR="00FC3E8D" w:rsidRPr="005E3725" w:rsidRDefault="00FC3E8D" w:rsidP="00E50CF8">
            <w:pPr>
              <w:jc w:val="center"/>
              <w:rPr>
                <w:rFonts w:ascii="Book Antiqua" w:hAnsi="Book Antiqua"/>
                <w:b/>
              </w:rPr>
            </w:pPr>
            <w:r w:rsidRPr="005E3725">
              <w:rPr>
                <w:rFonts w:ascii="Book Antiqua" w:hAnsi="Book Antiqua"/>
                <w:b/>
              </w:rPr>
              <w:t>S.No</w:t>
            </w:r>
          </w:p>
        </w:tc>
        <w:tc>
          <w:tcPr>
            <w:tcW w:w="1022" w:type="dxa"/>
          </w:tcPr>
          <w:p w:rsidR="00FC3E8D" w:rsidRPr="005E3725" w:rsidRDefault="00FC3E8D" w:rsidP="00E50CF8">
            <w:pPr>
              <w:rPr>
                <w:rFonts w:ascii="Book Antiqua" w:hAnsi="Book Antiqua"/>
                <w:b/>
              </w:rPr>
            </w:pPr>
            <w:r w:rsidRPr="005E3725">
              <w:rPr>
                <w:rFonts w:ascii="Book Antiqua" w:hAnsi="Book Antiqua"/>
                <w:b/>
              </w:rPr>
              <w:t>Reg.No.</w:t>
            </w:r>
          </w:p>
        </w:tc>
        <w:tc>
          <w:tcPr>
            <w:tcW w:w="3486" w:type="dxa"/>
          </w:tcPr>
          <w:p w:rsidR="00FC3E8D" w:rsidRPr="005E3725" w:rsidRDefault="00FC3E8D" w:rsidP="00E50CF8">
            <w:pPr>
              <w:rPr>
                <w:rFonts w:ascii="Book Antiqua" w:hAnsi="Book Antiqua"/>
                <w:b/>
              </w:rPr>
            </w:pPr>
            <w:r w:rsidRPr="005E3725">
              <w:rPr>
                <w:rFonts w:ascii="Book Antiqua" w:hAnsi="Book Antiqua"/>
                <w:b/>
              </w:rPr>
              <w:t>Name of drug (s) &amp; Composition</w:t>
            </w:r>
          </w:p>
        </w:tc>
        <w:tc>
          <w:tcPr>
            <w:tcW w:w="1043" w:type="dxa"/>
          </w:tcPr>
          <w:p w:rsidR="00FC3E8D" w:rsidRPr="005E3725" w:rsidRDefault="00FC3E8D" w:rsidP="00E50CF8">
            <w:pPr>
              <w:jc w:val="center"/>
              <w:rPr>
                <w:rFonts w:ascii="Book Antiqua" w:hAnsi="Book Antiqua"/>
                <w:b/>
              </w:rPr>
            </w:pPr>
            <w:r w:rsidRPr="005E3725">
              <w:rPr>
                <w:rFonts w:ascii="Book Antiqua" w:hAnsi="Book Antiqua"/>
                <w:b/>
              </w:rPr>
              <w:t>Packing</w:t>
            </w:r>
          </w:p>
        </w:tc>
        <w:tc>
          <w:tcPr>
            <w:tcW w:w="1962" w:type="dxa"/>
          </w:tcPr>
          <w:p w:rsidR="00FC3E8D" w:rsidRPr="005E3725" w:rsidRDefault="00FC3E8D" w:rsidP="00E50CF8">
            <w:pPr>
              <w:jc w:val="center"/>
              <w:rPr>
                <w:rFonts w:ascii="Book Antiqua" w:hAnsi="Book Antiqua"/>
                <w:b/>
              </w:rPr>
            </w:pPr>
            <w:r w:rsidRPr="005E3725">
              <w:rPr>
                <w:rFonts w:ascii="Book Antiqua" w:hAnsi="Book Antiqua"/>
                <w:b/>
              </w:rPr>
              <w:t>M R P</w:t>
            </w:r>
          </w:p>
        </w:tc>
        <w:tc>
          <w:tcPr>
            <w:tcW w:w="1409" w:type="dxa"/>
          </w:tcPr>
          <w:p w:rsidR="00FC3E8D" w:rsidRPr="005E3725" w:rsidRDefault="00FC3E8D" w:rsidP="00E50CF8">
            <w:pPr>
              <w:jc w:val="center"/>
              <w:rPr>
                <w:rFonts w:ascii="Book Antiqua" w:hAnsi="Book Antiqua"/>
                <w:b/>
              </w:rPr>
            </w:pPr>
            <w:r w:rsidRPr="005E3725">
              <w:rPr>
                <w:rFonts w:ascii="Book Antiqua" w:hAnsi="Book Antiqua"/>
                <w:b/>
              </w:rPr>
              <w:t>Approved</w:t>
            </w:r>
          </w:p>
          <w:p w:rsidR="00FC3E8D" w:rsidRPr="005E3725" w:rsidRDefault="00FC3E8D" w:rsidP="00E50CF8">
            <w:pPr>
              <w:jc w:val="center"/>
              <w:rPr>
                <w:rFonts w:ascii="Book Antiqua" w:hAnsi="Book Antiqua"/>
                <w:b/>
              </w:rPr>
            </w:pPr>
            <w:r w:rsidRPr="005E3725">
              <w:rPr>
                <w:rFonts w:ascii="Book Antiqua" w:hAnsi="Book Antiqua"/>
                <w:b/>
              </w:rPr>
              <w:t>Shelf Life</w:t>
            </w:r>
          </w:p>
        </w:tc>
      </w:tr>
      <w:tr w:rsidR="00FC3E8D" w:rsidRPr="005E3725" w:rsidTr="00E50CF8">
        <w:trPr>
          <w:cantSplit/>
          <w:trHeight w:val="368"/>
          <w:jc w:val="center"/>
        </w:trPr>
        <w:tc>
          <w:tcPr>
            <w:tcW w:w="974" w:type="dxa"/>
          </w:tcPr>
          <w:p w:rsidR="00FC3E8D" w:rsidRPr="005E3725" w:rsidRDefault="00FC3E8D" w:rsidP="00E50CF8">
            <w:pPr>
              <w:jc w:val="center"/>
              <w:rPr>
                <w:rFonts w:ascii="Book Antiqua" w:hAnsi="Book Antiqua"/>
              </w:rPr>
            </w:pPr>
            <w:r w:rsidRPr="005E3725">
              <w:rPr>
                <w:rFonts w:ascii="Book Antiqua" w:hAnsi="Book Antiqua"/>
              </w:rPr>
              <w:t>1</w:t>
            </w:r>
          </w:p>
        </w:tc>
        <w:tc>
          <w:tcPr>
            <w:tcW w:w="1022" w:type="dxa"/>
          </w:tcPr>
          <w:p w:rsidR="00FC3E8D" w:rsidRPr="005E3725" w:rsidRDefault="00FC3E8D" w:rsidP="00E50CF8">
            <w:pPr>
              <w:jc w:val="center"/>
              <w:rPr>
                <w:rFonts w:ascii="Book Antiqua" w:hAnsi="Book Antiqua"/>
                <w:sz w:val="22"/>
                <w:szCs w:val="22"/>
              </w:rPr>
            </w:pPr>
            <w:r w:rsidRPr="005E3725">
              <w:rPr>
                <w:rFonts w:ascii="Book Antiqua" w:hAnsi="Book Antiqua"/>
                <w:sz w:val="22"/>
                <w:szCs w:val="22"/>
              </w:rPr>
              <w:t>074635</w:t>
            </w:r>
          </w:p>
        </w:tc>
        <w:tc>
          <w:tcPr>
            <w:tcW w:w="3486" w:type="dxa"/>
          </w:tcPr>
          <w:p w:rsidR="00FC3E8D" w:rsidRPr="005E3725" w:rsidRDefault="00FC3E8D" w:rsidP="00E50CF8">
            <w:pPr>
              <w:pStyle w:val="BodyText"/>
              <w:rPr>
                <w:rFonts w:ascii="Book Antiqua" w:hAnsi="Book Antiqua"/>
                <w:bCs/>
                <w:sz w:val="22"/>
                <w:szCs w:val="22"/>
              </w:rPr>
            </w:pPr>
            <w:r w:rsidRPr="005E3725">
              <w:rPr>
                <w:rFonts w:ascii="Book Antiqua" w:hAnsi="Book Antiqua"/>
                <w:bCs/>
                <w:sz w:val="22"/>
                <w:szCs w:val="22"/>
              </w:rPr>
              <w:t>Arrow Central Venous Catheterization Set</w:t>
            </w:r>
          </w:p>
          <w:p w:rsidR="00FC3E8D" w:rsidRPr="005E3725" w:rsidRDefault="00FC3E8D" w:rsidP="00E50CF8">
            <w:pPr>
              <w:pStyle w:val="BodyText"/>
              <w:rPr>
                <w:rFonts w:ascii="Book Antiqua" w:hAnsi="Book Antiqua"/>
                <w:bCs/>
                <w:sz w:val="16"/>
                <w:szCs w:val="22"/>
              </w:rPr>
            </w:pPr>
          </w:p>
          <w:p w:rsidR="00FC3E8D" w:rsidRPr="005E3725" w:rsidRDefault="00FC3E8D" w:rsidP="00E50CF8">
            <w:pPr>
              <w:pStyle w:val="BodyText"/>
              <w:jc w:val="center"/>
              <w:rPr>
                <w:rFonts w:ascii="Book Antiqua" w:hAnsi="Book Antiqua"/>
                <w:b/>
                <w:bCs/>
                <w:sz w:val="22"/>
                <w:szCs w:val="22"/>
              </w:rPr>
            </w:pPr>
          </w:p>
        </w:tc>
        <w:tc>
          <w:tcPr>
            <w:tcW w:w="1043" w:type="dxa"/>
          </w:tcPr>
          <w:p w:rsidR="00FC3E8D" w:rsidRPr="005E3725" w:rsidRDefault="00FC3E8D" w:rsidP="00E50CF8">
            <w:pPr>
              <w:jc w:val="center"/>
              <w:rPr>
                <w:rFonts w:ascii="Book Antiqua" w:hAnsi="Book Antiqua"/>
                <w:bCs/>
                <w:sz w:val="22"/>
                <w:szCs w:val="22"/>
              </w:rPr>
            </w:pPr>
            <w:r w:rsidRPr="005E3725">
              <w:rPr>
                <w:rFonts w:ascii="Book Antiqua" w:hAnsi="Book Antiqua"/>
                <w:bCs/>
                <w:sz w:val="22"/>
                <w:szCs w:val="22"/>
              </w:rPr>
              <w:t>1’s</w:t>
            </w:r>
          </w:p>
        </w:tc>
        <w:tc>
          <w:tcPr>
            <w:tcW w:w="1962" w:type="dxa"/>
          </w:tcPr>
          <w:p w:rsidR="00FC3E8D" w:rsidRPr="005E3725" w:rsidRDefault="00FC3E8D" w:rsidP="00E50CF8">
            <w:pPr>
              <w:jc w:val="center"/>
              <w:rPr>
                <w:rFonts w:ascii="Book Antiqua" w:hAnsi="Book Antiqua"/>
              </w:rPr>
            </w:pPr>
            <w:r w:rsidRPr="005E3725">
              <w:rPr>
                <w:rFonts w:ascii="Book Antiqua" w:hAnsi="Book Antiqua"/>
              </w:rPr>
              <w:t>Decontrolled till policy decision by the Federal Government.</w:t>
            </w:r>
          </w:p>
          <w:p w:rsidR="00FC3E8D" w:rsidRPr="005E3725" w:rsidRDefault="00FC3E8D" w:rsidP="00E50CF8">
            <w:pPr>
              <w:jc w:val="center"/>
              <w:rPr>
                <w:rFonts w:ascii="Book Antiqua" w:hAnsi="Book Antiqua"/>
                <w:sz w:val="8"/>
              </w:rPr>
            </w:pPr>
          </w:p>
        </w:tc>
        <w:tc>
          <w:tcPr>
            <w:tcW w:w="1409" w:type="dxa"/>
          </w:tcPr>
          <w:p w:rsidR="00FC3E8D" w:rsidRPr="005E3725" w:rsidRDefault="00FC3E8D" w:rsidP="00E50CF8">
            <w:pPr>
              <w:jc w:val="center"/>
              <w:rPr>
                <w:rFonts w:ascii="Book Antiqua" w:hAnsi="Book Antiqua"/>
              </w:rPr>
            </w:pPr>
            <w:r w:rsidRPr="005E3725">
              <w:rPr>
                <w:rFonts w:ascii="Book Antiqua" w:hAnsi="Book Antiqua"/>
              </w:rPr>
              <w:t>05 Years</w:t>
            </w:r>
          </w:p>
        </w:tc>
      </w:tr>
      <w:tr w:rsidR="00FC3E8D" w:rsidRPr="005E3725" w:rsidTr="00E50CF8">
        <w:trPr>
          <w:cantSplit/>
          <w:trHeight w:val="368"/>
          <w:jc w:val="center"/>
        </w:trPr>
        <w:tc>
          <w:tcPr>
            <w:tcW w:w="974" w:type="dxa"/>
          </w:tcPr>
          <w:p w:rsidR="00FC3E8D" w:rsidRPr="005E3725" w:rsidRDefault="00FC3E8D" w:rsidP="00E50CF8">
            <w:pPr>
              <w:jc w:val="center"/>
              <w:rPr>
                <w:rFonts w:ascii="Book Antiqua" w:hAnsi="Book Antiqua"/>
              </w:rPr>
            </w:pPr>
            <w:r w:rsidRPr="005E3725">
              <w:rPr>
                <w:rFonts w:ascii="Book Antiqua" w:hAnsi="Book Antiqua"/>
              </w:rPr>
              <w:t>2.</w:t>
            </w:r>
          </w:p>
        </w:tc>
        <w:tc>
          <w:tcPr>
            <w:tcW w:w="1022" w:type="dxa"/>
          </w:tcPr>
          <w:p w:rsidR="00FC3E8D" w:rsidRPr="005E3725" w:rsidRDefault="00FC3E8D" w:rsidP="00E50CF8">
            <w:pPr>
              <w:jc w:val="center"/>
              <w:rPr>
                <w:rFonts w:ascii="Book Antiqua" w:hAnsi="Book Antiqua"/>
                <w:sz w:val="22"/>
                <w:szCs w:val="22"/>
              </w:rPr>
            </w:pPr>
            <w:r w:rsidRPr="005E3725">
              <w:rPr>
                <w:rFonts w:ascii="Book Antiqua" w:hAnsi="Book Antiqua"/>
                <w:sz w:val="22"/>
                <w:szCs w:val="22"/>
              </w:rPr>
              <w:t>074636</w:t>
            </w:r>
          </w:p>
        </w:tc>
        <w:tc>
          <w:tcPr>
            <w:tcW w:w="3486" w:type="dxa"/>
          </w:tcPr>
          <w:p w:rsidR="00FC3E8D" w:rsidRPr="005E3725" w:rsidRDefault="00FC3E8D" w:rsidP="00E50CF8">
            <w:pPr>
              <w:pStyle w:val="BodyText"/>
              <w:rPr>
                <w:rFonts w:ascii="Book Antiqua" w:hAnsi="Book Antiqua"/>
                <w:bCs/>
                <w:sz w:val="22"/>
                <w:szCs w:val="22"/>
              </w:rPr>
            </w:pPr>
            <w:r w:rsidRPr="005E3725">
              <w:rPr>
                <w:rFonts w:ascii="Book Antiqua" w:hAnsi="Book Antiqua"/>
                <w:bCs/>
                <w:sz w:val="22"/>
                <w:szCs w:val="22"/>
              </w:rPr>
              <w:t>Arrow Intra Aortic Balloon Catheters.</w:t>
            </w:r>
          </w:p>
        </w:tc>
        <w:tc>
          <w:tcPr>
            <w:tcW w:w="1043" w:type="dxa"/>
          </w:tcPr>
          <w:p w:rsidR="00FC3E8D" w:rsidRPr="005E3725" w:rsidRDefault="00FC3E8D" w:rsidP="00E50CF8">
            <w:pPr>
              <w:jc w:val="center"/>
              <w:rPr>
                <w:rFonts w:ascii="Book Antiqua" w:hAnsi="Book Antiqua"/>
                <w:bCs/>
                <w:sz w:val="22"/>
                <w:szCs w:val="22"/>
              </w:rPr>
            </w:pPr>
            <w:r w:rsidRPr="005E3725">
              <w:rPr>
                <w:rFonts w:ascii="Book Antiqua" w:hAnsi="Book Antiqua"/>
                <w:bCs/>
                <w:sz w:val="22"/>
                <w:szCs w:val="22"/>
              </w:rPr>
              <w:t>1’s</w:t>
            </w:r>
          </w:p>
        </w:tc>
        <w:tc>
          <w:tcPr>
            <w:tcW w:w="1962" w:type="dxa"/>
          </w:tcPr>
          <w:p w:rsidR="00FC3E8D" w:rsidRPr="005E3725" w:rsidRDefault="00FC3E8D" w:rsidP="00E50CF8">
            <w:pPr>
              <w:jc w:val="center"/>
              <w:rPr>
                <w:rFonts w:ascii="Book Antiqua" w:hAnsi="Book Antiqua"/>
              </w:rPr>
            </w:pPr>
            <w:r w:rsidRPr="005E3725">
              <w:rPr>
                <w:rFonts w:ascii="Book Antiqua" w:hAnsi="Book Antiqua"/>
              </w:rPr>
              <w:t>-do-</w:t>
            </w:r>
          </w:p>
        </w:tc>
        <w:tc>
          <w:tcPr>
            <w:tcW w:w="1409" w:type="dxa"/>
          </w:tcPr>
          <w:p w:rsidR="00FC3E8D" w:rsidRPr="005E3725" w:rsidRDefault="00FC3E8D" w:rsidP="00E50CF8">
            <w:pPr>
              <w:jc w:val="center"/>
              <w:rPr>
                <w:rFonts w:ascii="Book Antiqua" w:hAnsi="Book Antiqua"/>
              </w:rPr>
            </w:pPr>
            <w:r w:rsidRPr="005E3725">
              <w:rPr>
                <w:rFonts w:ascii="Book Antiqua" w:hAnsi="Book Antiqua"/>
              </w:rPr>
              <w:t>2 years</w:t>
            </w:r>
          </w:p>
        </w:tc>
      </w:tr>
      <w:tr w:rsidR="00FC3E8D" w:rsidRPr="005E3725" w:rsidTr="00E50CF8">
        <w:trPr>
          <w:cantSplit/>
          <w:trHeight w:val="368"/>
          <w:jc w:val="center"/>
        </w:trPr>
        <w:tc>
          <w:tcPr>
            <w:tcW w:w="974" w:type="dxa"/>
          </w:tcPr>
          <w:p w:rsidR="00FC3E8D" w:rsidRPr="005E3725" w:rsidRDefault="00FC3E8D" w:rsidP="00E50CF8">
            <w:pPr>
              <w:jc w:val="center"/>
              <w:rPr>
                <w:rFonts w:ascii="Book Antiqua" w:hAnsi="Book Antiqua"/>
              </w:rPr>
            </w:pPr>
            <w:r w:rsidRPr="005E3725">
              <w:rPr>
                <w:rFonts w:ascii="Book Antiqua" w:hAnsi="Book Antiqua"/>
              </w:rPr>
              <w:t>3.</w:t>
            </w:r>
          </w:p>
        </w:tc>
        <w:tc>
          <w:tcPr>
            <w:tcW w:w="1022" w:type="dxa"/>
          </w:tcPr>
          <w:p w:rsidR="00FC3E8D" w:rsidRPr="005E3725" w:rsidRDefault="00FC3E8D" w:rsidP="00E50CF8">
            <w:pPr>
              <w:jc w:val="center"/>
              <w:rPr>
                <w:rFonts w:ascii="Book Antiqua" w:hAnsi="Book Antiqua"/>
                <w:sz w:val="22"/>
                <w:szCs w:val="22"/>
              </w:rPr>
            </w:pPr>
            <w:r w:rsidRPr="005E3725">
              <w:rPr>
                <w:rFonts w:ascii="Book Antiqua" w:hAnsi="Book Antiqua"/>
                <w:sz w:val="22"/>
                <w:szCs w:val="22"/>
              </w:rPr>
              <w:t>074637</w:t>
            </w:r>
          </w:p>
        </w:tc>
        <w:tc>
          <w:tcPr>
            <w:tcW w:w="3486" w:type="dxa"/>
          </w:tcPr>
          <w:p w:rsidR="00FC3E8D" w:rsidRPr="005E3725" w:rsidRDefault="00FC3E8D" w:rsidP="00E50CF8">
            <w:pPr>
              <w:pStyle w:val="BodyText"/>
              <w:rPr>
                <w:rFonts w:ascii="Book Antiqua" w:hAnsi="Book Antiqua"/>
                <w:bCs/>
                <w:sz w:val="22"/>
                <w:szCs w:val="22"/>
              </w:rPr>
            </w:pPr>
            <w:r w:rsidRPr="005E3725">
              <w:rPr>
                <w:rFonts w:ascii="Book Antiqua" w:hAnsi="Book Antiqua"/>
                <w:bCs/>
                <w:sz w:val="22"/>
                <w:szCs w:val="22"/>
              </w:rPr>
              <w:t>Arrow Two Lumen Haemodialysis Catheterization Set.</w:t>
            </w:r>
          </w:p>
        </w:tc>
        <w:tc>
          <w:tcPr>
            <w:tcW w:w="1043" w:type="dxa"/>
          </w:tcPr>
          <w:p w:rsidR="00FC3E8D" w:rsidRPr="005E3725" w:rsidRDefault="00FC3E8D" w:rsidP="00E50CF8">
            <w:pPr>
              <w:jc w:val="center"/>
              <w:rPr>
                <w:rFonts w:ascii="Book Antiqua" w:hAnsi="Book Antiqua"/>
                <w:bCs/>
                <w:sz w:val="22"/>
                <w:szCs w:val="22"/>
              </w:rPr>
            </w:pPr>
            <w:r w:rsidRPr="005E3725">
              <w:rPr>
                <w:rFonts w:ascii="Book Antiqua" w:hAnsi="Book Antiqua"/>
                <w:bCs/>
                <w:sz w:val="22"/>
                <w:szCs w:val="22"/>
              </w:rPr>
              <w:t>1’s</w:t>
            </w:r>
          </w:p>
        </w:tc>
        <w:tc>
          <w:tcPr>
            <w:tcW w:w="1962" w:type="dxa"/>
          </w:tcPr>
          <w:p w:rsidR="00FC3E8D" w:rsidRPr="005E3725" w:rsidRDefault="00FC3E8D" w:rsidP="00E50CF8">
            <w:pPr>
              <w:jc w:val="center"/>
              <w:rPr>
                <w:rFonts w:ascii="Book Antiqua" w:hAnsi="Book Antiqua"/>
              </w:rPr>
            </w:pPr>
            <w:r w:rsidRPr="005E3725">
              <w:rPr>
                <w:rFonts w:ascii="Book Antiqua" w:hAnsi="Book Antiqua"/>
              </w:rPr>
              <w:t>-do-</w:t>
            </w:r>
          </w:p>
        </w:tc>
        <w:tc>
          <w:tcPr>
            <w:tcW w:w="1409" w:type="dxa"/>
          </w:tcPr>
          <w:p w:rsidR="00FC3E8D" w:rsidRPr="005E3725" w:rsidRDefault="00FC3E8D" w:rsidP="00E50CF8">
            <w:pPr>
              <w:jc w:val="center"/>
              <w:rPr>
                <w:rFonts w:ascii="Book Antiqua" w:hAnsi="Book Antiqua"/>
              </w:rPr>
            </w:pPr>
            <w:r w:rsidRPr="005E3725">
              <w:rPr>
                <w:rFonts w:ascii="Book Antiqua" w:hAnsi="Book Antiqua"/>
              </w:rPr>
              <w:t>5 years</w:t>
            </w:r>
          </w:p>
        </w:tc>
      </w:tr>
      <w:tr w:rsidR="00FC3E8D" w:rsidRPr="005E3725" w:rsidTr="00E50CF8">
        <w:trPr>
          <w:cantSplit/>
          <w:trHeight w:val="368"/>
          <w:jc w:val="center"/>
        </w:trPr>
        <w:tc>
          <w:tcPr>
            <w:tcW w:w="974" w:type="dxa"/>
          </w:tcPr>
          <w:p w:rsidR="00FC3E8D" w:rsidRPr="005E3725" w:rsidRDefault="00FC3E8D" w:rsidP="00E50CF8">
            <w:pPr>
              <w:jc w:val="center"/>
              <w:rPr>
                <w:rFonts w:ascii="Book Antiqua" w:hAnsi="Book Antiqua"/>
              </w:rPr>
            </w:pPr>
            <w:r w:rsidRPr="005E3725">
              <w:rPr>
                <w:rFonts w:ascii="Book Antiqua" w:hAnsi="Book Antiqua"/>
              </w:rPr>
              <w:t>4.</w:t>
            </w:r>
          </w:p>
        </w:tc>
        <w:tc>
          <w:tcPr>
            <w:tcW w:w="1022" w:type="dxa"/>
          </w:tcPr>
          <w:p w:rsidR="00FC3E8D" w:rsidRPr="005E3725" w:rsidRDefault="00FC3E8D" w:rsidP="00E50CF8">
            <w:pPr>
              <w:jc w:val="center"/>
              <w:rPr>
                <w:rFonts w:ascii="Book Antiqua" w:hAnsi="Book Antiqua"/>
                <w:sz w:val="22"/>
                <w:szCs w:val="22"/>
              </w:rPr>
            </w:pPr>
            <w:r w:rsidRPr="005E3725">
              <w:rPr>
                <w:rFonts w:ascii="Book Antiqua" w:hAnsi="Book Antiqua"/>
                <w:sz w:val="22"/>
                <w:szCs w:val="22"/>
              </w:rPr>
              <w:t>074638</w:t>
            </w:r>
          </w:p>
        </w:tc>
        <w:tc>
          <w:tcPr>
            <w:tcW w:w="3486" w:type="dxa"/>
          </w:tcPr>
          <w:p w:rsidR="00FC3E8D" w:rsidRPr="005E3725" w:rsidRDefault="00FC3E8D" w:rsidP="00E50CF8">
            <w:pPr>
              <w:pStyle w:val="BodyText"/>
              <w:rPr>
                <w:rFonts w:ascii="Book Antiqua" w:hAnsi="Book Antiqua"/>
                <w:bCs/>
                <w:sz w:val="22"/>
                <w:szCs w:val="22"/>
              </w:rPr>
            </w:pPr>
            <w:r w:rsidRPr="005E3725">
              <w:rPr>
                <w:rFonts w:ascii="Book Antiqua" w:hAnsi="Book Antiqua"/>
                <w:bCs/>
                <w:sz w:val="22"/>
                <w:szCs w:val="22"/>
              </w:rPr>
              <w:t>Arrow Balloon Wedge Pressure Catheters.</w:t>
            </w:r>
          </w:p>
        </w:tc>
        <w:tc>
          <w:tcPr>
            <w:tcW w:w="1043" w:type="dxa"/>
          </w:tcPr>
          <w:p w:rsidR="00FC3E8D" w:rsidRPr="005E3725" w:rsidRDefault="00FC3E8D" w:rsidP="00E50CF8">
            <w:pPr>
              <w:jc w:val="center"/>
              <w:rPr>
                <w:rFonts w:ascii="Book Antiqua" w:hAnsi="Book Antiqua"/>
                <w:bCs/>
                <w:sz w:val="22"/>
                <w:szCs w:val="22"/>
              </w:rPr>
            </w:pPr>
            <w:r w:rsidRPr="005E3725">
              <w:rPr>
                <w:rFonts w:ascii="Book Antiqua" w:hAnsi="Book Antiqua"/>
                <w:bCs/>
                <w:sz w:val="22"/>
                <w:szCs w:val="22"/>
              </w:rPr>
              <w:t>1’s</w:t>
            </w:r>
          </w:p>
        </w:tc>
        <w:tc>
          <w:tcPr>
            <w:tcW w:w="1962" w:type="dxa"/>
          </w:tcPr>
          <w:p w:rsidR="00FC3E8D" w:rsidRPr="005E3725" w:rsidRDefault="00FC3E8D" w:rsidP="00E50CF8">
            <w:pPr>
              <w:jc w:val="center"/>
              <w:rPr>
                <w:rFonts w:ascii="Book Antiqua" w:hAnsi="Book Antiqua"/>
              </w:rPr>
            </w:pPr>
            <w:r w:rsidRPr="005E3725">
              <w:rPr>
                <w:rFonts w:ascii="Book Antiqua" w:hAnsi="Book Antiqua"/>
              </w:rPr>
              <w:t>-do-</w:t>
            </w:r>
          </w:p>
        </w:tc>
        <w:tc>
          <w:tcPr>
            <w:tcW w:w="1409" w:type="dxa"/>
          </w:tcPr>
          <w:p w:rsidR="00FC3E8D" w:rsidRPr="005E3725" w:rsidRDefault="00FC3E8D" w:rsidP="00E50CF8">
            <w:pPr>
              <w:jc w:val="center"/>
              <w:rPr>
                <w:rFonts w:ascii="Book Antiqua" w:hAnsi="Book Antiqua"/>
              </w:rPr>
            </w:pPr>
            <w:r w:rsidRPr="005E3725">
              <w:rPr>
                <w:rFonts w:ascii="Book Antiqua" w:hAnsi="Book Antiqua"/>
              </w:rPr>
              <w:t>2 years</w:t>
            </w:r>
          </w:p>
        </w:tc>
      </w:tr>
      <w:tr w:rsidR="00FC3E8D" w:rsidRPr="005E3725" w:rsidTr="00E50CF8">
        <w:trPr>
          <w:cantSplit/>
          <w:trHeight w:val="368"/>
          <w:jc w:val="center"/>
        </w:trPr>
        <w:tc>
          <w:tcPr>
            <w:tcW w:w="974" w:type="dxa"/>
          </w:tcPr>
          <w:p w:rsidR="00FC3E8D" w:rsidRPr="005E3725" w:rsidRDefault="00FC3E8D" w:rsidP="00E50CF8">
            <w:pPr>
              <w:jc w:val="center"/>
              <w:rPr>
                <w:rFonts w:ascii="Book Antiqua" w:hAnsi="Book Antiqua"/>
              </w:rPr>
            </w:pPr>
            <w:r w:rsidRPr="005E3725">
              <w:rPr>
                <w:rFonts w:ascii="Book Antiqua" w:hAnsi="Book Antiqua"/>
              </w:rPr>
              <w:t>5.</w:t>
            </w:r>
          </w:p>
        </w:tc>
        <w:tc>
          <w:tcPr>
            <w:tcW w:w="1022" w:type="dxa"/>
          </w:tcPr>
          <w:p w:rsidR="00FC3E8D" w:rsidRPr="005E3725" w:rsidRDefault="00FC3E8D" w:rsidP="00E50CF8">
            <w:pPr>
              <w:jc w:val="center"/>
              <w:rPr>
                <w:rFonts w:ascii="Book Antiqua" w:hAnsi="Book Antiqua"/>
                <w:sz w:val="22"/>
                <w:szCs w:val="22"/>
              </w:rPr>
            </w:pPr>
            <w:r w:rsidRPr="005E3725">
              <w:rPr>
                <w:rFonts w:ascii="Book Antiqua" w:hAnsi="Book Antiqua"/>
                <w:sz w:val="22"/>
                <w:szCs w:val="22"/>
              </w:rPr>
              <w:t>074639</w:t>
            </w:r>
          </w:p>
        </w:tc>
        <w:tc>
          <w:tcPr>
            <w:tcW w:w="3486" w:type="dxa"/>
          </w:tcPr>
          <w:p w:rsidR="00FC3E8D" w:rsidRPr="005E3725" w:rsidRDefault="00FC3E8D" w:rsidP="00E50CF8">
            <w:pPr>
              <w:pStyle w:val="BodyText"/>
              <w:rPr>
                <w:rFonts w:ascii="Book Antiqua" w:hAnsi="Book Antiqua"/>
                <w:bCs/>
                <w:sz w:val="22"/>
                <w:szCs w:val="22"/>
              </w:rPr>
            </w:pPr>
            <w:r w:rsidRPr="005E3725">
              <w:rPr>
                <w:rFonts w:ascii="Book Antiqua" w:hAnsi="Book Antiqua"/>
                <w:bCs/>
                <w:sz w:val="22"/>
                <w:szCs w:val="22"/>
              </w:rPr>
              <w:t>Arrow Arterial Catheterization Set.</w:t>
            </w:r>
          </w:p>
        </w:tc>
        <w:tc>
          <w:tcPr>
            <w:tcW w:w="1043" w:type="dxa"/>
          </w:tcPr>
          <w:p w:rsidR="00FC3E8D" w:rsidRPr="005E3725" w:rsidRDefault="00FC3E8D" w:rsidP="00E50CF8">
            <w:pPr>
              <w:jc w:val="center"/>
              <w:rPr>
                <w:rFonts w:ascii="Book Antiqua" w:hAnsi="Book Antiqua"/>
                <w:bCs/>
                <w:sz w:val="22"/>
                <w:szCs w:val="22"/>
              </w:rPr>
            </w:pPr>
            <w:r w:rsidRPr="005E3725">
              <w:rPr>
                <w:rFonts w:ascii="Book Antiqua" w:hAnsi="Book Antiqua"/>
                <w:bCs/>
                <w:sz w:val="22"/>
                <w:szCs w:val="22"/>
              </w:rPr>
              <w:t>1’s</w:t>
            </w:r>
          </w:p>
        </w:tc>
        <w:tc>
          <w:tcPr>
            <w:tcW w:w="1962" w:type="dxa"/>
          </w:tcPr>
          <w:p w:rsidR="00FC3E8D" w:rsidRPr="005E3725" w:rsidRDefault="00FC3E8D" w:rsidP="00E50CF8">
            <w:pPr>
              <w:jc w:val="center"/>
              <w:rPr>
                <w:rFonts w:ascii="Book Antiqua" w:hAnsi="Book Antiqua"/>
              </w:rPr>
            </w:pPr>
            <w:r w:rsidRPr="005E3725">
              <w:rPr>
                <w:rFonts w:ascii="Book Antiqua" w:hAnsi="Book Antiqua"/>
              </w:rPr>
              <w:t>-do-</w:t>
            </w:r>
          </w:p>
        </w:tc>
        <w:tc>
          <w:tcPr>
            <w:tcW w:w="1409" w:type="dxa"/>
          </w:tcPr>
          <w:p w:rsidR="00FC3E8D" w:rsidRPr="005E3725" w:rsidRDefault="00FC3E8D" w:rsidP="00E50CF8">
            <w:pPr>
              <w:jc w:val="center"/>
              <w:rPr>
                <w:rFonts w:ascii="Book Antiqua" w:hAnsi="Book Antiqua"/>
              </w:rPr>
            </w:pPr>
            <w:r w:rsidRPr="005E3725">
              <w:rPr>
                <w:rFonts w:ascii="Book Antiqua" w:hAnsi="Book Antiqua"/>
              </w:rPr>
              <w:t>5 years</w:t>
            </w:r>
          </w:p>
        </w:tc>
      </w:tr>
      <w:tr w:rsidR="00FC3E8D" w:rsidRPr="005E3725" w:rsidTr="00E50CF8">
        <w:trPr>
          <w:cantSplit/>
          <w:trHeight w:val="368"/>
          <w:jc w:val="center"/>
        </w:trPr>
        <w:tc>
          <w:tcPr>
            <w:tcW w:w="974" w:type="dxa"/>
          </w:tcPr>
          <w:p w:rsidR="00FC3E8D" w:rsidRPr="005E3725" w:rsidRDefault="00FC3E8D" w:rsidP="00E50CF8">
            <w:pPr>
              <w:jc w:val="center"/>
              <w:rPr>
                <w:rFonts w:ascii="Book Antiqua" w:hAnsi="Book Antiqua"/>
              </w:rPr>
            </w:pPr>
            <w:r w:rsidRPr="005E3725">
              <w:rPr>
                <w:rFonts w:ascii="Book Antiqua" w:hAnsi="Book Antiqua"/>
              </w:rPr>
              <w:t>6.</w:t>
            </w:r>
          </w:p>
        </w:tc>
        <w:tc>
          <w:tcPr>
            <w:tcW w:w="1022" w:type="dxa"/>
          </w:tcPr>
          <w:p w:rsidR="00FC3E8D" w:rsidRPr="005E3725" w:rsidRDefault="00FC3E8D" w:rsidP="00E50CF8">
            <w:pPr>
              <w:jc w:val="center"/>
              <w:rPr>
                <w:rFonts w:ascii="Book Antiqua" w:hAnsi="Book Antiqua"/>
                <w:sz w:val="22"/>
                <w:szCs w:val="22"/>
              </w:rPr>
            </w:pPr>
            <w:r w:rsidRPr="005E3725">
              <w:rPr>
                <w:rFonts w:ascii="Book Antiqua" w:hAnsi="Book Antiqua"/>
                <w:sz w:val="22"/>
                <w:szCs w:val="22"/>
              </w:rPr>
              <w:t>074640</w:t>
            </w:r>
          </w:p>
        </w:tc>
        <w:tc>
          <w:tcPr>
            <w:tcW w:w="3486" w:type="dxa"/>
          </w:tcPr>
          <w:p w:rsidR="00FC3E8D" w:rsidRPr="005E3725" w:rsidRDefault="00FC3E8D" w:rsidP="00E50CF8">
            <w:pPr>
              <w:pStyle w:val="BodyText"/>
              <w:rPr>
                <w:rFonts w:ascii="Book Antiqua" w:hAnsi="Book Antiqua"/>
                <w:bCs/>
                <w:sz w:val="22"/>
                <w:szCs w:val="22"/>
              </w:rPr>
            </w:pPr>
            <w:r w:rsidRPr="005E3725">
              <w:rPr>
                <w:rFonts w:ascii="Book Antiqua" w:hAnsi="Book Antiqua"/>
                <w:bCs/>
                <w:sz w:val="22"/>
                <w:szCs w:val="22"/>
              </w:rPr>
              <w:t>Arrow Berman Angiographic Balloon Catheters</w:t>
            </w:r>
          </w:p>
        </w:tc>
        <w:tc>
          <w:tcPr>
            <w:tcW w:w="1043" w:type="dxa"/>
          </w:tcPr>
          <w:p w:rsidR="00FC3E8D" w:rsidRPr="005E3725" w:rsidRDefault="00FC3E8D" w:rsidP="00E50CF8">
            <w:pPr>
              <w:jc w:val="center"/>
              <w:rPr>
                <w:rFonts w:ascii="Book Antiqua" w:hAnsi="Book Antiqua"/>
                <w:bCs/>
                <w:sz w:val="22"/>
                <w:szCs w:val="22"/>
              </w:rPr>
            </w:pPr>
            <w:r w:rsidRPr="005E3725">
              <w:rPr>
                <w:rFonts w:ascii="Book Antiqua" w:hAnsi="Book Antiqua"/>
                <w:bCs/>
                <w:sz w:val="22"/>
                <w:szCs w:val="22"/>
              </w:rPr>
              <w:t>1’s</w:t>
            </w:r>
          </w:p>
        </w:tc>
        <w:tc>
          <w:tcPr>
            <w:tcW w:w="1962" w:type="dxa"/>
          </w:tcPr>
          <w:p w:rsidR="00FC3E8D" w:rsidRPr="005E3725" w:rsidRDefault="00FC3E8D" w:rsidP="00E50CF8">
            <w:pPr>
              <w:jc w:val="center"/>
              <w:rPr>
                <w:rFonts w:ascii="Book Antiqua" w:hAnsi="Book Antiqua"/>
              </w:rPr>
            </w:pPr>
            <w:r w:rsidRPr="005E3725">
              <w:rPr>
                <w:rFonts w:ascii="Book Antiqua" w:hAnsi="Book Antiqua"/>
              </w:rPr>
              <w:t>-do-</w:t>
            </w:r>
          </w:p>
        </w:tc>
        <w:tc>
          <w:tcPr>
            <w:tcW w:w="1409" w:type="dxa"/>
          </w:tcPr>
          <w:p w:rsidR="00FC3E8D" w:rsidRPr="005E3725" w:rsidRDefault="00FC3E8D" w:rsidP="00E50CF8">
            <w:pPr>
              <w:jc w:val="center"/>
              <w:rPr>
                <w:rFonts w:ascii="Book Antiqua" w:hAnsi="Book Antiqua"/>
              </w:rPr>
            </w:pPr>
            <w:r w:rsidRPr="005E3725">
              <w:rPr>
                <w:rFonts w:ascii="Book Antiqua" w:hAnsi="Book Antiqua"/>
              </w:rPr>
              <w:t>18 months</w:t>
            </w:r>
          </w:p>
        </w:tc>
      </w:tr>
      <w:tr w:rsidR="00FC3E8D" w:rsidRPr="005E3725" w:rsidTr="00E50CF8">
        <w:trPr>
          <w:cantSplit/>
          <w:trHeight w:val="368"/>
          <w:jc w:val="center"/>
        </w:trPr>
        <w:tc>
          <w:tcPr>
            <w:tcW w:w="974" w:type="dxa"/>
          </w:tcPr>
          <w:p w:rsidR="00FC3E8D" w:rsidRPr="005E3725" w:rsidRDefault="00FC3E8D" w:rsidP="00E50CF8">
            <w:pPr>
              <w:jc w:val="center"/>
              <w:rPr>
                <w:rFonts w:ascii="Book Antiqua" w:hAnsi="Book Antiqua"/>
              </w:rPr>
            </w:pPr>
            <w:r w:rsidRPr="005E3725">
              <w:rPr>
                <w:rFonts w:ascii="Book Antiqua" w:hAnsi="Book Antiqua"/>
              </w:rPr>
              <w:t>7.</w:t>
            </w:r>
          </w:p>
        </w:tc>
        <w:tc>
          <w:tcPr>
            <w:tcW w:w="1022" w:type="dxa"/>
          </w:tcPr>
          <w:p w:rsidR="00FC3E8D" w:rsidRPr="005E3725" w:rsidRDefault="00FC3E8D" w:rsidP="00E50CF8">
            <w:pPr>
              <w:jc w:val="center"/>
              <w:rPr>
                <w:rFonts w:ascii="Book Antiqua" w:hAnsi="Book Antiqua"/>
                <w:sz w:val="22"/>
                <w:szCs w:val="22"/>
              </w:rPr>
            </w:pPr>
            <w:r w:rsidRPr="005E3725">
              <w:rPr>
                <w:rFonts w:ascii="Book Antiqua" w:hAnsi="Book Antiqua"/>
                <w:sz w:val="22"/>
                <w:szCs w:val="22"/>
              </w:rPr>
              <w:t>074641</w:t>
            </w:r>
          </w:p>
        </w:tc>
        <w:tc>
          <w:tcPr>
            <w:tcW w:w="3486" w:type="dxa"/>
          </w:tcPr>
          <w:p w:rsidR="00FC3E8D" w:rsidRPr="005E3725" w:rsidRDefault="00FC3E8D" w:rsidP="00E50CF8">
            <w:pPr>
              <w:pStyle w:val="BodyText"/>
              <w:rPr>
                <w:rFonts w:ascii="Book Antiqua" w:hAnsi="Book Antiqua"/>
                <w:bCs/>
                <w:sz w:val="22"/>
                <w:szCs w:val="22"/>
              </w:rPr>
            </w:pPr>
            <w:r w:rsidRPr="005E3725">
              <w:rPr>
                <w:rFonts w:ascii="Book Antiqua" w:hAnsi="Book Antiqua"/>
                <w:bCs/>
                <w:sz w:val="22"/>
                <w:szCs w:val="22"/>
              </w:rPr>
              <w:t>Arrow Multi Lumen Access Catheters.</w:t>
            </w:r>
          </w:p>
        </w:tc>
        <w:tc>
          <w:tcPr>
            <w:tcW w:w="1043" w:type="dxa"/>
          </w:tcPr>
          <w:p w:rsidR="00FC3E8D" w:rsidRPr="005E3725" w:rsidRDefault="00FC3E8D" w:rsidP="00E50CF8">
            <w:pPr>
              <w:jc w:val="center"/>
              <w:rPr>
                <w:rFonts w:ascii="Book Antiqua" w:hAnsi="Book Antiqua"/>
                <w:bCs/>
                <w:sz w:val="22"/>
                <w:szCs w:val="22"/>
              </w:rPr>
            </w:pPr>
            <w:r w:rsidRPr="005E3725">
              <w:rPr>
                <w:rFonts w:ascii="Book Antiqua" w:hAnsi="Book Antiqua"/>
                <w:bCs/>
                <w:sz w:val="22"/>
                <w:szCs w:val="22"/>
              </w:rPr>
              <w:t>1’s</w:t>
            </w:r>
          </w:p>
        </w:tc>
        <w:tc>
          <w:tcPr>
            <w:tcW w:w="1962" w:type="dxa"/>
          </w:tcPr>
          <w:p w:rsidR="00FC3E8D" w:rsidRPr="005E3725" w:rsidRDefault="00FC3E8D" w:rsidP="00E50CF8">
            <w:pPr>
              <w:jc w:val="center"/>
              <w:rPr>
                <w:rFonts w:ascii="Book Antiqua" w:hAnsi="Book Antiqua"/>
              </w:rPr>
            </w:pPr>
            <w:r w:rsidRPr="005E3725">
              <w:rPr>
                <w:rFonts w:ascii="Book Antiqua" w:hAnsi="Book Antiqua"/>
              </w:rPr>
              <w:t>-do-</w:t>
            </w:r>
          </w:p>
        </w:tc>
        <w:tc>
          <w:tcPr>
            <w:tcW w:w="1409" w:type="dxa"/>
          </w:tcPr>
          <w:p w:rsidR="00FC3E8D" w:rsidRPr="005E3725" w:rsidRDefault="00FC3E8D" w:rsidP="00E50CF8">
            <w:pPr>
              <w:jc w:val="center"/>
              <w:rPr>
                <w:rFonts w:ascii="Book Antiqua" w:hAnsi="Book Antiqua"/>
              </w:rPr>
            </w:pPr>
            <w:r w:rsidRPr="005E3725">
              <w:rPr>
                <w:rFonts w:ascii="Book Antiqua" w:hAnsi="Book Antiqua"/>
              </w:rPr>
              <w:t>5 years</w:t>
            </w:r>
          </w:p>
        </w:tc>
      </w:tr>
    </w:tbl>
    <w:p w:rsidR="00FC3E8D" w:rsidRPr="005E3725" w:rsidRDefault="00FC3E8D" w:rsidP="00FC3E8D">
      <w:pPr>
        <w:pStyle w:val="ListBullet"/>
        <w:tabs>
          <w:tab w:val="clear" w:pos="360"/>
        </w:tabs>
        <w:ind w:left="0" w:firstLine="0"/>
        <w:jc w:val="both"/>
        <w:rPr>
          <w:rFonts w:ascii="Book Antiqua" w:hAnsi="Book Antiqua"/>
        </w:rPr>
      </w:pPr>
    </w:p>
    <w:p w:rsidR="00FC3E8D" w:rsidRPr="005E3725" w:rsidRDefault="00FC3E8D" w:rsidP="00FC3E8D">
      <w:pPr>
        <w:pStyle w:val="ListBullet"/>
        <w:tabs>
          <w:tab w:val="clear" w:pos="360"/>
        </w:tabs>
        <w:spacing w:line="360" w:lineRule="auto"/>
        <w:ind w:left="0" w:firstLine="0"/>
        <w:jc w:val="both"/>
        <w:rPr>
          <w:rFonts w:ascii="Book Antiqua" w:hAnsi="Book Antiqua"/>
        </w:rPr>
      </w:pPr>
      <w:r w:rsidRPr="005E3725">
        <w:rPr>
          <w:rFonts w:ascii="Book Antiqua" w:hAnsi="Book Antiqua"/>
        </w:rPr>
        <w:tab/>
        <w:t>Letter of Authorization issued to M/s Iqbal &amp; Company, Islamabad has expired on 31-12-2017 and the manufacturer has not renewed the agreement.  The manufacturer has appointed M/s UDL Distribution (Pvt) Limited, Karachi as their distributor in Pakistan for their above products:-</w:t>
      </w:r>
    </w:p>
    <w:p w:rsidR="00FC3E8D" w:rsidRPr="005E3725" w:rsidRDefault="00FC3E8D" w:rsidP="00FC3E8D">
      <w:pPr>
        <w:pStyle w:val="ListBullet"/>
        <w:tabs>
          <w:tab w:val="clear" w:pos="360"/>
        </w:tabs>
        <w:spacing w:line="360" w:lineRule="auto"/>
        <w:ind w:left="0" w:firstLine="0"/>
        <w:jc w:val="both"/>
        <w:rPr>
          <w:rFonts w:ascii="Book Antiqua" w:hAnsi="Book Antiqua"/>
        </w:rPr>
      </w:pPr>
      <w:r w:rsidRPr="005E3725">
        <w:rPr>
          <w:rFonts w:ascii="Book Antiqua" w:hAnsi="Book Antiqua"/>
        </w:rPr>
        <w:tab/>
        <w:t xml:space="preserve">   Letters for personal hearing to M/s Iqbal &amp; Company, Islamabad and M/s UDL Distribution (Pvt) Limited, Karachi has been issued to clarify their status of Letter of Authorization.</w:t>
      </w:r>
    </w:p>
    <w:p w:rsidR="00FC3E8D" w:rsidRPr="005E3725" w:rsidRDefault="00FC3E8D" w:rsidP="00FC3E8D">
      <w:pPr>
        <w:pStyle w:val="ListBullet"/>
        <w:tabs>
          <w:tab w:val="clear" w:pos="360"/>
        </w:tabs>
        <w:spacing w:line="360" w:lineRule="auto"/>
        <w:ind w:left="0" w:firstLine="0"/>
        <w:jc w:val="both"/>
        <w:rPr>
          <w:rFonts w:ascii="Book Antiqua" w:hAnsi="Book Antiqua"/>
        </w:rPr>
      </w:pPr>
      <w:r w:rsidRPr="005E3725">
        <w:rPr>
          <w:rFonts w:ascii="Book Antiqua" w:hAnsi="Book Antiqua"/>
        </w:rPr>
        <w:tab/>
        <w:t xml:space="preserve">    Submitted for consideration of MDB please.</w:t>
      </w:r>
    </w:p>
    <w:p w:rsidR="00163057" w:rsidRDefault="00163057" w:rsidP="00FC3E8D">
      <w:pPr>
        <w:pStyle w:val="ListBullet"/>
        <w:tabs>
          <w:tab w:val="clear" w:pos="360"/>
        </w:tabs>
        <w:spacing w:line="360" w:lineRule="auto"/>
        <w:ind w:left="0" w:firstLine="0"/>
        <w:jc w:val="both"/>
        <w:rPr>
          <w:rFonts w:ascii="Book Antiqua" w:hAnsi="Book Antiqua"/>
        </w:rPr>
      </w:pPr>
    </w:p>
    <w:p w:rsidR="00171DA1" w:rsidRPr="005E3725" w:rsidRDefault="00171DA1" w:rsidP="00FC3E8D">
      <w:pPr>
        <w:pStyle w:val="ListBullet"/>
        <w:tabs>
          <w:tab w:val="clear" w:pos="360"/>
        </w:tabs>
        <w:spacing w:line="360" w:lineRule="auto"/>
        <w:ind w:left="0" w:firstLine="0"/>
        <w:jc w:val="both"/>
        <w:rPr>
          <w:rFonts w:ascii="Book Antiqua" w:hAnsi="Book Antiqua"/>
        </w:rPr>
      </w:pPr>
    </w:p>
    <w:p w:rsidR="005209A0" w:rsidRPr="005E3725" w:rsidRDefault="00163057" w:rsidP="0044036E">
      <w:pPr>
        <w:pStyle w:val="ListBullet"/>
        <w:tabs>
          <w:tab w:val="clear" w:pos="360"/>
        </w:tabs>
        <w:spacing w:line="360" w:lineRule="auto"/>
        <w:ind w:left="1080" w:hanging="1080"/>
        <w:jc w:val="both"/>
        <w:rPr>
          <w:rFonts w:ascii="Book Antiqua" w:hAnsi="Book Antiqua"/>
        </w:rPr>
      </w:pPr>
      <w:r w:rsidRPr="005E3725">
        <w:rPr>
          <w:rFonts w:ascii="Book Antiqua" w:hAnsi="Book Antiqua"/>
          <w:b/>
        </w:rPr>
        <w:t>Decision:</w:t>
      </w:r>
      <w:r w:rsidRPr="005E3725">
        <w:rPr>
          <w:rFonts w:ascii="Book Antiqua" w:hAnsi="Book Antiqua"/>
        </w:rPr>
        <w:t xml:space="preserve"> The Board heard both </w:t>
      </w:r>
      <w:r w:rsidR="005209A0" w:rsidRPr="005E3725">
        <w:rPr>
          <w:rFonts w:ascii="Book Antiqua" w:hAnsi="Book Antiqua"/>
        </w:rPr>
        <w:t xml:space="preserve">the importers, namely, </w:t>
      </w:r>
      <w:r w:rsidRPr="005E3725">
        <w:rPr>
          <w:rFonts w:ascii="Book Antiqua" w:hAnsi="Book Antiqua"/>
        </w:rPr>
        <w:t xml:space="preserve">M/s UDL (Pvt) Limited, Karachi and M/s Iqbal &amp; Company, Islamabad at length. </w:t>
      </w:r>
      <w:r w:rsidR="005209A0" w:rsidRPr="005E3725">
        <w:rPr>
          <w:rFonts w:ascii="Book Antiqua" w:hAnsi="Book Antiqua"/>
        </w:rPr>
        <w:t xml:space="preserve">Mr. Arshad </w:t>
      </w:r>
      <w:r w:rsidR="0044036E" w:rsidRPr="005E3725">
        <w:rPr>
          <w:rFonts w:ascii="Book Antiqua" w:hAnsi="Book Antiqua"/>
        </w:rPr>
        <w:t>Abdullah, Director Sales</w:t>
      </w:r>
      <w:r w:rsidR="005209A0" w:rsidRPr="005E3725">
        <w:rPr>
          <w:rFonts w:ascii="Book Antiqua" w:hAnsi="Book Antiqua"/>
        </w:rPr>
        <w:t xml:space="preserve">  and Mr. </w:t>
      </w:r>
      <w:r w:rsidR="0044036E" w:rsidRPr="005E3725">
        <w:rPr>
          <w:rFonts w:ascii="Book Antiqua" w:hAnsi="Book Antiqua"/>
        </w:rPr>
        <w:t xml:space="preserve">Arshad Malik, CEO </w:t>
      </w:r>
      <w:r w:rsidR="005209A0" w:rsidRPr="005E3725">
        <w:rPr>
          <w:rFonts w:ascii="Book Antiqua" w:hAnsi="Book Antiqua"/>
        </w:rPr>
        <w:t>made their appearance on behalf of M/s UDL (Pvt) Limited, Karachi and M/s Iqbal &amp; Company, Islamabad</w:t>
      </w:r>
      <w:r w:rsidR="0044036E" w:rsidRPr="005E3725">
        <w:rPr>
          <w:rFonts w:ascii="Book Antiqua" w:hAnsi="Book Antiqua"/>
        </w:rPr>
        <w:t xml:space="preserve"> respectively</w:t>
      </w:r>
      <w:r w:rsidR="005209A0" w:rsidRPr="005E3725">
        <w:rPr>
          <w:rFonts w:ascii="Book Antiqua" w:hAnsi="Book Antiqua"/>
        </w:rPr>
        <w:t>.</w:t>
      </w:r>
    </w:p>
    <w:p w:rsidR="005209A0" w:rsidRPr="005E3725" w:rsidRDefault="00DC2944" w:rsidP="001D40B1">
      <w:pPr>
        <w:pStyle w:val="ListBullet"/>
        <w:tabs>
          <w:tab w:val="clear" w:pos="360"/>
        </w:tabs>
        <w:spacing w:line="360" w:lineRule="auto"/>
        <w:ind w:left="1080" w:firstLine="0"/>
        <w:jc w:val="both"/>
        <w:rPr>
          <w:rFonts w:ascii="Book Antiqua" w:hAnsi="Book Antiqua" w:cstheme="majorBidi"/>
        </w:rPr>
      </w:pPr>
      <w:r w:rsidRPr="005E3725">
        <w:rPr>
          <w:rFonts w:ascii="Book Antiqua" w:hAnsi="Book Antiqua"/>
        </w:rPr>
        <w:tab/>
      </w:r>
      <w:r w:rsidRPr="005E3725">
        <w:rPr>
          <w:rFonts w:ascii="Book Antiqua" w:hAnsi="Book Antiqua"/>
        </w:rPr>
        <w:tab/>
      </w:r>
      <w:r w:rsidR="005209A0" w:rsidRPr="005E3725">
        <w:rPr>
          <w:rFonts w:ascii="Book Antiqua" w:hAnsi="Book Antiqua"/>
        </w:rPr>
        <w:t xml:space="preserve">It was noticed by the Board that the same principal, namely, </w:t>
      </w:r>
      <w:r w:rsidR="005209A0" w:rsidRPr="005E3725">
        <w:rPr>
          <w:rFonts w:ascii="Book Antiqua" w:hAnsi="Book Antiqua" w:cstheme="majorBidi"/>
        </w:rPr>
        <w:t>M/s Arrow International, Inc (Subsidiary of Teleflex, Incorporated) 2400 Bernville Road, Reading PA 19605, USA has given their same products to both the importers. M/s Iqbal &amp; Company was of the opinion that they have a stock of products under consideration for cancellation and has</w:t>
      </w:r>
      <w:r w:rsidR="00E96485" w:rsidRPr="005E3725">
        <w:rPr>
          <w:rFonts w:ascii="Book Antiqua" w:hAnsi="Book Antiqua" w:cstheme="majorBidi"/>
        </w:rPr>
        <w:t xml:space="preserve"> to fulfill tender supply commitments at various institutions / hospitals</w:t>
      </w:r>
      <w:r w:rsidR="001D40B1" w:rsidRPr="005E3725">
        <w:rPr>
          <w:rFonts w:ascii="Book Antiqua" w:hAnsi="Book Antiqua" w:cstheme="majorBidi"/>
        </w:rPr>
        <w:t xml:space="preserve">, and </w:t>
      </w:r>
      <w:r w:rsidR="005209A0" w:rsidRPr="005E3725">
        <w:rPr>
          <w:rFonts w:ascii="Book Antiqua" w:hAnsi="Book Antiqua" w:cstheme="majorBidi"/>
        </w:rPr>
        <w:t xml:space="preserve">requested M/s UDL (Pvt) Limited, Karachi to </w:t>
      </w:r>
      <w:r w:rsidR="00E96485" w:rsidRPr="005E3725">
        <w:rPr>
          <w:rFonts w:ascii="Book Antiqua" w:hAnsi="Book Antiqua" w:cstheme="majorBidi"/>
        </w:rPr>
        <w:t>take their stock in order to settle the matter. The representative from M/s UDL (Pvt) Limited, Karachi has agreed in front of the Board to take the stock of M/s Iqbal &amp; Company</w:t>
      </w:r>
      <w:r w:rsidR="0044036E" w:rsidRPr="005E3725">
        <w:rPr>
          <w:rFonts w:ascii="Book Antiqua" w:hAnsi="Book Antiqua" w:cstheme="majorBidi"/>
        </w:rPr>
        <w:t>, Islamabad</w:t>
      </w:r>
      <w:r w:rsidR="00E96485" w:rsidRPr="005E3725">
        <w:rPr>
          <w:rFonts w:ascii="Book Antiqua" w:hAnsi="Book Antiqua" w:cstheme="majorBidi"/>
        </w:rPr>
        <w:t xml:space="preserve">.  </w:t>
      </w:r>
    </w:p>
    <w:p w:rsidR="004E2934" w:rsidRPr="005E3725" w:rsidRDefault="00DC2944" w:rsidP="001D40B1">
      <w:pPr>
        <w:pStyle w:val="ListBullet"/>
        <w:tabs>
          <w:tab w:val="clear" w:pos="360"/>
        </w:tabs>
        <w:spacing w:line="360" w:lineRule="auto"/>
        <w:ind w:left="1080" w:firstLine="0"/>
        <w:jc w:val="both"/>
        <w:rPr>
          <w:rFonts w:ascii="Book Antiqua" w:hAnsi="Book Antiqua"/>
          <w:b/>
          <w:bCs/>
        </w:rPr>
      </w:pPr>
      <w:r w:rsidRPr="005E3725">
        <w:rPr>
          <w:rFonts w:ascii="Book Antiqua" w:hAnsi="Book Antiqua" w:cstheme="majorBidi"/>
        </w:rPr>
        <w:tab/>
      </w:r>
      <w:r w:rsidRPr="005E3725">
        <w:rPr>
          <w:rFonts w:ascii="Book Antiqua" w:hAnsi="Book Antiqua" w:cstheme="majorBidi"/>
        </w:rPr>
        <w:tab/>
      </w:r>
      <w:r w:rsidR="005209A0" w:rsidRPr="005E3725">
        <w:rPr>
          <w:rFonts w:ascii="Book Antiqua" w:hAnsi="Book Antiqua" w:cstheme="majorBidi"/>
        </w:rPr>
        <w:t>The Agency Agreement in the name of M/s Iqbal &amp; Company</w:t>
      </w:r>
      <w:r w:rsidR="00E96485" w:rsidRPr="005E3725">
        <w:rPr>
          <w:rFonts w:ascii="Book Antiqua" w:hAnsi="Book Antiqua" w:cstheme="majorBidi"/>
        </w:rPr>
        <w:t xml:space="preserve">, Islamabad has not been renewed by the principal, while M/s UDL (Pvt) Limited, Karachi has the Agency Agreement therefore the </w:t>
      </w:r>
      <w:r w:rsidR="001D40B1" w:rsidRPr="005E3725">
        <w:rPr>
          <w:rFonts w:ascii="Book Antiqua" w:hAnsi="Book Antiqua" w:cstheme="majorBidi"/>
        </w:rPr>
        <w:t xml:space="preserve">above </w:t>
      </w:r>
      <w:r w:rsidR="00E96485" w:rsidRPr="005E3725">
        <w:rPr>
          <w:rFonts w:ascii="Book Antiqua" w:hAnsi="Book Antiqua" w:cstheme="majorBidi"/>
        </w:rPr>
        <w:t>mentioned products were cancelled in the name of M/s Iqbal &amp; Company, Islamabad  and were registered in the name of M/s UDL (Pvt) Limited, Karachi for which application on Form 7A are submitted.</w:t>
      </w:r>
      <w:r w:rsidR="008A0B11" w:rsidRPr="005E3725">
        <w:rPr>
          <w:rFonts w:ascii="Book Antiqua" w:hAnsi="Book Antiqua" w:cstheme="majorBidi"/>
        </w:rPr>
        <w:t xml:space="preserve"> </w:t>
      </w:r>
      <w:r w:rsidR="008A0B11" w:rsidRPr="005E3725">
        <w:rPr>
          <w:rFonts w:ascii="Book Antiqua" w:hAnsi="Book Antiqua" w:cstheme="majorBidi"/>
          <w:b/>
          <w:bCs/>
        </w:rPr>
        <w:t>Furthermore, M/S UDL (Pvt) Ltd will furnish in writing to the Board that it will fulfill all the liabilities / commitments of M/S Iqbal &amp; Company (previuos authorized agent of M/s Arrow USA) in tender business before taking any further action regarding concerned items.</w:t>
      </w:r>
    </w:p>
    <w:p w:rsidR="00853B6A" w:rsidRPr="005E3725" w:rsidRDefault="00853B6A" w:rsidP="00B75798">
      <w:pPr>
        <w:spacing w:line="360" w:lineRule="auto"/>
        <w:rPr>
          <w:rFonts w:ascii="Book Antiqua" w:hAnsi="Book Antiqua"/>
          <w:b/>
          <w:sz w:val="8"/>
          <w:szCs w:val="8"/>
          <w:u w:val="single"/>
        </w:rPr>
      </w:pPr>
    </w:p>
    <w:p w:rsidR="00F1749F" w:rsidRPr="005E3725" w:rsidRDefault="00F1749F" w:rsidP="00F1749F">
      <w:pPr>
        <w:spacing w:after="200" w:line="276" w:lineRule="auto"/>
        <w:ind w:left="1843" w:hanging="1843"/>
        <w:jc w:val="both"/>
        <w:rPr>
          <w:rFonts w:ascii="Book Antiqua" w:hAnsi="Book Antiqua"/>
          <w:b/>
          <w:bCs/>
          <w:u w:val="single"/>
        </w:rPr>
      </w:pPr>
      <w:r w:rsidRPr="005E3725">
        <w:rPr>
          <w:rFonts w:ascii="Book Antiqua" w:hAnsi="Book Antiqua"/>
          <w:b/>
        </w:rPr>
        <w:t>Item No.VIII</w:t>
      </w:r>
      <w:r w:rsidRPr="005E3725">
        <w:rPr>
          <w:rFonts w:ascii="Book Antiqua" w:hAnsi="Book Antiqua"/>
        </w:rPr>
        <w:t xml:space="preserve">. </w:t>
      </w:r>
      <w:r w:rsidRPr="005E3725">
        <w:rPr>
          <w:rFonts w:ascii="Book Antiqua" w:hAnsi="Book Antiqua"/>
          <w:b/>
          <w:bCs/>
          <w:u w:val="single"/>
        </w:rPr>
        <w:t xml:space="preserve">EXTENSION IN SHELF LIFE. </w:t>
      </w:r>
    </w:p>
    <w:p w:rsidR="00F1749F" w:rsidRPr="005E3725" w:rsidRDefault="00F1749F" w:rsidP="00F1749F">
      <w:pPr>
        <w:spacing w:line="360" w:lineRule="auto"/>
        <w:rPr>
          <w:rFonts w:ascii="Book Antiqua" w:hAnsi="Book Antiqua"/>
          <w:b/>
          <w:sz w:val="2"/>
          <w:szCs w:val="2"/>
          <w:u w:val="single"/>
        </w:rPr>
      </w:pPr>
    </w:p>
    <w:p w:rsidR="00F1749F" w:rsidRPr="005E3725" w:rsidRDefault="00F1749F" w:rsidP="00F1749F">
      <w:pPr>
        <w:spacing w:line="360" w:lineRule="auto"/>
        <w:jc w:val="both"/>
        <w:rPr>
          <w:rFonts w:ascii="Book Antiqua" w:hAnsi="Book Antiqua"/>
        </w:rPr>
      </w:pPr>
      <w:r w:rsidRPr="005E3725">
        <w:rPr>
          <w:rFonts w:ascii="Book Antiqua" w:hAnsi="Book Antiqua"/>
        </w:rPr>
        <w:tab/>
        <w:t>M/s Otsuka Pakistan Limited, Karachi has requested for extension in shelf life from 12 months to 2 years of their already registered following imported medical device (registered as drug):-</w:t>
      </w:r>
    </w:p>
    <w:p w:rsidR="00F1749F" w:rsidRPr="005E3725" w:rsidRDefault="00F1749F" w:rsidP="00F1749F">
      <w:pPr>
        <w:jc w:val="both"/>
        <w:rPr>
          <w:rFonts w:ascii="Book Antiqua" w:hAnsi="Book Antiqua"/>
          <w:sz w:val="2"/>
          <w:szCs w:val="2"/>
        </w:rPr>
      </w:pPr>
    </w:p>
    <w:tbl>
      <w:tblPr>
        <w:tblW w:w="8881"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338"/>
        <w:gridCol w:w="4610"/>
        <w:gridCol w:w="2116"/>
      </w:tblGrid>
      <w:tr w:rsidR="00F1749F" w:rsidRPr="005E3725" w:rsidTr="00E50CF8">
        <w:tc>
          <w:tcPr>
            <w:tcW w:w="763" w:type="dxa"/>
            <w:tcBorders>
              <w:top w:val="single" w:sz="4" w:space="0" w:color="auto"/>
              <w:left w:val="single" w:sz="4" w:space="0" w:color="auto"/>
              <w:bottom w:val="single" w:sz="4" w:space="0" w:color="auto"/>
              <w:right w:val="single" w:sz="4" w:space="0" w:color="auto"/>
            </w:tcBorders>
            <w:hideMark/>
          </w:tcPr>
          <w:p w:rsidR="00F1749F" w:rsidRPr="005E3725" w:rsidRDefault="00F1749F" w:rsidP="00E50CF8">
            <w:pPr>
              <w:spacing w:line="360" w:lineRule="auto"/>
              <w:rPr>
                <w:rFonts w:ascii="Book Antiqua" w:hAnsi="Book Antiqua"/>
                <w:b/>
              </w:rPr>
            </w:pPr>
            <w:r w:rsidRPr="005E3725">
              <w:rPr>
                <w:rFonts w:ascii="Book Antiqua" w:hAnsi="Book Antiqua"/>
                <w:b/>
              </w:rPr>
              <w:t>S.No.</w:t>
            </w:r>
          </w:p>
        </w:tc>
        <w:tc>
          <w:tcPr>
            <w:tcW w:w="1343" w:type="dxa"/>
            <w:tcBorders>
              <w:top w:val="single" w:sz="4" w:space="0" w:color="auto"/>
              <w:left w:val="single" w:sz="4" w:space="0" w:color="auto"/>
              <w:bottom w:val="single" w:sz="4" w:space="0" w:color="auto"/>
              <w:right w:val="single" w:sz="4" w:space="0" w:color="auto"/>
            </w:tcBorders>
            <w:hideMark/>
          </w:tcPr>
          <w:p w:rsidR="00F1749F" w:rsidRPr="005E3725" w:rsidRDefault="00F1749F" w:rsidP="00E50CF8">
            <w:pPr>
              <w:spacing w:line="360" w:lineRule="auto"/>
              <w:rPr>
                <w:rFonts w:ascii="Book Antiqua" w:hAnsi="Book Antiqua"/>
                <w:b/>
              </w:rPr>
            </w:pPr>
            <w:r w:rsidRPr="005E3725">
              <w:rPr>
                <w:rFonts w:ascii="Book Antiqua" w:hAnsi="Book Antiqua"/>
                <w:b/>
              </w:rPr>
              <w:t>Regn. No.</w:t>
            </w:r>
          </w:p>
        </w:tc>
        <w:tc>
          <w:tcPr>
            <w:tcW w:w="4649" w:type="dxa"/>
            <w:tcBorders>
              <w:top w:val="single" w:sz="4" w:space="0" w:color="auto"/>
              <w:left w:val="single" w:sz="4" w:space="0" w:color="auto"/>
              <w:bottom w:val="single" w:sz="4" w:space="0" w:color="auto"/>
              <w:right w:val="single" w:sz="4" w:space="0" w:color="auto"/>
            </w:tcBorders>
            <w:hideMark/>
          </w:tcPr>
          <w:p w:rsidR="00F1749F" w:rsidRPr="005E3725" w:rsidRDefault="00F1749F" w:rsidP="00E50CF8">
            <w:pPr>
              <w:spacing w:line="360" w:lineRule="auto"/>
              <w:rPr>
                <w:rFonts w:ascii="Book Antiqua" w:hAnsi="Book Antiqua"/>
                <w:b/>
              </w:rPr>
            </w:pPr>
            <w:r w:rsidRPr="005E3725">
              <w:rPr>
                <w:rFonts w:ascii="Book Antiqua" w:hAnsi="Book Antiqua"/>
                <w:b/>
              </w:rPr>
              <w:t>Name of Medical Device</w:t>
            </w:r>
          </w:p>
        </w:tc>
        <w:tc>
          <w:tcPr>
            <w:tcW w:w="2126" w:type="dxa"/>
            <w:tcBorders>
              <w:top w:val="single" w:sz="4" w:space="0" w:color="auto"/>
              <w:left w:val="single" w:sz="4" w:space="0" w:color="auto"/>
              <w:bottom w:val="single" w:sz="4" w:space="0" w:color="auto"/>
              <w:right w:val="single" w:sz="4" w:space="0" w:color="auto"/>
            </w:tcBorders>
            <w:hideMark/>
          </w:tcPr>
          <w:p w:rsidR="00F1749F" w:rsidRPr="005E3725" w:rsidRDefault="00F1749F" w:rsidP="00E50CF8">
            <w:pPr>
              <w:rPr>
                <w:rFonts w:ascii="Book Antiqua" w:hAnsi="Book Antiqua"/>
                <w:b/>
              </w:rPr>
            </w:pPr>
            <w:r w:rsidRPr="005E3725">
              <w:rPr>
                <w:rFonts w:ascii="Book Antiqua" w:hAnsi="Book Antiqua"/>
                <w:b/>
              </w:rPr>
              <w:t>Approved Shelf Life</w:t>
            </w:r>
          </w:p>
        </w:tc>
      </w:tr>
      <w:tr w:rsidR="00F1749F" w:rsidRPr="005E3725" w:rsidTr="00E50CF8">
        <w:tc>
          <w:tcPr>
            <w:tcW w:w="763" w:type="dxa"/>
            <w:tcBorders>
              <w:top w:val="single" w:sz="4" w:space="0" w:color="auto"/>
              <w:left w:val="single" w:sz="4" w:space="0" w:color="auto"/>
              <w:bottom w:val="single" w:sz="4" w:space="0" w:color="auto"/>
              <w:right w:val="single" w:sz="4" w:space="0" w:color="auto"/>
            </w:tcBorders>
            <w:hideMark/>
          </w:tcPr>
          <w:p w:rsidR="00F1749F" w:rsidRPr="005E3725" w:rsidRDefault="00F1749F" w:rsidP="00E50CF8">
            <w:pPr>
              <w:spacing w:line="360" w:lineRule="auto"/>
              <w:rPr>
                <w:rFonts w:ascii="Book Antiqua" w:hAnsi="Book Antiqua"/>
              </w:rPr>
            </w:pPr>
            <w:r w:rsidRPr="005E3725">
              <w:rPr>
                <w:rFonts w:ascii="Book Antiqua" w:hAnsi="Book Antiqua"/>
              </w:rPr>
              <w:t>(i)</w:t>
            </w:r>
          </w:p>
        </w:tc>
        <w:tc>
          <w:tcPr>
            <w:tcW w:w="1343" w:type="dxa"/>
            <w:tcBorders>
              <w:top w:val="single" w:sz="4" w:space="0" w:color="auto"/>
              <w:left w:val="single" w:sz="4" w:space="0" w:color="auto"/>
              <w:bottom w:val="single" w:sz="4" w:space="0" w:color="auto"/>
              <w:right w:val="single" w:sz="4" w:space="0" w:color="auto"/>
            </w:tcBorders>
            <w:hideMark/>
          </w:tcPr>
          <w:p w:rsidR="00F1749F" w:rsidRPr="005E3725" w:rsidRDefault="00F1749F" w:rsidP="00E50CF8">
            <w:pPr>
              <w:spacing w:line="360" w:lineRule="auto"/>
              <w:rPr>
                <w:rFonts w:ascii="Book Antiqua" w:hAnsi="Book Antiqua"/>
              </w:rPr>
            </w:pPr>
            <w:r w:rsidRPr="005E3725">
              <w:rPr>
                <w:rFonts w:ascii="Book Antiqua" w:hAnsi="Book Antiqua"/>
              </w:rPr>
              <w:t>081738</w:t>
            </w:r>
          </w:p>
        </w:tc>
        <w:tc>
          <w:tcPr>
            <w:tcW w:w="4649" w:type="dxa"/>
            <w:tcBorders>
              <w:top w:val="single" w:sz="4" w:space="0" w:color="auto"/>
              <w:left w:val="single" w:sz="4" w:space="0" w:color="auto"/>
              <w:bottom w:val="single" w:sz="4" w:space="0" w:color="auto"/>
              <w:right w:val="single" w:sz="4" w:space="0" w:color="auto"/>
            </w:tcBorders>
            <w:hideMark/>
          </w:tcPr>
          <w:p w:rsidR="00F1749F" w:rsidRPr="005E3725" w:rsidRDefault="00F1749F" w:rsidP="00E50CF8">
            <w:pPr>
              <w:rPr>
                <w:rFonts w:ascii="Book Antiqua" w:hAnsi="Book Antiqua"/>
              </w:rPr>
            </w:pPr>
            <w:r w:rsidRPr="005E3725">
              <w:rPr>
                <w:rFonts w:ascii="Book Antiqua" w:hAnsi="Book Antiqua"/>
              </w:rPr>
              <w:t>Firehawk Rapamycin Target Eluting Coronary Stent System</w:t>
            </w:r>
          </w:p>
        </w:tc>
        <w:tc>
          <w:tcPr>
            <w:tcW w:w="2126" w:type="dxa"/>
            <w:tcBorders>
              <w:top w:val="single" w:sz="4" w:space="0" w:color="auto"/>
              <w:left w:val="single" w:sz="4" w:space="0" w:color="auto"/>
              <w:bottom w:val="single" w:sz="4" w:space="0" w:color="auto"/>
              <w:right w:val="single" w:sz="4" w:space="0" w:color="auto"/>
            </w:tcBorders>
            <w:hideMark/>
          </w:tcPr>
          <w:p w:rsidR="00F1749F" w:rsidRPr="005E3725" w:rsidRDefault="00F1749F" w:rsidP="00E50CF8">
            <w:pPr>
              <w:spacing w:line="360" w:lineRule="auto"/>
              <w:rPr>
                <w:rFonts w:ascii="Book Antiqua" w:hAnsi="Book Antiqua"/>
              </w:rPr>
            </w:pPr>
            <w:r w:rsidRPr="005E3725">
              <w:rPr>
                <w:rFonts w:ascii="Book Antiqua" w:hAnsi="Book Antiqua"/>
              </w:rPr>
              <w:t>12 months</w:t>
            </w:r>
          </w:p>
        </w:tc>
      </w:tr>
    </w:tbl>
    <w:p w:rsidR="00F1749F" w:rsidRPr="005E3725" w:rsidRDefault="00F1749F" w:rsidP="00F1749F">
      <w:pPr>
        <w:jc w:val="both"/>
        <w:rPr>
          <w:rFonts w:ascii="Book Antiqua" w:hAnsi="Book Antiqua"/>
          <w:sz w:val="12"/>
          <w:szCs w:val="12"/>
        </w:rPr>
      </w:pPr>
    </w:p>
    <w:p w:rsidR="00F1749F" w:rsidRPr="005E3725" w:rsidRDefault="00F1749F" w:rsidP="00F1749F">
      <w:pPr>
        <w:spacing w:line="360" w:lineRule="auto"/>
        <w:jc w:val="both"/>
        <w:rPr>
          <w:rFonts w:ascii="Book Antiqua" w:hAnsi="Book Antiqua" w:cstheme="majorBidi"/>
        </w:rPr>
      </w:pPr>
      <w:r w:rsidRPr="005E3725">
        <w:rPr>
          <w:rFonts w:ascii="Book Antiqua" w:hAnsi="Book Antiqua"/>
        </w:rPr>
        <w:tab/>
      </w:r>
      <w:r w:rsidRPr="005E3725">
        <w:rPr>
          <w:rFonts w:ascii="Book Antiqua" w:hAnsi="Book Antiqua" w:cstheme="majorBidi"/>
        </w:rPr>
        <w:t xml:space="preserve">The firm has submitted following documents :- </w:t>
      </w:r>
    </w:p>
    <w:p w:rsidR="00F1749F" w:rsidRPr="005E3725" w:rsidRDefault="00F1749F" w:rsidP="008A0B11">
      <w:pPr>
        <w:pStyle w:val="ListParagraph"/>
        <w:numPr>
          <w:ilvl w:val="0"/>
          <w:numId w:val="4"/>
        </w:numPr>
        <w:ind w:left="1701" w:hanging="850"/>
        <w:rPr>
          <w:rFonts w:ascii="Book Antiqua" w:hAnsi="Book Antiqua" w:cstheme="majorBidi"/>
          <w:sz w:val="24"/>
          <w:szCs w:val="24"/>
        </w:rPr>
      </w:pPr>
      <w:r w:rsidRPr="005E3725">
        <w:rPr>
          <w:rFonts w:ascii="Book Antiqua" w:hAnsi="Book Antiqua" w:cstheme="majorBidi"/>
          <w:sz w:val="24"/>
          <w:szCs w:val="24"/>
        </w:rPr>
        <w:t>Fee of Rs.5000/-.</w:t>
      </w:r>
    </w:p>
    <w:p w:rsidR="00F1749F" w:rsidRPr="005E3725" w:rsidRDefault="00F1749F" w:rsidP="008A0B11">
      <w:pPr>
        <w:pStyle w:val="ListParagraph"/>
        <w:numPr>
          <w:ilvl w:val="0"/>
          <w:numId w:val="4"/>
        </w:numPr>
        <w:ind w:left="1701" w:hanging="850"/>
        <w:rPr>
          <w:rFonts w:ascii="Book Antiqua" w:hAnsi="Book Antiqua" w:cstheme="majorBidi"/>
          <w:sz w:val="24"/>
          <w:szCs w:val="24"/>
        </w:rPr>
      </w:pPr>
      <w:r w:rsidRPr="005E3725">
        <w:rPr>
          <w:rFonts w:ascii="Book Antiqua" w:hAnsi="Book Antiqua" w:cstheme="majorBidi"/>
          <w:sz w:val="24"/>
          <w:szCs w:val="24"/>
        </w:rPr>
        <w:t xml:space="preserve">DEKRA report. </w:t>
      </w:r>
    </w:p>
    <w:p w:rsidR="00F1749F" w:rsidRPr="005E3725" w:rsidRDefault="00F1749F" w:rsidP="008A0B11">
      <w:pPr>
        <w:pStyle w:val="ListParagraph"/>
        <w:numPr>
          <w:ilvl w:val="0"/>
          <w:numId w:val="4"/>
        </w:numPr>
        <w:ind w:left="1701" w:hanging="850"/>
        <w:rPr>
          <w:rFonts w:ascii="Book Antiqua" w:hAnsi="Book Antiqua" w:cstheme="majorBidi"/>
          <w:sz w:val="24"/>
          <w:szCs w:val="24"/>
        </w:rPr>
      </w:pPr>
      <w:r w:rsidRPr="005E3725">
        <w:rPr>
          <w:rFonts w:ascii="Book Antiqua" w:hAnsi="Book Antiqua" w:cstheme="majorBidi"/>
          <w:sz w:val="24"/>
          <w:szCs w:val="24"/>
        </w:rPr>
        <w:t xml:space="preserve">Long term stability study of 24 months at 30ºC </w:t>
      </w:r>
      <w:r w:rsidRPr="005E3725">
        <w:rPr>
          <w:rFonts w:ascii="Book Antiqua" w:hAnsi="Book Antiqua" w:cstheme="majorBidi"/>
          <w:sz w:val="24"/>
          <w:szCs w:val="24"/>
          <w:u w:val="single"/>
        </w:rPr>
        <w:t>+</w:t>
      </w:r>
      <w:r w:rsidRPr="005E3725">
        <w:rPr>
          <w:rFonts w:ascii="Book Antiqua" w:hAnsi="Book Antiqua" w:cstheme="majorBidi"/>
          <w:sz w:val="24"/>
          <w:szCs w:val="24"/>
        </w:rPr>
        <w:t xml:space="preserve"> 2ºC / 65% RH + 5</w:t>
      </w:r>
      <w:r w:rsidR="00884757" w:rsidRPr="005E3725">
        <w:rPr>
          <w:rFonts w:ascii="Book Antiqua" w:hAnsi="Book Antiqua" w:cstheme="majorBidi"/>
          <w:sz w:val="24"/>
          <w:szCs w:val="24"/>
        </w:rPr>
        <w:t>% along</w:t>
      </w:r>
      <w:r w:rsidRPr="005E3725">
        <w:rPr>
          <w:rFonts w:ascii="Book Antiqua" w:hAnsi="Book Antiqua" w:cstheme="majorBidi"/>
          <w:sz w:val="24"/>
          <w:szCs w:val="24"/>
        </w:rPr>
        <w:t xml:space="preserve"> with the relevant attachments of the said medical device.</w:t>
      </w:r>
    </w:p>
    <w:p w:rsidR="00F1749F" w:rsidRPr="005E3725" w:rsidRDefault="00F1749F" w:rsidP="008A0B11">
      <w:pPr>
        <w:pStyle w:val="ListParagraph"/>
        <w:numPr>
          <w:ilvl w:val="0"/>
          <w:numId w:val="4"/>
        </w:numPr>
        <w:ind w:left="1701" w:hanging="850"/>
        <w:rPr>
          <w:rFonts w:ascii="Book Antiqua" w:hAnsi="Book Antiqua" w:cstheme="majorBidi"/>
          <w:sz w:val="24"/>
          <w:szCs w:val="24"/>
        </w:rPr>
      </w:pPr>
      <w:r w:rsidRPr="005E3725">
        <w:rPr>
          <w:rFonts w:ascii="Book Antiqua" w:hAnsi="Book Antiqua" w:cstheme="majorBidi"/>
          <w:sz w:val="24"/>
          <w:szCs w:val="24"/>
        </w:rPr>
        <w:t>Legalized copy of approval of shelf life of the subject medical device by SFDA China.</w:t>
      </w:r>
    </w:p>
    <w:p w:rsidR="00F1749F" w:rsidRPr="005E3725" w:rsidRDefault="00F1749F" w:rsidP="00F1749F">
      <w:pPr>
        <w:pStyle w:val="ListParagraph"/>
        <w:numPr>
          <w:ilvl w:val="0"/>
          <w:numId w:val="4"/>
        </w:numPr>
        <w:spacing w:line="360" w:lineRule="auto"/>
        <w:ind w:left="1701" w:hanging="850"/>
        <w:rPr>
          <w:rFonts w:ascii="Book Antiqua" w:hAnsi="Book Antiqua" w:cstheme="majorBidi"/>
          <w:sz w:val="24"/>
          <w:szCs w:val="24"/>
        </w:rPr>
      </w:pPr>
      <w:r w:rsidRPr="005E3725">
        <w:rPr>
          <w:rFonts w:ascii="Book Antiqua" w:hAnsi="Book Antiqua" w:cstheme="majorBidi"/>
          <w:sz w:val="24"/>
          <w:szCs w:val="24"/>
        </w:rPr>
        <w:t xml:space="preserve">Original, valid and legalized Free Sale Certificate of the Netherlands. </w:t>
      </w:r>
    </w:p>
    <w:p w:rsidR="00F1749F" w:rsidRPr="005E3725" w:rsidRDefault="00F1749F" w:rsidP="00F1749F">
      <w:pPr>
        <w:pStyle w:val="ListParagraph"/>
        <w:numPr>
          <w:ilvl w:val="0"/>
          <w:numId w:val="4"/>
        </w:numPr>
        <w:spacing w:line="360" w:lineRule="auto"/>
        <w:ind w:left="1701" w:hanging="850"/>
        <w:rPr>
          <w:rFonts w:ascii="Book Antiqua" w:hAnsi="Book Antiqua" w:cstheme="majorBidi"/>
          <w:b/>
          <w:sz w:val="24"/>
          <w:szCs w:val="24"/>
          <w:u w:val="single"/>
          <w:lang w:val="en-GB"/>
        </w:rPr>
      </w:pPr>
      <w:r w:rsidRPr="005E3725">
        <w:rPr>
          <w:rFonts w:ascii="Book Antiqua" w:hAnsi="Book Antiqua" w:cstheme="majorBidi"/>
          <w:sz w:val="24"/>
          <w:szCs w:val="24"/>
        </w:rPr>
        <w:t>Legalized CE marking documents</w:t>
      </w:r>
    </w:p>
    <w:p w:rsidR="00605221" w:rsidRPr="005E3725" w:rsidRDefault="00F1749F" w:rsidP="000F26BF">
      <w:pPr>
        <w:spacing w:line="360" w:lineRule="auto"/>
        <w:rPr>
          <w:rFonts w:ascii="Book Antiqua" w:hAnsi="Book Antiqua"/>
          <w:bCs/>
          <w:lang w:val="en-GB"/>
        </w:rPr>
      </w:pPr>
      <w:r w:rsidRPr="005E3725">
        <w:rPr>
          <w:rFonts w:ascii="Book Antiqua" w:hAnsi="Book Antiqua"/>
          <w:bCs/>
          <w:lang w:val="en-GB"/>
        </w:rPr>
        <w:tab/>
      </w:r>
    </w:p>
    <w:p w:rsidR="00E50AD5" w:rsidRPr="005E3725" w:rsidRDefault="00E96485">
      <w:pPr>
        <w:ind w:left="1560" w:hanging="1560"/>
        <w:rPr>
          <w:rFonts w:ascii="Book Antiqua" w:hAnsi="Book Antiqua"/>
          <w:b/>
        </w:rPr>
      </w:pPr>
      <w:r w:rsidRPr="005E3725">
        <w:rPr>
          <w:rFonts w:ascii="Book Antiqua" w:hAnsi="Book Antiqua"/>
          <w:b/>
        </w:rPr>
        <w:t xml:space="preserve">Decision: </w:t>
      </w:r>
      <w:r w:rsidRPr="005E3725">
        <w:rPr>
          <w:rFonts w:ascii="Book Antiqua" w:hAnsi="Book Antiqua"/>
          <w:b/>
        </w:rPr>
        <w:tab/>
      </w:r>
      <w:r w:rsidRPr="005E3725">
        <w:rPr>
          <w:rFonts w:ascii="Book Antiqua" w:hAnsi="Book Antiqua"/>
        </w:rPr>
        <w:t>The Board decided to refer the matter to two Interventional Cardiologist for their opinion before extension of shelf life of product.</w:t>
      </w:r>
    </w:p>
    <w:p w:rsidR="00E96485" w:rsidRPr="005E3725" w:rsidRDefault="00E96485">
      <w:pPr>
        <w:ind w:left="1560" w:hanging="1560"/>
        <w:rPr>
          <w:rFonts w:ascii="Book Antiqua" w:hAnsi="Book Antiqua"/>
          <w:b/>
        </w:rPr>
      </w:pPr>
    </w:p>
    <w:p w:rsidR="00E96485" w:rsidRPr="005E3725" w:rsidRDefault="00E96485">
      <w:pPr>
        <w:ind w:left="1560" w:hanging="1560"/>
        <w:rPr>
          <w:rFonts w:ascii="Book Antiqua" w:hAnsi="Book Antiqua"/>
          <w:b/>
        </w:rPr>
      </w:pPr>
    </w:p>
    <w:p w:rsidR="00E12B5E" w:rsidRPr="005E3725" w:rsidRDefault="00E12B5E" w:rsidP="00E12B5E">
      <w:pPr>
        <w:ind w:left="1560" w:hanging="1560"/>
        <w:rPr>
          <w:rFonts w:ascii="Book Antiqua" w:hAnsi="Book Antiqua"/>
          <w:bCs/>
          <w:lang w:val="en-GB"/>
        </w:rPr>
      </w:pPr>
      <w:r w:rsidRPr="005E3725">
        <w:rPr>
          <w:rFonts w:ascii="Book Antiqua" w:hAnsi="Book Antiqua"/>
          <w:b/>
        </w:rPr>
        <w:t>Item No. IX</w:t>
      </w:r>
      <w:r w:rsidRPr="005E3725">
        <w:rPr>
          <w:rFonts w:ascii="Book Antiqua" w:hAnsi="Book Antiqua"/>
        </w:rPr>
        <w:t xml:space="preserve">.    </w:t>
      </w:r>
      <w:r w:rsidRPr="005E3725">
        <w:rPr>
          <w:rFonts w:ascii="Book Antiqua" w:hAnsi="Book Antiqua"/>
          <w:b/>
          <w:bCs/>
          <w:u w:val="single"/>
        </w:rPr>
        <w:t>ISSUANCE OF REGISTRATION LETTER</w:t>
      </w:r>
      <w:r w:rsidR="00E96485" w:rsidRPr="005E3725">
        <w:rPr>
          <w:rFonts w:ascii="Book Antiqua" w:hAnsi="Book Antiqua"/>
          <w:b/>
          <w:bCs/>
          <w:u w:val="single"/>
        </w:rPr>
        <w:t xml:space="preserve"> </w:t>
      </w:r>
      <w:r w:rsidRPr="005E3725">
        <w:rPr>
          <w:rFonts w:ascii="Book Antiqua" w:hAnsi="Book Antiqua"/>
          <w:b/>
          <w:bCs/>
          <w:u w:val="single"/>
        </w:rPr>
        <w:t xml:space="preserve"> UNDER MDR, 2017 OF ALREADY APPROVED PRODUCT BY REGISTRATION BOARD.</w:t>
      </w:r>
    </w:p>
    <w:p w:rsidR="00E12B5E" w:rsidRPr="005E3725" w:rsidRDefault="00E12B5E" w:rsidP="00E12B5E">
      <w:pPr>
        <w:rPr>
          <w:rFonts w:ascii="Book Antiqua" w:hAnsi="Book Antiqua"/>
        </w:rPr>
      </w:pPr>
    </w:p>
    <w:p w:rsidR="00E12B5E" w:rsidRPr="005E3725" w:rsidRDefault="00E12B5E" w:rsidP="00E12B5E">
      <w:pPr>
        <w:spacing w:line="360" w:lineRule="auto"/>
        <w:jc w:val="both"/>
        <w:rPr>
          <w:rFonts w:ascii="Book Antiqua" w:hAnsi="Book Antiqua"/>
        </w:rPr>
      </w:pPr>
      <w:r w:rsidRPr="005E3725">
        <w:rPr>
          <w:rFonts w:ascii="Book Antiqua" w:hAnsi="Book Antiqua"/>
        </w:rPr>
        <w:tab/>
        <w:t>M/s Mission Pharmaceuticals, Karachi have stated that their applied product for dialysis was deferred by the Registration Board in the 254</w:t>
      </w:r>
      <w:r w:rsidRPr="005E3725">
        <w:rPr>
          <w:rFonts w:ascii="Book Antiqua" w:hAnsi="Book Antiqua"/>
          <w:vertAlign w:val="superscript"/>
        </w:rPr>
        <w:t>th</w:t>
      </w:r>
      <w:r w:rsidRPr="005E3725">
        <w:rPr>
          <w:rFonts w:ascii="Book Antiqua" w:hAnsi="Book Antiqua"/>
        </w:rPr>
        <w:t xml:space="preserve"> meeting (deferred reason: not proper specification as compared to me-too),in 269</w:t>
      </w:r>
      <w:r w:rsidRPr="005E3725">
        <w:rPr>
          <w:rFonts w:ascii="Book Antiqua" w:hAnsi="Book Antiqua"/>
          <w:vertAlign w:val="superscript"/>
        </w:rPr>
        <w:t>th</w:t>
      </w:r>
      <w:r w:rsidRPr="005E3725">
        <w:rPr>
          <w:rFonts w:ascii="Book Antiqua" w:hAnsi="Book Antiqua"/>
        </w:rPr>
        <w:t xml:space="preserve"> meeting they were asked to submit file with proper me-too and international references and registered products references but their wrong formulation was submitted in agenda 269</w:t>
      </w:r>
      <w:r w:rsidRPr="005E3725">
        <w:rPr>
          <w:rFonts w:ascii="Book Antiqua" w:hAnsi="Book Antiqua"/>
          <w:vertAlign w:val="superscript"/>
        </w:rPr>
        <w:t>th</w:t>
      </w:r>
      <w:r w:rsidRPr="005E3725">
        <w:rPr>
          <w:rFonts w:ascii="Book Antiqua" w:hAnsi="Book Antiqua"/>
        </w:rPr>
        <w:t xml:space="preserve"> meeting and price calculated lowest side. After long discussion with DRAP authorities once again was submitted case with new fee challan in 282</w:t>
      </w:r>
      <w:r w:rsidRPr="005E3725">
        <w:rPr>
          <w:rFonts w:ascii="Book Antiqua" w:hAnsi="Book Antiqua"/>
          <w:vertAlign w:val="superscript"/>
        </w:rPr>
        <w:t>nd</w:t>
      </w:r>
      <w:r w:rsidRPr="005E3725">
        <w:rPr>
          <w:rFonts w:ascii="Book Antiqua" w:hAnsi="Book Antiqua"/>
        </w:rPr>
        <w:t xml:space="preserve"> Board meeting and the case was approved. At the end time of issuance of registration letter, their case </w:t>
      </w:r>
      <w:r w:rsidR="005209A0" w:rsidRPr="005E3725">
        <w:rPr>
          <w:rFonts w:ascii="Book Antiqua" w:hAnsi="Book Antiqua"/>
        </w:rPr>
        <w:t>was forwarded</w:t>
      </w:r>
      <w:r w:rsidRPr="005E3725">
        <w:rPr>
          <w:rFonts w:ascii="Book Antiqua" w:hAnsi="Book Antiqua"/>
        </w:rPr>
        <w:t xml:space="preserve"> to MDMC for clarification whether this product is a medical device or drug. </w:t>
      </w:r>
    </w:p>
    <w:p w:rsidR="00E12B5E" w:rsidRPr="005E3725" w:rsidRDefault="00E12B5E" w:rsidP="00E12B5E">
      <w:pPr>
        <w:rPr>
          <w:rFonts w:ascii="Book Antiqua" w:hAnsi="Book Antiqua"/>
        </w:rPr>
      </w:pPr>
    </w:p>
    <w:p w:rsidR="00E12B5E" w:rsidRPr="005E3725" w:rsidRDefault="00E12B5E" w:rsidP="00E12B5E">
      <w:pPr>
        <w:spacing w:line="360" w:lineRule="auto"/>
        <w:rPr>
          <w:rFonts w:ascii="Book Antiqua" w:hAnsi="Book Antiqua"/>
        </w:rPr>
      </w:pPr>
      <w:r w:rsidRPr="005E3725">
        <w:rPr>
          <w:rFonts w:ascii="Book Antiqua" w:hAnsi="Book Antiqua"/>
        </w:rPr>
        <w:tab/>
        <w:t>It is submitted that Registration Board in its 282</w:t>
      </w:r>
      <w:r w:rsidRPr="005E3725">
        <w:rPr>
          <w:rFonts w:ascii="Book Antiqua" w:hAnsi="Book Antiqua"/>
          <w:vertAlign w:val="superscript"/>
        </w:rPr>
        <w:t>nd</w:t>
      </w:r>
      <w:r w:rsidRPr="005E3725">
        <w:rPr>
          <w:rFonts w:ascii="Book Antiqua" w:hAnsi="Book Antiqua"/>
        </w:rPr>
        <w:t xml:space="preserve"> meeting held on 14</w:t>
      </w:r>
      <w:r w:rsidRPr="005E3725">
        <w:rPr>
          <w:rFonts w:ascii="Book Antiqua" w:hAnsi="Book Antiqua"/>
          <w:vertAlign w:val="superscript"/>
        </w:rPr>
        <w:t>th</w:t>
      </w:r>
      <w:r w:rsidRPr="005E3725">
        <w:rPr>
          <w:rFonts w:ascii="Book Antiqua" w:hAnsi="Book Antiqua"/>
        </w:rPr>
        <w:t xml:space="preserve"> - 15</w:t>
      </w:r>
      <w:r w:rsidRPr="005E3725">
        <w:rPr>
          <w:rFonts w:ascii="Book Antiqua" w:hAnsi="Book Antiqua"/>
          <w:vertAlign w:val="superscript"/>
        </w:rPr>
        <w:t>th</w:t>
      </w:r>
      <w:r w:rsidRPr="005E3725">
        <w:rPr>
          <w:rFonts w:ascii="Book Antiqua" w:hAnsi="Book Antiqua"/>
        </w:rPr>
        <w:t xml:space="preserve"> May, 2018 approved the following formulations of M/s Mission Pharmaceuticals, Karachi. The minutes of the said meeting are reproduced as under:-</w:t>
      </w:r>
    </w:p>
    <w:p w:rsidR="00D94606" w:rsidRPr="005E3725" w:rsidRDefault="00D94606" w:rsidP="00E12B5E">
      <w:pPr>
        <w:spacing w:line="360" w:lineRule="auto"/>
        <w:rPr>
          <w:rFonts w:ascii="Book Antiqua" w:hAnsi="Book Antiqua"/>
        </w:rPr>
      </w:pPr>
    </w:p>
    <w:p w:rsidR="00E12B5E" w:rsidRPr="005E3725" w:rsidRDefault="00E12B5E" w:rsidP="00E12B5E">
      <w:pPr>
        <w:rPr>
          <w:rFonts w:ascii="Book Antiqua" w:hAnsi="Book Antiqua"/>
          <w:sz w:val="2"/>
          <w:szCs w:val="2"/>
        </w:rPr>
      </w:pPr>
    </w:p>
    <w:tbl>
      <w:tblPr>
        <w:tblStyle w:val="TableGrid"/>
        <w:tblW w:w="10065" w:type="dxa"/>
        <w:tblInd w:w="108" w:type="dxa"/>
        <w:tblLook w:val="04A0" w:firstRow="1" w:lastRow="0" w:firstColumn="1" w:lastColumn="0" w:noHBand="0" w:noVBand="1"/>
      </w:tblPr>
      <w:tblGrid>
        <w:gridCol w:w="3969"/>
        <w:gridCol w:w="2694"/>
        <w:gridCol w:w="3402"/>
      </w:tblGrid>
      <w:tr w:rsidR="00E12B5E" w:rsidRPr="005E3725" w:rsidTr="00E50CF8">
        <w:tc>
          <w:tcPr>
            <w:tcW w:w="3969" w:type="dxa"/>
          </w:tcPr>
          <w:p w:rsidR="00E12B5E" w:rsidRPr="005E3725" w:rsidRDefault="00E12B5E" w:rsidP="00E50CF8">
            <w:pPr>
              <w:rPr>
                <w:rFonts w:ascii="Book Antiqua" w:hAnsi="Book Antiqua"/>
                <w:b/>
                <w:bCs/>
              </w:rPr>
            </w:pPr>
            <w:r w:rsidRPr="005E3725">
              <w:rPr>
                <w:rFonts w:ascii="Book Antiqua" w:hAnsi="Book Antiqua"/>
                <w:b/>
                <w:bCs/>
              </w:rPr>
              <w:t>Name of Drug (s) &amp; Composition</w:t>
            </w:r>
          </w:p>
        </w:tc>
        <w:tc>
          <w:tcPr>
            <w:tcW w:w="2694" w:type="dxa"/>
          </w:tcPr>
          <w:p w:rsidR="00E12B5E" w:rsidRPr="005E3725" w:rsidRDefault="00E12B5E" w:rsidP="00E50CF8">
            <w:pPr>
              <w:rPr>
                <w:rFonts w:ascii="Book Antiqua" w:hAnsi="Book Antiqua"/>
                <w:b/>
                <w:bCs/>
              </w:rPr>
            </w:pPr>
            <w:r w:rsidRPr="005E3725">
              <w:rPr>
                <w:rFonts w:ascii="Book Antiqua" w:hAnsi="Book Antiqua"/>
                <w:b/>
                <w:bCs/>
              </w:rPr>
              <w:t>Detail of Submissions / Fee Demanded Packs / Price</w:t>
            </w:r>
          </w:p>
        </w:tc>
        <w:tc>
          <w:tcPr>
            <w:tcW w:w="3402" w:type="dxa"/>
          </w:tcPr>
          <w:p w:rsidR="00E12B5E" w:rsidRPr="005E3725" w:rsidRDefault="00E12B5E" w:rsidP="00E50CF8">
            <w:pPr>
              <w:rPr>
                <w:rFonts w:ascii="Book Antiqua" w:hAnsi="Book Antiqua"/>
                <w:b/>
                <w:bCs/>
              </w:rPr>
            </w:pPr>
            <w:r w:rsidRPr="005E3725">
              <w:rPr>
                <w:rFonts w:ascii="Book Antiqua" w:hAnsi="Book Antiqua"/>
                <w:b/>
                <w:bCs/>
              </w:rPr>
              <w:t>Approval Status by RRA/Me Too Status / Last Inspection Report</w:t>
            </w:r>
          </w:p>
        </w:tc>
      </w:tr>
      <w:tr w:rsidR="00E12B5E" w:rsidRPr="005E3725" w:rsidTr="00E50CF8">
        <w:tc>
          <w:tcPr>
            <w:tcW w:w="3969" w:type="dxa"/>
          </w:tcPr>
          <w:p w:rsidR="00E12B5E" w:rsidRPr="005E3725" w:rsidRDefault="00E12B5E" w:rsidP="00E50CF8">
            <w:pPr>
              <w:rPr>
                <w:rFonts w:ascii="Book Antiqua" w:hAnsi="Book Antiqua"/>
                <w:bCs/>
              </w:rPr>
            </w:pPr>
            <w:r w:rsidRPr="005E3725">
              <w:rPr>
                <w:rFonts w:ascii="Book Antiqua" w:hAnsi="Book Antiqua"/>
                <w:b/>
              </w:rPr>
              <w:t>Renal Cure Concentrate 35X (RC-102-R)</w:t>
            </w:r>
          </w:p>
          <w:p w:rsidR="00E12B5E" w:rsidRPr="005E3725" w:rsidRDefault="00E12B5E" w:rsidP="00E50CF8">
            <w:pPr>
              <w:rPr>
                <w:rFonts w:ascii="Book Antiqua" w:hAnsi="Book Antiqua"/>
                <w:bCs/>
                <w:sz w:val="8"/>
                <w:szCs w:val="8"/>
              </w:rPr>
            </w:pPr>
          </w:p>
          <w:p w:rsidR="00E12B5E" w:rsidRPr="005E3725" w:rsidRDefault="00E12B5E" w:rsidP="00E50CF8">
            <w:pPr>
              <w:rPr>
                <w:rFonts w:ascii="Book Antiqua" w:hAnsi="Book Antiqua"/>
                <w:bCs/>
              </w:rPr>
            </w:pPr>
            <w:r w:rsidRPr="005E3725">
              <w:rPr>
                <w:rFonts w:ascii="Book Antiqua" w:hAnsi="Book Antiqua"/>
                <w:bCs/>
              </w:rPr>
              <w:t>Part-A (solution) + Part-B (Powder)</w:t>
            </w:r>
          </w:p>
          <w:p w:rsidR="00E12B5E" w:rsidRPr="005E3725" w:rsidRDefault="00E12B5E" w:rsidP="00E50CF8">
            <w:pPr>
              <w:rPr>
                <w:rFonts w:ascii="Book Antiqua" w:hAnsi="Book Antiqua"/>
                <w:bCs/>
              </w:rPr>
            </w:pPr>
            <w:r w:rsidRPr="005E3725">
              <w:rPr>
                <w:rFonts w:ascii="Book Antiqua" w:hAnsi="Book Antiqua"/>
                <w:bCs/>
              </w:rPr>
              <w:t>For Bicarbonate Haemodialysis.</w:t>
            </w:r>
          </w:p>
          <w:p w:rsidR="00E12B5E" w:rsidRPr="005E3725" w:rsidRDefault="00E12B5E" w:rsidP="00E50CF8">
            <w:pPr>
              <w:rPr>
                <w:rFonts w:ascii="Book Antiqua" w:hAnsi="Book Antiqua"/>
                <w:bCs/>
              </w:rPr>
            </w:pPr>
            <w:r w:rsidRPr="005E3725">
              <w:rPr>
                <w:rFonts w:ascii="Book Antiqua" w:hAnsi="Book Antiqua"/>
                <w:bCs/>
              </w:rPr>
              <w:t>After finally mixing/diluting 35X Haemodialysis machines with De-ionized water, the strength of active ingredients of Part-A &amp; Part-B Haemodilysis concentrate are:</w:t>
            </w:r>
          </w:p>
          <w:p w:rsidR="00E12B5E" w:rsidRPr="005E3725" w:rsidRDefault="00E12B5E" w:rsidP="00E50CF8">
            <w:pPr>
              <w:rPr>
                <w:rFonts w:ascii="Book Antiqua" w:hAnsi="Book Antiqua"/>
                <w:bCs/>
                <w:sz w:val="12"/>
                <w:szCs w:val="12"/>
              </w:rPr>
            </w:pPr>
          </w:p>
          <w:p w:rsidR="00E12B5E" w:rsidRPr="005E3725" w:rsidRDefault="00E12B5E" w:rsidP="00E50CF8">
            <w:pPr>
              <w:rPr>
                <w:rFonts w:ascii="Book Antiqua" w:hAnsi="Book Antiqua"/>
                <w:bCs/>
              </w:rPr>
            </w:pPr>
            <w:r w:rsidRPr="005E3725">
              <w:rPr>
                <w:rFonts w:ascii="Book Antiqua" w:hAnsi="Book Antiqua"/>
                <w:b/>
              </w:rPr>
              <w:t>Part A</w:t>
            </w:r>
          </w:p>
          <w:p w:rsidR="00E12B5E" w:rsidRPr="005E3725" w:rsidRDefault="00E12B5E" w:rsidP="00E50CF8">
            <w:pPr>
              <w:rPr>
                <w:rFonts w:ascii="Book Antiqua" w:hAnsi="Book Antiqua"/>
                <w:bCs/>
              </w:rPr>
            </w:pPr>
            <w:r w:rsidRPr="005E3725">
              <w:rPr>
                <w:rFonts w:ascii="Book Antiqua" w:hAnsi="Book Antiqua"/>
                <w:bCs/>
              </w:rPr>
              <w:t>Sodium..................80-110 m.mol/L</w:t>
            </w:r>
          </w:p>
          <w:p w:rsidR="00E12B5E" w:rsidRPr="005E3725" w:rsidRDefault="00E12B5E" w:rsidP="00E50CF8">
            <w:pPr>
              <w:rPr>
                <w:rFonts w:ascii="Book Antiqua" w:hAnsi="Book Antiqua"/>
                <w:bCs/>
              </w:rPr>
            </w:pPr>
            <w:r w:rsidRPr="005E3725">
              <w:rPr>
                <w:rFonts w:ascii="Book Antiqua" w:hAnsi="Book Antiqua"/>
                <w:bCs/>
              </w:rPr>
              <w:t>Potassium..............0-3 m.mol/L</w:t>
            </w:r>
          </w:p>
          <w:p w:rsidR="00E12B5E" w:rsidRPr="005E3725" w:rsidRDefault="00E12B5E" w:rsidP="00E50CF8">
            <w:pPr>
              <w:rPr>
                <w:rFonts w:ascii="Book Antiqua" w:hAnsi="Book Antiqua"/>
                <w:bCs/>
              </w:rPr>
            </w:pPr>
            <w:r w:rsidRPr="005E3725">
              <w:rPr>
                <w:rFonts w:ascii="Book Antiqua" w:hAnsi="Book Antiqua"/>
                <w:bCs/>
              </w:rPr>
              <w:t>Calcium............... ..0-2 m.mol/L</w:t>
            </w:r>
          </w:p>
          <w:p w:rsidR="00E12B5E" w:rsidRPr="005E3725" w:rsidRDefault="00E12B5E" w:rsidP="00E50CF8">
            <w:pPr>
              <w:rPr>
                <w:rFonts w:ascii="Book Antiqua" w:hAnsi="Book Antiqua"/>
                <w:bCs/>
              </w:rPr>
            </w:pPr>
            <w:r w:rsidRPr="005E3725">
              <w:rPr>
                <w:rFonts w:ascii="Book Antiqua" w:hAnsi="Book Antiqua"/>
                <w:bCs/>
              </w:rPr>
              <w:t>Magnesium............0-1.2 m.mol/L</w:t>
            </w:r>
          </w:p>
          <w:p w:rsidR="00E12B5E" w:rsidRPr="005E3725" w:rsidRDefault="00E12B5E" w:rsidP="00E50CF8">
            <w:pPr>
              <w:rPr>
                <w:rFonts w:ascii="Book Antiqua" w:hAnsi="Book Antiqua"/>
                <w:bCs/>
              </w:rPr>
            </w:pPr>
            <w:r w:rsidRPr="005E3725">
              <w:rPr>
                <w:rFonts w:ascii="Book Antiqua" w:hAnsi="Book Antiqua"/>
                <w:bCs/>
              </w:rPr>
              <w:t>Chloride................90-120 m.mol/L</w:t>
            </w:r>
          </w:p>
          <w:p w:rsidR="00E12B5E" w:rsidRPr="005E3725" w:rsidRDefault="00E12B5E" w:rsidP="00E50CF8">
            <w:pPr>
              <w:rPr>
                <w:rFonts w:ascii="Book Antiqua" w:hAnsi="Book Antiqua"/>
                <w:bCs/>
              </w:rPr>
            </w:pPr>
            <w:r w:rsidRPr="005E3725">
              <w:rPr>
                <w:rFonts w:ascii="Book Antiqua" w:hAnsi="Book Antiqua"/>
                <w:bCs/>
              </w:rPr>
              <w:t>Acetic Acid...........2.5-10 m.mol/L</w:t>
            </w:r>
          </w:p>
          <w:p w:rsidR="00E12B5E" w:rsidRPr="005E3725" w:rsidRDefault="00E12B5E" w:rsidP="00E50CF8">
            <w:pPr>
              <w:rPr>
                <w:rFonts w:ascii="Book Antiqua" w:hAnsi="Book Antiqua"/>
                <w:bCs/>
              </w:rPr>
            </w:pPr>
            <w:r w:rsidRPr="005E3725">
              <w:rPr>
                <w:rFonts w:ascii="Book Antiqua" w:hAnsi="Book Antiqua"/>
                <w:bCs/>
              </w:rPr>
              <w:t>Glucose.................0-12 m.mol/L</w:t>
            </w:r>
          </w:p>
          <w:p w:rsidR="00E12B5E" w:rsidRPr="005E3725" w:rsidRDefault="00E12B5E" w:rsidP="00E50CF8">
            <w:pPr>
              <w:rPr>
                <w:rFonts w:ascii="Book Antiqua" w:hAnsi="Book Antiqua"/>
                <w:bCs/>
              </w:rPr>
            </w:pPr>
            <w:r w:rsidRPr="005E3725">
              <w:rPr>
                <w:rFonts w:ascii="Book Antiqua" w:hAnsi="Book Antiqua"/>
                <w:b/>
              </w:rPr>
              <w:t>Part B</w:t>
            </w:r>
          </w:p>
          <w:p w:rsidR="00E12B5E" w:rsidRPr="005E3725" w:rsidRDefault="00E12B5E" w:rsidP="00E50CF8">
            <w:pPr>
              <w:rPr>
                <w:rFonts w:ascii="Book Antiqua" w:hAnsi="Book Antiqua"/>
                <w:bCs/>
              </w:rPr>
            </w:pPr>
            <w:r w:rsidRPr="005E3725">
              <w:rPr>
                <w:rFonts w:ascii="Book Antiqua" w:hAnsi="Book Antiqua"/>
                <w:bCs/>
              </w:rPr>
              <w:t>Sodium....Not more than 45 m.mol/L</w:t>
            </w:r>
          </w:p>
          <w:p w:rsidR="00E12B5E" w:rsidRPr="005E3725" w:rsidRDefault="00E12B5E" w:rsidP="00E50CF8">
            <w:pPr>
              <w:rPr>
                <w:rFonts w:ascii="Book Antiqua" w:hAnsi="Book Antiqua"/>
                <w:bCs/>
              </w:rPr>
            </w:pPr>
            <w:r w:rsidRPr="005E3725">
              <w:rPr>
                <w:rFonts w:ascii="Book Antiqua" w:hAnsi="Book Antiqua"/>
                <w:bCs/>
              </w:rPr>
              <w:t>Bicarbonate........Not more than 45 m.mol/L</w:t>
            </w:r>
          </w:p>
          <w:p w:rsidR="00E12B5E" w:rsidRPr="005E3725" w:rsidRDefault="00E12B5E" w:rsidP="00E50CF8">
            <w:pPr>
              <w:rPr>
                <w:rFonts w:ascii="Book Antiqua" w:hAnsi="Book Antiqua"/>
                <w:bCs/>
                <w:sz w:val="10"/>
                <w:szCs w:val="10"/>
              </w:rPr>
            </w:pPr>
          </w:p>
        </w:tc>
        <w:tc>
          <w:tcPr>
            <w:tcW w:w="2694" w:type="dxa"/>
          </w:tcPr>
          <w:p w:rsidR="00E12B5E" w:rsidRPr="005E3725" w:rsidRDefault="00E12B5E" w:rsidP="00E50CF8">
            <w:pPr>
              <w:rPr>
                <w:rFonts w:ascii="Book Antiqua" w:hAnsi="Book Antiqua"/>
                <w:b/>
              </w:rPr>
            </w:pPr>
            <w:r w:rsidRPr="005E3725">
              <w:rPr>
                <w:rFonts w:ascii="Book Antiqua" w:hAnsi="Book Antiqua"/>
              </w:rPr>
              <w:t>Form-5, Rs: 20,000/- vide Dy. # (R&amp;I), dated 08-05-2018 Pack size: Part-A 4.0 L Soln. Part-B Powder, Part-A 5.0 L Soln. Part-B Powder, Part-A 10.0 L Soln. Part-B Powder Price as per DRAP SRO</w:t>
            </w:r>
          </w:p>
        </w:tc>
        <w:tc>
          <w:tcPr>
            <w:tcW w:w="3402" w:type="dxa"/>
          </w:tcPr>
          <w:p w:rsidR="00E12B5E" w:rsidRPr="005E3725" w:rsidRDefault="00E12B5E" w:rsidP="00E50CF8">
            <w:pPr>
              <w:jc w:val="both"/>
              <w:rPr>
                <w:rFonts w:ascii="Book Antiqua" w:hAnsi="Book Antiqua"/>
              </w:rPr>
            </w:pPr>
            <w:r w:rsidRPr="005E3725">
              <w:rPr>
                <w:rFonts w:ascii="Book Antiqua" w:hAnsi="Book Antiqua"/>
              </w:rPr>
              <w:t>Monograph for Haemodialysis Solutions is available on official web-site of Health Canada that confirms availability/ approval status of applied formulation. Furthermore, BP monograph is available for Haemodialysis Solutions stating similar formulation. Me Too: Renacarb Concentrate by M/s Renacon, Lahore. Last GMP Inspection Report dated 01-01-2018.</w:t>
            </w:r>
          </w:p>
        </w:tc>
      </w:tr>
    </w:tbl>
    <w:p w:rsidR="00E12B5E" w:rsidRPr="005E3725" w:rsidRDefault="00E12B5E" w:rsidP="00E12B5E">
      <w:pPr>
        <w:ind w:left="539" w:hanging="539"/>
        <w:rPr>
          <w:rFonts w:ascii="Book Antiqua" w:eastAsiaTheme="minorEastAsia" w:hAnsi="Book Antiqua" w:cstheme="majorBidi"/>
          <w:sz w:val="22"/>
          <w:szCs w:val="22"/>
        </w:rPr>
      </w:pPr>
    </w:p>
    <w:p w:rsidR="00E12B5E" w:rsidRPr="005E3725" w:rsidRDefault="00E12B5E" w:rsidP="00E12B5E">
      <w:pPr>
        <w:spacing w:line="360" w:lineRule="auto"/>
        <w:rPr>
          <w:rFonts w:ascii="Book Antiqua" w:eastAsiaTheme="minorEastAsia" w:hAnsi="Book Antiqua" w:cstheme="majorBidi"/>
        </w:rPr>
      </w:pPr>
      <w:r w:rsidRPr="005E3725">
        <w:rPr>
          <w:rFonts w:ascii="Book Antiqua" w:eastAsiaTheme="minorEastAsia" w:hAnsi="Book Antiqua" w:cstheme="majorBidi"/>
        </w:rPr>
        <w:tab/>
        <w:t xml:space="preserve">The shelf life was not mentioned in the minutes of Registration Board. The firm had requested shelf life of 2 years. Furthermore, the firm has DML (DML No. 000809) by way of Formulation with sections approved for liquid dialysis solution and powder for dialysis. Internationally haemodialysis concentrate/ haemodialysis dialysate solutions are medical devices. They fall in Class C as per Rule 3 of Schedule-A (Classification of Medical Devices) of the Medical Devices Rules, 2017 .   </w:t>
      </w:r>
    </w:p>
    <w:p w:rsidR="00E12B5E" w:rsidRPr="005E3725" w:rsidRDefault="00E12B5E" w:rsidP="00E12B5E">
      <w:pPr>
        <w:rPr>
          <w:rFonts w:ascii="Book Antiqua" w:eastAsiaTheme="minorEastAsia" w:hAnsi="Book Antiqua" w:cstheme="majorBidi"/>
        </w:rPr>
      </w:pPr>
    </w:p>
    <w:p w:rsidR="00E50AD5" w:rsidRPr="005E3725" w:rsidRDefault="004F6AA7" w:rsidP="00E12B5E">
      <w:pPr>
        <w:spacing w:line="360" w:lineRule="auto"/>
        <w:rPr>
          <w:rFonts w:ascii="Book Antiqua" w:eastAsiaTheme="minorEastAsia" w:hAnsi="Book Antiqua" w:cstheme="majorBidi"/>
        </w:rPr>
      </w:pPr>
      <w:r w:rsidRPr="005E3725">
        <w:rPr>
          <w:rFonts w:ascii="Book Antiqua" w:eastAsiaTheme="minorEastAsia" w:hAnsi="Book Antiqua" w:cstheme="majorBidi"/>
        </w:rPr>
        <w:tab/>
      </w:r>
      <w:r w:rsidR="00E12B5E" w:rsidRPr="005E3725">
        <w:rPr>
          <w:rFonts w:ascii="Book Antiqua" w:eastAsiaTheme="minorEastAsia" w:hAnsi="Book Antiqua" w:cstheme="majorBidi"/>
        </w:rPr>
        <w:t>The case is being placed before the MDB for its ratification please</w:t>
      </w:r>
      <w:r w:rsidR="00AC2A62" w:rsidRPr="005E3725">
        <w:rPr>
          <w:rFonts w:ascii="Book Antiqua" w:eastAsiaTheme="minorEastAsia" w:hAnsi="Book Antiqua" w:cstheme="majorBidi"/>
        </w:rPr>
        <w:t>.</w:t>
      </w:r>
    </w:p>
    <w:p w:rsidR="00884757" w:rsidRPr="005E3725" w:rsidRDefault="00884757" w:rsidP="00E12B5E">
      <w:pPr>
        <w:spacing w:line="360" w:lineRule="auto"/>
        <w:rPr>
          <w:rFonts w:ascii="Book Antiqua" w:eastAsiaTheme="minorEastAsia" w:hAnsi="Book Antiqua" w:cstheme="majorBidi"/>
        </w:rPr>
      </w:pPr>
    </w:p>
    <w:p w:rsidR="004536D9" w:rsidRPr="005E3725" w:rsidRDefault="00884757" w:rsidP="00884757">
      <w:pPr>
        <w:ind w:left="1170" w:hanging="1170"/>
        <w:rPr>
          <w:rFonts w:ascii="Book Antiqua" w:eastAsiaTheme="minorEastAsia" w:hAnsi="Book Antiqua" w:cstheme="majorBidi"/>
          <w:b/>
        </w:rPr>
      </w:pPr>
      <w:r w:rsidRPr="005E3725">
        <w:rPr>
          <w:rFonts w:ascii="Book Antiqua" w:eastAsiaTheme="minorEastAsia" w:hAnsi="Book Antiqua" w:cstheme="majorBidi"/>
          <w:b/>
        </w:rPr>
        <w:t xml:space="preserve">Decision:  </w:t>
      </w:r>
      <w:r w:rsidRPr="005E3725">
        <w:rPr>
          <w:rFonts w:ascii="Book Antiqua" w:eastAsiaTheme="minorEastAsia" w:hAnsi="Book Antiqua" w:cstheme="majorBidi"/>
          <w:b/>
          <w:bCs/>
        </w:rPr>
        <w:t xml:space="preserve">The MDB ratified and approved the letter issued to M/s </w:t>
      </w:r>
      <w:r w:rsidRPr="005E3725">
        <w:rPr>
          <w:rFonts w:ascii="Book Antiqua" w:hAnsi="Book Antiqua"/>
          <w:b/>
          <w:bCs/>
        </w:rPr>
        <w:t>Mission Pharmaceuticals, Karachi.</w:t>
      </w:r>
      <w:r w:rsidRPr="005E3725">
        <w:rPr>
          <w:rFonts w:ascii="Book Antiqua" w:hAnsi="Book Antiqua"/>
        </w:rPr>
        <w:t xml:space="preserve"> </w:t>
      </w:r>
    </w:p>
    <w:p w:rsidR="00884757" w:rsidRPr="005E3725" w:rsidRDefault="00884757" w:rsidP="004536D9">
      <w:pPr>
        <w:ind w:left="539" w:hanging="539"/>
        <w:rPr>
          <w:rFonts w:ascii="Book Antiqua" w:eastAsiaTheme="minorEastAsia" w:hAnsi="Book Antiqua" w:cstheme="majorBidi"/>
        </w:rPr>
      </w:pPr>
    </w:p>
    <w:p w:rsidR="00884757" w:rsidRPr="005E3725" w:rsidRDefault="00884757" w:rsidP="004536D9">
      <w:pPr>
        <w:ind w:left="539" w:hanging="539"/>
        <w:rPr>
          <w:rFonts w:ascii="Book Antiqua" w:eastAsiaTheme="minorEastAsia" w:hAnsi="Book Antiqua" w:cstheme="majorBidi"/>
        </w:rPr>
      </w:pPr>
    </w:p>
    <w:p w:rsidR="00C41322" w:rsidRPr="005E3725" w:rsidRDefault="00C41322" w:rsidP="001D40B1">
      <w:pPr>
        <w:tabs>
          <w:tab w:val="left" w:pos="1276"/>
        </w:tabs>
        <w:rPr>
          <w:rFonts w:ascii="Book Antiqua" w:hAnsi="Book Antiqua"/>
        </w:rPr>
      </w:pPr>
      <w:r w:rsidRPr="005E3725">
        <w:rPr>
          <w:rFonts w:ascii="Book Antiqua" w:hAnsi="Book Antiqua"/>
          <w:b/>
        </w:rPr>
        <w:t xml:space="preserve">Item No. </w:t>
      </w:r>
      <w:r w:rsidR="00DC2944" w:rsidRPr="005E3725">
        <w:rPr>
          <w:rFonts w:ascii="Book Antiqua" w:hAnsi="Book Antiqua"/>
          <w:b/>
        </w:rPr>
        <w:t>X</w:t>
      </w:r>
      <w:r w:rsidRPr="005E3725">
        <w:rPr>
          <w:rFonts w:ascii="Book Antiqua" w:hAnsi="Book Antiqua"/>
        </w:rPr>
        <w:t xml:space="preserve">.  </w:t>
      </w:r>
      <w:r w:rsidR="001D40B1" w:rsidRPr="005E3725">
        <w:rPr>
          <w:rFonts w:ascii="Book Antiqua" w:hAnsi="Book Antiqua"/>
        </w:rPr>
        <w:t xml:space="preserve"> </w:t>
      </w:r>
      <w:r w:rsidRPr="005E3725">
        <w:rPr>
          <w:rFonts w:ascii="Book Antiqua" w:hAnsi="Book Antiqua"/>
          <w:b/>
          <w:bCs/>
          <w:u w:val="single"/>
        </w:rPr>
        <w:t>REGISTRATION OF MEDICAL DEVICES OF M/S SEARLE COMPANY</w:t>
      </w:r>
      <w:r w:rsidRPr="005E3725">
        <w:rPr>
          <w:rFonts w:ascii="Book Antiqua" w:hAnsi="Book Antiqua"/>
          <w:b/>
          <w:bCs/>
        </w:rPr>
        <w:t xml:space="preserve"> </w:t>
      </w:r>
      <w:r w:rsidRPr="005E3725">
        <w:rPr>
          <w:rFonts w:ascii="Book Antiqua" w:hAnsi="Book Antiqua"/>
          <w:b/>
          <w:bCs/>
        </w:rPr>
        <w:tab/>
      </w:r>
      <w:r w:rsidRPr="005E3725">
        <w:rPr>
          <w:rFonts w:ascii="Book Antiqua" w:hAnsi="Book Antiqua"/>
          <w:b/>
          <w:bCs/>
        </w:rPr>
        <w:tab/>
      </w:r>
      <w:r w:rsidRPr="005E3725">
        <w:rPr>
          <w:rFonts w:ascii="Book Antiqua" w:hAnsi="Book Antiqua"/>
          <w:b/>
          <w:bCs/>
        </w:rPr>
        <w:tab/>
      </w:r>
      <w:r w:rsidRPr="005E3725">
        <w:rPr>
          <w:rFonts w:ascii="Book Antiqua" w:hAnsi="Book Antiqua"/>
          <w:b/>
          <w:bCs/>
          <w:u w:val="single"/>
        </w:rPr>
        <w:t>LIMITED, KARACHI.</w:t>
      </w:r>
    </w:p>
    <w:p w:rsidR="00C41322" w:rsidRPr="005E3725" w:rsidRDefault="00C41322" w:rsidP="00C41322">
      <w:pPr>
        <w:rPr>
          <w:rFonts w:ascii="Book Antiqua" w:hAnsi="Book Antiqua"/>
          <w:sz w:val="36"/>
          <w:szCs w:val="36"/>
        </w:rPr>
      </w:pPr>
      <w:r w:rsidRPr="005E3725">
        <w:rPr>
          <w:rFonts w:ascii="Book Antiqua" w:hAnsi="Book Antiqua"/>
        </w:rPr>
        <w:t xml:space="preserve">    </w:t>
      </w:r>
    </w:p>
    <w:p w:rsidR="00C41322" w:rsidRPr="005E3725" w:rsidRDefault="00C41322" w:rsidP="00C41322">
      <w:pPr>
        <w:spacing w:line="360" w:lineRule="auto"/>
        <w:rPr>
          <w:rFonts w:ascii="Book Antiqua" w:hAnsi="Book Antiqua"/>
        </w:rPr>
      </w:pPr>
      <w:r w:rsidRPr="005E3725">
        <w:rPr>
          <w:rFonts w:ascii="Book Antiqua" w:hAnsi="Book Antiqua"/>
          <w:szCs w:val="20"/>
        </w:rPr>
        <w:tab/>
        <w:t xml:space="preserve">             M/s Searle Company Limited, Karachi has applied for registration of the following medical devices, previously registered as drug </w:t>
      </w:r>
      <w:r w:rsidRPr="005E3725">
        <w:rPr>
          <w:rFonts w:ascii="Book Antiqua" w:hAnsi="Book Antiqua"/>
        </w:rPr>
        <w:t>in the name of M/s Vertex Enterprises, Lahore.</w:t>
      </w:r>
    </w:p>
    <w:p w:rsidR="00C7780F" w:rsidRPr="005E3725" w:rsidRDefault="00C7780F" w:rsidP="00C41322">
      <w:pPr>
        <w:spacing w:line="360" w:lineRule="auto"/>
        <w:rPr>
          <w:rFonts w:ascii="Book Antiqua" w:hAnsi="Book Antiqua"/>
          <w:sz w:val="10"/>
          <w:szCs w:val="10"/>
        </w:rPr>
      </w:pPr>
    </w:p>
    <w:p w:rsidR="00C41322" w:rsidRPr="005E3725" w:rsidRDefault="00C41322" w:rsidP="00C41322">
      <w:pPr>
        <w:rPr>
          <w:rFonts w:ascii="Book Antiqua" w:hAnsi="Book Antiqua"/>
          <w:sz w:val="2"/>
          <w:szCs w:val="2"/>
        </w:rPr>
      </w:pPr>
    </w:p>
    <w:p w:rsidR="00C41322" w:rsidRPr="005E3725" w:rsidRDefault="00C41322" w:rsidP="00C41322">
      <w:pPr>
        <w:rPr>
          <w:rFonts w:ascii="Book Antiqua" w:hAnsi="Book Antiqua"/>
          <w:sz w:val="4"/>
          <w:szCs w:val="4"/>
        </w:rPr>
      </w:pPr>
    </w:p>
    <w:p w:rsidR="00C41322" w:rsidRPr="005E3725" w:rsidRDefault="00C41322" w:rsidP="00C41322">
      <w:pPr>
        <w:rPr>
          <w:rFonts w:ascii="Book Antiqua" w:hAnsi="Book Antiqua"/>
          <w:sz w:val="4"/>
        </w:rPr>
      </w:pPr>
    </w:p>
    <w:tbl>
      <w:tblPr>
        <w:tblW w:w="9314"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1158"/>
        <w:gridCol w:w="1957"/>
        <w:gridCol w:w="1054"/>
        <w:gridCol w:w="1069"/>
        <w:gridCol w:w="3481"/>
      </w:tblGrid>
      <w:tr w:rsidR="00C41322" w:rsidRPr="005E3725" w:rsidTr="00E50CF8">
        <w:tc>
          <w:tcPr>
            <w:tcW w:w="596" w:type="dxa"/>
            <w:tcBorders>
              <w:top w:val="single" w:sz="4" w:space="0" w:color="auto"/>
              <w:left w:val="single" w:sz="4" w:space="0" w:color="auto"/>
              <w:bottom w:val="single" w:sz="4" w:space="0" w:color="auto"/>
              <w:right w:val="single" w:sz="4" w:space="0" w:color="auto"/>
            </w:tcBorders>
          </w:tcPr>
          <w:p w:rsidR="00C41322" w:rsidRPr="005E3725" w:rsidRDefault="00C41322" w:rsidP="00E50CF8">
            <w:pPr>
              <w:rPr>
                <w:rFonts w:ascii="Book Antiqua" w:hAnsi="Book Antiqua"/>
                <w:b/>
              </w:rPr>
            </w:pPr>
            <w:r w:rsidRPr="005E3725">
              <w:rPr>
                <w:rFonts w:ascii="Book Antiqua" w:hAnsi="Book Antiqua"/>
                <w:b/>
                <w:sz w:val="22"/>
              </w:rPr>
              <w:t>S.#</w:t>
            </w:r>
          </w:p>
        </w:tc>
        <w:tc>
          <w:tcPr>
            <w:tcW w:w="1123" w:type="dxa"/>
            <w:tcBorders>
              <w:top w:val="single" w:sz="4" w:space="0" w:color="auto"/>
              <w:left w:val="single" w:sz="4" w:space="0" w:color="auto"/>
              <w:bottom w:val="single" w:sz="4" w:space="0" w:color="auto"/>
              <w:right w:val="single" w:sz="4" w:space="0" w:color="auto"/>
            </w:tcBorders>
          </w:tcPr>
          <w:p w:rsidR="00C41322" w:rsidRPr="005E3725" w:rsidRDefault="00C41322" w:rsidP="00E50CF8">
            <w:pPr>
              <w:rPr>
                <w:rFonts w:ascii="Book Antiqua" w:hAnsi="Book Antiqua"/>
                <w:b/>
              </w:rPr>
            </w:pPr>
            <w:r w:rsidRPr="005E3725">
              <w:rPr>
                <w:rFonts w:ascii="Book Antiqua" w:hAnsi="Book Antiqua"/>
                <w:b/>
                <w:sz w:val="22"/>
              </w:rPr>
              <w:t>Regn.No.</w:t>
            </w:r>
          </w:p>
        </w:tc>
        <w:tc>
          <w:tcPr>
            <w:tcW w:w="1967" w:type="dxa"/>
            <w:tcBorders>
              <w:top w:val="single" w:sz="4" w:space="0" w:color="auto"/>
              <w:left w:val="single" w:sz="4" w:space="0" w:color="auto"/>
              <w:bottom w:val="single" w:sz="4" w:space="0" w:color="auto"/>
              <w:right w:val="single" w:sz="4" w:space="0" w:color="auto"/>
            </w:tcBorders>
          </w:tcPr>
          <w:p w:rsidR="00C41322" w:rsidRPr="005E3725" w:rsidRDefault="00C41322" w:rsidP="00E50CF8">
            <w:pPr>
              <w:rPr>
                <w:rFonts w:ascii="Book Antiqua" w:hAnsi="Book Antiqua"/>
                <w:b/>
              </w:rPr>
            </w:pPr>
            <w:r w:rsidRPr="005E3725">
              <w:rPr>
                <w:rFonts w:ascii="Book Antiqua" w:hAnsi="Book Antiqua"/>
                <w:b/>
                <w:sz w:val="22"/>
              </w:rPr>
              <w:t>Brand Name of Medical Device</w:t>
            </w:r>
          </w:p>
        </w:tc>
        <w:tc>
          <w:tcPr>
            <w:tcW w:w="1054" w:type="dxa"/>
            <w:tcBorders>
              <w:top w:val="single" w:sz="4" w:space="0" w:color="auto"/>
              <w:left w:val="single" w:sz="4" w:space="0" w:color="auto"/>
              <w:bottom w:val="single" w:sz="4" w:space="0" w:color="auto"/>
              <w:right w:val="single" w:sz="4" w:space="0" w:color="auto"/>
            </w:tcBorders>
          </w:tcPr>
          <w:p w:rsidR="00C41322" w:rsidRPr="005E3725" w:rsidRDefault="00C41322" w:rsidP="00E50CF8">
            <w:pPr>
              <w:jc w:val="center"/>
              <w:rPr>
                <w:rFonts w:ascii="Book Antiqua" w:hAnsi="Book Antiqua"/>
                <w:b/>
              </w:rPr>
            </w:pPr>
            <w:r w:rsidRPr="005E3725">
              <w:rPr>
                <w:rFonts w:ascii="Book Antiqua" w:hAnsi="Book Antiqua"/>
                <w:b/>
                <w:sz w:val="22"/>
              </w:rPr>
              <w:t>Packing</w:t>
            </w:r>
          </w:p>
        </w:tc>
        <w:tc>
          <w:tcPr>
            <w:tcW w:w="1072" w:type="dxa"/>
            <w:tcBorders>
              <w:top w:val="single" w:sz="4" w:space="0" w:color="auto"/>
              <w:left w:val="single" w:sz="4" w:space="0" w:color="auto"/>
              <w:bottom w:val="single" w:sz="4" w:space="0" w:color="auto"/>
              <w:right w:val="single" w:sz="4" w:space="0" w:color="auto"/>
            </w:tcBorders>
          </w:tcPr>
          <w:p w:rsidR="00C41322" w:rsidRPr="005E3725" w:rsidRDefault="00C41322" w:rsidP="00E50CF8">
            <w:pPr>
              <w:rPr>
                <w:rFonts w:ascii="Book Antiqua" w:hAnsi="Book Antiqua"/>
                <w:b/>
              </w:rPr>
            </w:pPr>
            <w:r w:rsidRPr="005E3725">
              <w:rPr>
                <w:rFonts w:ascii="Book Antiqua" w:hAnsi="Book Antiqua"/>
                <w:b/>
                <w:sz w:val="22"/>
              </w:rPr>
              <w:t>Shelf Life</w:t>
            </w:r>
          </w:p>
        </w:tc>
        <w:tc>
          <w:tcPr>
            <w:tcW w:w="3502" w:type="dxa"/>
            <w:tcBorders>
              <w:top w:val="single" w:sz="4" w:space="0" w:color="auto"/>
              <w:left w:val="single" w:sz="4" w:space="0" w:color="auto"/>
              <w:bottom w:val="single" w:sz="4" w:space="0" w:color="auto"/>
              <w:right w:val="single" w:sz="4" w:space="0" w:color="auto"/>
            </w:tcBorders>
          </w:tcPr>
          <w:p w:rsidR="00C41322" w:rsidRPr="005E3725" w:rsidRDefault="00C41322" w:rsidP="00E50CF8">
            <w:pPr>
              <w:rPr>
                <w:rFonts w:ascii="Book Antiqua" w:hAnsi="Book Antiqua"/>
                <w:b/>
              </w:rPr>
            </w:pPr>
            <w:r w:rsidRPr="005E3725">
              <w:rPr>
                <w:rFonts w:ascii="Book Antiqua" w:hAnsi="Book Antiqua"/>
                <w:b/>
                <w:sz w:val="22"/>
              </w:rPr>
              <w:t>Name of Manufacturer</w:t>
            </w:r>
          </w:p>
        </w:tc>
      </w:tr>
      <w:tr w:rsidR="00C41322" w:rsidRPr="005E3725" w:rsidTr="00E50CF8">
        <w:trPr>
          <w:trHeight w:val="347"/>
        </w:trPr>
        <w:tc>
          <w:tcPr>
            <w:tcW w:w="596" w:type="dxa"/>
            <w:tcBorders>
              <w:top w:val="single" w:sz="4" w:space="0" w:color="auto"/>
              <w:left w:val="single" w:sz="4" w:space="0" w:color="auto"/>
              <w:bottom w:val="single" w:sz="4" w:space="0" w:color="auto"/>
              <w:right w:val="single" w:sz="4" w:space="0" w:color="auto"/>
            </w:tcBorders>
          </w:tcPr>
          <w:p w:rsidR="00C41322" w:rsidRPr="005E3725" w:rsidRDefault="00C41322" w:rsidP="00E50CF8">
            <w:pPr>
              <w:rPr>
                <w:rFonts w:ascii="Book Antiqua" w:hAnsi="Book Antiqua"/>
                <w:bCs/>
              </w:rPr>
            </w:pPr>
            <w:r w:rsidRPr="005E3725">
              <w:rPr>
                <w:rFonts w:ascii="Book Antiqua" w:hAnsi="Book Antiqua"/>
                <w:bCs/>
                <w:sz w:val="22"/>
              </w:rPr>
              <w:t>(i)</w:t>
            </w:r>
          </w:p>
        </w:tc>
        <w:tc>
          <w:tcPr>
            <w:tcW w:w="1123" w:type="dxa"/>
            <w:tcBorders>
              <w:top w:val="single" w:sz="4" w:space="0" w:color="auto"/>
              <w:left w:val="single" w:sz="4" w:space="0" w:color="auto"/>
              <w:bottom w:val="single" w:sz="4" w:space="0" w:color="auto"/>
              <w:right w:val="single" w:sz="4" w:space="0" w:color="auto"/>
            </w:tcBorders>
          </w:tcPr>
          <w:p w:rsidR="00C41322" w:rsidRPr="005E3725" w:rsidRDefault="00C41322" w:rsidP="00E50CF8">
            <w:pPr>
              <w:rPr>
                <w:rFonts w:ascii="Book Antiqua" w:hAnsi="Book Antiqua"/>
                <w:bCs/>
                <w:sz w:val="22"/>
              </w:rPr>
            </w:pPr>
            <w:r w:rsidRPr="005E3725">
              <w:rPr>
                <w:rFonts w:ascii="Book Antiqua" w:hAnsi="Book Antiqua"/>
                <w:bCs/>
                <w:sz w:val="22"/>
              </w:rPr>
              <w:t>062257</w:t>
            </w:r>
          </w:p>
          <w:p w:rsidR="00C41322" w:rsidRPr="005E3725" w:rsidRDefault="00C41322" w:rsidP="00E50CF8">
            <w:pPr>
              <w:rPr>
                <w:rFonts w:ascii="Book Antiqua" w:hAnsi="Book Antiqua"/>
                <w:bCs/>
                <w:sz w:val="22"/>
              </w:rPr>
            </w:pPr>
          </w:p>
          <w:p w:rsidR="00C41322" w:rsidRPr="005E3725" w:rsidRDefault="00C41322" w:rsidP="00E50CF8">
            <w:pPr>
              <w:rPr>
                <w:rFonts w:ascii="Book Antiqua" w:hAnsi="Book Antiqua"/>
                <w:bCs/>
              </w:rPr>
            </w:pPr>
          </w:p>
        </w:tc>
        <w:tc>
          <w:tcPr>
            <w:tcW w:w="1967" w:type="dxa"/>
            <w:tcBorders>
              <w:top w:val="single" w:sz="4" w:space="0" w:color="auto"/>
              <w:left w:val="single" w:sz="4" w:space="0" w:color="auto"/>
              <w:bottom w:val="single" w:sz="4" w:space="0" w:color="auto"/>
              <w:right w:val="single" w:sz="4" w:space="0" w:color="auto"/>
            </w:tcBorders>
          </w:tcPr>
          <w:p w:rsidR="00C41322" w:rsidRPr="005E3725" w:rsidRDefault="00C41322" w:rsidP="00E50CF8">
            <w:pPr>
              <w:rPr>
                <w:rFonts w:ascii="Book Antiqua" w:hAnsi="Book Antiqua"/>
                <w:bCs/>
              </w:rPr>
            </w:pPr>
            <w:r w:rsidRPr="005E3725">
              <w:rPr>
                <w:rFonts w:ascii="Book Antiqua" w:hAnsi="Book Antiqua"/>
                <w:bCs/>
                <w:sz w:val="22"/>
              </w:rPr>
              <w:t>Medco Inject Insulin 100U</w:t>
            </w:r>
          </w:p>
        </w:tc>
        <w:tc>
          <w:tcPr>
            <w:tcW w:w="1054" w:type="dxa"/>
            <w:tcBorders>
              <w:top w:val="single" w:sz="4" w:space="0" w:color="auto"/>
              <w:left w:val="single" w:sz="4" w:space="0" w:color="auto"/>
              <w:bottom w:val="single" w:sz="4" w:space="0" w:color="auto"/>
              <w:right w:val="single" w:sz="4" w:space="0" w:color="auto"/>
            </w:tcBorders>
          </w:tcPr>
          <w:p w:rsidR="00C41322" w:rsidRPr="005E3725" w:rsidRDefault="00C41322" w:rsidP="00E50CF8">
            <w:pPr>
              <w:jc w:val="center"/>
              <w:rPr>
                <w:rFonts w:ascii="Book Antiqua" w:hAnsi="Book Antiqua"/>
                <w:bCs/>
              </w:rPr>
            </w:pPr>
            <w:r w:rsidRPr="005E3725">
              <w:rPr>
                <w:rFonts w:ascii="Book Antiqua" w:hAnsi="Book Antiqua"/>
                <w:bCs/>
                <w:sz w:val="22"/>
              </w:rPr>
              <w:t>1 ml</w:t>
            </w:r>
          </w:p>
          <w:p w:rsidR="00C41322" w:rsidRPr="005E3725" w:rsidRDefault="00C41322" w:rsidP="00E50CF8">
            <w:pPr>
              <w:jc w:val="center"/>
              <w:rPr>
                <w:rFonts w:ascii="Book Antiqua" w:hAnsi="Book Antiqua"/>
                <w:bCs/>
              </w:rPr>
            </w:pPr>
          </w:p>
        </w:tc>
        <w:tc>
          <w:tcPr>
            <w:tcW w:w="1072" w:type="dxa"/>
            <w:tcBorders>
              <w:top w:val="single" w:sz="4" w:space="0" w:color="auto"/>
              <w:left w:val="single" w:sz="4" w:space="0" w:color="auto"/>
              <w:bottom w:val="single" w:sz="4" w:space="0" w:color="auto"/>
              <w:right w:val="single" w:sz="4" w:space="0" w:color="auto"/>
            </w:tcBorders>
          </w:tcPr>
          <w:p w:rsidR="00C41322" w:rsidRPr="005E3725" w:rsidRDefault="00C41322" w:rsidP="00E50CF8">
            <w:pPr>
              <w:rPr>
                <w:rFonts w:ascii="Book Antiqua" w:hAnsi="Book Antiqua"/>
                <w:bCs/>
              </w:rPr>
            </w:pPr>
            <w:r w:rsidRPr="005E3725">
              <w:rPr>
                <w:rFonts w:ascii="Book Antiqua" w:hAnsi="Book Antiqua"/>
                <w:bCs/>
                <w:sz w:val="22"/>
              </w:rPr>
              <w:t>5 years</w:t>
            </w:r>
          </w:p>
        </w:tc>
        <w:tc>
          <w:tcPr>
            <w:tcW w:w="3502" w:type="dxa"/>
            <w:tcBorders>
              <w:top w:val="single" w:sz="4" w:space="0" w:color="auto"/>
              <w:left w:val="single" w:sz="4" w:space="0" w:color="auto"/>
              <w:bottom w:val="single" w:sz="4" w:space="0" w:color="auto"/>
              <w:right w:val="single" w:sz="4" w:space="0" w:color="auto"/>
            </w:tcBorders>
          </w:tcPr>
          <w:p w:rsidR="00C41322" w:rsidRPr="005E3725" w:rsidRDefault="00C41322" w:rsidP="00E50CF8">
            <w:pPr>
              <w:rPr>
                <w:rFonts w:ascii="Book Antiqua" w:hAnsi="Book Antiqua"/>
                <w:bCs/>
              </w:rPr>
            </w:pPr>
            <w:r w:rsidRPr="005E3725">
              <w:rPr>
                <w:rFonts w:ascii="Book Antiqua" w:hAnsi="Book Antiqua"/>
                <w:bCs/>
                <w:sz w:val="22"/>
              </w:rPr>
              <w:t>M/s Abu Dhabi Medical Devices Co., United Arab Emarates.</w:t>
            </w:r>
          </w:p>
        </w:tc>
      </w:tr>
      <w:tr w:rsidR="00C41322" w:rsidRPr="005E3725" w:rsidTr="00E50CF8">
        <w:trPr>
          <w:trHeight w:val="347"/>
        </w:trPr>
        <w:tc>
          <w:tcPr>
            <w:tcW w:w="596" w:type="dxa"/>
            <w:tcBorders>
              <w:top w:val="single" w:sz="4" w:space="0" w:color="auto"/>
              <w:left w:val="single" w:sz="4" w:space="0" w:color="auto"/>
              <w:bottom w:val="single" w:sz="4" w:space="0" w:color="auto"/>
              <w:right w:val="single" w:sz="4" w:space="0" w:color="auto"/>
            </w:tcBorders>
          </w:tcPr>
          <w:p w:rsidR="00C41322" w:rsidRPr="005E3725" w:rsidRDefault="00C41322" w:rsidP="00E50CF8">
            <w:pPr>
              <w:rPr>
                <w:rFonts w:ascii="Book Antiqua" w:hAnsi="Book Antiqua"/>
                <w:bCs/>
                <w:sz w:val="22"/>
              </w:rPr>
            </w:pPr>
            <w:r w:rsidRPr="005E3725">
              <w:rPr>
                <w:rFonts w:ascii="Book Antiqua" w:hAnsi="Book Antiqua"/>
                <w:bCs/>
                <w:sz w:val="22"/>
              </w:rPr>
              <w:t>(ii)</w:t>
            </w:r>
          </w:p>
        </w:tc>
        <w:tc>
          <w:tcPr>
            <w:tcW w:w="1123" w:type="dxa"/>
            <w:tcBorders>
              <w:top w:val="single" w:sz="4" w:space="0" w:color="auto"/>
              <w:left w:val="single" w:sz="4" w:space="0" w:color="auto"/>
              <w:bottom w:val="single" w:sz="4" w:space="0" w:color="auto"/>
              <w:right w:val="single" w:sz="4" w:space="0" w:color="auto"/>
            </w:tcBorders>
          </w:tcPr>
          <w:p w:rsidR="00C41322" w:rsidRPr="005E3725" w:rsidRDefault="00C41322" w:rsidP="00E50CF8">
            <w:pPr>
              <w:rPr>
                <w:rFonts w:ascii="Book Antiqua" w:hAnsi="Book Antiqua"/>
                <w:bCs/>
                <w:sz w:val="22"/>
              </w:rPr>
            </w:pPr>
            <w:r w:rsidRPr="005E3725">
              <w:rPr>
                <w:rFonts w:ascii="Book Antiqua" w:hAnsi="Book Antiqua"/>
                <w:bCs/>
                <w:sz w:val="22"/>
              </w:rPr>
              <w:t>059096</w:t>
            </w:r>
          </w:p>
          <w:p w:rsidR="00C41322" w:rsidRPr="005E3725" w:rsidRDefault="00C41322" w:rsidP="00E50CF8">
            <w:pPr>
              <w:rPr>
                <w:rFonts w:ascii="Book Antiqua" w:hAnsi="Book Antiqua"/>
                <w:bCs/>
                <w:sz w:val="22"/>
              </w:rPr>
            </w:pPr>
          </w:p>
        </w:tc>
        <w:tc>
          <w:tcPr>
            <w:tcW w:w="1967" w:type="dxa"/>
            <w:tcBorders>
              <w:top w:val="single" w:sz="4" w:space="0" w:color="auto"/>
              <w:left w:val="single" w:sz="4" w:space="0" w:color="auto"/>
              <w:bottom w:val="single" w:sz="4" w:space="0" w:color="auto"/>
              <w:right w:val="single" w:sz="4" w:space="0" w:color="auto"/>
            </w:tcBorders>
          </w:tcPr>
          <w:p w:rsidR="00C41322" w:rsidRPr="005E3725" w:rsidRDefault="00C41322" w:rsidP="00E50CF8">
            <w:pPr>
              <w:rPr>
                <w:rFonts w:ascii="Book Antiqua" w:hAnsi="Book Antiqua"/>
                <w:bCs/>
                <w:sz w:val="22"/>
              </w:rPr>
            </w:pPr>
            <w:r w:rsidRPr="005E3725">
              <w:rPr>
                <w:rFonts w:ascii="Book Antiqua" w:hAnsi="Book Antiqua"/>
                <w:bCs/>
                <w:sz w:val="22"/>
              </w:rPr>
              <w:t xml:space="preserve">Medeco Auto-disable Syringes </w:t>
            </w:r>
          </w:p>
        </w:tc>
        <w:tc>
          <w:tcPr>
            <w:tcW w:w="1054" w:type="dxa"/>
            <w:tcBorders>
              <w:top w:val="single" w:sz="4" w:space="0" w:color="auto"/>
              <w:left w:val="single" w:sz="4" w:space="0" w:color="auto"/>
              <w:bottom w:val="single" w:sz="4" w:space="0" w:color="auto"/>
              <w:right w:val="single" w:sz="4" w:space="0" w:color="auto"/>
            </w:tcBorders>
          </w:tcPr>
          <w:p w:rsidR="00C41322" w:rsidRPr="005E3725" w:rsidRDefault="00C41322" w:rsidP="00E50CF8">
            <w:pPr>
              <w:jc w:val="center"/>
              <w:rPr>
                <w:rFonts w:ascii="Book Antiqua" w:hAnsi="Book Antiqua"/>
                <w:bCs/>
                <w:sz w:val="22"/>
              </w:rPr>
            </w:pPr>
            <w:r w:rsidRPr="005E3725">
              <w:rPr>
                <w:rFonts w:ascii="Book Antiqua" w:hAnsi="Book Antiqua"/>
                <w:bCs/>
                <w:sz w:val="22"/>
              </w:rPr>
              <w:t>0.05 ml</w:t>
            </w:r>
          </w:p>
          <w:p w:rsidR="00C41322" w:rsidRPr="005E3725" w:rsidRDefault="00C41322" w:rsidP="00E50CF8">
            <w:pPr>
              <w:jc w:val="center"/>
              <w:rPr>
                <w:rFonts w:ascii="Book Antiqua" w:hAnsi="Book Antiqua"/>
                <w:bCs/>
                <w:sz w:val="22"/>
              </w:rPr>
            </w:pPr>
            <w:r w:rsidRPr="005E3725">
              <w:rPr>
                <w:rFonts w:ascii="Book Antiqua" w:hAnsi="Book Antiqua"/>
                <w:bCs/>
                <w:sz w:val="22"/>
              </w:rPr>
              <w:t>0.1 ml</w:t>
            </w:r>
          </w:p>
          <w:p w:rsidR="00C41322" w:rsidRPr="005E3725" w:rsidRDefault="00C41322" w:rsidP="00E50CF8">
            <w:pPr>
              <w:jc w:val="center"/>
              <w:rPr>
                <w:rFonts w:ascii="Book Antiqua" w:hAnsi="Book Antiqua"/>
                <w:bCs/>
                <w:sz w:val="22"/>
              </w:rPr>
            </w:pPr>
            <w:r w:rsidRPr="005E3725">
              <w:rPr>
                <w:rFonts w:ascii="Book Antiqua" w:hAnsi="Book Antiqua"/>
                <w:bCs/>
                <w:sz w:val="22"/>
              </w:rPr>
              <w:t>0.5 ml</w:t>
            </w:r>
          </w:p>
          <w:p w:rsidR="00C41322" w:rsidRPr="005E3725" w:rsidRDefault="00C41322" w:rsidP="00E50CF8">
            <w:pPr>
              <w:jc w:val="center"/>
              <w:rPr>
                <w:rFonts w:ascii="Book Antiqua" w:hAnsi="Book Antiqua"/>
                <w:bCs/>
                <w:sz w:val="22"/>
              </w:rPr>
            </w:pPr>
          </w:p>
        </w:tc>
        <w:tc>
          <w:tcPr>
            <w:tcW w:w="1072" w:type="dxa"/>
            <w:tcBorders>
              <w:top w:val="single" w:sz="4" w:space="0" w:color="auto"/>
              <w:left w:val="single" w:sz="4" w:space="0" w:color="auto"/>
              <w:bottom w:val="single" w:sz="4" w:space="0" w:color="auto"/>
              <w:right w:val="single" w:sz="4" w:space="0" w:color="auto"/>
            </w:tcBorders>
          </w:tcPr>
          <w:p w:rsidR="00C41322" w:rsidRPr="005E3725" w:rsidRDefault="00C41322" w:rsidP="00E50CF8">
            <w:pPr>
              <w:rPr>
                <w:rFonts w:ascii="Book Antiqua" w:hAnsi="Book Antiqua"/>
                <w:bCs/>
                <w:sz w:val="22"/>
              </w:rPr>
            </w:pPr>
            <w:r w:rsidRPr="005E3725">
              <w:rPr>
                <w:rFonts w:ascii="Book Antiqua" w:hAnsi="Book Antiqua"/>
                <w:bCs/>
                <w:sz w:val="22"/>
              </w:rPr>
              <w:t>5 years</w:t>
            </w:r>
          </w:p>
        </w:tc>
        <w:tc>
          <w:tcPr>
            <w:tcW w:w="3502" w:type="dxa"/>
            <w:tcBorders>
              <w:top w:val="single" w:sz="4" w:space="0" w:color="auto"/>
              <w:left w:val="single" w:sz="4" w:space="0" w:color="auto"/>
              <w:bottom w:val="single" w:sz="4" w:space="0" w:color="auto"/>
              <w:right w:val="single" w:sz="4" w:space="0" w:color="auto"/>
            </w:tcBorders>
          </w:tcPr>
          <w:p w:rsidR="00C41322" w:rsidRPr="005E3725" w:rsidRDefault="00C41322" w:rsidP="004F6AA7">
            <w:pPr>
              <w:jc w:val="center"/>
              <w:rPr>
                <w:rFonts w:ascii="Book Antiqua" w:hAnsi="Book Antiqua"/>
                <w:bCs/>
                <w:sz w:val="22"/>
              </w:rPr>
            </w:pPr>
            <w:r w:rsidRPr="005E3725">
              <w:rPr>
                <w:rFonts w:ascii="Book Antiqua" w:hAnsi="Book Antiqua"/>
                <w:bCs/>
                <w:sz w:val="22"/>
              </w:rPr>
              <w:t>-do-</w:t>
            </w:r>
          </w:p>
        </w:tc>
      </w:tr>
      <w:tr w:rsidR="00C41322" w:rsidRPr="005E3725" w:rsidTr="00E50CF8">
        <w:trPr>
          <w:trHeight w:val="347"/>
        </w:trPr>
        <w:tc>
          <w:tcPr>
            <w:tcW w:w="596" w:type="dxa"/>
            <w:tcBorders>
              <w:top w:val="single" w:sz="4" w:space="0" w:color="auto"/>
              <w:left w:val="single" w:sz="4" w:space="0" w:color="auto"/>
              <w:bottom w:val="single" w:sz="4" w:space="0" w:color="auto"/>
              <w:right w:val="single" w:sz="4" w:space="0" w:color="auto"/>
            </w:tcBorders>
          </w:tcPr>
          <w:p w:rsidR="00C41322" w:rsidRPr="005E3725" w:rsidRDefault="00C41322" w:rsidP="00E50CF8">
            <w:pPr>
              <w:rPr>
                <w:rFonts w:ascii="Book Antiqua" w:hAnsi="Book Antiqua"/>
                <w:bCs/>
                <w:sz w:val="22"/>
              </w:rPr>
            </w:pPr>
            <w:r w:rsidRPr="005E3725">
              <w:rPr>
                <w:rFonts w:ascii="Book Antiqua" w:hAnsi="Book Antiqua"/>
                <w:bCs/>
                <w:sz w:val="22"/>
              </w:rPr>
              <w:t>(iv)</w:t>
            </w:r>
          </w:p>
        </w:tc>
        <w:tc>
          <w:tcPr>
            <w:tcW w:w="1123" w:type="dxa"/>
            <w:tcBorders>
              <w:top w:val="single" w:sz="4" w:space="0" w:color="auto"/>
              <w:left w:val="single" w:sz="4" w:space="0" w:color="auto"/>
              <w:bottom w:val="single" w:sz="4" w:space="0" w:color="auto"/>
              <w:right w:val="single" w:sz="4" w:space="0" w:color="auto"/>
            </w:tcBorders>
          </w:tcPr>
          <w:p w:rsidR="00C41322" w:rsidRPr="005E3725" w:rsidRDefault="00C41322" w:rsidP="00E50CF8">
            <w:pPr>
              <w:rPr>
                <w:rFonts w:ascii="Book Antiqua" w:hAnsi="Book Antiqua"/>
                <w:bCs/>
                <w:sz w:val="22"/>
              </w:rPr>
            </w:pPr>
            <w:r w:rsidRPr="005E3725">
              <w:rPr>
                <w:rFonts w:ascii="Book Antiqua" w:hAnsi="Book Antiqua"/>
                <w:bCs/>
                <w:sz w:val="22"/>
              </w:rPr>
              <w:t>062256</w:t>
            </w:r>
          </w:p>
        </w:tc>
        <w:tc>
          <w:tcPr>
            <w:tcW w:w="1967" w:type="dxa"/>
            <w:tcBorders>
              <w:top w:val="single" w:sz="4" w:space="0" w:color="auto"/>
              <w:left w:val="single" w:sz="4" w:space="0" w:color="auto"/>
              <w:bottom w:val="single" w:sz="4" w:space="0" w:color="auto"/>
              <w:right w:val="single" w:sz="4" w:space="0" w:color="auto"/>
            </w:tcBorders>
          </w:tcPr>
          <w:p w:rsidR="00C41322" w:rsidRPr="005E3725" w:rsidRDefault="00C41322" w:rsidP="00E50CF8">
            <w:pPr>
              <w:rPr>
                <w:rFonts w:ascii="Book Antiqua" w:hAnsi="Book Antiqua"/>
                <w:bCs/>
                <w:sz w:val="22"/>
              </w:rPr>
            </w:pPr>
            <w:r w:rsidRPr="005E3725">
              <w:rPr>
                <w:rFonts w:ascii="Book Antiqua" w:hAnsi="Book Antiqua"/>
                <w:bCs/>
                <w:sz w:val="22"/>
              </w:rPr>
              <w:t>Medeco Inject</w:t>
            </w:r>
          </w:p>
        </w:tc>
        <w:tc>
          <w:tcPr>
            <w:tcW w:w="1054" w:type="dxa"/>
            <w:tcBorders>
              <w:top w:val="single" w:sz="4" w:space="0" w:color="auto"/>
              <w:left w:val="single" w:sz="4" w:space="0" w:color="auto"/>
              <w:bottom w:val="single" w:sz="4" w:space="0" w:color="auto"/>
              <w:right w:val="single" w:sz="4" w:space="0" w:color="auto"/>
            </w:tcBorders>
          </w:tcPr>
          <w:p w:rsidR="00C41322" w:rsidRPr="005E3725" w:rsidRDefault="00C41322" w:rsidP="00E50CF8">
            <w:pPr>
              <w:jc w:val="center"/>
              <w:rPr>
                <w:rFonts w:ascii="Book Antiqua" w:hAnsi="Book Antiqua"/>
                <w:bCs/>
                <w:sz w:val="22"/>
              </w:rPr>
            </w:pPr>
            <w:r w:rsidRPr="005E3725">
              <w:rPr>
                <w:rFonts w:ascii="Book Antiqua" w:hAnsi="Book Antiqua"/>
                <w:bCs/>
                <w:sz w:val="22"/>
              </w:rPr>
              <w:t>2 ml</w:t>
            </w:r>
          </w:p>
          <w:p w:rsidR="00C41322" w:rsidRPr="005E3725" w:rsidRDefault="00C41322" w:rsidP="00E50CF8">
            <w:pPr>
              <w:jc w:val="center"/>
              <w:rPr>
                <w:rFonts w:ascii="Book Antiqua" w:hAnsi="Book Antiqua"/>
                <w:bCs/>
                <w:sz w:val="22"/>
              </w:rPr>
            </w:pPr>
            <w:r w:rsidRPr="005E3725">
              <w:rPr>
                <w:rFonts w:ascii="Book Antiqua" w:hAnsi="Book Antiqua"/>
                <w:bCs/>
                <w:sz w:val="22"/>
              </w:rPr>
              <w:t>3 ml</w:t>
            </w:r>
          </w:p>
          <w:p w:rsidR="00C41322" w:rsidRPr="005E3725" w:rsidRDefault="00C41322" w:rsidP="00E50CF8">
            <w:pPr>
              <w:jc w:val="center"/>
              <w:rPr>
                <w:rFonts w:ascii="Book Antiqua" w:hAnsi="Book Antiqua"/>
                <w:bCs/>
                <w:sz w:val="22"/>
              </w:rPr>
            </w:pPr>
            <w:r w:rsidRPr="005E3725">
              <w:rPr>
                <w:rFonts w:ascii="Book Antiqua" w:hAnsi="Book Antiqua"/>
                <w:bCs/>
                <w:sz w:val="22"/>
              </w:rPr>
              <w:t>5 ml</w:t>
            </w:r>
          </w:p>
        </w:tc>
        <w:tc>
          <w:tcPr>
            <w:tcW w:w="1072" w:type="dxa"/>
            <w:tcBorders>
              <w:top w:val="single" w:sz="4" w:space="0" w:color="auto"/>
              <w:left w:val="single" w:sz="4" w:space="0" w:color="auto"/>
              <w:bottom w:val="single" w:sz="4" w:space="0" w:color="auto"/>
              <w:right w:val="single" w:sz="4" w:space="0" w:color="auto"/>
            </w:tcBorders>
          </w:tcPr>
          <w:p w:rsidR="00C41322" w:rsidRPr="005E3725" w:rsidRDefault="00C41322" w:rsidP="00E50CF8">
            <w:pPr>
              <w:rPr>
                <w:rFonts w:ascii="Book Antiqua" w:hAnsi="Book Antiqua"/>
                <w:bCs/>
                <w:sz w:val="22"/>
              </w:rPr>
            </w:pPr>
            <w:r w:rsidRPr="005E3725">
              <w:rPr>
                <w:rFonts w:ascii="Book Antiqua" w:hAnsi="Book Antiqua"/>
                <w:bCs/>
                <w:sz w:val="22"/>
              </w:rPr>
              <w:t>5 years</w:t>
            </w:r>
          </w:p>
        </w:tc>
        <w:tc>
          <w:tcPr>
            <w:tcW w:w="3502" w:type="dxa"/>
            <w:tcBorders>
              <w:top w:val="single" w:sz="4" w:space="0" w:color="auto"/>
              <w:left w:val="single" w:sz="4" w:space="0" w:color="auto"/>
              <w:bottom w:val="single" w:sz="4" w:space="0" w:color="auto"/>
              <w:right w:val="single" w:sz="4" w:space="0" w:color="auto"/>
            </w:tcBorders>
          </w:tcPr>
          <w:p w:rsidR="00C41322" w:rsidRPr="005E3725" w:rsidRDefault="00C41322" w:rsidP="004F6AA7">
            <w:pPr>
              <w:jc w:val="center"/>
              <w:rPr>
                <w:rFonts w:ascii="Book Antiqua" w:hAnsi="Book Antiqua"/>
                <w:bCs/>
                <w:sz w:val="22"/>
              </w:rPr>
            </w:pPr>
            <w:r w:rsidRPr="005E3725">
              <w:rPr>
                <w:rFonts w:ascii="Book Antiqua" w:hAnsi="Book Antiqua"/>
                <w:bCs/>
                <w:sz w:val="22"/>
              </w:rPr>
              <w:t>-do-</w:t>
            </w:r>
          </w:p>
        </w:tc>
      </w:tr>
    </w:tbl>
    <w:p w:rsidR="00C41322" w:rsidRPr="005E3725" w:rsidRDefault="00C41322" w:rsidP="00C41322">
      <w:pPr>
        <w:rPr>
          <w:rFonts w:ascii="Book Antiqua" w:hAnsi="Book Antiqua"/>
        </w:rPr>
      </w:pPr>
    </w:p>
    <w:p w:rsidR="00C41322" w:rsidRPr="005E3725" w:rsidRDefault="00C41322" w:rsidP="00C41322">
      <w:pPr>
        <w:rPr>
          <w:rFonts w:ascii="Book Antiqua" w:hAnsi="Book Antiqua"/>
        </w:rPr>
      </w:pPr>
      <w:r w:rsidRPr="005E3725">
        <w:rPr>
          <w:rFonts w:ascii="Book Antiqua" w:hAnsi="Book Antiqua"/>
        </w:rPr>
        <w:t>The firm has submitted following documents:-</w:t>
      </w:r>
    </w:p>
    <w:p w:rsidR="00C41322" w:rsidRPr="005E3725" w:rsidRDefault="00C41322" w:rsidP="00C41322">
      <w:pPr>
        <w:rPr>
          <w:rFonts w:ascii="Book Antiqua" w:hAnsi="Book Antiqua"/>
          <w:sz w:val="12"/>
          <w:szCs w:val="12"/>
        </w:rPr>
      </w:pPr>
    </w:p>
    <w:p w:rsidR="00C41322" w:rsidRPr="005E3725" w:rsidRDefault="00C41322" w:rsidP="00C41322">
      <w:pPr>
        <w:numPr>
          <w:ilvl w:val="0"/>
          <w:numId w:val="1"/>
        </w:numPr>
        <w:rPr>
          <w:rFonts w:ascii="Book Antiqua" w:hAnsi="Book Antiqua"/>
        </w:rPr>
      </w:pPr>
      <w:r w:rsidRPr="005E3725">
        <w:rPr>
          <w:rFonts w:ascii="Book Antiqua" w:hAnsi="Book Antiqua"/>
        </w:rPr>
        <w:t>Application dossier alongwith Form 7-A for the above products.</w:t>
      </w:r>
    </w:p>
    <w:p w:rsidR="00C41322" w:rsidRPr="005E3725" w:rsidRDefault="00C41322" w:rsidP="00C41322">
      <w:pPr>
        <w:ind w:left="720"/>
        <w:rPr>
          <w:rFonts w:ascii="Book Antiqua" w:hAnsi="Book Antiqua"/>
          <w:sz w:val="12"/>
          <w:szCs w:val="12"/>
        </w:rPr>
      </w:pPr>
    </w:p>
    <w:p w:rsidR="00C41322" w:rsidRPr="005E3725" w:rsidRDefault="00C41322" w:rsidP="00C41322">
      <w:pPr>
        <w:ind w:left="720"/>
        <w:rPr>
          <w:rFonts w:ascii="Book Antiqua" w:hAnsi="Book Antiqua"/>
          <w:sz w:val="10"/>
          <w:szCs w:val="10"/>
        </w:rPr>
      </w:pPr>
    </w:p>
    <w:p w:rsidR="00C41322" w:rsidRPr="005E3725" w:rsidRDefault="00C41322" w:rsidP="00C41322">
      <w:pPr>
        <w:numPr>
          <w:ilvl w:val="0"/>
          <w:numId w:val="1"/>
        </w:numPr>
        <w:jc w:val="both"/>
        <w:rPr>
          <w:rFonts w:ascii="Book Antiqua" w:hAnsi="Book Antiqua"/>
        </w:rPr>
      </w:pPr>
      <w:r w:rsidRPr="005E3725">
        <w:rPr>
          <w:rFonts w:ascii="Book Antiqua" w:hAnsi="Book Antiqua"/>
        </w:rPr>
        <w:t xml:space="preserve">Legalized Letter of Authorization regarding above products to M/s Searle Company Limited, Karachi from the foreign manufacturer, namely, M/s </w:t>
      </w:r>
      <w:r w:rsidRPr="005E3725">
        <w:rPr>
          <w:rFonts w:ascii="Book Antiqua" w:hAnsi="Book Antiqua"/>
          <w:bCs/>
        </w:rPr>
        <w:t>Abu Dhabi Medical Devices Co., United Arab Emirates.</w:t>
      </w:r>
    </w:p>
    <w:p w:rsidR="00C41322" w:rsidRPr="005E3725" w:rsidRDefault="00C41322" w:rsidP="00C41322">
      <w:pPr>
        <w:ind w:left="1440"/>
        <w:rPr>
          <w:rFonts w:ascii="Book Antiqua" w:hAnsi="Book Antiqua"/>
          <w:sz w:val="14"/>
          <w:szCs w:val="14"/>
        </w:rPr>
      </w:pPr>
    </w:p>
    <w:p w:rsidR="00C41322" w:rsidRPr="005E3725" w:rsidRDefault="00C41322" w:rsidP="00C41322">
      <w:pPr>
        <w:numPr>
          <w:ilvl w:val="0"/>
          <w:numId w:val="1"/>
        </w:numPr>
        <w:jc w:val="both"/>
        <w:rPr>
          <w:rFonts w:ascii="Book Antiqua" w:hAnsi="Book Antiqua"/>
        </w:rPr>
      </w:pPr>
      <w:r w:rsidRPr="005E3725">
        <w:rPr>
          <w:rFonts w:ascii="Book Antiqua" w:hAnsi="Book Antiqua"/>
        </w:rPr>
        <w:t xml:space="preserve">Copy of Letter of Termination of Authorization of M/s Vertex Enterprises, Lahore from the M/s </w:t>
      </w:r>
      <w:r w:rsidRPr="005E3725">
        <w:rPr>
          <w:rFonts w:ascii="Book Antiqua" w:hAnsi="Book Antiqua"/>
          <w:bCs/>
        </w:rPr>
        <w:t>Abu Dhabi Medical Devices Co., United Arab Emirates.</w:t>
      </w:r>
    </w:p>
    <w:p w:rsidR="00C41322" w:rsidRPr="005E3725" w:rsidRDefault="00C41322" w:rsidP="00C41322">
      <w:pPr>
        <w:ind w:left="720"/>
        <w:rPr>
          <w:rFonts w:ascii="Book Antiqua" w:hAnsi="Book Antiqua"/>
          <w:sz w:val="10"/>
          <w:szCs w:val="10"/>
        </w:rPr>
      </w:pPr>
    </w:p>
    <w:p w:rsidR="00C41322" w:rsidRPr="005E3725" w:rsidRDefault="00C41322" w:rsidP="00C41322">
      <w:pPr>
        <w:numPr>
          <w:ilvl w:val="0"/>
          <w:numId w:val="1"/>
        </w:numPr>
        <w:jc w:val="both"/>
        <w:rPr>
          <w:rFonts w:ascii="Book Antiqua" w:hAnsi="Book Antiqua"/>
          <w:sz w:val="16"/>
          <w:szCs w:val="16"/>
        </w:rPr>
      </w:pPr>
      <w:r w:rsidRPr="005E3725">
        <w:rPr>
          <w:rFonts w:ascii="Book Antiqua" w:hAnsi="Book Antiqua"/>
        </w:rPr>
        <w:t xml:space="preserve">No Objection Certificate (NOC) from M/s Vertex Enterprises, Lahore regarding transfer of registration of above products to </w:t>
      </w:r>
      <w:r w:rsidRPr="005E3725">
        <w:rPr>
          <w:rFonts w:ascii="Book Antiqua" w:hAnsi="Book Antiqua"/>
          <w:szCs w:val="20"/>
        </w:rPr>
        <w:t>M/s Searle Company Limited, Karachi.</w:t>
      </w:r>
    </w:p>
    <w:p w:rsidR="00C41322" w:rsidRPr="005E3725" w:rsidRDefault="00C41322" w:rsidP="00C41322">
      <w:pPr>
        <w:ind w:left="1440"/>
        <w:rPr>
          <w:rFonts w:ascii="Book Antiqua" w:hAnsi="Book Antiqua"/>
          <w:sz w:val="16"/>
          <w:szCs w:val="16"/>
        </w:rPr>
      </w:pPr>
    </w:p>
    <w:p w:rsidR="00C41322" w:rsidRPr="005E3725" w:rsidRDefault="00C41322" w:rsidP="00C41322">
      <w:pPr>
        <w:rPr>
          <w:rFonts w:ascii="Book Antiqua" w:hAnsi="Book Antiqua"/>
        </w:rPr>
      </w:pPr>
    </w:p>
    <w:tbl>
      <w:tblPr>
        <w:tblStyle w:val="TableGrid"/>
        <w:tblW w:w="11274" w:type="dxa"/>
        <w:jc w:val="center"/>
        <w:tblLayout w:type="fixed"/>
        <w:tblLook w:val="04A0" w:firstRow="1" w:lastRow="0" w:firstColumn="1" w:lastColumn="0" w:noHBand="0" w:noVBand="1"/>
      </w:tblPr>
      <w:tblGrid>
        <w:gridCol w:w="635"/>
        <w:gridCol w:w="1492"/>
        <w:gridCol w:w="1827"/>
        <w:gridCol w:w="2250"/>
        <w:gridCol w:w="1984"/>
        <w:gridCol w:w="1863"/>
        <w:gridCol w:w="1223"/>
      </w:tblGrid>
      <w:tr w:rsidR="00C41322" w:rsidRPr="005E3725" w:rsidTr="00E50CF8">
        <w:trPr>
          <w:jc w:val="center"/>
        </w:trPr>
        <w:tc>
          <w:tcPr>
            <w:tcW w:w="635" w:type="dxa"/>
            <w:shd w:val="clear" w:color="auto" w:fill="auto"/>
          </w:tcPr>
          <w:p w:rsidR="00C41322" w:rsidRPr="005E3725" w:rsidRDefault="00C41322" w:rsidP="00E50CF8">
            <w:pPr>
              <w:jc w:val="both"/>
              <w:rPr>
                <w:rFonts w:ascii="Book Antiqua" w:hAnsi="Book Antiqua"/>
                <w:b/>
                <w:sz w:val="22"/>
                <w:szCs w:val="22"/>
              </w:rPr>
            </w:pPr>
            <w:r w:rsidRPr="005E3725">
              <w:rPr>
                <w:rFonts w:ascii="Book Antiqua" w:hAnsi="Book Antiqua"/>
                <w:b/>
                <w:sz w:val="22"/>
                <w:szCs w:val="22"/>
              </w:rPr>
              <w:t>Sr No.</w:t>
            </w:r>
          </w:p>
        </w:tc>
        <w:tc>
          <w:tcPr>
            <w:tcW w:w="1492" w:type="dxa"/>
            <w:shd w:val="clear" w:color="auto" w:fill="auto"/>
          </w:tcPr>
          <w:p w:rsidR="00C41322" w:rsidRPr="005E3725" w:rsidRDefault="00C41322" w:rsidP="00E50CF8">
            <w:pPr>
              <w:jc w:val="both"/>
              <w:rPr>
                <w:rFonts w:ascii="Book Antiqua" w:hAnsi="Book Antiqua"/>
                <w:b/>
                <w:sz w:val="22"/>
                <w:szCs w:val="22"/>
              </w:rPr>
            </w:pPr>
            <w:r w:rsidRPr="005E3725">
              <w:rPr>
                <w:rFonts w:ascii="Book Antiqua" w:hAnsi="Book Antiqua"/>
                <w:b/>
                <w:sz w:val="22"/>
                <w:szCs w:val="22"/>
              </w:rPr>
              <w:t>Name of Importer</w:t>
            </w:r>
          </w:p>
        </w:tc>
        <w:tc>
          <w:tcPr>
            <w:tcW w:w="1827" w:type="dxa"/>
            <w:shd w:val="clear" w:color="auto" w:fill="auto"/>
          </w:tcPr>
          <w:p w:rsidR="00C41322" w:rsidRPr="005E3725" w:rsidRDefault="00C41322" w:rsidP="00E50CF8">
            <w:pPr>
              <w:jc w:val="both"/>
              <w:rPr>
                <w:rFonts w:ascii="Book Antiqua" w:hAnsi="Book Antiqua"/>
                <w:b/>
                <w:sz w:val="22"/>
                <w:szCs w:val="22"/>
              </w:rPr>
            </w:pPr>
            <w:r w:rsidRPr="005E3725">
              <w:rPr>
                <w:rFonts w:ascii="Book Antiqua" w:hAnsi="Book Antiqua"/>
                <w:b/>
                <w:sz w:val="22"/>
                <w:szCs w:val="22"/>
              </w:rPr>
              <w:t>Name of Manufacturer</w:t>
            </w:r>
          </w:p>
        </w:tc>
        <w:tc>
          <w:tcPr>
            <w:tcW w:w="2250" w:type="dxa"/>
            <w:shd w:val="clear" w:color="auto" w:fill="auto"/>
          </w:tcPr>
          <w:p w:rsidR="00C41322" w:rsidRPr="005E3725" w:rsidRDefault="00C41322" w:rsidP="00E50CF8">
            <w:pPr>
              <w:jc w:val="both"/>
              <w:rPr>
                <w:rFonts w:ascii="Book Antiqua" w:hAnsi="Book Antiqua"/>
                <w:b/>
                <w:sz w:val="22"/>
                <w:szCs w:val="22"/>
              </w:rPr>
            </w:pPr>
            <w:r w:rsidRPr="005E3725">
              <w:rPr>
                <w:rFonts w:ascii="Book Antiqua" w:hAnsi="Book Antiqua"/>
                <w:b/>
                <w:sz w:val="22"/>
                <w:szCs w:val="22"/>
              </w:rPr>
              <w:t>Name of Medical Device</w:t>
            </w:r>
          </w:p>
        </w:tc>
        <w:tc>
          <w:tcPr>
            <w:tcW w:w="1984" w:type="dxa"/>
            <w:shd w:val="clear" w:color="auto" w:fill="auto"/>
          </w:tcPr>
          <w:p w:rsidR="00C41322" w:rsidRPr="005E3725" w:rsidRDefault="00C41322" w:rsidP="00E50CF8">
            <w:pPr>
              <w:jc w:val="both"/>
              <w:rPr>
                <w:rFonts w:ascii="Book Antiqua" w:hAnsi="Book Antiqua"/>
                <w:b/>
                <w:sz w:val="22"/>
                <w:szCs w:val="22"/>
              </w:rPr>
            </w:pPr>
            <w:r w:rsidRPr="005E3725">
              <w:rPr>
                <w:rFonts w:ascii="Book Antiqua" w:hAnsi="Book Antiqua"/>
                <w:b/>
                <w:sz w:val="22"/>
                <w:szCs w:val="22"/>
              </w:rPr>
              <w:t>Brief Description</w:t>
            </w:r>
          </w:p>
        </w:tc>
        <w:tc>
          <w:tcPr>
            <w:tcW w:w="1863" w:type="dxa"/>
            <w:shd w:val="clear" w:color="auto" w:fill="auto"/>
          </w:tcPr>
          <w:p w:rsidR="00C41322" w:rsidRPr="005E3725" w:rsidRDefault="00C41322" w:rsidP="00E50CF8">
            <w:pPr>
              <w:jc w:val="both"/>
              <w:rPr>
                <w:rFonts w:ascii="Book Antiqua" w:hAnsi="Book Antiqua"/>
                <w:b/>
                <w:sz w:val="22"/>
                <w:szCs w:val="22"/>
              </w:rPr>
            </w:pPr>
            <w:r w:rsidRPr="005E3725">
              <w:rPr>
                <w:rFonts w:ascii="Book Antiqua" w:hAnsi="Book Antiqua"/>
                <w:b/>
                <w:sz w:val="22"/>
                <w:szCs w:val="22"/>
              </w:rPr>
              <w:t>Remarks</w:t>
            </w:r>
          </w:p>
        </w:tc>
        <w:tc>
          <w:tcPr>
            <w:tcW w:w="1223" w:type="dxa"/>
          </w:tcPr>
          <w:p w:rsidR="00C41322" w:rsidRPr="005E3725" w:rsidRDefault="00C41322" w:rsidP="00E50CF8">
            <w:pPr>
              <w:jc w:val="both"/>
              <w:rPr>
                <w:rFonts w:ascii="Book Antiqua" w:hAnsi="Book Antiqua"/>
                <w:b/>
                <w:sz w:val="22"/>
                <w:szCs w:val="22"/>
              </w:rPr>
            </w:pPr>
            <w:r w:rsidRPr="005E3725">
              <w:rPr>
                <w:rFonts w:ascii="Book Antiqua" w:hAnsi="Book Antiqua"/>
                <w:b/>
                <w:sz w:val="22"/>
                <w:szCs w:val="22"/>
              </w:rPr>
              <w:t>Evaluated by</w:t>
            </w:r>
          </w:p>
        </w:tc>
      </w:tr>
      <w:tr w:rsidR="00C41322" w:rsidRPr="005E3725" w:rsidTr="00E50CF8">
        <w:trPr>
          <w:jc w:val="center"/>
        </w:trPr>
        <w:tc>
          <w:tcPr>
            <w:tcW w:w="635" w:type="dxa"/>
            <w:shd w:val="clear" w:color="auto" w:fill="auto"/>
          </w:tcPr>
          <w:p w:rsidR="00C41322" w:rsidRPr="005E3725" w:rsidRDefault="00C41322" w:rsidP="00C41322">
            <w:pPr>
              <w:pStyle w:val="ListParagraph"/>
              <w:numPr>
                <w:ilvl w:val="0"/>
                <w:numId w:val="27"/>
              </w:numPr>
              <w:rPr>
                <w:rFonts w:ascii="Book Antiqua" w:hAnsi="Book Antiqua"/>
                <w:bCs/>
              </w:rPr>
            </w:pPr>
          </w:p>
        </w:tc>
        <w:tc>
          <w:tcPr>
            <w:tcW w:w="1492" w:type="dxa"/>
            <w:shd w:val="clear" w:color="auto" w:fill="auto"/>
          </w:tcPr>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M/s Searle Company Limited.</w:t>
            </w:r>
          </w:p>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 xml:space="preserve">1st Floor, NICL Building, Abbasi Shaheed Road, Karachi. </w:t>
            </w:r>
          </w:p>
        </w:tc>
        <w:tc>
          <w:tcPr>
            <w:tcW w:w="1827" w:type="dxa"/>
            <w:shd w:val="clear" w:color="auto" w:fill="auto"/>
          </w:tcPr>
          <w:p w:rsidR="00C41322" w:rsidRPr="005E3725" w:rsidRDefault="00C41322" w:rsidP="00E50CF8">
            <w:pPr>
              <w:rPr>
                <w:rFonts w:ascii="Book Antiqua" w:hAnsi="Book Antiqua" w:cstheme="majorBidi"/>
                <w:sz w:val="22"/>
                <w:szCs w:val="22"/>
              </w:rPr>
            </w:pPr>
            <w:r w:rsidRPr="005E3725">
              <w:rPr>
                <w:rFonts w:ascii="Book Antiqua" w:hAnsi="Book Antiqua" w:cstheme="majorBidi"/>
                <w:b/>
                <w:bCs/>
                <w:sz w:val="22"/>
                <w:szCs w:val="22"/>
              </w:rPr>
              <w:t>Manufacturer:</w:t>
            </w:r>
            <w:r w:rsidRPr="005E3725">
              <w:rPr>
                <w:rFonts w:ascii="Book Antiqua" w:hAnsi="Book Antiqua" w:cstheme="majorBidi"/>
                <w:b/>
                <w:bCs/>
                <w:sz w:val="22"/>
                <w:szCs w:val="22"/>
              </w:rPr>
              <w:br/>
            </w:r>
            <w:r w:rsidRPr="005E3725">
              <w:rPr>
                <w:rFonts w:ascii="Book Antiqua" w:hAnsi="Book Antiqua" w:cstheme="majorBidi"/>
                <w:sz w:val="22"/>
                <w:szCs w:val="22"/>
              </w:rPr>
              <w:t>Abu Dhabhi Medical Devices Co. L.L.C Mussafah City, M43-Block 124, P.O.Box 30485, Abu Dhabi, UAE</w:t>
            </w:r>
          </w:p>
          <w:p w:rsidR="00C41322" w:rsidRPr="005E3725" w:rsidRDefault="00C41322" w:rsidP="00E50CF8">
            <w:pPr>
              <w:rPr>
                <w:rFonts w:ascii="Book Antiqua" w:hAnsi="Book Antiqua" w:cstheme="majorBidi"/>
                <w:sz w:val="22"/>
                <w:szCs w:val="22"/>
              </w:rPr>
            </w:pPr>
          </w:p>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(FSC valid till 23-01-2019)</w:t>
            </w:r>
          </w:p>
        </w:tc>
        <w:tc>
          <w:tcPr>
            <w:tcW w:w="2250" w:type="dxa"/>
            <w:shd w:val="clear" w:color="auto" w:fill="auto"/>
          </w:tcPr>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Medeco Auto Disable Syringe</w:t>
            </w:r>
          </w:p>
          <w:p w:rsidR="00C41322" w:rsidRPr="005E3725" w:rsidRDefault="00C41322" w:rsidP="00E50CF8">
            <w:pPr>
              <w:rPr>
                <w:rFonts w:ascii="Book Antiqua" w:hAnsi="Book Antiqua" w:cstheme="majorBidi"/>
                <w:sz w:val="22"/>
                <w:szCs w:val="22"/>
              </w:rPr>
            </w:pPr>
          </w:p>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Class B</w:t>
            </w:r>
          </w:p>
          <w:p w:rsidR="00C41322" w:rsidRPr="005E3725" w:rsidRDefault="00C41322" w:rsidP="00E50CF8">
            <w:pPr>
              <w:rPr>
                <w:rFonts w:ascii="Book Antiqua" w:hAnsi="Book Antiqua" w:cstheme="majorBidi"/>
                <w:sz w:val="22"/>
                <w:szCs w:val="22"/>
              </w:rPr>
            </w:pPr>
          </w:p>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Shelf Life: 5 years</w:t>
            </w:r>
          </w:p>
          <w:p w:rsidR="00C41322" w:rsidRPr="005E3725" w:rsidRDefault="00C41322" w:rsidP="00E50CF8">
            <w:pPr>
              <w:rPr>
                <w:rFonts w:ascii="Book Antiqua" w:hAnsi="Book Antiqua" w:cstheme="majorBidi"/>
                <w:sz w:val="22"/>
                <w:szCs w:val="22"/>
              </w:rPr>
            </w:pPr>
          </w:p>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0.5 ml with needle size 23 G, length 1''</w:t>
            </w:r>
          </w:p>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0.5 ml with needle size 24 G, length 1''</w:t>
            </w:r>
          </w:p>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0.5 ml with needle size 24 G, length 3/4''</w:t>
            </w:r>
          </w:p>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0.5 ml with needle size 25 G, length 1''</w:t>
            </w:r>
          </w:p>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0.5 ml with needle size 25 G, length 5/8''</w:t>
            </w:r>
          </w:p>
          <w:p w:rsidR="00C41322" w:rsidRPr="005E3725" w:rsidRDefault="00C41322" w:rsidP="00E50CF8">
            <w:pPr>
              <w:rPr>
                <w:rFonts w:ascii="Book Antiqua" w:hAnsi="Book Antiqua" w:cstheme="majorBidi"/>
                <w:sz w:val="28"/>
                <w:szCs w:val="28"/>
              </w:rPr>
            </w:pPr>
          </w:p>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Fee submitted: Rs 100,000/-</w:t>
            </w:r>
          </w:p>
          <w:p w:rsidR="008A0B11" w:rsidRPr="005E3725" w:rsidRDefault="008A0B11" w:rsidP="00E50CF8">
            <w:pPr>
              <w:rPr>
                <w:rFonts w:ascii="Book Antiqua" w:hAnsi="Book Antiqua" w:cstheme="majorBidi"/>
                <w:sz w:val="22"/>
                <w:szCs w:val="22"/>
              </w:rPr>
            </w:pPr>
          </w:p>
        </w:tc>
        <w:tc>
          <w:tcPr>
            <w:tcW w:w="1984" w:type="dxa"/>
            <w:shd w:val="clear" w:color="auto" w:fill="auto"/>
          </w:tcPr>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For administration of medication generally through intra-muscular or intra-venous route. Sterile, single-use.</w:t>
            </w:r>
          </w:p>
        </w:tc>
        <w:tc>
          <w:tcPr>
            <w:tcW w:w="1863" w:type="dxa"/>
            <w:shd w:val="clear" w:color="auto" w:fill="auto"/>
          </w:tcPr>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(1) Sizes or codes not mentioned on Free Sale Certificate</w:t>
            </w:r>
          </w:p>
          <w:p w:rsidR="00C41322" w:rsidRPr="005E3725" w:rsidRDefault="00C41322" w:rsidP="00E50CF8">
            <w:pPr>
              <w:rPr>
                <w:rFonts w:ascii="Book Antiqua" w:hAnsi="Book Antiqua" w:cstheme="majorBidi"/>
                <w:sz w:val="22"/>
                <w:szCs w:val="22"/>
              </w:rPr>
            </w:pPr>
          </w:p>
          <w:p w:rsidR="00C41322" w:rsidRPr="005E3725" w:rsidRDefault="00C41322" w:rsidP="00E50CF8">
            <w:pPr>
              <w:rPr>
                <w:rFonts w:ascii="Book Antiqua" w:hAnsi="Book Antiqua" w:cstheme="majorBidi"/>
                <w:sz w:val="22"/>
                <w:szCs w:val="22"/>
              </w:rPr>
            </w:pPr>
          </w:p>
        </w:tc>
        <w:tc>
          <w:tcPr>
            <w:tcW w:w="1223" w:type="dxa"/>
          </w:tcPr>
          <w:p w:rsidR="00C41322" w:rsidRPr="005E3725" w:rsidRDefault="008C6E41" w:rsidP="00E50CF8">
            <w:pPr>
              <w:rPr>
                <w:rFonts w:ascii="Book Antiqua" w:hAnsi="Book Antiqua" w:cstheme="majorBidi"/>
                <w:sz w:val="22"/>
                <w:szCs w:val="22"/>
              </w:rPr>
            </w:pPr>
            <w:r w:rsidRPr="005E3725">
              <w:rPr>
                <w:rFonts w:ascii="Book Antiqua" w:hAnsi="Book Antiqua" w:cstheme="majorBidi"/>
                <w:sz w:val="22"/>
                <w:szCs w:val="22"/>
              </w:rPr>
              <w:t>Mrs. Unum Zia Shamsi</w:t>
            </w:r>
          </w:p>
        </w:tc>
      </w:tr>
      <w:tr w:rsidR="00C41322" w:rsidRPr="005E3725" w:rsidTr="00E50CF8">
        <w:trPr>
          <w:jc w:val="center"/>
        </w:trPr>
        <w:tc>
          <w:tcPr>
            <w:tcW w:w="635" w:type="dxa"/>
            <w:shd w:val="clear" w:color="auto" w:fill="auto"/>
          </w:tcPr>
          <w:p w:rsidR="00C41322" w:rsidRPr="005E3725" w:rsidRDefault="00C41322" w:rsidP="00C41322">
            <w:pPr>
              <w:pStyle w:val="ListParagraph"/>
              <w:numPr>
                <w:ilvl w:val="0"/>
                <w:numId w:val="27"/>
              </w:numPr>
              <w:rPr>
                <w:rFonts w:ascii="Book Antiqua" w:hAnsi="Book Antiqua"/>
                <w:bCs/>
              </w:rPr>
            </w:pPr>
            <w:r w:rsidRPr="005E3725">
              <w:rPr>
                <w:rFonts w:ascii="Book Antiqua" w:hAnsi="Book Antiqua"/>
                <w:bCs/>
              </w:rPr>
              <w:t>-</w:t>
            </w:r>
          </w:p>
        </w:tc>
        <w:tc>
          <w:tcPr>
            <w:tcW w:w="1492" w:type="dxa"/>
            <w:shd w:val="clear" w:color="auto" w:fill="auto"/>
          </w:tcPr>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-do-</w:t>
            </w:r>
          </w:p>
        </w:tc>
        <w:tc>
          <w:tcPr>
            <w:tcW w:w="1827" w:type="dxa"/>
            <w:shd w:val="clear" w:color="auto" w:fill="auto"/>
          </w:tcPr>
          <w:p w:rsidR="00C41322" w:rsidRPr="005E3725" w:rsidRDefault="00C41322" w:rsidP="00E50CF8">
            <w:pPr>
              <w:rPr>
                <w:rFonts w:ascii="Book Antiqua" w:hAnsi="Book Antiqua" w:cstheme="majorBidi"/>
                <w:sz w:val="22"/>
                <w:szCs w:val="22"/>
              </w:rPr>
            </w:pPr>
            <w:r w:rsidRPr="005E3725">
              <w:rPr>
                <w:rFonts w:ascii="Book Antiqua" w:hAnsi="Book Antiqua" w:cstheme="majorBidi"/>
                <w:b/>
                <w:bCs/>
                <w:sz w:val="22"/>
                <w:szCs w:val="22"/>
              </w:rPr>
              <w:t>Manufacturer:</w:t>
            </w:r>
            <w:r w:rsidRPr="005E3725">
              <w:rPr>
                <w:rFonts w:ascii="Book Antiqua" w:hAnsi="Book Antiqua" w:cstheme="majorBidi"/>
                <w:b/>
                <w:bCs/>
                <w:sz w:val="22"/>
                <w:szCs w:val="22"/>
              </w:rPr>
              <w:br/>
            </w:r>
            <w:r w:rsidRPr="005E3725">
              <w:rPr>
                <w:rFonts w:ascii="Book Antiqua" w:hAnsi="Book Antiqua" w:cstheme="majorBidi"/>
                <w:sz w:val="22"/>
                <w:szCs w:val="22"/>
              </w:rPr>
              <w:t>Abu Dhabhi Medical Devices Co. L.L.C Mussafah City, M43-Block 124, P.O.Box 30485, Abu Dhabi, UAE</w:t>
            </w:r>
          </w:p>
          <w:p w:rsidR="00C41322" w:rsidRPr="005E3725" w:rsidRDefault="00C41322" w:rsidP="00E50CF8">
            <w:pPr>
              <w:rPr>
                <w:rFonts w:ascii="Book Antiqua" w:hAnsi="Book Antiqua" w:cstheme="majorBidi"/>
                <w:sz w:val="22"/>
                <w:szCs w:val="22"/>
              </w:rPr>
            </w:pPr>
          </w:p>
          <w:p w:rsidR="00C41322" w:rsidRPr="005E3725" w:rsidRDefault="00C41322" w:rsidP="00E50CF8">
            <w:pPr>
              <w:rPr>
                <w:rFonts w:ascii="Book Antiqua" w:hAnsi="Book Antiqua" w:cstheme="majorBidi"/>
                <w:b/>
                <w:bCs/>
                <w:sz w:val="22"/>
                <w:szCs w:val="22"/>
              </w:rPr>
            </w:pPr>
            <w:r w:rsidRPr="005E3725">
              <w:rPr>
                <w:rFonts w:ascii="Book Antiqua" w:hAnsi="Book Antiqua" w:cstheme="majorBidi"/>
                <w:sz w:val="22"/>
                <w:szCs w:val="22"/>
              </w:rPr>
              <w:t>(FSC valid till 23-01-2019)</w:t>
            </w:r>
          </w:p>
        </w:tc>
        <w:tc>
          <w:tcPr>
            <w:tcW w:w="2250" w:type="dxa"/>
            <w:shd w:val="clear" w:color="auto" w:fill="auto"/>
          </w:tcPr>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Medeco Inject Insulin Syringe</w:t>
            </w:r>
          </w:p>
          <w:p w:rsidR="00C41322" w:rsidRPr="005E3725" w:rsidRDefault="00C41322" w:rsidP="00E50CF8">
            <w:pPr>
              <w:rPr>
                <w:rFonts w:ascii="Book Antiqua" w:hAnsi="Book Antiqua" w:cstheme="majorBidi"/>
                <w:sz w:val="14"/>
                <w:szCs w:val="14"/>
              </w:rPr>
            </w:pPr>
          </w:p>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Class B</w:t>
            </w:r>
          </w:p>
          <w:p w:rsidR="00C41322" w:rsidRPr="005E3725" w:rsidRDefault="00C41322" w:rsidP="00E50CF8">
            <w:pPr>
              <w:rPr>
                <w:rFonts w:ascii="Book Antiqua" w:hAnsi="Book Antiqua" w:cstheme="majorBidi"/>
                <w:sz w:val="16"/>
                <w:szCs w:val="16"/>
              </w:rPr>
            </w:pPr>
          </w:p>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Shelf Life: 3 years</w:t>
            </w:r>
          </w:p>
          <w:p w:rsidR="00C41322" w:rsidRPr="005E3725" w:rsidRDefault="00C41322" w:rsidP="00E50CF8">
            <w:pPr>
              <w:rPr>
                <w:rFonts w:ascii="Book Antiqua" w:hAnsi="Book Antiqua" w:cstheme="majorBidi"/>
                <w:sz w:val="16"/>
                <w:szCs w:val="16"/>
              </w:rPr>
            </w:pPr>
          </w:p>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1.0 ml for U-100 with needle 29 G</w:t>
            </w:r>
          </w:p>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1.0 ml for U-100 with needle 30 G</w:t>
            </w:r>
          </w:p>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1.0 ml for U-100 with needle 31 G</w:t>
            </w:r>
          </w:p>
          <w:p w:rsidR="00B86D29" w:rsidRPr="005E3725" w:rsidRDefault="00B86D29" w:rsidP="00E50CF8">
            <w:pPr>
              <w:rPr>
                <w:rFonts w:ascii="Book Antiqua" w:hAnsi="Book Antiqua" w:cstheme="majorBidi"/>
                <w:sz w:val="14"/>
                <w:szCs w:val="14"/>
              </w:rPr>
            </w:pPr>
          </w:p>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Fee submitted: Rs 100,000/-</w:t>
            </w:r>
          </w:p>
          <w:p w:rsidR="00BD42C7" w:rsidRPr="005E3725" w:rsidRDefault="00BD42C7" w:rsidP="00E50CF8">
            <w:pPr>
              <w:rPr>
                <w:rFonts w:ascii="Book Antiqua" w:hAnsi="Book Antiqua" w:cstheme="majorBidi"/>
                <w:sz w:val="22"/>
                <w:szCs w:val="22"/>
              </w:rPr>
            </w:pPr>
          </w:p>
        </w:tc>
        <w:tc>
          <w:tcPr>
            <w:tcW w:w="1984" w:type="dxa"/>
            <w:shd w:val="clear" w:color="auto" w:fill="auto"/>
          </w:tcPr>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Sterile, single-use syringe for insulin administration</w:t>
            </w:r>
          </w:p>
        </w:tc>
        <w:tc>
          <w:tcPr>
            <w:tcW w:w="1863" w:type="dxa"/>
            <w:shd w:val="clear" w:color="auto" w:fill="auto"/>
          </w:tcPr>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(1) Sizes or codes not mentioned on Free Sale Certificate</w:t>
            </w:r>
          </w:p>
          <w:p w:rsidR="00C41322" w:rsidRPr="005E3725" w:rsidRDefault="00C41322" w:rsidP="00E50CF8">
            <w:pPr>
              <w:rPr>
                <w:rFonts w:ascii="Book Antiqua" w:hAnsi="Book Antiqua" w:cstheme="majorBidi"/>
                <w:sz w:val="22"/>
                <w:szCs w:val="22"/>
              </w:rPr>
            </w:pPr>
          </w:p>
          <w:p w:rsidR="00C41322" w:rsidRPr="005E3725" w:rsidRDefault="00C41322" w:rsidP="00E50CF8">
            <w:pPr>
              <w:rPr>
                <w:rFonts w:ascii="Book Antiqua" w:hAnsi="Book Antiqua" w:cstheme="majorBidi"/>
                <w:sz w:val="22"/>
                <w:szCs w:val="22"/>
              </w:rPr>
            </w:pPr>
          </w:p>
          <w:p w:rsidR="00C41322" w:rsidRPr="005E3725" w:rsidRDefault="00C41322" w:rsidP="00E50CF8">
            <w:pPr>
              <w:rPr>
                <w:rFonts w:ascii="Book Antiqua" w:hAnsi="Book Antiqua" w:cstheme="majorBidi"/>
                <w:sz w:val="22"/>
                <w:szCs w:val="22"/>
              </w:rPr>
            </w:pPr>
          </w:p>
        </w:tc>
        <w:tc>
          <w:tcPr>
            <w:tcW w:w="1223" w:type="dxa"/>
          </w:tcPr>
          <w:p w:rsidR="00C41322" w:rsidRPr="005E3725" w:rsidRDefault="008C6E41" w:rsidP="008C6E41">
            <w:pPr>
              <w:jc w:val="center"/>
              <w:rPr>
                <w:rFonts w:ascii="Book Antiqua" w:hAnsi="Book Antiqua" w:cstheme="majorBidi"/>
                <w:sz w:val="22"/>
                <w:szCs w:val="22"/>
              </w:rPr>
            </w:pPr>
            <w:r w:rsidRPr="005E3725">
              <w:rPr>
                <w:rFonts w:ascii="Book Antiqua" w:hAnsi="Book Antiqua" w:cstheme="majorBidi"/>
                <w:sz w:val="22"/>
                <w:szCs w:val="22"/>
              </w:rPr>
              <w:t>-do-</w:t>
            </w:r>
          </w:p>
        </w:tc>
      </w:tr>
      <w:tr w:rsidR="00C41322" w:rsidRPr="005E3725" w:rsidTr="00E50CF8">
        <w:trPr>
          <w:jc w:val="center"/>
        </w:trPr>
        <w:tc>
          <w:tcPr>
            <w:tcW w:w="635" w:type="dxa"/>
            <w:shd w:val="clear" w:color="auto" w:fill="auto"/>
          </w:tcPr>
          <w:p w:rsidR="00C41322" w:rsidRPr="005E3725" w:rsidRDefault="00C41322" w:rsidP="00C41322">
            <w:pPr>
              <w:pStyle w:val="ListParagraph"/>
              <w:numPr>
                <w:ilvl w:val="0"/>
                <w:numId w:val="27"/>
              </w:numPr>
              <w:rPr>
                <w:rFonts w:ascii="Book Antiqua" w:hAnsi="Book Antiqua"/>
                <w:bCs/>
              </w:rPr>
            </w:pPr>
          </w:p>
        </w:tc>
        <w:tc>
          <w:tcPr>
            <w:tcW w:w="1492" w:type="dxa"/>
            <w:shd w:val="clear" w:color="auto" w:fill="auto"/>
          </w:tcPr>
          <w:p w:rsidR="00C41322" w:rsidRPr="005E3725" w:rsidRDefault="00C41322" w:rsidP="00E50CF8">
            <w:pPr>
              <w:jc w:val="center"/>
              <w:rPr>
                <w:rFonts w:ascii="Book Antiqua" w:hAnsi="Book Antiqua" w:cstheme="majorBidi"/>
                <w:sz w:val="22"/>
                <w:szCs w:val="22"/>
              </w:rPr>
            </w:pPr>
            <w:r w:rsidRPr="005E3725">
              <w:rPr>
                <w:rFonts w:ascii="Book Antiqua" w:hAnsi="Book Antiqua" w:cstheme="majorBidi"/>
                <w:sz w:val="22"/>
                <w:szCs w:val="22"/>
              </w:rPr>
              <w:t>-do-</w:t>
            </w:r>
          </w:p>
        </w:tc>
        <w:tc>
          <w:tcPr>
            <w:tcW w:w="1827" w:type="dxa"/>
            <w:shd w:val="clear" w:color="auto" w:fill="auto"/>
          </w:tcPr>
          <w:p w:rsidR="00B86D29" w:rsidRPr="005E3725" w:rsidRDefault="00B86D29" w:rsidP="00B86D29">
            <w:pPr>
              <w:rPr>
                <w:rFonts w:ascii="Book Antiqua" w:hAnsi="Book Antiqua" w:cstheme="majorBidi"/>
                <w:sz w:val="22"/>
                <w:szCs w:val="22"/>
              </w:rPr>
            </w:pPr>
            <w:r w:rsidRPr="005E3725">
              <w:rPr>
                <w:rFonts w:ascii="Book Antiqua" w:hAnsi="Book Antiqua" w:cstheme="majorBidi"/>
                <w:b/>
                <w:bCs/>
                <w:sz w:val="22"/>
                <w:szCs w:val="22"/>
              </w:rPr>
              <w:t>Manufacturer:</w:t>
            </w:r>
            <w:r w:rsidRPr="005E3725">
              <w:rPr>
                <w:rFonts w:ascii="Book Antiqua" w:hAnsi="Book Antiqua" w:cstheme="majorBidi"/>
                <w:b/>
                <w:bCs/>
                <w:sz w:val="22"/>
                <w:szCs w:val="22"/>
              </w:rPr>
              <w:br/>
            </w:r>
            <w:r w:rsidRPr="005E3725">
              <w:rPr>
                <w:rFonts w:ascii="Book Antiqua" w:hAnsi="Book Antiqua" w:cstheme="majorBidi"/>
                <w:sz w:val="22"/>
                <w:szCs w:val="22"/>
              </w:rPr>
              <w:t>Abu Dhabhi Medical Devices Co. L.L.C Mussafah City, M43-Block 124, P.O.Box 30485, Abu Dhabi, UAE</w:t>
            </w:r>
            <w:r w:rsidR="007B3DFC">
              <w:rPr>
                <w:rFonts w:ascii="Book Antiqua" w:hAnsi="Book Antiqua" w:cstheme="majorBidi"/>
                <w:sz w:val="22"/>
                <w:szCs w:val="22"/>
              </w:rPr>
              <w:t xml:space="preserve"> </w:t>
            </w:r>
          </w:p>
          <w:p w:rsidR="00B86D29" w:rsidRPr="005E3725" w:rsidRDefault="00B86D29" w:rsidP="00B86D29">
            <w:pPr>
              <w:rPr>
                <w:rFonts w:ascii="Book Antiqua" w:hAnsi="Book Antiqua" w:cstheme="majorBidi"/>
                <w:sz w:val="10"/>
                <w:szCs w:val="10"/>
              </w:rPr>
            </w:pPr>
          </w:p>
          <w:p w:rsidR="00C41322" w:rsidRPr="005E3725" w:rsidRDefault="00B86D29" w:rsidP="00B86D29">
            <w:pPr>
              <w:rPr>
                <w:rFonts w:ascii="Book Antiqua" w:hAnsi="Book Antiqua" w:cstheme="majorBidi"/>
                <w:b/>
                <w:bCs/>
                <w:sz w:val="22"/>
                <w:szCs w:val="22"/>
              </w:rPr>
            </w:pPr>
            <w:r w:rsidRPr="005E3725">
              <w:rPr>
                <w:rFonts w:ascii="Book Antiqua" w:hAnsi="Book Antiqua" w:cstheme="majorBidi"/>
                <w:sz w:val="22"/>
                <w:szCs w:val="22"/>
              </w:rPr>
              <w:t>(FSC valid till 23-01-2019)</w:t>
            </w:r>
          </w:p>
        </w:tc>
        <w:tc>
          <w:tcPr>
            <w:tcW w:w="2250" w:type="dxa"/>
            <w:shd w:val="clear" w:color="auto" w:fill="auto"/>
          </w:tcPr>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Medeco Inject Syringes</w:t>
            </w:r>
          </w:p>
          <w:p w:rsidR="00C41322" w:rsidRPr="005E3725" w:rsidRDefault="00C41322" w:rsidP="00E50CF8">
            <w:pPr>
              <w:rPr>
                <w:rFonts w:ascii="Book Antiqua" w:hAnsi="Book Antiqua" w:cstheme="majorBidi"/>
                <w:sz w:val="22"/>
                <w:szCs w:val="22"/>
              </w:rPr>
            </w:pPr>
          </w:p>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Class-B</w:t>
            </w:r>
          </w:p>
          <w:p w:rsidR="00C41322" w:rsidRPr="005E3725" w:rsidRDefault="00C41322" w:rsidP="00E50CF8">
            <w:pPr>
              <w:rPr>
                <w:rFonts w:ascii="Book Antiqua" w:hAnsi="Book Antiqua" w:cstheme="majorBidi"/>
                <w:sz w:val="14"/>
                <w:szCs w:val="14"/>
              </w:rPr>
            </w:pPr>
          </w:p>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Shelf Life:   5 Years</w:t>
            </w:r>
          </w:p>
          <w:p w:rsidR="00C41322" w:rsidRPr="005E3725" w:rsidRDefault="00C41322" w:rsidP="00E50CF8">
            <w:pPr>
              <w:rPr>
                <w:rFonts w:ascii="Book Antiqua" w:hAnsi="Book Antiqua" w:cstheme="majorBidi"/>
                <w:sz w:val="16"/>
                <w:szCs w:val="16"/>
              </w:rPr>
            </w:pPr>
          </w:p>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Sizes: 2ml, 3ml &amp; 5ml</w:t>
            </w:r>
          </w:p>
          <w:p w:rsidR="00B86D29" w:rsidRPr="005E3725" w:rsidRDefault="00B86D29" w:rsidP="00E50CF8">
            <w:pPr>
              <w:rPr>
                <w:rFonts w:ascii="Book Antiqua" w:hAnsi="Book Antiqua" w:cstheme="majorBidi"/>
                <w:sz w:val="16"/>
                <w:szCs w:val="16"/>
              </w:rPr>
            </w:pPr>
          </w:p>
          <w:p w:rsidR="00B86D29" w:rsidRPr="005E3725" w:rsidRDefault="00B86D29" w:rsidP="00E50CF8">
            <w:pPr>
              <w:rPr>
                <w:rFonts w:ascii="Book Antiqua" w:hAnsi="Book Antiqua" w:cstheme="majorBidi"/>
                <w:sz w:val="22"/>
                <w:szCs w:val="22"/>
              </w:rPr>
            </w:pPr>
            <w:r w:rsidRPr="005E3725">
              <w:rPr>
                <w:rFonts w:ascii="Book Antiqua" w:hAnsi="Book Antiqua" w:cstheme="majorBidi"/>
                <w:sz w:val="22"/>
                <w:szCs w:val="22"/>
              </w:rPr>
              <w:t>Fee submitted: Rs 100,000/-</w:t>
            </w:r>
          </w:p>
        </w:tc>
        <w:tc>
          <w:tcPr>
            <w:tcW w:w="1984" w:type="dxa"/>
            <w:shd w:val="clear" w:color="auto" w:fill="auto"/>
          </w:tcPr>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Sterile Single Use hypodermic syringe</w:t>
            </w:r>
          </w:p>
        </w:tc>
        <w:tc>
          <w:tcPr>
            <w:tcW w:w="1863" w:type="dxa"/>
            <w:shd w:val="clear" w:color="auto" w:fill="auto"/>
          </w:tcPr>
          <w:p w:rsidR="00C41322" w:rsidRPr="005E3725" w:rsidRDefault="00C41322" w:rsidP="00E50CF8">
            <w:pPr>
              <w:rPr>
                <w:rFonts w:ascii="Book Antiqua" w:hAnsi="Book Antiqua" w:cstheme="majorBidi"/>
                <w:sz w:val="22"/>
                <w:szCs w:val="22"/>
              </w:rPr>
            </w:pPr>
            <w:r w:rsidRPr="005E3725">
              <w:rPr>
                <w:rFonts w:ascii="Book Antiqua" w:hAnsi="Book Antiqua" w:cstheme="majorBidi"/>
                <w:sz w:val="22"/>
                <w:szCs w:val="22"/>
              </w:rPr>
              <w:t>(1) Sizes or codes not mentioned on Free Sale Certificate</w:t>
            </w:r>
          </w:p>
          <w:p w:rsidR="00C41322" w:rsidRPr="005E3725" w:rsidRDefault="00C41322" w:rsidP="00E50CF8">
            <w:pPr>
              <w:rPr>
                <w:rFonts w:ascii="Book Antiqua" w:hAnsi="Book Antiqua" w:cstheme="majorBidi"/>
                <w:sz w:val="22"/>
                <w:szCs w:val="22"/>
              </w:rPr>
            </w:pPr>
          </w:p>
        </w:tc>
        <w:tc>
          <w:tcPr>
            <w:tcW w:w="1223" w:type="dxa"/>
          </w:tcPr>
          <w:p w:rsidR="00C41322" w:rsidRPr="005E3725" w:rsidRDefault="008C6E41" w:rsidP="00E50CF8">
            <w:pPr>
              <w:rPr>
                <w:rFonts w:ascii="Book Antiqua" w:hAnsi="Book Antiqua" w:cstheme="majorBidi"/>
                <w:sz w:val="22"/>
                <w:szCs w:val="22"/>
              </w:rPr>
            </w:pPr>
            <w:r w:rsidRPr="005E3725">
              <w:rPr>
                <w:rFonts w:ascii="Book Antiqua" w:hAnsi="Book Antiqua" w:cstheme="majorBidi"/>
                <w:sz w:val="22"/>
                <w:szCs w:val="22"/>
              </w:rPr>
              <w:t>Mr. Hafiz Asif Iqbal</w:t>
            </w:r>
          </w:p>
        </w:tc>
      </w:tr>
    </w:tbl>
    <w:p w:rsidR="00C41322" w:rsidRPr="005E3725" w:rsidRDefault="00C41322" w:rsidP="00C41322">
      <w:pPr>
        <w:rPr>
          <w:rFonts w:ascii="Book Antiqua" w:hAnsi="Book Antiqua"/>
        </w:rPr>
      </w:pPr>
    </w:p>
    <w:p w:rsidR="00C41322" w:rsidRPr="005E3725" w:rsidRDefault="00C41322" w:rsidP="00C41322">
      <w:pPr>
        <w:ind w:left="1440"/>
        <w:jc w:val="both"/>
        <w:rPr>
          <w:rFonts w:ascii="Book Antiqua" w:hAnsi="Book Antiqua"/>
          <w:sz w:val="4"/>
          <w:szCs w:val="4"/>
        </w:rPr>
      </w:pPr>
    </w:p>
    <w:p w:rsidR="00C41322" w:rsidRPr="005E3725" w:rsidRDefault="00C41322" w:rsidP="00C41322">
      <w:pPr>
        <w:ind w:left="720"/>
        <w:rPr>
          <w:rFonts w:ascii="Book Antiqua" w:hAnsi="Book Antiqua"/>
          <w:sz w:val="2"/>
          <w:szCs w:val="2"/>
        </w:rPr>
      </w:pPr>
      <w:r w:rsidRPr="005E3725">
        <w:rPr>
          <w:rFonts w:ascii="Book Antiqua" w:hAnsi="Book Antiqua"/>
          <w:sz w:val="2"/>
          <w:szCs w:val="2"/>
        </w:rPr>
        <w:br/>
      </w:r>
    </w:p>
    <w:p w:rsidR="00C41322" w:rsidRPr="005E3725" w:rsidRDefault="00C41322" w:rsidP="00C41322">
      <w:pPr>
        <w:spacing w:line="360" w:lineRule="auto"/>
        <w:jc w:val="both"/>
        <w:rPr>
          <w:rFonts w:ascii="Book Antiqua" w:hAnsi="Book Antiqua"/>
        </w:rPr>
      </w:pPr>
      <w:r w:rsidRPr="005E3725">
        <w:rPr>
          <w:rFonts w:ascii="Book Antiqua" w:hAnsi="Book Antiqua"/>
        </w:rPr>
        <w:t xml:space="preserve"> </w:t>
      </w:r>
      <w:r w:rsidRPr="005E3725">
        <w:rPr>
          <w:rFonts w:ascii="Book Antiqua" w:hAnsi="Book Antiqua"/>
        </w:rPr>
        <w:tab/>
        <w:t xml:space="preserve">It is submitted that </w:t>
      </w:r>
      <w:r w:rsidRPr="005E3725">
        <w:rPr>
          <w:rFonts w:ascii="Book Antiqua" w:hAnsi="Book Antiqua"/>
          <w:szCs w:val="20"/>
        </w:rPr>
        <w:t xml:space="preserve">M/s Searle Company Limited, Karachi </w:t>
      </w:r>
      <w:r w:rsidRPr="005E3725">
        <w:rPr>
          <w:rFonts w:ascii="Book Antiqua" w:hAnsi="Book Antiqua"/>
        </w:rPr>
        <w:t>has been issued Establishment Licence to Import Medical Devices under MDR, 2017 vide Licence No. ELI-00057, dated  3</w:t>
      </w:r>
      <w:r w:rsidRPr="005E3725">
        <w:rPr>
          <w:rFonts w:ascii="Book Antiqua" w:hAnsi="Book Antiqua"/>
          <w:vertAlign w:val="superscript"/>
        </w:rPr>
        <w:t>rd</w:t>
      </w:r>
      <w:r w:rsidRPr="005E3725">
        <w:rPr>
          <w:rFonts w:ascii="Book Antiqua" w:hAnsi="Book Antiqua"/>
        </w:rPr>
        <w:t xml:space="preserve"> August, 2018.  </w:t>
      </w:r>
    </w:p>
    <w:p w:rsidR="00C41322" w:rsidRPr="005E3725" w:rsidRDefault="00C41322" w:rsidP="00D94606">
      <w:pPr>
        <w:jc w:val="both"/>
        <w:rPr>
          <w:rFonts w:ascii="Book Antiqua" w:hAnsi="Book Antiqua"/>
          <w:sz w:val="10"/>
          <w:szCs w:val="10"/>
        </w:rPr>
      </w:pPr>
    </w:p>
    <w:p w:rsidR="00884757" w:rsidRPr="005E3725" w:rsidRDefault="00C41322" w:rsidP="00884757">
      <w:pPr>
        <w:spacing w:line="360" w:lineRule="auto"/>
        <w:jc w:val="both"/>
        <w:rPr>
          <w:rFonts w:ascii="Book Antiqua" w:hAnsi="Book Antiqua"/>
        </w:rPr>
      </w:pPr>
      <w:r w:rsidRPr="005E3725">
        <w:rPr>
          <w:rFonts w:ascii="Book Antiqua" w:hAnsi="Book Antiqua"/>
        </w:rPr>
        <w:tab/>
        <w:t>Submitted for consideration of MDB please</w:t>
      </w:r>
      <w:r w:rsidR="00A774AE" w:rsidRPr="005E3725">
        <w:rPr>
          <w:rFonts w:ascii="Book Antiqua" w:hAnsi="Book Antiqua"/>
        </w:rPr>
        <w:t>.</w:t>
      </w:r>
    </w:p>
    <w:p w:rsidR="00884757" w:rsidRPr="005E3725" w:rsidRDefault="00884757" w:rsidP="009322C5">
      <w:pPr>
        <w:jc w:val="both"/>
        <w:rPr>
          <w:rFonts w:ascii="Book Antiqua" w:hAnsi="Book Antiqua"/>
        </w:rPr>
      </w:pPr>
    </w:p>
    <w:p w:rsidR="00884757" w:rsidRPr="005E3725" w:rsidRDefault="00884757" w:rsidP="001D40B1">
      <w:pPr>
        <w:ind w:left="1080" w:hanging="1080"/>
        <w:jc w:val="both"/>
        <w:rPr>
          <w:rFonts w:ascii="Book Antiqua" w:hAnsi="Book Antiqua"/>
        </w:rPr>
      </w:pPr>
      <w:r w:rsidRPr="005E3725">
        <w:rPr>
          <w:rFonts w:ascii="Book Antiqua" w:hAnsi="Book Antiqua"/>
          <w:b/>
        </w:rPr>
        <w:t>Decision:</w:t>
      </w:r>
      <w:r w:rsidRPr="005E3725">
        <w:rPr>
          <w:rFonts w:ascii="Book Antiqua" w:hAnsi="Book Antiqua"/>
        </w:rPr>
        <w:t xml:space="preserve"> </w:t>
      </w:r>
      <w:r w:rsidRPr="005E3725">
        <w:rPr>
          <w:rFonts w:ascii="Book Antiqua" w:hAnsi="Book Antiqua"/>
          <w:b/>
          <w:bCs/>
        </w:rPr>
        <w:t>The MDB cancelled the above products in the name of M/s Vertex Enterprises, Lahore</w:t>
      </w:r>
      <w:r w:rsidRPr="005E3725">
        <w:rPr>
          <w:rFonts w:ascii="Book Antiqua" w:hAnsi="Book Antiqua"/>
          <w:b/>
          <w:bCs/>
          <w:szCs w:val="20"/>
        </w:rPr>
        <w:t xml:space="preserve"> and approved them in the name of M/s Searle Company Limited, Karachi</w:t>
      </w:r>
      <w:r w:rsidR="001D40B1" w:rsidRPr="005E3725">
        <w:rPr>
          <w:rFonts w:ascii="Book Antiqua" w:hAnsi="Book Antiqua"/>
          <w:b/>
          <w:bCs/>
          <w:szCs w:val="20"/>
        </w:rPr>
        <w:t>.</w:t>
      </w:r>
    </w:p>
    <w:p w:rsidR="00564995" w:rsidRPr="005E3725" w:rsidRDefault="00564995" w:rsidP="006528E6">
      <w:pPr>
        <w:jc w:val="both"/>
        <w:rPr>
          <w:rFonts w:ascii="Book Antiqua" w:hAnsi="Book Antiqua"/>
          <w:sz w:val="14"/>
          <w:szCs w:val="14"/>
        </w:rPr>
      </w:pPr>
    </w:p>
    <w:p w:rsidR="00BD42C7" w:rsidRPr="005E3725" w:rsidRDefault="00BD42C7" w:rsidP="00DC2944">
      <w:pPr>
        <w:rPr>
          <w:rFonts w:ascii="Book Antiqua" w:hAnsi="Book Antiqua"/>
          <w:b/>
        </w:rPr>
      </w:pPr>
    </w:p>
    <w:p w:rsidR="006528E6" w:rsidRPr="005E3725" w:rsidRDefault="006528E6" w:rsidP="00DC2944">
      <w:pPr>
        <w:rPr>
          <w:rFonts w:ascii="Book Antiqua" w:hAnsi="Book Antiqua"/>
        </w:rPr>
      </w:pPr>
      <w:r w:rsidRPr="005E3725">
        <w:rPr>
          <w:rFonts w:ascii="Book Antiqua" w:hAnsi="Book Antiqua"/>
          <w:b/>
        </w:rPr>
        <w:t xml:space="preserve">Item No. </w:t>
      </w:r>
      <w:r w:rsidR="00DC2944" w:rsidRPr="005E3725">
        <w:rPr>
          <w:rFonts w:ascii="Book Antiqua" w:hAnsi="Book Antiqua"/>
          <w:b/>
        </w:rPr>
        <w:t>XI</w:t>
      </w:r>
      <w:r w:rsidRPr="005E3725">
        <w:rPr>
          <w:rFonts w:ascii="Book Antiqua" w:hAnsi="Book Antiqua"/>
        </w:rPr>
        <w:t xml:space="preserve">. </w:t>
      </w:r>
      <w:r w:rsidRPr="005E3725">
        <w:rPr>
          <w:rFonts w:ascii="Book Antiqua" w:hAnsi="Book Antiqua"/>
          <w:b/>
          <w:bCs/>
          <w:u w:val="single"/>
        </w:rPr>
        <w:t>REGISTRATION OF HYPODERMIC NEEDLES.</w:t>
      </w:r>
    </w:p>
    <w:p w:rsidR="006528E6" w:rsidRPr="005E3725" w:rsidRDefault="006528E6" w:rsidP="006528E6">
      <w:pPr>
        <w:jc w:val="both"/>
        <w:rPr>
          <w:rFonts w:ascii="Book Antiqua" w:hAnsi="Book Antiqua"/>
        </w:rPr>
      </w:pPr>
    </w:p>
    <w:p w:rsidR="006528E6" w:rsidRPr="005E3725" w:rsidRDefault="006528E6" w:rsidP="006528E6">
      <w:pPr>
        <w:pStyle w:val="ListBullet"/>
        <w:tabs>
          <w:tab w:val="clear" w:pos="360"/>
        </w:tabs>
        <w:spacing w:line="288" w:lineRule="auto"/>
        <w:ind w:left="0" w:firstLine="0"/>
        <w:jc w:val="both"/>
        <w:rPr>
          <w:rFonts w:ascii="Book Antiqua" w:eastAsiaTheme="minorEastAsia" w:hAnsi="Book Antiqua"/>
        </w:rPr>
      </w:pPr>
      <w:r w:rsidRPr="005E3725">
        <w:rPr>
          <w:rFonts w:ascii="Book Antiqua" w:eastAsiaTheme="minorEastAsia" w:hAnsi="Book Antiqua"/>
          <w:sz w:val="10"/>
          <w:szCs w:val="10"/>
        </w:rPr>
        <w:tab/>
      </w:r>
      <w:r w:rsidRPr="005E3725">
        <w:rPr>
          <w:rFonts w:ascii="Book Antiqua" w:eastAsiaTheme="minorEastAsia" w:hAnsi="Book Antiqua"/>
        </w:rPr>
        <w:t>It has been brought into the notice of QA&amp;LT and Medical Devices Divisions, DRAP that Hypodermic needles are avilable in the market without registration and are being used or have a misuse potential in clinical settings or by quacks by reusing syringes and replacing only needles. Resultantly could be one of the causes or have a potential in spreading of Hepatitis and other bloodborne diseases.</w:t>
      </w:r>
    </w:p>
    <w:p w:rsidR="006528E6" w:rsidRPr="005E3725" w:rsidRDefault="006528E6" w:rsidP="006528E6">
      <w:pPr>
        <w:pStyle w:val="ListBullet"/>
        <w:tabs>
          <w:tab w:val="clear" w:pos="360"/>
        </w:tabs>
        <w:ind w:left="0" w:firstLine="0"/>
        <w:jc w:val="both"/>
        <w:rPr>
          <w:rFonts w:ascii="Book Antiqua" w:eastAsiaTheme="minorEastAsia" w:hAnsi="Book Antiqua"/>
        </w:rPr>
      </w:pPr>
    </w:p>
    <w:p w:rsidR="006528E6" w:rsidRPr="005E3725" w:rsidRDefault="006528E6" w:rsidP="006528E6">
      <w:pPr>
        <w:pStyle w:val="ListBullet"/>
        <w:tabs>
          <w:tab w:val="clear" w:pos="360"/>
        </w:tabs>
        <w:ind w:left="0" w:firstLine="0"/>
        <w:jc w:val="both"/>
        <w:rPr>
          <w:rFonts w:ascii="Book Antiqua" w:eastAsiaTheme="minorEastAsia" w:hAnsi="Book Antiqua"/>
          <w:lang w:val="en-GB"/>
        </w:rPr>
      </w:pPr>
      <w:r w:rsidRPr="005E3725">
        <w:rPr>
          <w:rFonts w:ascii="Book Antiqua" w:eastAsiaTheme="minorEastAsia" w:hAnsi="Book Antiqua"/>
        </w:rPr>
        <w:tab/>
        <w:t xml:space="preserve">The arguments put forward by the importeres in favour of registration /availablity of hypodermic needles are </w:t>
      </w:r>
      <w:r w:rsidRPr="005E3725">
        <w:rPr>
          <w:rFonts w:ascii="Book Antiqua" w:eastAsiaTheme="minorEastAsia" w:hAnsi="Book Antiqua"/>
          <w:lang w:val="en-GB"/>
        </w:rPr>
        <w:t>:-</w:t>
      </w:r>
    </w:p>
    <w:p w:rsidR="006528E6" w:rsidRPr="005E3725" w:rsidRDefault="006528E6" w:rsidP="006528E6">
      <w:pPr>
        <w:pStyle w:val="ListBullet"/>
        <w:tabs>
          <w:tab w:val="clear" w:pos="360"/>
        </w:tabs>
        <w:ind w:left="0" w:firstLine="0"/>
        <w:jc w:val="both"/>
        <w:rPr>
          <w:rFonts w:ascii="Book Antiqua" w:eastAsiaTheme="minorEastAsia" w:hAnsi="Book Antiqua"/>
          <w:lang w:val="en-GB"/>
        </w:rPr>
      </w:pPr>
    </w:p>
    <w:p w:rsidR="006528E6" w:rsidRPr="005E3725" w:rsidRDefault="006528E6" w:rsidP="00311BA6">
      <w:pPr>
        <w:pStyle w:val="ListBullet"/>
        <w:numPr>
          <w:ilvl w:val="0"/>
          <w:numId w:val="13"/>
        </w:numPr>
        <w:ind w:left="1276" w:hanging="426"/>
        <w:contextualSpacing/>
        <w:jc w:val="both"/>
        <w:rPr>
          <w:rFonts w:ascii="Book Antiqua" w:eastAsiaTheme="minorEastAsia" w:hAnsi="Book Antiqua"/>
          <w:lang w:val="en-GB"/>
        </w:rPr>
      </w:pPr>
      <w:r w:rsidRPr="005E3725">
        <w:rPr>
          <w:rFonts w:ascii="Book Antiqua" w:eastAsiaTheme="minorEastAsia" w:hAnsi="Book Antiqua"/>
          <w:lang w:val="en-GB"/>
        </w:rPr>
        <w:t>that the tip of the needle could get damaged while penetrating rubber stopper of vial or touching the base of ampoule, thus cannot be used for injecting in human / animals or be painful, while replacing with a needle is cost effective.</w:t>
      </w:r>
    </w:p>
    <w:p w:rsidR="00BD42C7" w:rsidRPr="005E3725" w:rsidRDefault="00BD42C7" w:rsidP="00BD42C7">
      <w:pPr>
        <w:pStyle w:val="ListBullet"/>
        <w:tabs>
          <w:tab w:val="clear" w:pos="360"/>
        </w:tabs>
        <w:ind w:left="1276" w:firstLine="0"/>
        <w:contextualSpacing/>
        <w:jc w:val="both"/>
        <w:rPr>
          <w:rFonts w:ascii="Book Antiqua" w:eastAsiaTheme="minorEastAsia" w:hAnsi="Book Antiqua"/>
          <w:sz w:val="16"/>
          <w:szCs w:val="16"/>
          <w:lang w:val="en-GB"/>
        </w:rPr>
      </w:pPr>
    </w:p>
    <w:p w:rsidR="006528E6" w:rsidRPr="005E3725" w:rsidRDefault="006528E6" w:rsidP="00311BA6">
      <w:pPr>
        <w:pStyle w:val="ListBullet"/>
        <w:numPr>
          <w:ilvl w:val="0"/>
          <w:numId w:val="13"/>
        </w:numPr>
        <w:ind w:left="1276" w:hanging="426"/>
        <w:contextualSpacing/>
        <w:jc w:val="both"/>
        <w:rPr>
          <w:rFonts w:ascii="Book Antiqua" w:eastAsiaTheme="minorEastAsia" w:hAnsi="Book Antiqua"/>
          <w:lang w:val="en-GB"/>
        </w:rPr>
      </w:pPr>
      <w:r w:rsidRPr="005E3725">
        <w:rPr>
          <w:rFonts w:ascii="Book Antiqua" w:eastAsiaTheme="minorEastAsia" w:hAnsi="Book Antiqua"/>
          <w:lang w:val="en-GB"/>
        </w:rPr>
        <w:t>In poultry and livestock practice, replacement of needles from 17 to 22 Gauges are used in huge quantity while the sterilized glass syringes remain the same.</w:t>
      </w:r>
    </w:p>
    <w:p w:rsidR="00BD42C7" w:rsidRPr="005E3725" w:rsidRDefault="006528E6" w:rsidP="00BD42C7">
      <w:pPr>
        <w:pStyle w:val="ListBullet"/>
        <w:tabs>
          <w:tab w:val="clear" w:pos="360"/>
        </w:tabs>
        <w:ind w:left="1276" w:firstLine="0"/>
        <w:contextualSpacing/>
        <w:jc w:val="both"/>
        <w:rPr>
          <w:rFonts w:ascii="Book Antiqua" w:eastAsiaTheme="minorEastAsia" w:hAnsi="Book Antiqua"/>
          <w:sz w:val="14"/>
          <w:szCs w:val="14"/>
          <w:lang w:val="en-GB"/>
        </w:rPr>
      </w:pPr>
      <w:r w:rsidRPr="005E3725">
        <w:rPr>
          <w:rFonts w:ascii="Book Antiqua" w:eastAsiaTheme="minorEastAsia" w:hAnsi="Book Antiqua"/>
          <w:lang w:val="en-GB"/>
        </w:rPr>
        <w:t xml:space="preserve"> </w:t>
      </w:r>
    </w:p>
    <w:p w:rsidR="006528E6" w:rsidRPr="005E3725" w:rsidRDefault="006528E6" w:rsidP="00311BA6">
      <w:pPr>
        <w:pStyle w:val="ListBullet"/>
        <w:numPr>
          <w:ilvl w:val="0"/>
          <w:numId w:val="13"/>
        </w:numPr>
        <w:ind w:left="1276" w:hanging="426"/>
        <w:contextualSpacing/>
        <w:jc w:val="both"/>
        <w:rPr>
          <w:rFonts w:ascii="Book Antiqua" w:eastAsiaTheme="minorEastAsia" w:hAnsi="Book Antiqua"/>
          <w:lang w:val="en-GB"/>
        </w:rPr>
      </w:pPr>
      <w:r w:rsidRPr="005E3725">
        <w:rPr>
          <w:rFonts w:ascii="Book Antiqua" w:eastAsiaTheme="minorEastAsia" w:hAnsi="Book Antiqua"/>
          <w:lang w:val="en-GB"/>
        </w:rPr>
        <w:t>In children upto age of 3 years, needle with guage size 25-27 is used, requiring replacement in syringes.</w:t>
      </w:r>
    </w:p>
    <w:p w:rsidR="006528E6" w:rsidRPr="005E3725" w:rsidRDefault="006528E6" w:rsidP="006528E6">
      <w:pPr>
        <w:pStyle w:val="ListBullet"/>
        <w:tabs>
          <w:tab w:val="clear" w:pos="360"/>
        </w:tabs>
        <w:ind w:left="0" w:firstLine="0"/>
        <w:jc w:val="both"/>
        <w:rPr>
          <w:rFonts w:ascii="Book Antiqua" w:eastAsiaTheme="minorEastAsia" w:hAnsi="Book Antiqua"/>
          <w:lang w:val="en-GB"/>
        </w:rPr>
      </w:pPr>
    </w:p>
    <w:p w:rsidR="006528E6" w:rsidRPr="005E3725" w:rsidRDefault="006528E6" w:rsidP="006528E6">
      <w:pPr>
        <w:pStyle w:val="ListBullet"/>
        <w:tabs>
          <w:tab w:val="clear" w:pos="360"/>
        </w:tabs>
        <w:spacing w:line="288" w:lineRule="auto"/>
        <w:ind w:left="0" w:firstLine="0"/>
        <w:jc w:val="both"/>
        <w:rPr>
          <w:rFonts w:ascii="Book Antiqua" w:eastAsiaTheme="minorEastAsia" w:hAnsi="Book Antiqua"/>
          <w:lang w:val="en-GB"/>
        </w:rPr>
      </w:pPr>
      <w:r w:rsidRPr="005E3725">
        <w:rPr>
          <w:rFonts w:ascii="Book Antiqua" w:eastAsiaTheme="minorEastAsia" w:hAnsi="Book Antiqua"/>
          <w:lang w:val="en-GB"/>
        </w:rPr>
        <w:tab/>
        <w:t>The argument put forward against the registration/availability of hypodermic needle is manily:-</w:t>
      </w:r>
    </w:p>
    <w:p w:rsidR="006528E6" w:rsidRPr="005E3725" w:rsidRDefault="006528E6" w:rsidP="006528E6">
      <w:pPr>
        <w:pStyle w:val="ListBullet"/>
        <w:tabs>
          <w:tab w:val="clear" w:pos="360"/>
        </w:tabs>
        <w:ind w:left="0" w:firstLine="0"/>
        <w:jc w:val="both"/>
        <w:rPr>
          <w:rFonts w:ascii="Book Antiqua" w:eastAsiaTheme="minorEastAsia" w:hAnsi="Book Antiqua"/>
          <w:sz w:val="14"/>
          <w:szCs w:val="14"/>
          <w:lang w:val="en-GB"/>
        </w:rPr>
      </w:pPr>
    </w:p>
    <w:p w:rsidR="006528E6" w:rsidRPr="005E3725" w:rsidRDefault="006528E6" w:rsidP="00311BA6">
      <w:pPr>
        <w:pStyle w:val="ListBullet"/>
        <w:numPr>
          <w:ilvl w:val="0"/>
          <w:numId w:val="14"/>
        </w:numPr>
        <w:ind w:left="1080"/>
        <w:contextualSpacing/>
        <w:jc w:val="both"/>
        <w:rPr>
          <w:rFonts w:ascii="Book Antiqua" w:eastAsiaTheme="minorEastAsia" w:hAnsi="Book Antiqua"/>
          <w:lang w:val="en-GB"/>
        </w:rPr>
      </w:pPr>
      <w:r w:rsidRPr="005E3725">
        <w:rPr>
          <w:rFonts w:ascii="Book Antiqua" w:eastAsiaTheme="minorEastAsia" w:hAnsi="Book Antiqua"/>
          <w:lang w:val="en-GB"/>
        </w:rPr>
        <w:t>the replacement of needle in reuse syringe has the potential of spread of Hepatitis and other bloodborne diseases.</w:t>
      </w:r>
    </w:p>
    <w:p w:rsidR="006528E6" w:rsidRPr="005E3725" w:rsidRDefault="006528E6" w:rsidP="006528E6">
      <w:pPr>
        <w:pStyle w:val="ListBullet"/>
        <w:tabs>
          <w:tab w:val="clear" w:pos="360"/>
        </w:tabs>
        <w:ind w:left="0" w:firstLine="0"/>
        <w:jc w:val="both"/>
        <w:rPr>
          <w:rFonts w:ascii="Book Antiqua" w:eastAsiaTheme="minorEastAsia" w:hAnsi="Book Antiqua"/>
          <w:sz w:val="18"/>
          <w:szCs w:val="18"/>
          <w:lang w:val="en-GB"/>
        </w:rPr>
      </w:pPr>
    </w:p>
    <w:p w:rsidR="006528E6" w:rsidRPr="005E3725" w:rsidRDefault="006528E6" w:rsidP="006528E6">
      <w:pPr>
        <w:pStyle w:val="ListBullet"/>
        <w:tabs>
          <w:tab w:val="clear" w:pos="360"/>
        </w:tabs>
        <w:spacing w:line="288" w:lineRule="auto"/>
        <w:ind w:left="0" w:firstLine="0"/>
        <w:jc w:val="both"/>
        <w:rPr>
          <w:rFonts w:ascii="Book Antiqua" w:eastAsiaTheme="minorEastAsia" w:hAnsi="Book Antiqua"/>
          <w:lang w:val="en-GB"/>
        </w:rPr>
      </w:pPr>
      <w:r w:rsidRPr="005E3725">
        <w:rPr>
          <w:rFonts w:ascii="Book Antiqua" w:eastAsiaTheme="minorEastAsia" w:hAnsi="Book Antiqua"/>
          <w:lang w:val="en-GB"/>
        </w:rPr>
        <w:tab/>
        <w:t>The misuse of replacement of needles by reusing syringe in clinical settings or by quacks is a malpractice. One of the solutions to curb this malpractice is usage of registered Auto-disable syringes but they are not in common use, are expensive and could not meet the approx. 2 billion annual syringes requirement. The requirement of syringes is being met by 14 manufacturers and 47 importers who have registered their syringes with DRAP.</w:t>
      </w:r>
    </w:p>
    <w:p w:rsidR="006528E6" w:rsidRPr="005E3725" w:rsidRDefault="006528E6" w:rsidP="006528E6">
      <w:pPr>
        <w:pStyle w:val="ListBullet"/>
        <w:tabs>
          <w:tab w:val="clear" w:pos="360"/>
        </w:tabs>
        <w:ind w:left="0" w:firstLine="0"/>
        <w:jc w:val="both"/>
        <w:rPr>
          <w:rFonts w:ascii="Book Antiqua" w:eastAsiaTheme="minorEastAsia" w:hAnsi="Book Antiqua"/>
          <w:lang w:val="en-GB"/>
        </w:rPr>
      </w:pPr>
    </w:p>
    <w:p w:rsidR="006528E6" w:rsidRPr="005E3725" w:rsidRDefault="006528E6" w:rsidP="006528E6">
      <w:pPr>
        <w:pStyle w:val="ListBullet"/>
        <w:tabs>
          <w:tab w:val="clear" w:pos="360"/>
        </w:tabs>
        <w:spacing w:after="240" w:line="288" w:lineRule="auto"/>
        <w:ind w:left="0" w:firstLine="0"/>
        <w:jc w:val="both"/>
        <w:rPr>
          <w:rFonts w:ascii="Book Antiqua" w:eastAsiaTheme="minorEastAsia" w:hAnsi="Book Antiqua"/>
          <w:lang w:val="en-GB"/>
        </w:rPr>
      </w:pPr>
      <w:r w:rsidRPr="005E3725">
        <w:rPr>
          <w:rFonts w:ascii="Book Antiqua" w:eastAsiaTheme="minorEastAsia" w:hAnsi="Book Antiqua"/>
          <w:lang w:val="en-GB"/>
        </w:rPr>
        <w:tab/>
        <w:t xml:space="preserve">DRAP has registered syringes without needles and with needles as drug, however, only needles were never registered by DRAP, but the needle remained available in the market before and after registration of syringes since it was never declared as drug. Only one manufacturer, namely NISA-S.F has got registration of hypodermic needles of 17 to 27 G by the MDB which has not yet manufacturered /marketed. </w:t>
      </w:r>
    </w:p>
    <w:p w:rsidR="006528E6" w:rsidRPr="005E3725" w:rsidRDefault="006528E6" w:rsidP="006528E6">
      <w:pPr>
        <w:pStyle w:val="ListBullet"/>
        <w:tabs>
          <w:tab w:val="clear" w:pos="360"/>
        </w:tabs>
        <w:spacing w:after="240" w:line="288" w:lineRule="auto"/>
        <w:ind w:left="0" w:firstLine="0"/>
        <w:jc w:val="both"/>
        <w:rPr>
          <w:rFonts w:ascii="Book Antiqua" w:eastAsiaTheme="minorEastAsia" w:hAnsi="Book Antiqua"/>
          <w:lang w:val="en-GB"/>
        </w:rPr>
      </w:pPr>
      <w:r w:rsidRPr="005E3725">
        <w:rPr>
          <w:rFonts w:ascii="Book Antiqua" w:eastAsiaTheme="minorEastAsia" w:hAnsi="Book Antiqua"/>
          <w:lang w:val="en-GB"/>
        </w:rPr>
        <w:t xml:space="preserve">  </w:t>
      </w:r>
      <w:r w:rsidRPr="005E3725">
        <w:rPr>
          <w:rFonts w:ascii="Book Antiqua" w:eastAsiaTheme="minorEastAsia" w:hAnsi="Book Antiqua"/>
          <w:lang w:val="en-GB"/>
        </w:rPr>
        <w:tab/>
        <w:t>Hypodermic needle falls in class-B of medical devices and is exempted from registration till 15</w:t>
      </w:r>
      <w:r w:rsidRPr="005E3725">
        <w:rPr>
          <w:rFonts w:ascii="Book Antiqua" w:eastAsiaTheme="minorEastAsia" w:hAnsi="Book Antiqua"/>
          <w:vertAlign w:val="superscript"/>
          <w:lang w:val="en-GB"/>
        </w:rPr>
        <w:t>th</w:t>
      </w:r>
      <w:r w:rsidRPr="005E3725">
        <w:rPr>
          <w:rFonts w:ascii="Book Antiqua" w:eastAsiaTheme="minorEastAsia" w:hAnsi="Book Antiqua"/>
          <w:lang w:val="en-GB"/>
        </w:rPr>
        <w:t xml:space="preserve"> July, 2019 under Rule 52 of Medical Devices Rules, 2017 notified on 16</w:t>
      </w:r>
      <w:r w:rsidRPr="005E3725">
        <w:rPr>
          <w:rFonts w:ascii="Book Antiqua" w:eastAsiaTheme="minorEastAsia" w:hAnsi="Book Antiqua"/>
          <w:vertAlign w:val="superscript"/>
          <w:lang w:val="en-GB"/>
        </w:rPr>
        <w:t>th</w:t>
      </w:r>
      <w:r w:rsidRPr="005E3725">
        <w:rPr>
          <w:rFonts w:ascii="Book Antiqua" w:eastAsiaTheme="minorEastAsia" w:hAnsi="Book Antiqua"/>
          <w:lang w:val="en-GB"/>
        </w:rPr>
        <w:t xml:space="preserve"> January, 2018. The un-registered needles available are enjoying the exemption given in MDR, 2017.  </w:t>
      </w:r>
    </w:p>
    <w:p w:rsidR="006528E6" w:rsidRPr="005E3725" w:rsidRDefault="006528E6" w:rsidP="006528E6">
      <w:pPr>
        <w:pStyle w:val="ListBullet"/>
        <w:tabs>
          <w:tab w:val="clear" w:pos="360"/>
        </w:tabs>
        <w:spacing w:after="240"/>
        <w:ind w:left="0" w:firstLine="0"/>
        <w:jc w:val="both"/>
        <w:rPr>
          <w:rFonts w:ascii="Book Antiqua" w:eastAsiaTheme="minorEastAsia" w:hAnsi="Book Antiqua"/>
          <w:sz w:val="2"/>
          <w:szCs w:val="2"/>
          <w:lang w:val="en-GB"/>
        </w:rPr>
      </w:pPr>
    </w:p>
    <w:p w:rsidR="00884757" w:rsidRPr="005E3725" w:rsidRDefault="00884757" w:rsidP="00FC4F30">
      <w:pPr>
        <w:pStyle w:val="ListBullet"/>
        <w:tabs>
          <w:tab w:val="clear" w:pos="360"/>
        </w:tabs>
        <w:spacing w:after="240" w:line="288" w:lineRule="auto"/>
        <w:ind w:left="1134" w:hanging="1134"/>
        <w:jc w:val="both"/>
        <w:rPr>
          <w:rFonts w:ascii="Book Antiqua" w:eastAsiaTheme="minorEastAsia" w:hAnsi="Book Antiqua"/>
        </w:rPr>
      </w:pPr>
      <w:r w:rsidRPr="005E3725">
        <w:rPr>
          <w:rFonts w:ascii="Book Antiqua" w:eastAsiaTheme="minorEastAsia" w:hAnsi="Book Antiqua"/>
          <w:b/>
          <w:bCs/>
          <w:lang w:val="en-GB"/>
        </w:rPr>
        <w:t>Decision:</w:t>
      </w:r>
      <w:r w:rsidRPr="005E3725">
        <w:rPr>
          <w:rFonts w:ascii="Book Antiqua" w:eastAsiaTheme="minorEastAsia" w:hAnsi="Book Antiqua"/>
          <w:lang w:val="en-GB"/>
        </w:rPr>
        <w:t xml:space="preserve"> The matter was discussed at length</w:t>
      </w:r>
      <w:r w:rsidR="00233405" w:rsidRPr="005E3725">
        <w:rPr>
          <w:rFonts w:ascii="Book Antiqua" w:eastAsiaTheme="minorEastAsia" w:hAnsi="Book Antiqua"/>
          <w:lang w:val="en-GB"/>
        </w:rPr>
        <w:t xml:space="preserve"> by the Board</w:t>
      </w:r>
      <w:r w:rsidRPr="005E3725">
        <w:rPr>
          <w:rFonts w:ascii="Book Antiqua" w:eastAsiaTheme="minorEastAsia" w:hAnsi="Book Antiqua"/>
          <w:lang w:val="en-GB"/>
        </w:rPr>
        <w:t xml:space="preserve">. </w:t>
      </w:r>
      <w:r w:rsidRPr="005E3725">
        <w:rPr>
          <w:rFonts w:ascii="Book Antiqua" w:eastAsiaTheme="minorEastAsia" w:hAnsi="Book Antiqua"/>
        </w:rPr>
        <w:t>Mr.Khawaja Asim Omar of M/s Ast</w:t>
      </w:r>
      <w:r w:rsidR="00FC4F30" w:rsidRPr="005E3725">
        <w:rPr>
          <w:rFonts w:ascii="Book Antiqua" w:eastAsiaTheme="minorEastAsia" w:hAnsi="Book Antiqua"/>
        </w:rPr>
        <w:t xml:space="preserve">o Life Sciences (Pvt) Ltd, Lahore </w:t>
      </w:r>
      <w:r w:rsidR="00233405" w:rsidRPr="005E3725">
        <w:rPr>
          <w:rFonts w:ascii="Book Antiqua" w:eastAsiaTheme="minorEastAsia" w:hAnsi="Book Antiqua"/>
        </w:rPr>
        <w:t xml:space="preserve">presented his views regarding potential hypodermic needle in spread of blood borne diseases. </w:t>
      </w:r>
    </w:p>
    <w:p w:rsidR="00233405" w:rsidRPr="005E3725" w:rsidRDefault="00233405" w:rsidP="00A75B5F">
      <w:pPr>
        <w:pStyle w:val="ListBullet"/>
        <w:tabs>
          <w:tab w:val="clear" w:pos="360"/>
        </w:tabs>
        <w:spacing w:after="240"/>
        <w:ind w:left="1080" w:hanging="1080"/>
        <w:jc w:val="both"/>
        <w:rPr>
          <w:rFonts w:ascii="Book Antiqua" w:eastAsiaTheme="minorEastAsia" w:hAnsi="Book Antiqua"/>
        </w:rPr>
      </w:pPr>
      <w:r w:rsidRPr="005E3725">
        <w:rPr>
          <w:rFonts w:ascii="Book Antiqua" w:eastAsiaTheme="minorEastAsia" w:hAnsi="Book Antiqua"/>
        </w:rPr>
        <w:tab/>
        <w:t>Mr.</w:t>
      </w:r>
      <w:r w:rsidR="00DC2944" w:rsidRPr="005E3725">
        <w:rPr>
          <w:rFonts w:ascii="Book Antiqua" w:eastAsiaTheme="minorEastAsia" w:hAnsi="Book Antiqua"/>
        </w:rPr>
        <w:t xml:space="preserve"> Tahir Aziz Mughal, COO, Shaukat Khanum, Peshawar</w:t>
      </w:r>
      <w:r w:rsidRPr="005E3725">
        <w:rPr>
          <w:rFonts w:ascii="Book Antiqua" w:eastAsiaTheme="minorEastAsia" w:hAnsi="Book Antiqua"/>
        </w:rPr>
        <w:t xml:space="preserve"> was of the opinion that banning hypodermic needle is not a solution. The needles are registered world over and are </w:t>
      </w:r>
      <w:r w:rsidR="00DC2944" w:rsidRPr="005E3725">
        <w:rPr>
          <w:rFonts w:ascii="Book Antiqua" w:eastAsiaTheme="minorEastAsia" w:hAnsi="Book Antiqua"/>
        </w:rPr>
        <w:t xml:space="preserve">commonly </w:t>
      </w:r>
      <w:r w:rsidRPr="005E3725">
        <w:rPr>
          <w:rFonts w:ascii="Book Antiqua" w:eastAsiaTheme="minorEastAsia" w:hAnsi="Book Antiqua"/>
        </w:rPr>
        <w:t>used in the hospital settings.</w:t>
      </w:r>
      <w:r w:rsidR="002619E6" w:rsidRPr="005E3725">
        <w:rPr>
          <w:rFonts w:ascii="Book Antiqua" w:eastAsiaTheme="minorEastAsia" w:hAnsi="Book Antiqua"/>
        </w:rPr>
        <w:t xml:space="preserve"> The misuse of hypodermic needle is a practice related issue which needs a mix of regulatory and managerial interventions rather than banning. </w:t>
      </w:r>
      <w:r w:rsidRPr="005E3725">
        <w:rPr>
          <w:rFonts w:ascii="Book Antiqua" w:eastAsiaTheme="minorEastAsia" w:hAnsi="Book Antiqua"/>
        </w:rPr>
        <w:t xml:space="preserve">Therefore </w:t>
      </w:r>
      <w:r w:rsidR="00DC2944" w:rsidRPr="005E3725">
        <w:rPr>
          <w:rFonts w:ascii="Book Antiqua" w:eastAsiaTheme="minorEastAsia" w:hAnsi="Book Antiqua"/>
        </w:rPr>
        <w:t xml:space="preserve">a separate meeting is required for </w:t>
      </w:r>
      <w:r w:rsidRPr="005E3725">
        <w:rPr>
          <w:rFonts w:ascii="Book Antiqua" w:eastAsiaTheme="minorEastAsia" w:hAnsi="Book Antiqua"/>
        </w:rPr>
        <w:t xml:space="preserve">more </w:t>
      </w:r>
      <w:r w:rsidR="00BD42C7" w:rsidRPr="005E3725">
        <w:rPr>
          <w:rFonts w:ascii="Book Antiqua" w:eastAsiaTheme="minorEastAsia" w:hAnsi="Book Antiqua"/>
        </w:rPr>
        <w:t xml:space="preserve">          </w:t>
      </w:r>
      <w:r w:rsidRPr="005E3725">
        <w:rPr>
          <w:rFonts w:ascii="Book Antiqua" w:eastAsiaTheme="minorEastAsia" w:hAnsi="Book Antiqua"/>
        </w:rPr>
        <w:t xml:space="preserve">deliberations / discussions </w:t>
      </w:r>
      <w:r w:rsidR="00DC2944" w:rsidRPr="005E3725">
        <w:rPr>
          <w:rFonts w:ascii="Book Antiqua" w:eastAsiaTheme="minorEastAsia" w:hAnsi="Book Antiqua"/>
        </w:rPr>
        <w:t>i</w:t>
      </w:r>
      <w:r w:rsidRPr="005E3725">
        <w:rPr>
          <w:rFonts w:ascii="Book Antiqua" w:eastAsiaTheme="minorEastAsia" w:hAnsi="Book Antiqua"/>
        </w:rPr>
        <w:t>nvolving all stakeholders to come up with a stategy to</w:t>
      </w:r>
      <w:r w:rsidR="00A75B5F" w:rsidRPr="005E3725">
        <w:rPr>
          <w:rFonts w:ascii="Book Antiqua" w:eastAsiaTheme="minorEastAsia" w:hAnsi="Book Antiqua"/>
        </w:rPr>
        <w:t xml:space="preserve"> </w:t>
      </w:r>
      <w:r w:rsidR="00BD42C7" w:rsidRPr="005E3725">
        <w:rPr>
          <w:rFonts w:ascii="Book Antiqua" w:eastAsiaTheme="minorEastAsia" w:hAnsi="Book Antiqua"/>
        </w:rPr>
        <w:t xml:space="preserve">      </w:t>
      </w:r>
      <w:r w:rsidR="002619E6" w:rsidRPr="005E3725">
        <w:rPr>
          <w:rFonts w:ascii="Book Antiqua" w:eastAsiaTheme="minorEastAsia" w:hAnsi="Book Antiqua"/>
        </w:rPr>
        <w:t>tackle the matter of misuse of needle involving Provi</w:t>
      </w:r>
      <w:r w:rsidR="004F423F" w:rsidRPr="005E3725">
        <w:rPr>
          <w:rFonts w:ascii="Book Antiqua" w:eastAsiaTheme="minorEastAsia" w:hAnsi="Book Antiqua"/>
        </w:rPr>
        <w:t>ncial Healthcare Commissions</w:t>
      </w:r>
      <w:r w:rsidR="00DC2944" w:rsidRPr="005E3725">
        <w:rPr>
          <w:rFonts w:ascii="Book Antiqua" w:eastAsiaTheme="minorEastAsia" w:hAnsi="Book Antiqua"/>
        </w:rPr>
        <w:t xml:space="preserve"> and awareness campaign</w:t>
      </w:r>
      <w:r w:rsidR="004F423F" w:rsidRPr="005E3725">
        <w:rPr>
          <w:rFonts w:ascii="Book Antiqua" w:eastAsiaTheme="minorEastAsia" w:hAnsi="Book Antiqua"/>
        </w:rPr>
        <w:t>.</w:t>
      </w:r>
      <w:r w:rsidR="00B92CE3" w:rsidRPr="005E3725">
        <w:rPr>
          <w:rFonts w:ascii="Book Antiqua" w:eastAsiaTheme="minorEastAsia" w:hAnsi="Book Antiqua"/>
        </w:rPr>
        <w:t xml:space="preserve"> The matter shall be again placed before the MDB after deliberations of meeting.</w:t>
      </w:r>
      <w:r w:rsidR="004F423F" w:rsidRPr="005E3725">
        <w:rPr>
          <w:rFonts w:ascii="Book Antiqua" w:eastAsiaTheme="minorEastAsia" w:hAnsi="Book Antiqua"/>
        </w:rPr>
        <w:t xml:space="preserve"> </w:t>
      </w:r>
      <w:r w:rsidRPr="005E3725">
        <w:rPr>
          <w:rFonts w:ascii="Book Antiqua" w:eastAsiaTheme="minorEastAsia" w:hAnsi="Book Antiqua"/>
        </w:rPr>
        <w:t xml:space="preserve">  </w:t>
      </w:r>
    </w:p>
    <w:p w:rsidR="006528E6" w:rsidRPr="005E3725" w:rsidRDefault="006528E6" w:rsidP="006528E6">
      <w:pPr>
        <w:pStyle w:val="ListBullet"/>
        <w:tabs>
          <w:tab w:val="clear" w:pos="360"/>
        </w:tabs>
        <w:ind w:left="0" w:firstLine="0"/>
        <w:rPr>
          <w:rFonts w:ascii="Book Antiqua" w:eastAsiaTheme="minorEastAsia" w:hAnsi="Book Antiqua"/>
          <w:sz w:val="22"/>
          <w:szCs w:val="22"/>
        </w:rPr>
      </w:pPr>
    </w:p>
    <w:p w:rsidR="0007021D" w:rsidRPr="005E3725" w:rsidRDefault="0007021D" w:rsidP="00DC2944">
      <w:pPr>
        <w:ind w:right="-120"/>
        <w:jc w:val="both"/>
        <w:rPr>
          <w:rFonts w:ascii="Book Antiqua" w:hAnsi="Book Antiqua"/>
          <w:b/>
          <w:bCs/>
          <w:u w:val="single"/>
        </w:rPr>
      </w:pPr>
      <w:r w:rsidRPr="005E3725">
        <w:rPr>
          <w:rFonts w:ascii="Book Antiqua" w:hAnsi="Book Antiqua"/>
          <w:b/>
        </w:rPr>
        <w:t xml:space="preserve">Agenda Item </w:t>
      </w:r>
      <w:r w:rsidR="00DC2944" w:rsidRPr="005E3725">
        <w:rPr>
          <w:rFonts w:ascii="Book Antiqua" w:hAnsi="Book Antiqua"/>
          <w:b/>
        </w:rPr>
        <w:t>XII</w:t>
      </w:r>
      <w:r w:rsidRPr="005E3725">
        <w:rPr>
          <w:rFonts w:ascii="Book Antiqua" w:hAnsi="Book Antiqua"/>
        </w:rPr>
        <w:t xml:space="preserve"> :</w:t>
      </w:r>
      <w:r w:rsidRPr="005E3725">
        <w:rPr>
          <w:rFonts w:ascii="Book Antiqua" w:hAnsi="Book Antiqua"/>
        </w:rPr>
        <w:tab/>
      </w:r>
      <w:r w:rsidRPr="005E3725">
        <w:rPr>
          <w:rFonts w:ascii="Book Antiqua" w:hAnsi="Book Antiqua"/>
          <w:b/>
          <w:bCs/>
          <w:u w:val="single"/>
        </w:rPr>
        <w:t xml:space="preserve">CERTIFICATE OF ENLISTMENT  OR REGISTRATION OF A MEDICAL </w:t>
      </w:r>
      <w:r w:rsidRPr="005E3725">
        <w:rPr>
          <w:rFonts w:ascii="Book Antiqua" w:hAnsi="Book Antiqua"/>
          <w:b/>
          <w:bCs/>
        </w:rPr>
        <w:tab/>
      </w:r>
      <w:r w:rsidRPr="005E3725">
        <w:rPr>
          <w:rFonts w:ascii="Book Antiqua" w:hAnsi="Book Antiqua"/>
          <w:b/>
          <w:bCs/>
        </w:rPr>
        <w:tab/>
      </w:r>
      <w:r w:rsidRPr="005E3725">
        <w:rPr>
          <w:rFonts w:ascii="Book Antiqua" w:hAnsi="Book Antiqua"/>
          <w:b/>
          <w:bCs/>
        </w:rPr>
        <w:tab/>
      </w:r>
      <w:r w:rsidRPr="005E3725">
        <w:rPr>
          <w:rFonts w:ascii="Book Antiqua" w:hAnsi="Book Antiqua"/>
          <w:b/>
          <w:bCs/>
          <w:u w:val="single"/>
        </w:rPr>
        <w:t>DEVICE OR ACCESSORY OR COMPONENT FOR CONTRACT</w:t>
      </w:r>
      <w:r w:rsidRPr="005E3725">
        <w:rPr>
          <w:rFonts w:ascii="Book Antiqua" w:hAnsi="Book Antiqua"/>
          <w:b/>
          <w:bCs/>
        </w:rPr>
        <w:tab/>
      </w:r>
      <w:r w:rsidRPr="005E3725">
        <w:rPr>
          <w:rFonts w:ascii="Book Antiqua" w:hAnsi="Book Antiqua"/>
          <w:b/>
          <w:bCs/>
        </w:rPr>
        <w:tab/>
      </w:r>
      <w:r w:rsidRPr="005E3725">
        <w:rPr>
          <w:rFonts w:ascii="Book Antiqua" w:hAnsi="Book Antiqua"/>
          <w:b/>
          <w:bCs/>
        </w:rPr>
        <w:tab/>
      </w:r>
      <w:r w:rsidRPr="005E3725">
        <w:rPr>
          <w:rFonts w:ascii="Book Antiqua" w:hAnsi="Book Antiqua"/>
          <w:b/>
          <w:bCs/>
        </w:rPr>
        <w:tab/>
      </w:r>
      <w:r w:rsidRPr="005E3725">
        <w:rPr>
          <w:rFonts w:ascii="Book Antiqua" w:hAnsi="Book Antiqua"/>
          <w:b/>
          <w:bCs/>
        </w:rPr>
        <w:tab/>
      </w:r>
      <w:r w:rsidRPr="005E3725">
        <w:rPr>
          <w:rFonts w:ascii="Book Antiqua" w:hAnsi="Book Antiqua"/>
          <w:b/>
          <w:bCs/>
          <w:u w:val="single"/>
        </w:rPr>
        <w:t xml:space="preserve">MANUFACTURING </w:t>
      </w:r>
    </w:p>
    <w:p w:rsidR="0007021D" w:rsidRPr="005E3725" w:rsidRDefault="0007021D" w:rsidP="0007021D">
      <w:pPr>
        <w:spacing w:after="200" w:line="276" w:lineRule="auto"/>
        <w:ind w:left="1800" w:hanging="1800"/>
        <w:rPr>
          <w:rFonts w:ascii="Book Antiqua" w:hAnsi="Book Antiqua"/>
          <w:sz w:val="2"/>
        </w:rPr>
      </w:pPr>
      <w:r w:rsidRPr="005E3725">
        <w:rPr>
          <w:rFonts w:ascii="Book Antiqua" w:hAnsi="Book Antiqua"/>
          <w:sz w:val="2"/>
        </w:rPr>
        <w:t>[[</w:t>
      </w:r>
    </w:p>
    <w:p w:rsidR="0007021D" w:rsidRPr="005E3725" w:rsidRDefault="0007021D" w:rsidP="0007021D">
      <w:pPr>
        <w:spacing w:after="200" w:line="276" w:lineRule="auto"/>
        <w:ind w:left="450" w:firstLine="450"/>
        <w:jc w:val="both"/>
        <w:rPr>
          <w:rFonts w:ascii="Book Antiqua" w:hAnsi="Book Antiqua"/>
          <w:bCs/>
        </w:rPr>
      </w:pPr>
      <w:r w:rsidRPr="005E3725">
        <w:rPr>
          <w:rFonts w:ascii="Book Antiqua" w:hAnsi="Book Antiqua"/>
        </w:rPr>
        <w:t xml:space="preserve">     Under rule 67 of Medical Devices Rules, 2017,  manufacturing of medical devices may be outsourced to contract acceptor having valid establishment licence issued by MDB under these rules. For this purpose, MDB may determine conditions for such contract manufacturing. Furthermore, the contract acceptor shall also possess establishment licence issued by the MDB. Under Rule 63(3) of MDR, 2017, </w:t>
      </w:r>
      <w:r w:rsidRPr="005E3725">
        <w:rPr>
          <w:rFonts w:ascii="Book Antiqua" w:hAnsi="Book Antiqua"/>
          <w:bCs/>
        </w:rPr>
        <w:t xml:space="preserve">The Authority may, on the recommendation of MDB, amend Schedules A,B and D and the Forms so as to omit any entry therefrom, add any entry thereto or amend any entry therein. </w:t>
      </w:r>
    </w:p>
    <w:p w:rsidR="0007021D" w:rsidRPr="005E3725" w:rsidRDefault="0007021D" w:rsidP="0007021D">
      <w:pPr>
        <w:spacing w:after="200" w:line="276" w:lineRule="auto"/>
        <w:ind w:left="450" w:firstLine="450"/>
        <w:jc w:val="both"/>
        <w:rPr>
          <w:rFonts w:ascii="Book Antiqua" w:hAnsi="Book Antiqua"/>
          <w:bCs/>
        </w:rPr>
      </w:pPr>
      <w:r w:rsidRPr="005E3725">
        <w:rPr>
          <w:rFonts w:ascii="Book Antiqua" w:hAnsi="Book Antiqua"/>
          <w:bCs/>
        </w:rPr>
        <w:t xml:space="preserve">      Therefore, a Form namely, </w:t>
      </w:r>
      <w:r w:rsidRPr="005E3725">
        <w:rPr>
          <w:rFonts w:ascii="Book Antiqua" w:hAnsi="Book Antiqua"/>
          <w:b/>
          <w:bCs/>
        </w:rPr>
        <w:t>“Form-8B” Certificate of Enlistment  or Registration of a medical device or accessory or component for contract manufacturing</w:t>
      </w:r>
      <w:r w:rsidRPr="005E3725">
        <w:rPr>
          <w:rFonts w:ascii="Book Antiqua" w:hAnsi="Book Antiqua"/>
          <w:bCs/>
        </w:rPr>
        <w:t xml:space="preserve"> is placed before the MDB for consideration (Annexure II). </w:t>
      </w:r>
    </w:p>
    <w:p w:rsidR="004F423F" w:rsidRPr="005E3725" w:rsidRDefault="004F423F" w:rsidP="004F423F">
      <w:pPr>
        <w:spacing w:after="200" w:line="276" w:lineRule="auto"/>
        <w:ind w:left="1170" w:hanging="1170"/>
        <w:jc w:val="both"/>
        <w:rPr>
          <w:rFonts w:ascii="Book Antiqua" w:hAnsi="Book Antiqua"/>
          <w:bCs/>
        </w:rPr>
      </w:pPr>
      <w:r w:rsidRPr="005E3725">
        <w:rPr>
          <w:rFonts w:ascii="Book Antiqua" w:hAnsi="Book Antiqua"/>
          <w:b/>
          <w:bCs/>
        </w:rPr>
        <w:t>Decision:</w:t>
      </w:r>
      <w:r w:rsidRPr="005E3725">
        <w:rPr>
          <w:rFonts w:ascii="Book Antiqua" w:hAnsi="Book Antiqua"/>
          <w:bCs/>
        </w:rPr>
        <w:t xml:space="preserve"> The Board was of the opinion that the Division should focus on Enlistment  or Registration of medical devices for import and local manufacture and deferred the matter of formulation of Enlistment or Registration form for Contract Manaufacturing of medical devices. </w:t>
      </w:r>
    </w:p>
    <w:p w:rsidR="0007021D" w:rsidRPr="005E3725" w:rsidRDefault="00DC2944" w:rsidP="008B5B6C">
      <w:pPr>
        <w:ind w:right="-120"/>
        <w:jc w:val="both"/>
        <w:rPr>
          <w:rFonts w:ascii="Book Antiqua" w:hAnsi="Book Antiqua"/>
          <w:b/>
          <w:bCs/>
          <w:u w:val="single"/>
        </w:rPr>
      </w:pPr>
      <w:r w:rsidRPr="005E3725">
        <w:rPr>
          <w:rFonts w:ascii="Book Antiqua" w:hAnsi="Book Antiqua"/>
          <w:b/>
        </w:rPr>
        <w:t xml:space="preserve">Agenda Item  </w:t>
      </w:r>
      <w:r w:rsidR="007E22B5" w:rsidRPr="005E3725">
        <w:rPr>
          <w:rFonts w:ascii="Book Antiqua" w:hAnsi="Book Antiqua"/>
          <w:b/>
        </w:rPr>
        <w:t>X</w:t>
      </w:r>
      <w:r w:rsidRPr="005E3725">
        <w:rPr>
          <w:rFonts w:ascii="Book Antiqua" w:hAnsi="Book Antiqua"/>
          <w:b/>
        </w:rPr>
        <w:t>III</w:t>
      </w:r>
      <w:r w:rsidR="0007021D" w:rsidRPr="005E3725">
        <w:rPr>
          <w:rFonts w:ascii="Book Antiqua" w:hAnsi="Book Antiqua"/>
          <w:b/>
        </w:rPr>
        <w:t>:</w:t>
      </w:r>
      <w:r w:rsidR="0007021D" w:rsidRPr="005E3725">
        <w:rPr>
          <w:rFonts w:ascii="Book Antiqua" w:hAnsi="Book Antiqua"/>
        </w:rPr>
        <w:tab/>
      </w:r>
      <w:r w:rsidR="0007021D" w:rsidRPr="005E3725">
        <w:rPr>
          <w:rFonts w:ascii="Book Antiqua" w:hAnsi="Book Antiqua"/>
          <w:b/>
          <w:bCs/>
          <w:u w:val="single"/>
        </w:rPr>
        <w:t xml:space="preserve">CERTIFICATE OF ENLISTMENT  OR REGISTRATION OF A MEDICAL </w:t>
      </w:r>
      <w:r w:rsidR="0007021D" w:rsidRPr="005E3725">
        <w:rPr>
          <w:rFonts w:ascii="Book Antiqua" w:hAnsi="Book Antiqua"/>
          <w:b/>
          <w:bCs/>
        </w:rPr>
        <w:tab/>
      </w:r>
      <w:r w:rsidR="0007021D" w:rsidRPr="005E3725">
        <w:rPr>
          <w:rFonts w:ascii="Book Antiqua" w:hAnsi="Book Antiqua"/>
          <w:b/>
          <w:bCs/>
        </w:rPr>
        <w:tab/>
      </w:r>
      <w:r w:rsidR="0007021D" w:rsidRPr="005E3725">
        <w:rPr>
          <w:rFonts w:ascii="Book Antiqua" w:hAnsi="Book Antiqua"/>
          <w:b/>
          <w:bCs/>
        </w:rPr>
        <w:tab/>
      </w:r>
      <w:r w:rsidR="0007021D" w:rsidRPr="005E3725">
        <w:rPr>
          <w:rFonts w:ascii="Book Antiqua" w:hAnsi="Book Antiqua"/>
          <w:b/>
          <w:bCs/>
          <w:u w:val="single"/>
        </w:rPr>
        <w:t xml:space="preserve">DEVICE OR ACCESSORY OR COMPONENT FOR EXPORT PURPOSE </w:t>
      </w:r>
      <w:r w:rsidR="0007021D" w:rsidRPr="005E3725">
        <w:rPr>
          <w:rFonts w:ascii="Book Antiqua" w:hAnsi="Book Antiqua"/>
          <w:b/>
          <w:bCs/>
        </w:rPr>
        <w:tab/>
      </w:r>
      <w:r w:rsidR="0007021D" w:rsidRPr="005E3725">
        <w:rPr>
          <w:rFonts w:ascii="Book Antiqua" w:hAnsi="Book Antiqua"/>
          <w:b/>
          <w:bCs/>
        </w:rPr>
        <w:tab/>
      </w:r>
      <w:r w:rsidR="0007021D" w:rsidRPr="005E3725">
        <w:rPr>
          <w:rFonts w:ascii="Book Antiqua" w:hAnsi="Book Antiqua"/>
          <w:b/>
          <w:bCs/>
        </w:rPr>
        <w:tab/>
      </w:r>
      <w:r w:rsidR="0007021D" w:rsidRPr="005E3725">
        <w:rPr>
          <w:rFonts w:ascii="Book Antiqua" w:hAnsi="Book Antiqua"/>
          <w:b/>
          <w:bCs/>
          <w:u w:val="single"/>
        </w:rPr>
        <w:t>ONLY</w:t>
      </w:r>
    </w:p>
    <w:p w:rsidR="0007021D" w:rsidRPr="005E3725" w:rsidRDefault="0007021D" w:rsidP="0007021D">
      <w:pPr>
        <w:spacing w:after="200" w:line="276" w:lineRule="auto"/>
        <w:ind w:left="450" w:firstLine="450"/>
        <w:jc w:val="both"/>
        <w:rPr>
          <w:rFonts w:ascii="Book Antiqua" w:hAnsi="Book Antiqua"/>
          <w:sz w:val="4"/>
        </w:rPr>
      </w:pPr>
    </w:p>
    <w:p w:rsidR="0007021D" w:rsidRPr="005E3725" w:rsidRDefault="0007021D" w:rsidP="0007021D">
      <w:pPr>
        <w:spacing w:after="200" w:line="276" w:lineRule="auto"/>
        <w:ind w:left="450" w:firstLine="450"/>
        <w:jc w:val="both"/>
        <w:rPr>
          <w:rFonts w:ascii="Book Antiqua" w:hAnsi="Book Antiqua"/>
          <w:bCs/>
        </w:rPr>
      </w:pPr>
      <w:r w:rsidRPr="005E3725">
        <w:rPr>
          <w:rFonts w:ascii="Book Antiqua" w:hAnsi="Book Antiqua"/>
        </w:rPr>
        <w:t xml:space="preserve">     Under rule 15 of Medical Devices Rules, 2017, manufacturers may apply for enlistment or registration  of medical devices for export purpose. Form-8 is provided for enlistment or registration of locally manufacture of medical devices. </w:t>
      </w:r>
      <w:r w:rsidR="000077A7" w:rsidRPr="005E3725">
        <w:rPr>
          <w:rFonts w:ascii="Book Antiqua" w:hAnsi="Book Antiqua"/>
        </w:rPr>
        <w:t>However</w:t>
      </w:r>
      <w:r w:rsidRPr="005E3725">
        <w:rPr>
          <w:rFonts w:ascii="Book Antiqua" w:hAnsi="Book Antiqua"/>
        </w:rPr>
        <w:t xml:space="preserve">, it does not provide option for export only medical devices enlistment or registration . Under Rule 63(3) of MDR, 2017, </w:t>
      </w:r>
      <w:r w:rsidRPr="005E3725">
        <w:rPr>
          <w:rFonts w:ascii="Book Antiqua" w:hAnsi="Book Antiqua"/>
          <w:bCs/>
        </w:rPr>
        <w:t xml:space="preserve">The Authority may, on the recommendation of MDB, amend Schedules A,B and D and the Forms so as to omit any entry therefrom, add any entry thereto or amend any entry therein. </w:t>
      </w:r>
    </w:p>
    <w:p w:rsidR="0007021D" w:rsidRPr="005E3725" w:rsidRDefault="0007021D" w:rsidP="0007021D">
      <w:pPr>
        <w:spacing w:after="200" w:line="276" w:lineRule="auto"/>
        <w:ind w:left="450" w:firstLine="450"/>
        <w:jc w:val="both"/>
        <w:rPr>
          <w:rFonts w:ascii="Book Antiqua" w:hAnsi="Book Antiqua"/>
          <w:bCs/>
        </w:rPr>
      </w:pPr>
      <w:r w:rsidRPr="005E3725">
        <w:rPr>
          <w:rFonts w:ascii="Book Antiqua" w:hAnsi="Book Antiqua"/>
          <w:bCs/>
        </w:rPr>
        <w:t xml:space="preserve">      Therefore, a Form namely, </w:t>
      </w:r>
      <w:r w:rsidRPr="005E3725">
        <w:rPr>
          <w:rFonts w:ascii="Book Antiqua" w:hAnsi="Book Antiqua"/>
          <w:b/>
          <w:bCs/>
        </w:rPr>
        <w:t xml:space="preserve">“Form-8C Certificate of </w:t>
      </w:r>
      <w:r w:rsidR="000077A7" w:rsidRPr="005E3725">
        <w:rPr>
          <w:rFonts w:ascii="Book Antiqua" w:hAnsi="Book Antiqua"/>
          <w:b/>
          <w:bCs/>
        </w:rPr>
        <w:t>Enlistment or</w:t>
      </w:r>
      <w:r w:rsidRPr="005E3725">
        <w:rPr>
          <w:rFonts w:ascii="Book Antiqua" w:hAnsi="Book Antiqua"/>
          <w:b/>
          <w:bCs/>
        </w:rPr>
        <w:t xml:space="preserve"> Registration of a medical device or accessory or component for Export Purpose only</w:t>
      </w:r>
      <w:r w:rsidR="000077A7" w:rsidRPr="005E3725">
        <w:rPr>
          <w:rFonts w:ascii="Book Antiqua" w:hAnsi="Book Antiqua"/>
          <w:b/>
          <w:bCs/>
        </w:rPr>
        <w:t xml:space="preserve">” </w:t>
      </w:r>
      <w:r w:rsidR="000077A7" w:rsidRPr="005E3725">
        <w:rPr>
          <w:rFonts w:ascii="Book Antiqua" w:hAnsi="Book Antiqua"/>
          <w:bCs/>
        </w:rPr>
        <w:t>is</w:t>
      </w:r>
      <w:r w:rsidRPr="005E3725">
        <w:rPr>
          <w:rFonts w:ascii="Book Antiqua" w:hAnsi="Book Antiqua"/>
          <w:bCs/>
        </w:rPr>
        <w:t xml:space="preserve"> placed before the MDB for consideration. (Annexure III)</w:t>
      </w:r>
      <w:r w:rsidR="004F423F" w:rsidRPr="005E3725">
        <w:rPr>
          <w:rFonts w:ascii="Book Antiqua" w:hAnsi="Book Antiqua"/>
          <w:bCs/>
        </w:rPr>
        <w:t>.</w:t>
      </w:r>
    </w:p>
    <w:p w:rsidR="004F423F" w:rsidRPr="005E3725" w:rsidRDefault="004F423F" w:rsidP="004F423F">
      <w:pPr>
        <w:spacing w:after="200" w:line="276" w:lineRule="auto"/>
        <w:ind w:left="1260" w:hanging="1260"/>
        <w:jc w:val="both"/>
        <w:rPr>
          <w:rFonts w:ascii="Book Antiqua" w:hAnsi="Book Antiqua"/>
          <w:bCs/>
        </w:rPr>
      </w:pPr>
      <w:r w:rsidRPr="005E3725">
        <w:rPr>
          <w:rFonts w:ascii="Book Antiqua" w:hAnsi="Book Antiqua"/>
          <w:b/>
          <w:bCs/>
        </w:rPr>
        <w:t xml:space="preserve">Decision:    </w:t>
      </w:r>
      <w:r w:rsidRPr="005E3725">
        <w:rPr>
          <w:rFonts w:ascii="Book Antiqua" w:hAnsi="Book Antiqua"/>
          <w:bCs/>
        </w:rPr>
        <w:t xml:space="preserve">The Board approved the form and recommended the Authority for the approval of </w:t>
      </w:r>
      <w:r w:rsidRPr="005E3725">
        <w:rPr>
          <w:rFonts w:ascii="Book Antiqua" w:hAnsi="Book Antiqua"/>
          <w:b/>
          <w:bCs/>
        </w:rPr>
        <w:t>“Form-8C Certificate of Enlistment or Registration of a medical device or accessory or component for Export Purpose only.</w:t>
      </w:r>
    </w:p>
    <w:p w:rsidR="0007021D" w:rsidRPr="005E3725" w:rsidRDefault="0007021D" w:rsidP="0007021D">
      <w:pPr>
        <w:jc w:val="center"/>
        <w:rPr>
          <w:rFonts w:ascii="Book Antiqua" w:hAnsi="Book Antiqua"/>
          <w:b/>
          <w:bCs/>
        </w:rPr>
      </w:pPr>
    </w:p>
    <w:p w:rsidR="0007021D" w:rsidRPr="005E3725" w:rsidRDefault="0007021D" w:rsidP="00B92CE3">
      <w:pPr>
        <w:ind w:left="2694" w:right="-120" w:hanging="2244"/>
        <w:jc w:val="both"/>
        <w:rPr>
          <w:rFonts w:ascii="Book Antiqua" w:hAnsi="Book Antiqua"/>
          <w:b/>
          <w:bCs/>
          <w:u w:val="single"/>
        </w:rPr>
      </w:pPr>
      <w:r w:rsidRPr="005E3725">
        <w:rPr>
          <w:rFonts w:ascii="Book Antiqua" w:hAnsi="Book Antiqua"/>
          <w:b/>
        </w:rPr>
        <w:t>Agenda Item</w:t>
      </w:r>
      <w:r w:rsidR="007E22B5" w:rsidRPr="005E3725">
        <w:rPr>
          <w:rFonts w:ascii="Book Antiqua" w:hAnsi="Book Antiqua"/>
          <w:b/>
        </w:rPr>
        <w:t xml:space="preserve"> </w:t>
      </w:r>
      <w:r w:rsidRPr="005E3725">
        <w:rPr>
          <w:rFonts w:ascii="Book Antiqua" w:hAnsi="Book Antiqua"/>
          <w:b/>
        </w:rPr>
        <w:t>X</w:t>
      </w:r>
      <w:r w:rsidR="00DC2944" w:rsidRPr="005E3725">
        <w:rPr>
          <w:rFonts w:ascii="Book Antiqua" w:hAnsi="Book Antiqua"/>
          <w:b/>
        </w:rPr>
        <w:t>IV</w:t>
      </w:r>
      <w:r w:rsidRPr="005E3725">
        <w:rPr>
          <w:rFonts w:ascii="Book Antiqua" w:hAnsi="Book Antiqua"/>
          <w:b/>
        </w:rPr>
        <w:t xml:space="preserve"> :</w:t>
      </w:r>
      <w:r w:rsidRPr="005E3725">
        <w:rPr>
          <w:rFonts w:ascii="Book Antiqua" w:hAnsi="Book Antiqua"/>
        </w:rPr>
        <w:tab/>
      </w:r>
      <w:r w:rsidRPr="005E3725">
        <w:rPr>
          <w:rFonts w:ascii="Book Antiqua" w:hAnsi="Book Antiqua"/>
          <w:b/>
          <w:bCs/>
          <w:u w:val="single"/>
        </w:rPr>
        <w:t xml:space="preserve">INSPECTION BOOK FOR MANUFACTURER OF LOCAL </w:t>
      </w:r>
      <w:r w:rsidR="00DC2944" w:rsidRPr="005E3725">
        <w:rPr>
          <w:rFonts w:ascii="Book Antiqua" w:hAnsi="Book Antiqua"/>
          <w:b/>
          <w:bCs/>
          <w:u w:val="single"/>
        </w:rPr>
        <w:t xml:space="preserve"> </w:t>
      </w:r>
      <w:r w:rsidRPr="005E3725">
        <w:rPr>
          <w:rFonts w:ascii="Book Antiqua" w:hAnsi="Book Antiqua"/>
          <w:b/>
          <w:bCs/>
          <w:u w:val="single"/>
        </w:rPr>
        <w:t>MANUFACTURER AND IMPORTERS</w:t>
      </w:r>
    </w:p>
    <w:p w:rsidR="0007021D" w:rsidRPr="005E3725" w:rsidRDefault="0007021D" w:rsidP="0007021D">
      <w:pPr>
        <w:ind w:left="450" w:right="-120" w:hanging="1800"/>
        <w:jc w:val="both"/>
        <w:rPr>
          <w:rFonts w:ascii="Book Antiqua" w:hAnsi="Book Antiqua"/>
          <w:b/>
          <w:bCs/>
          <w:u w:val="single"/>
        </w:rPr>
      </w:pPr>
    </w:p>
    <w:p w:rsidR="0007021D" w:rsidRPr="005E3725" w:rsidRDefault="0007021D" w:rsidP="00A75B5F">
      <w:pPr>
        <w:pStyle w:val="Default"/>
        <w:jc w:val="both"/>
        <w:rPr>
          <w:rFonts w:ascii="Book Antiqua" w:hAnsi="Book Antiqua"/>
          <w:color w:val="auto"/>
        </w:rPr>
      </w:pPr>
      <w:r w:rsidRPr="005E3725">
        <w:rPr>
          <w:rFonts w:ascii="Book Antiqua" w:hAnsi="Book Antiqua"/>
          <w:b/>
          <w:bCs/>
          <w:color w:val="auto"/>
        </w:rPr>
        <w:tab/>
      </w:r>
      <w:r w:rsidRPr="005E3725">
        <w:rPr>
          <w:rFonts w:ascii="Book Antiqua" w:hAnsi="Book Antiqua"/>
          <w:bCs/>
          <w:color w:val="auto"/>
        </w:rPr>
        <w:t xml:space="preserve">Under Rule 6(2)(b) of Medical Devices Rules, 2017 </w:t>
      </w:r>
      <w:r w:rsidRPr="005E3725">
        <w:rPr>
          <w:rFonts w:ascii="Book Antiqua" w:hAnsi="Book Antiqua"/>
          <w:color w:val="auto"/>
        </w:rPr>
        <w:t>the licensee shall maintain the inspection book provided by the MDB at the time of the issuance of the licence on which a member of the MDB or an Inspector shall record proceedings of each of his visit, his comments and the defect or irregularities noticed, if any, by him and such inspection book shall be signed by him as well as the licensee or his authorized agent. In case any defect or irregularity is recorded in the inspection book, the licensee shall take steps to remove such defect or irregularity.</w:t>
      </w:r>
    </w:p>
    <w:p w:rsidR="0007021D" w:rsidRPr="005E3725" w:rsidRDefault="0007021D" w:rsidP="0007021D">
      <w:pPr>
        <w:pStyle w:val="Default"/>
        <w:ind w:left="450"/>
        <w:jc w:val="both"/>
        <w:rPr>
          <w:rFonts w:ascii="Book Antiqua" w:hAnsi="Book Antiqua"/>
          <w:color w:val="auto"/>
        </w:rPr>
      </w:pPr>
    </w:p>
    <w:p w:rsidR="00564995" w:rsidRPr="005E3725" w:rsidRDefault="0007021D" w:rsidP="0007021D">
      <w:pPr>
        <w:spacing w:line="360" w:lineRule="auto"/>
        <w:jc w:val="both"/>
        <w:rPr>
          <w:rFonts w:ascii="Book Antiqua" w:hAnsi="Book Antiqua"/>
        </w:rPr>
      </w:pPr>
      <w:r w:rsidRPr="005E3725">
        <w:rPr>
          <w:rFonts w:ascii="Book Antiqua" w:hAnsi="Book Antiqua"/>
        </w:rPr>
        <w:t xml:space="preserve">For this purpose a draft design of Inspection book is place below for consideration of the MDB. </w:t>
      </w:r>
      <w:r w:rsidR="008205F5" w:rsidRPr="005E3725">
        <w:rPr>
          <w:rFonts w:ascii="Book Antiqua" w:hAnsi="Book Antiqua"/>
        </w:rPr>
        <w:t xml:space="preserve">  </w:t>
      </w:r>
      <w:r w:rsidRPr="005E3725">
        <w:rPr>
          <w:rFonts w:ascii="Book Antiqua" w:hAnsi="Book Antiqua"/>
        </w:rPr>
        <w:t>(Annexure IV)</w:t>
      </w:r>
      <w:r w:rsidR="004F423F" w:rsidRPr="005E3725">
        <w:rPr>
          <w:rFonts w:ascii="Book Antiqua" w:hAnsi="Book Antiqua"/>
        </w:rPr>
        <w:t>.</w:t>
      </w:r>
    </w:p>
    <w:p w:rsidR="000946A1" w:rsidRPr="005E3725" w:rsidRDefault="000946A1" w:rsidP="000946A1">
      <w:pPr>
        <w:spacing w:after="200"/>
        <w:ind w:left="1260" w:hanging="1260"/>
        <w:jc w:val="both"/>
        <w:rPr>
          <w:rFonts w:ascii="Book Antiqua" w:hAnsi="Book Antiqua"/>
          <w:b/>
          <w:bCs/>
          <w:sz w:val="12"/>
          <w:szCs w:val="12"/>
        </w:rPr>
      </w:pPr>
    </w:p>
    <w:p w:rsidR="004F423F" w:rsidRPr="005E3725" w:rsidRDefault="004F423F" w:rsidP="004F423F">
      <w:pPr>
        <w:spacing w:after="200" w:line="276" w:lineRule="auto"/>
        <w:ind w:left="1260" w:hanging="1260"/>
        <w:jc w:val="both"/>
        <w:rPr>
          <w:rFonts w:ascii="Book Antiqua" w:hAnsi="Book Antiqua"/>
          <w:bCs/>
        </w:rPr>
      </w:pPr>
      <w:r w:rsidRPr="005E3725">
        <w:rPr>
          <w:rFonts w:ascii="Book Antiqua" w:hAnsi="Book Antiqua"/>
          <w:b/>
          <w:bCs/>
        </w:rPr>
        <w:t xml:space="preserve">Decision:    </w:t>
      </w:r>
      <w:r w:rsidRPr="005E3725">
        <w:rPr>
          <w:rFonts w:ascii="Book Antiqua" w:hAnsi="Book Antiqua"/>
          <w:b/>
        </w:rPr>
        <w:t>The Board approved the format</w:t>
      </w:r>
      <w:r w:rsidR="0016403E" w:rsidRPr="005E3725">
        <w:rPr>
          <w:rFonts w:ascii="Book Antiqua" w:hAnsi="Book Antiqua"/>
          <w:b/>
        </w:rPr>
        <w:t xml:space="preserve">/design of </w:t>
      </w:r>
      <w:r w:rsidRPr="005E3725">
        <w:rPr>
          <w:rFonts w:ascii="Book Antiqua" w:hAnsi="Book Antiqua"/>
          <w:b/>
        </w:rPr>
        <w:t>inspection book.</w:t>
      </w:r>
      <w:r w:rsidRPr="005E3725">
        <w:rPr>
          <w:rFonts w:ascii="Book Antiqua" w:hAnsi="Book Antiqua"/>
          <w:bCs/>
        </w:rPr>
        <w:t xml:space="preserve"> </w:t>
      </w:r>
    </w:p>
    <w:p w:rsidR="000946A1" w:rsidRPr="005E3725" w:rsidRDefault="000946A1" w:rsidP="000946A1">
      <w:pPr>
        <w:ind w:left="1985" w:hanging="1985"/>
        <w:jc w:val="both"/>
        <w:rPr>
          <w:rFonts w:ascii="Book Antiqua" w:hAnsi="Book Antiqua"/>
          <w:b/>
          <w:bCs/>
        </w:rPr>
      </w:pPr>
    </w:p>
    <w:p w:rsidR="004F423F" w:rsidRPr="005E3725" w:rsidRDefault="009E16D9" w:rsidP="000946A1">
      <w:pPr>
        <w:ind w:left="1985" w:hanging="1985"/>
        <w:jc w:val="both"/>
        <w:rPr>
          <w:rFonts w:ascii="Book Antiqua" w:hAnsi="Book Antiqua"/>
          <w:b/>
          <w:bCs/>
          <w:u w:val="single"/>
        </w:rPr>
      </w:pPr>
      <w:r w:rsidRPr="005E3725">
        <w:rPr>
          <w:rFonts w:ascii="Book Antiqua" w:hAnsi="Book Antiqua"/>
          <w:b/>
          <w:bCs/>
        </w:rPr>
        <w:t xml:space="preserve">ITEM NO.  </w:t>
      </w:r>
      <w:r w:rsidR="00DC2944" w:rsidRPr="005E3725">
        <w:rPr>
          <w:rFonts w:ascii="Book Antiqua" w:hAnsi="Book Antiqua"/>
          <w:b/>
          <w:bCs/>
        </w:rPr>
        <w:t xml:space="preserve">XV:  </w:t>
      </w:r>
      <w:r w:rsidR="00DC2944" w:rsidRPr="005E3725">
        <w:rPr>
          <w:rFonts w:ascii="Book Antiqua" w:hAnsi="Book Antiqua"/>
          <w:b/>
          <w:bCs/>
          <w:u w:val="single"/>
        </w:rPr>
        <w:t>POWER DELEGATION:</w:t>
      </w:r>
      <w:r w:rsidR="00DC2944" w:rsidRPr="005E3725">
        <w:rPr>
          <w:rFonts w:ascii="Book Antiqua" w:hAnsi="Book Antiqua"/>
          <w:b/>
          <w:bCs/>
        </w:rPr>
        <w:t xml:space="preserve"> </w:t>
      </w:r>
      <w:r w:rsidRPr="005E3725">
        <w:rPr>
          <w:rFonts w:ascii="Book Antiqua" w:hAnsi="Book Antiqua"/>
          <w:b/>
          <w:bCs/>
          <w:u w:val="single"/>
        </w:rPr>
        <w:t>C</w:t>
      </w:r>
      <w:r w:rsidR="00DC2944" w:rsidRPr="005E3725">
        <w:rPr>
          <w:rFonts w:ascii="Book Antiqua" w:hAnsi="Book Antiqua"/>
          <w:b/>
          <w:bCs/>
          <w:u w:val="single"/>
        </w:rPr>
        <w:t>OSTITUTION OF PANEL FOR LOCAL AND FOREIGN INSPECTIONS AND MINOR CORRECTIONS</w:t>
      </w:r>
    </w:p>
    <w:p w:rsidR="006C08C3" w:rsidRPr="005E3725" w:rsidRDefault="00DC2944" w:rsidP="001B0650">
      <w:pPr>
        <w:spacing w:line="360" w:lineRule="auto"/>
        <w:ind w:left="1985" w:hanging="1985"/>
        <w:jc w:val="both"/>
        <w:rPr>
          <w:rFonts w:ascii="Book Antiqua" w:hAnsi="Book Antiqua"/>
        </w:rPr>
      </w:pPr>
      <w:r w:rsidRPr="005E3725">
        <w:rPr>
          <w:rFonts w:ascii="Book Antiqua" w:hAnsi="Book Antiqua"/>
        </w:rPr>
        <w:tab/>
      </w:r>
    </w:p>
    <w:p w:rsidR="00DC2944" w:rsidRPr="005E3725" w:rsidRDefault="006C08C3" w:rsidP="00B92CE3">
      <w:pPr>
        <w:spacing w:line="360" w:lineRule="auto"/>
        <w:jc w:val="both"/>
        <w:rPr>
          <w:rFonts w:ascii="Book Antiqua" w:hAnsi="Book Antiqua"/>
        </w:rPr>
      </w:pPr>
      <w:r w:rsidRPr="005E3725">
        <w:rPr>
          <w:rFonts w:ascii="Book Antiqua" w:hAnsi="Book Antiqua"/>
        </w:rPr>
        <w:tab/>
        <w:t xml:space="preserve">                 </w:t>
      </w:r>
      <w:r w:rsidR="00DC2944" w:rsidRPr="005E3725">
        <w:rPr>
          <w:rFonts w:ascii="Book Antiqua" w:hAnsi="Book Antiqua"/>
        </w:rPr>
        <w:t>The Board in its</w:t>
      </w:r>
      <w:r w:rsidR="001B0650" w:rsidRPr="005E3725">
        <w:rPr>
          <w:rFonts w:ascii="Book Antiqua" w:hAnsi="Book Antiqua"/>
        </w:rPr>
        <w:t xml:space="preserve"> 8</w:t>
      </w:r>
      <w:r w:rsidR="001B0650" w:rsidRPr="005E3725">
        <w:rPr>
          <w:rFonts w:ascii="Book Antiqua" w:hAnsi="Book Antiqua"/>
          <w:vertAlign w:val="superscript"/>
        </w:rPr>
        <w:t>th</w:t>
      </w:r>
      <w:r w:rsidR="001B0650" w:rsidRPr="005E3725">
        <w:rPr>
          <w:rFonts w:ascii="Book Antiqua" w:hAnsi="Book Antiqua"/>
        </w:rPr>
        <w:t xml:space="preserve"> </w:t>
      </w:r>
      <w:r w:rsidR="00DC2944" w:rsidRPr="005E3725">
        <w:rPr>
          <w:rFonts w:ascii="Book Antiqua" w:hAnsi="Book Antiqua"/>
        </w:rPr>
        <w:t xml:space="preserve">meting held on </w:t>
      </w:r>
      <w:r w:rsidR="001B0650" w:rsidRPr="005E3725">
        <w:rPr>
          <w:rFonts w:ascii="Book Antiqua" w:hAnsi="Book Antiqua"/>
        </w:rPr>
        <w:t>13</w:t>
      </w:r>
      <w:r w:rsidR="001B0650" w:rsidRPr="005E3725">
        <w:rPr>
          <w:rFonts w:ascii="Book Antiqua" w:hAnsi="Book Antiqua"/>
          <w:vertAlign w:val="superscript"/>
        </w:rPr>
        <w:t>th</w:t>
      </w:r>
      <w:r w:rsidR="001B0650" w:rsidRPr="005E3725">
        <w:rPr>
          <w:rFonts w:ascii="Book Antiqua" w:hAnsi="Book Antiqua"/>
        </w:rPr>
        <w:t xml:space="preserve"> February, 2018 </w:t>
      </w:r>
      <w:r w:rsidR="00DC2944" w:rsidRPr="005E3725">
        <w:rPr>
          <w:rFonts w:ascii="Book Antiqua" w:hAnsi="Book Antiqua"/>
        </w:rPr>
        <w:t xml:space="preserve"> and in its 10</w:t>
      </w:r>
      <w:r w:rsidR="00DC2944" w:rsidRPr="005E3725">
        <w:rPr>
          <w:rFonts w:ascii="Book Antiqua" w:hAnsi="Book Antiqua"/>
          <w:vertAlign w:val="superscript"/>
        </w:rPr>
        <w:t>th</w:t>
      </w:r>
      <w:r w:rsidR="00DC2944" w:rsidRPr="005E3725">
        <w:rPr>
          <w:rFonts w:ascii="Book Antiqua" w:hAnsi="Book Antiqua"/>
        </w:rPr>
        <w:t xml:space="preserve"> Meeting held on</w:t>
      </w:r>
      <w:r w:rsidR="001B0650" w:rsidRPr="005E3725">
        <w:rPr>
          <w:rFonts w:ascii="Book Antiqua" w:hAnsi="Book Antiqua"/>
        </w:rPr>
        <w:t xml:space="preserve"> 09-10-2018</w:t>
      </w:r>
      <w:r w:rsidR="00DC2944" w:rsidRPr="005E3725">
        <w:rPr>
          <w:rFonts w:ascii="Book Antiqua" w:hAnsi="Book Antiqua"/>
        </w:rPr>
        <w:t xml:space="preserve"> delegated its power to Director MDMC Division for constitution of panel for local and foreign inspectio</w:t>
      </w:r>
      <w:r w:rsidR="001B0650" w:rsidRPr="005E3725">
        <w:rPr>
          <w:rFonts w:ascii="Book Antiqua" w:hAnsi="Book Antiqua"/>
        </w:rPr>
        <w:t>ns and for minor corrections</w:t>
      </w:r>
      <w:r w:rsidR="001228C2" w:rsidRPr="005E3725">
        <w:rPr>
          <w:rFonts w:ascii="Book Antiqua" w:hAnsi="Book Antiqua"/>
        </w:rPr>
        <w:t xml:space="preserve"> respectively</w:t>
      </w:r>
      <w:r w:rsidR="001B0650" w:rsidRPr="005E3725">
        <w:rPr>
          <w:rFonts w:ascii="Book Antiqua" w:hAnsi="Book Antiqua"/>
        </w:rPr>
        <w:t>.</w:t>
      </w:r>
      <w:r w:rsidR="001228C2" w:rsidRPr="005E3725">
        <w:rPr>
          <w:rFonts w:ascii="Book Antiqua" w:hAnsi="Book Antiqua"/>
        </w:rPr>
        <w:t xml:space="preserve"> </w:t>
      </w:r>
      <w:r w:rsidR="00B92CE3" w:rsidRPr="005E3725">
        <w:rPr>
          <w:rFonts w:ascii="Book Antiqua" w:hAnsi="Book Antiqua"/>
        </w:rPr>
        <w:t xml:space="preserve">It was decided that the </w:t>
      </w:r>
      <w:r w:rsidR="001B0650" w:rsidRPr="005E3725">
        <w:rPr>
          <w:rFonts w:ascii="Book Antiqua" w:hAnsi="Book Antiqua"/>
        </w:rPr>
        <w:t xml:space="preserve">Secretary, MDB </w:t>
      </w:r>
      <w:r w:rsidR="00B92CE3" w:rsidRPr="005E3725">
        <w:rPr>
          <w:rFonts w:ascii="Book Antiqua" w:hAnsi="Book Antiqua"/>
        </w:rPr>
        <w:t xml:space="preserve">shall </w:t>
      </w:r>
      <w:r w:rsidR="001B0650" w:rsidRPr="005E3725">
        <w:rPr>
          <w:rFonts w:ascii="Book Antiqua" w:hAnsi="Book Antiqua"/>
        </w:rPr>
        <w:t xml:space="preserve">constitute panel for local and foreign inspections and amend minor corrections with </w:t>
      </w:r>
      <w:r w:rsidR="00B92CE3" w:rsidRPr="005E3725">
        <w:rPr>
          <w:rFonts w:ascii="Book Antiqua" w:hAnsi="Book Antiqua"/>
        </w:rPr>
        <w:t xml:space="preserve">the </w:t>
      </w:r>
      <w:r w:rsidR="001B0650" w:rsidRPr="005E3725">
        <w:rPr>
          <w:rFonts w:ascii="Book Antiqua" w:hAnsi="Book Antiqua"/>
        </w:rPr>
        <w:t xml:space="preserve">approval of CEO, DRAP. </w:t>
      </w:r>
    </w:p>
    <w:p w:rsidR="00E50AD5" w:rsidRPr="005E3725" w:rsidRDefault="00F20CB6">
      <w:pPr>
        <w:spacing w:line="360" w:lineRule="auto"/>
        <w:jc w:val="center"/>
        <w:rPr>
          <w:rFonts w:ascii="Book Antiqua" w:hAnsi="Book Antiqua" w:cstheme="majorBidi"/>
          <w:bCs/>
        </w:rPr>
      </w:pPr>
      <w:r w:rsidRPr="005E3725">
        <w:rPr>
          <w:rFonts w:ascii="Book Antiqua" w:hAnsi="Book Antiqua"/>
          <w:bCs/>
          <w:lang w:val="en-GB"/>
        </w:rPr>
        <w:t>===========</w:t>
      </w:r>
      <w:r w:rsidR="00A165F1" w:rsidRPr="005E3725">
        <w:rPr>
          <w:rFonts w:ascii="Book Antiqua" w:hAnsi="Book Antiqua"/>
          <w:bCs/>
        </w:rPr>
        <w:br w:type="page"/>
      </w:r>
    </w:p>
    <w:p w:rsidR="00C378DC" w:rsidRPr="005E3725" w:rsidRDefault="00FF544F">
      <w:pPr>
        <w:spacing w:line="360" w:lineRule="auto"/>
        <w:jc w:val="right"/>
        <w:rPr>
          <w:rFonts w:ascii="Book Antiqua" w:hAnsi="Book Antiqua"/>
        </w:rPr>
      </w:pPr>
      <w:r w:rsidRPr="005E3725">
        <w:rPr>
          <w:rFonts w:ascii="Book Antiqua" w:hAnsi="Book Antiqua"/>
          <w:b/>
          <w:u w:val="single"/>
        </w:rPr>
        <w:t>Annexure-I</w:t>
      </w:r>
    </w:p>
    <w:p w:rsidR="00FF544F" w:rsidRPr="005E3725" w:rsidRDefault="00FF544F" w:rsidP="00FF544F">
      <w:pPr>
        <w:jc w:val="center"/>
        <w:rPr>
          <w:rFonts w:ascii="Book Antiqua" w:hAnsi="Book Antiqua"/>
          <w:b/>
          <w:u w:val="single"/>
        </w:rPr>
      </w:pPr>
      <w:r w:rsidRPr="005E3725">
        <w:rPr>
          <w:rFonts w:ascii="Book Antiqua" w:hAnsi="Book Antiqua"/>
          <w:b/>
          <w:u w:val="single"/>
        </w:rPr>
        <w:t>LIST OF PROVISIONAL REGISTRATION OF MEDICAL DEVICES FOR IMPORT PROVIDED IN SCHEDULE-D OF MDR, 2017.</w:t>
      </w:r>
    </w:p>
    <w:p w:rsidR="00C378DC" w:rsidRPr="005E3725" w:rsidRDefault="00C378DC">
      <w:pPr>
        <w:jc w:val="center"/>
        <w:rPr>
          <w:rFonts w:ascii="Book Antiqua" w:hAnsi="Book Antiqua"/>
          <w:b/>
          <w:u w:val="single"/>
        </w:rPr>
      </w:pPr>
    </w:p>
    <w:p w:rsidR="009F3DF3" w:rsidRPr="005E3725" w:rsidRDefault="00A0477F">
      <w:pPr>
        <w:jc w:val="center"/>
        <w:rPr>
          <w:rFonts w:ascii="Book Antiqua" w:hAnsi="Book Antiqua"/>
          <w:b/>
          <w:u w:val="single"/>
        </w:rPr>
      </w:pPr>
      <w:r w:rsidRPr="005E3725">
        <w:rPr>
          <w:rFonts w:ascii="Book Antiqua" w:hAnsi="Book Antiqua"/>
          <w:b/>
          <w:u w:val="single"/>
        </w:rPr>
        <w:t xml:space="preserve">Issued after </w:t>
      </w:r>
      <w:r w:rsidR="005D3E5A" w:rsidRPr="005E3725">
        <w:rPr>
          <w:rFonts w:ascii="Book Antiqua" w:hAnsi="Book Antiqua"/>
          <w:b/>
          <w:u w:val="single"/>
        </w:rPr>
        <w:t>10</w:t>
      </w:r>
      <w:r w:rsidR="00B35D09" w:rsidRPr="005E3725">
        <w:rPr>
          <w:rFonts w:ascii="Book Antiqua" w:hAnsi="Book Antiqua"/>
          <w:b/>
          <w:u w:val="single"/>
          <w:vertAlign w:val="superscript"/>
        </w:rPr>
        <w:t>th</w:t>
      </w:r>
      <w:r w:rsidRPr="005E3725">
        <w:rPr>
          <w:rFonts w:ascii="Book Antiqua" w:hAnsi="Book Antiqua"/>
          <w:b/>
          <w:u w:val="single"/>
        </w:rPr>
        <w:t xml:space="preserve"> Meeting</w:t>
      </w:r>
    </w:p>
    <w:p w:rsidR="00A0477F" w:rsidRPr="005E3725" w:rsidRDefault="00A0477F" w:rsidP="00FF544F">
      <w:pPr>
        <w:jc w:val="center"/>
        <w:rPr>
          <w:rFonts w:ascii="Book Antiqua" w:hAnsi="Book Antiqua"/>
          <w:b/>
          <w:u w:val="single"/>
        </w:rPr>
      </w:pPr>
    </w:p>
    <w:tbl>
      <w:tblPr>
        <w:tblStyle w:val="TableGrid"/>
        <w:tblW w:w="10800" w:type="dxa"/>
        <w:tblLayout w:type="fixed"/>
        <w:tblLook w:val="04A0" w:firstRow="1" w:lastRow="0" w:firstColumn="1" w:lastColumn="0" w:noHBand="0" w:noVBand="1"/>
      </w:tblPr>
      <w:tblGrid>
        <w:gridCol w:w="580"/>
        <w:gridCol w:w="1468"/>
        <w:gridCol w:w="1276"/>
        <w:gridCol w:w="2221"/>
        <w:gridCol w:w="2137"/>
        <w:gridCol w:w="3118"/>
      </w:tblGrid>
      <w:tr w:rsidR="00FF544F" w:rsidRPr="005E3725" w:rsidTr="008B18EB">
        <w:tc>
          <w:tcPr>
            <w:tcW w:w="580" w:type="dxa"/>
          </w:tcPr>
          <w:p w:rsidR="00FF544F" w:rsidRPr="005E3725" w:rsidRDefault="00FF544F" w:rsidP="00FF544F">
            <w:pPr>
              <w:rPr>
                <w:rFonts w:ascii="Book Antiqua" w:hAnsi="Book Antiqua"/>
                <w:b/>
              </w:rPr>
            </w:pPr>
            <w:r w:rsidRPr="005E3725">
              <w:rPr>
                <w:rFonts w:ascii="Book Antiqua" w:hAnsi="Book Antiqua"/>
                <w:b/>
              </w:rPr>
              <w:t>S.#</w:t>
            </w:r>
          </w:p>
        </w:tc>
        <w:tc>
          <w:tcPr>
            <w:tcW w:w="1468" w:type="dxa"/>
          </w:tcPr>
          <w:p w:rsidR="00FF544F" w:rsidRPr="005E3725" w:rsidRDefault="00FF544F" w:rsidP="00FF544F">
            <w:pPr>
              <w:rPr>
                <w:rFonts w:ascii="Book Antiqua" w:hAnsi="Book Antiqua"/>
                <w:b/>
              </w:rPr>
            </w:pPr>
            <w:r w:rsidRPr="005E3725">
              <w:rPr>
                <w:rFonts w:ascii="Book Antiqua" w:hAnsi="Book Antiqua"/>
                <w:b/>
              </w:rPr>
              <w:t>PR.No.</w:t>
            </w:r>
          </w:p>
        </w:tc>
        <w:tc>
          <w:tcPr>
            <w:tcW w:w="1276" w:type="dxa"/>
          </w:tcPr>
          <w:p w:rsidR="00FF544F" w:rsidRPr="005E3725" w:rsidRDefault="00FF544F" w:rsidP="00FF544F">
            <w:pPr>
              <w:rPr>
                <w:rFonts w:ascii="Book Antiqua" w:hAnsi="Book Antiqua"/>
                <w:b/>
              </w:rPr>
            </w:pPr>
            <w:r w:rsidRPr="005E3725">
              <w:rPr>
                <w:rFonts w:ascii="Book Antiqua" w:hAnsi="Book Antiqua"/>
                <w:b/>
              </w:rPr>
              <w:t>Issue Date</w:t>
            </w:r>
          </w:p>
        </w:tc>
        <w:tc>
          <w:tcPr>
            <w:tcW w:w="2221" w:type="dxa"/>
          </w:tcPr>
          <w:p w:rsidR="00FF544F" w:rsidRPr="005E3725" w:rsidRDefault="00FF544F" w:rsidP="00FF544F">
            <w:pPr>
              <w:rPr>
                <w:rFonts w:ascii="Book Antiqua" w:hAnsi="Book Antiqua"/>
                <w:b/>
              </w:rPr>
            </w:pPr>
            <w:r w:rsidRPr="005E3725">
              <w:rPr>
                <w:rFonts w:ascii="Book Antiqua" w:hAnsi="Book Antiqua"/>
                <w:b/>
              </w:rPr>
              <w:t>Name of Importer</w:t>
            </w:r>
          </w:p>
        </w:tc>
        <w:tc>
          <w:tcPr>
            <w:tcW w:w="2137" w:type="dxa"/>
          </w:tcPr>
          <w:p w:rsidR="00FF544F" w:rsidRPr="005E3725" w:rsidRDefault="00FF544F" w:rsidP="00FF544F">
            <w:pPr>
              <w:rPr>
                <w:rFonts w:ascii="Book Antiqua" w:hAnsi="Book Antiqua"/>
                <w:b/>
              </w:rPr>
            </w:pPr>
            <w:r w:rsidRPr="005E3725">
              <w:rPr>
                <w:rFonts w:ascii="Book Antiqua" w:hAnsi="Book Antiqua"/>
                <w:b/>
              </w:rPr>
              <w:t>Product Name</w:t>
            </w:r>
          </w:p>
        </w:tc>
        <w:tc>
          <w:tcPr>
            <w:tcW w:w="3118" w:type="dxa"/>
          </w:tcPr>
          <w:p w:rsidR="00FF544F" w:rsidRPr="005E3725" w:rsidRDefault="00FF544F" w:rsidP="00FF544F">
            <w:pPr>
              <w:rPr>
                <w:rFonts w:ascii="Book Antiqua" w:hAnsi="Book Antiqua"/>
                <w:b/>
              </w:rPr>
            </w:pPr>
            <w:r w:rsidRPr="005E3725">
              <w:rPr>
                <w:rFonts w:ascii="Book Antiqua" w:hAnsi="Book Antiqua"/>
                <w:b/>
              </w:rPr>
              <w:t>Name of Manufacturer</w:t>
            </w:r>
          </w:p>
        </w:tc>
      </w:tr>
      <w:tr w:rsidR="005D3E5A" w:rsidRPr="005E3725" w:rsidTr="008B18EB">
        <w:tc>
          <w:tcPr>
            <w:tcW w:w="580" w:type="dxa"/>
          </w:tcPr>
          <w:p w:rsidR="005D3E5A" w:rsidRPr="005E3725" w:rsidRDefault="005D3E5A" w:rsidP="00311BA6">
            <w:pPr>
              <w:numPr>
                <w:ilvl w:val="0"/>
                <w:numId w:val="2"/>
              </w:numPr>
              <w:ind w:left="360"/>
              <w:rPr>
                <w:rFonts w:ascii="Book Antiqua" w:hAnsi="Book Antiqua"/>
                <w:b/>
              </w:rPr>
            </w:pPr>
          </w:p>
        </w:tc>
        <w:tc>
          <w:tcPr>
            <w:tcW w:w="1468" w:type="dxa"/>
          </w:tcPr>
          <w:p w:rsidR="005D3E5A" w:rsidRPr="005E3725" w:rsidRDefault="005D3E5A" w:rsidP="00FF544F">
            <w:pPr>
              <w:rPr>
                <w:rFonts w:ascii="Book Antiqua" w:hAnsi="Book Antiqua"/>
              </w:rPr>
            </w:pPr>
            <w:r w:rsidRPr="005E3725">
              <w:rPr>
                <w:rFonts w:ascii="Book Antiqua" w:hAnsi="Book Antiqua" w:cstheme="majorBidi"/>
              </w:rPr>
              <w:t>00599-PR-MD</w:t>
            </w:r>
          </w:p>
        </w:tc>
        <w:tc>
          <w:tcPr>
            <w:tcW w:w="1276" w:type="dxa"/>
          </w:tcPr>
          <w:p w:rsidR="005D3E5A" w:rsidRPr="005E3725" w:rsidRDefault="005D3E5A" w:rsidP="00FF544F">
            <w:pPr>
              <w:rPr>
                <w:rFonts w:ascii="Book Antiqua" w:hAnsi="Book Antiqua"/>
                <w:bCs/>
              </w:rPr>
            </w:pPr>
            <w:r w:rsidRPr="005E3725">
              <w:rPr>
                <w:rFonts w:ascii="Book Antiqua" w:hAnsi="Book Antiqua" w:cstheme="majorBidi"/>
                <w:bCs/>
              </w:rPr>
              <w:t>19-10-2018</w:t>
            </w:r>
          </w:p>
        </w:tc>
        <w:tc>
          <w:tcPr>
            <w:tcW w:w="2221" w:type="dxa"/>
          </w:tcPr>
          <w:p w:rsidR="005D3E5A" w:rsidRPr="005E3725" w:rsidRDefault="005D3E5A" w:rsidP="001E39A9">
            <w:pPr>
              <w:rPr>
                <w:rFonts w:ascii="Book Antiqua" w:hAnsi="Book Antiqua" w:cstheme="majorBidi"/>
              </w:rPr>
            </w:pPr>
            <w:r w:rsidRPr="005E3725">
              <w:rPr>
                <w:rFonts w:ascii="Book Antiqua" w:hAnsi="Book Antiqua" w:cstheme="majorBidi"/>
              </w:rPr>
              <w:t>M/s Ferozsons Laboratories Limited,</w:t>
            </w:r>
          </w:p>
          <w:p w:rsidR="005D3E5A" w:rsidRPr="005E3725" w:rsidRDefault="005D3E5A" w:rsidP="001E39A9">
            <w:pPr>
              <w:rPr>
                <w:rFonts w:ascii="Book Antiqua" w:hAnsi="Book Antiqua" w:cstheme="majorBidi"/>
              </w:rPr>
            </w:pPr>
            <w:r w:rsidRPr="005E3725">
              <w:rPr>
                <w:rFonts w:ascii="Book Antiqua" w:hAnsi="Book Antiqua" w:cstheme="majorBidi"/>
              </w:rPr>
              <w:t>P.O Ferozsons Amangarh,</w:t>
            </w:r>
          </w:p>
          <w:p w:rsidR="005D3E5A" w:rsidRPr="005E3725" w:rsidRDefault="005D3E5A" w:rsidP="001E39A9">
            <w:pPr>
              <w:rPr>
                <w:rFonts w:ascii="Book Antiqua" w:hAnsi="Book Antiqua" w:cstheme="majorBidi"/>
                <w:u w:val="single"/>
              </w:rPr>
            </w:pPr>
            <w:r w:rsidRPr="005E3725">
              <w:rPr>
                <w:rFonts w:ascii="Book Antiqua" w:hAnsi="Book Antiqua" w:cstheme="majorBidi"/>
                <w:u w:val="single"/>
              </w:rPr>
              <w:t>Nowshera, KPK.</w:t>
            </w:r>
          </w:p>
          <w:p w:rsidR="005D3E5A" w:rsidRPr="005E3725" w:rsidRDefault="005D3E5A" w:rsidP="00FF544F">
            <w:pPr>
              <w:rPr>
                <w:rFonts w:ascii="Book Antiqua" w:hAnsi="Book Antiqua"/>
                <w:bCs/>
              </w:rPr>
            </w:pPr>
          </w:p>
        </w:tc>
        <w:tc>
          <w:tcPr>
            <w:tcW w:w="2137" w:type="dxa"/>
          </w:tcPr>
          <w:p w:rsidR="005D3E5A" w:rsidRPr="005E3725" w:rsidRDefault="005D3E5A" w:rsidP="00FF544F">
            <w:pPr>
              <w:rPr>
                <w:rFonts w:ascii="Book Antiqua" w:hAnsi="Book Antiqua"/>
              </w:rPr>
            </w:pPr>
            <w:r w:rsidRPr="005E3725">
              <w:rPr>
                <w:rFonts w:ascii="Book Antiqua" w:hAnsi="Book Antiqua" w:cstheme="majorBidi"/>
              </w:rPr>
              <w:t xml:space="preserve">Comet </w:t>
            </w:r>
            <w:r w:rsidRPr="005E3725">
              <w:rPr>
                <w:rFonts w:ascii="Book Antiqua" w:hAnsi="Book Antiqua" w:cstheme="majorBidi"/>
                <w:vertAlign w:val="superscript"/>
              </w:rPr>
              <w:t>TM</w:t>
            </w:r>
            <w:r w:rsidRPr="005E3725">
              <w:rPr>
                <w:rFonts w:ascii="Book Antiqua" w:hAnsi="Book Antiqua" w:cstheme="majorBidi"/>
              </w:rPr>
              <w:t xml:space="preserve"> Pressure Guidewire</w:t>
            </w:r>
          </w:p>
        </w:tc>
        <w:tc>
          <w:tcPr>
            <w:tcW w:w="3118" w:type="dxa"/>
          </w:tcPr>
          <w:p w:rsidR="005D3E5A" w:rsidRPr="005E3725" w:rsidRDefault="005D3E5A" w:rsidP="001E39A9">
            <w:pPr>
              <w:ind w:left="12"/>
              <w:rPr>
                <w:rFonts w:ascii="Book Antiqua" w:hAnsi="Book Antiqua" w:cstheme="majorBidi"/>
                <w:bCs/>
              </w:rPr>
            </w:pPr>
            <w:r w:rsidRPr="005E3725">
              <w:rPr>
                <w:rFonts w:ascii="Book Antiqua" w:hAnsi="Book Antiqua" w:cstheme="majorBidi"/>
                <w:b/>
              </w:rPr>
              <w:t xml:space="preserve">Legal Manufacturer: </w:t>
            </w:r>
            <w:r w:rsidRPr="005E3725">
              <w:rPr>
                <w:rFonts w:ascii="Book Antiqua" w:hAnsi="Book Antiqua" w:cstheme="majorBidi"/>
                <w:bCs/>
              </w:rPr>
              <w:t>M/s Boston Scientific Corporation, 300 Boston Scientific Way, Marlborough, Massachusetts 01752 USA.</w:t>
            </w:r>
          </w:p>
          <w:p w:rsidR="005D3E5A" w:rsidRPr="005E3725" w:rsidRDefault="005D3E5A" w:rsidP="001E39A9">
            <w:pPr>
              <w:rPr>
                <w:rFonts w:ascii="Book Antiqua" w:hAnsi="Book Antiqua" w:cstheme="majorBidi"/>
                <w:bCs/>
              </w:rPr>
            </w:pPr>
          </w:p>
          <w:p w:rsidR="005D3E5A" w:rsidRPr="005E3725" w:rsidRDefault="005D3E5A" w:rsidP="001E39A9">
            <w:pPr>
              <w:rPr>
                <w:rFonts w:ascii="Book Antiqua" w:hAnsi="Book Antiqua" w:cstheme="majorBidi"/>
                <w:b/>
              </w:rPr>
            </w:pPr>
            <w:r w:rsidRPr="005E3725">
              <w:rPr>
                <w:rFonts w:ascii="Book Antiqua" w:hAnsi="Book Antiqua" w:cstheme="majorBidi"/>
                <w:b/>
              </w:rPr>
              <w:t>Manufacturing Site:</w:t>
            </w:r>
            <w:r w:rsidRPr="005E3725">
              <w:rPr>
                <w:rFonts w:ascii="Book Antiqua" w:hAnsi="Book Antiqua" w:cstheme="majorBidi"/>
                <w:b/>
              </w:rPr>
              <w:tab/>
            </w:r>
            <w:r w:rsidRPr="005E3725">
              <w:rPr>
                <w:rFonts w:ascii="Book Antiqua" w:hAnsi="Book Antiqua" w:cstheme="majorBidi"/>
                <w:bCs/>
              </w:rPr>
              <w:t>M/s Boston Scientific Corporation, Two Scimed Place, Maple Grove, MN 55311, USA.</w:t>
            </w:r>
          </w:p>
          <w:p w:rsidR="005D3E5A" w:rsidRPr="005E3725" w:rsidRDefault="005D3E5A" w:rsidP="00FF544F">
            <w:pPr>
              <w:rPr>
                <w:rFonts w:ascii="Book Antiqua" w:hAnsi="Book Antiqua"/>
              </w:rPr>
            </w:pPr>
          </w:p>
        </w:tc>
      </w:tr>
      <w:tr w:rsidR="005D3E5A" w:rsidRPr="005E3725" w:rsidTr="008B18EB">
        <w:tc>
          <w:tcPr>
            <w:tcW w:w="580" w:type="dxa"/>
          </w:tcPr>
          <w:p w:rsidR="005D3E5A" w:rsidRPr="005E3725" w:rsidRDefault="005D3E5A" w:rsidP="00311BA6">
            <w:pPr>
              <w:numPr>
                <w:ilvl w:val="0"/>
                <w:numId w:val="2"/>
              </w:numPr>
              <w:ind w:left="360"/>
              <w:rPr>
                <w:rFonts w:ascii="Book Antiqua" w:hAnsi="Book Antiqua"/>
                <w:b/>
              </w:rPr>
            </w:pPr>
          </w:p>
        </w:tc>
        <w:tc>
          <w:tcPr>
            <w:tcW w:w="1468" w:type="dxa"/>
          </w:tcPr>
          <w:p w:rsidR="005D3E5A" w:rsidRPr="005E3725" w:rsidRDefault="005D3E5A" w:rsidP="00FF544F">
            <w:pPr>
              <w:rPr>
                <w:rFonts w:ascii="Book Antiqua" w:hAnsi="Book Antiqua"/>
              </w:rPr>
            </w:pPr>
            <w:r w:rsidRPr="005E3725">
              <w:rPr>
                <w:rFonts w:ascii="Book Antiqua" w:hAnsi="Book Antiqua" w:cstheme="majorBidi"/>
              </w:rPr>
              <w:t>00600-PR-MD</w:t>
            </w:r>
          </w:p>
        </w:tc>
        <w:tc>
          <w:tcPr>
            <w:tcW w:w="1276" w:type="dxa"/>
          </w:tcPr>
          <w:p w:rsidR="005D3E5A" w:rsidRPr="005E3725" w:rsidRDefault="005D3E5A" w:rsidP="00FF544F">
            <w:pPr>
              <w:rPr>
                <w:rFonts w:ascii="Book Antiqua" w:hAnsi="Book Antiqua"/>
                <w:bCs/>
              </w:rPr>
            </w:pPr>
            <w:r w:rsidRPr="005E3725">
              <w:rPr>
                <w:rFonts w:ascii="Book Antiqua" w:hAnsi="Book Antiqua" w:cstheme="majorBidi"/>
                <w:bCs/>
              </w:rPr>
              <w:t>26-10-2018</w:t>
            </w:r>
          </w:p>
        </w:tc>
        <w:tc>
          <w:tcPr>
            <w:tcW w:w="2221" w:type="dxa"/>
          </w:tcPr>
          <w:p w:rsidR="005D3E5A" w:rsidRPr="005E3725" w:rsidRDefault="005D3E5A" w:rsidP="001E39A9">
            <w:pPr>
              <w:rPr>
                <w:rFonts w:ascii="Book Antiqua" w:hAnsi="Book Antiqua" w:cstheme="majorBidi"/>
              </w:rPr>
            </w:pPr>
            <w:r w:rsidRPr="005E3725">
              <w:rPr>
                <w:rFonts w:ascii="Book Antiqua" w:hAnsi="Book Antiqua" w:cstheme="majorBidi"/>
              </w:rPr>
              <w:t>M/s A.H Distributors,</w:t>
            </w:r>
          </w:p>
          <w:p w:rsidR="005D3E5A" w:rsidRPr="005E3725" w:rsidRDefault="005D3E5A" w:rsidP="001E39A9">
            <w:pPr>
              <w:rPr>
                <w:rFonts w:ascii="Book Antiqua" w:hAnsi="Book Antiqua" w:cstheme="majorBidi"/>
              </w:rPr>
            </w:pPr>
            <w:r w:rsidRPr="005E3725">
              <w:rPr>
                <w:rFonts w:ascii="Book Antiqua" w:hAnsi="Book Antiqua" w:cstheme="majorBidi"/>
              </w:rPr>
              <w:t>House No. CB-708, Lane No.5, Peshawar Road,</w:t>
            </w:r>
          </w:p>
          <w:p w:rsidR="005D3E5A" w:rsidRPr="005E3725" w:rsidRDefault="005D3E5A" w:rsidP="001E39A9">
            <w:pPr>
              <w:rPr>
                <w:rFonts w:ascii="Book Antiqua" w:hAnsi="Book Antiqua" w:cstheme="majorBidi"/>
                <w:u w:val="single"/>
              </w:rPr>
            </w:pPr>
            <w:r w:rsidRPr="005E3725">
              <w:rPr>
                <w:rFonts w:ascii="Book Antiqua" w:hAnsi="Book Antiqua" w:cstheme="majorBidi"/>
                <w:u w:val="single"/>
              </w:rPr>
              <w:t>Rawalpindi.</w:t>
            </w:r>
          </w:p>
          <w:p w:rsidR="005D3E5A" w:rsidRPr="005E3725" w:rsidRDefault="005D3E5A" w:rsidP="00FF544F">
            <w:pPr>
              <w:rPr>
                <w:rFonts w:ascii="Book Antiqua" w:hAnsi="Book Antiqua"/>
                <w:bCs/>
              </w:rPr>
            </w:pPr>
          </w:p>
        </w:tc>
        <w:tc>
          <w:tcPr>
            <w:tcW w:w="2137" w:type="dxa"/>
          </w:tcPr>
          <w:p w:rsidR="005D3E5A" w:rsidRPr="005E3725" w:rsidRDefault="005D3E5A" w:rsidP="00FF544F">
            <w:pPr>
              <w:rPr>
                <w:rFonts w:ascii="Book Antiqua" w:hAnsi="Book Antiqua"/>
              </w:rPr>
            </w:pPr>
            <w:r w:rsidRPr="005E3725">
              <w:rPr>
                <w:rFonts w:ascii="Book Antiqua" w:hAnsi="Book Antiqua" w:cstheme="majorBidi"/>
              </w:rPr>
              <w:t>Introducer Sets</w:t>
            </w:r>
          </w:p>
        </w:tc>
        <w:tc>
          <w:tcPr>
            <w:tcW w:w="3118" w:type="dxa"/>
          </w:tcPr>
          <w:p w:rsidR="005D3E5A" w:rsidRPr="005E3725" w:rsidRDefault="005D3E5A" w:rsidP="001E39A9">
            <w:pPr>
              <w:jc w:val="both"/>
              <w:rPr>
                <w:rFonts w:ascii="Book Antiqua" w:hAnsi="Book Antiqua" w:cstheme="majorBidi"/>
                <w:bCs/>
              </w:rPr>
            </w:pPr>
            <w:r w:rsidRPr="005E3725">
              <w:rPr>
                <w:rFonts w:ascii="Book Antiqua" w:hAnsi="Book Antiqua" w:cstheme="majorBidi"/>
                <w:b/>
              </w:rPr>
              <w:t>Manufactured By:</w:t>
            </w:r>
            <w:r w:rsidRPr="005E3725">
              <w:rPr>
                <w:rFonts w:ascii="Book Antiqua" w:hAnsi="Book Antiqua" w:cstheme="majorBidi"/>
              </w:rPr>
              <w:tab/>
            </w:r>
            <w:r w:rsidRPr="005E3725">
              <w:rPr>
                <w:rFonts w:ascii="Book Antiqua" w:hAnsi="Book Antiqua" w:cstheme="majorBidi"/>
                <w:bCs/>
              </w:rPr>
              <w:t>M/s Shunmei Medical Co., Ltd, R401 of building B, No.8 Jinlong 1st Road, Baolong Industrial Zone, Longgang District, Shenzhen, China</w:t>
            </w:r>
            <w:r w:rsidR="007A3C41" w:rsidRPr="005E3725">
              <w:rPr>
                <w:rFonts w:ascii="Book Antiqua" w:hAnsi="Book Antiqua" w:cstheme="majorBidi"/>
                <w:bCs/>
              </w:rPr>
              <w:t>.</w:t>
            </w:r>
          </w:p>
          <w:p w:rsidR="005D3E5A" w:rsidRPr="005E3725" w:rsidRDefault="005D3E5A" w:rsidP="00FF544F">
            <w:pPr>
              <w:rPr>
                <w:rFonts w:ascii="Book Antiqua" w:hAnsi="Book Antiqua"/>
              </w:rPr>
            </w:pPr>
          </w:p>
        </w:tc>
      </w:tr>
      <w:tr w:rsidR="005D3E5A" w:rsidRPr="005E3725" w:rsidTr="008B18EB">
        <w:tc>
          <w:tcPr>
            <w:tcW w:w="580" w:type="dxa"/>
          </w:tcPr>
          <w:p w:rsidR="005D3E5A" w:rsidRPr="005E3725" w:rsidRDefault="005D3E5A" w:rsidP="00311BA6">
            <w:pPr>
              <w:numPr>
                <w:ilvl w:val="0"/>
                <w:numId w:val="2"/>
              </w:numPr>
              <w:ind w:left="360"/>
              <w:rPr>
                <w:rFonts w:ascii="Book Antiqua" w:hAnsi="Book Antiqua"/>
                <w:b/>
              </w:rPr>
            </w:pPr>
          </w:p>
        </w:tc>
        <w:tc>
          <w:tcPr>
            <w:tcW w:w="1468" w:type="dxa"/>
          </w:tcPr>
          <w:p w:rsidR="005D3E5A" w:rsidRPr="005E3725" w:rsidRDefault="005D3E5A" w:rsidP="00FF544F">
            <w:pPr>
              <w:rPr>
                <w:rFonts w:ascii="Book Antiqua" w:hAnsi="Book Antiqua"/>
              </w:rPr>
            </w:pPr>
            <w:r w:rsidRPr="005E3725">
              <w:rPr>
                <w:rFonts w:ascii="Book Antiqua" w:hAnsi="Book Antiqua" w:cstheme="majorBidi"/>
              </w:rPr>
              <w:t>00601-PR-MD</w:t>
            </w:r>
          </w:p>
        </w:tc>
        <w:tc>
          <w:tcPr>
            <w:tcW w:w="1276" w:type="dxa"/>
          </w:tcPr>
          <w:p w:rsidR="005D3E5A" w:rsidRPr="005E3725" w:rsidRDefault="005D3E5A" w:rsidP="00FF544F">
            <w:pPr>
              <w:rPr>
                <w:rFonts w:ascii="Book Antiqua" w:hAnsi="Book Antiqua"/>
                <w:bCs/>
              </w:rPr>
            </w:pPr>
            <w:r w:rsidRPr="005E3725">
              <w:rPr>
                <w:rFonts w:ascii="Book Antiqua" w:hAnsi="Book Antiqua" w:cstheme="majorBidi"/>
                <w:bCs/>
              </w:rPr>
              <w:t>26-10-2018</w:t>
            </w:r>
          </w:p>
        </w:tc>
        <w:tc>
          <w:tcPr>
            <w:tcW w:w="2221" w:type="dxa"/>
          </w:tcPr>
          <w:p w:rsidR="005D3E5A" w:rsidRPr="005E3725" w:rsidRDefault="005D3E5A">
            <w:pPr>
              <w:spacing w:after="200" w:line="276" w:lineRule="auto"/>
              <w:rPr>
                <w:rFonts w:ascii="Book Antiqua" w:hAnsi="Book Antiqua"/>
                <w:bCs/>
              </w:rPr>
            </w:pPr>
            <w:r w:rsidRPr="005E3725">
              <w:rPr>
                <w:rFonts w:ascii="Book Antiqua" w:hAnsi="Book Antiqua" w:cstheme="majorBidi"/>
              </w:rPr>
              <w:t>-do-</w:t>
            </w:r>
          </w:p>
        </w:tc>
        <w:tc>
          <w:tcPr>
            <w:tcW w:w="2137" w:type="dxa"/>
          </w:tcPr>
          <w:p w:rsidR="005D3E5A" w:rsidRPr="005E3725" w:rsidRDefault="005D3E5A" w:rsidP="00FF544F">
            <w:pPr>
              <w:rPr>
                <w:rFonts w:ascii="Book Antiqua" w:hAnsi="Book Antiqua"/>
              </w:rPr>
            </w:pPr>
            <w:r w:rsidRPr="005E3725">
              <w:rPr>
                <w:rFonts w:ascii="Book Antiqua" w:hAnsi="Book Antiqua" w:cstheme="majorBidi"/>
              </w:rPr>
              <w:t>Guide Wires</w:t>
            </w:r>
          </w:p>
        </w:tc>
        <w:tc>
          <w:tcPr>
            <w:tcW w:w="3118" w:type="dxa"/>
          </w:tcPr>
          <w:p w:rsidR="005D3E5A" w:rsidRPr="005E3725" w:rsidRDefault="005D3E5A">
            <w:pPr>
              <w:rPr>
                <w:rFonts w:ascii="Book Antiqua" w:hAnsi="Book Antiqua"/>
              </w:rPr>
            </w:pPr>
            <w:r w:rsidRPr="005E3725">
              <w:rPr>
                <w:rFonts w:ascii="Book Antiqua" w:hAnsi="Book Antiqua" w:cstheme="majorBidi"/>
              </w:rPr>
              <w:t>-do-</w:t>
            </w:r>
          </w:p>
        </w:tc>
      </w:tr>
      <w:tr w:rsidR="005D3E5A" w:rsidRPr="005E3725" w:rsidTr="008B18EB">
        <w:tc>
          <w:tcPr>
            <w:tcW w:w="580" w:type="dxa"/>
          </w:tcPr>
          <w:p w:rsidR="005D3E5A" w:rsidRPr="005E3725" w:rsidRDefault="005D3E5A" w:rsidP="00311BA6">
            <w:pPr>
              <w:numPr>
                <w:ilvl w:val="0"/>
                <w:numId w:val="2"/>
              </w:numPr>
              <w:ind w:left="360"/>
              <w:rPr>
                <w:rFonts w:ascii="Book Antiqua" w:hAnsi="Book Antiqua"/>
                <w:b/>
              </w:rPr>
            </w:pPr>
          </w:p>
        </w:tc>
        <w:tc>
          <w:tcPr>
            <w:tcW w:w="1468" w:type="dxa"/>
          </w:tcPr>
          <w:p w:rsidR="005D3E5A" w:rsidRPr="005E3725" w:rsidRDefault="005D3E5A" w:rsidP="00FF544F">
            <w:pPr>
              <w:rPr>
                <w:rFonts w:ascii="Book Antiqua" w:hAnsi="Book Antiqua"/>
              </w:rPr>
            </w:pPr>
            <w:r w:rsidRPr="005E3725">
              <w:rPr>
                <w:rFonts w:ascii="Book Antiqua" w:hAnsi="Book Antiqua" w:cstheme="majorBidi"/>
              </w:rPr>
              <w:t>00602-PR-MD</w:t>
            </w:r>
          </w:p>
        </w:tc>
        <w:tc>
          <w:tcPr>
            <w:tcW w:w="1276" w:type="dxa"/>
          </w:tcPr>
          <w:p w:rsidR="005D3E5A" w:rsidRPr="005E3725" w:rsidRDefault="005D3E5A" w:rsidP="00FF544F">
            <w:pPr>
              <w:rPr>
                <w:rFonts w:ascii="Book Antiqua" w:hAnsi="Book Antiqua"/>
                <w:bCs/>
              </w:rPr>
            </w:pPr>
            <w:r w:rsidRPr="005E3725">
              <w:rPr>
                <w:rFonts w:ascii="Book Antiqua" w:hAnsi="Book Antiqua" w:cstheme="majorBidi"/>
                <w:bCs/>
              </w:rPr>
              <w:t>26-10-2018</w:t>
            </w:r>
          </w:p>
        </w:tc>
        <w:tc>
          <w:tcPr>
            <w:tcW w:w="2221" w:type="dxa"/>
          </w:tcPr>
          <w:p w:rsidR="005D3E5A" w:rsidRPr="005E3725" w:rsidRDefault="005D3E5A" w:rsidP="00FF544F">
            <w:pPr>
              <w:rPr>
                <w:rFonts w:ascii="Book Antiqua" w:hAnsi="Book Antiqua"/>
                <w:bCs/>
              </w:rPr>
            </w:pPr>
            <w:r w:rsidRPr="005E3725">
              <w:rPr>
                <w:rFonts w:ascii="Book Antiqua" w:hAnsi="Book Antiqua" w:cstheme="majorBidi"/>
              </w:rPr>
              <w:t>-do-</w:t>
            </w:r>
          </w:p>
        </w:tc>
        <w:tc>
          <w:tcPr>
            <w:tcW w:w="2137" w:type="dxa"/>
          </w:tcPr>
          <w:p w:rsidR="005D3E5A" w:rsidRPr="005E3725" w:rsidRDefault="005D3E5A" w:rsidP="00FF544F">
            <w:pPr>
              <w:rPr>
                <w:rFonts w:ascii="Book Antiqua" w:hAnsi="Book Antiqua"/>
              </w:rPr>
            </w:pPr>
            <w:r w:rsidRPr="005E3725">
              <w:rPr>
                <w:rFonts w:ascii="Book Antiqua" w:hAnsi="Book Antiqua" w:cstheme="majorBidi"/>
              </w:rPr>
              <w:t>TR-Closure Band</w:t>
            </w:r>
          </w:p>
        </w:tc>
        <w:tc>
          <w:tcPr>
            <w:tcW w:w="3118" w:type="dxa"/>
          </w:tcPr>
          <w:p w:rsidR="005D3E5A" w:rsidRPr="005E3725" w:rsidRDefault="005D3E5A">
            <w:pPr>
              <w:rPr>
                <w:rFonts w:ascii="Book Antiqua" w:hAnsi="Book Antiqua"/>
              </w:rPr>
            </w:pPr>
            <w:r w:rsidRPr="005E3725">
              <w:rPr>
                <w:rFonts w:ascii="Book Antiqua" w:hAnsi="Book Antiqua" w:cstheme="majorBidi"/>
              </w:rPr>
              <w:t>-do-</w:t>
            </w:r>
          </w:p>
        </w:tc>
      </w:tr>
      <w:tr w:rsidR="005D3E5A" w:rsidRPr="005E3725" w:rsidTr="008B18EB">
        <w:tc>
          <w:tcPr>
            <w:tcW w:w="580" w:type="dxa"/>
          </w:tcPr>
          <w:p w:rsidR="005D3E5A" w:rsidRPr="005E3725" w:rsidRDefault="005D3E5A" w:rsidP="00311BA6">
            <w:pPr>
              <w:numPr>
                <w:ilvl w:val="0"/>
                <w:numId w:val="2"/>
              </w:numPr>
              <w:ind w:left="360"/>
              <w:rPr>
                <w:rFonts w:ascii="Book Antiqua" w:hAnsi="Book Antiqua"/>
                <w:b/>
              </w:rPr>
            </w:pPr>
          </w:p>
        </w:tc>
        <w:tc>
          <w:tcPr>
            <w:tcW w:w="1468" w:type="dxa"/>
          </w:tcPr>
          <w:p w:rsidR="005D3E5A" w:rsidRPr="005E3725" w:rsidRDefault="005D3E5A" w:rsidP="00FF544F">
            <w:pPr>
              <w:rPr>
                <w:rFonts w:ascii="Book Antiqua" w:hAnsi="Book Antiqua"/>
              </w:rPr>
            </w:pPr>
            <w:r w:rsidRPr="005E3725">
              <w:rPr>
                <w:rFonts w:ascii="Book Antiqua" w:hAnsi="Book Antiqua" w:cstheme="majorBidi"/>
              </w:rPr>
              <w:t>00603-PR-MD</w:t>
            </w:r>
          </w:p>
        </w:tc>
        <w:tc>
          <w:tcPr>
            <w:tcW w:w="1276" w:type="dxa"/>
          </w:tcPr>
          <w:p w:rsidR="005D3E5A" w:rsidRPr="005E3725" w:rsidRDefault="005D3E5A" w:rsidP="00FF544F">
            <w:pPr>
              <w:rPr>
                <w:rFonts w:ascii="Book Antiqua" w:hAnsi="Book Antiqua"/>
                <w:bCs/>
              </w:rPr>
            </w:pPr>
            <w:r w:rsidRPr="005E3725">
              <w:rPr>
                <w:rFonts w:ascii="Book Antiqua" w:hAnsi="Book Antiqua" w:cstheme="majorBidi"/>
                <w:bCs/>
              </w:rPr>
              <w:t>26-10-2018</w:t>
            </w:r>
          </w:p>
        </w:tc>
        <w:tc>
          <w:tcPr>
            <w:tcW w:w="2221" w:type="dxa"/>
          </w:tcPr>
          <w:p w:rsidR="005D3E5A" w:rsidRPr="005E3725" w:rsidRDefault="005D3E5A" w:rsidP="00FF544F">
            <w:pPr>
              <w:rPr>
                <w:rFonts w:ascii="Book Antiqua" w:hAnsi="Book Antiqua"/>
                <w:bCs/>
              </w:rPr>
            </w:pPr>
            <w:r w:rsidRPr="005E3725">
              <w:rPr>
                <w:rFonts w:ascii="Book Antiqua" w:hAnsi="Book Antiqua" w:cstheme="majorBidi"/>
              </w:rPr>
              <w:t>-do-</w:t>
            </w:r>
          </w:p>
        </w:tc>
        <w:tc>
          <w:tcPr>
            <w:tcW w:w="2137" w:type="dxa"/>
          </w:tcPr>
          <w:p w:rsidR="005D3E5A" w:rsidRPr="005E3725" w:rsidRDefault="005D3E5A" w:rsidP="00FF544F">
            <w:pPr>
              <w:rPr>
                <w:rFonts w:ascii="Book Antiqua" w:hAnsi="Book Antiqua"/>
              </w:rPr>
            </w:pPr>
            <w:r w:rsidRPr="005E3725">
              <w:rPr>
                <w:rFonts w:ascii="Book Antiqua" w:hAnsi="Book Antiqua" w:cstheme="majorBidi"/>
              </w:rPr>
              <w:t>Connecting Tubing</w:t>
            </w:r>
          </w:p>
        </w:tc>
        <w:tc>
          <w:tcPr>
            <w:tcW w:w="3118" w:type="dxa"/>
          </w:tcPr>
          <w:p w:rsidR="005D3E5A" w:rsidRPr="005E3725" w:rsidRDefault="005D3E5A">
            <w:pPr>
              <w:rPr>
                <w:rFonts w:ascii="Book Antiqua" w:hAnsi="Book Antiqua"/>
              </w:rPr>
            </w:pPr>
            <w:r w:rsidRPr="005E3725">
              <w:rPr>
                <w:rFonts w:ascii="Book Antiqua" w:hAnsi="Book Antiqua" w:cstheme="majorBidi"/>
              </w:rPr>
              <w:t>-do-</w:t>
            </w:r>
          </w:p>
        </w:tc>
      </w:tr>
      <w:tr w:rsidR="005D3E5A" w:rsidRPr="005E3725" w:rsidTr="008B18EB">
        <w:tc>
          <w:tcPr>
            <w:tcW w:w="580" w:type="dxa"/>
          </w:tcPr>
          <w:p w:rsidR="005D3E5A" w:rsidRPr="005E3725" w:rsidRDefault="005D3E5A" w:rsidP="00311BA6">
            <w:pPr>
              <w:numPr>
                <w:ilvl w:val="0"/>
                <w:numId w:val="2"/>
              </w:numPr>
              <w:ind w:left="360"/>
              <w:rPr>
                <w:rFonts w:ascii="Book Antiqua" w:hAnsi="Book Antiqua"/>
                <w:b/>
              </w:rPr>
            </w:pPr>
          </w:p>
        </w:tc>
        <w:tc>
          <w:tcPr>
            <w:tcW w:w="1468" w:type="dxa"/>
          </w:tcPr>
          <w:p w:rsidR="005D3E5A" w:rsidRPr="005E3725" w:rsidRDefault="005D3E5A" w:rsidP="00FF544F">
            <w:pPr>
              <w:rPr>
                <w:rFonts w:ascii="Book Antiqua" w:hAnsi="Book Antiqua"/>
              </w:rPr>
            </w:pPr>
            <w:r w:rsidRPr="005E3725">
              <w:rPr>
                <w:rFonts w:ascii="Book Antiqua" w:hAnsi="Book Antiqua" w:cstheme="majorBidi"/>
              </w:rPr>
              <w:t>00604-PR-MD</w:t>
            </w:r>
          </w:p>
        </w:tc>
        <w:tc>
          <w:tcPr>
            <w:tcW w:w="1276" w:type="dxa"/>
          </w:tcPr>
          <w:p w:rsidR="005D3E5A" w:rsidRPr="005E3725" w:rsidRDefault="005D3E5A" w:rsidP="00FF544F">
            <w:pPr>
              <w:rPr>
                <w:rFonts w:ascii="Book Antiqua" w:hAnsi="Book Antiqua"/>
                <w:bCs/>
              </w:rPr>
            </w:pPr>
            <w:r w:rsidRPr="005E3725">
              <w:rPr>
                <w:rFonts w:ascii="Book Antiqua" w:hAnsi="Book Antiqua" w:cstheme="majorBidi"/>
                <w:bCs/>
              </w:rPr>
              <w:t>26-10-2018</w:t>
            </w:r>
          </w:p>
        </w:tc>
        <w:tc>
          <w:tcPr>
            <w:tcW w:w="2221" w:type="dxa"/>
          </w:tcPr>
          <w:p w:rsidR="005D3E5A" w:rsidRPr="005E3725" w:rsidRDefault="005D3E5A" w:rsidP="00FF544F">
            <w:pPr>
              <w:rPr>
                <w:rFonts w:ascii="Book Antiqua" w:hAnsi="Book Antiqua"/>
                <w:bCs/>
              </w:rPr>
            </w:pPr>
            <w:r w:rsidRPr="005E3725">
              <w:rPr>
                <w:rFonts w:ascii="Book Antiqua" w:hAnsi="Book Antiqua" w:cstheme="majorBidi"/>
              </w:rPr>
              <w:t>-do-</w:t>
            </w:r>
          </w:p>
        </w:tc>
        <w:tc>
          <w:tcPr>
            <w:tcW w:w="2137" w:type="dxa"/>
          </w:tcPr>
          <w:p w:rsidR="005D3E5A" w:rsidRPr="005E3725" w:rsidRDefault="005D3E5A" w:rsidP="00FF544F">
            <w:pPr>
              <w:rPr>
                <w:rFonts w:ascii="Book Antiqua" w:hAnsi="Book Antiqua"/>
              </w:rPr>
            </w:pPr>
            <w:r w:rsidRPr="005E3725">
              <w:rPr>
                <w:rFonts w:ascii="Book Antiqua" w:hAnsi="Book Antiqua" w:cstheme="majorBidi"/>
              </w:rPr>
              <w:t>Introducer Needle</w:t>
            </w:r>
          </w:p>
        </w:tc>
        <w:tc>
          <w:tcPr>
            <w:tcW w:w="3118" w:type="dxa"/>
          </w:tcPr>
          <w:p w:rsidR="005D3E5A" w:rsidRPr="005E3725" w:rsidRDefault="005D3E5A" w:rsidP="00FF544F">
            <w:pPr>
              <w:rPr>
                <w:rFonts w:ascii="Book Antiqua" w:hAnsi="Book Antiqua"/>
              </w:rPr>
            </w:pPr>
            <w:r w:rsidRPr="005E3725">
              <w:rPr>
                <w:rFonts w:ascii="Book Antiqua" w:hAnsi="Book Antiqua" w:cstheme="majorBidi"/>
              </w:rPr>
              <w:t>-do-</w:t>
            </w:r>
          </w:p>
        </w:tc>
      </w:tr>
      <w:tr w:rsidR="005D3E5A" w:rsidRPr="005E3725" w:rsidTr="008B18EB">
        <w:tc>
          <w:tcPr>
            <w:tcW w:w="580" w:type="dxa"/>
          </w:tcPr>
          <w:p w:rsidR="005D3E5A" w:rsidRPr="005E3725" w:rsidRDefault="005D3E5A" w:rsidP="00311BA6">
            <w:pPr>
              <w:numPr>
                <w:ilvl w:val="0"/>
                <w:numId w:val="2"/>
              </w:numPr>
              <w:ind w:left="360"/>
              <w:rPr>
                <w:rFonts w:ascii="Book Antiqua" w:hAnsi="Book Antiqua"/>
                <w:b/>
              </w:rPr>
            </w:pPr>
          </w:p>
        </w:tc>
        <w:tc>
          <w:tcPr>
            <w:tcW w:w="1468" w:type="dxa"/>
          </w:tcPr>
          <w:p w:rsidR="005D3E5A" w:rsidRPr="005E3725" w:rsidRDefault="005D3E5A" w:rsidP="00FF544F">
            <w:pPr>
              <w:rPr>
                <w:rFonts w:ascii="Book Antiqua" w:hAnsi="Book Antiqua"/>
              </w:rPr>
            </w:pPr>
            <w:r w:rsidRPr="005E3725">
              <w:rPr>
                <w:rFonts w:ascii="Book Antiqua" w:hAnsi="Book Antiqua" w:cstheme="majorBidi"/>
              </w:rPr>
              <w:t>00605-PR-MD</w:t>
            </w:r>
          </w:p>
        </w:tc>
        <w:tc>
          <w:tcPr>
            <w:tcW w:w="1276" w:type="dxa"/>
          </w:tcPr>
          <w:p w:rsidR="005D3E5A" w:rsidRPr="005E3725" w:rsidRDefault="005D3E5A" w:rsidP="00FF544F">
            <w:pPr>
              <w:rPr>
                <w:rFonts w:ascii="Book Antiqua" w:hAnsi="Book Antiqua"/>
                <w:bCs/>
              </w:rPr>
            </w:pPr>
            <w:r w:rsidRPr="005E3725">
              <w:rPr>
                <w:rFonts w:ascii="Book Antiqua" w:hAnsi="Book Antiqua" w:cstheme="majorBidi"/>
                <w:bCs/>
              </w:rPr>
              <w:t>26-10-2018</w:t>
            </w:r>
          </w:p>
        </w:tc>
        <w:tc>
          <w:tcPr>
            <w:tcW w:w="2221" w:type="dxa"/>
          </w:tcPr>
          <w:p w:rsidR="005D3E5A" w:rsidRPr="005E3725" w:rsidRDefault="005D3E5A" w:rsidP="00FF544F">
            <w:pPr>
              <w:rPr>
                <w:rFonts w:ascii="Book Antiqua" w:hAnsi="Book Antiqua"/>
                <w:bCs/>
              </w:rPr>
            </w:pPr>
            <w:r w:rsidRPr="005E3725">
              <w:rPr>
                <w:rFonts w:ascii="Book Antiqua" w:hAnsi="Book Antiqua" w:cstheme="majorBidi"/>
              </w:rPr>
              <w:t>-do-</w:t>
            </w:r>
          </w:p>
        </w:tc>
        <w:tc>
          <w:tcPr>
            <w:tcW w:w="2137" w:type="dxa"/>
          </w:tcPr>
          <w:p w:rsidR="005D3E5A" w:rsidRPr="005E3725" w:rsidRDefault="005D3E5A" w:rsidP="00FF544F">
            <w:pPr>
              <w:rPr>
                <w:rFonts w:ascii="Book Antiqua" w:hAnsi="Book Antiqua"/>
              </w:rPr>
            </w:pPr>
            <w:r w:rsidRPr="005E3725">
              <w:rPr>
                <w:rFonts w:ascii="Book Antiqua" w:hAnsi="Book Antiqua" w:cstheme="majorBidi"/>
              </w:rPr>
              <w:t>Balloon Inflation Device</w:t>
            </w:r>
          </w:p>
        </w:tc>
        <w:tc>
          <w:tcPr>
            <w:tcW w:w="3118" w:type="dxa"/>
          </w:tcPr>
          <w:p w:rsidR="005D3E5A" w:rsidRPr="005E3725" w:rsidRDefault="005D3E5A" w:rsidP="00FF544F">
            <w:pPr>
              <w:rPr>
                <w:rFonts w:ascii="Book Antiqua" w:hAnsi="Book Antiqua"/>
              </w:rPr>
            </w:pPr>
            <w:r w:rsidRPr="005E3725">
              <w:rPr>
                <w:rFonts w:ascii="Book Antiqua" w:hAnsi="Book Antiqua" w:cstheme="majorBidi"/>
              </w:rPr>
              <w:t>-do-</w:t>
            </w:r>
          </w:p>
        </w:tc>
      </w:tr>
      <w:tr w:rsidR="005D3E5A" w:rsidRPr="005E3725" w:rsidTr="008B18EB">
        <w:tc>
          <w:tcPr>
            <w:tcW w:w="580" w:type="dxa"/>
          </w:tcPr>
          <w:p w:rsidR="005D3E5A" w:rsidRPr="005E3725" w:rsidRDefault="005D3E5A" w:rsidP="00311BA6">
            <w:pPr>
              <w:numPr>
                <w:ilvl w:val="0"/>
                <w:numId w:val="2"/>
              </w:numPr>
              <w:ind w:left="360"/>
              <w:rPr>
                <w:rFonts w:ascii="Book Antiqua" w:hAnsi="Book Antiqua"/>
                <w:b/>
              </w:rPr>
            </w:pPr>
          </w:p>
        </w:tc>
        <w:tc>
          <w:tcPr>
            <w:tcW w:w="1468" w:type="dxa"/>
          </w:tcPr>
          <w:p w:rsidR="005D3E5A" w:rsidRPr="005E3725" w:rsidRDefault="005D3E5A" w:rsidP="00FF544F">
            <w:pPr>
              <w:rPr>
                <w:rFonts w:ascii="Book Antiqua" w:hAnsi="Book Antiqua"/>
              </w:rPr>
            </w:pPr>
            <w:r w:rsidRPr="005E3725">
              <w:rPr>
                <w:rFonts w:ascii="Book Antiqua" w:hAnsi="Book Antiqua"/>
              </w:rPr>
              <w:t>00606-PR-MD</w:t>
            </w:r>
          </w:p>
        </w:tc>
        <w:tc>
          <w:tcPr>
            <w:tcW w:w="1276" w:type="dxa"/>
          </w:tcPr>
          <w:p w:rsidR="005D3E5A" w:rsidRPr="005E3725" w:rsidRDefault="005D3E5A" w:rsidP="00FF544F">
            <w:pPr>
              <w:rPr>
                <w:rFonts w:ascii="Book Antiqua" w:hAnsi="Book Antiqua"/>
                <w:bCs/>
              </w:rPr>
            </w:pPr>
            <w:r w:rsidRPr="005E3725">
              <w:rPr>
                <w:rFonts w:ascii="Book Antiqua" w:hAnsi="Book Antiqua" w:cstheme="majorBidi"/>
                <w:bCs/>
              </w:rPr>
              <w:t>26-10-2018</w:t>
            </w:r>
          </w:p>
        </w:tc>
        <w:tc>
          <w:tcPr>
            <w:tcW w:w="2221" w:type="dxa"/>
          </w:tcPr>
          <w:p w:rsidR="005D3E5A" w:rsidRPr="005E3725" w:rsidRDefault="005D3E5A" w:rsidP="001E39A9">
            <w:pPr>
              <w:rPr>
                <w:rFonts w:ascii="Book Antiqua" w:hAnsi="Book Antiqua"/>
              </w:rPr>
            </w:pPr>
            <w:r w:rsidRPr="005E3725">
              <w:rPr>
                <w:rFonts w:ascii="Book Antiqua" w:hAnsi="Book Antiqua"/>
              </w:rPr>
              <w:t>M/s Alliance Medical,</w:t>
            </w:r>
          </w:p>
          <w:p w:rsidR="005D3E5A" w:rsidRPr="005E3725" w:rsidRDefault="005D3E5A" w:rsidP="001E39A9">
            <w:pPr>
              <w:rPr>
                <w:rFonts w:ascii="Book Antiqua" w:hAnsi="Book Antiqua"/>
              </w:rPr>
            </w:pPr>
            <w:r w:rsidRPr="005E3725">
              <w:rPr>
                <w:rFonts w:ascii="Book Antiqua" w:hAnsi="Book Antiqua"/>
              </w:rPr>
              <w:t>12-B, 1st Floor, Agro Flats, Shadman,</w:t>
            </w:r>
          </w:p>
          <w:p w:rsidR="005D3E5A" w:rsidRPr="005E3725" w:rsidRDefault="005D3E5A" w:rsidP="001E39A9">
            <w:pPr>
              <w:rPr>
                <w:rFonts w:ascii="Book Antiqua" w:hAnsi="Book Antiqua"/>
                <w:u w:val="single"/>
              </w:rPr>
            </w:pPr>
            <w:r w:rsidRPr="005E3725">
              <w:rPr>
                <w:rFonts w:ascii="Book Antiqua" w:hAnsi="Book Antiqua"/>
                <w:u w:val="single"/>
              </w:rPr>
              <w:t>Lahore.</w:t>
            </w:r>
          </w:p>
          <w:p w:rsidR="005D3E5A" w:rsidRPr="005E3725" w:rsidRDefault="005D3E5A" w:rsidP="00FF544F">
            <w:pPr>
              <w:rPr>
                <w:rFonts w:ascii="Book Antiqua" w:hAnsi="Book Antiqua"/>
                <w:bCs/>
              </w:rPr>
            </w:pPr>
          </w:p>
        </w:tc>
        <w:tc>
          <w:tcPr>
            <w:tcW w:w="2137" w:type="dxa"/>
          </w:tcPr>
          <w:p w:rsidR="005D3E5A" w:rsidRPr="005E3725" w:rsidRDefault="005D3E5A" w:rsidP="00FF544F">
            <w:pPr>
              <w:rPr>
                <w:rFonts w:ascii="Book Antiqua" w:hAnsi="Book Antiqua"/>
              </w:rPr>
            </w:pPr>
            <w:r w:rsidRPr="005E3725">
              <w:rPr>
                <w:rFonts w:ascii="Book Antiqua" w:hAnsi="Book Antiqua"/>
              </w:rPr>
              <w:t>Transradial Introducer Set</w:t>
            </w:r>
          </w:p>
        </w:tc>
        <w:tc>
          <w:tcPr>
            <w:tcW w:w="3118" w:type="dxa"/>
          </w:tcPr>
          <w:p w:rsidR="005D3E5A" w:rsidRPr="005E3725" w:rsidRDefault="005D3E5A" w:rsidP="00DE5229">
            <w:pPr>
              <w:rPr>
                <w:rFonts w:ascii="Book Antiqua" w:hAnsi="Book Antiqua"/>
                <w:b/>
              </w:rPr>
            </w:pPr>
            <w:r w:rsidRPr="005E3725">
              <w:rPr>
                <w:rFonts w:ascii="Book Antiqua" w:hAnsi="Book Antiqua"/>
                <w:b/>
              </w:rPr>
              <w:t xml:space="preserve">Manufactured By: </w:t>
            </w:r>
            <w:r w:rsidRPr="005E3725">
              <w:rPr>
                <w:rFonts w:ascii="Book Antiqua" w:hAnsi="Book Antiqua"/>
                <w:b/>
              </w:rPr>
              <w:tab/>
            </w:r>
            <w:r w:rsidRPr="005E3725">
              <w:rPr>
                <w:rFonts w:ascii="Book Antiqua" w:hAnsi="Book Antiqua"/>
                <w:bCs/>
              </w:rPr>
              <w:t>M/s SCW Medicath Ltd., No.4 Baolong 6th Road, Baolong Industrial Town, Longgang District, Shenzhen 518116, P.R China.</w:t>
            </w:r>
          </w:p>
        </w:tc>
      </w:tr>
      <w:tr w:rsidR="005D3E5A" w:rsidRPr="005E3725" w:rsidTr="008B18EB">
        <w:tc>
          <w:tcPr>
            <w:tcW w:w="580" w:type="dxa"/>
          </w:tcPr>
          <w:p w:rsidR="005D3E5A" w:rsidRPr="005E3725" w:rsidRDefault="005D3E5A" w:rsidP="00311BA6">
            <w:pPr>
              <w:numPr>
                <w:ilvl w:val="0"/>
                <w:numId w:val="2"/>
              </w:numPr>
              <w:ind w:left="360"/>
              <w:rPr>
                <w:rFonts w:ascii="Book Antiqua" w:hAnsi="Book Antiqua"/>
                <w:b/>
              </w:rPr>
            </w:pPr>
          </w:p>
        </w:tc>
        <w:tc>
          <w:tcPr>
            <w:tcW w:w="1468" w:type="dxa"/>
          </w:tcPr>
          <w:p w:rsidR="005D3E5A" w:rsidRPr="005E3725" w:rsidRDefault="005D3E5A" w:rsidP="00FF544F">
            <w:pPr>
              <w:rPr>
                <w:rFonts w:ascii="Book Antiqua" w:hAnsi="Book Antiqua"/>
              </w:rPr>
            </w:pPr>
            <w:r w:rsidRPr="005E3725">
              <w:rPr>
                <w:rFonts w:ascii="Book Antiqua" w:hAnsi="Book Antiqua"/>
              </w:rPr>
              <w:t>00607-PR-MD</w:t>
            </w:r>
          </w:p>
        </w:tc>
        <w:tc>
          <w:tcPr>
            <w:tcW w:w="1276" w:type="dxa"/>
          </w:tcPr>
          <w:p w:rsidR="005D3E5A" w:rsidRPr="005E3725" w:rsidRDefault="005D3E5A" w:rsidP="00FF544F">
            <w:pPr>
              <w:rPr>
                <w:rFonts w:ascii="Book Antiqua" w:hAnsi="Book Antiqua"/>
                <w:bCs/>
              </w:rPr>
            </w:pPr>
            <w:r w:rsidRPr="005E3725">
              <w:rPr>
                <w:rFonts w:ascii="Book Antiqua" w:hAnsi="Book Antiqua" w:cstheme="majorBidi"/>
                <w:bCs/>
              </w:rPr>
              <w:t>26-10-2018</w:t>
            </w:r>
          </w:p>
        </w:tc>
        <w:tc>
          <w:tcPr>
            <w:tcW w:w="2221" w:type="dxa"/>
          </w:tcPr>
          <w:p w:rsidR="005D3E5A" w:rsidRPr="005E3725" w:rsidRDefault="005D3E5A" w:rsidP="00FF544F">
            <w:pPr>
              <w:rPr>
                <w:rFonts w:ascii="Book Antiqua" w:hAnsi="Book Antiqua"/>
                <w:bCs/>
              </w:rPr>
            </w:pPr>
            <w:r w:rsidRPr="005E3725">
              <w:rPr>
                <w:rFonts w:ascii="Book Antiqua" w:hAnsi="Book Antiqua" w:cstheme="majorBidi"/>
              </w:rPr>
              <w:t>-do-</w:t>
            </w:r>
          </w:p>
        </w:tc>
        <w:tc>
          <w:tcPr>
            <w:tcW w:w="2137" w:type="dxa"/>
          </w:tcPr>
          <w:p w:rsidR="005D3E5A" w:rsidRPr="005E3725" w:rsidRDefault="005D3E5A" w:rsidP="00FF544F">
            <w:pPr>
              <w:rPr>
                <w:rFonts w:ascii="Book Antiqua" w:hAnsi="Book Antiqua"/>
              </w:rPr>
            </w:pPr>
            <w:r w:rsidRPr="005E3725">
              <w:rPr>
                <w:rFonts w:ascii="Book Antiqua" w:hAnsi="Book Antiqua"/>
              </w:rPr>
              <w:t>Introducer Sets (Femoral)</w:t>
            </w:r>
          </w:p>
        </w:tc>
        <w:tc>
          <w:tcPr>
            <w:tcW w:w="3118" w:type="dxa"/>
          </w:tcPr>
          <w:p w:rsidR="005D3E5A" w:rsidRPr="005E3725" w:rsidRDefault="005D3E5A" w:rsidP="00FF544F">
            <w:pPr>
              <w:rPr>
                <w:rFonts w:ascii="Book Antiqua" w:hAnsi="Book Antiqua"/>
              </w:rPr>
            </w:pPr>
          </w:p>
        </w:tc>
      </w:tr>
      <w:tr w:rsidR="005D3E5A" w:rsidRPr="005E3725" w:rsidTr="008B18EB">
        <w:tc>
          <w:tcPr>
            <w:tcW w:w="580" w:type="dxa"/>
          </w:tcPr>
          <w:p w:rsidR="005D3E5A" w:rsidRPr="005E3725" w:rsidRDefault="005D3E5A" w:rsidP="00311BA6">
            <w:pPr>
              <w:numPr>
                <w:ilvl w:val="0"/>
                <w:numId w:val="2"/>
              </w:numPr>
              <w:ind w:left="360"/>
              <w:rPr>
                <w:rFonts w:ascii="Book Antiqua" w:hAnsi="Book Antiqua"/>
                <w:b/>
              </w:rPr>
            </w:pPr>
          </w:p>
        </w:tc>
        <w:tc>
          <w:tcPr>
            <w:tcW w:w="1468" w:type="dxa"/>
          </w:tcPr>
          <w:p w:rsidR="005D3E5A" w:rsidRPr="005E3725" w:rsidRDefault="005D3E5A" w:rsidP="00FF544F">
            <w:pPr>
              <w:rPr>
                <w:rFonts w:ascii="Book Antiqua" w:hAnsi="Book Antiqua"/>
              </w:rPr>
            </w:pPr>
            <w:r w:rsidRPr="005E3725">
              <w:rPr>
                <w:rFonts w:ascii="Book Antiqua" w:hAnsi="Book Antiqua"/>
              </w:rPr>
              <w:t>00608-PR-MD</w:t>
            </w:r>
          </w:p>
        </w:tc>
        <w:tc>
          <w:tcPr>
            <w:tcW w:w="1276" w:type="dxa"/>
          </w:tcPr>
          <w:p w:rsidR="005D3E5A" w:rsidRPr="005E3725" w:rsidRDefault="005D3E5A" w:rsidP="00FF544F">
            <w:pPr>
              <w:rPr>
                <w:rFonts w:ascii="Book Antiqua" w:hAnsi="Book Antiqua"/>
                <w:bCs/>
              </w:rPr>
            </w:pPr>
            <w:r w:rsidRPr="005E3725">
              <w:rPr>
                <w:rFonts w:ascii="Book Antiqua" w:hAnsi="Book Antiqua" w:cstheme="majorBidi"/>
                <w:bCs/>
              </w:rPr>
              <w:t>26-10-2018</w:t>
            </w:r>
          </w:p>
        </w:tc>
        <w:tc>
          <w:tcPr>
            <w:tcW w:w="2221" w:type="dxa"/>
          </w:tcPr>
          <w:p w:rsidR="005D3E5A" w:rsidRPr="005E3725" w:rsidRDefault="005D3E5A" w:rsidP="001E39A9">
            <w:pPr>
              <w:rPr>
                <w:rFonts w:ascii="Book Antiqua" w:hAnsi="Book Antiqua"/>
              </w:rPr>
            </w:pPr>
            <w:r w:rsidRPr="005E3725">
              <w:rPr>
                <w:rFonts w:ascii="Book Antiqua" w:hAnsi="Book Antiqua"/>
              </w:rPr>
              <w:t xml:space="preserve">M/s Digital Imaging Systems, </w:t>
            </w:r>
          </w:p>
          <w:p w:rsidR="005D3E5A" w:rsidRPr="005E3725" w:rsidRDefault="005D3E5A" w:rsidP="001E39A9">
            <w:pPr>
              <w:rPr>
                <w:rFonts w:ascii="Book Antiqua" w:hAnsi="Book Antiqua"/>
                <w:u w:val="single"/>
              </w:rPr>
            </w:pPr>
            <w:r w:rsidRPr="005E3725">
              <w:rPr>
                <w:rFonts w:ascii="Book Antiqua" w:hAnsi="Book Antiqua"/>
              </w:rPr>
              <w:t xml:space="preserve">121-Habitat Apartments, Shadman II, Ghaus-ul-Azam Road, </w:t>
            </w:r>
            <w:r w:rsidRPr="005E3725">
              <w:rPr>
                <w:rFonts w:ascii="Book Antiqua" w:hAnsi="Book Antiqua"/>
                <w:u w:val="single"/>
              </w:rPr>
              <w:t>Lahore.</w:t>
            </w:r>
          </w:p>
          <w:p w:rsidR="005D3E5A" w:rsidRPr="005E3725" w:rsidRDefault="005D3E5A" w:rsidP="00FF544F">
            <w:pPr>
              <w:rPr>
                <w:rFonts w:ascii="Book Antiqua" w:hAnsi="Book Antiqua"/>
                <w:bCs/>
              </w:rPr>
            </w:pPr>
          </w:p>
        </w:tc>
        <w:tc>
          <w:tcPr>
            <w:tcW w:w="2137" w:type="dxa"/>
          </w:tcPr>
          <w:p w:rsidR="005D3E5A" w:rsidRPr="005E3725" w:rsidRDefault="005D3E5A" w:rsidP="00FF544F">
            <w:pPr>
              <w:rPr>
                <w:rFonts w:ascii="Book Antiqua" w:hAnsi="Book Antiqua"/>
              </w:rPr>
            </w:pPr>
            <w:r w:rsidRPr="005E3725">
              <w:rPr>
                <w:rFonts w:ascii="Book Antiqua" w:hAnsi="Book Antiqua"/>
              </w:rPr>
              <w:t>TorqMax Sheath Grip Accessory</w:t>
            </w:r>
          </w:p>
        </w:tc>
        <w:tc>
          <w:tcPr>
            <w:tcW w:w="3118" w:type="dxa"/>
          </w:tcPr>
          <w:p w:rsidR="005D3E5A" w:rsidRPr="005E3725" w:rsidRDefault="005D3E5A" w:rsidP="001E39A9">
            <w:pPr>
              <w:ind w:left="12"/>
              <w:jc w:val="both"/>
              <w:rPr>
                <w:rFonts w:ascii="Book Antiqua" w:hAnsi="Book Antiqua"/>
                <w:bCs/>
              </w:rPr>
            </w:pPr>
            <w:r w:rsidRPr="005E3725">
              <w:rPr>
                <w:rFonts w:ascii="Book Antiqua" w:hAnsi="Book Antiqua"/>
                <w:b/>
              </w:rPr>
              <w:t>Manufacturer:</w:t>
            </w:r>
            <w:r w:rsidRPr="005E3725">
              <w:rPr>
                <w:rFonts w:ascii="Book Antiqua" w:hAnsi="Book Antiqua"/>
                <w:bCs/>
              </w:rPr>
              <w:t>M/s Spectranetics Corp., 9965 Federal Drive, Colorado Springs, CO 80921,USA</w:t>
            </w:r>
          </w:p>
          <w:p w:rsidR="005D3E5A" w:rsidRPr="005E3725" w:rsidRDefault="005D3E5A" w:rsidP="00FF544F">
            <w:pPr>
              <w:rPr>
                <w:rFonts w:ascii="Book Antiqua" w:hAnsi="Book Antiqua"/>
              </w:rPr>
            </w:pPr>
          </w:p>
        </w:tc>
      </w:tr>
      <w:tr w:rsidR="005D3E5A" w:rsidRPr="005E3725" w:rsidTr="008B18EB">
        <w:tc>
          <w:tcPr>
            <w:tcW w:w="580" w:type="dxa"/>
          </w:tcPr>
          <w:p w:rsidR="005D3E5A" w:rsidRPr="005E3725" w:rsidRDefault="005D3E5A" w:rsidP="00311BA6">
            <w:pPr>
              <w:numPr>
                <w:ilvl w:val="0"/>
                <w:numId w:val="2"/>
              </w:numPr>
              <w:ind w:left="360"/>
              <w:rPr>
                <w:rFonts w:ascii="Book Antiqua" w:hAnsi="Book Antiqua"/>
                <w:b/>
              </w:rPr>
            </w:pPr>
          </w:p>
        </w:tc>
        <w:tc>
          <w:tcPr>
            <w:tcW w:w="1468" w:type="dxa"/>
          </w:tcPr>
          <w:p w:rsidR="005D3E5A" w:rsidRPr="005E3725" w:rsidRDefault="005D3E5A" w:rsidP="00FF544F">
            <w:pPr>
              <w:rPr>
                <w:rFonts w:ascii="Book Antiqua" w:hAnsi="Book Antiqua"/>
              </w:rPr>
            </w:pPr>
            <w:r w:rsidRPr="005E3725">
              <w:rPr>
                <w:rFonts w:ascii="Book Antiqua" w:hAnsi="Book Antiqua"/>
              </w:rPr>
              <w:t>00609-PR-MD</w:t>
            </w:r>
          </w:p>
        </w:tc>
        <w:tc>
          <w:tcPr>
            <w:tcW w:w="1276" w:type="dxa"/>
          </w:tcPr>
          <w:p w:rsidR="005D3E5A" w:rsidRPr="005E3725" w:rsidRDefault="005D3E5A" w:rsidP="00FF544F">
            <w:pPr>
              <w:rPr>
                <w:rFonts w:ascii="Book Antiqua" w:hAnsi="Book Antiqua"/>
                <w:bCs/>
              </w:rPr>
            </w:pPr>
            <w:r w:rsidRPr="005E3725">
              <w:rPr>
                <w:rFonts w:ascii="Book Antiqua" w:hAnsi="Book Antiqua" w:cstheme="majorBidi"/>
                <w:bCs/>
              </w:rPr>
              <w:t>26-10-2018</w:t>
            </w:r>
          </w:p>
        </w:tc>
        <w:tc>
          <w:tcPr>
            <w:tcW w:w="2221" w:type="dxa"/>
          </w:tcPr>
          <w:p w:rsidR="005D3E5A" w:rsidRPr="005E3725" w:rsidRDefault="005D3E5A" w:rsidP="00FF544F">
            <w:pPr>
              <w:rPr>
                <w:rFonts w:ascii="Book Antiqua" w:hAnsi="Book Antiqua"/>
                <w:bCs/>
              </w:rPr>
            </w:pPr>
            <w:r w:rsidRPr="005E3725">
              <w:rPr>
                <w:rFonts w:ascii="Book Antiqua" w:hAnsi="Book Antiqua" w:cstheme="majorBidi"/>
              </w:rPr>
              <w:t>-do-</w:t>
            </w:r>
          </w:p>
        </w:tc>
        <w:tc>
          <w:tcPr>
            <w:tcW w:w="2137" w:type="dxa"/>
          </w:tcPr>
          <w:p w:rsidR="005D3E5A" w:rsidRPr="005E3725" w:rsidRDefault="005D3E5A" w:rsidP="00FF544F">
            <w:pPr>
              <w:rPr>
                <w:rFonts w:ascii="Book Antiqua" w:hAnsi="Book Antiqua"/>
              </w:rPr>
            </w:pPr>
            <w:r w:rsidRPr="005E3725">
              <w:rPr>
                <w:rFonts w:ascii="Book Antiqua" w:hAnsi="Book Antiqua"/>
              </w:rPr>
              <w:t>LLD (Lead Locking Device)</w:t>
            </w:r>
          </w:p>
        </w:tc>
        <w:tc>
          <w:tcPr>
            <w:tcW w:w="3118" w:type="dxa"/>
          </w:tcPr>
          <w:p w:rsidR="005D3E5A" w:rsidRPr="005E3725" w:rsidRDefault="005D3E5A" w:rsidP="001E39A9">
            <w:pPr>
              <w:ind w:left="12"/>
              <w:jc w:val="center"/>
              <w:rPr>
                <w:rFonts w:ascii="Book Antiqua" w:hAnsi="Book Antiqua"/>
                <w:bCs/>
              </w:rPr>
            </w:pPr>
            <w:r w:rsidRPr="005E3725">
              <w:rPr>
                <w:rFonts w:ascii="Book Antiqua" w:hAnsi="Book Antiqua"/>
                <w:b/>
              </w:rPr>
              <w:t>-do-</w:t>
            </w:r>
          </w:p>
          <w:p w:rsidR="005D3E5A" w:rsidRPr="005E3725" w:rsidRDefault="005D3E5A" w:rsidP="00FF544F">
            <w:pPr>
              <w:rPr>
                <w:rFonts w:ascii="Book Antiqua" w:hAnsi="Book Antiqua"/>
              </w:rPr>
            </w:pPr>
          </w:p>
        </w:tc>
      </w:tr>
      <w:tr w:rsidR="005D3E5A" w:rsidRPr="005E3725" w:rsidTr="008B18EB">
        <w:tc>
          <w:tcPr>
            <w:tcW w:w="580" w:type="dxa"/>
          </w:tcPr>
          <w:p w:rsidR="005D3E5A" w:rsidRPr="005E3725" w:rsidRDefault="005D3E5A" w:rsidP="00311BA6">
            <w:pPr>
              <w:numPr>
                <w:ilvl w:val="0"/>
                <w:numId w:val="2"/>
              </w:numPr>
              <w:ind w:left="360"/>
              <w:rPr>
                <w:rFonts w:ascii="Book Antiqua" w:hAnsi="Book Antiqua"/>
                <w:b/>
              </w:rPr>
            </w:pPr>
          </w:p>
        </w:tc>
        <w:tc>
          <w:tcPr>
            <w:tcW w:w="1468" w:type="dxa"/>
          </w:tcPr>
          <w:p w:rsidR="005D3E5A" w:rsidRPr="005E3725" w:rsidRDefault="005D3E5A" w:rsidP="00FF544F">
            <w:pPr>
              <w:rPr>
                <w:rFonts w:ascii="Book Antiqua" w:hAnsi="Book Antiqua"/>
              </w:rPr>
            </w:pPr>
            <w:r w:rsidRPr="005E3725">
              <w:rPr>
                <w:rFonts w:ascii="Book Antiqua" w:hAnsi="Book Antiqua"/>
              </w:rPr>
              <w:t>00610-PR-MD</w:t>
            </w:r>
          </w:p>
        </w:tc>
        <w:tc>
          <w:tcPr>
            <w:tcW w:w="1276" w:type="dxa"/>
          </w:tcPr>
          <w:p w:rsidR="005D3E5A" w:rsidRPr="005E3725" w:rsidRDefault="005D3E5A" w:rsidP="00FF544F">
            <w:pPr>
              <w:rPr>
                <w:rFonts w:ascii="Book Antiqua" w:hAnsi="Book Antiqua"/>
                <w:bCs/>
              </w:rPr>
            </w:pPr>
            <w:r w:rsidRPr="005E3725">
              <w:rPr>
                <w:rFonts w:ascii="Book Antiqua" w:hAnsi="Book Antiqua" w:cstheme="majorBidi"/>
                <w:bCs/>
              </w:rPr>
              <w:t>26-11-2018</w:t>
            </w:r>
          </w:p>
        </w:tc>
        <w:tc>
          <w:tcPr>
            <w:tcW w:w="2221" w:type="dxa"/>
          </w:tcPr>
          <w:p w:rsidR="005D3E5A" w:rsidRPr="005E3725" w:rsidRDefault="005D3E5A" w:rsidP="001E39A9">
            <w:pPr>
              <w:rPr>
                <w:rFonts w:ascii="Book Antiqua" w:hAnsi="Book Antiqua"/>
              </w:rPr>
            </w:pPr>
            <w:r w:rsidRPr="005E3725">
              <w:rPr>
                <w:rFonts w:ascii="Book Antiqua" w:hAnsi="Book Antiqua"/>
              </w:rPr>
              <w:t>M/s JK Traders,</w:t>
            </w:r>
          </w:p>
          <w:p w:rsidR="005D3E5A" w:rsidRPr="005E3725" w:rsidRDefault="005D3E5A" w:rsidP="001E39A9">
            <w:pPr>
              <w:rPr>
                <w:rFonts w:ascii="Book Antiqua" w:hAnsi="Book Antiqua"/>
              </w:rPr>
            </w:pPr>
            <w:r w:rsidRPr="005E3725">
              <w:rPr>
                <w:rFonts w:ascii="Book Antiqua" w:hAnsi="Book Antiqua"/>
              </w:rPr>
              <w:t>Suite No. 13, 2nd Floor Majeed Plaza Bank Road, Saddar,</w:t>
            </w:r>
          </w:p>
          <w:p w:rsidR="005D3E5A" w:rsidRPr="005E3725" w:rsidRDefault="005D3E5A" w:rsidP="001E39A9">
            <w:pPr>
              <w:rPr>
                <w:rFonts w:ascii="Book Antiqua" w:hAnsi="Book Antiqua"/>
                <w:u w:val="single"/>
              </w:rPr>
            </w:pPr>
            <w:r w:rsidRPr="005E3725">
              <w:rPr>
                <w:rFonts w:ascii="Book Antiqua" w:hAnsi="Book Antiqua"/>
                <w:u w:val="single"/>
              </w:rPr>
              <w:t>Rawalpindi.</w:t>
            </w:r>
          </w:p>
          <w:p w:rsidR="005D3E5A" w:rsidRPr="005E3725" w:rsidRDefault="005D3E5A" w:rsidP="00FF544F">
            <w:pPr>
              <w:rPr>
                <w:rFonts w:ascii="Book Antiqua" w:hAnsi="Book Antiqua"/>
                <w:bCs/>
              </w:rPr>
            </w:pPr>
          </w:p>
        </w:tc>
        <w:tc>
          <w:tcPr>
            <w:tcW w:w="2137" w:type="dxa"/>
          </w:tcPr>
          <w:p w:rsidR="005D3E5A" w:rsidRPr="005E3725" w:rsidRDefault="005D3E5A" w:rsidP="00FF544F">
            <w:pPr>
              <w:rPr>
                <w:rFonts w:ascii="Book Antiqua" w:hAnsi="Book Antiqua"/>
              </w:rPr>
            </w:pPr>
            <w:r w:rsidRPr="005E3725">
              <w:rPr>
                <w:rFonts w:ascii="Book Antiqua" w:hAnsi="Book Antiqua"/>
              </w:rPr>
              <w:t>Introducer Sheath Set</w:t>
            </w:r>
          </w:p>
        </w:tc>
        <w:tc>
          <w:tcPr>
            <w:tcW w:w="3118" w:type="dxa"/>
          </w:tcPr>
          <w:p w:rsidR="005D3E5A" w:rsidRPr="005E3725" w:rsidRDefault="005D3E5A" w:rsidP="001E39A9">
            <w:pPr>
              <w:jc w:val="both"/>
              <w:rPr>
                <w:rFonts w:ascii="Book Antiqua" w:hAnsi="Book Antiqua"/>
                <w:bCs/>
              </w:rPr>
            </w:pPr>
            <w:r w:rsidRPr="005E3725">
              <w:rPr>
                <w:rFonts w:ascii="Book Antiqua" w:hAnsi="Book Antiqua"/>
                <w:bCs/>
              </w:rPr>
              <w:t>M/s Anntom Medica Limited, 5/F, Building A6 Yinlong Industrial Zone, 92 Shenshan Road, Longgang District Shenzhen, China</w:t>
            </w:r>
          </w:p>
          <w:p w:rsidR="005D3E5A" w:rsidRPr="005E3725" w:rsidRDefault="005D3E5A" w:rsidP="00FF544F">
            <w:pPr>
              <w:rPr>
                <w:rFonts w:ascii="Book Antiqua" w:hAnsi="Book Antiqua"/>
              </w:rPr>
            </w:pPr>
          </w:p>
        </w:tc>
      </w:tr>
    </w:tbl>
    <w:p w:rsidR="00564995" w:rsidRPr="005E3725" w:rsidRDefault="00564995">
      <w:pPr>
        <w:jc w:val="center"/>
        <w:rPr>
          <w:rFonts w:ascii="Book Antiqua" w:hAnsi="Book Antiqua"/>
          <w:b/>
        </w:rPr>
      </w:pPr>
    </w:p>
    <w:p w:rsidR="00564995" w:rsidRPr="005E3725" w:rsidRDefault="00564995">
      <w:pPr>
        <w:rPr>
          <w:rFonts w:ascii="Book Antiqua" w:hAnsi="Book Antiqua"/>
          <w:b/>
        </w:rPr>
      </w:pPr>
      <w:r w:rsidRPr="005E3725">
        <w:rPr>
          <w:rFonts w:ascii="Book Antiqua" w:hAnsi="Book Antiqua"/>
          <w:b/>
        </w:rPr>
        <w:br w:type="page"/>
      </w:r>
    </w:p>
    <w:p w:rsidR="00564995" w:rsidRPr="005E3725" w:rsidRDefault="00564995" w:rsidP="00564995">
      <w:pPr>
        <w:jc w:val="right"/>
        <w:rPr>
          <w:rFonts w:ascii="Book Antiqua" w:hAnsi="Book Antiqua"/>
          <w:b/>
          <w:u w:val="single"/>
        </w:rPr>
      </w:pPr>
      <w:r w:rsidRPr="005E3725">
        <w:rPr>
          <w:rFonts w:ascii="Book Antiqua" w:hAnsi="Book Antiqua"/>
          <w:b/>
          <w:u w:val="single"/>
        </w:rPr>
        <w:t>Annexure II</w:t>
      </w:r>
    </w:p>
    <w:p w:rsidR="00564995" w:rsidRPr="005E3725" w:rsidRDefault="00564995" w:rsidP="00564995">
      <w:pPr>
        <w:jc w:val="center"/>
        <w:rPr>
          <w:rFonts w:ascii="Book Antiqua" w:hAnsi="Book Antiqua"/>
          <w:b/>
          <w:bCs/>
        </w:rPr>
      </w:pPr>
    </w:p>
    <w:p w:rsidR="00564995" w:rsidRPr="005E3725" w:rsidRDefault="00564995" w:rsidP="00564995">
      <w:pPr>
        <w:jc w:val="center"/>
        <w:rPr>
          <w:rFonts w:ascii="Book Antiqua" w:hAnsi="Book Antiqua"/>
          <w:b/>
          <w:bCs/>
        </w:rPr>
      </w:pPr>
      <w:r w:rsidRPr="005E3725">
        <w:rPr>
          <w:rFonts w:ascii="Book Antiqua" w:hAnsi="Book Antiqua"/>
          <w:b/>
          <w:bCs/>
        </w:rPr>
        <w:t>DRUG REGULATORY AUTHORITY OF PAKISTAN</w:t>
      </w:r>
    </w:p>
    <w:p w:rsidR="00564995" w:rsidRPr="005E3725" w:rsidRDefault="00564995" w:rsidP="00564995">
      <w:pPr>
        <w:pStyle w:val="Default"/>
        <w:jc w:val="center"/>
        <w:rPr>
          <w:rFonts w:ascii="Book Antiqua" w:hAnsi="Book Antiqua"/>
          <w:b/>
          <w:color w:val="auto"/>
          <w:sz w:val="22"/>
          <w:szCs w:val="22"/>
        </w:rPr>
      </w:pPr>
      <w:r w:rsidRPr="005E3725">
        <w:rPr>
          <w:rFonts w:ascii="Book Antiqua" w:hAnsi="Book Antiqua"/>
          <w:b/>
          <w:color w:val="auto"/>
          <w:sz w:val="22"/>
          <w:szCs w:val="22"/>
        </w:rPr>
        <w:t xml:space="preserve">FORM-8B </w:t>
      </w:r>
      <w:r w:rsidRPr="005E3725">
        <w:rPr>
          <w:rFonts w:ascii="Book Antiqua" w:hAnsi="Book Antiqua"/>
          <w:b/>
          <w:color w:val="auto"/>
          <w:sz w:val="22"/>
          <w:szCs w:val="22"/>
        </w:rPr>
        <w:tab/>
      </w:r>
    </w:p>
    <w:p w:rsidR="00564995" w:rsidRPr="005E3725" w:rsidRDefault="00564995" w:rsidP="00564995">
      <w:pPr>
        <w:jc w:val="center"/>
        <w:rPr>
          <w:rFonts w:ascii="Book Antiqua" w:hAnsi="Book Antiqua"/>
          <w:b/>
          <w:bCs/>
          <w:i/>
        </w:rPr>
      </w:pPr>
      <w:r w:rsidRPr="005E3725">
        <w:rPr>
          <w:rFonts w:ascii="Book Antiqua" w:hAnsi="Book Antiqua"/>
          <w:b/>
          <w:bCs/>
          <w:i/>
        </w:rPr>
        <w:t>[</w:t>
      </w:r>
      <w:r w:rsidRPr="005E3725">
        <w:rPr>
          <w:rFonts w:ascii="Book Antiqua" w:hAnsi="Book Antiqua"/>
          <w:i/>
        </w:rPr>
        <w:t>See rule 15(5), 67(1)</w:t>
      </w:r>
      <w:r w:rsidRPr="005E3725">
        <w:rPr>
          <w:rFonts w:ascii="Book Antiqua" w:hAnsi="Book Antiqua"/>
          <w:b/>
          <w:bCs/>
          <w:i/>
        </w:rPr>
        <w:t>]</w:t>
      </w:r>
    </w:p>
    <w:p w:rsidR="00564995" w:rsidRPr="005E3725" w:rsidRDefault="00564995" w:rsidP="00564995">
      <w:pPr>
        <w:ind w:right="-120"/>
        <w:jc w:val="center"/>
        <w:rPr>
          <w:rFonts w:ascii="Book Antiqua" w:hAnsi="Book Antiqua"/>
          <w:b/>
          <w:bCs/>
          <w:u w:val="single"/>
        </w:rPr>
      </w:pPr>
      <w:r w:rsidRPr="005E3725">
        <w:rPr>
          <w:rFonts w:ascii="Book Antiqua" w:hAnsi="Book Antiqua"/>
          <w:b/>
          <w:bCs/>
          <w:u w:val="single"/>
        </w:rPr>
        <w:t>CERTIFICATE OF ENLISTMENT  OR REGISTRATION OF A MEDICAL DEVICE OR ACCESSORY OR COMPONENT FOR CONTRACT MANUFACTURING</w:t>
      </w:r>
    </w:p>
    <w:p w:rsidR="00564995" w:rsidRPr="005E3725" w:rsidRDefault="00564995" w:rsidP="00564995">
      <w:pPr>
        <w:jc w:val="right"/>
        <w:rPr>
          <w:rFonts w:ascii="Book Antiqua" w:hAnsi="Book Antiqua"/>
          <w:b/>
        </w:rPr>
      </w:pPr>
    </w:p>
    <w:p w:rsidR="00564995" w:rsidRPr="005E3725" w:rsidRDefault="00564995" w:rsidP="00564995">
      <w:pPr>
        <w:jc w:val="right"/>
        <w:rPr>
          <w:rFonts w:ascii="Book Antiqua" w:hAnsi="Book Antiqua"/>
        </w:rPr>
      </w:pPr>
      <w:r w:rsidRPr="005E3725">
        <w:rPr>
          <w:rFonts w:ascii="Book Antiqua" w:hAnsi="Book Antiqua"/>
          <w:b/>
        </w:rPr>
        <w:t>Licence No</w:t>
      </w:r>
      <w:r w:rsidRPr="005E3725">
        <w:rPr>
          <w:rFonts w:ascii="Book Antiqua" w:hAnsi="Book Antiqua"/>
        </w:rPr>
        <w:t>. ________________</w:t>
      </w:r>
    </w:p>
    <w:p w:rsidR="00564995" w:rsidRPr="005E3725" w:rsidRDefault="00564995" w:rsidP="00564995">
      <w:pPr>
        <w:jc w:val="right"/>
        <w:rPr>
          <w:rFonts w:ascii="Book Antiqua" w:hAnsi="Book Antiqua"/>
        </w:rPr>
      </w:pPr>
      <w:r w:rsidRPr="005E3725">
        <w:rPr>
          <w:rFonts w:ascii="Book Antiqua" w:hAnsi="Book Antiqua"/>
          <w:b/>
        </w:rPr>
        <w:t>Islamabad, Date of issue:</w:t>
      </w:r>
      <w:r w:rsidRPr="005E3725">
        <w:rPr>
          <w:rFonts w:ascii="Book Antiqua" w:hAnsi="Book Antiqua"/>
        </w:rPr>
        <w:t xml:space="preserve"> ______________</w:t>
      </w:r>
    </w:p>
    <w:p w:rsidR="00564995" w:rsidRPr="005E3725" w:rsidRDefault="00564995" w:rsidP="00564995">
      <w:pPr>
        <w:jc w:val="right"/>
        <w:rPr>
          <w:rFonts w:ascii="Book Antiqua" w:hAnsi="Book Antiqua"/>
          <w:b/>
          <w:bCs/>
        </w:rPr>
      </w:pPr>
      <w:r w:rsidRPr="005E3725">
        <w:rPr>
          <w:rFonts w:ascii="Book Antiqua" w:hAnsi="Book Antiqua"/>
          <w:b/>
          <w:bCs/>
        </w:rPr>
        <w:t>F.No : _______________</w:t>
      </w:r>
      <w:r w:rsidRPr="005E3725">
        <w:rPr>
          <w:rFonts w:ascii="Book Antiqua" w:hAnsi="Book Antiqua"/>
          <w:b/>
          <w:bCs/>
        </w:rPr>
        <w:tab/>
      </w:r>
    </w:p>
    <w:p w:rsidR="00564995" w:rsidRPr="005E3725" w:rsidRDefault="00564995" w:rsidP="00564995">
      <w:pPr>
        <w:jc w:val="center"/>
        <w:rPr>
          <w:rFonts w:ascii="Book Antiqua" w:hAnsi="Book Antiqua"/>
          <w:b/>
          <w:bCs/>
        </w:rPr>
      </w:pPr>
    </w:p>
    <w:p w:rsidR="00564995" w:rsidRPr="005E3725" w:rsidRDefault="00564995" w:rsidP="00564995">
      <w:pPr>
        <w:rPr>
          <w:rFonts w:ascii="Book Antiqua" w:hAnsi="Book Antiqua"/>
        </w:rPr>
      </w:pPr>
      <w:r w:rsidRPr="005E3725">
        <w:rPr>
          <w:rFonts w:ascii="Book Antiqua" w:hAnsi="Book Antiqua"/>
        </w:rPr>
        <w:t>M/s ………………..</w:t>
      </w:r>
    </w:p>
    <w:p w:rsidR="00564995" w:rsidRPr="005E3725" w:rsidRDefault="00564995" w:rsidP="00564995">
      <w:pPr>
        <w:rPr>
          <w:rFonts w:ascii="Book Antiqua" w:hAnsi="Book Antiqua"/>
        </w:rPr>
      </w:pPr>
    </w:p>
    <w:p w:rsidR="00564995" w:rsidRPr="005E3725" w:rsidRDefault="00564995" w:rsidP="00564995">
      <w:pPr>
        <w:ind w:firstLine="720"/>
        <w:jc w:val="both"/>
        <w:rPr>
          <w:rFonts w:ascii="Book Antiqua" w:hAnsi="Book Antiqua"/>
        </w:rPr>
      </w:pPr>
      <w:r w:rsidRPr="005E3725">
        <w:rPr>
          <w:rFonts w:ascii="Book Antiqua" w:hAnsi="Book Antiqua"/>
        </w:rPr>
        <w:t>The medical device as per details given below has been registered/enlisted on contract manufacturing basis under the DRAP Act and the rules made there-under subject to the conditions appearing hereinafter:</w:t>
      </w:r>
    </w:p>
    <w:p w:rsidR="00564995" w:rsidRPr="005E3725" w:rsidRDefault="00564995" w:rsidP="00564995">
      <w:pPr>
        <w:ind w:firstLine="720"/>
        <w:jc w:val="both"/>
        <w:rPr>
          <w:rFonts w:ascii="Book Antiqua" w:hAnsi="Book Antiqua"/>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2852"/>
        <w:gridCol w:w="2520"/>
        <w:gridCol w:w="1313"/>
        <w:gridCol w:w="1254"/>
      </w:tblGrid>
      <w:tr w:rsidR="00564995" w:rsidRPr="005E3725" w:rsidTr="00EC64F5">
        <w:trPr>
          <w:trHeight w:val="1080"/>
        </w:trPr>
        <w:tc>
          <w:tcPr>
            <w:tcW w:w="1625" w:type="dxa"/>
          </w:tcPr>
          <w:p w:rsidR="00564995" w:rsidRPr="005E3725" w:rsidRDefault="00564995" w:rsidP="00EC64F5">
            <w:pPr>
              <w:jc w:val="center"/>
              <w:rPr>
                <w:rFonts w:ascii="Book Antiqua" w:hAnsi="Book Antiqua"/>
                <w:b/>
              </w:rPr>
            </w:pPr>
            <w:r w:rsidRPr="005E3725">
              <w:rPr>
                <w:rFonts w:ascii="Book Antiqua" w:hAnsi="Book Antiqua"/>
                <w:b/>
              </w:rPr>
              <w:t>Enlistment or  Registration No.</w:t>
            </w:r>
          </w:p>
        </w:tc>
        <w:tc>
          <w:tcPr>
            <w:tcW w:w="2852" w:type="dxa"/>
          </w:tcPr>
          <w:p w:rsidR="00564995" w:rsidRPr="005E3725" w:rsidRDefault="00564995" w:rsidP="00EC64F5">
            <w:pPr>
              <w:jc w:val="center"/>
              <w:rPr>
                <w:rFonts w:ascii="Book Antiqua" w:hAnsi="Book Antiqua"/>
                <w:b/>
              </w:rPr>
            </w:pPr>
            <w:r w:rsidRPr="005E3725">
              <w:rPr>
                <w:rFonts w:ascii="Book Antiqua" w:hAnsi="Book Antiqua"/>
                <w:b/>
              </w:rPr>
              <w:t>Name of medical device or accessory or component</w:t>
            </w:r>
          </w:p>
          <w:p w:rsidR="00564995" w:rsidRPr="005E3725" w:rsidRDefault="00564995" w:rsidP="00EC64F5">
            <w:pPr>
              <w:jc w:val="center"/>
              <w:rPr>
                <w:rFonts w:ascii="Book Antiqua" w:hAnsi="Book Antiqua"/>
                <w:b/>
              </w:rPr>
            </w:pPr>
          </w:p>
        </w:tc>
        <w:tc>
          <w:tcPr>
            <w:tcW w:w="2520" w:type="dxa"/>
          </w:tcPr>
          <w:p w:rsidR="00564995" w:rsidRPr="005E3725" w:rsidRDefault="00564995" w:rsidP="00EC64F5">
            <w:pPr>
              <w:jc w:val="center"/>
              <w:rPr>
                <w:rFonts w:ascii="Book Antiqua" w:hAnsi="Book Antiqua"/>
                <w:b/>
              </w:rPr>
            </w:pPr>
            <w:r w:rsidRPr="005E3725">
              <w:rPr>
                <w:rFonts w:ascii="Book Antiqua" w:hAnsi="Book Antiqua"/>
                <w:b/>
              </w:rPr>
              <w:t>Brief description</w:t>
            </w:r>
          </w:p>
          <w:p w:rsidR="00564995" w:rsidRPr="005E3725" w:rsidRDefault="00564995" w:rsidP="00EC64F5">
            <w:pPr>
              <w:jc w:val="center"/>
              <w:rPr>
                <w:rFonts w:ascii="Book Antiqua" w:hAnsi="Book Antiqua"/>
                <w:b/>
              </w:rPr>
            </w:pPr>
          </w:p>
        </w:tc>
        <w:tc>
          <w:tcPr>
            <w:tcW w:w="1313" w:type="dxa"/>
          </w:tcPr>
          <w:p w:rsidR="00564995" w:rsidRPr="005E3725" w:rsidRDefault="00564995" w:rsidP="00EC64F5">
            <w:pPr>
              <w:jc w:val="center"/>
              <w:rPr>
                <w:rFonts w:ascii="Book Antiqua" w:hAnsi="Book Antiqua"/>
                <w:b/>
              </w:rPr>
            </w:pPr>
            <w:r w:rsidRPr="005E3725">
              <w:rPr>
                <w:rFonts w:ascii="Book Antiqua" w:hAnsi="Book Antiqua"/>
                <w:b/>
              </w:rPr>
              <w:t>Class</w:t>
            </w:r>
          </w:p>
          <w:p w:rsidR="00564995" w:rsidRPr="005E3725" w:rsidRDefault="00564995" w:rsidP="00EC64F5">
            <w:pPr>
              <w:jc w:val="center"/>
              <w:rPr>
                <w:rFonts w:ascii="Book Antiqua" w:hAnsi="Book Antiqua"/>
                <w:b/>
              </w:rPr>
            </w:pPr>
          </w:p>
        </w:tc>
        <w:tc>
          <w:tcPr>
            <w:tcW w:w="1254" w:type="dxa"/>
          </w:tcPr>
          <w:p w:rsidR="00564995" w:rsidRPr="005E3725" w:rsidRDefault="00564995" w:rsidP="00EC64F5">
            <w:pPr>
              <w:jc w:val="center"/>
              <w:rPr>
                <w:rFonts w:ascii="Book Antiqua" w:hAnsi="Book Antiqua"/>
                <w:b/>
              </w:rPr>
            </w:pPr>
            <w:r w:rsidRPr="005E3725">
              <w:rPr>
                <w:rFonts w:ascii="Book Antiqua" w:hAnsi="Book Antiqua"/>
                <w:b/>
              </w:rPr>
              <w:t>Shelf life</w:t>
            </w:r>
          </w:p>
          <w:p w:rsidR="00564995" w:rsidRPr="005E3725" w:rsidRDefault="00564995" w:rsidP="00EC64F5">
            <w:pPr>
              <w:jc w:val="center"/>
              <w:rPr>
                <w:rFonts w:ascii="Book Antiqua" w:hAnsi="Book Antiqua"/>
                <w:b/>
              </w:rPr>
            </w:pPr>
          </w:p>
        </w:tc>
      </w:tr>
      <w:tr w:rsidR="00564995" w:rsidRPr="005E3725" w:rsidTr="00EC64F5">
        <w:trPr>
          <w:trHeight w:val="266"/>
        </w:trPr>
        <w:tc>
          <w:tcPr>
            <w:tcW w:w="1625" w:type="dxa"/>
          </w:tcPr>
          <w:p w:rsidR="00564995" w:rsidRPr="005E3725" w:rsidRDefault="00564995" w:rsidP="00EC64F5">
            <w:pPr>
              <w:jc w:val="center"/>
              <w:rPr>
                <w:rFonts w:ascii="Book Antiqua" w:hAnsi="Book Antiqua"/>
              </w:rPr>
            </w:pPr>
            <w:r w:rsidRPr="005E3725">
              <w:rPr>
                <w:rFonts w:ascii="Book Antiqua" w:hAnsi="Book Antiqua"/>
              </w:rPr>
              <w:t>(1)</w:t>
            </w:r>
          </w:p>
        </w:tc>
        <w:tc>
          <w:tcPr>
            <w:tcW w:w="2852" w:type="dxa"/>
          </w:tcPr>
          <w:p w:rsidR="00564995" w:rsidRPr="005E3725" w:rsidRDefault="00564995" w:rsidP="00EC64F5">
            <w:pPr>
              <w:jc w:val="center"/>
              <w:rPr>
                <w:rFonts w:ascii="Book Antiqua" w:hAnsi="Book Antiqua"/>
              </w:rPr>
            </w:pPr>
            <w:r w:rsidRPr="005E3725">
              <w:rPr>
                <w:rFonts w:ascii="Book Antiqua" w:hAnsi="Book Antiqua"/>
              </w:rPr>
              <w:t>(2)</w:t>
            </w:r>
          </w:p>
        </w:tc>
        <w:tc>
          <w:tcPr>
            <w:tcW w:w="2520" w:type="dxa"/>
          </w:tcPr>
          <w:p w:rsidR="00564995" w:rsidRPr="005E3725" w:rsidRDefault="00564995" w:rsidP="00EC64F5">
            <w:pPr>
              <w:jc w:val="center"/>
              <w:rPr>
                <w:rFonts w:ascii="Book Antiqua" w:hAnsi="Book Antiqua"/>
              </w:rPr>
            </w:pPr>
            <w:r w:rsidRPr="005E3725">
              <w:rPr>
                <w:rFonts w:ascii="Book Antiqua" w:hAnsi="Book Antiqua"/>
              </w:rPr>
              <w:t>(3)</w:t>
            </w:r>
          </w:p>
        </w:tc>
        <w:tc>
          <w:tcPr>
            <w:tcW w:w="1313" w:type="dxa"/>
          </w:tcPr>
          <w:p w:rsidR="00564995" w:rsidRPr="005E3725" w:rsidRDefault="00564995" w:rsidP="00EC64F5">
            <w:pPr>
              <w:jc w:val="center"/>
              <w:rPr>
                <w:rFonts w:ascii="Book Antiqua" w:hAnsi="Book Antiqua"/>
              </w:rPr>
            </w:pPr>
            <w:r w:rsidRPr="005E3725">
              <w:rPr>
                <w:rFonts w:ascii="Book Antiqua" w:hAnsi="Book Antiqua"/>
              </w:rPr>
              <w:t>(4)</w:t>
            </w:r>
          </w:p>
        </w:tc>
        <w:tc>
          <w:tcPr>
            <w:tcW w:w="1254" w:type="dxa"/>
          </w:tcPr>
          <w:p w:rsidR="00564995" w:rsidRPr="005E3725" w:rsidRDefault="00564995" w:rsidP="00EC64F5">
            <w:pPr>
              <w:jc w:val="center"/>
              <w:rPr>
                <w:rFonts w:ascii="Book Antiqua" w:hAnsi="Book Antiqua"/>
              </w:rPr>
            </w:pPr>
            <w:r w:rsidRPr="005E3725">
              <w:rPr>
                <w:rFonts w:ascii="Book Antiqua" w:hAnsi="Book Antiqua"/>
              </w:rPr>
              <w:t>(5)</w:t>
            </w:r>
          </w:p>
        </w:tc>
      </w:tr>
      <w:tr w:rsidR="00564995" w:rsidRPr="005E3725" w:rsidTr="00EC64F5">
        <w:trPr>
          <w:trHeight w:val="266"/>
        </w:trPr>
        <w:tc>
          <w:tcPr>
            <w:tcW w:w="1625" w:type="dxa"/>
          </w:tcPr>
          <w:p w:rsidR="00564995" w:rsidRPr="005E3725" w:rsidRDefault="00564995" w:rsidP="00EC64F5">
            <w:pPr>
              <w:rPr>
                <w:rFonts w:ascii="Book Antiqua" w:hAnsi="Book Antiqua"/>
              </w:rPr>
            </w:pPr>
          </w:p>
        </w:tc>
        <w:tc>
          <w:tcPr>
            <w:tcW w:w="2852" w:type="dxa"/>
          </w:tcPr>
          <w:p w:rsidR="00564995" w:rsidRPr="005E3725" w:rsidRDefault="00564995" w:rsidP="00EC64F5">
            <w:pPr>
              <w:rPr>
                <w:rFonts w:ascii="Book Antiqua" w:hAnsi="Book Antiqua"/>
              </w:rPr>
            </w:pPr>
          </w:p>
        </w:tc>
        <w:tc>
          <w:tcPr>
            <w:tcW w:w="2520" w:type="dxa"/>
          </w:tcPr>
          <w:p w:rsidR="00564995" w:rsidRPr="005E3725" w:rsidRDefault="00564995" w:rsidP="00EC64F5">
            <w:pPr>
              <w:rPr>
                <w:rFonts w:ascii="Book Antiqua" w:hAnsi="Book Antiqua"/>
              </w:rPr>
            </w:pPr>
          </w:p>
        </w:tc>
        <w:tc>
          <w:tcPr>
            <w:tcW w:w="1313" w:type="dxa"/>
          </w:tcPr>
          <w:p w:rsidR="00564995" w:rsidRPr="005E3725" w:rsidRDefault="00564995" w:rsidP="00EC64F5">
            <w:pPr>
              <w:rPr>
                <w:rFonts w:ascii="Book Antiqua" w:hAnsi="Book Antiqua"/>
              </w:rPr>
            </w:pPr>
          </w:p>
        </w:tc>
        <w:tc>
          <w:tcPr>
            <w:tcW w:w="1254" w:type="dxa"/>
          </w:tcPr>
          <w:p w:rsidR="00564995" w:rsidRPr="005E3725" w:rsidRDefault="00564995" w:rsidP="00EC64F5">
            <w:pPr>
              <w:rPr>
                <w:rFonts w:ascii="Book Antiqua" w:hAnsi="Book Antiqua"/>
              </w:rPr>
            </w:pPr>
          </w:p>
        </w:tc>
      </w:tr>
    </w:tbl>
    <w:p w:rsidR="00564995" w:rsidRPr="005E3725" w:rsidRDefault="00564995" w:rsidP="00564995">
      <w:pPr>
        <w:ind w:firstLine="720"/>
        <w:rPr>
          <w:rFonts w:ascii="Book Antiqua" w:hAnsi="Book Antiqua"/>
        </w:rPr>
      </w:pPr>
    </w:p>
    <w:tbl>
      <w:tblPr>
        <w:tblStyle w:val="TableGrid"/>
        <w:tblW w:w="0" w:type="auto"/>
        <w:tblLook w:val="04A0" w:firstRow="1" w:lastRow="0" w:firstColumn="1" w:lastColumn="0" w:noHBand="0" w:noVBand="1"/>
      </w:tblPr>
      <w:tblGrid>
        <w:gridCol w:w="3168"/>
        <w:gridCol w:w="6408"/>
      </w:tblGrid>
      <w:tr w:rsidR="00564995" w:rsidRPr="005E3725" w:rsidTr="00EC64F5">
        <w:tc>
          <w:tcPr>
            <w:tcW w:w="3168" w:type="dxa"/>
          </w:tcPr>
          <w:p w:rsidR="00564995" w:rsidRPr="005E3725" w:rsidRDefault="00564995" w:rsidP="00EC64F5">
            <w:pPr>
              <w:rPr>
                <w:rFonts w:ascii="Book Antiqua" w:hAnsi="Book Antiqua"/>
                <w:b/>
              </w:rPr>
            </w:pPr>
            <w:r w:rsidRPr="005E3725">
              <w:rPr>
                <w:rFonts w:ascii="Book Antiqua" w:hAnsi="Book Antiqua"/>
                <w:b/>
              </w:rPr>
              <w:t>Name of Contract Giver</w:t>
            </w:r>
          </w:p>
        </w:tc>
        <w:tc>
          <w:tcPr>
            <w:tcW w:w="6408" w:type="dxa"/>
          </w:tcPr>
          <w:p w:rsidR="00564995" w:rsidRPr="005E3725" w:rsidRDefault="00564995" w:rsidP="00EC64F5">
            <w:pPr>
              <w:rPr>
                <w:rFonts w:ascii="Book Antiqua" w:hAnsi="Book Antiqua"/>
              </w:rPr>
            </w:pPr>
          </w:p>
        </w:tc>
      </w:tr>
      <w:tr w:rsidR="00564995" w:rsidRPr="005E3725" w:rsidTr="00EC64F5">
        <w:tc>
          <w:tcPr>
            <w:tcW w:w="3168" w:type="dxa"/>
          </w:tcPr>
          <w:p w:rsidR="00564995" w:rsidRPr="005E3725" w:rsidRDefault="00564995" w:rsidP="00EC64F5">
            <w:pPr>
              <w:rPr>
                <w:rFonts w:ascii="Book Antiqua" w:hAnsi="Book Antiqua"/>
                <w:b/>
              </w:rPr>
            </w:pPr>
            <w:r w:rsidRPr="005E3725">
              <w:rPr>
                <w:rFonts w:ascii="Book Antiqua" w:hAnsi="Book Antiqua"/>
                <w:b/>
              </w:rPr>
              <w:t>Address of Contract Giver</w:t>
            </w:r>
          </w:p>
        </w:tc>
        <w:tc>
          <w:tcPr>
            <w:tcW w:w="6408" w:type="dxa"/>
          </w:tcPr>
          <w:p w:rsidR="00564995" w:rsidRPr="005E3725" w:rsidRDefault="00564995" w:rsidP="00EC64F5">
            <w:pPr>
              <w:rPr>
                <w:rFonts w:ascii="Book Antiqua" w:hAnsi="Book Antiqua"/>
              </w:rPr>
            </w:pPr>
          </w:p>
        </w:tc>
      </w:tr>
      <w:tr w:rsidR="00564995" w:rsidRPr="005E3725" w:rsidTr="00EC64F5">
        <w:tc>
          <w:tcPr>
            <w:tcW w:w="3168" w:type="dxa"/>
          </w:tcPr>
          <w:p w:rsidR="00564995" w:rsidRPr="005E3725" w:rsidRDefault="00564995" w:rsidP="00EC64F5">
            <w:pPr>
              <w:rPr>
                <w:rFonts w:ascii="Book Antiqua" w:hAnsi="Book Antiqua"/>
                <w:b/>
              </w:rPr>
            </w:pPr>
            <w:r w:rsidRPr="005E3725">
              <w:rPr>
                <w:rFonts w:ascii="Book Antiqua" w:hAnsi="Book Antiqua"/>
                <w:b/>
              </w:rPr>
              <w:t>Name of Contract Acceptor</w:t>
            </w:r>
          </w:p>
        </w:tc>
        <w:tc>
          <w:tcPr>
            <w:tcW w:w="6408" w:type="dxa"/>
          </w:tcPr>
          <w:p w:rsidR="00564995" w:rsidRPr="005E3725" w:rsidRDefault="00564995" w:rsidP="00EC64F5">
            <w:pPr>
              <w:rPr>
                <w:rFonts w:ascii="Book Antiqua" w:hAnsi="Book Antiqua"/>
              </w:rPr>
            </w:pPr>
          </w:p>
        </w:tc>
      </w:tr>
      <w:tr w:rsidR="00564995" w:rsidRPr="005E3725" w:rsidTr="00EC64F5">
        <w:tc>
          <w:tcPr>
            <w:tcW w:w="3168" w:type="dxa"/>
          </w:tcPr>
          <w:p w:rsidR="00564995" w:rsidRPr="005E3725" w:rsidRDefault="00564995" w:rsidP="00EC64F5">
            <w:pPr>
              <w:rPr>
                <w:rFonts w:ascii="Book Antiqua" w:hAnsi="Book Antiqua"/>
                <w:b/>
              </w:rPr>
            </w:pPr>
            <w:r w:rsidRPr="005E3725">
              <w:rPr>
                <w:rFonts w:ascii="Book Antiqua" w:hAnsi="Book Antiqua"/>
                <w:b/>
              </w:rPr>
              <w:t>Address of Contract Acceptor</w:t>
            </w:r>
          </w:p>
        </w:tc>
        <w:tc>
          <w:tcPr>
            <w:tcW w:w="6408" w:type="dxa"/>
          </w:tcPr>
          <w:p w:rsidR="00564995" w:rsidRPr="005E3725" w:rsidRDefault="00564995" w:rsidP="00EC64F5">
            <w:pPr>
              <w:rPr>
                <w:rFonts w:ascii="Book Antiqua" w:hAnsi="Book Antiqua"/>
              </w:rPr>
            </w:pPr>
          </w:p>
        </w:tc>
      </w:tr>
      <w:tr w:rsidR="00564995" w:rsidRPr="005E3725" w:rsidTr="00EC64F5">
        <w:tc>
          <w:tcPr>
            <w:tcW w:w="3168" w:type="dxa"/>
          </w:tcPr>
          <w:p w:rsidR="00564995" w:rsidRPr="005E3725" w:rsidRDefault="00564995" w:rsidP="00EC64F5">
            <w:pPr>
              <w:rPr>
                <w:rFonts w:ascii="Book Antiqua" w:hAnsi="Book Antiqua"/>
                <w:b/>
              </w:rPr>
            </w:pPr>
            <w:r w:rsidRPr="005E3725">
              <w:rPr>
                <w:rFonts w:ascii="Book Antiqua" w:hAnsi="Book Antiqua"/>
                <w:b/>
              </w:rPr>
              <w:t>Licence No. Contract Acceptor</w:t>
            </w:r>
          </w:p>
        </w:tc>
        <w:tc>
          <w:tcPr>
            <w:tcW w:w="6408" w:type="dxa"/>
          </w:tcPr>
          <w:p w:rsidR="00564995" w:rsidRPr="005E3725" w:rsidRDefault="00564995" w:rsidP="00EC64F5">
            <w:pPr>
              <w:rPr>
                <w:rFonts w:ascii="Book Antiqua" w:hAnsi="Book Antiqua"/>
              </w:rPr>
            </w:pPr>
          </w:p>
        </w:tc>
      </w:tr>
    </w:tbl>
    <w:p w:rsidR="00564995" w:rsidRPr="005E3725" w:rsidRDefault="00564995" w:rsidP="00564995">
      <w:pPr>
        <w:rPr>
          <w:rFonts w:ascii="Book Antiqua" w:hAnsi="Book Antiqua"/>
        </w:rPr>
      </w:pPr>
    </w:p>
    <w:p w:rsidR="00564995" w:rsidRPr="005E3725" w:rsidRDefault="00564995" w:rsidP="00564995">
      <w:pPr>
        <w:rPr>
          <w:rFonts w:ascii="Book Antiqua" w:hAnsi="Book Antiqua"/>
        </w:rPr>
      </w:pPr>
    </w:p>
    <w:p w:rsidR="00564995" w:rsidRPr="005E3725" w:rsidRDefault="00564995" w:rsidP="00564995">
      <w:pPr>
        <w:rPr>
          <w:rFonts w:ascii="Book Antiqua" w:hAnsi="Book Antiqua"/>
        </w:rPr>
      </w:pPr>
      <w:r w:rsidRPr="005E3725">
        <w:rPr>
          <w:rFonts w:ascii="Book Antiqua" w:hAnsi="Book Antiqua"/>
        </w:rPr>
        <w:t>2.</w:t>
      </w:r>
      <w:r w:rsidRPr="005E3725">
        <w:rPr>
          <w:rFonts w:ascii="Book Antiqua" w:hAnsi="Book Antiqua"/>
        </w:rPr>
        <w:tab/>
        <w:t>This enlistment/registration shall be valid for a period of five years from the date mentioned above unless earlier suspended or cancelled.</w:t>
      </w:r>
    </w:p>
    <w:p w:rsidR="00564995" w:rsidRPr="005E3725" w:rsidRDefault="00564995" w:rsidP="00564995">
      <w:pPr>
        <w:rPr>
          <w:rFonts w:ascii="Book Antiqua" w:hAnsi="Book Antiqua"/>
        </w:rPr>
      </w:pPr>
      <w:r w:rsidRPr="005E3725">
        <w:rPr>
          <w:rFonts w:ascii="Book Antiqua" w:hAnsi="Book Antiqua"/>
        </w:rPr>
        <w:t>3.</w:t>
      </w:r>
      <w:r w:rsidRPr="005E3725">
        <w:rPr>
          <w:rFonts w:ascii="Book Antiqua" w:hAnsi="Book Antiqua"/>
        </w:rPr>
        <w:tab/>
        <w:t>The name shall be changed in case it has resemblance with already enlisted/registered medical device.</w:t>
      </w:r>
    </w:p>
    <w:p w:rsidR="00564995" w:rsidRPr="005E3725" w:rsidRDefault="00564995" w:rsidP="00564995">
      <w:pPr>
        <w:rPr>
          <w:rFonts w:ascii="Book Antiqua" w:hAnsi="Book Antiqua"/>
        </w:rPr>
      </w:pPr>
      <w:r w:rsidRPr="005E3725">
        <w:rPr>
          <w:rFonts w:ascii="Book Antiqua" w:hAnsi="Book Antiqua"/>
        </w:rPr>
        <w:t>4.</w:t>
      </w:r>
      <w:r w:rsidRPr="005E3725">
        <w:rPr>
          <w:rFonts w:ascii="Book Antiqua" w:hAnsi="Book Antiqua"/>
        </w:rPr>
        <w:tab/>
        <w:t>This enlistment/registration is subject to the conditions specified in the DRAP Act, 2012 and the rules made there-under.</w:t>
      </w:r>
    </w:p>
    <w:p w:rsidR="00564995" w:rsidRPr="005E3725" w:rsidRDefault="00564995" w:rsidP="00564995">
      <w:pPr>
        <w:rPr>
          <w:rFonts w:ascii="Book Antiqua" w:hAnsi="Book Antiqua"/>
        </w:rPr>
      </w:pPr>
    </w:p>
    <w:p w:rsidR="00564995" w:rsidRPr="005E3725" w:rsidRDefault="00564995" w:rsidP="00564995">
      <w:pPr>
        <w:rPr>
          <w:rFonts w:ascii="Book Antiqua" w:hAnsi="Book Antiqua"/>
        </w:rPr>
      </w:pPr>
    </w:p>
    <w:p w:rsidR="00564995" w:rsidRPr="005E3725" w:rsidRDefault="00564995" w:rsidP="00564995">
      <w:pPr>
        <w:ind w:left="6480" w:firstLine="720"/>
        <w:jc w:val="center"/>
        <w:rPr>
          <w:rFonts w:ascii="Book Antiqua" w:hAnsi="Book Antiqua"/>
        </w:rPr>
      </w:pPr>
      <w:r w:rsidRPr="005E3725">
        <w:rPr>
          <w:rFonts w:ascii="Book Antiqua" w:hAnsi="Book Antiqua"/>
        </w:rPr>
        <w:t xml:space="preserve">Secretary </w:t>
      </w:r>
    </w:p>
    <w:p w:rsidR="00564995" w:rsidRPr="005E3725" w:rsidRDefault="00564995" w:rsidP="00564995">
      <w:pPr>
        <w:jc w:val="right"/>
        <w:rPr>
          <w:rFonts w:ascii="Book Antiqua" w:hAnsi="Book Antiqua"/>
        </w:rPr>
      </w:pPr>
      <w:r w:rsidRPr="005E3725">
        <w:rPr>
          <w:rFonts w:ascii="Book Antiqua" w:hAnsi="Book Antiqua"/>
        </w:rPr>
        <w:t xml:space="preserve">Medical Device Board       </w:t>
      </w:r>
    </w:p>
    <w:p w:rsidR="00564995" w:rsidRPr="005E3725" w:rsidRDefault="00564995" w:rsidP="00564995">
      <w:pPr>
        <w:jc w:val="center"/>
        <w:rPr>
          <w:rFonts w:ascii="Book Antiqua" w:hAnsi="Book Antiqua"/>
        </w:rPr>
      </w:pPr>
      <w:r w:rsidRPr="005E3725">
        <w:rPr>
          <w:rFonts w:ascii="Book Antiqua" w:hAnsi="Book Antiqua"/>
        </w:rPr>
        <w:t xml:space="preserve">                                                                                                                    Seal:</w:t>
      </w:r>
    </w:p>
    <w:p w:rsidR="00564995" w:rsidRPr="005E3725" w:rsidRDefault="00564995" w:rsidP="00564995">
      <w:pPr>
        <w:jc w:val="right"/>
        <w:rPr>
          <w:rFonts w:ascii="Book Antiqua" w:hAnsi="Book Antiqua"/>
          <w:b/>
          <w:u w:val="single"/>
        </w:rPr>
      </w:pPr>
      <w:r w:rsidRPr="005E3725">
        <w:rPr>
          <w:rFonts w:ascii="Book Antiqua" w:hAnsi="Book Antiqua"/>
          <w:b/>
          <w:u w:val="single"/>
        </w:rPr>
        <w:t>Annexure III</w:t>
      </w:r>
    </w:p>
    <w:p w:rsidR="00564995" w:rsidRPr="005E3725" w:rsidRDefault="00564995" w:rsidP="00564995">
      <w:pPr>
        <w:jc w:val="right"/>
        <w:rPr>
          <w:rFonts w:ascii="Book Antiqua" w:hAnsi="Book Antiqua"/>
          <w:b/>
        </w:rPr>
      </w:pPr>
    </w:p>
    <w:p w:rsidR="00564995" w:rsidRPr="005E3725" w:rsidRDefault="00564995" w:rsidP="00564995">
      <w:pPr>
        <w:jc w:val="center"/>
        <w:rPr>
          <w:rFonts w:ascii="Book Antiqua" w:hAnsi="Book Antiqua"/>
          <w:b/>
          <w:bCs/>
        </w:rPr>
      </w:pPr>
    </w:p>
    <w:p w:rsidR="00564995" w:rsidRPr="005E3725" w:rsidRDefault="00564995" w:rsidP="00564995">
      <w:pPr>
        <w:jc w:val="center"/>
        <w:rPr>
          <w:rFonts w:ascii="Book Antiqua" w:hAnsi="Book Antiqua"/>
          <w:b/>
          <w:bCs/>
        </w:rPr>
      </w:pPr>
      <w:r w:rsidRPr="005E3725">
        <w:rPr>
          <w:rFonts w:ascii="Book Antiqua" w:hAnsi="Book Antiqua"/>
          <w:b/>
          <w:bCs/>
        </w:rPr>
        <w:t>DRUG REGULATORY AUTHORITY OF PAKISTAN</w:t>
      </w:r>
    </w:p>
    <w:p w:rsidR="00564995" w:rsidRPr="005E3725" w:rsidRDefault="00564995" w:rsidP="00564995">
      <w:pPr>
        <w:pStyle w:val="Default"/>
        <w:jc w:val="center"/>
        <w:rPr>
          <w:rFonts w:ascii="Book Antiqua" w:hAnsi="Book Antiqua"/>
          <w:b/>
          <w:color w:val="auto"/>
          <w:sz w:val="22"/>
          <w:szCs w:val="22"/>
        </w:rPr>
      </w:pPr>
      <w:r w:rsidRPr="005E3725">
        <w:rPr>
          <w:rFonts w:ascii="Book Antiqua" w:hAnsi="Book Antiqua"/>
          <w:b/>
          <w:color w:val="auto"/>
          <w:sz w:val="22"/>
          <w:szCs w:val="22"/>
        </w:rPr>
        <w:t xml:space="preserve">FORM-8C </w:t>
      </w:r>
      <w:r w:rsidRPr="005E3725">
        <w:rPr>
          <w:rFonts w:ascii="Book Antiqua" w:hAnsi="Book Antiqua"/>
          <w:b/>
          <w:color w:val="auto"/>
          <w:sz w:val="22"/>
          <w:szCs w:val="22"/>
        </w:rPr>
        <w:tab/>
      </w:r>
    </w:p>
    <w:p w:rsidR="00564995" w:rsidRPr="005E3725" w:rsidRDefault="00564995" w:rsidP="00564995">
      <w:pPr>
        <w:jc w:val="center"/>
        <w:rPr>
          <w:rFonts w:ascii="Book Antiqua" w:hAnsi="Book Antiqua"/>
          <w:b/>
          <w:bCs/>
          <w:i/>
        </w:rPr>
      </w:pPr>
      <w:r w:rsidRPr="005E3725">
        <w:rPr>
          <w:rFonts w:ascii="Book Antiqua" w:hAnsi="Book Antiqua"/>
          <w:b/>
          <w:bCs/>
          <w:i/>
        </w:rPr>
        <w:t>[</w:t>
      </w:r>
      <w:r w:rsidRPr="005E3725">
        <w:rPr>
          <w:rFonts w:ascii="Book Antiqua" w:hAnsi="Book Antiqua"/>
          <w:i/>
        </w:rPr>
        <w:t>See rule 15(5), 63(3)</w:t>
      </w:r>
      <w:r w:rsidRPr="005E3725">
        <w:rPr>
          <w:rFonts w:ascii="Book Antiqua" w:hAnsi="Book Antiqua"/>
          <w:b/>
          <w:bCs/>
          <w:i/>
        </w:rPr>
        <w:t>]</w:t>
      </w:r>
    </w:p>
    <w:p w:rsidR="00564995" w:rsidRPr="005E3725" w:rsidRDefault="00564995" w:rsidP="00564995">
      <w:pPr>
        <w:ind w:right="-120"/>
        <w:jc w:val="center"/>
        <w:rPr>
          <w:rFonts w:ascii="Book Antiqua" w:hAnsi="Book Antiqua"/>
          <w:b/>
          <w:bCs/>
          <w:u w:val="single"/>
        </w:rPr>
      </w:pPr>
      <w:r w:rsidRPr="005E3725">
        <w:rPr>
          <w:rFonts w:ascii="Book Antiqua" w:hAnsi="Book Antiqua"/>
          <w:b/>
          <w:bCs/>
          <w:u w:val="single"/>
        </w:rPr>
        <w:t>CERTIFICATE OF ENLISTMENT  OR REGISTRATION OF A MEDICAL DEVICE OR ACCESSORY OR COMPONENT FOR EXPORT PURPOSE ONLY</w:t>
      </w:r>
    </w:p>
    <w:p w:rsidR="00564995" w:rsidRPr="005E3725" w:rsidRDefault="00564995" w:rsidP="00564995">
      <w:pPr>
        <w:jc w:val="right"/>
        <w:rPr>
          <w:rFonts w:ascii="Book Antiqua" w:hAnsi="Book Antiqua"/>
          <w:b/>
        </w:rPr>
      </w:pPr>
    </w:p>
    <w:p w:rsidR="00564995" w:rsidRPr="005E3725" w:rsidRDefault="00564995" w:rsidP="00564995">
      <w:pPr>
        <w:jc w:val="right"/>
        <w:rPr>
          <w:rFonts w:ascii="Book Antiqua" w:hAnsi="Book Antiqua"/>
        </w:rPr>
      </w:pPr>
      <w:r w:rsidRPr="005E3725">
        <w:rPr>
          <w:rFonts w:ascii="Book Antiqua" w:hAnsi="Book Antiqua"/>
          <w:b/>
        </w:rPr>
        <w:t>Licence No</w:t>
      </w:r>
      <w:r w:rsidRPr="005E3725">
        <w:rPr>
          <w:rFonts w:ascii="Book Antiqua" w:hAnsi="Book Antiqua"/>
        </w:rPr>
        <w:t>. ________________</w:t>
      </w:r>
    </w:p>
    <w:p w:rsidR="00564995" w:rsidRPr="005E3725" w:rsidRDefault="00564995" w:rsidP="00564995">
      <w:pPr>
        <w:jc w:val="right"/>
        <w:rPr>
          <w:rFonts w:ascii="Book Antiqua" w:hAnsi="Book Antiqua"/>
        </w:rPr>
      </w:pPr>
      <w:r w:rsidRPr="005E3725">
        <w:rPr>
          <w:rFonts w:ascii="Book Antiqua" w:hAnsi="Book Antiqua"/>
          <w:b/>
        </w:rPr>
        <w:t>Islamabad, Date of issue:</w:t>
      </w:r>
      <w:r w:rsidRPr="005E3725">
        <w:rPr>
          <w:rFonts w:ascii="Book Antiqua" w:hAnsi="Book Antiqua"/>
        </w:rPr>
        <w:t xml:space="preserve"> ______________</w:t>
      </w:r>
    </w:p>
    <w:p w:rsidR="00564995" w:rsidRPr="005E3725" w:rsidRDefault="00564995" w:rsidP="00564995">
      <w:pPr>
        <w:ind w:left="2880" w:firstLine="720"/>
        <w:jc w:val="right"/>
        <w:rPr>
          <w:rFonts w:ascii="Book Antiqua" w:hAnsi="Book Antiqua"/>
          <w:b/>
          <w:bCs/>
        </w:rPr>
      </w:pPr>
      <w:r w:rsidRPr="005E3725">
        <w:rPr>
          <w:rFonts w:ascii="Book Antiqua" w:hAnsi="Book Antiqua"/>
          <w:b/>
          <w:bCs/>
        </w:rPr>
        <w:t>F.No : _______________</w:t>
      </w:r>
      <w:r w:rsidRPr="005E3725">
        <w:rPr>
          <w:rFonts w:ascii="Book Antiqua" w:hAnsi="Book Antiqua"/>
          <w:b/>
          <w:bCs/>
        </w:rPr>
        <w:tab/>
      </w:r>
    </w:p>
    <w:p w:rsidR="00564995" w:rsidRPr="005E3725" w:rsidRDefault="00564995" w:rsidP="00564995">
      <w:pPr>
        <w:jc w:val="center"/>
        <w:rPr>
          <w:rFonts w:ascii="Book Antiqua" w:hAnsi="Book Antiqua"/>
          <w:b/>
          <w:bCs/>
        </w:rPr>
      </w:pPr>
    </w:p>
    <w:p w:rsidR="00564995" w:rsidRPr="005E3725" w:rsidRDefault="00564995" w:rsidP="00564995">
      <w:pPr>
        <w:rPr>
          <w:rFonts w:ascii="Book Antiqua" w:hAnsi="Book Antiqua"/>
        </w:rPr>
      </w:pPr>
      <w:r w:rsidRPr="005E3725">
        <w:rPr>
          <w:rFonts w:ascii="Book Antiqua" w:hAnsi="Book Antiqua"/>
        </w:rPr>
        <w:t>M/s ………………..</w:t>
      </w:r>
    </w:p>
    <w:p w:rsidR="00564995" w:rsidRPr="005E3725" w:rsidRDefault="00564995" w:rsidP="00564995">
      <w:pPr>
        <w:rPr>
          <w:rFonts w:ascii="Book Antiqua" w:hAnsi="Book Antiqua"/>
        </w:rPr>
      </w:pPr>
    </w:p>
    <w:p w:rsidR="00564995" w:rsidRPr="005E3725" w:rsidRDefault="00564995" w:rsidP="00564995">
      <w:pPr>
        <w:ind w:firstLine="720"/>
        <w:jc w:val="both"/>
        <w:rPr>
          <w:rFonts w:ascii="Book Antiqua" w:hAnsi="Book Antiqua"/>
        </w:rPr>
      </w:pPr>
      <w:r w:rsidRPr="005E3725">
        <w:rPr>
          <w:rFonts w:ascii="Book Antiqua" w:hAnsi="Book Antiqua"/>
        </w:rPr>
        <w:t>The medical device as per details given below has been registered/enlisted for export purpose only under the DRAP Act and the rules made there-under subject to the conditions appearing hereinafter:</w:t>
      </w:r>
    </w:p>
    <w:p w:rsidR="00564995" w:rsidRPr="005E3725" w:rsidRDefault="00564995" w:rsidP="00564995">
      <w:pPr>
        <w:ind w:firstLine="720"/>
        <w:jc w:val="both"/>
        <w:rPr>
          <w:rFonts w:ascii="Book Antiqua" w:hAnsi="Book Antiqua"/>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2852"/>
        <w:gridCol w:w="2520"/>
        <w:gridCol w:w="1313"/>
        <w:gridCol w:w="1254"/>
      </w:tblGrid>
      <w:tr w:rsidR="00564995" w:rsidRPr="005E3725" w:rsidTr="00EC64F5">
        <w:trPr>
          <w:trHeight w:val="1080"/>
        </w:trPr>
        <w:tc>
          <w:tcPr>
            <w:tcW w:w="1625" w:type="dxa"/>
          </w:tcPr>
          <w:p w:rsidR="00564995" w:rsidRPr="005E3725" w:rsidRDefault="00564995" w:rsidP="00EC64F5">
            <w:pPr>
              <w:jc w:val="center"/>
              <w:rPr>
                <w:rFonts w:ascii="Book Antiqua" w:hAnsi="Book Antiqua"/>
                <w:b/>
              </w:rPr>
            </w:pPr>
            <w:r w:rsidRPr="005E3725">
              <w:rPr>
                <w:rFonts w:ascii="Book Antiqua" w:hAnsi="Book Antiqua"/>
                <w:b/>
              </w:rPr>
              <w:t>Enlistment or  Registration No.</w:t>
            </w:r>
          </w:p>
        </w:tc>
        <w:tc>
          <w:tcPr>
            <w:tcW w:w="2852" w:type="dxa"/>
          </w:tcPr>
          <w:p w:rsidR="00564995" w:rsidRPr="005E3725" w:rsidRDefault="00564995" w:rsidP="00EC64F5">
            <w:pPr>
              <w:jc w:val="center"/>
              <w:rPr>
                <w:rFonts w:ascii="Book Antiqua" w:hAnsi="Book Antiqua"/>
                <w:b/>
              </w:rPr>
            </w:pPr>
            <w:r w:rsidRPr="005E3725">
              <w:rPr>
                <w:rFonts w:ascii="Book Antiqua" w:hAnsi="Book Antiqua"/>
                <w:b/>
              </w:rPr>
              <w:t>Name of medical device or accessory or component</w:t>
            </w:r>
          </w:p>
          <w:p w:rsidR="00564995" w:rsidRPr="005E3725" w:rsidRDefault="00564995" w:rsidP="00EC64F5">
            <w:pPr>
              <w:jc w:val="center"/>
              <w:rPr>
                <w:rFonts w:ascii="Book Antiqua" w:hAnsi="Book Antiqua"/>
                <w:b/>
              </w:rPr>
            </w:pPr>
          </w:p>
        </w:tc>
        <w:tc>
          <w:tcPr>
            <w:tcW w:w="2520" w:type="dxa"/>
          </w:tcPr>
          <w:p w:rsidR="00564995" w:rsidRPr="005E3725" w:rsidRDefault="00564995" w:rsidP="00EC64F5">
            <w:pPr>
              <w:jc w:val="center"/>
              <w:rPr>
                <w:rFonts w:ascii="Book Antiqua" w:hAnsi="Book Antiqua"/>
                <w:b/>
              </w:rPr>
            </w:pPr>
            <w:r w:rsidRPr="005E3725">
              <w:rPr>
                <w:rFonts w:ascii="Book Antiqua" w:hAnsi="Book Antiqua"/>
                <w:b/>
              </w:rPr>
              <w:t>Brief description</w:t>
            </w:r>
          </w:p>
          <w:p w:rsidR="00564995" w:rsidRPr="005E3725" w:rsidRDefault="00564995" w:rsidP="00EC64F5">
            <w:pPr>
              <w:jc w:val="center"/>
              <w:rPr>
                <w:rFonts w:ascii="Book Antiqua" w:hAnsi="Book Antiqua"/>
                <w:b/>
              </w:rPr>
            </w:pPr>
          </w:p>
        </w:tc>
        <w:tc>
          <w:tcPr>
            <w:tcW w:w="1313" w:type="dxa"/>
          </w:tcPr>
          <w:p w:rsidR="00564995" w:rsidRPr="005E3725" w:rsidRDefault="00564995" w:rsidP="00EC64F5">
            <w:pPr>
              <w:jc w:val="center"/>
              <w:rPr>
                <w:rFonts w:ascii="Book Antiqua" w:hAnsi="Book Antiqua"/>
                <w:b/>
              </w:rPr>
            </w:pPr>
            <w:r w:rsidRPr="005E3725">
              <w:rPr>
                <w:rFonts w:ascii="Book Antiqua" w:hAnsi="Book Antiqua"/>
                <w:b/>
              </w:rPr>
              <w:t>Class</w:t>
            </w:r>
          </w:p>
          <w:p w:rsidR="00564995" w:rsidRPr="005E3725" w:rsidRDefault="00564995" w:rsidP="00EC64F5">
            <w:pPr>
              <w:jc w:val="center"/>
              <w:rPr>
                <w:rFonts w:ascii="Book Antiqua" w:hAnsi="Book Antiqua"/>
                <w:b/>
              </w:rPr>
            </w:pPr>
          </w:p>
        </w:tc>
        <w:tc>
          <w:tcPr>
            <w:tcW w:w="1254" w:type="dxa"/>
          </w:tcPr>
          <w:p w:rsidR="00564995" w:rsidRPr="005E3725" w:rsidRDefault="00564995" w:rsidP="00EC64F5">
            <w:pPr>
              <w:jc w:val="center"/>
              <w:rPr>
                <w:rFonts w:ascii="Book Antiqua" w:hAnsi="Book Antiqua"/>
                <w:b/>
              </w:rPr>
            </w:pPr>
            <w:r w:rsidRPr="005E3725">
              <w:rPr>
                <w:rFonts w:ascii="Book Antiqua" w:hAnsi="Book Antiqua"/>
                <w:b/>
              </w:rPr>
              <w:t>Shelf life</w:t>
            </w:r>
          </w:p>
          <w:p w:rsidR="00564995" w:rsidRPr="005E3725" w:rsidRDefault="00564995" w:rsidP="00EC64F5">
            <w:pPr>
              <w:jc w:val="center"/>
              <w:rPr>
                <w:rFonts w:ascii="Book Antiqua" w:hAnsi="Book Antiqua"/>
                <w:b/>
              </w:rPr>
            </w:pPr>
          </w:p>
        </w:tc>
      </w:tr>
      <w:tr w:rsidR="00564995" w:rsidRPr="005E3725" w:rsidTr="00EC64F5">
        <w:trPr>
          <w:trHeight w:val="266"/>
        </w:trPr>
        <w:tc>
          <w:tcPr>
            <w:tcW w:w="1625" w:type="dxa"/>
          </w:tcPr>
          <w:p w:rsidR="00564995" w:rsidRPr="005E3725" w:rsidRDefault="00564995" w:rsidP="00EC64F5">
            <w:pPr>
              <w:jc w:val="center"/>
              <w:rPr>
                <w:rFonts w:ascii="Book Antiqua" w:hAnsi="Book Antiqua"/>
              </w:rPr>
            </w:pPr>
            <w:r w:rsidRPr="005E3725">
              <w:rPr>
                <w:rFonts w:ascii="Book Antiqua" w:hAnsi="Book Antiqua"/>
              </w:rPr>
              <w:t>(1)</w:t>
            </w:r>
          </w:p>
        </w:tc>
        <w:tc>
          <w:tcPr>
            <w:tcW w:w="2852" w:type="dxa"/>
          </w:tcPr>
          <w:p w:rsidR="00564995" w:rsidRPr="005E3725" w:rsidRDefault="00564995" w:rsidP="00EC64F5">
            <w:pPr>
              <w:jc w:val="center"/>
              <w:rPr>
                <w:rFonts w:ascii="Book Antiqua" w:hAnsi="Book Antiqua"/>
              </w:rPr>
            </w:pPr>
            <w:r w:rsidRPr="005E3725">
              <w:rPr>
                <w:rFonts w:ascii="Book Antiqua" w:hAnsi="Book Antiqua"/>
              </w:rPr>
              <w:t>(2)</w:t>
            </w:r>
          </w:p>
        </w:tc>
        <w:tc>
          <w:tcPr>
            <w:tcW w:w="2520" w:type="dxa"/>
          </w:tcPr>
          <w:p w:rsidR="00564995" w:rsidRPr="005E3725" w:rsidRDefault="00564995" w:rsidP="00EC64F5">
            <w:pPr>
              <w:jc w:val="center"/>
              <w:rPr>
                <w:rFonts w:ascii="Book Antiqua" w:hAnsi="Book Antiqua"/>
              </w:rPr>
            </w:pPr>
            <w:r w:rsidRPr="005E3725">
              <w:rPr>
                <w:rFonts w:ascii="Book Antiqua" w:hAnsi="Book Antiqua"/>
              </w:rPr>
              <w:t>(3)</w:t>
            </w:r>
          </w:p>
        </w:tc>
        <w:tc>
          <w:tcPr>
            <w:tcW w:w="1313" w:type="dxa"/>
          </w:tcPr>
          <w:p w:rsidR="00564995" w:rsidRPr="005E3725" w:rsidRDefault="00564995" w:rsidP="00EC64F5">
            <w:pPr>
              <w:jc w:val="center"/>
              <w:rPr>
                <w:rFonts w:ascii="Book Antiqua" w:hAnsi="Book Antiqua"/>
              </w:rPr>
            </w:pPr>
            <w:r w:rsidRPr="005E3725">
              <w:rPr>
                <w:rFonts w:ascii="Book Antiqua" w:hAnsi="Book Antiqua"/>
              </w:rPr>
              <w:t>(4)</w:t>
            </w:r>
          </w:p>
        </w:tc>
        <w:tc>
          <w:tcPr>
            <w:tcW w:w="1254" w:type="dxa"/>
          </w:tcPr>
          <w:p w:rsidR="00564995" w:rsidRPr="005E3725" w:rsidRDefault="00564995" w:rsidP="00EC64F5">
            <w:pPr>
              <w:jc w:val="center"/>
              <w:rPr>
                <w:rFonts w:ascii="Book Antiqua" w:hAnsi="Book Antiqua"/>
              </w:rPr>
            </w:pPr>
            <w:r w:rsidRPr="005E3725">
              <w:rPr>
                <w:rFonts w:ascii="Book Antiqua" w:hAnsi="Book Antiqua"/>
              </w:rPr>
              <w:t>(5)</w:t>
            </w:r>
          </w:p>
        </w:tc>
      </w:tr>
      <w:tr w:rsidR="00564995" w:rsidRPr="005E3725" w:rsidTr="00EC64F5">
        <w:trPr>
          <w:trHeight w:val="266"/>
        </w:trPr>
        <w:tc>
          <w:tcPr>
            <w:tcW w:w="1625" w:type="dxa"/>
          </w:tcPr>
          <w:p w:rsidR="00564995" w:rsidRPr="005E3725" w:rsidRDefault="00564995" w:rsidP="00EC64F5">
            <w:pPr>
              <w:rPr>
                <w:rFonts w:ascii="Book Antiqua" w:hAnsi="Book Antiqua"/>
              </w:rPr>
            </w:pPr>
          </w:p>
        </w:tc>
        <w:tc>
          <w:tcPr>
            <w:tcW w:w="2852" w:type="dxa"/>
          </w:tcPr>
          <w:p w:rsidR="00564995" w:rsidRPr="005E3725" w:rsidRDefault="00564995" w:rsidP="00EC64F5">
            <w:pPr>
              <w:rPr>
                <w:rFonts w:ascii="Book Antiqua" w:hAnsi="Book Antiqua"/>
              </w:rPr>
            </w:pPr>
          </w:p>
        </w:tc>
        <w:tc>
          <w:tcPr>
            <w:tcW w:w="2520" w:type="dxa"/>
          </w:tcPr>
          <w:p w:rsidR="00564995" w:rsidRPr="005E3725" w:rsidRDefault="00564995" w:rsidP="00EC64F5">
            <w:pPr>
              <w:rPr>
                <w:rFonts w:ascii="Book Antiqua" w:hAnsi="Book Antiqua"/>
              </w:rPr>
            </w:pPr>
          </w:p>
        </w:tc>
        <w:tc>
          <w:tcPr>
            <w:tcW w:w="1313" w:type="dxa"/>
          </w:tcPr>
          <w:p w:rsidR="00564995" w:rsidRPr="005E3725" w:rsidRDefault="00564995" w:rsidP="00EC64F5">
            <w:pPr>
              <w:rPr>
                <w:rFonts w:ascii="Book Antiqua" w:hAnsi="Book Antiqua"/>
              </w:rPr>
            </w:pPr>
          </w:p>
        </w:tc>
        <w:tc>
          <w:tcPr>
            <w:tcW w:w="1254" w:type="dxa"/>
          </w:tcPr>
          <w:p w:rsidR="00564995" w:rsidRPr="005E3725" w:rsidRDefault="00564995" w:rsidP="00EC64F5">
            <w:pPr>
              <w:rPr>
                <w:rFonts w:ascii="Book Antiqua" w:hAnsi="Book Antiqua"/>
              </w:rPr>
            </w:pPr>
          </w:p>
        </w:tc>
      </w:tr>
    </w:tbl>
    <w:p w:rsidR="00564995" w:rsidRPr="005E3725" w:rsidRDefault="00564995" w:rsidP="00564995">
      <w:pPr>
        <w:ind w:firstLine="720"/>
        <w:rPr>
          <w:rFonts w:ascii="Book Antiqua" w:hAnsi="Book Antiqua"/>
        </w:rPr>
      </w:pPr>
    </w:p>
    <w:tbl>
      <w:tblPr>
        <w:tblStyle w:val="TableGrid"/>
        <w:tblW w:w="0" w:type="auto"/>
        <w:tblLook w:val="04A0" w:firstRow="1" w:lastRow="0" w:firstColumn="1" w:lastColumn="0" w:noHBand="0" w:noVBand="1"/>
      </w:tblPr>
      <w:tblGrid>
        <w:gridCol w:w="3168"/>
        <w:gridCol w:w="6408"/>
      </w:tblGrid>
      <w:tr w:rsidR="00564995" w:rsidRPr="005E3725" w:rsidTr="00EC64F5">
        <w:tc>
          <w:tcPr>
            <w:tcW w:w="3168" w:type="dxa"/>
          </w:tcPr>
          <w:p w:rsidR="00564995" w:rsidRPr="005E3725" w:rsidRDefault="00564995" w:rsidP="00EC64F5">
            <w:pPr>
              <w:rPr>
                <w:rFonts w:ascii="Book Antiqua" w:hAnsi="Book Antiqua"/>
                <w:b/>
              </w:rPr>
            </w:pPr>
            <w:r w:rsidRPr="005E3725">
              <w:rPr>
                <w:rFonts w:ascii="Book Antiqua" w:hAnsi="Book Antiqua"/>
                <w:b/>
              </w:rPr>
              <w:t>Name of Manufacturer</w:t>
            </w:r>
          </w:p>
        </w:tc>
        <w:tc>
          <w:tcPr>
            <w:tcW w:w="6408" w:type="dxa"/>
          </w:tcPr>
          <w:p w:rsidR="00564995" w:rsidRPr="005E3725" w:rsidRDefault="00564995" w:rsidP="00EC64F5">
            <w:pPr>
              <w:rPr>
                <w:rFonts w:ascii="Book Antiqua" w:hAnsi="Book Antiqua"/>
              </w:rPr>
            </w:pPr>
          </w:p>
        </w:tc>
      </w:tr>
      <w:tr w:rsidR="00564995" w:rsidRPr="005E3725" w:rsidTr="00EC64F5">
        <w:tc>
          <w:tcPr>
            <w:tcW w:w="3168" w:type="dxa"/>
          </w:tcPr>
          <w:p w:rsidR="00564995" w:rsidRPr="005E3725" w:rsidRDefault="00564995" w:rsidP="00EC64F5">
            <w:pPr>
              <w:rPr>
                <w:rFonts w:ascii="Book Antiqua" w:hAnsi="Book Antiqua"/>
                <w:b/>
              </w:rPr>
            </w:pPr>
            <w:r w:rsidRPr="005E3725">
              <w:rPr>
                <w:rFonts w:ascii="Book Antiqua" w:hAnsi="Book Antiqua"/>
                <w:b/>
              </w:rPr>
              <w:t>Address of Manufacturing Site</w:t>
            </w:r>
          </w:p>
        </w:tc>
        <w:tc>
          <w:tcPr>
            <w:tcW w:w="6408" w:type="dxa"/>
          </w:tcPr>
          <w:p w:rsidR="00564995" w:rsidRPr="005E3725" w:rsidRDefault="00564995" w:rsidP="00EC64F5">
            <w:pPr>
              <w:rPr>
                <w:rFonts w:ascii="Book Antiqua" w:hAnsi="Book Antiqua"/>
              </w:rPr>
            </w:pPr>
          </w:p>
        </w:tc>
      </w:tr>
    </w:tbl>
    <w:p w:rsidR="00564995" w:rsidRPr="005E3725" w:rsidRDefault="00564995" w:rsidP="00564995">
      <w:pPr>
        <w:jc w:val="both"/>
        <w:rPr>
          <w:rFonts w:ascii="Book Antiqua" w:hAnsi="Book Antiqua"/>
          <w:b/>
        </w:rPr>
      </w:pPr>
    </w:p>
    <w:p w:rsidR="00564995" w:rsidRPr="005E3725" w:rsidRDefault="00564995" w:rsidP="00564995">
      <w:pPr>
        <w:jc w:val="both"/>
        <w:rPr>
          <w:rFonts w:ascii="Book Antiqua" w:hAnsi="Book Antiqua"/>
          <w:b/>
        </w:rPr>
      </w:pPr>
    </w:p>
    <w:p w:rsidR="00564995" w:rsidRPr="005E3725" w:rsidRDefault="00564995" w:rsidP="00564995">
      <w:pPr>
        <w:jc w:val="both"/>
        <w:rPr>
          <w:rFonts w:ascii="Book Antiqua" w:hAnsi="Book Antiqua"/>
        </w:rPr>
      </w:pPr>
      <w:r w:rsidRPr="005E3725">
        <w:rPr>
          <w:rFonts w:ascii="Book Antiqua" w:hAnsi="Book Antiqua"/>
        </w:rPr>
        <w:t>2.</w:t>
      </w:r>
      <w:r w:rsidRPr="005E3725">
        <w:rPr>
          <w:rFonts w:ascii="Book Antiqua" w:hAnsi="Book Antiqua"/>
        </w:rPr>
        <w:tab/>
        <w:t xml:space="preserve">Products specified on this certificate are for export only and shall not be sold in Pakistan. </w:t>
      </w:r>
    </w:p>
    <w:p w:rsidR="00564995" w:rsidRPr="005E3725" w:rsidRDefault="00564995" w:rsidP="00564995">
      <w:pPr>
        <w:jc w:val="both"/>
        <w:rPr>
          <w:rFonts w:ascii="Book Antiqua" w:hAnsi="Book Antiqua"/>
        </w:rPr>
      </w:pPr>
      <w:r w:rsidRPr="005E3725">
        <w:rPr>
          <w:rFonts w:ascii="Book Antiqua" w:hAnsi="Book Antiqua"/>
        </w:rPr>
        <w:t>3.</w:t>
      </w:r>
      <w:r w:rsidRPr="005E3725">
        <w:rPr>
          <w:rFonts w:ascii="Book Antiqua" w:hAnsi="Book Antiqua"/>
        </w:rPr>
        <w:tab/>
        <w:t>This enlistment/registration shall be valid for a period of five years from the date mentioned above unless earlier suspended or cancelled.</w:t>
      </w:r>
    </w:p>
    <w:p w:rsidR="00564995" w:rsidRPr="005E3725" w:rsidRDefault="00564995" w:rsidP="00564995">
      <w:pPr>
        <w:jc w:val="both"/>
        <w:rPr>
          <w:rFonts w:ascii="Book Antiqua" w:hAnsi="Book Antiqua"/>
        </w:rPr>
      </w:pPr>
      <w:r w:rsidRPr="005E3725">
        <w:rPr>
          <w:rFonts w:ascii="Book Antiqua" w:hAnsi="Book Antiqua"/>
        </w:rPr>
        <w:t>4.</w:t>
      </w:r>
      <w:r w:rsidRPr="005E3725">
        <w:rPr>
          <w:rFonts w:ascii="Book Antiqua" w:hAnsi="Book Antiqua"/>
        </w:rPr>
        <w:tab/>
        <w:t>The name shall be changed in case it has resemblance with already enlisted/registered medical device.</w:t>
      </w:r>
    </w:p>
    <w:p w:rsidR="00564995" w:rsidRPr="005E3725" w:rsidRDefault="00564995" w:rsidP="00564995">
      <w:pPr>
        <w:jc w:val="both"/>
        <w:rPr>
          <w:rFonts w:ascii="Book Antiqua" w:hAnsi="Book Antiqua"/>
        </w:rPr>
      </w:pPr>
      <w:r w:rsidRPr="005E3725">
        <w:rPr>
          <w:rFonts w:ascii="Book Antiqua" w:hAnsi="Book Antiqua"/>
        </w:rPr>
        <w:t>5.</w:t>
      </w:r>
      <w:r w:rsidRPr="005E3725">
        <w:rPr>
          <w:rFonts w:ascii="Book Antiqua" w:hAnsi="Book Antiqua"/>
        </w:rPr>
        <w:tab/>
        <w:t>This enlistment/registration is subject to the conditions specified in the DRAP Act, 2012 and the rules made there-under.</w:t>
      </w:r>
    </w:p>
    <w:p w:rsidR="00ED7668" w:rsidRPr="005E3725" w:rsidRDefault="00564995" w:rsidP="00ED7668">
      <w:pPr>
        <w:jc w:val="both"/>
        <w:rPr>
          <w:rFonts w:ascii="Book Antiqua" w:hAnsi="Book Antiqua"/>
        </w:rPr>
      </w:pPr>
      <w:r w:rsidRPr="005E3725">
        <w:rPr>
          <w:rFonts w:ascii="Book Antiqua" w:hAnsi="Book Antiqua"/>
        </w:rPr>
        <w:t>6.</w:t>
      </w:r>
      <w:r w:rsidRPr="005E3725">
        <w:rPr>
          <w:rFonts w:ascii="Book Antiqua" w:hAnsi="Book Antiqua"/>
        </w:rPr>
        <w:tab/>
        <w:t xml:space="preserve">This certificate is not taken as Government endorsement of any product that is referred on this certificate. </w:t>
      </w:r>
    </w:p>
    <w:p w:rsidR="00ED7668" w:rsidRPr="005E3725" w:rsidRDefault="00ED7668" w:rsidP="00ED7668">
      <w:pPr>
        <w:jc w:val="both"/>
        <w:rPr>
          <w:rFonts w:ascii="Book Antiqua" w:hAnsi="Book Antiqua"/>
        </w:rPr>
      </w:pPr>
    </w:p>
    <w:p w:rsidR="00ED7668" w:rsidRPr="005E3725" w:rsidRDefault="00ED7668" w:rsidP="00ED7668">
      <w:pPr>
        <w:jc w:val="both"/>
        <w:rPr>
          <w:rFonts w:ascii="Book Antiqua" w:hAnsi="Book Antiqua"/>
        </w:rPr>
      </w:pPr>
    </w:p>
    <w:p w:rsidR="00564995" w:rsidRPr="005E3725" w:rsidRDefault="00564995" w:rsidP="00ED7668">
      <w:pPr>
        <w:ind w:left="7920"/>
        <w:jc w:val="center"/>
        <w:rPr>
          <w:rFonts w:ascii="Book Antiqua" w:hAnsi="Book Antiqua"/>
        </w:rPr>
      </w:pPr>
      <w:r w:rsidRPr="005E3725">
        <w:rPr>
          <w:rFonts w:ascii="Book Antiqua" w:hAnsi="Book Antiqua"/>
        </w:rPr>
        <w:t>Secretary</w:t>
      </w:r>
    </w:p>
    <w:p w:rsidR="00564995" w:rsidRPr="005E3725" w:rsidRDefault="00564995" w:rsidP="00ED7668">
      <w:pPr>
        <w:ind w:left="7920"/>
        <w:jc w:val="center"/>
        <w:rPr>
          <w:rFonts w:ascii="Book Antiqua" w:hAnsi="Book Antiqua"/>
        </w:rPr>
      </w:pPr>
      <w:r w:rsidRPr="005E3725">
        <w:rPr>
          <w:rFonts w:ascii="Book Antiqua" w:hAnsi="Book Antiqua"/>
        </w:rPr>
        <w:t>Medical Device Board</w:t>
      </w:r>
    </w:p>
    <w:p w:rsidR="00564995" w:rsidRPr="005E3725" w:rsidRDefault="00564995" w:rsidP="00ED7668">
      <w:pPr>
        <w:ind w:left="7920"/>
        <w:jc w:val="center"/>
        <w:rPr>
          <w:rFonts w:ascii="Book Antiqua" w:hAnsi="Book Antiqua"/>
        </w:rPr>
      </w:pPr>
      <w:r w:rsidRPr="005E3725">
        <w:rPr>
          <w:rFonts w:ascii="Book Antiqua" w:hAnsi="Book Antiqua"/>
        </w:rPr>
        <w:t>Seal:</w:t>
      </w:r>
    </w:p>
    <w:p w:rsidR="00564995" w:rsidRPr="005E3725" w:rsidRDefault="00564995" w:rsidP="00564995">
      <w:pPr>
        <w:spacing w:after="200" w:line="276" w:lineRule="auto"/>
        <w:jc w:val="both"/>
        <w:rPr>
          <w:rFonts w:ascii="Book Antiqua" w:hAnsi="Book Antiqua"/>
          <w:bCs/>
        </w:rPr>
      </w:pPr>
    </w:p>
    <w:p w:rsidR="00564995" w:rsidRPr="005E3725" w:rsidRDefault="00564995" w:rsidP="00D908DA">
      <w:pPr>
        <w:jc w:val="right"/>
        <w:rPr>
          <w:rFonts w:ascii="Book Antiqua" w:hAnsi="Book Antiqua"/>
          <w:b/>
          <w:u w:val="single"/>
        </w:rPr>
      </w:pPr>
      <w:r w:rsidRPr="005E3725">
        <w:rPr>
          <w:rFonts w:ascii="Book Antiqua" w:hAnsi="Book Antiqua"/>
          <w:b/>
        </w:rPr>
        <w:br w:type="page"/>
      </w:r>
      <w:r w:rsidRPr="005E3725">
        <w:rPr>
          <w:rFonts w:ascii="Book Antiqua" w:hAnsi="Book Antiqua"/>
          <w:b/>
          <w:u w:val="single"/>
        </w:rPr>
        <w:t>Annexure IV</w:t>
      </w:r>
    </w:p>
    <w:p w:rsidR="00564995" w:rsidRPr="005E3725" w:rsidRDefault="00564995" w:rsidP="00D908DA">
      <w:pPr>
        <w:spacing w:after="200"/>
        <w:jc w:val="center"/>
        <w:rPr>
          <w:rFonts w:ascii="Book Antiqua" w:hAnsi="Book Antiqua"/>
          <w:b/>
          <w:sz w:val="32"/>
          <w:szCs w:val="32"/>
        </w:rPr>
      </w:pPr>
      <w:r w:rsidRPr="005E3725">
        <w:rPr>
          <w:rFonts w:ascii="Book Antiqua" w:hAnsi="Book Antiqua"/>
          <w:b/>
          <w:sz w:val="32"/>
          <w:szCs w:val="32"/>
        </w:rPr>
        <w:t>Government of Pakistan</w:t>
      </w:r>
    </w:p>
    <w:p w:rsidR="00564995" w:rsidRPr="005E3725" w:rsidRDefault="00564995" w:rsidP="00564995">
      <w:pPr>
        <w:spacing w:after="200" w:line="276" w:lineRule="auto"/>
        <w:jc w:val="center"/>
        <w:rPr>
          <w:rFonts w:ascii="Book Antiqua" w:hAnsi="Book Antiqua"/>
          <w:b/>
          <w:bCs/>
        </w:rPr>
      </w:pPr>
      <w:r w:rsidRPr="005E3725">
        <w:rPr>
          <w:rFonts w:ascii="Book Antiqua" w:hAnsi="Book Antiqua"/>
          <w:b/>
          <w:bCs/>
          <w:sz w:val="32"/>
          <w:szCs w:val="32"/>
        </w:rPr>
        <w:t>DRUG REGULATORY AUTHORITY OF PAKISTAN</w:t>
      </w:r>
    </w:p>
    <w:p w:rsidR="00564995" w:rsidRPr="005E3725" w:rsidRDefault="00564995" w:rsidP="00564995">
      <w:pPr>
        <w:spacing w:after="200" w:line="276" w:lineRule="auto"/>
        <w:ind w:left="450" w:firstLine="450"/>
        <w:jc w:val="both"/>
        <w:rPr>
          <w:rFonts w:ascii="Book Antiqua" w:hAnsi="Book Antiqua"/>
          <w:bCs/>
        </w:rPr>
      </w:pPr>
    </w:p>
    <w:p w:rsidR="00564995" w:rsidRPr="005E3725" w:rsidRDefault="00564995" w:rsidP="00564995">
      <w:pPr>
        <w:spacing w:after="200" w:line="276" w:lineRule="auto"/>
        <w:rPr>
          <w:rFonts w:ascii="Book Antiqua" w:hAnsi="Book Antiqua"/>
          <w:sz w:val="22"/>
          <w:szCs w:val="22"/>
        </w:rPr>
      </w:pPr>
      <w:r w:rsidRPr="005E3725">
        <w:rPr>
          <w:rFonts w:ascii="Book Antiqua" w:hAnsi="Book Antiqua"/>
          <w:noProof/>
          <w:lang w:val="en-GB" w:eastAsia="en-GB"/>
        </w:rPr>
        <w:drawing>
          <wp:anchor distT="0" distB="0" distL="114300" distR="114300" simplePos="0" relativeHeight="251660288" behindDoc="0" locked="0" layoutInCell="1" allowOverlap="1">
            <wp:simplePos x="0" y="0"/>
            <wp:positionH relativeFrom="column">
              <wp:posOffset>1379220</wp:posOffset>
            </wp:positionH>
            <wp:positionV relativeFrom="paragraph">
              <wp:posOffset>179705</wp:posOffset>
            </wp:positionV>
            <wp:extent cx="2726690" cy="2668905"/>
            <wp:effectExtent l="0" t="0" r="0"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6690" cy="2668905"/>
                    </a:xfrm>
                    <a:prstGeom prst="rect">
                      <a:avLst/>
                    </a:prstGeom>
                    <a:noFill/>
                    <a:ln>
                      <a:noFill/>
                    </a:ln>
                  </pic:spPr>
                </pic:pic>
              </a:graphicData>
            </a:graphic>
          </wp:anchor>
        </w:drawing>
      </w:r>
    </w:p>
    <w:p w:rsidR="00564995" w:rsidRPr="005E3725" w:rsidRDefault="00564995" w:rsidP="00564995">
      <w:pPr>
        <w:spacing w:after="200" w:line="276" w:lineRule="auto"/>
        <w:rPr>
          <w:rFonts w:ascii="Book Antiqua" w:hAnsi="Book Antiqua"/>
          <w:sz w:val="22"/>
          <w:szCs w:val="22"/>
        </w:rPr>
      </w:pPr>
    </w:p>
    <w:p w:rsidR="00564995" w:rsidRPr="005E3725" w:rsidRDefault="00564995" w:rsidP="00564995">
      <w:pPr>
        <w:spacing w:after="200" w:line="276" w:lineRule="auto"/>
        <w:rPr>
          <w:rFonts w:ascii="Book Antiqua" w:hAnsi="Book Antiqua"/>
          <w:sz w:val="22"/>
          <w:szCs w:val="22"/>
        </w:rPr>
      </w:pPr>
    </w:p>
    <w:p w:rsidR="00564995" w:rsidRPr="005E3725" w:rsidRDefault="00564995" w:rsidP="00564995">
      <w:pPr>
        <w:spacing w:after="200" w:line="276" w:lineRule="auto"/>
        <w:rPr>
          <w:rFonts w:ascii="Book Antiqua" w:hAnsi="Book Antiqua"/>
          <w:sz w:val="22"/>
          <w:szCs w:val="22"/>
        </w:rPr>
      </w:pPr>
    </w:p>
    <w:p w:rsidR="00564995" w:rsidRPr="005E3725" w:rsidRDefault="00564995" w:rsidP="00564995">
      <w:pPr>
        <w:spacing w:after="200" w:line="276" w:lineRule="auto"/>
        <w:rPr>
          <w:rFonts w:ascii="Book Antiqua" w:hAnsi="Book Antiqua"/>
          <w:sz w:val="22"/>
          <w:szCs w:val="22"/>
        </w:rPr>
      </w:pPr>
    </w:p>
    <w:p w:rsidR="00564995" w:rsidRPr="005E3725" w:rsidRDefault="00564995" w:rsidP="00564995">
      <w:pPr>
        <w:spacing w:after="200" w:line="276" w:lineRule="auto"/>
        <w:rPr>
          <w:rFonts w:ascii="Book Antiqua" w:hAnsi="Book Antiqua"/>
          <w:sz w:val="22"/>
          <w:szCs w:val="22"/>
        </w:rPr>
      </w:pPr>
    </w:p>
    <w:p w:rsidR="00564995" w:rsidRPr="005E3725" w:rsidRDefault="00564995" w:rsidP="00564995">
      <w:pPr>
        <w:spacing w:after="200" w:line="276" w:lineRule="auto"/>
        <w:rPr>
          <w:rFonts w:ascii="Book Antiqua" w:hAnsi="Book Antiqua"/>
          <w:sz w:val="22"/>
          <w:szCs w:val="22"/>
        </w:rPr>
      </w:pPr>
    </w:p>
    <w:p w:rsidR="00564995" w:rsidRPr="005E3725" w:rsidRDefault="00564995" w:rsidP="00564995">
      <w:pPr>
        <w:spacing w:after="200" w:line="276" w:lineRule="auto"/>
        <w:rPr>
          <w:rFonts w:ascii="Book Antiqua" w:hAnsi="Book Antiqua"/>
          <w:sz w:val="22"/>
          <w:szCs w:val="22"/>
        </w:rPr>
      </w:pPr>
    </w:p>
    <w:p w:rsidR="00564995" w:rsidRPr="005E3725" w:rsidRDefault="00564995" w:rsidP="00564995">
      <w:pPr>
        <w:spacing w:after="200" w:line="276" w:lineRule="auto"/>
        <w:rPr>
          <w:rFonts w:ascii="Book Antiqua" w:hAnsi="Book Antiqua"/>
          <w:sz w:val="22"/>
          <w:szCs w:val="22"/>
        </w:rPr>
      </w:pPr>
    </w:p>
    <w:p w:rsidR="00564995" w:rsidRPr="005E3725" w:rsidRDefault="00564995" w:rsidP="00564995">
      <w:pPr>
        <w:spacing w:after="200" w:line="276" w:lineRule="auto"/>
        <w:rPr>
          <w:rFonts w:ascii="Book Antiqua" w:hAnsi="Book Antiqua"/>
          <w:sz w:val="22"/>
          <w:szCs w:val="22"/>
        </w:rPr>
      </w:pPr>
    </w:p>
    <w:p w:rsidR="00564995" w:rsidRPr="005E3725" w:rsidRDefault="00EC37B5" w:rsidP="00564995">
      <w:pPr>
        <w:spacing w:after="200" w:line="276" w:lineRule="auto"/>
        <w:rPr>
          <w:rFonts w:ascii="Book Antiqua" w:hAnsi="Book Antiqua"/>
          <w:sz w:val="22"/>
          <w:szCs w:val="22"/>
        </w:rPr>
      </w:pPr>
      <w:r>
        <w:rPr>
          <w:rFonts w:ascii="Book Antiqua" w:hAnsi="Book Antiqua"/>
          <w:noProof/>
        </w:rPr>
        <mc:AlternateContent>
          <mc:Choice Requires="wps">
            <w:drawing>
              <wp:anchor distT="0" distB="0" distL="114300" distR="114300" simplePos="0" relativeHeight="251659264" behindDoc="0" locked="0" layoutInCell="1" allowOverlap="1">
                <wp:simplePos x="0" y="0"/>
                <wp:positionH relativeFrom="column">
                  <wp:posOffset>1144905</wp:posOffset>
                </wp:positionH>
                <wp:positionV relativeFrom="paragraph">
                  <wp:posOffset>147955</wp:posOffset>
                </wp:positionV>
                <wp:extent cx="3235325" cy="524510"/>
                <wp:effectExtent l="0" t="0" r="317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325" cy="524510"/>
                        </a:xfrm>
                        <a:prstGeom prst="rect">
                          <a:avLst/>
                        </a:prstGeom>
                        <a:solidFill>
                          <a:srgbClr val="FFFFFF"/>
                        </a:solidFill>
                        <a:ln w="9525">
                          <a:solidFill>
                            <a:srgbClr val="000000"/>
                          </a:solidFill>
                          <a:miter lim="800000"/>
                          <a:headEnd/>
                          <a:tailEnd/>
                        </a:ln>
                      </wps:spPr>
                      <wps:txbx>
                        <w:txbxContent>
                          <w:p w:rsidR="00714AA6" w:rsidRPr="00BF5CAB" w:rsidRDefault="00714AA6" w:rsidP="00564995">
                            <w:pPr>
                              <w:jc w:val="center"/>
                              <w:rPr>
                                <w:b/>
                                <w:sz w:val="28"/>
                              </w:rPr>
                            </w:pPr>
                            <w:r w:rsidRPr="00BF5CAB">
                              <w:rPr>
                                <w:b/>
                                <w:sz w:val="28"/>
                              </w:rPr>
                              <w:t>Medical Devices &amp;</w:t>
                            </w:r>
                          </w:p>
                          <w:p w:rsidR="00714AA6" w:rsidRPr="00BF5CAB" w:rsidRDefault="00714AA6" w:rsidP="00564995">
                            <w:pPr>
                              <w:jc w:val="center"/>
                              <w:rPr>
                                <w:b/>
                                <w:sz w:val="28"/>
                              </w:rPr>
                            </w:pPr>
                            <w:r w:rsidRPr="00BF5CAB">
                              <w:rPr>
                                <w:b/>
                                <w:sz w:val="28"/>
                              </w:rPr>
                              <w:t>Medicated Cosmetics Division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0.15pt;margin-top:11.65pt;width:254.75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">
                <v:textbox>
                  <w:txbxContent>
                    <w:p w:rsidR="00714AA6" w:rsidRPr="00BF5CAB" w:rsidRDefault="00714AA6" w:rsidP="00564995">
                      <w:pPr>
                        <w:jc w:val="center"/>
                        <w:rPr>
                          <w:b/>
                          <w:sz w:val="28"/>
                        </w:rPr>
                      </w:pPr>
                      <w:r w:rsidRPr="00BF5CAB">
                        <w:rPr>
                          <w:b/>
                          <w:sz w:val="28"/>
                        </w:rPr>
                        <w:t>Medical Devices &amp;</w:t>
                      </w:r>
                    </w:p>
                    <w:p w:rsidR="00714AA6" w:rsidRPr="00BF5CAB" w:rsidRDefault="00714AA6" w:rsidP="00564995">
                      <w:pPr>
                        <w:jc w:val="center"/>
                        <w:rPr>
                          <w:b/>
                          <w:sz w:val="28"/>
                        </w:rPr>
                      </w:pPr>
                      <w:r w:rsidRPr="00BF5CAB">
                        <w:rPr>
                          <w:b/>
                          <w:sz w:val="28"/>
                        </w:rPr>
                        <w:t>Medicated Cosmetics Division</w:t>
                      </w:r>
                    </w:p>
                  </w:txbxContent>
                </v:textbox>
              </v:shape>
            </w:pict>
          </mc:Fallback>
        </mc:AlternateContent>
      </w:r>
    </w:p>
    <w:p w:rsidR="00564995" w:rsidRPr="005E3725" w:rsidRDefault="00564995" w:rsidP="00564995">
      <w:pPr>
        <w:spacing w:after="200" w:line="276" w:lineRule="auto"/>
        <w:rPr>
          <w:rFonts w:ascii="Book Antiqua" w:hAnsi="Book Antiqua"/>
          <w:sz w:val="22"/>
          <w:szCs w:val="22"/>
        </w:rPr>
      </w:pPr>
    </w:p>
    <w:p w:rsidR="00564995" w:rsidRPr="005E3725" w:rsidRDefault="00564995" w:rsidP="00564995">
      <w:pPr>
        <w:spacing w:after="200" w:line="276" w:lineRule="auto"/>
        <w:rPr>
          <w:rFonts w:ascii="Book Antiqua" w:hAnsi="Book Antiqua"/>
          <w:sz w:val="22"/>
          <w:szCs w:val="22"/>
        </w:rPr>
      </w:pPr>
    </w:p>
    <w:p w:rsidR="00564995" w:rsidRPr="005E3725" w:rsidRDefault="00564995" w:rsidP="00564995">
      <w:pPr>
        <w:spacing w:after="200" w:line="276" w:lineRule="auto"/>
        <w:rPr>
          <w:rFonts w:ascii="Book Antiqua" w:hAnsi="Book Antiqua"/>
          <w:sz w:val="22"/>
          <w:szCs w:val="22"/>
        </w:rPr>
      </w:pPr>
    </w:p>
    <w:p w:rsidR="00564995" w:rsidRPr="005E3725" w:rsidRDefault="00564995" w:rsidP="00564995">
      <w:pPr>
        <w:spacing w:after="200" w:line="276" w:lineRule="auto"/>
        <w:rPr>
          <w:rFonts w:ascii="Book Antiqua" w:hAnsi="Book Antiqua"/>
          <w:sz w:val="22"/>
          <w:szCs w:val="22"/>
        </w:rPr>
      </w:pPr>
    </w:p>
    <w:tbl>
      <w:tblPr>
        <w:tblStyle w:val="TableGrid"/>
        <w:tblW w:w="0" w:type="auto"/>
        <w:tblInd w:w="-162" w:type="dxa"/>
        <w:tblLook w:val="04A0" w:firstRow="1" w:lastRow="0" w:firstColumn="1" w:lastColumn="0" w:noHBand="0" w:noVBand="1"/>
      </w:tblPr>
      <w:tblGrid>
        <w:gridCol w:w="2790"/>
        <w:gridCol w:w="6228"/>
      </w:tblGrid>
      <w:tr w:rsidR="00564995" w:rsidRPr="005E3725" w:rsidTr="00EC64F5">
        <w:tc>
          <w:tcPr>
            <w:tcW w:w="2790" w:type="dxa"/>
          </w:tcPr>
          <w:p w:rsidR="00564995" w:rsidRPr="005E3725" w:rsidRDefault="00564995" w:rsidP="00EC64F5">
            <w:pPr>
              <w:spacing w:after="200" w:line="276" w:lineRule="auto"/>
              <w:rPr>
                <w:rFonts w:ascii="Book Antiqua" w:hAnsi="Book Antiqua"/>
                <w:b/>
                <w:szCs w:val="22"/>
              </w:rPr>
            </w:pPr>
            <w:r w:rsidRPr="005E3725">
              <w:rPr>
                <w:rFonts w:ascii="Book Antiqua" w:hAnsi="Book Antiqua"/>
                <w:b/>
                <w:szCs w:val="22"/>
              </w:rPr>
              <w:t xml:space="preserve">Name of Establishment </w:t>
            </w:r>
          </w:p>
        </w:tc>
        <w:tc>
          <w:tcPr>
            <w:tcW w:w="6228" w:type="dxa"/>
          </w:tcPr>
          <w:p w:rsidR="00564995" w:rsidRPr="005E3725" w:rsidRDefault="00564995" w:rsidP="00EC64F5">
            <w:pPr>
              <w:spacing w:after="200" w:line="276" w:lineRule="auto"/>
              <w:rPr>
                <w:rFonts w:ascii="Book Antiqua" w:hAnsi="Book Antiqua"/>
                <w:b/>
                <w:szCs w:val="22"/>
              </w:rPr>
            </w:pPr>
          </w:p>
        </w:tc>
      </w:tr>
      <w:tr w:rsidR="00564995" w:rsidRPr="005E3725" w:rsidTr="00EC64F5">
        <w:tc>
          <w:tcPr>
            <w:tcW w:w="2790" w:type="dxa"/>
            <w:vMerge w:val="restart"/>
          </w:tcPr>
          <w:p w:rsidR="00564995" w:rsidRPr="005E3725" w:rsidRDefault="00564995" w:rsidP="00EC64F5">
            <w:pPr>
              <w:spacing w:after="200" w:line="276" w:lineRule="auto"/>
              <w:rPr>
                <w:rFonts w:ascii="Book Antiqua" w:hAnsi="Book Antiqua"/>
                <w:b/>
                <w:szCs w:val="22"/>
              </w:rPr>
            </w:pPr>
            <w:r w:rsidRPr="005E3725">
              <w:rPr>
                <w:rFonts w:ascii="Book Antiqua" w:hAnsi="Book Antiqua"/>
                <w:b/>
                <w:szCs w:val="22"/>
              </w:rPr>
              <w:t xml:space="preserve">Address of Establishment </w:t>
            </w:r>
          </w:p>
        </w:tc>
        <w:tc>
          <w:tcPr>
            <w:tcW w:w="6228" w:type="dxa"/>
          </w:tcPr>
          <w:p w:rsidR="00564995" w:rsidRPr="005E3725" w:rsidRDefault="00564995" w:rsidP="00EC64F5">
            <w:pPr>
              <w:spacing w:after="200" w:line="276" w:lineRule="auto"/>
              <w:rPr>
                <w:rFonts w:ascii="Book Antiqua" w:hAnsi="Book Antiqua"/>
                <w:b/>
                <w:szCs w:val="22"/>
              </w:rPr>
            </w:pPr>
          </w:p>
        </w:tc>
      </w:tr>
      <w:tr w:rsidR="00564995" w:rsidRPr="005E3725" w:rsidTr="00EC64F5">
        <w:tc>
          <w:tcPr>
            <w:tcW w:w="2790" w:type="dxa"/>
            <w:vMerge/>
          </w:tcPr>
          <w:p w:rsidR="00564995" w:rsidRPr="005E3725" w:rsidRDefault="00564995" w:rsidP="00EC64F5">
            <w:pPr>
              <w:spacing w:after="200" w:line="276" w:lineRule="auto"/>
              <w:rPr>
                <w:rFonts w:ascii="Book Antiqua" w:hAnsi="Book Antiqua"/>
                <w:b/>
                <w:szCs w:val="22"/>
              </w:rPr>
            </w:pPr>
          </w:p>
        </w:tc>
        <w:tc>
          <w:tcPr>
            <w:tcW w:w="6228" w:type="dxa"/>
          </w:tcPr>
          <w:p w:rsidR="00564995" w:rsidRPr="005E3725" w:rsidRDefault="00564995" w:rsidP="00EC64F5">
            <w:pPr>
              <w:spacing w:after="200" w:line="276" w:lineRule="auto"/>
              <w:rPr>
                <w:rFonts w:ascii="Book Antiqua" w:hAnsi="Book Antiqua"/>
                <w:b/>
                <w:szCs w:val="22"/>
              </w:rPr>
            </w:pPr>
          </w:p>
        </w:tc>
      </w:tr>
      <w:tr w:rsidR="00564995" w:rsidRPr="005E3725" w:rsidTr="00EC64F5">
        <w:tc>
          <w:tcPr>
            <w:tcW w:w="2790" w:type="dxa"/>
          </w:tcPr>
          <w:p w:rsidR="00564995" w:rsidRPr="005E3725" w:rsidRDefault="00564995" w:rsidP="00EC64F5">
            <w:pPr>
              <w:spacing w:after="200" w:line="276" w:lineRule="auto"/>
              <w:rPr>
                <w:rFonts w:ascii="Book Antiqua" w:hAnsi="Book Antiqua"/>
                <w:b/>
                <w:szCs w:val="22"/>
              </w:rPr>
            </w:pPr>
            <w:r w:rsidRPr="005E3725">
              <w:rPr>
                <w:rFonts w:ascii="Book Antiqua" w:hAnsi="Book Antiqua"/>
                <w:b/>
                <w:szCs w:val="22"/>
              </w:rPr>
              <w:t>Licence Number</w:t>
            </w:r>
          </w:p>
        </w:tc>
        <w:tc>
          <w:tcPr>
            <w:tcW w:w="6228" w:type="dxa"/>
          </w:tcPr>
          <w:p w:rsidR="00564995" w:rsidRPr="005E3725" w:rsidRDefault="00564995" w:rsidP="00EC64F5">
            <w:pPr>
              <w:spacing w:after="200" w:line="276" w:lineRule="auto"/>
              <w:rPr>
                <w:rFonts w:ascii="Book Antiqua" w:hAnsi="Book Antiqua"/>
                <w:b/>
                <w:szCs w:val="22"/>
              </w:rPr>
            </w:pPr>
          </w:p>
        </w:tc>
      </w:tr>
      <w:tr w:rsidR="00564995" w:rsidRPr="005E3725" w:rsidTr="00EC64F5">
        <w:tc>
          <w:tcPr>
            <w:tcW w:w="2790" w:type="dxa"/>
          </w:tcPr>
          <w:p w:rsidR="00564995" w:rsidRPr="005E3725" w:rsidRDefault="00564995" w:rsidP="00EC64F5">
            <w:pPr>
              <w:spacing w:after="200" w:line="276" w:lineRule="auto"/>
              <w:rPr>
                <w:rFonts w:ascii="Book Antiqua" w:hAnsi="Book Antiqua"/>
                <w:b/>
                <w:szCs w:val="22"/>
              </w:rPr>
            </w:pPr>
            <w:r w:rsidRPr="005E3725">
              <w:rPr>
                <w:rFonts w:ascii="Book Antiqua" w:hAnsi="Book Antiqua"/>
                <w:b/>
                <w:szCs w:val="22"/>
              </w:rPr>
              <w:t xml:space="preserve">Validity </w:t>
            </w:r>
          </w:p>
        </w:tc>
        <w:tc>
          <w:tcPr>
            <w:tcW w:w="6228" w:type="dxa"/>
          </w:tcPr>
          <w:p w:rsidR="00564995" w:rsidRPr="005E3725" w:rsidRDefault="00564995" w:rsidP="00EC64F5">
            <w:pPr>
              <w:spacing w:after="200" w:line="276" w:lineRule="auto"/>
              <w:rPr>
                <w:rFonts w:ascii="Book Antiqua" w:hAnsi="Book Antiqua"/>
                <w:b/>
                <w:szCs w:val="22"/>
              </w:rPr>
            </w:pPr>
          </w:p>
        </w:tc>
      </w:tr>
    </w:tbl>
    <w:p w:rsidR="00564995" w:rsidRPr="005E3725" w:rsidRDefault="00564995" w:rsidP="00564995">
      <w:pPr>
        <w:spacing w:after="200" w:line="276" w:lineRule="auto"/>
        <w:rPr>
          <w:rFonts w:ascii="Book Antiqua" w:hAnsi="Book Antiqua"/>
          <w:sz w:val="22"/>
          <w:szCs w:val="22"/>
        </w:rPr>
      </w:pPr>
    </w:p>
    <w:p w:rsidR="00564995" w:rsidRPr="005E3725" w:rsidRDefault="00564995" w:rsidP="00564995">
      <w:pPr>
        <w:spacing w:after="200" w:line="276" w:lineRule="auto"/>
        <w:rPr>
          <w:rFonts w:ascii="Book Antiqua" w:hAnsi="Book Antiqua"/>
          <w:sz w:val="22"/>
          <w:szCs w:val="22"/>
        </w:rPr>
      </w:pPr>
      <w:r w:rsidRPr="005E3725">
        <w:rPr>
          <w:rFonts w:ascii="Book Antiqua" w:hAnsi="Book Antiqua"/>
          <w:sz w:val="22"/>
          <w:szCs w:val="22"/>
        </w:rPr>
        <w:br w:type="page"/>
      </w:r>
    </w:p>
    <w:p w:rsidR="00564995" w:rsidRPr="005E3725" w:rsidRDefault="00564995" w:rsidP="00564995">
      <w:pPr>
        <w:spacing w:after="200" w:line="276" w:lineRule="auto"/>
        <w:jc w:val="center"/>
        <w:rPr>
          <w:rFonts w:ascii="Book Antiqua" w:hAnsi="Book Antiqua"/>
          <w:b/>
          <w:sz w:val="22"/>
          <w:szCs w:val="22"/>
        </w:rPr>
      </w:pPr>
      <w:r w:rsidRPr="005E3725">
        <w:rPr>
          <w:rFonts w:ascii="Book Antiqua" w:hAnsi="Book Antiqua"/>
          <w:b/>
          <w:sz w:val="22"/>
          <w:szCs w:val="22"/>
        </w:rPr>
        <w:t>ACKNOWLEDGEMENT OF RECIEPT OF INSPECTION BOOK</w:t>
      </w:r>
    </w:p>
    <w:p w:rsidR="00564995" w:rsidRPr="005E3725" w:rsidRDefault="00564995" w:rsidP="00564995">
      <w:pPr>
        <w:spacing w:after="200" w:line="276" w:lineRule="auto"/>
        <w:jc w:val="center"/>
        <w:rPr>
          <w:rFonts w:ascii="Book Antiqua" w:hAnsi="Book Antiqua"/>
          <w:b/>
          <w:sz w:val="22"/>
          <w:szCs w:val="22"/>
        </w:rPr>
      </w:pPr>
    </w:p>
    <w:p w:rsidR="00564995" w:rsidRPr="005E3725" w:rsidRDefault="00564995" w:rsidP="00564995">
      <w:pPr>
        <w:spacing w:after="200" w:line="276" w:lineRule="auto"/>
        <w:jc w:val="both"/>
        <w:rPr>
          <w:rFonts w:ascii="Book Antiqua" w:hAnsi="Book Antiqua"/>
          <w:sz w:val="22"/>
          <w:szCs w:val="22"/>
        </w:rPr>
      </w:pPr>
      <w:r w:rsidRPr="005E3725">
        <w:rPr>
          <w:rFonts w:ascii="Book Antiqua" w:hAnsi="Book Antiqua"/>
          <w:sz w:val="22"/>
          <w:szCs w:val="22"/>
        </w:rPr>
        <w:t>I, ………………………………………… Designation …………………. , CNIC _________________  of M/s ……………………………………..…. Hereby acknowledge the receipt of this inspection book on ( Date) ________________ containing 100 pages.</w:t>
      </w:r>
    </w:p>
    <w:p w:rsidR="00564995" w:rsidRPr="005E3725" w:rsidRDefault="00564995" w:rsidP="00564995">
      <w:pPr>
        <w:spacing w:after="200" w:line="276" w:lineRule="auto"/>
        <w:jc w:val="both"/>
        <w:rPr>
          <w:rFonts w:ascii="Book Antiqua" w:hAnsi="Book Antiqua"/>
          <w:sz w:val="22"/>
          <w:szCs w:val="22"/>
        </w:rPr>
      </w:pPr>
    </w:p>
    <w:p w:rsidR="00564995" w:rsidRPr="005E3725" w:rsidRDefault="00564995" w:rsidP="00564995">
      <w:pPr>
        <w:spacing w:after="200" w:line="276" w:lineRule="auto"/>
        <w:rPr>
          <w:rFonts w:ascii="Book Antiqua" w:hAnsi="Book Antiqua"/>
          <w:sz w:val="22"/>
          <w:szCs w:val="22"/>
        </w:rPr>
      </w:pPr>
    </w:p>
    <w:p w:rsidR="00564995" w:rsidRPr="005E3725" w:rsidRDefault="00564995" w:rsidP="00564995">
      <w:pPr>
        <w:spacing w:after="200" w:line="276" w:lineRule="auto"/>
        <w:rPr>
          <w:rFonts w:ascii="Book Antiqua" w:hAnsi="Book Antiqua"/>
          <w:sz w:val="22"/>
          <w:szCs w:val="22"/>
        </w:rPr>
      </w:pPr>
    </w:p>
    <w:p w:rsidR="00564995" w:rsidRPr="005E3725" w:rsidRDefault="00564995" w:rsidP="00564995">
      <w:pPr>
        <w:spacing w:after="200" w:line="276" w:lineRule="auto"/>
        <w:rPr>
          <w:rFonts w:ascii="Book Antiqua" w:hAnsi="Book Antiqua"/>
          <w:sz w:val="22"/>
          <w:szCs w:val="22"/>
        </w:rPr>
      </w:pPr>
      <w:r w:rsidRPr="005E3725">
        <w:rPr>
          <w:rFonts w:ascii="Book Antiqua" w:hAnsi="Book Antiqua"/>
          <w:sz w:val="22"/>
          <w:szCs w:val="22"/>
        </w:rPr>
        <w:t xml:space="preserve">Name of  Receiving Person </w:t>
      </w:r>
    </w:p>
    <w:p w:rsidR="00564995" w:rsidRPr="005E3725" w:rsidRDefault="00564995" w:rsidP="00564995">
      <w:pPr>
        <w:spacing w:after="200" w:line="276" w:lineRule="auto"/>
        <w:rPr>
          <w:rFonts w:ascii="Book Antiqua" w:hAnsi="Book Antiqua"/>
          <w:sz w:val="22"/>
          <w:szCs w:val="22"/>
        </w:rPr>
      </w:pPr>
      <w:r w:rsidRPr="005E3725">
        <w:rPr>
          <w:rFonts w:ascii="Book Antiqua" w:hAnsi="Book Antiqua"/>
          <w:sz w:val="22"/>
          <w:szCs w:val="22"/>
        </w:rPr>
        <w:t xml:space="preserve">Stamp of the Firm or thumb impression of Receiving person. </w:t>
      </w:r>
    </w:p>
    <w:p w:rsidR="00564995" w:rsidRPr="005E3725" w:rsidRDefault="00564995" w:rsidP="00564995">
      <w:pPr>
        <w:spacing w:after="200" w:line="276" w:lineRule="auto"/>
        <w:rPr>
          <w:rFonts w:ascii="Book Antiqua" w:hAnsi="Book Antiqua"/>
          <w:sz w:val="22"/>
          <w:szCs w:val="22"/>
        </w:rPr>
      </w:pPr>
    </w:p>
    <w:p w:rsidR="00564995" w:rsidRPr="005E3725" w:rsidRDefault="00564995" w:rsidP="00564995">
      <w:pPr>
        <w:spacing w:after="200" w:line="276" w:lineRule="auto"/>
        <w:rPr>
          <w:rFonts w:ascii="Book Antiqua" w:hAnsi="Book Antiqua"/>
          <w:sz w:val="22"/>
          <w:szCs w:val="22"/>
        </w:rPr>
      </w:pPr>
    </w:p>
    <w:p w:rsidR="00564995" w:rsidRPr="005E3725" w:rsidRDefault="00564995" w:rsidP="00564995">
      <w:pPr>
        <w:spacing w:after="200" w:line="276" w:lineRule="auto"/>
        <w:rPr>
          <w:rFonts w:ascii="Book Antiqua" w:hAnsi="Book Antiqua"/>
          <w:sz w:val="22"/>
          <w:szCs w:val="22"/>
        </w:rPr>
      </w:pPr>
    </w:p>
    <w:p w:rsidR="00564995" w:rsidRPr="005E3725" w:rsidRDefault="00564995" w:rsidP="00564995">
      <w:pPr>
        <w:spacing w:after="200" w:line="276" w:lineRule="auto"/>
        <w:rPr>
          <w:rFonts w:ascii="Book Antiqua" w:hAnsi="Book Antiqua"/>
          <w:sz w:val="22"/>
          <w:szCs w:val="22"/>
        </w:rPr>
      </w:pPr>
    </w:p>
    <w:p w:rsidR="00564995" w:rsidRPr="005E3725" w:rsidRDefault="00564995" w:rsidP="00564995">
      <w:pPr>
        <w:spacing w:after="200" w:line="276" w:lineRule="auto"/>
        <w:rPr>
          <w:rFonts w:ascii="Book Antiqua" w:hAnsi="Book Antiqua"/>
          <w:sz w:val="22"/>
          <w:szCs w:val="22"/>
        </w:rPr>
      </w:pPr>
    </w:p>
    <w:p w:rsidR="00564995" w:rsidRPr="005E3725" w:rsidRDefault="00564995" w:rsidP="00564995">
      <w:pPr>
        <w:spacing w:after="200" w:line="276" w:lineRule="auto"/>
        <w:rPr>
          <w:rFonts w:ascii="Book Antiqua" w:hAnsi="Book Antiqua"/>
          <w:sz w:val="22"/>
          <w:szCs w:val="22"/>
        </w:rPr>
      </w:pPr>
    </w:p>
    <w:p w:rsidR="00564995" w:rsidRPr="005E3725" w:rsidRDefault="00564995" w:rsidP="00564995">
      <w:pPr>
        <w:spacing w:after="200" w:line="276" w:lineRule="auto"/>
        <w:rPr>
          <w:rFonts w:ascii="Book Antiqua" w:hAnsi="Book Antiqua"/>
          <w:sz w:val="22"/>
          <w:szCs w:val="22"/>
        </w:rPr>
      </w:pPr>
      <w:r w:rsidRPr="005E3725">
        <w:rPr>
          <w:rFonts w:ascii="Book Antiqua" w:hAnsi="Book Antiqua"/>
          <w:sz w:val="22"/>
          <w:szCs w:val="22"/>
        </w:rPr>
        <w:br w:type="page"/>
      </w:r>
    </w:p>
    <w:tbl>
      <w:tblPr>
        <w:tblStyle w:val="TableGrid"/>
        <w:tblW w:w="0" w:type="auto"/>
        <w:tblLook w:val="04A0" w:firstRow="1" w:lastRow="0" w:firstColumn="1" w:lastColumn="0" w:noHBand="0" w:noVBand="1"/>
      </w:tblPr>
      <w:tblGrid>
        <w:gridCol w:w="2948"/>
        <w:gridCol w:w="5908"/>
      </w:tblGrid>
      <w:tr w:rsidR="00564995" w:rsidRPr="005E3725" w:rsidTr="00EC64F5">
        <w:tc>
          <w:tcPr>
            <w:tcW w:w="2948" w:type="dxa"/>
          </w:tcPr>
          <w:p w:rsidR="00564995" w:rsidRPr="005E3725" w:rsidRDefault="00564995" w:rsidP="00EC64F5">
            <w:pPr>
              <w:tabs>
                <w:tab w:val="center" w:pos="5040"/>
                <w:tab w:val="right" w:pos="9360"/>
              </w:tabs>
              <w:spacing w:line="276" w:lineRule="auto"/>
              <w:jc w:val="both"/>
              <w:rPr>
                <w:rFonts w:ascii="Book Antiqua" w:hAnsi="Book Antiqua"/>
                <w:b/>
                <w:szCs w:val="28"/>
              </w:rPr>
            </w:pPr>
            <w:r w:rsidRPr="005E3725">
              <w:rPr>
                <w:rFonts w:ascii="Book Antiqua" w:hAnsi="Book Antiqua"/>
                <w:b/>
                <w:szCs w:val="28"/>
              </w:rPr>
              <w:t xml:space="preserve">Inspection Book Maintained by Manufacturer M/s </w:t>
            </w:r>
          </w:p>
        </w:tc>
        <w:tc>
          <w:tcPr>
            <w:tcW w:w="5908" w:type="dxa"/>
          </w:tcPr>
          <w:p w:rsidR="00564995" w:rsidRPr="005E3725" w:rsidRDefault="00564995" w:rsidP="00EC64F5">
            <w:pPr>
              <w:tabs>
                <w:tab w:val="center" w:pos="5040"/>
                <w:tab w:val="right" w:pos="9360"/>
              </w:tabs>
              <w:spacing w:line="276" w:lineRule="auto"/>
              <w:jc w:val="both"/>
              <w:rPr>
                <w:rFonts w:ascii="Book Antiqua" w:hAnsi="Book Antiqua"/>
                <w:b/>
                <w:szCs w:val="28"/>
              </w:rPr>
            </w:pPr>
          </w:p>
        </w:tc>
      </w:tr>
      <w:tr w:rsidR="00564995" w:rsidRPr="005E3725" w:rsidTr="00EC64F5">
        <w:tc>
          <w:tcPr>
            <w:tcW w:w="2948" w:type="dxa"/>
          </w:tcPr>
          <w:p w:rsidR="00564995" w:rsidRPr="005E3725" w:rsidRDefault="00564995" w:rsidP="00EC64F5">
            <w:pPr>
              <w:tabs>
                <w:tab w:val="center" w:pos="5040"/>
                <w:tab w:val="right" w:pos="9360"/>
              </w:tabs>
              <w:spacing w:line="276" w:lineRule="auto"/>
              <w:jc w:val="both"/>
              <w:rPr>
                <w:rFonts w:ascii="Book Antiqua" w:hAnsi="Book Antiqua"/>
                <w:b/>
                <w:szCs w:val="28"/>
              </w:rPr>
            </w:pPr>
            <w:r w:rsidRPr="005E3725">
              <w:rPr>
                <w:rFonts w:ascii="Book Antiqua" w:hAnsi="Book Antiqua"/>
                <w:b/>
                <w:szCs w:val="28"/>
              </w:rPr>
              <w:t>Address</w:t>
            </w:r>
          </w:p>
        </w:tc>
        <w:tc>
          <w:tcPr>
            <w:tcW w:w="5908" w:type="dxa"/>
          </w:tcPr>
          <w:p w:rsidR="00564995" w:rsidRPr="005E3725" w:rsidRDefault="00564995" w:rsidP="00EC64F5">
            <w:pPr>
              <w:tabs>
                <w:tab w:val="center" w:pos="5040"/>
                <w:tab w:val="right" w:pos="9360"/>
              </w:tabs>
              <w:spacing w:line="276" w:lineRule="auto"/>
              <w:jc w:val="both"/>
              <w:rPr>
                <w:rFonts w:ascii="Book Antiqua" w:hAnsi="Book Antiqua"/>
                <w:szCs w:val="28"/>
              </w:rPr>
            </w:pPr>
          </w:p>
        </w:tc>
      </w:tr>
      <w:tr w:rsidR="00564995" w:rsidRPr="005E3725" w:rsidTr="00EC64F5">
        <w:tc>
          <w:tcPr>
            <w:tcW w:w="2948" w:type="dxa"/>
          </w:tcPr>
          <w:p w:rsidR="00564995" w:rsidRPr="005E3725" w:rsidRDefault="00564995" w:rsidP="00EC64F5">
            <w:pPr>
              <w:tabs>
                <w:tab w:val="center" w:pos="5040"/>
                <w:tab w:val="right" w:pos="9360"/>
              </w:tabs>
              <w:spacing w:line="276" w:lineRule="auto"/>
              <w:jc w:val="both"/>
              <w:rPr>
                <w:rFonts w:ascii="Book Antiqua" w:hAnsi="Book Antiqua"/>
                <w:b/>
                <w:szCs w:val="28"/>
              </w:rPr>
            </w:pPr>
            <w:r w:rsidRPr="005E3725">
              <w:rPr>
                <w:rFonts w:ascii="Book Antiqua" w:hAnsi="Book Antiqua"/>
                <w:b/>
                <w:szCs w:val="28"/>
              </w:rPr>
              <w:t xml:space="preserve">Establishment Licence Number </w:t>
            </w:r>
          </w:p>
        </w:tc>
        <w:tc>
          <w:tcPr>
            <w:tcW w:w="5908" w:type="dxa"/>
          </w:tcPr>
          <w:p w:rsidR="00564995" w:rsidRPr="005E3725" w:rsidRDefault="00564995" w:rsidP="00EC64F5">
            <w:pPr>
              <w:tabs>
                <w:tab w:val="center" w:pos="5040"/>
                <w:tab w:val="right" w:pos="9360"/>
              </w:tabs>
              <w:spacing w:line="276" w:lineRule="auto"/>
              <w:jc w:val="both"/>
              <w:rPr>
                <w:rFonts w:ascii="Book Antiqua" w:hAnsi="Book Antiqua"/>
                <w:szCs w:val="28"/>
              </w:rPr>
            </w:pPr>
          </w:p>
        </w:tc>
      </w:tr>
      <w:tr w:rsidR="00564995" w:rsidRPr="005E3725" w:rsidTr="00EC64F5">
        <w:tc>
          <w:tcPr>
            <w:tcW w:w="2948" w:type="dxa"/>
          </w:tcPr>
          <w:p w:rsidR="00564995" w:rsidRPr="005E3725" w:rsidRDefault="00564995" w:rsidP="00EC64F5">
            <w:pPr>
              <w:tabs>
                <w:tab w:val="center" w:pos="5040"/>
                <w:tab w:val="right" w:pos="9360"/>
              </w:tabs>
              <w:spacing w:line="276" w:lineRule="auto"/>
              <w:jc w:val="both"/>
              <w:rPr>
                <w:rFonts w:ascii="Book Antiqua" w:hAnsi="Book Antiqua"/>
                <w:b/>
              </w:rPr>
            </w:pPr>
            <w:r w:rsidRPr="005E3725">
              <w:rPr>
                <w:rFonts w:ascii="Book Antiqua" w:hAnsi="Book Antiqua"/>
                <w:b/>
              </w:rPr>
              <w:t xml:space="preserve">Section approved for Manufacturing </w:t>
            </w:r>
          </w:p>
        </w:tc>
        <w:tc>
          <w:tcPr>
            <w:tcW w:w="5908" w:type="dxa"/>
          </w:tcPr>
          <w:p w:rsidR="00564995" w:rsidRPr="005E3725" w:rsidRDefault="00564995" w:rsidP="00311BA6">
            <w:pPr>
              <w:pStyle w:val="ListParagraph"/>
              <w:widowControl/>
              <w:numPr>
                <w:ilvl w:val="0"/>
                <w:numId w:val="11"/>
              </w:numPr>
              <w:spacing w:line="276" w:lineRule="auto"/>
              <w:ind w:left="360"/>
              <w:contextualSpacing/>
              <w:rPr>
                <w:rFonts w:ascii="Book Antiqua" w:hAnsi="Book Antiqua"/>
              </w:rPr>
            </w:pPr>
          </w:p>
          <w:p w:rsidR="00564995" w:rsidRPr="005E3725" w:rsidRDefault="00564995" w:rsidP="00311BA6">
            <w:pPr>
              <w:pStyle w:val="ListParagraph"/>
              <w:widowControl/>
              <w:numPr>
                <w:ilvl w:val="0"/>
                <w:numId w:val="11"/>
              </w:numPr>
              <w:spacing w:line="276" w:lineRule="auto"/>
              <w:ind w:left="360"/>
              <w:contextualSpacing/>
              <w:rPr>
                <w:rFonts w:ascii="Book Antiqua" w:hAnsi="Book Antiqua"/>
              </w:rPr>
            </w:pPr>
          </w:p>
          <w:p w:rsidR="00564995" w:rsidRPr="005E3725" w:rsidRDefault="00564995" w:rsidP="00311BA6">
            <w:pPr>
              <w:pStyle w:val="ListParagraph"/>
              <w:widowControl/>
              <w:numPr>
                <w:ilvl w:val="0"/>
                <w:numId w:val="11"/>
              </w:numPr>
              <w:spacing w:line="276" w:lineRule="auto"/>
              <w:ind w:left="360"/>
              <w:contextualSpacing/>
              <w:rPr>
                <w:rFonts w:ascii="Book Antiqua" w:hAnsi="Book Antiqua"/>
                <w:b/>
              </w:rPr>
            </w:pPr>
          </w:p>
          <w:p w:rsidR="00564995" w:rsidRPr="005E3725" w:rsidRDefault="00564995" w:rsidP="00311BA6">
            <w:pPr>
              <w:pStyle w:val="ListParagraph"/>
              <w:widowControl/>
              <w:numPr>
                <w:ilvl w:val="0"/>
                <w:numId w:val="11"/>
              </w:numPr>
              <w:spacing w:line="276" w:lineRule="auto"/>
              <w:ind w:left="360"/>
              <w:contextualSpacing/>
              <w:rPr>
                <w:rFonts w:ascii="Book Antiqua" w:hAnsi="Book Antiqua"/>
                <w:b/>
              </w:rPr>
            </w:pPr>
          </w:p>
          <w:p w:rsidR="00564995" w:rsidRPr="005E3725" w:rsidRDefault="00564995" w:rsidP="00311BA6">
            <w:pPr>
              <w:pStyle w:val="ListParagraph"/>
              <w:widowControl/>
              <w:numPr>
                <w:ilvl w:val="0"/>
                <w:numId w:val="11"/>
              </w:numPr>
              <w:spacing w:line="276" w:lineRule="auto"/>
              <w:ind w:left="360"/>
              <w:contextualSpacing/>
              <w:rPr>
                <w:rFonts w:ascii="Book Antiqua" w:hAnsi="Book Antiqua"/>
                <w:b/>
              </w:rPr>
            </w:pPr>
          </w:p>
          <w:p w:rsidR="00564995" w:rsidRPr="005E3725" w:rsidRDefault="00564995" w:rsidP="00311BA6">
            <w:pPr>
              <w:pStyle w:val="ListParagraph"/>
              <w:widowControl/>
              <w:numPr>
                <w:ilvl w:val="0"/>
                <w:numId w:val="11"/>
              </w:numPr>
              <w:spacing w:line="276" w:lineRule="auto"/>
              <w:ind w:left="360"/>
              <w:contextualSpacing/>
              <w:rPr>
                <w:rFonts w:ascii="Book Antiqua" w:hAnsi="Book Antiqua"/>
                <w:b/>
              </w:rPr>
            </w:pPr>
          </w:p>
        </w:tc>
      </w:tr>
    </w:tbl>
    <w:p w:rsidR="00564995" w:rsidRPr="005E3725" w:rsidRDefault="00564995" w:rsidP="00564995">
      <w:pPr>
        <w:spacing w:line="276" w:lineRule="auto"/>
        <w:rPr>
          <w:rFonts w:ascii="Book Antiqua" w:hAnsi="Book Antiqua"/>
          <w:b/>
          <w:szCs w:val="28"/>
        </w:rPr>
      </w:pPr>
    </w:p>
    <w:p w:rsidR="00564995" w:rsidRPr="005E3725" w:rsidRDefault="00564995" w:rsidP="00564995">
      <w:pPr>
        <w:spacing w:line="276" w:lineRule="auto"/>
        <w:rPr>
          <w:rFonts w:ascii="Book Antiqua" w:hAnsi="Book Antiqua"/>
          <w:b/>
          <w:sz w:val="22"/>
          <w:szCs w:val="22"/>
        </w:rPr>
      </w:pPr>
      <w:r w:rsidRPr="005E3725">
        <w:rPr>
          <w:rFonts w:ascii="Book Antiqua" w:hAnsi="Book Antiqua"/>
          <w:b/>
          <w:sz w:val="22"/>
          <w:szCs w:val="22"/>
        </w:rPr>
        <w:t>Instructions:-</w:t>
      </w:r>
    </w:p>
    <w:p w:rsidR="00564995" w:rsidRPr="005E3725" w:rsidRDefault="00564995" w:rsidP="00311BA6">
      <w:pPr>
        <w:pStyle w:val="ListParagraph"/>
        <w:widowControl/>
        <w:numPr>
          <w:ilvl w:val="0"/>
          <w:numId w:val="12"/>
        </w:numPr>
        <w:spacing w:line="276" w:lineRule="auto"/>
        <w:contextualSpacing/>
        <w:jc w:val="left"/>
        <w:rPr>
          <w:rFonts w:ascii="Book Antiqua" w:hAnsi="Book Antiqua"/>
        </w:rPr>
      </w:pPr>
      <w:r w:rsidRPr="005E3725">
        <w:rPr>
          <w:rFonts w:ascii="Book Antiqua" w:hAnsi="Book Antiqua"/>
        </w:rPr>
        <w:t xml:space="preserve">This book is the property of the Drug Regulatory Authority of Pakistan and the holder is responsible for returning it to the Medical Devices Board/ Issuing Authority when no longer valid and produce at the of renewal of licence. </w:t>
      </w:r>
    </w:p>
    <w:p w:rsidR="00564995" w:rsidRPr="005E3725" w:rsidRDefault="00564995" w:rsidP="00564995">
      <w:pPr>
        <w:spacing w:line="276" w:lineRule="auto"/>
        <w:rPr>
          <w:rFonts w:ascii="Book Antiqua" w:hAnsi="Book Antiqua"/>
          <w:sz w:val="22"/>
          <w:szCs w:val="22"/>
        </w:rPr>
      </w:pPr>
    </w:p>
    <w:p w:rsidR="00564995" w:rsidRPr="005E3725" w:rsidRDefault="00564995" w:rsidP="00DE67C7">
      <w:pPr>
        <w:pStyle w:val="ListParagraph"/>
        <w:widowControl/>
        <w:numPr>
          <w:ilvl w:val="0"/>
          <w:numId w:val="12"/>
        </w:numPr>
        <w:spacing w:line="276" w:lineRule="auto"/>
        <w:contextualSpacing/>
        <w:jc w:val="left"/>
        <w:rPr>
          <w:rFonts w:ascii="Book Antiqua" w:hAnsi="Book Antiqua"/>
        </w:rPr>
      </w:pPr>
      <w:r w:rsidRPr="005E3725">
        <w:rPr>
          <w:rFonts w:ascii="Book Antiqua" w:hAnsi="Book Antiqua"/>
        </w:rPr>
        <w:t xml:space="preserve">This is to be kept at the premises approved for manufacturing of </w:t>
      </w:r>
      <w:r w:rsidR="00DE67C7" w:rsidRPr="005E3725">
        <w:rPr>
          <w:rFonts w:ascii="Book Antiqua" w:hAnsi="Book Antiqua"/>
        </w:rPr>
        <w:t>medical devices</w:t>
      </w:r>
      <w:r w:rsidRPr="005E3725">
        <w:rPr>
          <w:rFonts w:ascii="Book Antiqua" w:hAnsi="Book Antiqua"/>
        </w:rPr>
        <w:t xml:space="preserve"> and the holder shall produce it on demand by the Competent Authority. </w:t>
      </w:r>
    </w:p>
    <w:p w:rsidR="00564995" w:rsidRPr="005E3725" w:rsidRDefault="00564995" w:rsidP="00564995">
      <w:pPr>
        <w:spacing w:line="276" w:lineRule="auto"/>
        <w:rPr>
          <w:rFonts w:ascii="Book Antiqua" w:hAnsi="Book Antiqua"/>
          <w:sz w:val="22"/>
          <w:szCs w:val="22"/>
        </w:rPr>
      </w:pPr>
    </w:p>
    <w:p w:rsidR="00564995" w:rsidRPr="005E3725" w:rsidRDefault="00564995" w:rsidP="00311BA6">
      <w:pPr>
        <w:pStyle w:val="ListParagraph"/>
        <w:widowControl/>
        <w:numPr>
          <w:ilvl w:val="0"/>
          <w:numId w:val="12"/>
        </w:numPr>
        <w:spacing w:line="276" w:lineRule="auto"/>
        <w:contextualSpacing/>
        <w:jc w:val="left"/>
        <w:rPr>
          <w:rFonts w:ascii="Book Antiqua" w:hAnsi="Book Antiqua"/>
        </w:rPr>
      </w:pPr>
      <w:r w:rsidRPr="005E3725">
        <w:rPr>
          <w:rFonts w:ascii="Book Antiqua" w:hAnsi="Book Antiqua"/>
        </w:rPr>
        <w:t xml:space="preserve">No Alteration is permitted in any of the recordings. </w:t>
      </w:r>
    </w:p>
    <w:p w:rsidR="00564995" w:rsidRPr="005E3725" w:rsidRDefault="00564995" w:rsidP="00564995">
      <w:pPr>
        <w:spacing w:line="276" w:lineRule="auto"/>
        <w:rPr>
          <w:rFonts w:ascii="Book Antiqua" w:hAnsi="Book Antiqua"/>
          <w:b/>
          <w:szCs w:val="28"/>
        </w:rPr>
      </w:pPr>
    </w:p>
    <w:p w:rsidR="00564995" w:rsidRPr="005E3725" w:rsidRDefault="00564995" w:rsidP="00564995">
      <w:pPr>
        <w:spacing w:after="200" w:line="276" w:lineRule="auto"/>
        <w:rPr>
          <w:rFonts w:ascii="Book Antiqua" w:hAnsi="Book Antiqua"/>
          <w:sz w:val="22"/>
          <w:szCs w:val="22"/>
        </w:rPr>
      </w:pPr>
    </w:p>
    <w:p w:rsidR="00564995" w:rsidRPr="005E3725" w:rsidRDefault="00564995" w:rsidP="00564995">
      <w:pPr>
        <w:spacing w:after="200" w:line="276" w:lineRule="auto"/>
        <w:rPr>
          <w:rFonts w:ascii="Book Antiqua" w:hAnsi="Book Antiqua"/>
          <w:sz w:val="22"/>
          <w:szCs w:val="22"/>
        </w:rPr>
      </w:pPr>
    </w:p>
    <w:p w:rsidR="00564995" w:rsidRPr="005E3725" w:rsidRDefault="00564995" w:rsidP="00564995">
      <w:pPr>
        <w:spacing w:after="200" w:line="276" w:lineRule="auto"/>
        <w:rPr>
          <w:rFonts w:ascii="Book Antiqua" w:hAnsi="Book Antiqua"/>
          <w:sz w:val="22"/>
          <w:szCs w:val="22"/>
        </w:rPr>
      </w:pPr>
    </w:p>
    <w:p w:rsidR="00564995" w:rsidRPr="005E3725" w:rsidRDefault="00564995" w:rsidP="00834BAF">
      <w:pPr>
        <w:ind w:left="5761"/>
        <w:jc w:val="center"/>
        <w:rPr>
          <w:rFonts w:ascii="Book Antiqua" w:hAnsi="Book Antiqua"/>
          <w:sz w:val="22"/>
          <w:szCs w:val="22"/>
        </w:rPr>
      </w:pPr>
      <w:r w:rsidRPr="005E3725">
        <w:rPr>
          <w:rFonts w:ascii="Book Antiqua" w:hAnsi="Book Antiqua"/>
          <w:b/>
          <w:sz w:val="22"/>
          <w:szCs w:val="22"/>
        </w:rPr>
        <w:t>Secretary</w:t>
      </w:r>
    </w:p>
    <w:p w:rsidR="00564995" w:rsidRPr="005E3725" w:rsidRDefault="00564995" w:rsidP="00834BAF">
      <w:pPr>
        <w:ind w:left="5761"/>
        <w:jc w:val="center"/>
        <w:rPr>
          <w:rFonts w:ascii="Book Antiqua" w:hAnsi="Book Antiqua"/>
          <w:sz w:val="22"/>
          <w:szCs w:val="22"/>
        </w:rPr>
      </w:pPr>
      <w:r w:rsidRPr="005E3725">
        <w:rPr>
          <w:rFonts w:ascii="Book Antiqua" w:hAnsi="Book Antiqua"/>
          <w:sz w:val="22"/>
          <w:szCs w:val="22"/>
        </w:rPr>
        <w:t>Seal and Signature of Issuing Authority</w:t>
      </w:r>
    </w:p>
    <w:p w:rsidR="00564995" w:rsidRPr="005E3725" w:rsidRDefault="00564995" w:rsidP="00834BAF">
      <w:pPr>
        <w:ind w:left="5761"/>
        <w:jc w:val="center"/>
        <w:rPr>
          <w:rFonts w:ascii="Book Antiqua" w:hAnsi="Book Antiqua"/>
          <w:sz w:val="22"/>
          <w:szCs w:val="22"/>
        </w:rPr>
      </w:pPr>
      <w:r w:rsidRPr="005E3725">
        <w:rPr>
          <w:rFonts w:ascii="Book Antiqua" w:hAnsi="Book Antiqua"/>
          <w:sz w:val="22"/>
          <w:szCs w:val="22"/>
        </w:rPr>
        <w:t>Medical Devices Board</w:t>
      </w:r>
    </w:p>
    <w:p w:rsidR="00564995" w:rsidRPr="005E3725" w:rsidRDefault="00564995" w:rsidP="00834BAF">
      <w:pPr>
        <w:ind w:left="5761"/>
        <w:jc w:val="center"/>
        <w:rPr>
          <w:rFonts w:ascii="Book Antiqua" w:hAnsi="Book Antiqua"/>
          <w:sz w:val="22"/>
          <w:szCs w:val="22"/>
        </w:rPr>
      </w:pPr>
      <w:r w:rsidRPr="005E3725">
        <w:rPr>
          <w:rFonts w:ascii="Book Antiqua" w:hAnsi="Book Antiqua"/>
          <w:sz w:val="22"/>
          <w:szCs w:val="22"/>
        </w:rPr>
        <w:t>Medical Devices &amp; Medicated Cosmetics Division</w:t>
      </w:r>
    </w:p>
    <w:p w:rsidR="00564995" w:rsidRPr="005E3725" w:rsidRDefault="00564995" w:rsidP="00564995">
      <w:pPr>
        <w:spacing w:after="200" w:line="276" w:lineRule="auto"/>
        <w:rPr>
          <w:rFonts w:ascii="Book Antiqua" w:hAnsi="Book Antiqua"/>
          <w:sz w:val="22"/>
          <w:szCs w:val="22"/>
        </w:rPr>
      </w:pPr>
    </w:p>
    <w:p w:rsidR="00564995" w:rsidRPr="005E3725" w:rsidRDefault="00564995" w:rsidP="00564995">
      <w:pPr>
        <w:spacing w:after="200" w:line="276" w:lineRule="auto"/>
        <w:rPr>
          <w:rFonts w:ascii="Book Antiqua" w:hAnsi="Book Antiqua"/>
          <w:sz w:val="22"/>
          <w:szCs w:val="22"/>
        </w:rPr>
      </w:pPr>
      <w:r w:rsidRPr="005E3725">
        <w:rPr>
          <w:rFonts w:ascii="Book Antiqua" w:hAnsi="Book Antiqua"/>
          <w:sz w:val="22"/>
          <w:szCs w:val="22"/>
        </w:rPr>
        <w:br w:type="page"/>
      </w:r>
    </w:p>
    <w:p w:rsidR="00564995" w:rsidRPr="005E3725" w:rsidRDefault="00564995" w:rsidP="00564995">
      <w:pPr>
        <w:spacing w:line="276" w:lineRule="auto"/>
        <w:rPr>
          <w:rFonts w:ascii="Book Antiqua" w:hAnsi="Book Antiqua"/>
          <w:sz w:val="22"/>
          <w:szCs w:val="22"/>
        </w:rPr>
      </w:pPr>
    </w:p>
    <w:tbl>
      <w:tblPr>
        <w:tblStyle w:val="TableGrid"/>
        <w:tblW w:w="0" w:type="auto"/>
        <w:tblLook w:val="04A0" w:firstRow="1" w:lastRow="0" w:firstColumn="1" w:lastColumn="0" w:noHBand="0" w:noVBand="1"/>
      </w:tblPr>
      <w:tblGrid>
        <w:gridCol w:w="3888"/>
        <w:gridCol w:w="4968"/>
      </w:tblGrid>
      <w:tr w:rsidR="00564995" w:rsidRPr="005E3725" w:rsidTr="00EC64F5">
        <w:trPr>
          <w:trHeight w:val="683"/>
        </w:trPr>
        <w:tc>
          <w:tcPr>
            <w:tcW w:w="3888" w:type="dxa"/>
          </w:tcPr>
          <w:p w:rsidR="00564995" w:rsidRPr="005E3725" w:rsidRDefault="00564995" w:rsidP="00EC64F5">
            <w:pPr>
              <w:tabs>
                <w:tab w:val="center" w:pos="5040"/>
                <w:tab w:val="right" w:pos="9360"/>
              </w:tabs>
              <w:spacing w:line="276" w:lineRule="auto"/>
              <w:rPr>
                <w:rFonts w:ascii="Book Antiqua" w:hAnsi="Book Antiqua"/>
                <w:b/>
                <w:szCs w:val="28"/>
              </w:rPr>
            </w:pPr>
            <w:r w:rsidRPr="005E3725">
              <w:rPr>
                <w:rFonts w:ascii="Book Antiqua" w:hAnsi="Book Antiqua"/>
                <w:b/>
              </w:rPr>
              <w:t xml:space="preserve">Name and Designation of of person(s) inspecting the premises </w:t>
            </w:r>
          </w:p>
        </w:tc>
        <w:tc>
          <w:tcPr>
            <w:tcW w:w="4968" w:type="dxa"/>
          </w:tcPr>
          <w:p w:rsidR="00564995" w:rsidRPr="005E3725" w:rsidRDefault="00564995" w:rsidP="00EC64F5">
            <w:pPr>
              <w:spacing w:line="276" w:lineRule="auto"/>
              <w:jc w:val="both"/>
              <w:rPr>
                <w:rFonts w:ascii="Book Antiqua" w:hAnsi="Book Antiqua"/>
                <w:szCs w:val="28"/>
              </w:rPr>
            </w:pPr>
          </w:p>
          <w:p w:rsidR="00564995" w:rsidRPr="005E3725" w:rsidRDefault="00564995" w:rsidP="00EC64F5">
            <w:pPr>
              <w:spacing w:line="276" w:lineRule="auto"/>
              <w:jc w:val="both"/>
              <w:rPr>
                <w:rFonts w:ascii="Book Antiqua" w:hAnsi="Book Antiqua"/>
                <w:szCs w:val="28"/>
              </w:rPr>
            </w:pPr>
          </w:p>
          <w:p w:rsidR="00564995" w:rsidRPr="005E3725" w:rsidRDefault="00564995" w:rsidP="00EC64F5">
            <w:pPr>
              <w:spacing w:line="276" w:lineRule="auto"/>
              <w:jc w:val="both"/>
              <w:rPr>
                <w:rFonts w:ascii="Book Antiqua" w:hAnsi="Book Antiqua"/>
                <w:szCs w:val="28"/>
              </w:rPr>
            </w:pPr>
          </w:p>
          <w:p w:rsidR="00564995" w:rsidRPr="005E3725" w:rsidRDefault="00564995" w:rsidP="00EC64F5">
            <w:pPr>
              <w:spacing w:line="276" w:lineRule="auto"/>
              <w:jc w:val="both"/>
              <w:rPr>
                <w:rFonts w:ascii="Book Antiqua" w:hAnsi="Book Antiqua"/>
                <w:szCs w:val="28"/>
              </w:rPr>
            </w:pPr>
          </w:p>
        </w:tc>
      </w:tr>
      <w:tr w:rsidR="00564995" w:rsidRPr="005E3725" w:rsidTr="00EC64F5">
        <w:tc>
          <w:tcPr>
            <w:tcW w:w="3888" w:type="dxa"/>
          </w:tcPr>
          <w:p w:rsidR="00564995" w:rsidRPr="005E3725" w:rsidRDefault="00564995" w:rsidP="00EC64F5">
            <w:pPr>
              <w:tabs>
                <w:tab w:val="center" w:pos="5040"/>
                <w:tab w:val="right" w:pos="9360"/>
              </w:tabs>
              <w:spacing w:line="276" w:lineRule="auto"/>
              <w:rPr>
                <w:rFonts w:ascii="Book Antiqua" w:hAnsi="Book Antiqua"/>
                <w:b/>
                <w:szCs w:val="28"/>
              </w:rPr>
            </w:pPr>
            <w:r w:rsidRPr="005E3725">
              <w:rPr>
                <w:rFonts w:ascii="Book Antiqua" w:hAnsi="Book Antiqua"/>
                <w:b/>
              </w:rPr>
              <w:t>Name of Quality Control Incharge  present at the time of inspection</w:t>
            </w:r>
          </w:p>
        </w:tc>
        <w:tc>
          <w:tcPr>
            <w:tcW w:w="4968" w:type="dxa"/>
          </w:tcPr>
          <w:p w:rsidR="00564995" w:rsidRPr="005E3725" w:rsidRDefault="00564995" w:rsidP="00EC64F5">
            <w:pPr>
              <w:spacing w:line="276" w:lineRule="auto"/>
              <w:jc w:val="both"/>
              <w:rPr>
                <w:rFonts w:ascii="Book Antiqua" w:hAnsi="Book Antiqua"/>
                <w:szCs w:val="28"/>
              </w:rPr>
            </w:pPr>
          </w:p>
        </w:tc>
      </w:tr>
      <w:tr w:rsidR="00564995" w:rsidRPr="005E3725" w:rsidTr="00EC64F5">
        <w:tc>
          <w:tcPr>
            <w:tcW w:w="3888" w:type="dxa"/>
          </w:tcPr>
          <w:p w:rsidR="00564995" w:rsidRPr="005E3725" w:rsidRDefault="00564995" w:rsidP="00EC64F5">
            <w:pPr>
              <w:tabs>
                <w:tab w:val="center" w:pos="5040"/>
                <w:tab w:val="right" w:pos="9360"/>
              </w:tabs>
              <w:spacing w:line="276" w:lineRule="auto"/>
              <w:rPr>
                <w:rFonts w:ascii="Book Antiqua" w:hAnsi="Book Antiqua"/>
                <w:szCs w:val="28"/>
              </w:rPr>
            </w:pPr>
            <w:r w:rsidRPr="005E3725">
              <w:rPr>
                <w:rFonts w:ascii="Book Antiqua" w:hAnsi="Book Antiqua"/>
                <w:b/>
              </w:rPr>
              <w:t>Name of Production Incharge present at the time of inspection</w:t>
            </w:r>
          </w:p>
        </w:tc>
        <w:tc>
          <w:tcPr>
            <w:tcW w:w="4968" w:type="dxa"/>
          </w:tcPr>
          <w:p w:rsidR="00564995" w:rsidRPr="005E3725" w:rsidRDefault="00564995" w:rsidP="00EC64F5">
            <w:pPr>
              <w:spacing w:line="276" w:lineRule="auto"/>
              <w:jc w:val="both"/>
              <w:rPr>
                <w:rFonts w:ascii="Book Antiqua" w:hAnsi="Book Antiqua"/>
                <w:szCs w:val="28"/>
              </w:rPr>
            </w:pPr>
          </w:p>
        </w:tc>
      </w:tr>
      <w:tr w:rsidR="00564995" w:rsidRPr="005E3725" w:rsidTr="00EC64F5">
        <w:tc>
          <w:tcPr>
            <w:tcW w:w="3888" w:type="dxa"/>
          </w:tcPr>
          <w:p w:rsidR="00564995" w:rsidRPr="005E3725" w:rsidRDefault="00564995" w:rsidP="00EC64F5">
            <w:pPr>
              <w:tabs>
                <w:tab w:val="center" w:pos="5040"/>
                <w:tab w:val="right" w:pos="9360"/>
              </w:tabs>
              <w:spacing w:line="276" w:lineRule="auto"/>
              <w:rPr>
                <w:rFonts w:ascii="Book Antiqua" w:hAnsi="Book Antiqua"/>
                <w:szCs w:val="28"/>
              </w:rPr>
            </w:pPr>
            <w:r w:rsidRPr="005E3725">
              <w:rPr>
                <w:rFonts w:ascii="Book Antiqua" w:hAnsi="Book Antiqua"/>
                <w:b/>
              </w:rPr>
              <w:t>Name of Quality Assurance Incharge present at the time of inspection</w:t>
            </w:r>
          </w:p>
        </w:tc>
        <w:tc>
          <w:tcPr>
            <w:tcW w:w="4968" w:type="dxa"/>
          </w:tcPr>
          <w:p w:rsidR="00564995" w:rsidRPr="005E3725" w:rsidRDefault="00564995" w:rsidP="00834BAF">
            <w:pPr>
              <w:pStyle w:val="ListParagraph"/>
              <w:widowControl/>
              <w:spacing w:line="276" w:lineRule="auto"/>
              <w:ind w:left="360" w:firstLine="0"/>
              <w:contextualSpacing/>
              <w:rPr>
                <w:rFonts w:ascii="Book Antiqua" w:hAnsi="Book Antiqua"/>
                <w:b/>
              </w:rPr>
            </w:pPr>
          </w:p>
        </w:tc>
      </w:tr>
      <w:tr w:rsidR="00564995" w:rsidRPr="005E3725" w:rsidTr="00EC64F5">
        <w:tc>
          <w:tcPr>
            <w:tcW w:w="3888" w:type="dxa"/>
          </w:tcPr>
          <w:p w:rsidR="00564995" w:rsidRPr="005E3725" w:rsidRDefault="00564995" w:rsidP="00EC64F5">
            <w:pPr>
              <w:tabs>
                <w:tab w:val="center" w:pos="5040"/>
                <w:tab w:val="right" w:pos="9360"/>
              </w:tabs>
              <w:spacing w:line="276" w:lineRule="auto"/>
              <w:jc w:val="both"/>
              <w:rPr>
                <w:rFonts w:ascii="Book Antiqua" w:hAnsi="Book Antiqua"/>
                <w:b/>
              </w:rPr>
            </w:pPr>
            <w:r w:rsidRPr="005E3725">
              <w:rPr>
                <w:rFonts w:ascii="Book Antiqua" w:hAnsi="Book Antiqua"/>
                <w:b/>
              </w:rPr>
              <w:t xml:space="preserve">Date of Inspection </w:t>
            </w:r>
          </w:p>
        </w:tc>
        <w:tc>
          <w:tcPr>
            <w:tcW w:w="4968" w:type="dxa"/>
          </w:tcPr>
          <w:p w:rsidR="00564995" w:rsidRPr="005E3725" w:rsidRDefault="00564995" w:rsidP="00EC64F5">
            <w:pPr>
              <w:spacing w:line="276" w:lineRule="auto"/>
              <w:jc w:val="both"/>
              <w:rPr>
                <w:rFonts w:ascii="Book Antiqua" w:hAnsi="Book Antiqua"/>
              </w:rPr>
            </w:pPr>
          </w:p>
        </w:tc>
      </w:tr>
    </w:tbl>
    <w:p w:rsidR="00564995" w:rsidRPr="005E3725" w:rsidRDefault="00564995" w:rsidP="00564995">
      <w:pPr>
        <w:spacing w:line="276" w:lineRule="auto"/>
        <w:rPr>
          <w:rFonts w:ascii="Book Antiqua" w:hAnsi="Book Antiqua"/>
          <w:sz w:val="22"/>
          <w:szCs w:val="22"/>
        </w:rPr>
      </w:pPr>
    </w:p>
    <w:p w:rsidR="00564995" w:rsidRPr="005E3725" w:rsidRDefault="00564995" w:rsidP="00564995">
      <w:pPr>
        <w:spacing w:line="276" w:lineRule="auto"/>
        <w:rPr>
          <w:rFonts w:ascii="Book Antiqua" w:hAnsi="Book Antiqua"/>
          <w:sz w:val="22"/>
          <w:szCs w:val="22"/>
        </w:rPr>
      </w:pPr>
      <w:r w:rsidRPr="005E3725">
        <w:rPr>
          <w:rFonts w:ascii="Book Antiqua" w:hAnsi="Book Antiqua"/>
          <w:sz w:val="22"/>
          <w:szCs w:val="22"/>
        </w:rPr>
        <w:t>Details of Proceeding of inspection, observations, comments and action taken if any:-</w:t>
      </w:r>
    </w:p>
    <w:p w:rsidR="00564995" w:rsidRPr="005E3725" w:rsidRDefault="00564995" w:rsidP="00564995">
      <w:pPr>
        <w:spacing w:line="276" w:lineRule="auto"/>
        <w:rPr>
          <w:rFonts w:ascii="Book Antiqua" w:hAnsi="Book Antiqua"/>
          <w:sz w:val="22"/>
          <w:szCs w:val="22"/>
        </w:rPr>
      </w:pPr>
    </w:p>
    <w:p w:rsidR="00564995" w:rsidRPr="005E3725" w:rsidRDefault="00564995" w:rsidP="00564995">
      <w:pPr>
        <w:spacing w:line="276" w:lineRule="auto"/>
        <w:rPr>
          <w:rFonts w:ascii="Book Antiqua" w:hAnsi="Book Antiqua"/>
          <w:sz w:val="22"/>
          <w:szCs w:val="22"/>
        </w:rPr>
      </w:pPr>
    </w:p>
    <w:p w:rsidR="00834BAF" w:rsidRPr="005E3725" w:rsidRDefault="00834BAF" w:rsidP="00564995">
      <w:pPr>
        <w:spacing w:line="276" w:lineRule="auto"/>
        <w:rPr>
          <w:rFonts w:ascii="Book Antiqua" w:hAnsi="Book Antiqua"/>
          <w:sz w:val="22"/>
          <w:szCs w:val="22"/>
        </w:rPr>
      </w:pPr>
    </w:p>
    <w:p w:rsidR="00834BAF" w:rsidRPr="005E3725" w:rsidRDefault="00834BAF" w:rsidP="00564995">
      <w:pPr>
        <w:spacing w:line="276" w:lineRule="auto"/>
        <w:rPr>
          <w:rFonts w:ascii="Book Antiqua" w:hAnsi="Book Antiqua"/>
          <w:sz w:val="22"/>
          <w:szCs w:val="22"/>
        </w:rPr>
      </w:pPr>
    </w:p>
    <w:p w:rsidR="00834BAF" w:rsidRPr="005E3725" w:rsidRDefault="00834BAF" w:rsidP="00564995">
      <w:pPr>
        <w:spacing w:line="276" w:lineRule="auto"/>
        <w:rPr>
          <w:rFonts w:ascii="Book Antiqua" w:hAnsi="Book Antiqua"/>
          <w:sz w:val="22"/>
          <w:szCs w:val="22"/>
        </w:rPr>
      </w:pPr>
    </w:p>
    <w:p w:rsidR="00564995" w:rsidRPr="005E3725" w:rsidRDefault="00564995" w:rsidP="00564995">
      <w:pPr>
        <w:spacing w:line="276" w:lineRule="auto"/>
        <w:rPr>
          <w:rFonts w:ascii="Book Antiqua" w:hAnsi="Book Antiqua"/>
          <w:sz w:val="22"/>
          <w:szCs w:val="22"/>
        </w:rPr>
      </w:pPr>
    </w:p>
    <w:p w:rsidR="00564995" w:rsidRPr="005E3725" w:rsidRDefault="00564995" w:rsidP="00564995">
      <w:pPr>
        <w:spacing w:line="276" w:lineRule="auto"/>
        <w:rPr>
          <w:rFonts w:ascii="Book Antiqua" w:hAnsi="Book Antiqua"/>
          <w:sz w:val="22"/>
          <w:szCs w:val="22"/>
        </w:rPr>
      </w:pPr>
    </w:p>
    <w:p w:rsidR="00564995" w:rsidRPr="005E3725" w:rsidRDefault="00564995" w:rsidP="00564995">
      <w:pPr>
        <w:spacing w:line="276" w:lineRule="auto"/>
        <w:rPr>
          <w:rFonts w:ascii="Book Antiqua" w:hAnsi="Book Antiqua"/>
          <w:sz w:val="22"/>
          <w:szCs w:val="22"/>
        </w:rPr>
      </w:pPr>
    </w:p>
    <w:tbl>
      <w:tblPr>
        <w:tblStyle w:val="TableGrid"/>
        <w:tblW w:w="10046" w:type="dxa"/>
        <w:tblLook w:val="04A0" w:firstRow="1" w:lastRow="0" w:firstColumn="1" w:lastColumn="0" w:noHBand="0" w:noVBand="1"/>
      </w:tblPr>
      <w:tblGrid>
        <w:gridCol w:w="4068"/>
        <w:gridCol w:w="2558"/>
        <w:gridCol w:w="3420"/>
      </w:tblGrid>
      <w:tr w:rsidR="00564995" w:rsidRPr="005E3725" w:rsidTr="00EC64F5">
        <w:trPr>
          <w:trHeight w:val="1002"/>
        </w:trPr>
        <w:tc>
          <w:tcPr>
            <w:tcW w:w="4068" w:type="dxa"/>
          </w:tcPr>
          <w:p w:rsidR="00564995" w:rsidRPr="005E3725" w:rsidRDefault="00564995" w:rsidP="00EC64F5">
            <w:pPr>
              <w:spacing w:line="276" w:lineRule="auto"/>
              <w:rPr>
                <w:rFonts w:ascii="Book Antiqua" w:hAnsi="Book Antiqua"/>
                <w:sz w:val="22"/>
                <w:szCs w:val="22"/>
              </w:rPr>
            </w:pPr>
            <w:r w:rsidRPr="005E3725">
              <w:rPr>
                <w:rFonts w:ascii="Book Antiqua" w:hAnsi="Book Antiqua"/>
                <w:sz w:val="22"/>
                <w:szCs w:val="22"/>
              </w:rPr>
              <w:t>Signature of the licensee or the Officer for the time being incharge of the Section/Firm</w:t>
            </w:r>
          </w:p>
        </w:tc>
        <w:tc>
          <w:tcPr>
            <w:tcW w:w="2558" w:type="dxa"/>
          </w:tcPr>
          <w:p w:rsidR="00564995" w:rsidRPr="005E3725" w:rsidRDefault="00564995" w:rsidP="00EC64F5">
            <w:pPr>
              <w:spacing w:line="276" w:lineRule="auto"/>
              <w:rPr>
                <w:rFonts w:ascii="Book Antiqua" w:hAnsi="Book Antiqua"/>
                <w:sz w:val="22"/>
                <w:szCs w:val="22"/>
              </w:rPr>
            </w:pPr>
          </w:p>
        </w:tc>
        <w:tc>
          <w:tcPr>
            <w:tcW w:w="3420" w:type="dxa"/>
          </w:tcPr>
          <w:p w:rsidR="00564995" w:rsidRPr="005E3725" w:rsidRDefault="00564995" w:rsidP="00EC64F5">
            <w:pPr>
              <w:spacing w:line="276" w:lineRule="auto"/>
              <w:rPr>
                <w:rFonts w:ascii="Book Antiqua" w:hAnsi="Book Antiqua"/>
                <w:sz w:val="22"/>
                <w:szCs w:val="22"/>
              </w:rPr>
            </w:pPr>
            <w:r w:rsidRPr="005E3725">
              <w:rPr>
                <w:rFonts w:ascii="Book Antiqua" w:hAnsi="Book Antiqua"/>
                <w:sz w:val="22"/>
                <w:szCs w:val="22"/>
              </w:rPr>
              <w:t>Signature of the person who inspected the premises</w:t>
            </w:r>
          </w:p>
        </w:tc>
      </w:tr>
      <w:bookmarkEnd w:id="0"/>
    </w:tbl>
    <w:p w:rsidR="002959EE" w:rsidRPr="005E3725" w:rsidRDefault="002959EE" w:rsidP="00D908DA">
      <w:pPr>
        <w:spacing w:line="276" w:lineRule="auto"/>
        <w:rPr>
          <w:rFonts w:ascii="Book Antiqua" w:hAnsi="Book Antiqua"/>
          <w:sz w:val="22"/>
          <w:szCs w:val="22"/>
        </w:rPr>
      </w:pPr>
    </w:p>
    <w:p w:rsidR="002959EE" w:rsidRPr="005E3725" w:rsidRDefault="002959EE">
      <w:pPr>
        <w:rPr>
          <w:rFonts w:ascii="Book Antiqua" w:hAnsi="Book Antiqua"/>
          <w:sz w:val="22"/>
          <w:szCs w:val="22"/>
        </w:rPr>
      </w:pPr>
      <w:r w:rsidRPr="005E3725">
        <w:rPr>
          <w:rFonts w:ascii="Book Antiqua" w:hAnsi="Book Antiqua"/>
          <w:sz w:val="22"/>
          <w:szCs w:val="22"/>
        </w:rPr>
        <w:br w:type="page"/>
      </w:r>
    </w:p>
    <w:p w:rsidR="00564995" w:rsidRPr="005E3725" w:rsidRDefault="00564995" w:rsidP="00D908DA">
      <w:pPr>
        <w:spacing w:line="276" w:lineRule="auto"/>
        <w:rPr>
          <w:rFonts w:ascii="Book Antiqua" w:hAnsi="Book Antiqua"/>
          <w:sz w:val="22"/>
          <w:szCs w:val="22"/>
        </w:rPr>
      </w:pPr>
    </w:p>
    <w:p w:rsidR="002959EE" w:rsidRPr="005E3725" w:rsidRDefault="002959EE" w:rsidP="00D908DA">
      <w:pPr>
        <w:spacing w:line="276" w:lineRule="auto"/>
        <w:rPr>
          <w:rFonts w:ascii="Book Antiqua" w:hAnsi="Book Antiqua"/>
          <w:sz w:val="22"/>
          <w:szCs w:val="22"/>
        </w:rPr>
      </w:pPr>
    </w:p>
    <w:p w:rsidR="002959EE" w:rsidRPr="005E3725" w:rsidRDefault="002959EE" w:rsidP="00D908DA">
      <w:pPr>
        <w:spacing w:line="276" w:lineRule="auto"/>
        <w:rPr>
          <w:rFonts w:ascii="Book Antiqua" w:hAnsi="Book Antiqua"/>
          <w:sz w:val="22"/>
          <w:szCs w:val="22"/>
        </w:rPr>
      </w:pPr>
    </w:p>
    <w:sectPr w:rsidR="002959EE" w:rsidRPr="005E3725" w:rsidSect="00330297">
      <w:footerReference w:type="even" r:id="rId9"/>
      <w:footerReference w:type="default" r:id="rId10"/>
      <w:pgSz w:w="12240" w:h="15840"/>
      <w:pgMar w:top="720" w:right="1041" w:bottom="720" w:left="85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290" w:rsidRDefault="00C44290">
      <w:r>
        <w:separator/>
      </w:r>
    </w:p>
  </w:endnote>
  <w:endnote w:type="continuationSeparator" w:id="0">
    <w:p w:rsidR="00C44290" w:rsidRDefault="00C4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AA6" w:rsidRDefault="00EA5A9A" w:rsidP="005306F2">
    <w:pPr>
      <w:pStyle w:val="Footer"/>
      <w:framePr w:wrap="around" w:vAnchor="text" w:hAnchor="margin" w:xAlign="right" w:y="1"/>
      <w:rPr>
        <w:rStyle w:val="PageNumber"/>
      </w:rPr>
    </w:pPr>
    <w:r>
      <w:rPr>
        <w:rStyle w:val="PageNumber"/>
      </w:rPr>
      <w:fldChar w:fldCharType="begin"/>
    </w:r>
    <w:r w:rsidR="00714AA6">
      <w:rPr>
        <w:rStyle w:val="PageNumber"/>
      </w:rPr>
      <w:instrText xml:space="preserve">PAGE  </w:instrText>
    </w:r>
    <w:r>
      <w:rPr>
        <w:rStyle w:val="PageNumber"/>
      </w:rPr>
      <w:fldChar w:fldCharType="end"/>
    </w:r>
  </w:p>
  <w:p w:rsidR="00714AA6" w:rsidRDefault="00714AA6" w:rsidP="005306F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85141"/>
      <w:docPartObj>
        <w:docPartGallery w:val="Page Numbers (Bottom of Page)"/>
        <w:docPartUnique/>
      </w:docPartObj>
    </w:sdtPr>
    <w:sdtEndPr/>
    <w:sdtContent>
      <w:p w:rsidR="00714AA6" w:rsidRDefault="00EC37B5">
        <w:pPr>
          <w:pStyle w:val="Footer"/>
          <w:jc w:val="right"/>
        </w:pPr>
        <w:r>
          <w:fldChar w:fldCharType="begin"/>
        </w:r>
        <w:r>
          <w:instrText xml:space="preserve"> PAGE   \* MERGEFORMAT </w:instrText>
        </w:r>
        <w:r>
          <w:fldChar w:fldCharType="separate"/>
        </w:r>
        <w:r w:rsidR="007B3DFC">
          <w:rPr>
            <w:noProof/>
          </w:rPr>
          <w:t>39</w:t>
        </w:r>
        <w:r>
          <w:rPr>
            <w:noProof/>
          </w:rPr>
          <w:fldChar w:fldCharType="end"/>
        </w:r>
      </w:p>
    </w:sdtContent>
  </w:sdt>
  <w:p w:rsidR="00714AA6" w:rsidRDefault="00714AA6" w:rsidP="005306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290" w:rsidRDefault="00C44290">
      <w:r>
        <w:separator/>
      </w:r>
    </w:p>
  </w:footnote>
  <w:footnote w:type="continuationSeparator" w:id="0">
    <w:p w:rsidR="00C44290" w:rsidRDefault="00C44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1440"/>
        </w:tabs>
        <w:ind w:left="1440" w:hanging="72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440"/>
        </w:tabs>
        <w:ind w:left="1440" w:hanging="72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1440"/>
        </w:tabs>
        <w:ind w:left="1440" w:hanging="72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1440"/>
        </w:tabs>
        <w:ind w:left="1440" w:hanging="72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1440"/>
        </w:tabs>
        <w:ind w:left="1440" w:hanging="720"/>
      </w:pPr>
    </w:lvl>
  </w:abstractNum>
  <w:abstractNum w:abstractNumId="6" w15:restartNumberingAfterBreak="0">
    <w:nsid w:val="00000016"/>
    <w:multiLevelType w:val="multilevel"/>
    <w:tmpl w:val="00000016"/>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7" w15:restartNumberingAfterBreak="0">
    <w:nsid w:val="12E63B2B"/>
    <w:multiLevelType w:val="hybridMultilevel"/>
    <w:tmpl w:val="F7F887B6"/>
    <w:lvl w:ilvl="0" w:tplc="F648ABA4">
      <w:start w:val="1"/>
      <w:numFmt w:val="lowerRoman"/>
      <w:lvlText w:val="(%1)"/>
      <w:lvlJc w:val="left"/>
      <w:pPr>
        <w:ind w:left="784" w:hanging="360"/>
      </w:pPr>
      <w:rPr>
        <w:rFonts w:ascii="Times New Roman" w:hAnsi="Times New Roman" w:cs="Times New Roman" w:hint="default"/>
        <w:b w:val="0"/>
        <w:color w:val="auto"/>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8" w15:restartNumberingAfterBreak="0">
    <w:nsid w:val="16C40FAD"/>
    <w:multiLevelType w:val="hybridMultilevel"/>
    <w:tmpl w:val="9392D4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66DC1"/>
    <w:multiLevelType w:val="hybridMultilevel"/>
    <w:tmpl w:val="9BD84228"/>
    <w:lvl w:ilvl="0" w:tplc="8DDE28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6F19DF"/>
    <w:multiLevelType w:val="hybridMultilevel"/>
    <w:tmpl w:val="D6401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63654"/>
    <w:multiLevelType w:val="hybridMultilevel"/>
    <w:tmpl w:val="9FC000C2"/>
    <w:lvl w:ilvl="0" w:tplc="496E64E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575631"/>
    <w:multiLevelType w:val="hybridMultilevel"/>
    <w:tmpl w:val="BA827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84E24"/>
    <w:multiLevelType w:val="hybridMultilevel"/>
    <w:tmpl w:val="08DC2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758BD"/>
    <w:multiLevelType w:val="hybridMultilevel"/>
    <w:tmpl w:val="3918A8AA"/>
    <w:lvl w:ilvl="0" w:tplc="13063C2C">
      <w:start w:val="1"/>
      <w:numFmt w:val="lowerRoman"/>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E61AC6"/>
    <w:multiLevelType w:val="hybridMultilevel"/>
    <w:tmpl w:val="B802B0DA"/>
    <w:lvl w:ilvl="0" w:tplc="46CA38E8">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AB7BB9"/>
    <w:multiLevelType w:val="hybridMultilevel"/>
    <w:tmpl w:val="8BE65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395520"/>
    <w:multiLevelType w:val="hybridMultilevel"/>
    <w:tmpl w:val="0BB436E8"/>
    <w:lvl w:ilvl="0" w:tplc="D2220B2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3D088B"/>
    <w:multiLevelType w:val="hybridMultilevel"/>
    <w:tmpl w:val="924AC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9218C"/>
    <w:multiLevelType w:val="hybridMultilevel"/>
    <w:tmpl w:val="BCDCD502"/>
    <w:lvl w:ilvl="0" w:tplc="93882D1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DA1B01"/>
    <w:multiLevelType w:val="hybridMultilevel"/>
    <w:tmpl w:val="580C16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015BB"/>
    <w:multiLevelType w:val="hybridMultilevel"/>
    <w:tmpl w:val="CA3E4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A8275E"/>
    <w:multiLevelType w:val="hybridMultilevel"/>
    <w:tmpl w:val="D6401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0A3E9F"/>
    <w:multiLevelType w:val="hybridMultilevel"/>
    <w:tmpl w:val="44BE8C2A"/>
    <w:lvl w:ilvl="0" w:tplc="D13C70C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CF6824"/>
    <w:multiLevelType w:val="hybridMultilevel"/>
    <w:tmpl w:val="0C8CD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EF2651"/>
    <w:multiLevelType w:val="hybridMultilevel"/>
    <w:tmpl w:val="5142E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4E4BC6"/>
    <w:multiLevelType w:val="hybridMultilevel"/>
    <w:tmpl w:val="38F8126A"/>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48257A5C"/>
    <w:multiLevelType w:val="hybridMultilevel"/>
    <w:tmpl w:val="CCCC5986"/>
    <w:lvl w:ilvl="0" w:tplc="A4028C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A401FA"/>
    <w:multiLevelType w:val="hybridMultilevel"/>
    <w:tmpl w:val="BF4081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F1CF7"/>
    <w:multiLevelType w:val="hybridMultilevel"/>
    <w:tmpl w:val="B68A7A98"/>
    <w:lvl w:ilvl="0" w:tplc="99B42E6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9542A5"/>
    <w:multiLevelType w:val="hybridMultilevel"/>
    <w:tmpl w:val="EA10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31347"/>
    <w:multiLevelType w:val="hybridMultilevel"/>
    <w:tmpl w:val="0E7C2FCA"/>
    <w:lvl w:ilvl="0" w:tplc="DF6012D4">
      <w:start w:val="1"/>
      <w:numFmt w:val="lowerRoman"/>
      <w:lvlText w:val="(%1)"/>
      <w:lvlJc w:val="left"/>
      <w:pPr>
        <w:tabs>
          <w:tab w:val="num" w:pos="1440"/>
        </w:tabs>
        <w:ind w:left="1440" w:hanging="720"/>
      </w:pPr>
      <w:rPr>
        <w:rFonts w:hint="default"/>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5ED0FC1"/>
    <w:multiLevelType w:val="hybridMultilevel"/>
    <w:tmpl w:val="36A4B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130C0B"/>
    <w:multiLevelType w:val="hybridMultilevel"/>
    <w:tmpl w:val="9A9CBEC2"/>
    <w:lvl w:ilvl="0" w:tplc="BDA611FC">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2B2FAC"/>
    <w:multiLevelType w:val="hybridMultilevel"/>
    <w:tmpl w:val="0900C12E"/>
    <w:lvl w:ilvl="0" w:tplc="1424ECF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5C40C2"/>
    <w:multiLevelType w:val="hybridMultilevel"/>
    <w:tmpl w:val="D80A94F2"/>
    <w:lvl w:ilvl="0" w:tplc="861A3C0E">
      <w:start w:val="1"/>
      <w:numFmt w:val="decimal"/>
      <w:lvlText w:val="%1."/>
      <w:lvlJc w:val="left"/>
      <w:pPr>
        <w:ind w:left="502"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3A53D5"/>
    <w:multiLevelType w:val="hybridMultilevel"/>
    <w:tmpl w:val="27125C48"/>
    <w:lvl w:ilvl="0" w:tplc="D28E1E8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8870B8"/>
    <w:multiLevelType w:val="hybridMultilevel"/>
    <w:tmpl w:val="9D4007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7FA12948"/>
    <w:multiLevelType w:val="hybridMultilevel"/>
    <w:tmpl w:val="CAACD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14"/>
  </w:num>
  <w:num w:numId="4">
    <w:abstractNumId w:val="15"/>
  </w:num>
  <w:num w:numId="5">
    <w:abstractNumId w:val="35"/>
  </w:num>
  <w:num w:numId="6">
    <w:abstractNumId w:val="8"/>
  </w:num>
  <w:num w:numId="7">
    <w:abstractNumId w:val="21"/>
  </w:num>
  <w:num w:numId="8">
    <w:abstractNumId w:val="28"/>
  </w:num>
  <w:num w:numId="9">
    <w:abstractNumId w:val="18"/>
  </w:num>
  <w:num w:numId="10">
    <w:abstractNumId w:val="29"/>
  </w:num>
  <w:num w:numId="11">
    <w:abstractNumId w:val="33"/>
  </w:num>
  <w:num w:numId="12">
    <w:abstractNumId w:val="24"/>
  </w:num>
  <w:num w:numId="13">
    <w:abstractNumId w:val="27"/>
  </w:num>
  <w:num w:numId="14">
    <w:abstractNumId w:val="7"/>
  </w:num>
  <w:num w:numId="15">
    <w:abstractNumId w:val="16"/>
  </w:num>
  <w:num w:numId="16">
    <w:abstractNumId w:val="23"/>
  </w:num>
  <w:num w:numId="17">
    <w:abstractNumId w:val="13"/>
  </w:num>
  <w:num w:numId="18">
    <w:abstractNumId w:val="19"/>
  </w:num>
  <w:num w:numId="19">
    <w:abstractNumId w:val="38"/>
  </w:num>
  <w:num w:numId="20">
    <w:abstractNumId w:val="32"/>
  </w:num>
  <w:num w:numId="21">
    <w:abstractNumId w:val="12"/>
  </w:num>
  <w:num w:numId="22">
    <w:abstractNumId w:val="22"/>
  </w:num>
  <w:num w:numId="23">
    <w:abstractNumId w:val="10"/>
  </w:num>
  <w:num w:numId="24">
    <w:abstractNumId w:val="36"/>
  </w:num>
  <w:num w:numId="25">
    <w:abstractNumId w:val="34"/>
  </w:num>
  <w:num w:numId="26">
    <w:abstractNumId w:val="25"/>
  </w:num>
  <w:num w:numId="27">
    <w:abstractNumId w:val="26"/>
  </w:num>
  <w:num w:numId="28">
    <w:abstractNumId w:val="9"/>
  </w:num>
  <w:num w:numId="29">
    <w:abstractNumId w:val="37"/>
  </w:num>
  <w:num w:numId="30">
    <w:abstractNumId w:val="30"/>
  </w:num>
  <w:num w:numId="31">
    <w:abstractNumId w:val="20"/>
  </w:num>
  <w:num w:numId="3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27"/>
    <w:rsid w:val="00000B88"/>
    <w:rsid w:val="00001B83"/>
    <w:rsid w:val="000020BA"/>
    <w:rsid w:val="00002465"/>
    <w:rsid w:val="00002D94"/>
    <w:rsid w:val="00002DB4"/>
    <w:rsid w:val="00003280"/>
    <w:rsid w:val="00003343"/>
    <w:rsid w:val="000034FA"/>
    <w:rsid w:val="00003D7A"/>
    <w:rsid w:val="00004582"/>
    <w:rsid w:val="00004691"/>
    <w:rsid w:val="00004BC8"/>
    <w:rsid w:val="00005B5C"/>
    <w:rsid w:val="00005ED5"/>
    <w:rsid w:val="000062CD"/>
    <w:rsid w:val="00006C5A"/>
    <w:rsid w:val="0000711E"/>
    <w:rsid w:val="00007450"/>
    <w:rsid w:val="000077A7"/>
    <w:rsid w:val="00007829"/>
    <w:rsid w:val="00007887"/>
    <w:rsid w:val="00010182"/>
    <w:rsid w:val="0001246B"/>
    <w:rsid w:val="00012B44"/>
    <w:rsid w:val="00012D0F"/>
    <w:rsid w:val="000132FE"/>
    <w:rsid w:val="0001333D"/>
    <w:rsid w:val="00013AFB"/>
    <w:rsid w:val="00013D38"/>
    <w:rsid w:val="00013EE5"/>
    <w:rsid w:val="00014611"/>
    <w:rsid w:val="00014957"/>
    <w:rsid w:val="000150C3"/>
    <w:rsid w:val="00015938"/>
    <w:rsid w:val="0001691D"/>
    <w:rsid w:val="00016B1B"/>
    <w:rsid w:val="00016B4A"/>
    <w:rsid w:val="00016CF8"/>
    <w:rsid w:val="00016EFE"/>
    <w:rsid w:val="00017126"/>
    <w:rsid w:val="000176EF"/>
    <w:rsid w:val="00017F57"/>
    <w:rsid w:val="000200A6"/>
    <w:rsid w:val="0002099F"/>
    <w:rsid w:val="00020DEC"/>
    <w:rsid w:val="00020F98"/>
    <w:rsid w:val="00021218"/>
    <w:rsid w:val="00022014"/>
    <w:rsid w:val="0002236F"/>
    <w:rsid w:val="00022CF9"/>
    <w:rsid w:val="00022F1E"/>
    <w:rsid w:val="0002333B"/>
    <w:rsid w:val="000248FF"/>
    <w:rsid w:val="00025198"/>
    <w:rsid w:val="000256B7"/>
    <w:rsid w:val="0002586E"/>
    <w:rsid w:val="000261C0"/>
    <w:rsid w:val="00026431"/>
    <w:rsid w:val="00026609"/>
    <w:rsid w:val="00027158"/>
    <w:rsid w:val="0002750C"/>
    <w:rsid w:val="000304E6"/>
    <w:rsid w:val="00030A0C"/>
    <w:rsid w:val="000315A5"/>
    <w:rsid w:val="0003178B"/>
    <w:rsid w:val="0003204B"/>
    <w:rsid w:val="00032854"/>
    <w:rsid w:val="0003347E"/>
    <w:rsid w:val="000337E7"/>
    <w:rsid w:val="00033B7C"/>
    <w:rsid w:val="00034369"/>
    <w:rsid w:val="000344E8"/>
    <w:rsid w:val="0003465E"/>
    <w:rsid w:val="00035158"/>
    <w:rsid w:val="0003524E"/>
    <w:rsid w:val="0003537A"/>
    <w:rsid w:val="0003578A"/>
    <w:rsid w:val="00035AF6"/>
    <w:rsid w:val="00035D9F"/>
    <w:rsid w:val="0003619E"/>
    <w:rsid w:val="00036C7B"/>
    <w:rsid w:val="0003748B"/>
    <w:rsid w:val="00040593"/>
    <w:rsid w:val="000406CA"/>
    <w:rsid w:val="00041466"/>
    <w:rsid w:val="0004230F"/>
    <w:rsid w:val="000426C9"/>
    <w:rsid w:val="000427F8"/>
    <w:rsid w:val="0004395E"/>
    <w:rsid w:val="00043E0B"/>
    <w:rsid w:val="00044144"/>
    <w:rsid w:val="0004499E"/>
    <w:rsid w:val="00044DBB"/>
    <w:rsid w:val="0004519E"/>
    <w:rsid w:val="0004563A"/>
    <w:rsid w:val="0004593D"/>
    <w:rsid w:val="00046057"/>
    <w:rsid w:val="00046870"/>
    <w:rsid w:val="00046A6E"/>
    <w:rsid w:val="0004790A"/>
    <w:rsid w:val="00047992"/>
    <w:rsid w:val="00047BEB"/>
    <w:rsid w:val="0005049F"/>
    <w:rsid w:val="00050627"/>
    <w:rsid w:val="00051129"/>
    <w:rsid w:val="000513A2"/>
    <w:rsid w:val="000513C8"/>
    <w:rsid w:val="000513F3"/>
    <w:rsid w:val="00051628"/>
    <w:rsid w:val="000518F2"/>
    <w:rsid w:val="00051E33"/>
    <w:rsid w:val="00051F90"/>
    <w:rsid w:val="0005252A"/>
    <w:rsid w:val="00052CD2"/>
    <w:rsid w:val="000539AD"/>
    <w:rsid w:val="00053DC5"/>
    <w:rsid w:val="0005453C"/>
    <w:rsid w:val="00054915"/>
    <w:rsid w:val="0005502E"/>
    <w:rsid w:val="00055186"/>
    <w:rsid w:val="0005704A"/>
    <w:rsid w:val="000571AB"/>
    <w:rsid w:val="00057520"/>
    <w:rsid w:val="00057C3B"/>
    <w:rsid w:val="000601EF"/>
    <w:rsid w:val="000612F4"/>
    <w:rsid w:val="0006133E"/>
    <w:rsid w:val="0006138E"/>
    <w:rsid w:val="00061764"/>
    <w:rsid w:val="0006188C"/>
    <w:rsid w:val="00061941"/>
    <w:rsid w:val="000623E3"/>
    <w:rsid w:val="000623EC"/>
    <w:rsid w:val="000628C3"/>
    <w:rsid w:val="00062AD3"/>
    <w:rsid w:val="00062C35"/>
    <w:rsid w:val="00063604"/>
    <w:rsid w:val="0006377A"/>
    <w:rsid w:val="00063D77"/>
    <w:rsid w:val="0006698A"/>
    <w:rsid w:val="00066AE8"/>
    <w:rsid w:val="00066D84"/>
    <w:rsid w:val="00066EFE"/>
    <w:rsid w:val="00066F53"/>
    <w:rsid w:val="000673B1"/>
    <w:rsid w:val="00067E0B"/>
    <w:rsid w:val="0007021D"/>
    <w:rsid w:val="00070D77"/>
    <w:rsid w:val="00071BB0"/>
    <w:rsid w:val="0007255F"/>
    <w:rsid w:val="0007260F"/>
    <w:rsid w:val="00073E40"/>
    <w:rsid w:val="00074723"/>
    <w:rsid w:val="000755FF"/>
    <w:rsid w:val="0007568F"/>
    <w:rsid w:val="000758B0"/>
    <w:rsid w:val="00076443"/>
    <w:rsid w:val="00076760"/>
    <w:rsid w:val="00076D3A"/>
    <w:rsid w:val="000772A5"/>
    <w:rsid w:val="0007748D"/>
    <w:rsid w:val="000775ED"/>
    <w:rsid w:val="000806FD"/>
    <w:rsid w:val="0008073C"/>
    <w:rsid w:val="00082213"/>
    <w:rsid w:val="0008265A"/>
    <w:rsid w:val="00082F6A"/>
    <w:rsid w:val="00083D72"/>
    <w:rsid w:val="00084AA8"/>
    <w:rsid w:val="00084C6A"/>
    <w:rsid w:val="000852D9"/>
    <w:rsid w:val="0008531F"/>
    <w:rsid w:val="0008565D"/>
    <w:rsid w:val="000860F5"/>
    <w:rsid w:val="00086324"/>
    <w:rsid w:val="0008642A"/>
    <w:rsid w:val="00086486"/>
    <w:rsid w:val="000865F2"/>
    <w:rsid w:val="00086711"/>
    <w:rsid w:val="00086C9C"/>
    <w:rsid w:val="0008739B"/>
    <w:rsid w:val="000876C4"/>
    <w:rsid w:val="00090835"/>
    <w:rsid w:val="00090D2B"/>
    <w:rsid w:val="00091A3A"/>
    <w:rsid w:val="00091CEC"/>
    <w:rsid w:val="00092C83"/>
    <w:rsid w:val="00093055"/>
    <w:rsid w:val="00093F8C"/>
    <w:rsid w:val="000945D5"/>
    <w:rsid w:val="000946A1"/>
    <w:rsid w:val="00094741"/>
    <w:rsid w:val="00094E69"/>
    <w:rsid w:val="00095192"/>
    <w:rsid w:val="000954F3"/>
    <w:rsid w:val="00096CB5"/>
    <w:rsid w:val="000976AD"/>
    <w:rsid w:val="0009796E"/>
    <w:rsid w:val="000A094F"/>
    <w:rsid w:val="000A0976"/>
    <w:rsid w:val="000A175F"/>
    <w:rsid w:val="000A186B"/>
    <w:rsid w:val="000A1A61"/>
    <w:rsid w:val="000A1BD3"/>
    <w:rsid w:val="000A1F79"/>
    <w:rsid w:val="000A2175"/>
    <w:rsid w:val="000A25DC"/>
    <w:rsid w:val="000A2647"/>
    <w:rsid w:val="000A294D"/>
    <w:rsid w:val="000A2E00"/>
    <w:rsid w:val="000A3183"/>
    <w:rsid w:val="000A36B2"/>
    <w:rsid w:val="000A492C"/>
    <w:rsid w:val="000A4BB1"/>
    <w:rsid w:val="000A521C"/>
    <w:rsid w:val="000A628F"/>
    <w:rsid w:val="000A6A31"/>
    <w:rsid w:val="000A6FE4"/>
    <w:rsid w:val="000A7833"/>
    <w:rsid w:val="000B0B77"/>
    <w:rsid w:val="000B0F49"/>
    <w:rsid w:val="000B1B57"/>
    <w:rsid w:val="000B3961"/>
    <w:rsid w:val="000B3EC4"/>
    <w:rsid w:val="000B4A09"/>
    <w:rsid w:val="000B517C"/>
    <w:rsid w:val="000B52BF"/>
    <w:rsid w:val="000B5443"/>
    <w:rsid w:val="000B7144"/>
    <w:rsid w:val="000B783E"/>
    <w:rsid w:val="000B785A"/>
    <w:rsid w:val="000B7EE4"/>
    <w:rsid w:val="000C0521"/>
    <w:rsid w:val="000C0F94"/>
    <w:rsid w:val="000C12ED"/>
    <w:rsid w:val="000C2801"/>
    <w:rsid w:val="000C28CD"/>
    <w:rsid w:val="000C2D4D"/>
    <w:rsid w:val="000C35E7"/>
    <w:rsid w:val="000C3782"/>
    <w:rsid w:val="000C42F5"/>
    <w:rsid w:val="000C4613"/>
    <w:rsid w:val="000C4776"/>
    <w:rsid w:val="000C637D"/>
    <w:rsid w:val="000C65E4"/>
    <w:rsid w:val="000C72C4"/>
    <w:rsid w:val="000D0246"/>
    <w:rsid w:val="000D11AE"/>
    <w:rsid w:val="000D1D3B"/>
    <w:rsid w:val="000D2058"/>
    <w:rsid w:val="000D294D"/>
    <w:rsid w:val="000D2B75"/>
    <w:rsid w:val="000D3596"/>
    <w:rsid w:val="000D3679"/>
    <w:rsid w:val="000D43EB"/>
    <w:rsid w:val="000D4511"/>
    <w:rsid w:val="000D4EA6"/>
    <w:rsid w:val="000D584B"/>
    <w:rsid w:val="000D5FD8"/>
    <w:rsid w:val="000D691A"/>
    <w:rsid w:val="000D716B"/>
    <w:rsid w:val="000D745F"/>
    <w:rsid w:val="000D78B2"/>
    <w:rsid w:val="000D7C12"/>
    <w:rsid w:val="000D7C50"/>
    <w:rsid w:val="000E0682"/>
    <w:rsid w:val="000E0DD3"/>
    <w:rsid w:val="000E122A"/>
    <w:rsid w:val="000E1A43"/>
    <w:rsid w:val="000E3BDF"/>
    <w:rsid w:val="000E3BE2"/>
    <w:rsid w:val="000E3CC9"/>
    <w:rsid w:val="000E3D81"/>
    <w:rsid w:val="000E3FD8"/>
    <w:rsid w:val="000E463D"/>
    <w:rsid w:val="000E4ABA"/>
    <w:rsid w:val="000E4F25"/>
    <w:rsid w:val="000E5581"/>
    <w:rsid w:val="000E57E7"/>
    <w:rsid w:val="000E5920"/>
    <w:rsid w:val="000E69C6"/>
    <w:rsid w:val="000E7D87"/>
    <w:rsid w:val="000F0749"/>
    <w:rsid w:val="000F0B9B"/>
    <w:rsid w:val="000F0C93"/>
    <w:rsid w:val="000F1669"/>
    <w:rsid w:val="000F199C"/>
    <w:rsid w:val="000F19A6"/>
    <w:rsid w:val="000F1BF3"/>
    <w:rsid w:val="000F26BF"/>
    <w:rsid w:val="000F3B52"/>
    <w:rsid w:val="000F4533"/>
    <w:rsid w:val="000F4C77"/>
    <w:rsid w:val="000F4D15"/>
    <w:rsid w:val="000F5AC8"/>
    <w:rsid w:val="000F5D9A"/>
    <w:rsid w:val="000F6AE2"/>
    <w:rsid w:val="000F6BCA"/>
    <w:rsid w:val="000F721F"/>
    <w:rsid w:val="00100181"/>
    <w:rsid w:val="00100257"/>
    <w:rsid w:val="001002E5"/>
    <w:rsid w:val="001003F8"/>
    <w:rsid w:val="00100ED5"/>
    <w:rsid w:val="00101E0A"/>
    <w:rsid w:val="00102344"/>
    <w:rsid w:val="0010269F"/>
    <w:rsid w:val="00102998"/>
    <w:rsid w:val="00103070"/>
    <w:rsid w:val="0010405B"/>
    <w:rsid w:val="00105DC0"/>
    <w:rsid w:val="001062B7"/>
    <w:rsid w:val="00106322"/>
    <w:rsid w:val="0011082F"/>
    <w:rsid w:val="0011131B"/>
    <w:rsid w:val="00111E34"/>
    <w:rsid w:val="00111FD6"/>
    <w:rsid w:val="0011303C"/>
    <w:rsid w:val="001143A3"/>
    <w:rsid w:val="001149D0"/>
    <w:rsid w:val="00114CBA"/>
    <w:rsid w:val="0011588E"/>
    <w:rsid w:val="00115B96"/>
    <w:rsid w:val="00116534"/>
    <w:rsid w:val="00117439"/>
    <w:rsid w:val="00117DC7"/>
    <w:rsid w:val="0012020C"/>
    <w:rsid w:val="001204D8"/>
    <w:rsid w:val="001206A4"/>
    <w:rsid w:val="00121600"/>
    <w:rsid w:val="00122049"/>
    <w:rsid w:val="001228C2"/>
    <w:rsid w:val="0012346D"/>
    <w:rsid w:val="00123DA9"/>
    <w:rsid w:val="00124A7D"/>
    <w:rsid w:val="00124DAF"/>
    <w:rsid w:val="00124FE8"/>
    <w:rsid w:val="00125BD6"/>
    <w:rsid w:val="00125E58"/>
    <w:rsid w:val="0012670E"/>
    <w:rsid w:val="00127479"/>
    <w:rsid w:val="00127E25"/>
    <w:rsid w:val="0013033A"/>
    <w:rsid w:val="001307FD"/>
    <w:rsid w:val="00131A39"/>
    <w:rsid w:val="00133B80"/>
    <w:rsid w:val="00133CED"/>
    <w:rsid w:val="00134DF7"/>
    <w:rsid w:val="00135268"/>
    <w:rsid w:val="0013616A"/>
    <w:rsid w:val="00136495"/>
    <w:rsid w:val="00136577"/>
    <w:rsid w:val="00136CC2"/>
    <w:rsid w:val="00136D45"/>
    <w:rsid w:val="001402D8"/>
    <w:rsid w:val="001403C6"/>
    <w:rsid w:val="00141075"/>
    <w:rsid w:val="001413F1"/>
    <w:rsid w:val="0014204F"/>
    <w:rsid w:val="001421A9"/>
    <w:rsid w:val="00142432"/>
    <w:rsid w:val="00142B83"/>
    <w:rsid w:val="00142C72"/>
    <w:rsid w:val="00143D3B"/>
    <w:rsid w:val="00144691"/>
    <w:rsid w:val="001447F2"/>
    <w:rsid w:val="00144B19"/>
    <w:rsid w:val="00145255"/>
    <w:rsid w:val="001452DC"/>
    <w:rsid w:val="001454AB"/>
    <w:rsid w:val="00145FA1"/>
    <w:rsid w:val="00146382"/>
    <w:rsid w:val="001463C0"/>
    <w:rsid w:val="00147544"/>
    <w:rsid w:val="00147CDB"/>
    <w:rsid w:val="00147DFA"/>
    <w:rsid w:val="001513A3"/>
    <w:rsid w:val="001521F7"/>
    <w:rsid w:val="00152284"/>
    <w:rsid w:val="00154043"/>
    <w:rsid w:val="001540EE"/>
    <w:rsid w:val="00154360"/>
    <w:rsid w:val="001544EB"/>
    <w:rsid w:val="0015597B"/>
    <w:rsid w:val="00155C31"/>
    <w:rsid w:val="00155E38"/>
    <w:rsid w:val="00156C75"/>
    <w:rsid w:val="0015738B"/>
    <w:rsid w:val="00157EDE"/>
    <w:rsid w:val="001602C5"/>
    <w:rsid w:val="00161F2D"/>
    <w:rsid w:val="00162398"/>
    <w:rsid w:val="00162AD9"/>
    <w:rsid w:val="00162E9D"/>
    <w:rsid w:val="00163057"/>
    <w:rsid w:val="00163ADC"/>
    <w:rsid w:val="00163BB8"/>
    <w:rsid w:val="0016403E"/>
    <w:rsid w:val="00164D89"/>
    <w:rsid w:val="00165EEF"/>
    <w:rsid w:val="0016636E"/>
    <w:rsid w:val="0016638D"/>
    <w:rsid w:val="00166466"/>
    <w:rsid w:val="00166C04"/>
    <w:rsid w:val="0016743E"/>
    <w:rsid w:val="001702C3"/>
    <w:rsid w:val="00170477"/>
    <w:rsid w:val="001707D0"/>
    <w:rsid w:val="00170EAB"/>
    <w:rsid w:val="0017166C"/>
    <w:rsid w:val="00171795"/>
    <w:rsid w:val="00171C6E"/>
    <w:rsid w:val="00171DA1"/>
    <w:rsid w:val="00172151"/>
    <w:rsid w:val="0017272F"/>
    <w:rsid w:val="00172877"/>
    <w:rsid w:val="00172E4D"/>
    <w:rsid w:val="00172EBD"/>
    <w:rsid w:val="00174D98"/>
    <w:rsid w:val="001758EF"/>
    <w:rsid w:val="00175AC5"/>
    <w:rsid w:val="001760B4"/>
    <w:rsid w:val="00176225"/>
    <w:rsid w:val="00176FE1"/>
    <w:rsid w:val="00177C1C"/>
    <w:rsid w:val="00180065"/>
    <w:rsid w:val="0018035C"/>
    <w:rsid w:val="00180D3A"/>
    <w:rsid w:val="00181272"/>
    <w:rsid w:val="00181E70"/>
    <w:rsid w:val="001820D9"/>
    <w:rsid w:val="00182121"/>
    <w:rsid w:val="001822F9"/>
    <w:rsid w:val="001833F3"/>
    <w:rsid w:val="00183796"/>
    <w:rsid w:val="00183A2D"/>
    <w:rsid w:val="00183C1E"/>
    <w:rsid w:val="00183C83"/>
    <w:rsid w:val="00184097"/>
    <w:rsid w:val="001840EC"/>
    <w:rsid w:val="001846B9"/>
    <w:rsid w:val="00184E93"/>
    <w:rsid w:val="001851BF"/>
    <w:rsid w:val="00185361"/>
    <w:rsid w:val="00185636"/>
    <w:rsid w:val="00185FB8"/>
    <w:rsid w:val="001869A0"/>
    <w:rsid w:val="00186AF8"/>
    <w:rsid w:val="001873F4"/>
    <w:rsid w:val="00187BC4"/>
    <w:rsid w:val="00187F75"/>
    <w:rsid w:val="001901EE"/>
    <w:rsid w:val="00190646"/>
    <w:rsid w:val="001909F7"/>
    <w:rsid w:val="00191184"/>
    <w:rsid w:val="00191769"/>
    <w:rsid w:val="00191DF3"/>
    <w:rsid w:val="00192793"/>
    <w:rsid w:val="00192FC0"/>
    <w:rsid w:val="0019325F"/>
    <w:rsid w:val="00193413"/>
    <w:rsid w:val="00193EB2"/>
    <w:rsid w:val="00193F17"/>
    <w:rsid w:val="00194ED3"/>
    <w:rsid w:val="00196940"/>
    <w:rsid w:val="00196F1A"/>
    <w:rsid w:val="001971C8"/>
    <w:rsid w:val="001972A5"/>
    <w:rsid w:val="00197537"/>
    <w:rsid w:val="00197848"/>
    <w:rsid w:val="00197F29"/>
    <w:rsid w:val="001A00EC"/>
    <w:rsid w:val="001A06F4"/>
    <w:rsid w:val="001A09F9"/>
    <w:rsid w:val="001A165C"/>
    <w:rsid w:val="001A16B9"/>
    <w:rsid w:val="001A191D"/>
    <w:rsid w:val="001A1F37"/>
    <w:rsid w:val="001A26CE"/>
    <w:rsid w:val="001A2AD8"/>
    <w:rsid w:val="001A2D66"/>
    <w:rsid w:val="001A30CD"/>
    <w:rsid w:val="001A3A4A"/>
    <w:rsid w:val="001A3C70"/>
    <w:rsid w:val="001A40C8"/>
    <w:rsid w:val="001A60F3"/>
    <w:rsid w:val="001A6210"/>
    <w:rsid w:val="001A7280"/>
    <w:rsid w:val="001A7938"/>
    <w:rsid w:val="001A7FF0"/>
    <w:rsid w:val="001B0650"/>
    <w:rsid w:val="001B1656"/>
    <w:rsid w:val="001B16DE"/>
    <w:rsid w:val="001B1ADC"/>
    <w:rsid w:val="001B2061"/>
    <w:rsid w:val="001B21D0"/>
    <w:rsid w:val="001B23D6"/>
    <w:rsid w:val="001B2A2A"/>
    <w:rsid w:val="001B2AC5"/>
    <w:rsid w:val="001B2EE6"/>
    <w:rsid w:val="001B381D"/>
    <w:rsid w:val="001B3906"/>
    <w:rsid w:val="001B3F3F"/>
    <w:rsid w:val="001B4A11"/>
    <w:rsid w:val="001B520C"/>
    <w:rsid w:val="001B5B0A"/>
    <w:rsid w:val="001B5E05"/>
    <w:rsid w:val="001B6CFA"/>
    <w:rsid w:val="001B7767"/>
    <w:rsid w:val="001B79FC"/>
    <w:rsid w:val="001B7AE9"/>
    <w:rsid w:val="001B7D8A"/>
    <w:rsid w:val="001C1E11"/>
    <w:rsid w:val="001C23E8"/>
    <w:rsid w:val="001C2625"/>
    <w:rsid w:val="001C2FDB"/>
    <w:rsid w:val="001C4306"/>
    <w:rsid w:val="001C4F42"/>
    <w:rsid w:val="001C504E"/>
    <w:rsid w:val="001C5C0D"/>
    <w:rsid w:val="001C61C8"/>
    <w:rsid w:val="001C66C9"/>
    <w:rsid w:val="001C796E"/>
    <w:rsid w:val="001C7A87"/>
    <w:rsid w:val="001C7E38"/>
    <w:rsid w:val="001D0A0B"/>
    <w:rsid w:val="001D0A4C"/>
    <w:rsid w:val="001D132E"/>
    <w:rsid w:val="001D17D0"/>
    <w:rsid w:val="001D183D"/>
    <w:rsid w:val="001D198B"/>
    <w:rsid w:val="001D2067"/>
    <w:rsid w:val="001D2414"/>
    <w:rsid w:val="001D2F7B"/>
    <w:rsid w:val="001D39AE"/>
    <w:rsid w:val="001D3C41"/>
    <w:rsid w:val="001D3F4F"/>
    <w:rsid w:val="001D40A7"/>
    <w:rsid w:val="001D40B1"/>
    <w:rsid w:val="001D45C3"/>
    <w:rsid w:val="001D4A5B"/>
    <w:rsid w:val="001D4BAF"/>
    <w:rsid w:val="001D4D5B"/>
    <w:rsid w:val="001D4DDA"/>
    <w:rsid w:val="001D5361"/>
    <w:rsid w:val="001D5E41"/>
    <w:rsid w:val="001D5F77"/>
    <w:rsid w:val="001D6491"/>
    <w:rsid w:val="001D6E76"/>
    <w:rsid w:val="001D740A"/>
    <w:rsid w:val="001D7518"/>
    <w:rsid w:val="001D79BC"/>
    <w:rsid w:val="001E0165"/>
    <w:rsid w:val="001E01AD"/>
    <w:rsid w:val="001E0366"/>
    <w:rsid w:val="001E03CD"/>
    <w:rsid w:val="001E0790"/>
    <w:rsid w:val="001E130A"/>
    <w:rsid w:val="001E16F7"/>
    <w:rsid w:val="001E1F5F"/>
    <w:rsid w:val="001E2482"/>
    <w:rsid w:val="001E27E2"/>
    <w:rsid w:val="001E2D07"/>
    <w:rsid w:val="001E2EA9"/>
    <w:rsid w:val="001E3429"/>
    <w:rsid w:val="001E34E4"/>
    <w:rsid w:val="001E362E"/>
    <w:rsid w:val="001E39A9"/>
    <w:rsid w:val="001E50AE"/>
    <w:rsid w:val="001E50F5"/>
    <w:rsid w:val="001E52CC"/>
    <w:rsid w:val="001E5E0C"/>
    <w:rsid w:val="001E6010"/>
    <w:rsid w:val="001E6883"/>
    <w:rsid w:val="001E760C"/>
    <w:rsid w:val="001E7835"/>
    <w:rsid w:val="001E7860"/>
    <w:rsid w:val="001F00D2"/>
    <w:rsid w:val="001F01DD"/>
    <w:rsid w:val="001F0D28"/>
    <w:rsid w:val="001F122D"/>
    <w:rsid w:val="001F1C13"/>
    <w:rsid w:val="001F262F"/>
    <w:rsid w:val="001F3340"/>
    <w:rsid w:val="001F3392"/>
    <w:rsid w:val="001F3606"/>
    <w:rsid w:val="001F38A4"/>
    <w:rsid w:val="001F3A58"/>
    <w:rsid w:val="001F3EC2"/>
    <w:rsid w:val="001F4028"/>
    <w:rsid w:val="001F4514"/>
    <w:rsid w:val="001F45CD"/>
    <w:rsid w:val="001F4E9D"/>
    <w:rsid w:val="001F4EFD"/>
    <w:rsid w:val="001F5995"/>
    <w:rsid w:val="001F5B23"/>
    <w:rsid w:val="001F627E"/>
    <w:rsid w:val="001F6848"/>
    <w:rsid w:val="001F6ACD"/>
    <w:rsid w:val="001F7103"/>
    <w:rsid w:val="001F7940"/>
    <w:rsid w:val="001F7B2F"/>
    <w:rsid w:val="00200065"/>
    <w:rsid w:val="002002A3"/>
    <w:rsid w:val="00200462"/>
    <w:rsid w:val="00202162"/>
    <w:rsid w:val="00203E06"/>
    <w:rsid w:val="00204069"/>
    <w:rsid w:val="00206049"/>
    <w:rsid w:val="00206154"/>
    <w:rsid w:val="002064DC"/>
    <w:rsid w:val="00206EBB"/>
    <w:rsid w:val="0020704D"/>
    <w:rsid w:val="00207E06"/>
    <w:rsid w:val="0021003D"/>
    <w:rsid w:val="002101EC"/>
    <w:rsid w:val="00210DD4"/>
    <w:rsid w:val="0021176F"/>
    <w:rsid w:val="002118C5"/>
    <w:rsid w:val="00211EB0"/>
    <w:rsid w:val="00212275"/>
    <w:rsid w:val="00213629"/>
    <w:rsid w:val="00213C41"/>
    <w:rsid w:val="00213DE4"/>
    <w:rsid w:val="00213EB7"/>
    <w:rsid w:val="002143AA"/>
    <w:rsid w:val="00214624"/>
    <w:rsid w:val="002154AF"/>
    <w:rsid w:val="002157AF"/>
    <w:rsid w:val="00215DDF"/>
    <w:rsid w:val="00217110"/>
    <w:rsid w:val="0022031E"/>
    <w:rsid w:val="002206BE"/>
    <w:rsid w:val="00220F5B"/>
    <w:rsid w:val="00221AE5"/>
    <w:rsid w:val="00221C27"/>
    <w:rsid w:val="00222036"/>
    <w:rsid w:val="002228F5"/>
    <w:rsid w:val="00222918"/>
    <w:rsid w:val="0022321E"/>
    <w:rsid w:val="0022391A"/>
    <w:rsid w:val="00224321"/>
    <w:rsid w:val="00224FA0"/>
    <w:rsid w:val="0022531D"/>
    <w:rsid w:val="00225559"/>
    <w:rsid w:val="002257F9"/>
    <w:rsid w:val="00225822"/>
    <w:rsid w:val="00226846"/>
    <w:rsid w:val="00226AAB"/>
    <w:rsid w:val="0022703E"/>
    <w:rsid w:val="00227211"/>
    <w:rsid w:val="0022730C"/>
    <w:rsid w:val="0022788F"/>
    <w:rsid w:val="0022791D"/>
    <w:rsid w:val="00227E1F"/>
    <w:rsid w:val="0023174D"/>
    <w:rsid w:val="00231A48"/>
    <w:rsid w:val="00231AB9"/>
    <w:rsid w:val="00231D0B"/>
    <w:rsid w:val="00231E26"/>
    <w:rsid w:val="00233405"/>
    <w:rsid w:val="00234073"/>
    <w:rsid w:val="00234729"/>
    <w:rsid w:val="00234CF0"/>
    <w:rsid w:val="00235C4D"/>
    <w:rsid w:val="00237206"/>
    <w:rsid w:val="002375C0"/>
    <w:rsid w:val="00237FD5"/>
    <w:rsid w:val="0024017B"/>
    <w:rsid w:val="002418CE"/>
    <w:rsid w:val="00242487"/>
    <w:rsid w:val="00242C6E"/>
    <w:rsid w:val="00243440"/>
    <w:rsid w:val="00243973"/>
    <w:rsid w:val="002446E3"/>
    <w:rsid w:val="00244B37"/>
    <w:rsid w:val="00244D43"/>
    <w:rsid w:val="00244F51"/>
    <w:rsid w:val="002451A6"/>
    <w:rsid w:val="00246046"/>
    <w:rsid w:val="00246434"/>
    <w:rsid w:val="00246592"/>
    <w:rsid w:val="00246B95"/>
    <w:rsid w:val="002472B0"/>
    <w:rsid w:val="0024746A"/>
    <w:rsid w:val="002474B0"/>
    <w:rsid w:val="00247819"/>
    <w:rsid w:val="00251CA6"/>
    <w:rsid w:val="002521A2"/>
    <w:rsid w:val="0025259F"/>
    <w:rsid w:val="00252676"/>
    <w:rsid w:val="0025283A"/>
    <w:rsid w:val="00252C33"/>
    <w:rsid w:val="00252F73"/>
    <w:rsid w:val="0025303B"/>
    <w:rsid w:val="00254007"/>
    <w:rsid w:val="002540DC"/>
    <w:rsid w:val="0025460B"/>
    <w:rsid w:val="00254788"/>
    <w:rsid w:val="002547F9"/>
    <w:rsid w:val="002554A5"/>
    <w:rsid w:val="002567FC"/>
    <w:rsid w:val="00256BB8"/>
    <w:rsid w:val="00257DAD"/>
    <w:rsid w:val="002610AE"/>
    <w:rsid w:val="002619E6"/>
    <w:rsid w:val="00261E0D"/>
    <w:rsid w:val="00261FA4"/>
    <w:rsid w:val="0026213B"/>
    <w:rsid w:val="00262419"/>
    <w:rsid w:val="00262FBA"/>
    <w:rsid w:val="0026356F"/>
    <w:rsid w:val="002646E3"/>
    <w:rsid w:val="00264E55"/>
    <w:rsid w:val="00265F43"/>
    <w:rsid w:val="0027129B"/>
    <w:rsid w:val="002714A2"/>
    <w:rsid w:val="002716F5"/>
    <w:rsid w:val="00271B34"/>
    <w:rsid w:val="00271EF8"/>
    <w:rsid w:val="0027237E"/>
    <w:rsid w:val="002728A2"/>
    <w:rsid w:val="002728CE"/>
    <w:rsid w:val="00273ACE"/>
    <w:rsid w:val="00274385"/>
    <w:rsid w:val="002746CA"/>
    <w:rsid w:val="00274824"/>
    <w:rsid w:val="00274D86"/>
    <w:rsid w:val="0027567E"/>
    <w:rsid w:val="00275852"/>
    <w:rsid w:val="00275B7B"/>
    <w:rsid w:val="00275C13"/>
    <w:rsid w:val="00275E5F"/>
    <w:rsid w:val="002762AB"/>
    <w:rsid w:val="002769BC"/>
    <w:rsid w:val="002769EF"/>
    <w:rsid w:val="00276B0C"/>
    <w:rsid w:val="002774A7"/>
    <w:rsid w:val="00277675"/>
    <w:rsid w:val="002811C8"/>
    <w:rsid w:val="00281D02"/>
    <w:rsid w:val="00281F85"/>
    <w:rsid w:val="00282738"/>
    <w:rsid w:val="0028296C"/>
    <w:rsid w:val="0028314D"/>
    <w:rsid w:val="002837C3"/>
    <w:rsid w:val="00284863"/>
    <w:rsid w:val="00285555"/>
    <w:rsid w:val="00285632"/>
    <w:rsid w:val="00285C95"/>
    <w:rsid w:val="00286215"/>
    <w:rsid w:val="0028631E"/>
    <w:rsid w:val="0028676C"/>
    <w:rsid w:val="00286D7D"/>
    <w:rsid w:val="00287219"/>
    <w:rsid w:val="00287672"/>
    <w:rsid w:val="00287F97"/>
    <w:rsid w:val="0029057B"/>
    <w:rsid w:val="00290976"/>
    <w:rsid w:val="00290A95"/>
    <w:rsid w:val="002912DE"/>
    <w:rsid w:val="00291554"/>
    <w:rsid w:val="0029179F"/>
    <w:rsid w:val="0029184E"/>
    <w:rsid w:val="00291E33"/>
    <w:rsid w:val="002934F1"/>
    <w:rsid w:val="00293C44"/>
    <w:rsid w:val="00293FED"/>
    <w:rsid w:val="0029424A"/>
    <w:rsid w:val="00294739"/>
    <w:rsid w:val="00294EDA"/>
    <w:rsid w:val="002952B9"/>
    <w:rsid w:val="002955B8"/>
    <w:rsid w:val="002959EE"/>
    <w:rsid w:val="00295B5D"/>
    <w:rsid w:val="00295F87"/>
    <w:rsid w:val="00297445"/>
    <w:rsid w:val="002979FC"/>
    <w:rsid w:val="002A0965"/>
    <w:rsid w:val="002A0C6B"/>
    <w:rsid w:val="002A0D5E"/>
    <w:rsid w:val="002A0DB2"/>
    <w:rsid w:val="002A100C"/>
    <w:rsid w:val="002A114C"/>
    <w:rsid w:val="002A1594"/>
    <w:rsid w:val="002A1654"/>
    <w:rsid w:val="002A18DC"/>
    <w:rsid w:val="002A213F"/>
    <w:rsid w:val="002A2759"/>
    <w:rsid w:val="002A3687"/>
    <w:rsid w:val="002A4046"/>
    <w:rsid w:val="002A40CA"/>
    <w:rsid w:val="002A4442"/>
    <w:rsid w:val="002A482B"/>
    <w:rsid w:val="002A4DDF"/>
    <w:rsid w:val="002A60D1"/>
    <w:rsid w:val="002A6863"/>
    <w:rsid w:val="002A7443"/>
    <w:rsid w:val="002A789E"/>
    <w:rsid w:val="002A7A84"/>
    <w:rsid w:val="002B03EE"/>
    <w:rsid w:val="002B166F"/>
    <w:rsid w:val="002B1D0F"/>
    <w:rsid w:val="002B341B"/>
    <w:rsid w:val="002B35C8"/>
    <w:rsid w:val="002B3751"/>
    <w:rsid w:val="002B3A61"/>
    <w:rsid w:val="002B44F1"/>
    <w:rsid w:val="002B46F8"/>
    <w:rsid w:val="002B53C2"/>
    <w:rsid w:val="002B53F0"/>
    <w:rsid w:val="002B69C3"/>
    <w:rsid w:val="002B77F5"/>
    <w:rsid w:val="002C00BC"/>
    <w:rsid w:val="002C0496"/>
    <w:rsid w:val="002C07BC"/>
    <w:rsid w:val="002C10F9"/>
    <w:rsid w:val="002C1137"/>
    <w:rsid w:val="002C19B9"/>
    <w:rsid w:val="002C2BEC"/>
    <w:rsid w:val="002C353E"/>
    <w:rsid w:val="002C366D"/>
    <w:rsid w:val="002C3F8A"/>
    <w:rsid w:val="002C6356"/>
    <w:rsid w:val="002C6A04"/>
    <w:rsid w:val="002C7583"/>
    <w:rsid w:val="002C7A1B"/>
    <w:rsid w:val="002D250F"/>
    <w:rsid w:val="002D2927"/>
    <w:rsid w:val="002D2B4D"/>
    <w:rsid w:val="002D2DBD"/>
    <w:rsid w:val="002D2FD7"/>
    <w:rsid w:val="002D3251"/>
    <w:rsid w:val="002D39FD"/>
    <w:rsid w:val="002D448F"/>
    <w:rsid w:val="002D44B5"/>
    <w:rsid w:val="002D4E4C"/>
    <w:rsid w:val="002D51C2"/>
    <w:rsid w:val="002D60C7"/>
    <w:rsid w:val="002D646A"/>
    <w:rsid w:val="002D6C06"/>
    <w:rsid w:val="002D6CBA"/>
    <w:rsid w:val="002D7B90"/>
    <w:rsid w:val="002D7C56"/>
    <w:rsid w:val="002E0285"/>
    <w:rsid w:val="002E0876"/>
    <w:rsid w:val="002E1711"/>
    <w:rsid w:val="002E1859"/>
    <w:rsid w:val="002E2D78"/>
    <w:rsid w:val="002E33CB"/>
    <w:rsid w:val="002E4579"/>
    <w:rsid w:val="002E4665"/>
    <w:rsid w:val="002E498E"/>
    <w:rsid w:val="002E4D8F"/>
    <w:rsid w:val="002E5251"/>
    <w:rsid w:val="002E5283"/>
    <w:rsid w:val="002E5691"/>
    <w:rsid w:val="002E6439"/>
    <w:rsid w:val="002E6643"/>
    <w:rsid w:val="002E666B"/>
    <w:rsid w:val="002E70EF"/>
    <w:rsid w:val="002E73F5"/>
    <w:rsid w:val="002F02F7"/>
    <w:rsid w:val="002F0A3F"/>
    <w:rsid w:val="002F1700"/>
    <w:rsid w:val="002F21CD"/>
    <w:rsid w:val="002F280B"/>
    <w:rsid w:val="002F2ECB"/>
    <w:rsid w:val="002F41B4"/>
    <w:rsid w:val="002F4DAB"/>
    <w:rsid w:val="002F5AC2"/>
    <w:rsid w:val="002F5FEB"/>
    <w:rsid w:val="002F699A"/>
    <w:rsid w:val="002F72C4"/>
    <w:rsid w:val="002F748F"/>
    <w:rsid w:val="002F7600"/>
    <w:rsid w:val="002F7641"/>
    <w:rsid w:val="002F7753"/>
    <w:rsid w:val="002F7FC6"/>
    <w:rsid w:val="00300264"/>
    <w:rsid w:val="00300440"/>
    <w:rsid w:val="0030087C"/>
    <w:rsid w:val="00300D3B"/>
    <w:rsid w:val="00301916"/>
    <w:rsid w:val="00301F85"/>
    <w:rsid w:val="003023EE"/>
    <w:rsid w:val="0030277C"/>
    <w:rsid w:val="00302BA1"/>
    <w:rsid w:val="003039C3"/>
    <w:rsid w:val="00303AAC"/>
    <w:rsid w:val="00303B0A"/>
    <w:rsid w:val="00303C83"/>
    <w:rsid w:val="003041A0"/>
    <w:rsid w:val="00304899"/>
    <w:rsid w:val="00304E69"/>
    <w:rsid w:val="0030578B"/>
    <w:rsid w:val="00307C42"/>
    <w:rsid w:val="0031005E"/>
    <w:rsid w:val="003102D5"/>
    <w:rsid w:val="0031082C"/>
    <w:rsid w:val="00311BA6"/>
    <w:rsid w:val="00312830"/>
    <w:rsid w:val="003128F2"/>
    <w:rsid w:val="00312BDB"/>
    <w:rsid w:val="00313276"/>
    <w:rsid w:val="00313D21"/>
    <w:rsid w:val="003145E2"/>
    <w:rsid w:val="00314895"/>
    <w:rsid w:val="003149B6"/>
    <w:rsid w:val="00316A1B"/>
    <w:rsid w:val="00316A8A"/>
    <w:rsid w:val="00316B0B"/>
    <w:rsid w:val="00317067"/>
    <w:rsid w:val="00317807"/>
    <w:rsid w:val="00317F73"/>
    <w:rsid w:val="00320011"/>
    <w:rsid w:val="0032038F"/>
    <w:rsid w:val="00320C67"/>
    <w:rsid w:val="0032160D"/>
    <w:rsid w:val="00321A54"/>
    <w:rsid w:val="00321BB9"/>
    <w:rsid w:val="00321D7D"/>
    <w:rsid w:val="00321E64"/>
    <w:rsid w:val="00321E6B"/>
    <w:rsid w:val="0032287C"/>
    <w:rsid w:val="00322C29"/>
    <w:rsid w:val="0032327A"/>
    <w:rsid w:val="00324A5A"/>
    <w:rsid w:val="00325454"/>
    <w:rsid w:val="00325F8D"/>
    <w:rsid w:val="00326B20"/>
    <w:rsid w:val="003274C2"/>
    <w:rsid w:val="0032756D"/>
    <w:rsid w:val="00327C97"/>
    <w:rsid w:val="00330297"/>
    <w:rsid w:val="00331426"/>
    <w:rsid w:val="003314CA"/>
    <w:rsid w:val="00331BB7"/>
    <w:rsid w:val="00331DF6"/>
    <w:rsid w:val="00332BCD"/>
    <w:rsid w:val="00334607"/>
    <w:rsid w:val="00334A42"/>
    <w:rsid w:val="00335362"/>
    <w:rsid w:val="003358A4"/>
    <w:rsid w:val="00335A6F"/>
    <w:rsid w:val="00335C3D"/>
    <w:rsid w:val="00335F52"/>
    <w:rsid w:val="00335FB7"/>
    <w:rsid w:val="0033753E"/>
    <w:rsid w:val="00337B16"/>
    <w:rsid w:val="00340094"/>
    <w:rsid w:val="003407C1"/>
    <w:rsid w:val="00340A52"/>
    <w:rsid w:val="00340D8F"/>
    <w:rsid w:val="00340FBC"/>
    <w:rsid w:val="00340FE4"/>
    <w:rsid w:val="0034131D"/>
    <w:rsid w:val="00341754"/>
    <w:rsid w:val="00341C70"/>
    <w:rsid w:val="00342766"/>
    <w:rsid w:val="00343729"/>
    <w:rsid w:val="00343835"/>
    <w:rsid w:val="00343DFA"/>
    <w:rsid w:val="003442BB"/>
    <w:rsid w:val="00346C93"/>
    <w:rsid w:val="003477A2"/>
    <w:rsid w:val="00347B88"/>
    <w:rsid w:val="00347CA2"/>
    <w:rsid w:val="00351D30"/>
    <w:rsid w:val="00351F30"/>
    <w:rsid w:val="003528EA"/>
    <w:rsid w:val="00352EDA"/>
    <w:rsid w:val="00353670"/>
    <w:rsid w:val="0035367C"/>
    <w:rsid w:val="00353B50"/>
    <w:rsid w:val="00353D7D"/>
    <w:rsid w:val="003545B9"/>
    <w:rsid w:val="00354A1D"/>
    <w:rsid w:val="0035513A"/>
    <w:rsid w:val="00355A0B"/>
    <w:rsid w:val="00355D82"/>
    <w:rsid w:val="00356809"/>
    <w:rsid w:val="00357360"/>
    <w:rsid w:val="0035768A"/>
    <w:rsid w:val="00360B27"/>
    <w:rsid w:val="00360D7D"/>
    <w:rsid w:val="003617BD"/>
    <w:rsid w:val="00361A07"/>
    <w:rsid w:val="00361C6A"/>
    <w:rsid w:val="003642CA"/>
    <w:rsid w:val="00364C13"/>
    <w:rsid w:val="003650F6"/>
    <w:rsid w:val="00365803"/>
    <w:rsid w:val="00365F89"/>
    <w:rsid w:val="00365F95"/>
    <w:rsid w:val="003662BB"/>
    <w:rsid w:val="003676A8"/>
    <w:rsid w:val="00367F23"/>
    <w:rsid w:val="00370911"/>
    <w:rsid w:val="00370CB7"/>
    <w:rsid w:val="00370CD8"/>
    <w:rsid w:val="003711E9"/>
    <w:rsid w:val="00371706"/>
    <w:rsid w:val="00371C19"/>
    <w:rsid w:val="00372102"/>
    <w:rsid w:val="003728A6"/>
    <w:rsid w:val="00373672"/>
    <w:rsid w:val="003739AE"/>
    <w:rsid w:val="00374662"/>
    <w:rsid w:val="00374B73"/>
    <w:rsid w:val="00374B78"/>
    <w:rsid w:val="0037571D"/>
    <w:rsid w:val="00375783"/>
    <w:rsid w:val="0037645D"/>
    <w:rsid w:val="00376D28"/>
    <w:rsid w:val="00376F62"/>
    <w:rsid w:val="00377716"/>
    <w:rsid w:val="00380263"/>
    <w:rsid w:val="00380448"/>
    <w:rsid w:val="0038091F"/>
    <w:rsid w:val="003809FE"/>
    <w:rsid w:val="003810B0"/>
    <w:rsid w:val="00381284"/>
    <w:rsid w:val="003814E1"/>
    <w:rsid w:val="00381B50"/>
    <w:rsid w:val="00381B5B"/>
    <w:rsid w:val="00381E07"/>
    <w:rsid w:val="00382F4F"/>
    <w:rsid w:val="0038329F"/>
    <w:rsid w:val="00383E56"/>
    <w:rsid w:val="00386B83"/>
    <w:rsid w:val="003871AD"/>
    <w:rsid w:val="003876CF"/>
    <w:rsid w:val="003878DF"/>
    <w:rsid w:val="00387FB1"/>
    <w:rsid w:val="00390DDB"/>
    <w:rsid w:val="0039119D"/>
    <w:rsid w:val="003913F5"/>
    <w:rsid w:val="003918EA"/>
    <w:rsid w:val="00391A03"/>
    <w:rsid w:val="00391D80"/>
    <w:rsid w:val="00391ED4"/>
    <w:rsid w:val="003922A5"/>
    <w:rsid w:val="003923DF"/>
    <w:rsid w:val="0039330F"/>
    <w:rsid w:val="0039376C"/>
    <w:rsid w:val="003937C3"/>
    <w:rsid w:val="00394161"/>
    <w:rsid w:val="00394186"/>
    <w:rsid w:val="0039480A"/>
    <w:rsid w:val="00394A02"/>
    <w:rsid w:val="00394C62"/>
    <w:rsid w:val="00394E80"/>
    <w:rsid w:val="00395450"/>
    <w:rsid w:val="003957C5"/>
    <w:rsid w:val="003957F2"/>
    <w:rsid w:val="0039581B"/>
    <w:rsid w:val="003960B1"/>
    <w:rsid w:val="0039640D"/>
    <w:rsid w:val="00396B6A"/>
    <w:rsid w:val="0039739C"/>
    <w:rsid w:val="0039767E"/>
    <w:rsid w:val="00397CEB"/>
    <w:rsid w:val="00397F66"/>
    <w:rsid w:val="003A00B8"/>
    <w:rsid w:val="003A00E0"/>
    <w:rsid w:val="003A08F6"/>
    <w:rsid w:val="003A1BF4"/>
    <w:rsid w:val="003A2D91"/>
    <w:rsid w:val="003A3B66"/>
    <w:rsid w:val="003A5970"/>
    <w:rsid w:val="003A5E7A"/>
    <w:rsid w:val="003A61C1"/>
    <w:rsid w:val="003A6217"/>
    <w:rsid w:val="003A6447"/>
    <w:rsid w:val="003A7301"/>
    <w:rsid w:val="003A7704"/>
    <w:rsid w:val="003A7EBB"/>
    <w:rsid w:val="003B0817"/>
    <w:rsid w:val="003B234C"/>
    <w:rsid w:val="003B32C2"/>
    <w:rsid w:val="003B3692"/>
    <w:rsid w:val="003B3A42"/>
    <w:rsid w:val="003B422A"/>
    <w:rsid w:val="003B46D6"/>
    <w:rsid w:val="003B4857"/>
    <w:rsid w:val="003B4BD5"/>
    <w:rsid w:val="003B5306"/>
    <w:rsid w:val="003B5B95"/>
    <w:rsid w:val="003B5D60"/>
    <w:rsid w:val="003B5F50"/>
    <w:rsid w:val="003B71AE"/>
    <w:rsid w:val="003B755E"/>
    <w:rsid w:val="003B7AFB"/>
    <w:rsid w:val="003B7F35"/>
    <w:rsid w:val="003C0B8A"/>
    <w:rsid w:val="003C2981"/>
    <w:rsid w:val="003C2AD6"/>
    <w:rsid w:val="003C2FAE"/>
    <w:rsid w:val="003C4236"/>
    <w:rsid w:val="003C51C2"/>
    <w:rsid w:val="003C545C"/>
    <w:rsid w:val="003C5BFB"/>
    <w:rsid w:val="003C624F"/>
    <w:rsid w:val="003C6371"/>
    <w:rsid w:val="003C6A95"/>
    <w:rsid w:val="003C745E"/>
    <w:rsid w:val="003C7AB0"/>
    <w:rsid w:val="003C7EA8"/>
    <w:rsid w:val="003D00F9"/>
    <w:rsid w:val="003D169A"/>
    <w:rsid w:val="003D1788"/>
    <w:rsid w:val="003D1A54"/>
    <w:rsid w:val="003D2564"/>
    <w:rsid w:val="003D2B65"/>
    <w:rsid w:val="003D2EAD"/>
    <w:rsid w:val="003D3BDF"/>
    <w:rsid w:val="003D4213"/>
    <w:rsid w:val="003D4886"/>
    <w:rsid w:val="003D4DF8"/>
    <w:rsid w:val="003D5077"/>
    <w:rsid w:val="003D605B"/>
    <w:rsid w:val="003D61C6"/>
    <w:rsid w:val="003D6357"/>
    <w:rsid w:val="003D64D4"/>
    <w:rsid w:val="003D6CB5"/>
    <w:rsid w:val="003D760F"/>
    <w:rsid w:val="003D77B9"/>
    <w:rsid w:val="003D7AA5"/>
    <w:rsid w:val="003E04A3"/>
    <w:rsid w:val="003E1BC1"/>
    <w:rsid w:val="003E23A4"/>
    <w:rsid w:val="003E23E2"/>
    <w:rsid w:val="003E253E"/>
    <w:rsid w:val="003E28E4"/>
    <w:rsid w:val="003E3546"/>
    <w:rsid w:val="003E38C6"/>
    <w:rsid w:val="003E3939"/>
    <w:rsid w:val="003E3C49"/>
    <w:rsid w:val="003E3ED2"/>
    <w:rsid w:val="003E4DEB"/>
    <w:rsid w:val="003E5D37"/>
    <w:rsid w:val="003E70AD"/>
    <w:rsid w:val="003E7171"/>
    <w:rsid w:val="003E7626"/>
    <w:rsid w:val="003E7E4F"/>
    <w:rsid w:val="003F019C"/>
    <w:rsid w:val="003F09CB"/>
    <w:rsid w:val="003F2B08"/>
    <w:rsid w:val="003F2D80"/>
    <w:rsid w:val="003F2DFD"/>
    <w:rsid w:val="003F2FA3"/>
    <w:rsid w:val="003F30CA"/>
    <w:rsid w:val="003F310C"/>
    <w:rsid w:val="003F44B5"/>
    <w:rsid w:val="003F59A1"/>
    <w:rsid w:val="003F6221"/>
    <w:rsid w:val="003F6301"/>
    <w:rsid w:val="003F64E7"/>
    <w:rsid w:val="003F66D7"/>
    <w:rsid w:val="003F67E4"/>
    <w:rsid w:val="003F6EF3"/>
    <w:rsid w:val="004000EC"/>
    <w:rsid w:val="00400148"/>
    <w:rsid w:val="00400927"/>
    <w:rsid w:val="00400ABA"/>
    <w:rsid w:val="00402056"/>
    <w:rsid w:val="004025D5"/>
    <w:rsid w:val="00402E2D"/>
    <w:rsid w:val="0040319F"/>
    <w:rsid w:val="00403E5F"/>
    <w:rsid w:val="00404495"/>
    <w:rsid w:val="004044AD"/>
    <w:rsid w:val="0040465E"/>
    <w:rsid w:val="00404B61"/>
    <w:rsid w:val="00404D19"/>
    <w:rsid w:val="00405417"/>
    <w:rsid w:val="00405A7E"/>
    <w:rsid w:val="00405BB1"/>
    <w:rsid w:val="00405F41"/>
    <w:rsid w:val="00405F50"/>
    <w:rsid w:val="00405F65"/>
    <w:rsid w:val="00406EFC"/>
    <w:rsid w:val="00407C36"/>
    <w:rsid w:val="00407FBF"/>
    <w:rsid w:val="004104E7"/>
    <w:rsid w:val="00410569"/>
    <w:rsid w:val="004107BD"/>
    <w:rsid w:val="00410B43"/>
    <w:rsid w:val="00411FE0"/>
    <w:rsid w:val="00413F21"/>
    <w:rsid w:val="004140CF"/>
    <w:rsid w:val="0041471D"/>
    <w:rsid w:val="00414992"/>
    <w:rsid w:val="00414BAB"/>
    <w:rsid w:val="0041573B"/>
    <w:rsid w:val="00416D00"/>
    <w:rsid w:val="00417B84"/>
    <w:rsid w:val="00420230"/>
    <w:rsid w:val="0042034D"/>
    <w:rsid w:val="00420630"/>
    <w:rsid w:val="00420EEB"/>
    <w:rsid w:val="004212A1"/>
    <w:rsid w:val="004215CB"/>
    <w:rsid w:val="00421673"/>
    <w:rsid w:val="00421E37"/>
    <w:rsid w:val="00421F57"/>
    <w:rsid w:val="004224A1"/>
    <w:rsid w:val="00422A1F"/>
    <w:rsid w:val="00423416"/>
    <w:rsid w:val="004238C1"/>
    <w:rsid w:val="00425349"/>
    <w:rsid w:val="00425AE5"/>
    <w:rsid w:val="00425D2C"/>
    <w:rsid w:val="00425E4B"/>
    <w:rsid w:val="004263CF"/>
    <w:rsid w:val="0042649B"/>
    <w:rsid w:val="004267F4"/>
    <w:rsid w:val="00426996"/>
    <w:rsid w:val="00427026"/>
    <w:rsid w:val="0042710B"/>
    <w:rsid w:val="00427614"/>
    <w:rsid w:val="0042792D"/>
    <w:rsid w:val="004279DE"/>
    <w:rsid w:val="004303EC"/>
    <w:rsid w:val="00431965"/>
    <w:rsid w:val="00432AAE"/>
    <w:rsid w:val="00432DE6"/>
    <w:rsid w:val="00432EA9"/>
    <w:rsid w:val="004330A4"/>
    <w:rsid w:val="00433479"/>
    <w:rsid w:val="004335DE"/>
    <w:rsid w:val="00433CB6"/>
    <w:rsid w:val="0043421C"/>
    <w:rsid w:val="004344A1"/>
    <w:rsid w:val="00435134"/>
    <w:rsid w:val="004351FB"/>
    <w:rsid w:val="004356BB"/>
    <w:rsid w:val="00435BCA"/>
    <w:rsid w:val="00436293"/>
    <w:rsid w:val="0043737E"/>
    <w:rsid w:val="00437ACA"/>
    <w:rsid w:val="00437D74"/>
    <w:rsid w:val="0044014C"/>
    <w:rsid w:val="0044036E"/>
    <w:rsid w:val="00440698"/>
    <w:rsid w:val="00440D16"/>
    <w:rsid w:val="00441B62"/>
    <w:rsid w:val="00442983"/>
    <w:rsid w:val="0044299E"/>
    <w:rsid w:val="00442F11"/>
    <w:rsid w:val="00443F9C"/>
    <w:rsid w:val="004442EE"/>
    <w:rsid w:val="00444F41"/>
    <w:rsid w:val="00445735"/>
    <w:rsid w:val="00445DE9"/>
    <w:rsid w:val="00447025"/>
    <w:rsid w:val="0044729B"/>
    <w:rsid w:val="00447A3A"/>
    <w:rsid w:val="0045032C"/>
    <w:rsid w:val="00450DD8"/>
    <w:rsid w:val="00450E44"/>
    <w:rsid w:val="00451EB6"/>
    <w:rsid w:val="004522F1"/>
    <w:rsid w:val="00452605"/>
    <w:rsid w:val="004531EC"/>
    <w:rsid w:val="004536D9"/>
    <w:rsid w:val="00453B45"/>
    <w:rsid w:val="00454B36"/>
    <w:rsid w:val="0045528D"/>
    <w:rsid w:val="00455D13"/>
    <w:rsid w:val="00455EA4"/>
    <w:rsid w:val="00456FD8"/>
    <w:rsid w:val="0045750B"/>
    <w:rsid w:val="00457B35"/>
    <w:rsid w:val="00460E47"/>
    <w:rsid w:val="00462D46"/>
    <w:rsid w:val="00463127"/>
    <w:rsid w:val="00464008"/>
    <w:rsid w:val="00464431"/>
    <w:rsid w:val="00464615"/>
    <w:rsid w:val="00465482"/>
    <w:rsid w:val="00466796"/>
    <w:rsid w:val="00470162"/>
    <w:rsid w:val="004702EE"/>
    <w:rsid w:val="004706F2"/>
    <w:rsid w:val="004707B1"/>
    <w:rsid w:val="00471148"/>
    <w:rsid w:val="00471254"/>
    <w:rsid w:val="00471582"/>
    <w:rsid w:val="00471ACA"/>
    <w:rsid w:val="00473A1B"/>
    <w:rsid w:val="00474BB3"/>
    <w:rsid w:val="00474BBE"/>
    <w:rsid w:val="004751AF"/>
    <w:rsid w:val="0047579C"/>
    <w:rsid w:val="00477219"/>
    <w:rsid w:val="004803C2"/>
    <w:rsid w:val="00480C26"/>
    <w:rsid w:val="00481CF3"/>
    <w:rsid w:val="0048277C"/>
    <w:rsid w:val="004827B7"/>
    <w:rsid w:val="00483AA6"/>
    <w:rsid w:val="00483F73"/>
    <w:rsid w:val="00484958"/>
    <w:rsid w:val="004855E9"/>
    <w:rsid w:val="00485872"/>
    <w:rsid w:val="00485F16"/>
    <w:rsid w:val="0048658A"/>
    <w:rsid w:val="00487033"/>
    <w:rsid w:val="0048775E"/>
    <w:rsid w:val="00487D25"/>
    <w:rsid w:val="00490997"/>
    <w:rsid w:val="00490A1B"/>
    <w:rsid w:val="00490A57"/>
    <w:rsid w:val="00490BBF"/>
    <w:rsid w:val="004913E1"/>
    <w:rsid w:val="00491636"/>
    <w:rsid w:val="00491C9E"/>
    <w:rsid w:val="00492D60"/>
    <w:rsid w:val="00493041"/>
    <w:rsid w:val="0049337A"/>
    <w:rsid w:val="004935C6"/>
    <w:rsid w:val="0049560A"/>
    <w:rsid w:val="004960CC"/>
    <w:rsid w:val="00496DA2"/>
    <w:rsid w:val="0049775F"/>
    <w:rsid w:val="00497950"/>
    <w:rsid w:val="00497B63"/>
    <w:rsid w:val="00497DD5"/>
    <w:rsid w:val="004A0682"/>
    <w:rsid w:val="004A0D5A"/>
    <w:rsid w:val="004A1747"/>
    <w:rsid w:val="004A20C0"/>
    <w:rsid w:val="004A25EC"/>
    <w:rsid w:val="004A338F"/>
    <w:rsid w:val="004A36C5"/>
    <w:rsid w:val="004A3AFB"/>
    <w:rsid w:val="004A5363"/>
    <w:rsid w:val="004A573E"/>
    <w:rsid w:val="004A5940"/>
    <w:rsid w:val="004A6618"/>
    <w:rsid w:val="004A6E94"/>
    <w:rsid w:val="004B0987"/>
    <w:rsid w:val="004B12BE"/>
    <w:rsid w:val="004B1344"/>
    <w:rsid w:val="004B1676"/>
    <w:rsid w:val="004B24B4"/>
    <w:rsid w:val="004B2578"/>
    <w:rsid w:val="004B33E5"/>
    <w:rsid w:val="004B35A4"/>
    <w:rsid w:val="004B37EA"/>
    <w:rsid w:val="004B3D9A"/>
    <w:rsid w:val="004B4150"/>
    <w:rsid w:val="004B44FE"/>
    <w:rsid w:val="004B48A1"/>
    <w:rsid w:val="004B4FA6"/>
    <w:rsid w:val="004B5120"/>
    <w:rsid w:val="004B564A"/>
    <w:rsid w:val="004B5F61"/>
    <w:rsid w:val="004B68CB"/>
    <w:rsid w:val="004B69F3"/>
    <w:rsid w:val="004B796F"/>
    <w:rsid w:val="004B7FD5"/>
    <w:rsid w:val="004C0B67"/>
    <w:rsid w:val="004C1546"/>
    <w:rsid w:val="004C18D2"/>
    <w:rsid w:val="004C1F94"/>
    <w:rsid w:val="004C2097"/>
    <w:rsid w:val="004C20E8"/>
    <w:rsid w:val="004C22C0"/>
    <w:rsid w:val="004C2471"/>
    <w:rsid w:val="004C24F6"/>
    <w:rsid w:val="004C2610"/>
    <w:rsid w:val="004C2F49"/>
    <w:rsid w:val="004C2FA8"/>
    <w:rsid w:val="004C315F"/>
    <w:rsid w:val="004C3557"/>
    <w:rsid w:val="004C4685"/>
    <w:rsid w:val="004C475B"/>
    <w:rsid w:val="004C4BE0"/>
    <w:rsid w:val="004C60F2"/>
    <w:rsid w:val="004C6229"/>
    <w:rsid w:val="004C64FF"/>
    <w:rsid w:val="004C67F9"/>
    <w:rsid w:val="004C69D7"/>
    <w:rsid w:val="004C6C9A"/>
    <w:rsid w:val="004C6DA0"/>
    <w:rsid w:val="004C72AB"/>
    <w:rsid w:val="004C7C5C"/>
    <w:rsid w:val="004D01D2"/>
    <w:rsid w:val="004D0739"/>
    <w:rsid w:val="004D1735"/>
    <w:rsid w:val="004D2028"/>
    <w:rsid w:val="004D2072"/>
    <w:rsid w:val="004D2181"/>
    <w:rsid w:val="004D2950"/>
    <w:rsid w:val="004D2BC6"/>
    <w:rsid w:val="004D3D44"/>
    <w:rsid w:val="004D4090"/>
    <w:rsid w:val="004D466C"/>
    <w:rsid w:val="004D47F2"/>
    <w:rsid w:val="004D4AA4"/>
    <w:rsid w:val="004D4B31"/>
    <w:rsid w:val="004D5891"/>
    <w:rsid w:val="004D5B72"/>
    <w:rsid w:val="004D5CCC"/>
    <w:rsid w:val="004D5DEA"/>
    <w:rsid w:val="004D5E8E"/>
    <w:rsid w:val="004D64DD"/>
    <w:rsid w:val="004D6C45"/>
    <w:rsid w:val="004D71AF"/>
    <w:rsid w:val="004D7DAF"/>
    <w:rsid w:val="004E1731"/>
    <w:rsid w:val="004E1FD7"/>
    <w:rsid w:val="004E2934"/>
    <w:rsid w:val="004E2966"/>
    <w:rsid w:val="004E2B59"/>
    <w:rsid w:val="004E35B8"/>
    <w:rsid w:val="004E3D8E"/>
    <w:rsid w:val="004E4183"/>
    <w:rsid w:val="004E489D"/>
    <w:rsid w:val="004E4D34"/>
    <w:rsid w:val="004E533C"/>
    <w:rsid w:val="004E5771"/>
    <w:rsid w:val="004E5FBF"/>
    <w:rsid w:val="004E6EA4"/>
    <w:rsid w:val="004E7406"/>
    <w:rsid w:val="004E747A"/>
    <w:rsid w:val="004E76B8"/>
    <w:rsid w:val="004E7DE0"/>
    <w:rsid w:val="004F0EF9"/>
    <w:rsid w:val="004F1687"/>
    <w:rsid w:val="004F1A16"/>
    <w:rsid w:val="004F1B09"/>
    <w:rsid w:val="004F2301"/>
    <w:rsid w:val="004F23CA"/>
    <w:rsid w:val="004F2C5A"/>
    <w:rsid w:val="004F2F2D"/>
    <w:rsid w:val="004F2FC4"/>
    <w:rsid w:val="004F3A13"/>
    <w:rsid w:val="004F41F3"/>
    <w:rsid w:val="004F423F"/>
    <w:rsid w:val="004F42ED"/>
    <w:rsid w:val="004F4521"/>
    <w:rsid w:val="004F637B"/>
    <w:rsid w:val="004F657E"/>
    <w:rsid w:val="004F6AA7"/>
    <w:rsid w:val="004F6E03"/>
    <w:rsid w:val="004F6FC0"/>
    <w:rsid w:val="004F78D4"/>
    <w:rsid w:val="0050054E"/>
    <w:rsid w:val="00500EB8"/>
    <w:rsid w:val="00501BA8"/>
    <w:rsid w:val="00501D79"/>
    <w:rsid w:val="0050259E"/>
    <w:rsid w:val="00503623"/>
    <w:rsid w:val="005037AE"/>
    <w:rsid w:val="0050380C"/>
    <w:rsid w:val="00503912"/>
    <w:rsid w:val="00503998"/>
    <w:rsid w:val="00503B17"/>
    <w:rsid w:val="00503B9D"/>
    <w:rsid w:val="00503BED"/>
    <w:rsid w:val="0050445D"/>
    <w:rsid w:val="00504722"/>
    <w:rsid w:val="005057AA"/>
    <w:rsid w:val="00506149"/>
    <w:rsid w:val="005061FE"/>
    <w:rsid w:val="0050622E"/>
    <w:rsid w:val="00506C1F"/>
    <w:rsid w:val="005072AA"/>
    <w:rsid w:val="005077EA"/>
    <w:rsid w:val="00510250"/>
    <w:rsid w:val="00511ED1"/>
    <w:rsid w:val="00511FDA"/>
    <w:rsid w:val="0051313B"/>
    <w:rsid w:val="005136EA"/>
    <w:rsid w:val="0051486F"/>
    <w:rsid w:val="005149B3"/>
    <w:rsid w:val="00514D62"/>
    <w:rsid w:val="00515C48"/>
    <w:rsid w:val="00516658"/>
    <w:rsid w:val="00516983"/>
    <w:rsid w:val="005171EE"/>
    <w:rsid w:val="005172CA"/>
    <w:rsid w:val="0051753F"/>
    <w:rsid w:val="0052043E"/>
    <w:rsid w:val="0052095F"/>
    <w:rsid w:val="005209A0"/>
    <w:rsid w:val="00520D5B"/>
    <w:rsid w:val="00520E43"/>
    <w:rsid w:val="00520E8F"/>
    <w:rsid w:val="005215AF"/>
    <w:rsid w:val="0052235A"/>
    <w:rsid w:val="00522379"/>
    <w:rsid w:val="00522698"/>
    <w:rsid w:val="00522B47"/>
    <w:rsid w:val="00522DC7"/>
    <w:rsid w:val="00523B13"/>
    <w:rsid w:val="00523DCE"/>
    <w:rsid w:val="00523DD8"/>
    <w:rsid w:val="00523EB4"/>
    <w:rsid w:val="005242E6"/>
    <w:rsid w:val="00524708"/>
    <w:rsid w:val="00524BC4"/>
    <w:rsid w:val="00524D7F"/>
    <w:rsid w:val="00524EB7"/>
    <w:rsid w:val="00526097"/>
    <w:rsid w:val="0052651F"/>
    <w:rsid w:val="00527217"/>
    <w:rsid w:val="00527ED7"/>
    <w:rsid w:val="00527FD2"/>
    <w:rsid w:val="00530136"/>
    <w:rsid w:val="0053020C"/>
    <w:rsid w:val="005306F2"/>
    <w:rsid w:val="00530D54"/>
    <w:rsid w:val="00531670"/>
    <w:rsid w:val="00531B15"/>
    <w:rsid w:val="00531EB9"/>
    <w:rsid w:val="005321E2"/>
    <w:rsid w:val="00532B2E"/>
    <w:rsid w:val="005342E2"/>
    <w:rsid w:val="00534386"/>
    <w:rsid w:val="005369AA"/>
    <w:rsid w:val="00537C60"/>
    <w:rsid w:val="00540634"/>
    <w:rsid w:val="00540B9B"/>
    <w:rsid w:val="00540F5E"/>
    <w:rsid w:val="0054184A"/>
    <w:rsid w:val="00541AC1"/>
    <w:rsid w:val="00542021"/>
    <w:rsid w:val="00542326"/>
    <w:rsid w:val="00542503"/>
    <w:rsid w:val="00542956"/>
    <w:rsid w:val="0054386E"/>
    <w:rsid w:val="00543B1B"/>
    <w:rsid w:val="00544BF1"/>
    <w:rsid w:val="00545147"/>
    <w:rsid w:val="005454C5"/>
    <w:rsid w:val="0054560D"/>
    <w:rsid w:val="00545679"/>
    <w:rsid w:val="0054645C"/>
    <w:rsid w:val="0054660F"/>
    <w:rsid w:val="00546971"/>
    <w:rsid w:val="00546E1E"/>
    <w:rsid w:val="00547CA2"/>
    <w:rsid w:val="00547DA9"/>
    <w:rsid w:val="00550C5A"/>
    <w:rsid w:val="00550D30"/>
    <w:rsid w:val="00551094"/>
    <w:rsid w:val="00551A87"/>
    <w:rsid w:val="005521F1"/>
    <w:rsid w:val="005522FC"/>
    <w:rsid w:val="00552565"/>
    <w:rsid w:val="00554A3E"/>
    <w:rsid w:val="005561A1"/>
    <w:rsid w:val="00556220"/>
    <w:rsid w:val="0055687D"/>
    <w:rsid w:val="00556DFF"/>
    <w:rsid w:val="00557288"/>
    <w:rsid w:val="0055763E"/>
    <w:rsid w:val="00560755"/>
    <w:rsid w:val="00560A45"/>
    <w:rsid w:val="00561444"/>
    <w:rsid w:val="0056202D"/>
    <w:rsid w:val="00562132"/>
    <w:rsid w:val="0056230D"/>
    <w:rsid w:val="0056448E"/>
    <w:rsid w:val="005645A4"/>
    <w:rsid w:val="00564977"/>
    <w:rsid w:val="00564995"/>
    <w:rsid w:val="00564C0B"/>
    <w:rsid w:val="00564ED2"/>
    <w:rsid w:val="0056501F"/>
    <w:rsid w:val="0056512F"/>
    <w:rsid w:val="00565186"/>
    <w:rsid w:val="00565B85"/>
    <w:rsid w:val="00566341"/>
    <w:rsid w:val="00566D3C"/>
    <w:rsid w:val="00567511"/>
    <w:rsid w:val="00567F48"/>
    <w:rsid w:val="00567FA8"/>
    <w:rsid w:val="00570D6C"/>
    <w:rsid w:val="00571132"/>
    <w:rsid w:val="005712F2"/>
    <w:rsid w:val="005718BB"/>
    <w:rsid w:val="00571E14"/>
    <w:rsid w:val="00572606"/>
    <w:rsid w:val="00572667"/>
    <w:rsid w:val="0057496F"/>
    <w:rsid w:val="005749C5"/>
    <w:rsid w:val="00574D24"/>
    <w:rsid w:val="00576963"/>
    <w:rsid w:val="00576EAC"/>
    <w:rsid w:val="005770CF"/>
    <w:rsid w:val="005773E2"/>
    <w:rsid w:val="00577530"/>
    <w:rsid w:val="005801D2"/>
    <w:rsid w:val="00580CAB"/>
    <w:rsid w:val="00581516"/>
    <w:rsid w:val="0058152A"/>
    <w:rsid w:val="00581978"/>
    <w:rsid w:val="00581F55"/>
    <w:rsid w:val="00582EDF"/>
    <w:rsid w:val="005835A9"/>
    <w:rsid w:val="00583E0C"/>
    <w:rsid w:val="00584063"/>
    <w:rsid w:val="00585985"/>
    <w:rsid w:val="00585B43"/>
    <w:rsid w:val="00586810"/>
    <w:rsid w:val="00587B01"/>
    <w:rsid w:val="00587C24"/>
    <w:rsid w:val="005900F7"/>
    <w:rsid w:val="00590ABF"/>
    <w:rsid w:val="0059113C"/>
    <w:rsid w:val="00591500"/>
    <w:rsid w:val="0059152E"/>
    <w:rsid w:val="0059162A"/>
    <w:rsid w:val="00591D74"/>
    <w:rsid w:val="0059244A"/>
    <w:rsid w:val="00592ED4"/>
    <w:rsid w:val="0059326B"/>
    <w:rsid w:val="0059360A"/>
    <w:rsid w:val="00593646"/>
    <w:rsid w:val="00594C24"/>
    <w:rsid w:val="0059623F"/>
    <w:rsid w:val="00596857"/>
    <w:rsid w:val="00596A9A"/>
    <w:rsid w:val="00597519"/>
    <w:rsid w:val="005979FE"/>
    <w:rsid w:val="00597D57"/>
    <w:rsid w:val="005A1024"/>
    <w:rsid w:val="005A16EF"/>
    <w:rsid w:val="005A1A83"/>
    <w:rsid w:val="005A1D6F"/>
    <w:rsid w:val="005A22F6"/>
    <w:rsid w:val="005A3BCF"/>
    <w:rsid w:val="005A3F40"/>
    <w:rsid w:val="005A4716"/>
    <w:rsid w:val="005A4A8C"/>
    <w:rsid w:val="005A5141"/>
    <w:rsid w:val="005A5A7A"/>
    <w:rsid w:val="005A5C8C"/>
    <w:rsid w:val="005A607C"/>
    <w:rsid w:val="005A653E"/>
    <w:rsid w:val="005A6EE5"/>
    <w:rsid w:val="005A7789"/>
    <w:rsid w:val="005A77B7"/>
    <w:rsid w:val="005B0259"/>
    <w:rsid w:val="005B025F"/>
    <w:rsid w:val="005B038B"/>
    <w:rsid w:val="005B0A67"/>
    <w:rsid w:val="005B0C75"/>
    <w:rsid w:val="005B126B"/>
    <w:rsid w:val="005B14AA"/>
    <w:rsid w:val="005B1A3D"/>
    <w:rsid w:val="005B1D91"/>
    <w:rsid w:val="005B1F60"/>
    <w:rsid w:val="005B22B1"/>
    <w:rsid w:val="005B246F"/>
    <w:rsid w:val="005B2863"/>
    <w:rsid w:val="005B2A86"/>
    <w:rsid w:val="005B2F17"/>
    <w:rsid w:val="005B2F25"/>
    <w:rsid w:val="005B3EA2"/>
    <w:rsid w:val="005B43F7"/>
    <w:rsid w:val="005B5AA4"/>
    <w:rsid w:val="005B6601"/>
    <w:rsid w:val="005B79E7"/>
    <w:rsid w:val="005B7CAD"/>
    <w:rsid w:val="005C087B"/>
    <w:rsid w:val="005C0A99"/>
    <w:rsid w:val="005C0C06"/>
    <w:rsid w:val="005C10E3"/>
    <w:rsid w:val="005C2F0E"/>
    <w:rsid w:val="005C38E8"/>
    <w:rsid w:val="005C3EC3"/>
    <w:rsid w:val="005C477B"/>
    <w:rsid w:val="005C5EF6"/>
    <w:rsid w:val="005C5FB1"/>
    <w:rsid w:val="005C6B31"/>
    <w:rsid w:val="005C757C"/>
    <w:rsid w:val="005C7FDE"/>
    <w:rsid w:val="005D02A3"/>
    <w:rsid w:val="005D0325"/>
    <w:rsid w:val="005D1AF7"/>
    <w:rsid w:val="005D2BE9"/>
    <w:rsid w:val="005D2C4D"/>
    <w:rsid w:val="005D2EBA"/>
    <w:rsid w:val="005D337E"/>
    <w:rsid w:val="005D3725"/>
    <w:rsid w:val="005D3A82"/>
    <w:rsid w:val="005D3E5A"/>
    <w:rsid w:val="005D4673"/>
    <w:rsid w:val="005D4801"/>
    <w:rsid w:val="005D4D62"/>
    <w:rsid w:val="005D5394"/>
    <w:rsid w:val="005D5F06"/>
    <w:rsid w:val="005D5F6A"/>
    <w:rsid w:val="005D64C4"/>
    <w:rsid w:val="005D6561"/>
    <w:rsid w:val="005D7D73"/>
    <w:rsid w:val="005E00B5"/>
    <w:rsid w:val="005E0973"/>
    <w:rsid w:val="005E0983"/>
    <w:rsid w:val="005E10B1"/>
    <w:rsid w:val="005E160A"/>
    <w:rsid w:val="005E1660"/>
    <w:rsid w:val="005E1879"/>
    <w:rsid w:val="005E1919"/>
    <w:rsid w:val="005E1CF6"/>
    <w:rsid w:val="005E1D1B"/>
    <w:rsid w:val="005E215C"/>
    <w:rsid w:val="005E2393"/>
    <w:rsid w:val="005E243D"/>
    <w:rsid w:val="005E33D0"/>
    <w:rsid w:val="005E3725"/>
    <w:rsid w:val="005E3864"/>
    <w:rsid w:val="005E4F7C"/>
    <w:rsid w:val="005E5161"/>
    <w:rsid w:val="005E547C"/>
    <w:rsid w:val="005E593A"/>
    <w:rsid w:val="005E779A"/>
    <w:rsid w:val="005E785D"/>
    <w:rsid w:val="005F02BF"/>
    <w:rsid w:val="005F0C1D"/>
    <w:rsid w:val="005F10FE"/>
    <w:rsid w:val="005F1476"/>
    <w:rsid w:val="005F16A8"/>
    <w:rsid w:val="005F1A82"/>
    <w:rsid w:val="005F1AF4"/>
    <w:rsid w:val="005F1CDF"/>
    <w:rsid w:val="005F241D"/>
    <w:rsid w:val="005F3313"/>
    <w:rsid w:val="005F382E"/>
    <w:rsid w:val="005F3985"/>
    <w:rsid w:val="005F39F8"/>
    <w:rsid w:val="005F514C"/>
    <w:rsid w:val="005F5B68"/>
    <w:rsid w:val="005F6C34"/>
    <w:rsid w:val="005F6DE3"/>
    <w:rsid w:val="006003B1"/>
    <w:rsid w:val="0060043A"/>
    <w:rsid w:val="00600833"/>
    <w:rsid w:val="00600D7C"/>
    <w:rsid w:val="00600FA1"/>
    <w:rsid w:val="006017DE"/>
    <w:rsid w:val="00601DF5"/>
    <w:rsid w:val="00603037"/>
    <w:rsid w:val="006039A9"/>
    <w:rsid w:val="00603C59"/>
    <w:rsid w:val="006040E9"/>
    <w:rsid w:val="00604D3F"/>
    <w:rsid w:val="00604FA3"/>
    <w:rsid w:val="00605221"/>
    <w:rsid w:val="006055DF"/>
    <w:rsid w:val="00605BC6"/>
    <w:rsid w:val="0060650A"/>
    <w:rsid w:val="006065CF"/>
    <w:rsid w:val="0060670A"/>
    <w:rsid w:val="0060695E"/>
    <w:rsid w:val="00606C81"/>
    <w:rsid w:val="006072F3"/>
    <w:rsid w:val="00607310"/>
    <w:rsid w:val="00610530"/>
    <w:rsid w:val="0061068C"/>
    <w:rsid w:val="00610A73"/>
    <w:rsid w:val="00610AB4"/>
    <w:rsid w:val="006116A1"/>
    <w:rsid w:val="0061235E"/>
    <w:rsid w:val="00612A81"/>
    <w:rsid w:val="00612BCD"/>
    <w:rsid w:val="00613033"/>
    <w:rsid w:val="0061303C"/>
    <w:rsid w:val="00613101"/>
    <w:rsid w:val="006138D3"/>
    <w:rsid w:val="00613D8F"/>
    <w:rsid w:val="006141C6"/>
    <w:rsid w:val="00616120"/>
    <w:rsid w:val="0061673C"/>
    <w:rsid w:val="00620C8F"/>
    <w:rsid w:val="006217B8"/>
    <w:rsid w:val="006218B4"/>
    <w:rsid w:val="00621A99"/>
    <w:rsid w:val="00622035"/>
    <w:rsid w:val="00622726"/>
    <w:rsid w:val="006227F8"/>
    <w:rsid w:val="00622993"/>
    <w:rsid w:val="00622FE5"/>
    <w:rsid w:val="006236CA"/>
    <w:rsid w:val="006247DE"/>
    <w:rsid w:val="00624E23"/>
    <w:rsid w:val="00624ED7"/>
    <w:rsid w:val="00625127"/>
    <w:rsid w:val="00625529"/>
    <w:rsid w:val="0062618D"/>
    <w:rsid w:val="00626636"/>
    <w:rsid w:val="00630D5D"/>
    <w:rsid w:val="0063142A"/>
    <w:rsid w:val="0063150C"/>
    <w:rsid w:val="00631510"/>
    <w:rsid w:val="006315BA"/>
    <w:rsid w:val="00631842"/>
    <w:rsid w:val="006318C4"/>
    <w:rsid w:val="006319D5"/>
    <w:rsid w:val="006319ED"/>
    <w:rsid w:val="00631B7E"/>
    <w:rsid w:val="00631F0E"/>
    <w:rsid w:val="00632686"/>
    <w:rsid w:val="00633435"/>
    <w:rsid w:val="00633488"/>
    <w:rsid w:val="00633836"/>
    <w:rsid w:val="00633999"/>
    <w:rsid w:val="00633DF4"/>
    <w:rsid w:val="00634C3A"/>
    <w:rsid w:val="00634C77"/>
    <w:rsid w:val="00634EA8"/>
    <w:rsid w:val="00635064"/>
    <w:rsid w:val="006352C0"/>
    <w:rsid w:val="006358AC"/>
    <w:rsid w:val="00636A04"/>
    <w:rsid w:val="00636BE1"/>
    <w:rsid w:val="00636EF5"/>
    <w:rsid w:val="00637456"/>
    <w:rsid w:val="00640874"/>
    <w:rsid w:val="00641700"/>
    <w:rsid w:val="00641A12"/>
    <w:rsid w:val="0064244F"/>
    <w:rsid w:val="00642832"/>
    <w:rsid w:val="00642E86"/>
    <w:rsid w:val="0064305C"/>
    <w:rsid w:val="0064376A"/>
    <w:rsid w:val="00643B24"/>
    <w:rsid w:val="006444B3"/>
    <w:rsid w:val="006447B3"/>
    <w:rsid w:val="006447EA"/>
    <w:rsid w:val="00644D5A"/>
    <w:rsid w:val="00644D93"/>
    <w:rsid w:val="00645538"/>
    <w:rsid w:val="006457C9"/>
    <w:rsid w:val="00646370"/>
    <w:rsid w:val="00646E15"/>
    <w:rsid w:val="00647551"/>
    <w:rsid w:val="0064798E"/>
    <w:rsid w:val="00650421"/>
    <w:rsid w:val="006504A4"/>
    <w:rsid w:val="00650AB3"/>
    <w:rsid w:val="00651142"/>
    <w:rsid w:val="00651F20"/>
    <w:rsid w:val="006528E6"/>
    <w:rsid w:val="00652961"/>
    <w:rsid w:val="00653046"/>
    <w:rsid w:val="006530C6"/>
    <w:rsid w:val="00653C75"/>
    <w:rsid w:val="00653E98"/>
    <w:rsid w:val="00654CCA"/>
    <w:rsid w:val="00655017"/>
    <w:rsid w:val="0065548C"/>
    <w:rsid w:val="00655973"/>
    <w:rsid w:val="00655A97"/>
    <w:rsid w:val="0065632C"/>
    <w:rsid w:val="0065746C"/>
    <w:rsid w:val="006614C4"/>
    <w:rsid w:val="00661930"/>
    <w:rsid w:val="00661CDA"/>
    <w:rsid w:val="00661D02"/>
    <w:rsid w:val="00661D6B"/>
    <w:rsid w:val="006628C5"/>
    <w:rsid w:val="006632B6"/>
    <w:rsid w:val="006635A4"/>
    <w:rsid w:val="00663787"/>
    <w:rsid w:val="0066397B"/>
    <w:rsid w:val="00663ED4"/>
    <w:rsid w:val="00664867"/>
    <w:rsid w:val="00664EFE"/>
    <w:rsid w:val="00664FF3"/>
    <w:rsid w:val="0066577A"/>
    <w:rsid w:val="00665941"/>
    <w:rsid w:val="00666341"/>
    <w:rsid w:val="00666A89"/>
    <w:rsid w:val="006672A8"/>
    <w:rsid w:val="00667313"/>
    <w:rsid w:val="00670933"/>
    <w:rsid w:val="00671C91"/>
    <w:rsid w:val="00672683"/>
    <w:rsid w:val="00672F48"/>
    <w:rsid w:val="00673646"/>
    <w:rsid w:val="006736C5"/>
    <w:rsid w:val="00673D21"/>
    <w:rsid w:val="006752B9"/>
    <w:rsid w:val="006754BB"/>
    <w:rsid w:val="00676271"/>
    <w:rsid w:val="00676B81"/>
    <w:rsid w:val="00676F80"/>
    <w:rsid w:val="006774E4"/>
    <w:rsid w:val="00680141"/>
    <w:rsid w:val="00680A63"/>
    <w:rsid w:val="00681074"/>
    <w:rsid w:val="00681AC9"/>
    <w:rsid w:val="00681BEF"/>
    <w:rsid w:val="00681FCB"/>
    <w:rsid w:val="00682025"/>
    <w:rsid w:val="0068274C"/>
    <w:rsid w:val="0068282A"/>
    <w:rsid w:val="00684B32"/>
    <w:rsid w:val="00684CF2"/>
    <w:rsid w:val="00684FD1"/>
    <w:rsid w:val="006850C5"/>
    <w:rsid w:val="00685328"/>
    <w:rsid w:val="00686BA2"/>
    <w:rsid w:val="00687B79"/>
    <w:rsid w:val="00690790"/>
    <w:rsid w:val="006915CB"/>
    <w:rsid w:val="006919A2"/>
    <w:rsid w:val="00692028"/>
    <w:rsid w:val="00692490"/>
    <w:rsid w:val="00692771"/>
    <w:rsid w:val="00692EFB"/>
    <w:rsid w:val="00692FE7"/>
    <w:rsid w:val="006933F3"/>
    <w:rsid w:val="0069372A"/>
    <w:rsid w:val="0069376A"/>
    <w:rsid w:val="00693AE1"/>
    <w:rsid w:val="00693AE4"/>
    <w:rsid w:val="006940FA"/>
    <w:rsid w:val="00694EB1"/>
    <w:rsid w:val="00695C44"/>
    <w:rsid w:val="00696835"/>
    <w:rsid w:val="00696D3E"/>
    <w:rsid w:val="006972FF"/>
    <w:rsid w:val="00697315"/>
    <w:rsid w:val="006974FA"/>
    <w:rsid w:val="006A0011"/>
    <w:rsid w:val="006A00B7"/>
    <w:rsid w:val="006A0330"/>
    <w:rsid w:val="006A0A73"/>
    <w:rsid w:val="006A1646"/>
    <w:rsid w:val="006A17DA"/>
    <w:rsid w:val="006A275C"/>
    <w:rsid w:val="006A2A93"/>
    <w:rsid w:val="006A2AA6"/>
    <w:rsid w:val="006A31BF"/>
    <w:rsid w:val="006A33BC"/>
    <w:rsid w:val="006A3BC2"/>
    <w:rsid w:val="006A3FD7"/>
    <w:rsid w:val="006A4A11"/>
    <w:rsid w:val="006A51BD"/>
    <w:rsid w:val="006A5863"/>
    <w:rsid w:val="006A588B"/>
    <w:rsid w:val="006A59F6"/>
    <w:rsid w:val="006A5A03"/>
    <w:rsid w:val="006A6804"/>
    <w:rsid w:val="006A6C3F"/>
    <w:rsid w:val="006A6F4B"/>
    <w:rsid w:val="006A7E09"/>
    <w:rsid w:val="006B0584"/>
    <w:rsid w:val="006B06C1"/>
    <w:rsid w:val="006B07F9"/>
    <w:rsid w:val="006B0872"/>
    <w:rsid w:val="006B218F"/>
    <w:rsid w:val="006B2B7C"/>
    <w:rsid w:val="006B3228"/>
    <w:rsid w:val="006B45D3"/>
    <w:rsid w:val="006B45E7"/>
    <w:rsid w:val="006B502F"/>
    <w:rsid w:val="006B507C"/>
    <w:rsid w:val="006B567A"/>
    <w:rsid w:val="006B60A3"/>
    <w:rsid w:val="006B6276"/>
    <w:rsid w:val="006B6579"/>
    <w:rsid w:val="006B6584"/>
    <w:rsid w:val="006B754E"/>
    <w:rsid w:val="006B7F67"/>
    <w:rsid w:val="006C02BB"/>
    <w:rsid w:val="006C0608"/>
    <w:rsid w:val="006C08C3"/>
    <w:rsid w:val="006C19A5"/>
    <w:rsid w:val="006C216F"/>
    <w:rsid w:val="006C2576"/>
    <w:rsid w:val="006C3372"/>
    <w:rsid w:val="006C34A0"/>
    <w:rsid w:val="006C3761"/>
    <w:rsid w:val="006C3771"/>
    <w:rsid w:val="006C4E39"/>
    <w:rsid w:val="006C58E5"/>
    <w:rsid w:val="006C5BBA"/>
    <w:rsid w:val="006C741F"/>
    <w:rsid w:val="006C7494"/>
    <w:rsid w:val="006C75D8"/>
    <w:rsid w:val="006D0033"/>
    <w:rsid w:val="006D0786"/>
    <w:rsid w:val="006D0852"/>
    <w:rsid w:val="006D0E2A"/>
    <w:rsid w:val="006D1330"/>
    <w:rsid w:val="006D14A1"/>
    <w:rsid w:val="006D15C6"/>
    <w:rsid w:val="006D210E"/>
    <w:rsid w:val="006D24EE"/>
    <w:rsid w:val="006D2D89"/>
    <w:rsid w:val="006D3302"/>
    <w:rsid w:val="006D347F"/>
    <w:rsid w:val="006D36E0"/>
    <w:rsid w:val="006D3A8C"/>
    <w:rsid w:val="006D3C76"/>
    <w:rsid w:val="006D407A"/>
    <w:rsid w:val="006D437B"/>
    <w:rsid w:val="006D43F4"/>
    <w:rsid w:val="006D4655"/>
    <w:rsid w:val="006D486B"/>
    <w:rsid w:val="006D4F20"/>
    <w:rsid w:val="006D54E7"/>
    <w:rsid w:val="006D6933"/>
    <w:rsid w:val="006D6E60"/>
    <w:rsid w:val="006D6F61"/>
    <w:rsid w:val="006D73DE"/>
    <w:rsid w:val="006D7551"/>
    <w:rsid w:val="006E2799"/>
    <w:rsid w:val="006E2C44"/>
    <w:rsid w:val="006E322A"/>
    <w:rsid w:val="006E3D4A"/>
    <w:rsid w:val="006E4275"/>
    <w:rsid w:val="006E4967"/>
    <w:rsid w:val="006E4B1E"/>
    <w:rsid w:val="006E4FAD"/>
    <w:rsid w:val="006E5075"/>
    <w:rsid w:val="006E53FF"/>
    <w:rsid w:val="006E590B"/>
    <w:rsid w:val="006E607E"/>
    <w:rsid w:val="006E63A0"/>
    <w:rsid w:val="006E684C"/>
    <w:rsid w:val="006E6A51"/>
    <w:rsid w:val="006E6C03"/>
    <w:rsid w:val="006E6F4E"/>
    <w:rsid w:val="006E7072"/>
    <w:rsid w:val="006E78F4"/>
    <w:rsid w:val="006E7917"/>
    <w:rsid w:val="006E7B1B"/>
    <w:rsid w:val="006F0168"/>
    <w:rsid w:val="006F08DD"/>
    <w:rsid w:val="006F0D30"/>
    <w:rsid w:val="006F1259"/>
    <w:rsid w:val="006F12C3"/>
    <w:rsid w:val="006F12CC"/>
    <w:rsid w:val="006F1799"/>
    <w:rsid w:val="006F1CB9"/>
    <w:rsid w:val="006F236B"/>
    <w:rsid w:val="006F28FA"/>
    <w:rsid w:val="006F29C9"/>
    <w:rsid w:val="006F2C7E"/>
    <w:rsid w:val="006F34F5"/>
    <w:rsid w:val="006F372D"/>
    <w:rsid w:val="006F3A9E"/>
    <w:rsid w:val="006F4A32"/>
    <w:rsid w:val="006F4A55"/>
    <w:rsid w:val="006F542C"/>
    <w:rsid w:val="006F561E"/>
    <w:rsid w:val="006F5848"/>
    <w:rsid w:val="006F66E1"/>
    <w:rsid w:val="006F7454"/>
    <w:rsid w:val="006F760F"/>
    <w:rsid w:val="006F7662"/>
    <w:rsid w:val="006F7796"/>
    <w:rsid w:val="0070040C"/>
    <w:rsid w:val="00700E31"/>
    <w:rsid w:val="00701C62"/>
    <w:rsid w:val="0070203A"/>
    <w:rsid w:val="00702765"/>
    <w:rsid w:val="00702BDE"/>
    <w:rsid w:val="0070305B"/>
    <w:rsid w:val="007034B1"/>
    <w:rsid w:val="00703DB3"/>
    <w:rsid w:val="007043AE"/>
    <w:rsid w:val="007043D1"/>
    <w:rsid w:val="007056F3"/>
    <w:rsid w:val="007057E6"/>
    <w:rsid w:val="0070590A"/>
    <w:rsid w:val="00705FF8"/>
    <w:rsid w:val="00706617"/>
    <w:rsid w:val="0070661A"/>
    <w:rsid w:val="00706819"/>
    <w:rsid w:val="00707746"/>
    <w:rsid w:val="00710822"/>
    <w:rsid w:val="007109A2"/>
    <w:rsid w:val="00711C09"/>
    <w:rsid w:val="007125CA"/>
    <w:rsid w:val="007131CE"/>
    <w:rsid w:val="0071466C"/>
    <w:rsid w:val="00714AA6"/>
    <w:rsid w:val="00715418"/>
    <w:rsid w:val="007154C2"/>
    <w:rsid w:val="00715505"/>
    <w:rsid w:val="0071586E"/>
    <w:rsid w:val="00715B35"/>
    <w:rsid w:val="00715E44"/>
    <w:rsid w:val="00716E84"/>
    <w:rsid w:val="0071731F"/>
    <w:rsid w:val="00717457"/>
    <w:rsid w:val="007178B0"/>
    <w:rsid w:val="00717C33"/>
    <w:rsid w:val="00720568"/>
    <w:rsid w:val="0072083C"/>
    <w:rsid w:val="00720C34"/>
    <w:rsid w:val="00721DA0"/>
    <w:rsid w:val="0072236C"/>
    <w:rsid w:val="00722C62"/>
    <w:rsid w:val="0072408C"/>
    <w:rsid w:val="007241ED"/>
    <w:rsid w:val="007246D1"/>
    <w:rsid w:val="00724FF1"/>
    <w:rsid w:val="00726936"/>
    <w:rsid w:val="0072698B"/>
    <w:rsid w:val="00726B5D"/>
    <w:rsid w:val="00726D1D"/>
    <w:rsid w:val="007274A4"/>
    <w:rsid w:val="007279C4"/>
    <w:rsid w:val="00727C69"/>
    <w:rsid w:val="007307E4"/>
    <w:rsid w:val="00730F36"/>
    <w:rsid w:val="00731500"/>
    <w:rsid w:val="00731BDF"/>
    <w:rsid w:val="00731FF7"/>
    <w:rsid w:val="007328A7"/>
    <w:rsid w:val="00732B27"/>
    <w:rsid w:val="00732E8A"/>
    <w:rsid w:val="0073302F"/>
    <w:rsid w:val="007339E4"/>
    <w:rsid w:val="00733C78"/>
    <w:rsid w:val="00733FAF"/>
    <w:rsid w:val="0073517E"/>
    <w:rsid w:val="007353B4"/>
    <w:rsid w:val="0073580E"/>
    <w:rsid w:val="0073589A"/>
    <w:rsid w:val="00735F62"/>
    <w:rsid w:val="00736187"/>
    <w:rsid w:val="007361E8"/>
    <w:rsid w:val="007368D3"/>
    <w:rsid w:val="007370C6"/>
    <w:rsid w:val="0073713C"/>
    <w:rsid w:val="00737165"/>
    <w:rsid w:val="00737489"/>
    <w:rsid w:val="00737EB6"/>
    <w:rsid w:val="0074007D"/>
    <w:rsid w:val="0074091A"/>
    <w:rsid w:val="00740F1C"/>
    <w:rsid w:val="0074134A"/>
    <w:rsid w:val="00742265"/>
    <w:rsid w:val="007423B3"/>
    <w:rsid w:val="007426A4"/>
    <w:rsid w:val="0074279A"/>
    <w:rsid w:val="00742C30"/>
    <w:rsid w:val="00745982"/>
    <w:rsid w:val="00746191"/>
    <w:rsid w:val="007463A2"/>
    <w:rsid w:val="007465AE"/>
    <w:rsid w:val="0074691D"/>
    <w:rsid w:val="00747029"/>
    <w:rsid w:val="00747486"/>
    <w:rsid w:val="00750279"/>
    <w:rsid w:val="0075041D"/>
    <w:rsid w:val="0075060C"/>
    <w:rsid w:val="00751692"/>
    <w:rsid w:val="007520F6"/>
    <w:rsid w:val="0075262D"/>
    <w:rsid w:val="00752C37"/>
    <w:rsid w:val="0075334A"/>
    <w:rsid w:val="0075355D"/>
    <w:rsid w:val="00753C5E"/>
    <w:rsid w:val="00754365"/>
    <w:rsid w:val="00754F14"/>
    <w:rsid w:val="00755222"/>
    <w:rsid w:val="00756037"/>
    <w:rsid w:val="00756705"/>
    <w:rsid w:val="00756751"/>
    <w:rsid w:val="007570AC"/>
    <w:rsid w:val="00760931"/>
    <w:rsid w:val="00760ABD"/>
    <w:rsid w:val="00760C24"/>
    <w:rsid w:val="00760D78"/>
    <w:rsid w:val="007615B2"/>
    <w:rsid w:val="00761AAE"/>
    <w:rsid w:val="007628DA"/>
    <w:rsid w:val="00762F24"/>
    <w:rsid w:val="007636F9"/>
    <w:rsid w:val="00763F66"/>
    <w:rsid w:val="007640C0"/>
    <w:rsid w:val="007644B4"/>
    <w:rsid w:val="00764AA7"/>
    <w:rsid w:val="00764B9F"/>
    <w:rsid w:val="00765059"/>
    <w:rsid w:val="0076564C"/>
    <w:rsid w:val="00765D3C"/>
    <w:rsid w:val="00765EAE"/>
    <w:rsid w:val="00766E75"/>
    <w:rsid w:val="00766FBB"/>
    <w:rsid w:val="00767066"/>
    <w:rsid w:val="00767344"/>
    <w:rsid w:val="007702BC"/>
    <w:rsid w:val="00770501"/>
    <w:rsid w:val="007710F1"/>
    <w:rsid w:val="007713C5"/>
    <w:rsid w:val="00772854"/>
    <w:rsid w:val="00772BCF"/>
    <w:rsid w:val="007747B6"/>
    <w:rsid w:val="00774935"/>
    <w:rsid w:val="00774AAE"/>
    <w:rsid w:val="00775BAF"/>
    <w:rsid w:val="00775E92"/>
    <w:rsid w:val="0077629A"/>
    <w:rsid w:val="00776530"/>
    <w:rsid w:val="007767C4"/>
    <w:rsid w:val="007768C5"/>
    <w:rsid w:val="0077701A"/>
    <w:rsid w:val="0077795F"/>
    <w:rsid w:val="0078025D"/>
    <w:rsid w:val="007805D6"/>
    <w:rsid w:val="00780FD0"/>
    <w:rsid w:val="00780FDF"/>
    <w:rsid w:val="0078143E"/>
    <w:rsid w:val="00781631"/>
    <w:rsid w:val="0078183E"/>
    <w:rsid w:val="00781B39"/>
    <w:rsid w:val="00782051"/>
    <w:rsid w:val="007825E5"/>
    <w:rsid w:val="00782EC3"/>
    <w:rsid w:val="007831C1"/>
    <w:rsid w:val="007833DC"/>
    <w:rsid w:val="007833E0"/>
    <w:rsid w:val="00783BB6"/>
    <w:rsid w:val="00783D89"/>
    <w:rsid w:val="00784304"/>
    <w:rsid w:val="0078460B"/>
    <w:rsid w:val="00784B54"/>
    <w:rsid w:val="00784BBF"/>
    <w:rsid w:val="00784E39"/>
    <w:rsid w:val="007857C5"/>
    <w:rsid w:val="0078592E"/>
    <w:rsid w:val="00785B8D"/>
    <w:rsid w:val="00785D79"/>
    <w:rsid w:val="00786017"/>
    <w:rsid w:val="00786196"/>
    <w:rsid w:val="0078770B"/>
    <w:rsid w:val="00787FE4"/>
    <w:rsid w:val="00790984"/>
    <w:rsid w:val="00790F59"/>
    <w:rsid w:val="007911DC"/>
    <w:rsid w:val="00793281"/>
    <w:rsid w:val="007937E6"/>
    <w:rsid w:val="00793C65"/>
    <w:rsid w:val="00793D08"/>
    <w:rsid w:val="00794549"/>
    <w:rsid w:val="00794EC0"/>
    <w:rsid w:val="007954F9"/>
    <w:rsid w:val="007955EC"/>
    <w:rsid w:val="00795BBE"/>
    <w:rsid w:val="00795E90"/>
    <w:rsid w:val="00796846"/>
    <w:rsid w:val="0079713D"/>
    <w:rsid w:val="00797142"/>
    <w:rsid w:val="007973BC"/>
    <w:rsid w:val="007979A7"/>
    <w:rsid w:val="007A0191"/>
    <w:rsid w:val="007A0B97"/>
    <w:rsid w:val="007A0EC0"/>
    <w:rsid w:val="007A0F05"/>
    <w:rsid w:val="007A0FF4"/>
    <w:rsid w:val="007A1684"/>
    <w:rsid w:val="007A1B7E"/>
    <w:rsid w:val="007A22C1"/>
    <w:rsid w:val="007A22D6"/>
    <w:rsid w:val="007A2C88"/>
    <w:rsid w:val="007A3ADB"/>
    <w:rsid w:val="007A3C41"/>
    <w:rsid w:val="007A43E9"/>
    <w:rsid w:val="007A44D9"/>
    <w:rsid w:val="007A4704"/>
    <w:rsid w:val="007A473D"/>
    <w:rsid w:val="007A5B88"/>
    <w:rsid w:val="007A6113"/>
    <w:rsid w:val="007A686D"/>
    <w:rsid w:val="007A68E5"/>
    <w:rsid w:val="007A6EFC"/>
    <w:rsid w:val="007A6F8B"/>
    <w:rsid w:val="007A7A12"/>
    <w:rsid w:val="007A7B9E"/>
    <w:rsid w:val="007B0148"/>
    <w:rsid w:val="007B037E"/>
    <w:rsid w:val="007B14DB"/>
    <w:rsid w:val="007B2142"/>
    <w:rsid w:val="007B23AB"/>
    <w:rsid w:val="007B258D"/>
    <w:rsid w:val="007B25FA"/>
    <w:rsid w:val="007B2725"/>
    <w:rsid w:val="007B31F3"/>
    <w:rsid w:val="007B32CC"/>
    <w:rsid w:val="007B3357"/>
    <w:rsid w:val="007B39AD"/>
    <w:rsid w:val="007B3B76"/>
    <w:rsid w:val="007B3DFC"/>
    <w:rsid w:val="007B41BF"/>
    <w:rsid w:val="007B4339"/>
    <w:rsid w:val="007B4524"/>
    <w:rsid w:val="007B4A24"/>
    <w:rsid w:val="007B5053"/>
    <w:rsid w:val="007B53BE"/>
    <w:rsid w:val="007B6553"/>
    <w:rsid w:val="007B6ED8"/>
    <w:rsid w:val="007B6F83"/>
    <w:rsid w:val="007C0894"/>
    <w:rsid w:val="007C24BD"/>
    <w:rsid w:val="007C3296"/>
    <w:rsid w:val="007C3F25"/>
    <w:rsid w:val="007C4099"/>
    <w:rsid w:val="007C4AAD"/>
    <w:rsid w:val="007C5F8C"/>
    <w:rsid w:val="007C5FD2"/>
    <w:rsid w:val="007C6067"/>
    <w:rsid w:val="007C6B9C"/>
    <w:rsid w:val="007C6E54"/>
    <w:rsid w:val="007C74C6"/>
    <w:rsid w:val="007C7BBE"/>
    <w:rsid w:val="007D0140"/>
    <w:rsid w:val="007D03E1"/>
    <w:rsid w:val="007D0677"/>
    <w:rsid w:val="007D3035"/>
    <w:rsid w:val="007D32BE"/>
    <w:rsid w:val="007D32C8"/>
    <w:rsid w:val="007D3E34"/>
    <w:rsid w:val="007D4340"/>
    <w:rsid w:val="007D4726"/>
    <w:rsid w:val="007D4AE6"/>
    <w:rsid w:val="007D52BE"/>
    <w:rsid w:val="007D52DC"/>
    <w:rsid w:val="007D66D6"/>
    <w:rsid w:val="007D6E67"/>
    <w:rsid w:val="007D74C4"/>
    <w:rsid w:val="007D77B0"/>
    <w:rsid w:val="007D7D37"/>
    <w:rsid w:val="007E0607"/>
    <w:rsid w:val="007E06E0"/>
    <w:rsid w:val="007E0D18"/>
    <w:rsid w:val="007E0EC5"/>
    <w:rsid w:val="007E11F8"/>
    <w:rsid w:val="007E1F39"/>
    <w:rsid w:val="007E216E"/>
    <w:rsid w:val="007E22B5"/>
    <w:rsid w:val="007E2982"/>
    <w:rsid w:val="007E2D0B"/>
    <w:rsid w:val="007E3675"/>
    <w:rsid w:val="007E37EF"/>
    <w:rsid w:val="007E4343"/>
    <w:rsid w:val="007E443F"/>
    <w:rsid w:val="007E4E9C"/>
    <w:rsid w:val="007E50BE"/>
    <w:rsid w:val="007E599F"/>
    <w:rsid w:val="007E625A"/>
    <w:rsid w:val="007E6412"/>
    <w:rsid w:val="007E68C2"/>
    <w:rsid w:val="007E68F1"/>
    <w:rsid w:val="007E6DC7"/>
    <w:rsid w:val="007E6E48"/>
    <w:rsid w:val="007E73E7"/>
    <w:rsid w:val="007E772C"/>
    <w:rsid w:val="007E7822"/>
    <w:rsid w:val="007E7AD0"/>
    <w:rsid w:val="007E7AE8"/>
    <w:rsid w:val="007E7B91"/>
    <w:rsid w:val="007F03D4"/>
    <w:rsid w:val="007F0B71"/>
    <w:rsid w:val="007F243F"/>
    <w:rsid w:val="007F305C"/>
    <w:rsid w:val="007F35FF"/>
    <w:rsid w:val="007F376F"/>
    <w:rsid w:val="007F40E7"/>
    <w:rsid w:val="007F504E"/>
    <w:rsid w:val="007F5539"/>
    <w:rsid w:val="007F5983"/>
    <w:rsid w:val="007F6C43"/>
    <w:rsid w:val="007F7CCA"/>
    <w:rsid w:val="00800D3B"/>
    <w:rsid w:val="008016D5"/>
    <w:rsid w:val="00804367"/>
    <w:rsid w:val="0080454C"/>
    <w:rsid w:val="0080520C"/>
    <w:rsid w:val="00805253"/>
    <w:rsid w:val="0080616A"/>
    <w:rsid w:val="008066C1"/>
    <w:rsid w:val="00806E77"/>
    <w:rsid w:val="00806FAD"/>
    <w:rsid w:val="0080797A"/>
    <w:rsid w:val="00810316"/>
    <w:rsid w:val="00810504"/>
    <w:rsid w:val="008107DB"/>
    <w:rsid w:val="00810882"/>
    <w:rsid w:val="00810B70"/>
    <w:rsid w:val="00810F08"/>
    <w:rsid w:val="00811901"/>
    <w:rsid w:val="008121C5"/>
    <w:rsid w:val="0081313A"/>
    <w:rsid w:val="00813435"/>
    <w:rsid w:val="00813F99"/>
    <w:rsid w:val="00814174"/>
    <w:rsid w:val="00814E46"/>
    <w:rsid w:val="0081550F"/>
    <w:rsid w:val="00815806"/>
    <w:rsid w:val="00815C8F"/>
    <w:rsid w:val="00816E1C"/>
    <w:rsid w:val="00817114"/>
    <w:rsid w:val="0081749B"/>
    <w:rsid w:val="008175CE"/>
    <w:rsid w:val="00817D65"/>
    <w:rsid w:val="00817D73"/>
    <w:rsid w:val="008205F5"/>
    <w:rsid w:val="00820BA3"/>
    <w:rsid w:val="00820CA1"/>
    <w:rsid w:val="0082157B"/>
    <w:rsid w:val="0082183A"/>
    <w:rsid w:val="00821D8D"/>
    <w:rsid w:val="008226CB"/>
    <w:rsid w:val="008229A4"/>
    <w:rsid w:val="00822CB2"/>
    <w:rsid w:val="00822E74"/>
    <w:rsid w:val="00822ED7"/>
    <w:rsid w:val="0082305B"/>
    <w:rsid w:val="00824323"/>
    <w:rsid w:val="008244EB"/>
    <w:rsid w:val="00824898"/>
    <w:rsid w:val="00824B7D"/>
    <w:rsid w:val="00824CE4"/>
    <w:rsid w:val="00825105"/>
    <w:rsid w:val="0082589D"/>
    <w:rsid w:val="00825B0A"/>
    <w:rsid w:val="008260C8"/>
    <w:rsid w:val="00827199"/>
    <w:rsid w:val="00830035"/>
    <w:rsid w:val="00830084"/>
    <w:rsid w:val="008300A8"/>
    <w:rsid w:val="00830A7B"/>
    <w:rsid w:val="00830D6D"/>
    <w:rsid w:val="0083114F"/>
    <w:rsid w:val="00831731"/>
    <w:rsid w:val="00832076"/>
    <w:rsid w:val="008327A9"/>
    <w:rsid w:val="00832894"/>
    <w:rsid w:val="00833FA4"/>
    <w:rsid w:val="00834BAF"/>
    <w:rsid w:val="0083518C"/>
    <w:rsid w:val="00836D4B"/>
    <w:rsid w:val="00836D7D"/>
    <w:rsid w:val="008374B3"/>
    <w:rsid w:val="0084099A"/>
    <w:rsid w:val="008409ED"/>
    <w:rsid w:val="008425DA"/>
    <w:rsid w:val="0084281A"/>
    <w:rsid w:val="008428B9"/>
    <w:rsid w:val="00843627"/>
    <w:rsid w:val="00844209"/>
    <w:rsid w:val="00844246"/>
    <w:rsid w:val="0084464B"/>
    <w:rsid w:val="00844734"/>
    <w:rsid w:val="0084483A"/>
    <w:rsid w:val="00844FD0"/>
    <w:rsid w:val="0084653F"/>
    <w:rsid w:val="00846943"/>
    <w:rsid w:val="00846C0F"/>
    <w:rsid w:val="008470AC"/>
    <w:rsid w:val="008472CA"/>
    <w:rsid w:val="008475E1"/>
    <w:rsid w:val="00847735"/>
    <w:rsid w:val="00850142"/>
    <w:rsid w:val="00850835"/>
    <w:rsid w:val="00851510"/>
    <w:rsid w:val="0085188A"/>
    <w:rsid w:val="0085206D"/>
    <w:rsid w:val="00852555"/>
    <w:rsid w:val="00852BF3"/>
    <w:rsid w:val="00852CAA"/>
    <w:rsid w:val="00852D58"/>
    <w:rsid w:val="00853B6A"/>
    <w:rsid w:val="00853EDE"/>
    <w:rsid w:val="008541A1"/>
    <w:rsid w:val="008546EE"/>
    <w:rsid w:val="008548BA"/>
    <w:rsid w:val="00854B32"/>
    <w:rsid w:val="00854B59"/>
    <w:rsid w:val="00854C5F"/>
    <w:rsid w:val="00855676"/>
    <w:rsid w:val="00855E0F"/>
    <w:rsid w:val="00855E6B"/>
    <w:rsid w:val="00857891"/>
    <w:rsid w:val="00857CE6"/>
    <w:rsid w:val="008603EE"/>
    <w:rsid w:val="0086079F"/>
    <w:rsid w:val="00862121"/>
    <w:rsid w:val="00862382"/>
    <w:rsid w:val="008639EC"/>
    <w:rsid w:val="008642C8"/>
    <w:rsid w:val="00864B43"/>
    <w:rsid w:val="00864E49"/>
    <w:rsid w:val="0086501F"/>
    <w:rsid w:val="00866123"/>
    <w:rsid w:val="008661B6"/>
    <w:rsid w:val="008668F2"/>
    <w:rsid w:val="00867055"/>
    <w:rsid w:val="00867ECA"/>
    <w:rsid w:val="008704E3"/>
    <w:rsid w:val="00870B89"/>
    <w:rsid w:val="00871543"/>
    <w:rsid w:val="00872144"/>
    <w:rsid w:val="008729BD"/>
    <w:rsid w:val="00873658"/>
    <w:rsid w:val="008747A2"/>
    <w:rsid w:val="00874B00"/>
    <w:rsid w:val="008776BF"/>
    <w:rsid w:val="00877B89"/>
    <w:rsid w:val="00881FF9"/>
    <w:rsid w:val="008824A5"/>
    <w:rsid w:val="00883276"/>
    <w:rsid w:val="008833FB"/>
    <w:rsid w:val="0088403F"/>
    <w:rsid w:val="008842D6"/>
    <w:rsid w:val="008844DB"/>
    <w:rsid w:val="00884757"/>
    <w:rsid w:val="0088484F"/>
    <w:rsid w:val="00884C60"/>
    <w:rsid w:val="00884FAD"/>
    <w:rsid w:val="00886CE3"/>
    <w:rsid w:val="00887209"/>
    <w:rsid w:val="008872C7"/>
    <w:rsid w:val="00887C8C"/>
    <w:rsid w:val="00890DF0"/>
    <w:rsid w:val="00890E54"/>
    <w:rsid w:val="00890EA8"/>
    <w:rsid w:val="00891910"/>
    <w:rsid w:val="00892933"/>
    <w:rsid w:val="008930B7"/>
    <w:rsid w:val="00893458"/>
    <w:rsid w:val="00893A39"/>
    <w:rsid w:val="00893FE1"/>
    <w:rsid w:val="00894A33"/>
    <w:rsid w:val="008955E9"/>
    <w:rsid w:val="008960F8"/>
    <w:rsid w:val="00897752"/>
    <w:rsid w:val="00897A6F"/>
    <w:rsid w:val="008A0B11"/>
    <w:rsid w:val="008A0B53"/>
    <w:rsid w:val="008A11C5"/>
    <w:rsid w:val="008A169F"/>
    <w:rsid w:val="008A1866"/>
    <w:rsid w:val="008A1900"/>
    <w:rsid w:val="008A252F"/>
    <w:rsid w:val="008A2A79"/>
    <w:rsid w:val="008A2B60"/>
    <w:rsid w:val="008A2D82"/>
    <w:rsid w:val="008A3775"/>
    <w:rsid w:val="008A486E"/>
    <w:rsid w:val="008A5945"/>
    <w:rsid w:val="008A6269"/>
    <w:rsid w:val="008A6857"/>
    <w:rsid w:val="008A6A77"/>
    <w:rsid w:val="008A71EE"/>
    <w:rsid w:val="008A7734"/>
    <w:rsid w:val="008A7F7A"/>
    <w:rsid w:val="008B0414"/>
    <w:rsid w:val="008B0A0A"/>
    <w:rsid w:val="008B10F2"/>
    <w:rsid w:val="008B154B"/>
    <w:rsid w:val="008B15A9"/>
    <w:rsid w:val="008B18C3"/>
    <w:rsid w:val="008B18EB"/>
    <w:rsid w:val="008B1D0A"/>
    <w:rsid w:val="008B1E62"/>
    <w:rsid w:val="008B1E79"/>
    <w:rsid w:val="008B4FB8"/>
    <w:rsid w:val="008B5388"/>
    <w:rsid w:val="008B5B6C"/>
    <w:rsid w:val="008B62B3"/>
    <w:rsid w:val="008B6D3B"/>
    <w:rsid w:val="008B717A"/>
    <w:rsid w:val="008B79CA"/>
    <w:rsid w:val="008B7D67"/>
    <w:rsid w:val="008C038B"/>
    <w:rsid w:val="008C06C8"/>
    <w:rsid w:val="008C155C"/>
    <w:rsid w:val="008C1A71"/>
    <w:rsid w:val="008C1C68"/>
    <w:rsid w:val="008C288B"/>
    <w:rsid w:val="008C292F"/>
    <w:rsid w:val="008C2BB4"/>
    <w:rsid w:val="008C2DDC"/>
    <w:rsid w:val="008C3589"/>
    <w:rsid w:val="008C3D86"/>
    <w:rsid w:val="008C3F35"/>
    <w:rsid w:val="008C4B1E"/>
    <w:rsid w:val="008C4DD2"/>
    <w:rsid w:val="008C5382"/>
    <w:rsid w:val="008C5E25"/>
    <w:rsid w:val="008C6E41"/>
    <w:rsid w:val="008C750A"/>
    <w:rsid w:val="008C79C1"/>
    <w:rsid w:val="008D03DB"/>
    <w:rsid w:val="008D1708"/>
    <w:rsid w:val="008D19E3"/>
    <w:rsid w:val="008D1E48"/>
    <w:rsid w:val="008D21C1"/>
    <w:rsid w:val="008D2C00"/>
    <w:rsid w:val="008D3851"/>
    <w:rsid w:val="008D3C4B"/>
    <w:rsid w:val="008D4755"/>
    <w:rsid w:val="008D5E8C"/>
    <w:rsid w:val="008D5F8B"/>
    <w:rsid w:val="008D6B50"/>
    <w:rsid w:val="008D718F"/>
    <w:rsid w:val="008D7844"/>
    <w:rsid w:val="008D7ADD"/>
    <w:rsid w:val="008E194F"/>
    <w:rsid w:val="008E3223"/>
    <w:rsid w:val="008E3978"/>
    <w:rsid w:val="008E3B1E"/>
    <w:rsid w:val="008E3C66"/>
    <w:rsid w:val="008E4CCB"/>
    <w:rsid w:val="008E4D93"/>
    <w:rsid w:val="008E61CD"/>
    <w:rsid w:val="008E6366"/>
    <w:rsid w:val="008E67BB"/>
    <w:rsid w:val="008E73EB"/>
    <w:rsid w:val="008E7587"/>
    <w:rsid w:val="008E759D"/>
    <w:rsid w:val="008F06CA"/>
    <w:rsid w:val="008F0B9F"/>
    <w:rsid w:val="008F0E02"/>
    <w:rsid w:val="008F245F"/>
    <w:rsid w:val="008F33F3"/>
    <w:rsid w:val="008F4296"/>
    <w:rsid w:val="008F486A"/>
    <w:rsid w:val="008F4A13"/>
    <w:rsid w:val="008F4E14"/>
    <w:rsid w:val="008F514F"/>
    <w:rsid w:val="008F5D06"/>
    <w:rsid w:val="008F620D"/>
    <w:rsid w:val="008F692A"/>
    <w:rsid w:val="008F7733"/>
    <w:rsid w:val="008F7A6F"/>
    <w:rsid w:val="008F7D7F"/>
    <w:rsid w:val="009004A9"/>
    <w:rsid w:val="009006DE"/>
    <w:rsid w:val="009008EF"/>
    <w:rsid w:val="00900A8F"/>
    <w:rsid w:val="00901E67"/>
    <w:rsid w:val="00901EB1"/>
    <w:rsid w:val="009028F4"/>
    <w:rsid w:val="00903E00"/>
    <w:rsid w:val="0090444F"/>
    <w:rsid w:val="0090497A"/>
    <w:rsid w:val="0090620E"/>
    <w:rsid w:val="0090693A"/>
    <w:rsid w:val="00906CB7"/>
    <w:rsid w:val="00907393"/>
    <w:rsid w:val="009075F4"/>
    <w:rsid w:val="00907B43"/>
    <w:rsid w:val="009102A9"/>
    <w:rsid w:val="00910BD9"/>
    <w:rsid w:val="009111EE"/>
    <w:rsid w:val="00911E96"/>
    <w:rsid w:val="00912388"/>
    <w:rsid w:val="009127A3"/>
    <w:rsid w:val="00912BFD"/>
    <w:rsid w:val="00912C0D"/>
    <w:rsid w:val="00912FF5"/>
    <w:rsid w:val="00913253"/>
    <w:rsid w:val="009132C7"/>
    <w:rsid w:val="009137F6"/>
    <w:rsid w:val="00914764"/>
    <w:rsid w:val="0091476E"/>
    <w:rsid w:val="0091550A"/>
    <w:rsid w:val="00915DE9"/>
    <w:rsid w:val="0091709D"/>
    <w:rsid w:val="009175D2"/>
    <w:rsid w:val="00917CAF"/>
    <w:rsid w:val="00917D7B"/>
    <w:rsid w:val="0092050A"/>
    <w:rsid w:val="00920B5E"/>
    <w:rsid w:val="00921073"/>
    <w:rsid w:val="009212E4"/>
    <w:rsid w:val="0092135C"/>
    <w:rsid w:val="00921DB4"/>
    <w:rsid w:val="00921F81"/>
    <w:rsid w:val="0092292C"/>
    <w:rsid w:val="00922A4C"/>
    <w:rsid w:val="00922B9B"/>
    <w:rsid w:val="0092380E"/>
    <w:rsid w:val="00924074"/>
    <w:rsid w:val="00925996"/>
    <w:rsid w:val="009264C5"/>
    <w:rsid w:val="00926B82"/>
    <w:rsid w:val="00926E4E"/>
    <w:rsid w:val="0092701B"/>
    <w:rsid w:val="00927D3C"/>
    <w:rsid w:val="00927DEC"/>
    <w:rsid w:val="00930084"/>
    <w:rsid w:val="0093012B"/>
    <w:rsid w:val="0093024D"/>
    <w:rsid w:val="00930410"/>
    <w:rsid w:val="00930705"/>
    <w:rsid w:val="00930B11"/>
    <w:rsid w:val="00930C56"/>
    <w:rsid w:val="009316EC"/>
    <w:rsid w:val="00931DD9"/>
    <w:rsid w:val="00931F3F"/>
    <w:rsid w:val="00932194"/>
    <w:rsid w:val="009322C5"/>
    <w:rsid w:val="00932DB8"/>
    <w:rsid w:val="0093372A"/>
    <w:rsid w:val="00933744"/>
    <w:rsid w:val="0093401A"/>
    <w:rsid w:val="00934547"/>
    <w:rsid w:val="00935112"/>
    <w:rsid w:val="009351E1"/>
    <w:rsid w:val="009355AC"/>
    <w:rsid w:val="0093599A"/>
    <w:rsid w:val="00935F8F"/>
    <w:rsid w:val="0093636C"/>
    <w:rsid w:val="009368A5"/>
    <w:rsid w:val="009369EB"/>
    <w:rsid w:val="00937623"/>
    <w:rsid w:val="00937F55"/>
    <w:rsid w:val="009400B6"/>
    <w:rsid w:val="00940A58"/>
    <w:rsid w:val="009416F9"/>
    <w:rsid w:val="009417AF"/>
    <w:rsid w:val="009432D3"/>
    <w:rsid w:val="0094330F"/>
    <w:rsid w:val="00943AB5"/>
    <w:rsid w:val="00943B4F"/>
    <w:rsid w:val="009443D3"/>
    <w:rsid w:val="009469BB"/>
    <w:rsid w:val="009477FE"/>
    <w:rsid w:val="00950054"/>
    <w:rsid w:val="0095014C"/>
    <w:rsid w:val="00950CE0"/>
    <w:rsid w:val="00951489"/>
    <w:rsid w:val="0095169A"/>
    <w:rsid w:val="00952348"/>
    <w:rsid w:val="00953041"/>
    <w:rsid w:val="00953271"/>
    <w:rsid w:val="00953684"/>
    <w:rsid w:val="00953A55"/>
    <w:rsid w:val="00953A59"/>
    <w:rsid w:val="009540F3"/>
    <w:rsid w:val="00955C49"/>
    <w:rsid w:val="00956453"/>
    <w:rsid w:val="00956524"/>
    <w:rsid w:val="0095731A"/>
    <w:rsid w:val="009575E5"/>
    <w:rsid w:val="00957E42"/>
    <w:rsid w:val="00960644"/>
    <w:rsid w:val="00960B98"/>
    <w:rsid w:val="00960E6B"/>
    <w:rsid w:val="00960E8A"/>
    <w:rsid w:val="00961393"/>
    <w:rsid w:val="00961709"/>
    <w:rsid w:val="00961A83"/>
    <w:rsid w:val="00962296"/>
    <w:rsid w:val="00962664"/>
    <w:rsid w:val="009632D3"/>
    <w:rsid w:val="0096488D"/>
    <w:rsid w:val="00965B28"/>
    <w:rsid w:val="009673AF"/>
    <w:rsid w:val="00967686"/>
    <w:rsid w:val="00967FA8"/>
    <w:rsid w:val="009707B9"/>
    <w:rsid w:val="00970910"/>
    <w:rsid w:val="009732EC"/>
    <w:rsid w:val="009736AD"/>
    <w:rsid w:val="009741B0"/>
    <w:rsid w:val="00974932"/>
    <w:rsid w:val="0097578F"/>
    <w:rsid w:val="00975A19"/>
    <w:rsid w:val="00975BE2"/>
    <w:rsid w:val="009760A7"/>
    <w:rsid w:val="009763A0"/>
    <w:rsid w:val="0097660B"/>
    <w:rsid w:val="00977577"/>
    <w:rsid w:val="009809BF"/>
    <w:rsid w:val="00980DFF"/>
    <w:rsid w:val="0098174A"/>
    <w:rsid w:val="009825A3"/>
    <w:rsid w:val="0098361D"/>
    <w:rsid w:val="0098386C"/>
    <w:rsid w:val="00983E34"/>
    <w:rsid w:val="009844B5"/>
    <w:rsid w:val="00984819"/>
    <w:rsid w:val="0098528C"/>
    <w:rsid w:val="0098560D"/>
    <w:rsid w:val="009878AF"/>
    <w:rsid w:val="009901CB"/>
    <w:rsid w:val="00990F36"/>
    <w:rsid w:val="00992C2F"/>
    <w:rsid w:val="00992F0E"/>
    <w:rsid w:val="009931DE"/>
    <w:rsid w:val="00993CD5"/>
    <w:rsid w:val="009944EC"/>
    <w:rsid w:val="009948F6"/>
    <w:rsid w:val="00995304"/>
    <w:rsid w:val="00995E6D"/>
    <w:rsid w:val="00996624"/>
    <w:rsid w:val="00996A39"/>
    <w:rsid w:val="00997292"/>
    <w:rsid w:val="009972C1"/>
    <w:rsid w:val="00997E91"/>
    <w:rsid w:val="00997F70"/>
    <w:rsid w:val="009A0176"/>
    <w:rsid w:val="009A0815"/>
    <w:rsid w:val="009A0B4B"/>
    <w:rsid w:val="009A14F4"/>
    <w:rsid w:val="009A1A89"/>
    <w:rsid w:val="009A2757"/>
    <w:rsid w:val="009A3933"/>
    <w:rsid w:val="009A3A6B"/>
    <w:rsid w:val="009A4074"/>
    <w:rsid w:val="009A4265"/>
    <w:rsid w:val="009A451A"/>
    <w:rsid w:val="009A5240"/>
    <w:rsid w:val="009A5915"/>
    <w:rsid w:val="009A5BA7"/>
    <w:rsid w:val="009A5C7A"/>
    <w:rsid w:val="009A75F0"/>
    <w:rsid w:val="009A7D06"/>
    <w:rsid w:val="009A7D65"/>
    <w:rsid w:val="009B0661"/>
    <w:rsid w:val="009B0DFC"/>
    <w:rsid w:val="009B12C8"/>
    <w:rsid w:val="009B1373"/>
    <w:rsid w:val="009B1934"/>
    <w:rsid w:val="009B19B3"/>
    <w:rsid w:val="009B1E60"/>
    <w:rsid w:val="009B2763"/>
    <w:rsid w:val="009B3D30"/>
    <w:rsid w:val="009B53C3"/>
    <w:rsid w:val="009B591F"/>
    <w:rsid w:val="009B6284"/>
    <w:rsid w:val="009B6B20"/>
    <w:rsid w:val="009B6F14"/>
    <w:rsid w:val="009B70B2"/>
    <w:rsid w:val="009B70E6"/>
    <w:rsid w:val="009B77D3"/>
    <w:rsid w:val="009B7DCB"/>
    <w:rsid w:val="009C05AF"/>
    <w:rsid w:val="009C0B21"/>
    <w:rsid w:val="009C1A36"/>
    <w:rsid w:val="009C1EC7"/>
    <w:rsid w:val="009C1FBE"/>
    <w:rsid w:val="009C2456"/>
    <w:rsid w:val="009C2F9D"/>
    <w:rsid w:val="009C3A88"/>
    <w:rsid w:val="009C44AE"/>
    <w:rsid w:val="009C457B"/>
    <w:rsid w:val="009C45F3"/>
    <w:rsid w:val="009C4853"/>
    <w:rsid w:val="009C4E21"/>
    <w:rsid w:val="009C4FF9"/>
    <w:rsid w:val="009C5461"/>
    <w:rsid w:val="009C575C"/>
    <w:rsid w:val="009C5B95"/>
    <w:rsid w:val="009C6051"/>
    <w:rsid w:val="009C61EF"/>
    <w:rsid w:val="009C7333"/>
    <w:rsid w:val="009C7CE3"/>
    <w:rsid w:val="009D04E7"/>
    <w:rsid w:val="009D0A62"/>
    <w:rsid w:val="009D0FCC"/>
    <w:rsid w:val="009D189F"/>
    <w:rsid w:val="009D254B"/>
    <w:rsid w:val="009D2712"/>
    <w:rsid w:val="009D2A06"/>
    <w:rsid w:val="009D3001"/>
    <w:rsid w:val="009D33DB"/>
    <w:rsid w:val="009D4256"/>
    <w:rsid w:val="009D451C"/>
    <w:rsid w:val="009D5038"/>
    <w:rsid w:val="009D7291"/>
    <w:rsid w:val="009D75FF"/>
    <w:rsid w:val="009D779D"/>
    <w:rsid w:val="009E011B"/>
    <w:rsid w:val="009E0832"/>
    <w:rsid w:val="009E16D9"/>
    <w:rsid w:val="009E1749"/>
    <w:rsid w:val="009E1A0F"/>
    <w:rsid w:val="009E1C34"/>
    <w:rsid w:val="009E229C"/>
    <w:rsid w:val="009E2571"/>
    <w:rsid w:val="009E2BCA"/>
    <w:rsid w:val="009E3856"/>
    <w:rsid w:val="009E4165"/>
    <w:rsid w:val="009E4453"/>
    <w:rsid w:val="009E46BD"/>
    <w:rsid w:val="009E5B62"/>
    <w:rsid w:val="009E69E9"/>
    <w:rsid w:val="009E6BE8"/>
    <w:rsid w:val="009E6CB8"/>
    <w:rsid w:val="009E71AF"/>
    <w:rsid w:val="009E79FA"/>
    <w:rsid w:val="009F08AA"/>
    <w:rsid w:val="009F0A33"/>
    <w:rsid w:val="009F0C78"/>
    <w:rsid w:val="009F120A"/>
    <w:rsid w:val="009F13F5"/>
    <w:rsid w:val="009F1421"/>
    <w:rsid w:val="009F1BCD"/>
    <w:rsid w:val="009F24D3"/>
    <w:rsid w:val="009F3DF3"/>
    <w:rsid w:val="009F3FB5"/>
    <w:rsid w:val="009F4248"/>
    <w:rsid w:val="009F537B"/>
    <w:rsid w:val="009F53EF"/>
    <w:rsid w:val="009F5410"/>
    <w:rsid w:val="009F6092"/>
    <w:rsid w:val="009F625A"/>
    <w:rsid w:val="009F6943"/>
    <w:rsid w:val="009F6BD1"/>
    <w:rsid w:val="009F730E"/>
    <w:rsid w:val="009F787C"/>
    <w:rsid w:val="009F789F"/>
    <w:rsid w:val="00A00028"/>
    <w:rsid w:val="00A00210"/>
    <w:rsid w:val="00A00B4A"/>
    <w:rsid w:val="00A01294"/>
    <w:rsid w:val="00A0275E"/>
    <w:rsid w:val="00A03AF7"/>
    <w:rsid w:val="00A03F0F"/>
    <w:rsid w:val="00A044C2"/>
    <w:rsid w:val="00A0477F"/>
    <w:rsid w:val="00A04D9E"/>
    <w:rsid w:val="00A052C7"/>
    <w:rsid w:val="00A05906"/>
    <w:rsid w:val="00A06066"/>
    <w:rsid w:val="00A06280"/>
    <w:rsid w:val="00A06C86"/>
    <w:rsid w:val="00A06C8D"/>
    <w:rsid w:val="00A07546"/>
    <w:rsid w:val="00A076ED"/>
    <w:rsid w:val="00A103EA"/>
    <w:rsid w:val="00A11396"/>
    <w:rsid w:val="00A11928"/>
    <w:rsid w:val="00A11D25"/>
    <w:rsid w:val="00A11DD6"/>
    <w:rsid w:val="00A11FD3"/>
    <w:rsid w:val="00A12649"/>
    <w:rsid w:val="00A12A77"/>
    <w:rsid w:val="00A135F7"/>
    <w:rsid w:val="00A136B6"/>
    <w:rsid w:val="00A140AE"/>
    <w:rsid w:val="00A15056"/>
    <w:rsid w:val="00A15CD0"/>
    <w:rsid w:val="00A15D65"/>
    <w:rsid w:val="00A16353"/>
    <w:rsid w:val="00A1637B"/>
    <w:rsid w:val="00A165F1"/>
    <w:rsid w:val="00A17432"/>
    <w:rsid w:val="00A176FC"/>
    <w:rsid w:val="00A2016E"/>
    <w:rsid w:val="00A203A8"/>
    <w:rsid w:val="00A208E7"/>
    <w:rsid w:val="00A21561"/>
    <w:rsid w:val="00A22259"/>
    <w:rsid w:val="00A2388A"/>
    <w:rsid w:val="00A23B77"/>
    <w:rsid w:val="00A2451C"/>
    <w:rsid w:val="00A24B48"/>
    <w:rsid w:val="00A2575B"/>
    <w:rsid w:val="00A25E85"/>
    <w:rsid w:val="00A26018"/>
    <w:rsid w:val="00A2695E"/>
    <w:rsid w:val="00A272DE"/>
    <w:rsid w:val="00A27552"/>
    <w:rsid w:val="00A27C37"/>
    <w:rsid w:val="00A30900"/>
    <w:rsid w:val="00A310F0"/>
    <w:rsid w:val="00A3146D"/>
    <w:rsid w:val="00A31E96"/>
    <w:rsid w:val="00A325B8"/>
    <w:rsid w:val="00A32D6C"/>
    <w:rsid w:val="00A33348"/>
    <w:rsid w:val="00A33804"/>
    <w:rsid w:val="00A339C6"/>
    <w:rsid w:val="00A339D7"/>
    <w:rsid w:val="00A33DB8"/>
    <w:rsid w:val="00A34836"/>
    <w:rsid w:val="00A349C5"/>
    <w:rsid w:val="00A35D8A"/>
    <w:rsid w:val="00A3605B"/>
    <w:rsid w:val="00A363BD"/>
    <w:rsid w:val="00A3651F"/>
    <w:rsid w:val="00A36523"/>
    <w:rsid w:val="00A36808"/>
    <w:rsid w:val="00A36A30"/>
    <w:rsid w:val="00A36A60"/>
    <w:rsid w:val="00A37B30"/>
    <w:rsid w:val="00A37C38"/>
    <w:rsid w:val="00A40B26"/>
    <w:rsid w:val="00A41174"/>
    <w:rsid w:val="00A421F9"/>
    <w:rsid w:val="00A42324"/>
    <w:rsid w:val="00A42FC9"/>
    <w:rsid w:val="00A435DE"/>
    <w:rsid w:val="00A442C0"/>
    <w:rsid w:val="00A45455"/>
    <w:rsid w:val="00A456E4"/>
    <w:rsid w:val="00A45C2C"/>
    <w:rsid w:val="00A465B5"/>
    <w:rsid w:val="00A46960"/>
    <w:rsid w:val="00A469A2"/>
    <w:rsid w:val="00A46D19"/>
    <w:rsid w:val="00A46DA9"/>
    <w:rsid w:val="00A47022"/>
    <w:rsid w:val="00A51533"/>
    <w:rsid w:val="00A5196A"/>
    <w:rsid w:val="00A51B01"/>
    <w:rsid w:val="00A5212E"/>
    <w:rsid w:val="00A524A5"/>
    <w:rsid w:val="00A5389A"/>
    <w:rsid w:val="00A53D96"/>
    <w:rsid w:val="00A54BBB"/>
    <w:rsid w:val="00A56C0D"/>
    <w:rsid w:val="00A57165"/>
    <w:rsid w:val="00A571AB"/>
    <w:rsid w:val="00A573E7"/>
    <w:rsid w:val="00A574EA"/>
    <w:rsid w:val="00A57A41"/>
    <w:rsid w:val="00A57C1D"/>
    <w:rsid w:val="00A61ABF"/>
    <w:rsid w:val="00A6266E"/>
    <w:rsid w:val="00A6296F"/>
    <w:rsid w:val="00A62F80"/>
    <w:rsid w:val="00A6354C"/>
    <w:rsid w:val="00A63614"/>
    <w:rsid w:val="00A639CC"/>
    <w:rsid w:val="00A64713"/>
    <w:rsid w:val="00A65447"/>
    <w:rsid w:val="00A65CB5"/>
    <w:rsid w:val="00A661F7"/>
    <w:rsid w:val="00A66BA9"/>
    <w:rsid w:val="00A67423"/>
    <w:rsid w:val="00A6792C"/>
    <w:rsid w:val="00A67DCD"/>
    <w:rsid w:val="00A7007C"/>
    <w:rsid w:val="00A705BF"/>
    <w:rsid w:val="00A73005"/>
    <w:rsid w:val="00A730D2"/>
    <w:rsid w:val="00A733AB"/>
    <w:rsid w:val="00A73556"/>
    <w:rsid w:val="00A73C43"/>
    <w:rsid w:val="00A73F83"/>
    <w:rsid w:val="00A740F6"/>
    <w:rsid w:val="00A75047"/>
    <w:rsid w:val="00A75097"/>
    <w:rsid w:val="00A7581C"/>
    <w:rsid w:val="00A75B5F"/>
    <w:rsid w:val="00A75F74"/>
    <w:rsid w:val="00A76254"/>
    <w:rsid w:val="00A765AB"/>
    <w:rsid w:val="00A76D08"/>
    <w:rsid w:val="00A76E17"/>
    <w:rsid w:val="00A772C0"/>
    <w:rsid w:val="00A774AE"/>
    <w:rsid w:val="00A77B28"/>
    <w:rsid w:val="00A77EC1"/>
    <w:rsid w:val="00A81219"/>
    <w:rsid w:val="00A814D8"/>
    <w:rsid w:val="00A81833"/>
    <w:rsid w:val="00A82093"/>
    <w:rsid w:val="00A82406"/>
    <w:rsid w:val="00A827DF"/>
    <w:rsid w:val="00A828B7"/>
    <w:rsid w:val="00A8391F"/>
    <w:rsid w:val="00A839AE"/>
    <w:rsid w:val="00A84666"/>
    <w:rsid w:val="00A869E1"/>
    <w:rsid w:val="00A871BD"/>
    <w:rsid w:val="00A875AD"/>
    <w:rsid w:val="00A87AAA"/>
    <w:rsid w:val="00A87E54"/>
    <w:rsid w:val="00A90B0A"/>
    <w:rsid w:val="00A91158"/>
    <w:rsid w:val="00A9143A"/>
    <w:rsid w:val="00A91AF7"/>
    <w:rsid w:val="00A91FCC"/>
    <w:rsid w:val="00A92993"/>
    <w:rsid w:val="00A92E9B"/>
    <w:rsid w:val="00A94B72"/>
    <w:rsid w:val="00A956FA"/>
    <w:rsid w:val="00A96B02"/>
    <w:rsid w:val="00A97B20"/>
    <w:rsid w:val="00A97D82"/>
    <w:rsid w:val="00A97FE9"/>
    <w:rsid w:val="00AA06D9"/>
    <w:rsid w:val="00AA09A8"/>
    <w:rsid w:val="00AA0AC9"/>
    <w:rsid w:val="00AA1544"/>
    <w:rsid w:val="00AA172B"/>
    <w:rsid w:val="00AA1E00"/>
    <w:rsid w:val="00AA2946"/>
    <w:rsid w:val="00AA2E8C"/>
    <w:rsid w:val="00AA39D3"/>
    <w:rsid w:val="00AA3CEB"/>
    <w:rsid w:val="00AA483C"/>
    <w:rsid w:val="00AA4BE5"/>
    <w:rsid w:val="00AA4DBD"/>
    <w:rsid w:val="00AA596B"/>
    <w:rsid w:val="00AA69C8"/>
    <w:rsid w:val="00AB02A9"/>
    <w:rsid w:val="00AB0504"/>
    <w:rsid w:val="00AB0C06"/>
    <w:rsid w:val="00AB1947"/>
    <w:rsid w:val="00AB1B95"/>
    <w:rsid w:val="00AB1D53"/>
    <w:rsid w:val="00AB258A"/>
    <w:rsid w:val="00AB26F5"/>
    <w:rsid w:val="00AB3250"/>
    <w:rsid w:val="00AB3783"/>
    <w:rsid w:val="00AB39C0"/>
    <w:rsid w:val="00AB3DF0"/>
    <w:rsid w:val="00AB3FD3"/>
    <w:rsid w:val="00AB40E4"/>
    <w:rsid w:val="00AB45B5"/>
    <w:rsid w:val="00AB4F53"/>
    <w:rsid w:val="00AB5178"/>
    <w:rsid w:val="00AB5E70"/>
    <w:rsid w:val="00AB6A43"/>
    <w:rsid w:val="00AB78F0"/>
    <w:rsid w:val="00AB7D14"/>
    <w:rsid w:val="00AB7FBF"/>
    <w:rsid w:val="00AC037D"/>
    <w:rsid w:val="00AC0A23"/>
    <w:rsid w:val="00AC10C1"/>
    <w:rsid w:val="00AC1936"/>
    <w:rsid w:val="00AC1C62"/>
    <w:rsid w:val="00AC1CC9"/>
    <w:rsid w:val="00AC28ED"/>
    <w:rsid w:val="00AC2920"/>
    <w:rsid w:val="00AC2A62"/>
    <w:rsid w:val="00AC2E96"/>
    <w:rsid w:val="00AC35D7"/>
    <w:rsid w:val="00AC4D98"/>
    <w:rsid w:val="00AC4E49"/>
    <w:rsid w:val="00AC622B"/>
    <w:rsid w:val="00AC694F"/>
    <w:rsid w:val="00AC6B1C"/>
    <w:rsid w:val="00AC712F"/>
    <w:rsid w:val="00AC7C28"/>
    <w:rsid w:val="00AC7E9A"/>
    <w:rsid w:val="00AD00BE"/>
    <w:rsid w:val="00AD00F5"/>
    <w:rsid w:val="00AD0180"/>
    <w:rsid w:val="00AD065A"/>
    <w:rsid w:val="00AD08FA"/>
    <w:rsid w:val="00AD13DB"/>
    <w:rsid w:val="00AD14B4"/>
    <w:rsid w:val="00AD2E1D"/>
    <w:rsid w:val="00AD2FAA"/>
    <w:rsid w:val="00AD36AF"/>
    <w:rsid w:val="00AD49B4"/>
    <w:rsid w:val="00AD53C4"/>
    <w:rsid w:val="00AD5AD8"/>
    <w:rsid w:val="00AD6557"/>
    <w:rsid w:val="00AD68CA"/>
    <w:rsid w:val="00AD7688"/>
    <w:rsid w:val="00AD78F2"/>
    <w:rsid w:val="00AD7D63"/>
    <w:rsid w:val="00AE031C"/>
    <w:rsid w:val="00AE06F8"/>
    <w:rsid w:val="00AE086C"/>
    <w:rsid w:val="00AE0EA1"/>
    <w:rsid w:val="00AE1A28"/>
    <w:rsid w:val="00AE1DAA"/>
    <w:rsid w:val="00AE233F"/>
    <w:rsid w:val="00AE2F49"/>
    <w:rsid w:val="00AE3315"/>
    <w:rsid w:val="00AE33CC"/>
    <w:rsid w:val="00AE3FFE"/>
    <w:rsid w:val="00AE470E"/>
    <w:rsid w:val="00AE4799"/>
    <w:rsid w:val="00AE50A9"/>
    <w:rsid w:val="00AE528B"/>
    <w:rsid w:val="00AE5449"/>
    <w:rsid w:val="00AE544B"/>
    <w:rsid w:val="00AE5E32"/>
    <w:rsid w:val="00AE60E0"/>
    <w:rsid w:val="00AE7BB0"/>
    <w:rsid w:val="00AF0497"/>
    <w:rsid w:val="00AF0568"/>
    <w:rsid w:val="00AF0640"/>
    <w:rsid w:val="00AF07CC"/>
    <w:rsid w:val="00AF0A0E"/>
    <w:rsid w:val="00AF0B91"/>
    <w:rsid w:val="00AF1D23"/>
    <w:rsid w:val="00AF2C98"/>
    <w:rsid w:val="00AF2F9C"/>
    <w:rsid w:val="00AF367A"/>
    <w:rsid w:val="00AF3C8B"/>
    <w:rsid w:val="00AF458B"/>
    <w:rsid w:val="00AF5A36"/>
    <w:rsid w:val="00AF5F47"/>
    <w:rsid w:val="00AF6ADF"/>
    <w:rsid w:val="00AF6E51"/>
    <w:rsid w:val="00AF7046"/>
    <w:rsid w:val="00AF74D3"/>
    <w:rsid w:val="00AF7760"/>
    <w:rsid w:val="00AF7C79"/>
    <w:rsid w:val="00B002A1"/>
    <w:rsid w:val="00B01849"/>
    <w:rsid w:val="00B02831"/>
    <w:rsid w:val="00B02D96"/>
    <w:rsid w:val="00B03BD0"/>
    <w:rsid w:val="00B04D1D"/>
    <w:rsid w:val="00B04D26"/>
    <w:rsid w:val="00B0518E"/>
    <w:rsid w:val="00B05282"/>
    <w:rsid w:val="00B056B3"/>
    <w:rsid w:val="00B056E1"/>
    <w:rsid w:val="00B0639D"/>
    <w:rsid w:val="00B06754"/>
    <w:rsid w:val="00B06972"/>
    <w:rsid w:val="00B0739E"/>
    <w:rsid w:val="00B07821"/>
    <w:rsid w:val="00B105A3"/>
    <w:rsid w:val="00B109A3"/>
    <w:rsid w:val="00B10F88"/>
    <w:rsid w:val="00B110C4"/>
    <w:rsid w:val="00B12271"/>
    <w:rsid w:val="00B12972"/>
    <w:rsid w:val="00B12CC4"/>
    <w:rsid w:val="00B13ABD"/>
    <w:rsid w:val="00B13AEE"/>
    <w:rsid w:val="00B13D3D"/>
    <w:rsid w:val="00B13DC0"/>
    <w:rsid w:val="00B13E70"/>
    <w:rsid w:val="00B13FC0"/>
    <w:rsid w:val="00B14098"/>
    <w:rsid w:val="00B144DA"/>
    <w:rsid w:val="00B14BF0"/>
    <w:rsid w:val="00B15A20"/>
    <w:rsid w:val="00B1621A"/>
    <w:rsid w:val="00B16BA1"/>
    <w:rsid w:val="00B16FF5"/>
    <w:rsid w:val="00B17298"/>
    <w:rsid w:val="00B17532"/>
    <w:rsid w:val="00B1761A"/>
    <w:rsid w:val="00B178EC"/>
    <w:rsid w:val="00B2002C"/>
    <w:rsid w:val="00B2099A"/>
    <w:rsid w:val="00B20C18"/>
    <w:rsid w:val="00B2187E"/>
    <w:rsid w:val="00B21FA9"/>
    <w:rsid w:val="00B22B0E"/>
    <w:rsid w:val="00B23902"/>
    <w:rsid w:val="00B2443B"/>
    <w:rsid w:val="00B24570"/>
    <w:rsid w:val="00B249A5"/>
    <w:rsid w:val="00B24B91"/>
    <w:rsid w:val="00B25192"/>
    <w:rsid w:val="00B251E2"/>
    <w:rsid w:val="00B25608"/>
    <w:rsid w:val="00B25F8C"/>
    <w:rsid w:val="00B267AC"/>
    <w:rsid w:val="00B26C6E"/>
    <w:rsid w:val="00B27700"/>
    <w:rsid w:val="00B2792F"/>
    <w:rsid w:val="00B30122"/>
    <w:rsid w:val="00B30299"/>
    <w:rsid w:val="00B33133"/>
    <w:rsid w:val="00B33CF1"/>
    <w:rsid w:val="00B34154"/>
    <w:rsid w:val="00B34377"/>
    <w:rsid w:val="00B34560"/>
    <w:rsid w:val="00B349DC"/>
    <w:rsid w:val="00B3548B"/>
    <w:rsid w:val="00B35B22"/>
    <w:rsid w:val="00B35D09"/>
    <w:rsid w:val="00B36094"/>
    <w:rsid w:val="00B406B5"/>
    <w:rsid w:val="00B407A4"/>
    <w:rsid w:val="00B40B24"/>
    <w:rsid w:val="00B413EE"/>
    <w:rsid w:val="00B41488"/>
    <w:rsid w:val="00B416B9"/>
    <w:rsid w:val="00B42168"/>
    <w:rsid w:val="00B421EC"/>
    <w:rsid w:val="00B4220D"/>
    <w:rsid w:val="00B4225D"/>
    <w:rsid w:val="00B429DD"/>
    <w:rsid w:val="00B42B6C"/>
    <w:rsid w:val="00B434F7"/>
    <w:rsid w:val="00B43C62"/>
    <w:rsid w:val="00B44625"/>
    <w:rsid w:val="00B45AF6"/>
    <w:rsid w:val="00B4603F"/>
    <w:rsid w:val="00B46337"/>
    <w:rsid w:val="00B4645A"/>
    <w:rsid w:val="00B47634"/>
    <w:rsid w:val="00B476E3"/>
    <w:rsid w:val="00B5038C"/>
    <w:rsid w:val="00B50B89"/>
    <w:rsid w:val="00B51160"/>
    <w:rsid w:val="00B514CC"/>
    <w:rsid w:val="00B51529"/>
    <w:rsid w:val="00B5186A"/>
    <w:rsid w:val="00B52195"/>
    <w:rsid w:val="00B53405"/>
    <w:rsid w:val="00B550EA"/>
    <w:rsid w:val="00B55A7B"/>
    <w:rsid w:val="00B5638F"/>
    <w:rsid w:val="00B56891"/>
    <w:rsid w:val="00B578D6"/>
    <w:rsid w:val="00B57E04"/>
    <w:rsid w:val="00B605D6"/>
    <w:rsid w:val="00B60B5C"/>
    <w:rsid w:val="00B60B66"/>
    <w:rsid w:val="00B60E25"/>
    <w:rsid w:val="00B61A4E"/>
    <w:rsid w:val="00B6204B"/>
    <w:rsid w:val="00B624BB"/>
    <w:rsid w:val="00B62802"/>
    <w:rsid w:val="00B6303D"/>
    <w:rsid w:val="00B651D8"/>
    <w:rsid w:val="00B657E1"/>
    <w:rsid w:val="00B66638"/>
    <w:rsid w:val="00B67779"/>
    <w:rsid w:val="00B7034D"/>
    <w:rsid w:val="00B70B6C"/>
    <w:rsid w:val="00B70CC8"/>
    <w:rsid w:val="00B70DBA"/>
    <w:rsid w:val="00B7184C"/>
    <w:rsid w:val="00B71C40"/>
    <w:rsid w:val="00B7209D"/>
    <w:rsid w:val="00B725E0"/>
    <w:rsid w:val="00B72CB7"/>
    <w:rsid w:val="00B72FD7"/>
    <w:rsid w:val="00B732B2"/>
    <w:rsid w:val="00B736CC"/>
    <w:rsid w:val="00B7409B"/>
    <w:rsid w:val="00B744CE"/>
    <w:rsid w:val="00B75029"/>
    <w:rsid w:val="00B752F0"/>
    <w:rsid w:val="00B75798"/>
    <w:rsid w:val="00B75AE2"/>
    <w:rsid w:val="00B75AEE"/>
    <w:rsid w:val="00B761FC"/>
    <w:rsid w:val="00B76789"/>
    <w:rsid w:val="00B76799"/>
    <w:rsid w:val="00B76D27"/>
    <w:rsid w:val="00B76DB1"/>
    <w:rsid w:val="00B7734C"/>
    <w:rsid w:val="00B80824"/>
    <w:rsid w:val="00B8127A"/>
    <w:rsid w:val="00B825CD"/>
    <w:rsid w:val="00B82D64"/>
    <w:rsid w:val="00B832EE"/>
    <w:rsid w:val="00B83942"/>
    <w:rsid w:val="00B83B41"/>
    <w:rsid w:val="00B83F54"/>
    <w:rsid w:val="00B84605"/>
    <w:rsid w:val="00B847F3"/>
    <w:rsid w:val="00B84E8E"/>
    <w:rsid w:val="00B84ECC"/>
    <w:rsid w:val="00B84F85"/>
    <w:rsid w:val="00B85E4B"/>
    <w:rsid w:val="00B8618B"/>
    <w:rsid w:val="00B86D29"/>
    <w:rsid w:val="00B87A4C"/>
    <w:rsid w:val="00B90478"/>
    <w:rsid w:val="00B90F3B"/>
    <w:rsid w:val="00B9230F"/>
    <w:rsid w:val="00B92CE3"/>
    <w:rsid w:val="00B931E6"/>
    <w:rsid w:val="00B93C72"/>
    <w:rsid w:val="00B9447D"/>
    <w:rsid w:val="00B9496A"/>
    <w:rsid w:val="00B94A7A"/>
    <w:rsid w:val="00B94EBD"/>
    <w:rsid w:val="00B95220"/>
    <w:rsid w:val="00B95591"/>
    <w:rsid w:val="00B962CB"/>
    <w:rsid w:val="00B9668E"/>
    <w:rsid w:val="00B96921"/>
    <w:rsid w:val="00B96C4A"/>
    <w:rsid w:val="00B96FC4"/>
    <w:rsid w:val="00B97550"/>
    <w:rsid w:val="00B97B32"/>
    <w:rsid w:val="00B97C0E"/>
    <w:rsid w:val="00BA0341"/>
    <w:rsid w:val="00BA06CA"/>
    <w:rsid w:val="00BA0F18"/>
    <w:rsid w:val="00BA1244"/>
    <w:rsid w:val="00BA13EA"/>
    <w:rsid w:val="00BA146C"/>
    <w:rsid w:val="00BA2DB5"/>
    <w:rsid w:val="00BA2FB6"/>
    <w:rsid w:val="00BA346A"/>
    <w:rsid w:val="00BA3CDF"/>
    <w:rsid w:val="00BA3D7A"/>
    <w:rsid w:val="00BA4156"/>
    <w:rsid w:val="00BA473E"/>
    <w:rsid w:val="00BA503C"/>
    <w:rsid w:val="00BA5657"/>
    <w:rsid w:val="00BA67B1"/>
    <w:rsid w:val="00BA686F"/>
    <w:rsid w:val="00BA6F09"/>
    <w:rsid w:val="00BA792A"/>
    <w:rsid w:val="00BA7D8C"/>
    <w:rsid w:val="00BB0450"/>
    <w:rsid w:val="00BB0BB2"/>
    <w:rsid w:val="00BB0E1B"/>
    <w:rsid w:val="00BB0E69"/>
    <w:rsid w:val="00BB13F9"/>
    <w:rsid w:val="00BB1828"/>
    <w:rsid w:val="00BB1E59"/>
    <w:rsid w:val="00BB23FF"/>
    <w:rsid w:val="00BB2E84"/>
    <w:rsid w:val="00BB3008"/>
    <w:rsid w:val="00BB31A0"/>
    <w:rsid w:val="00BB4440"/>
    <w:rsid w:val="00BB448F"/>
    <w:rsid w:val="00BB4A15"/>
    <w:rsid w:val="00BB5183"/>
    <w:rsid w:val="00BB5285"/>
    <w:rsid w:val="00BB6213"/>
    <w:rsid w:val="00BB75E5"/>
    <w:rsid w:val="00BB7D36"/>
    <w:rsid w:val="00BC0266"/>
    <w:rsid w:val="00BC03E5"/>
    <w:rsid w:val="00BC03E8"/>
    <w:rsid w:val="00BC08CF"/>
    <w:rsid w:val="00BC09A4"/>
    <w:rsid w:val="00BC1C07"/>
    <w:rsid w:val="00BC1DEB"/>
    <w:rsid w:val="00BC2B70"/>
    <w:rsid w:val="00BC2CB3"/>
    <w:rsid w:val="00BC2F1F"/>
    <w:rsid w:val="00BC3C72"/>
    <w:rsid w:val="00BC40F9"/>
    <w:rsid w:val="00BC4E36"/>
    <w:rsid w:val="00BC5161"/>
    <w:rsid w:val="00BC5ADE"/>
    <w:rsid w:val="00BC5E1D"/>
    <w:rsid w:val="00BC72FA"/>
    <w:rsid w:val="00BC73A1"/>
    <w:rsid w:val="00BC7FC8"/>
    <w:rsid w:val="00BD002A"/>
    <w:rsid w:val="00BD03A1"/>
    <w:rsid w:val="00BD0EA9"/>
    <w:rsid w:val="00BD1652"/>
    <w:rsid w:val="00BD1CFF"/>
    <w:rsid w:val="00BD2337"/>
    <w:rsid w:val="00BD30F2"/>
    <w:rsid w:val="00BD354C"/>
    <w:rsid w:val="00BD3BAB"/>
    <w:rsid w:val="00BD4088"/>
    <w:rsid w:val="00BD42C7"/>
    <w:rsid w:val="00BD4476"/>
    <w:rsid w:val="00BD48D7"/>
    <w:rsid w:val="00BD5E73"/>
    <w:rsid w:val="00BD60A6"/>
    <w:rsid w:val="00BD6A5B"/>
    <w:rsid w:val="00BD6C62"/>
    <w:rsid w:val="00BE072C"/>
    <w:rsid w:val="00BE1107"/>
    <w:rsid w:val="00BE1771"/>
    <w:rsid w:val="00BE1CEE"/>
    <w:rsid w:val="00BE1EA3"/>
    <w:rsid w:val="00BE2712"/>
    <w:rsid w:val="00BE2971"/>
    <w:rsid w:val="00BE3370"/>
    <w:rsid w:val="00BE38CB"/>
    <w:rsid w:val="00BE47EE"/>
    <w:rsid w:val="00BE4AEC"/>
    <w:rsid w:val="00BE4B75"/>
    <w:rsid w:val="00BE4F67"/>
    <w:rsid w:val="00BE5317"/>
    <w:rsid w:val="00BE5AB6"/>
    <w:rsid w:val="00BE5CBC"/>
    <w:rsid w:val="00BE6341"/>
    <w:rsid w:val="00BE7185"/>
    <w:rsid w:val="00BE7FEA"/>
    <w:rsid w:val="00BF0548"/>
    <w:rsid w:val="00BF0F10"/>
    <w:rsid w:val="00BF1AA3"/>
    <w:rsid w:val="00BF1B71"/>
    <w:rsid w:val="00BF1DF0"/>
    <w:rsid w:val="00BF304E"/>
    <w:rsid w:val="00BF3B1C"/>
    <w:rsid w:val="00BF3D20"/>
    <w:rsid w:val="00BF45D6"/>
    <w:rsid w:val="00BF4E00"/>
    <w:rsid w:val="00BF5604"/>
    <w:rsid w:val="00BF5A36"/>
    <w:rsid w:val="00BF5A64"/>
    <w:rsid w:val="00BF6BA7"/>
    <w:rsid w:val="00BF6F8F"/>
    <w:rsid w:val="00BF72BE"/>
    <w:rsid w:val="00C00F74"/>
    <w:rsid w:val="00C01456"/>
    <w:rsid w:val="00C01686"/>
    <w:rsid w:val="00C0182F"/>
    <w:rsid w:val="00C01D0D"/>
    <w:rsid w:val="00C01E67"/>
    <w:rsid w:val="00C02155"/>
    <w:rsid w:val="00C028C6"/>
    <w:rsid w:val="00C02940"/>
    <w:rsid w:val="00C0309C"/>
    <w:rsid w:val="00C033CA"/>
    <w:rsid w:val="00C041DB"/>
    <w:rsid w:val="00C0477B"/>
    <w:rsid w:val="00C04F41"/>
    <w:rsid w:val="00C06A02"/>
    <w:rsid w:val="00C074F4"/>
    <w:rsid w:val="00C07F35"/>
    <w:rsid w:val="00C10561"/>
    <w:rsid w:val="00C10EAB"/>
    <w:rsid w:val="00C10ECA"/>
    <w:rsid w:val="00C1265B"/>
    <w:rsid w:val="00C1306F"/>
    <w:rsid w:val="00C133C3"/>
    <w:rsid w:val="00C13E30"/>
    <w:rsid w:val="00C13F3B"/>
    <w:rsid w:val="00C14150"/>
    <w:rsid w:val="00C14B0E"/>
    <w:rsid w:val="00C153D4"/>
    <w:rsid w:val="00C1568E"/>
    <w:rsid w:val="00C160FB"/>
    <w:rsid w:val="00C16DBB"/>
    <w:rsid w:val="00C17687"/>
    <w:rsid w:val="00C178DB"/>
    <w:rsid w:val="00C17F96"/>
    <w:rsid w:val="00C2125E"/>
    <w:rsid w:val="00C2195E"/>
    <w:rsid w:val="00C21E1D"/>
    <w:rsid w:val="00C22081"/>
    <w:rsid w:val="00C22723"/>
    <w:rsid w:val="00C22DD9"/>
    <w:rsid w:val="00C23164"/>
    <w:rsid w:val="00C23E36"/>
    <w:rsid w:val="00C2477B"/>
    <w:rsid w:val="00C249CA"/>
    <w:rsid w:val="00C257D6"/>
    <w:rsid w:val="00C27134"/>
    <w:rsid w:val="00C277C5"/>
    <w:rsid w:val="00C277FC"/>
    <w:rsid w:val="00C27D4B"/>
    <w:rsid w:val="00C27E0A"/>
    <w:rsid w:val="00C307E5"/>
    <w:rsid w:val="00C3115D"/>
    <w:rsid w:val="00C31283"/>
    <w:rsid w:val="00C3129C"/>
    <w:rsid w:val="00C31E6A"/>
    <w:rsid w:val="00C320AD"/>
    <w:rsid w:val="00C3225E"/>
    <w:rsid w:val="00C333D3"/>
    <w:rsid w:val="00C3506F"/>
    <w:rsid w:val="00C355D8"/>
    <w:rsid w:val="00C35845"/>
    <w:rsid w:val="00C358E2"/>
    <w:rsid w:val="00C358EA"/>
    <w:rsid w:val="00C363CC"/>
    <w:rsid w:val="00C36952"/>
    <w:rsid w:val="00C36EB3"/>
    <w:rsid w:val="00C370D4"/>
    <w:rsid w:val="00C37272"/>
    <w:rsid w:val="00C3750D"/>
    <w:rsid w:val="00C375A8"/>
    <w:rsid w:val="00C3789E"/>
    <w:rsid w:val="00C378C9"/>
    <w:rsid w:val="00C378DC"/>
    <w:rsid w:val="00C402C6"/>
    <w:rsid w:val="00C403EE"/>
    <w:rsid w:val="00C40906"/>
    <w:rsid w:val="00C40DCF"/>
    <w:rsid w:val="00C41322"/>
    <w:rsid w:val="00C4136A"/>
    <w:rsid w:val="00C417AB"/>
    <w:rsid w:val="00C41EAB"/>
    <w:rsid w:val="00C420BF"/>
    <w:rsid w:val="00C427BA"/>
    <w:rsid w:val="00C42B53"/>
    <w:rsid w:val="00C42BA8"/>
    <w:rsid w:val="00C433E6"/>
    <w:rsid w:val="00C4382A"/>
    <w:rsid w:val="00C43A5F"/>
    <w:rsid w:val="00C43BF2"/>
    <w:rsid w:val="00C43E26"/>
    <w:rsid w:val="00C44290"/>
    <w:rsid w:val="00C447D5"/>
    <w:rsid w:val="00C449CA"/>
    <w:rsid w:val="00C4563D"/>
    <w:rsid w:val="00C45655"/>
    <w:rsid w:val="00C45BBA"/>
    <w:rsid w:val="00C45C84"/>
    <w:rsid w:val="00C4693D"/>
    <w:rsid w:val="00C46B36"/>
    <w:rsid w:val="00C46BC7"/>
    <w:rsid w:val="00C4744B"/>
    <w:rsid w:val="00C5172B"/>
    <w:rsid w:val="00C52C5E"/>
    <w:rsid w:val="00C52EE1"/>
    <w:rsid w:val="00C534D4"/>
    <w:rsid w:val="00C5364A"/>
    <w:rsid w:val="00C53D42"/>
    <w:rsid w:val="00C54017"/>
    <w:rsid w:val="00C5430A"/>
    <w:rsid w:val="00C54A29"/>
    <w:rsid w:val="00C552D4"/>
    <w:rsid w:val="00C55692"/>
    <w:rsid w:val="00C559DE"/>
    <w:rsid w:val="00C5646A"/>
    <w:rsid w:val="00C564B5"/>
    <w:rsid w:val="00C56C31"/>
    <w:rsid w:val="00C56E9C"/>
    <w:rsid w:val="00C56FEA"/>
    <w:rsid w:val="00C57398"/>
    <w:rsid w:val="00C57A41"/>
    <w:rsid w:val="00C60454"/>
    <w:rsid w:val="00C61939"/>
    <w:rsid w:val="00C62C6B"/>
    <w:rsid w:val="00C62F55"/>
    <w:rsid w:val="00C6365D"/>
    <w:rsid w:val="00C63722"/>
    <w:rsid w:val="00C6439F"/>
    <w:rsid w:val="00C64892"/>
    <w:rsid w:val="00C64A29"/>
    <w:rsid w:val="00C64B20"/>
    <w:rsid w:val="00C66488"/>
    <w:rsid w:val="00C67BE2"/>
    <w:rsid w:val="00C701CA"/>
    <w:rsid w:val="00C70871"/>
    <w:rsid w:val="00C70D08"/>
    <w:rsid w:val="00C716B1"/>
    <w:rsid w:val="00C7249B"/>
    <w:rsid w:val="00C72EBB"/>
    <w:rsid w:val="00C73560"/>
    <w:rsid w:val="00C755AB"/>
    <w:rsid w:val="00C75898"/>
    <w:rsid w:val="00C75A69"/>
    <w:rsid w:val="00C75D12"/>
    <w:rsid w:val="00C765A7"/>
    <w:rsid w:val="00C769FE"/>
    <w:rsid w:val="00C7724C"/>
    <w:rsid w:val="00C7780F"/>
    <w:rsid w:val="00C80270"/>
    <w:rsid w:val="00C8066E"/>
    <w:rsid w:val="00C808B9"/>
    <w:rsid w:val="00C809CB"/>
    <w:rsid w:val="00C8153F"/>
    <w:rsid w:val="00C81642"/>
    <w:rsid w:val="00C81C72"/>
    <w:rsid w:val="00C81DE3"/>
    <w:rsid w:val="00C82F30"/>
    <w:rsid w:val="00C83446"/>
    <w:rsid w:val="00C83F40"/>
    <w:rsid w:val="00C84FD9"/>
    <w:rsid w:val="00C85288"/>
    <w:rsid w:val="00C85389"/>
    <w:rsid w:val="00C85AD5"/>
    <w:rsid w:val="00C8734B"/>
    <w:rsid w:val="00C875A1"/>
    <w:rsid w:val="00C87A09"/>
    <w:rsid w:val="00C87B28"/>
    <w:rsid w:val="00C90C4A"/>
    <w:rsid w:val="00C913EB"/>
    <w:rsid w:val="00C916DE"/>
    <w:rsid w:val="00C93382"/>
    <w:rsid w:val="00C93B49"/>
    <w:rsid w:val="00C941D0"/>
    <w:rsid w:val="00C947AA"/>
    <w:rsid w:val="00C94896"/>
    <w:rsid w:val="00C94B2A"/>
    <w:rsid w:val="00C94CEF"/>
    <w:rsid w:val="00C95167"/>
    <w:rsid w:val="00C9517A"/>
    <w:rsid w:val="00C951BB"/>
    <w:rsid w:val="00C9525B"/>
    <w:rsid w:val="00C95DCA"/>
    <w:rsid w:val="00C96550"/>
    <w:rsid w:val="00C9720A"/>
    <w:rsid w:val="00C9732D"/>
    <w:rsid w:val="00C97417"/>
    <w:rsid w:val="00C97AD1"/>
    <w:rsid w:val="00CA0043"/>
    <w:rsid w:val="00CA0C7E"/>
    <w:rsid w:val="00CA0C8E"/>
    <w:rsid w:val="00CA0D4F"/>
    <w:rsid w:val="00CA10F9"/>
    <w:rsid w:val="00CA156B"/>
    <w:rsid w:val="00CA1656"/>
    <w:rsid w:val="00CA3589"/>
    <w:rsid w:val="00CA35BB"/>
    <w:rsid w:val="00CA37E1"/>
    <w:rsid w:val="00CA3F87"/>
    <w:rsid w:val="00CA40BC"/>
    <w:rsid w:val="00CA48FC"/>
    <w:rsid w:val="00CA4D11"/>
    <w:rsid w:val="00CA5121"/>
    <w:rsid w:val="00CA524D"/>
    <w:rsid w:val="00CA59BF"/>
    <w:rsid w:val="00CA6233"/>
    <w:rsid w:val="00CB0724"/>
    <w:rsid w:val="00CB0C4F"/>
    <w:rsid w:val="00CB1AA2"/>
    <w:rsid w:val="00CB224D"/>
    <w:rsid w:val="00CB2789"/>
    <w:rsid w:val="00CB285D"/>
    <w:rsid w:val="00CB36F5"/>
    <w:rsid w:val="00CB3E14"/>
    <w:rsid w:val="00CB3FAC"/>
    <w:rsid w:val="00CB41E1"/>
    <w:rsid w:val="00CB424C"/>
    <w:rsid w:val="00CB440F"/>
    <w:rsid w:val="00CB49ED"/>
    <w:rsid w:val="00CB5258"/>
    <w:rsid w:val="00CB5B8A"/>
    <w:rsid w:val="00CB6647"/>
    <w:rsid w:val="00CB6B03"/>
    <w:rsid w:val="00CB7495"/>
    <w:rsid w:val="00CC0202"/>
    <w:rsid w:val="00CC10F7"/>
    <w:rsid w:val="00CC190C"/>
    <w:rsid w:val="00CC211D"/>
    <w:rsid w:val="00CC2318"/>
    <w:rsid w:val="00CC24D5"/>
    <w:rsid w:val="00CC2DB2"/>
    <w:rsid w:val="00CC36B3"/>
    <w:rsid w:val="00CC37B7"/>
    <w:rsid w:val="00CC3F92"/>
    <w:rsid w:val="00CC4032"/>
    <w:rsid w:val="00CC48C8"/>
    <w:rsid w:val="00CC5387"/>
    <w:rsid w:val="00CC5725"/>
    <w:rsid w:val="00CC5B1E"/>
    <w:rsid w:val="00CC5D2C"/>
    <w:rsid w:val="00CC5F47"/>
    <w:rsid w:val="00CC6B86"/>
    <w:rsid w:val="00CC7130"/>
    <w:rsid w:val="00CC7174"/>
    <w:rsid w:val="00CC741E"/>
    <w:rsid w:val="00CD0740"/>
    <w:rsid w:val="00CD20C5"/>
    <w:rsid w:val="00CD3368"/>
    <w:rsid w:val="00CD38EC"/>
    <w:rsid w:val="00CD390B"/>
    <w:rsid w:val="00CD3A6E"/>
    <w:rsid w:val="00CD46EB"/>
    <w:rsid w:val="00CD4BA0"/>
    <w:rsid w:val="00CD59D4"/>
    <w:rsid w:val="00CD5B03"/>
    <w:rsid w:val="00CD611B"/>
    <w:rsid w:val="00CD7B99"/>
    <w:rsid w:val="00CE02CD"/>
    <w:rsid w:val="00CE0A70"/>
    <w:rsid w:val="00CE1191"/>
    <w:rsid w:val="00CE19E3"/>
    <w:rsid w:val="00CE2A6E"/>
    <w:rsid w:val="00CE4988"/>
    <w:rsid w:val="00CE5813"/>
    <w:rsid w:val="00CE5B36"/>
    <w:rsid w:val="00CE5F42"/>
    <w:rsid w:val="00CE5FFB"/>
    <w:rsid w:val="00CE6528"/>
    <w:rsid w:val="00CE6C10"/>
    <w:rsid w:val="00CE6FBE"/>
    <w:rsid w:val="00CE6FFD"/>
    <w:rsid w:val="00CF0196"/>
    <w:rsid w:val="00CF02F7"/>
    <w:rsid w:val="00CF0599"/>
    <w:rsid w:val="00CF0B58"/>
    <w:rsid w:val="00CF0DB9"/>
    <w:rsid w:val="00CF11C4"/>
    <w:rsid w:val="00CF1A95"/>
    <w:rsid w:val="00CF1DBB"/>
    <w:rsid w:val="00CF1F29"/>
    <w:rsid w:val="00CF24FE"/>
    <w:rsid w:val="00CF264A"/>
    <w:rsid w:val="00CF279F"/>
    <w:rsid w:val="00CF2DF2"/>
    <w:rsid w:val="00CF35CA"/>
    <w:rsid w:val="00CF367B"/>
    <w:rsid w:val="00CF38B0"/>
    <w:rsid w:val="00CF3A88"/>
    <w:rsid w:val="00CF4F02"/>
    <w:rsid w:val="00CF5A98"/>
    <w:rsid w:val="00CF5B03"/>
    <w:rsid w:val="00CF6052"/>
    <w:rsid w:val="00CF6CA9"/>
    <w:rsid w:val="00CF6ECA"/>
    <w:rsid w:val="00CF7353"/>
    <w:rsid w:val="00CF7E5B"/>
    <w:rsid w:val="00D0124F"/>
    <w:rsid w:val="00D0190A"/>
    <w:rsid w:val="00D01956"/>
    <w:rsid w:val="00D02AD9"/>
    <w:rsid w:val="00D02F5C"/>
    <w:rsid w:val="00D03798"/>
    <w:rsid w:val="00D03E64"/>
    <w:rsid w:val="00D03FE4"/>
    <w:rsid w:val="00D04249"/>
    <w:rsid w:val="00D045F5"/>
    <w:rsid w:val="00D048A0"/>
    <w:rsid w:val="00D05EE5"/>
    <w:rsid w:val="00D061B1"/>
    <w:rsid w:val="00D06D3E"/>
    <w:rsid w:val="00D07FE5"/>
    <w:rsid w:val="00D10797"/>
    <w:rsid w:val="00D11085"/>
    <w:rsid w:val="00D11A6D"/>
    <w:rsid w:val="00D12544"/>
    <w:rsid w:val="00D14217"/>
    <w:rsid w:val="00D143B2"/>
    <w:rsid w:val="00D15EF9"/>
    <w:rsid w:val="00D16030"/>
    <w:rsid w:val="00D166FD"/>
    <w:rsid w:val="00D171A6"/>
    <w:rsid w:val="00D174AF"/>
    <w:rsid w:val="00D175C3"/>
    <w:rsid w:val="00D1793B"/>
    <w:rsid w:val="00D2073E"/>
    <w:rsid w:val="00D21E64"/>
    <w:rsid w:val="00D22010"/>
    <w:rsid w:val="00D2201E"/>
    <w:rsid w:val="00D221A0"/>
    <w:rsid w:val="00D223EC"/>
    <w:rsid w:val="00D224F0"/>
    <w:rsid w:val="00D226D4"/>
    <w:rsid w:val="00D22954"/>
    <w:rsid w:val="00D22E25"/>
    <w:rsid w:val="00D22EF3"/>
    <w:rsid w:val="00D23371"/>
    <w:rsid w:val="00D237C3"/>
    <w:rsid w:val="00D23912"/>
    <w:rsid w:val="00D23D8A"/>
    <w:rsid w:val="00D24059"/>
    <w:rsid w:val="00D259B6"/>
    <w:rsid w:val="00D25F4C"/>
    <w:rsid w:val="00D260CF"/>
    <w:rsid w:val="00D266C9"/>
    <w:rsid w:val="00D26801"/>
    <w:rsid w:val="00D274EF"/>
    <w:rsid w:val="00D30778"/>
    <w:rsid w:val="00D30C24"/>
    <w:rsid w:val="00D30CED"/>
    <w:rsid w:val="00D32A43"/>
    <w:rsid w:val="00D33497"/>
    <w:rsid w:val="00D334BD"/>
    <w:rsid w:val="00D33BD2"/>
    <w:rsid w:val="00D34F69"/>
    <w:rsid w:val="00D3562B"/>
    <w:rsid w:val="00D36CD5"/>
    <w:rsid w:val="00D36F05"/>
    <w:rsid w:val="00D40B11"/>
    <w:rsid w:val="00D40BCE"/>
    <w:rsid w:val="00D4167B"/>
    <w:rsid w:val="00D41745"/>
    <w:rsid w:val="00D41D46"/>
    <w:rsid w:val="00D42756"/>
    <w:rsid w:val="00D4284F"/>
    <w:rsid w:val="00D439AF"/>
    <w:rsid w:val="00D441DF"/>
    <w:rsid w:val="00D44441"/>
    <w:rsid w:val="00D4444C"/>
    <w:rsid w:val="00D4494D"/>
    <w:rsid w:val="00D45453"/>
    <w:rsid w:val="00D456D5"/>
    <w:rsid w:val="00D45980"/>
    <w:rsid w:val="00D460F3"/>
    <w:rsid w:val="00D462A7"/>
    <w:rsid w:val="00D465CD"/>
    <w:rsid w:val="00D4797D"/>
    <w:rsid w:val="00D5010B"/>
    <w:rsid w:val="00D502EE"/>
    <w:rsid w:val="00D503BD"/>
    <w:rsid w:val="00D50879"/>
    <w:rsid w:val="00D50AE1"/>
    <w:rsid w:val="00D5184F"/>
    <w:rsid w:val="00D5199A"/>
    <w:rsid w:val="00D52ACB"/>
    <w:rsid w:val="00D52F4A"/>
    <w:rsid w:val="00D52F60"/>
    <w:rsid w:val="00D5476C"/>
    <w:rsid w:val="00D55D92"/>
    <w:rsid w:val="00D56491"/>
    <w:rsid w:val="00D56A22"/>
    <w:rsid w:val="00D56AF2"/>
    <w:rsid w:val="00D57D97"/>
    <w:rsid w:val="00D60996"/>
    <w:rsid w:val="00D61418"/>
    <w:rsid w:val="00D627BC"/>
    <w:rsid w:val="00D62A1C"/>
    <w:rsid w:val="00D62B53"/>
    <w:rsid w:val="00D635A6"/>
    <w:rsid w:val="00D636AB"/>
    <w:rsid w:val="00D63A4E"/>
    <w:rsid w:val="00D63CD9"/>
    <w:rsid w:val="00D64AB8"/>
    <w:rsid w:val="00D64E53"/>
    <w:rsid w:val="00D653EF"/>
    <w:rsid w:val="00D65663"/>
    <w:rsid w:val="00D66586"/>
    <w:rsid w:val="00D667C4"/>
    <w:rsid w:val="00D67499"/>
    <w:rsid w:val="00D6759C"/>
    <w:rsid w:val="00D67F3B"/>
    <w:rsid w:val="00D704D0"/>
    <w:rsid w:val="00D70AAD"/>
    <w:rsid w:val="00D71140"/>
    <w:rsid w:val="00D71E9E"/>
    <w:rsid w:val="00D747EC"/>
    <w:rsid w:val="00D74915"/>
    <w:rsid w:val="00D74D85"/>
    <w:rsid w:val="00D74EF6"/>
    <w:rsid w:val="00D75090"/>
    <w:rsid w:val="00D7548C"/>
    <w:rsid w:val="00D75DA3"/>
    <w:rsid w:val="00D76D4E"/>
    <w:rsid w:val="00D77154"/>
    <w:rsid w:val="00D8046C"/>
    <w:rsid w:val="00D81676"/>
    <w:rsid w:val="00D83B7B"/>
    <w:rsid w:val="00D847EC"/>
    <w:rsid w:val="00D855C3"/>
    <w:rsid w:val="00D87ED2"/>
    <w:rsid w:val="00D9000B"/>
    <w:rsid w:val="00D90409"/>
    <w:rsid w:val="00D9062C"/>
    <w:rsid w:val="00D908DA"/>
    <w:rsid w:val="00D90932"/>
    <w:rsid w:val="00D90F93"/>
    <w:rsid w:val="00D9118C"/>
    <w:rsid w:val="00D916B1"/>
    <w:rsid w:val="00D91C0C"/>
    <w:rsid w:val="00D92851"/>
    <w:rsid w:val="00D9318F"/>
    <w:rsid w:val="00D93357"/>
    <w:rsid w:val="00D943BB"/>
    <w:rsid w:val="00D94606"/>
    <w:rsid w:val="00D94A39"/>
    <w:rsid w:val="00D94FC9"/>
    <w:rsid w:val="00D95476"/>
    <w:rsid w:val="00D95799"/>
    <w:rsid w:val="00D963BA"/>
    <w:rsid w:val="00D969F6"/>
    <w:rsid w:val="00D96CDD"/>
    <w:rsid w:val="00D96E9C"/>
    <w:rsid w:val="00D971EC"/>
    <w:rsid w:val="00D972F2"/>
    <w:rsid w:val="00D974E0"/>
    <w:rsid w:val="00D97AD9"/>
    <w:rsid w:val="00DA0522"/>
    <w:rsid w:val="00DA078C"/>
    <w:rsid w:val="00DA0936"/>
    <w:rsid w:val="00DA0A0B"/>
    <w:rsid w:val="00DA0B2B"/>
    <w:rsid w:val="00DA0BE7"/>
    <w:rsid w:val="00DA18D6"/>
    <w:rsid w:val="00DA1B66"/>
    <w:rsid w:val="00DA2BB6"/>
    <w:rsid w:val="00DA2DB1"/>
    <w:rsid w:val="00DA323E"/>
    <w:rsid w:val="00DA3B83"/>
    <w:rsid w:val="00DA3D39"/>
    <w:rsid w:val="00DA4464"/>
    <w:rsid w:val="00DA7D26"/>
    <w:rsid w:val="00DB06FF"/>
    <w:rsid w:val="00DB080A"/>
    <w:rsid w:val="00DB0F52"/>
    <w:rsid w:val="00DB1120"/>
    <w:rsid w:val="00DB1898"/>
    <w:rsid w:val="00DB1B94"/>
    <w:rsid w:val="00DB1E40"/>
    <w:rsid w:val="00DB245A"/>
    <w:rsid w:val="00DB26A7"/>
    <w:rsid w:val="00DB285D"/>
    <w:rsid w:val="00DB2DDA"/>
    <w:rsid w:val="00DB3885"/>
    <w:rsid w:val="00DB39A9"/>
    <w:rsid w:val="00DB407B"/>
    <w:rsid w:val="00DB430D"/>
    <w:rsid w:val="00DB498C"/>
    <w:rsid w:val="00DB4B25"/>
    <w:rsid w:val="00DB4B9F"/>
    <w:rsid w:val="00DB51B7"/>
    <w:rsid w:val="00DB5237"/>
    <w:rsid w:val="00DB5839"/>
    <w:rsid w:val="00DB5D25"/>
    <w:rsid w:val="00DB5FD4"/>
    <w:rsid w:val="00DB70A4"/>
    <w:rsid w:val="00DC07C2"/>
    <w:rsid w:val="00DC1908"/>
    <w:rsid w:val="00DC28F0"/>
    <w:rsid w:val="00DC2944"/>
    <w:rsid w:val="00DC367C"/>
    <w:rsid w:val="00DC3AA4"/>
    <w:rsid w:val="00DC479A"/>
    <w:rsid w:val="00DC48BA"/>
    <w:rsid w:val="00DC4A63"/>
    <w:rsid w:val="00DC4C54"/>
    <w:rsid w:val="00DC5126"/>
    <w:rsid w:val="00DC5887"/>
    <w:rsid w:val="00DC6591"/>
    <w:rsid w:val="00DC667F"/>
    <w:rsid w:val="00DC7376"/>
    <w:rsid w:val="00DC7572"/>
    <w:rsid w:val="00DC77D7"/>
    <w:rsid w:val="00DD084C"/>
    <w:rsid w:val="00DD093B"/>
    <w:rsid w:val="00DD0C3B"/>
    <w:rsid w:val="00DD14C2"/>
    <w:rsid w:val="00DD157A"/>
    <w:rsid w:val="00DD1A1D"/>
    <w:rsid w:val="00DD1B91"/>
    <w:rsid w:val="00DD1F1E"/>
    <w:rsid w:val="00DD39D7"/>
    <w:rsid w:val="00DD44D9"/>
    <w:rsid w:val="00DD454D"/>
    <w:rsid w:val="00DD49C1"/>
    <w:rsid w:val="00DD4A84"/>
    <w:rsid w:val="00DD5610"/>
    <w:rsid w:val="00DD5C2C"/>
    <w:rsid w:val="00DD5D3C"/>
    <w:rsid w:val="00DD6D7B"/>
    <w:rsid w:val="00DD6DBA"/>
    <w:rsid w:val="00DD6F79"/>
    <w:rsid w:val="00DD758A"/>
    <w:rsid w:val="00DD7881"/>
    <w:rsid w:val="00DD7FDB"/>
    <w:rsid w:val="00DE04EA"/>
    <w:rsid w:val="00DE0D72"/>
    <w:rsid w:val="00DE0F6F"/>
    <w:rsid w:val="00DE16F2"/>
    <w:rsid w:val="00DE3A9A"/>
    <w:rsid w:val="00DE3DC5"/>
    <w:rsid w:val="00DE4F6E"/>
    <w:rsid w:val="00DE5229"/>
    <w:rsid w:val="00DE53F9"/>
    <w:rsid w:val="00DE5762"/>
    <w:rsid w:val="00DE5978"/>
    <w:rsid w:val="00DE5CA0"/>
    <w:rsid w:val="00DE65BA"/>
    <w:rsid w:val="00DE67C7"/>
    <w:rsid w:val="00DE796A"/>
    <w:rsid w:val="00DE7B96"/>
    <w:rsid w:val="00DF13E2"/>
    <w:rsid w:val="00DF24B4"/>
    <w:rsid w:val="00DF27B0"/>
    <w:rsid w:val="00DF27B4"/>
    <w:rsid w:val="00DF27B5"/>
    <w:rsid w:val="00DF3958"/>
    <w:rsid w:val="00DF3FBE"/>
    <w:rsid w:val="00DF433E"/>
    <w:rsid w:val="00DF4972"/>
    <w:rsid w:val="00DF4CBF"/>
    <w:rsid w:val="00DF51D4"/>
    <w:rsid w:val="00DF5972"/>
    <w:rsid w:val="00DF5ACC"/>
    <w:rsid w:val="00DF5E94"/>
    <w:rsid w:val="00DF64D9"/>
    <w:rsid w:val="00DF6639"/>
    <w:rsid w:val="00DF6D75"/>
    <w:rsid w:val="00DF6DFB"/>
    <w:rsid w:val="00DF7251"/>
    <w:rsid w:val="00DF7F30"/>
    <w:rsid w:val="00E00B55"/>
    <w:rsid w:val="00E00BDA"/>
    <w:rsid w:val="00E019EE"/>
    <w:rsid w:val="00E01D1E"/>
    <w:rsid w:val="00E0203E"/>
    <w:rsid w:val="00E02195"/>
    <w:rsid w:val="00E02312"/>
    <w:rsid w:val="00E03183"/>
    <w:rsid w:val="00E033A2"/>
    <w:rsid w:val="00E03B81"/>
    <w:rsid w:val="00E0431F"/>
    <w:rsid w:val="00E0437D"/>
    <w:rsid w:val="00E04592"/>
    <w:rsid w:val="00E04625"/>
    <w:rsid w:val="00E04FE8"/>
    <w:rsid w:val="00E052C0"/>
    <w:rsid w:val="00E060B3"/>
    <w:rsid w:val="00E0662A"/>
    <w:rsid w:val="00E072A4"/>
    <w:rsid w:val="00E075AD"/>
    <w:rsid w:val="00E078C9"/>
    <w:rsid w:val="00E07D6F"/>
    <w:rsid w:val="00E10546"/>
    <w:rsid w:val="00E10563"/>
    <w:rsid w:val="00E106BB"/>
    <w:rsid w:val="00E10BC8"/>
    <w:rsid w:val="00E116F3"/>
    <w:rsid w:val="00E11ACD"/>
    <w:rsid w:val="00E11FA5"/>
    <w:rsid w:val="00E12989"/>
    <w:rsid w:val="00E12B5E"/>
    <w:rsid w:val="00E13284"/>
    <w:rsid w:val="00E13826"/>
    <w:rsid w:val="00E13865"/>
    <w:rsid w:val="00E13ACB"/>
    <w:rsid w:val="00E13FBA"/>
    <w:rsid w:val="00E15750"/>
    <w:rsid w:val="00E15B8F"/>
    <w:rsid w:val="00E161CA"/>
    <w:rsid w:val="00E1678B"/>
    <w:rsid w:val="00E173E6"/>
    <w:rsid w:val="00E17F7D"/>
    <w:rsid w:val="00E2021F"/>
    <w:rsid w:val="00E20799"/>
    <w:rsid w:val="00E20E16"/>
    <w:rsid w:val="00E2121D"/>
    <w:rsid w:val="00E213F1"/>
    <w:rsid w:val="00E214B3"/>
    <w:rsid w:val="00E21DE5"/>
    <w:rsid w:val="00E21ED7"/>
    <w:rsid w:val="00E21FE7"/>
    <w:rsid w:val="00E2219A"/>
    <w:rsid w:val="00E2243A"/>
    <w:rsid w:val="00E22482"/>
    <w:rsid w:val="00E240C2"/>
    <w:rsid w:val="00E246BD"/>
    <w:rsid w:val="00E2470E"/>
    <w:rsid w:val="00E248DA"/>
    <w:rsid w:val="00E25A28"/>
    <w:rsid w:val="00E25C91"/>
    <w:rsid w:val="00E2610D"/>
    <w:rsid w:val="00E26200"/>
    <w:rsid w:val="00E26220"/>
    <w:rsid w:val="00E266B7"/>
    <w:rsid w:val="00E26DC3"/>
    <w:rsid w:val="00E26FD4"/>
    <w:rsid w:val="00E2771F"/>
    <w:rsid w:val="00E2790D"/>
    <w:rsid w:val="00E27BC5"/>
    <w:rsid w:val="00E27E73"/>
    <w:rsid w:val="00E302E5"/>
    <w:rsid w:val="00E30419"/>
    <w:rsid w:val="00E31F18"/>
    <w:rsid w:val="00E320E3"/>
    <w:rsid w:val="00E32144"/>
    <w:rsid w:val="00E32220"/>
    <w:rsid w:val="00E3258F"/>
    <w:rsid w:val="00E33147"/>
    <w:rsid w:val="00E33478"/>
    <w:rsid w:val="00E33808"/>
    <w:rsid w:val="00E339DC"/>
    <w:rsid w:val="00E3473A"/>
    <w:rsid w:val="00E3703E"/>
    <w:rsid w:val="00E378D9"/>
    <w:rsid w:val="00E37FE2"/>
    <w:rsid w:val="00E40262"/>
    <w:rsid w:val="00E41889"/>
    <w:rsid w:val="00E41E52"/>
    <w:rsid w:val="00E429B3"/>
    <w:rsid w:val="00E42AC4"/>
    <w:rsid w:val="00E43719"/>
    <w:rsid w:val="00E444E6"/>
    <w:rsid w:val="00E44647"/>
    <w:rsid w:val="00E4479E"/>
    <w:rsid w:val="00E459B3"/>
    <w:rsid w:val="00E46107"/>
    <w:rsid w:val="00E46B82"/>
    <w:rsid w:val="00E4733B"/>
    <w:rsid w:val="00E47773"/>
    <w:rsid w:val="00E478EC"/>
    <w:rsid w:val="00E47B65"/>
    <w:rsid w:val="00E503B5"/>
    <w:rsid w:val="00E5047E"/>
    <w:rsid w:val="00E50AD5"/>
    <w:rsid w:val="00E50B4F"/>
    <w:rsid w:val="00E50CF8"/>
    <w:rsid w:val="00E51126"/>
    <w:rsid w:val="00E518CD"/>
    <w:rsid w:val="00E52121"/>
    <w:rsid w:val="00E52333"/>
    <w:rsid w:val="00E52A59"/>
    <w:rsid w:val="00E53459"/>
    <w:rsid w:val="00E53B0A"/>
    <w:rsid w:val="00E5495D"/>
    <w:rsid w:val="00E55102"/>
    <w:rsid w:val="00E552AE"/>
    <w:rsid w:val="00E55935"/>
    <w:rsid w:val="00E571B3"/>
    <w:rsid w:val="00E57320"/>
    <w:rsid w:val="00E573AB"/>
    <w:rsid w:val="00E57612"/>
    <w:rsid w:val="00E60903"/>
    <w:rsid w:val="00E609C5"/>
    <w:rsid w:val="00E61C7E"/>
    <w:rsid w:val="00E62872"/>
    <w:rsid w:val="00E64605"/>
    <w:rsid w:val="00E65359"/>
    <w:rsid w:val="00E66ED6"/>
    <w:rsid w:val="00E672A0"/>
    <w:rsid w:val="00E673B9"/>
    <w:rsid w:val="00E676F0"/>
    <w:rsid w:val="00E70156"/>
    <w:rsid w:val="00E702A1"/>
    <w:rsid w:val="00E702EE"/>
    <w:rsid w:val="00E70860"/>
    <w:rsid w:val="00E70DA2"/>
    <w:rsid w:val="00E710D0"/>
    <w:rsid w:val="00E71B13"/>
    <w:rsid w:val="00E72498"/>
    <w:rsid w:val="00E72BEB"/>
    <w:rsid w:val="00E73254"/>
    <w:rsid w:val="00E74704"/>
    <w:rsid w:val="00E7488F"/>
    <w:rsid w:val="00E74E8C"/>
    <w:rsid w:val="00E74EC8"/>
    <w:rsid w:val="00E7505E"/>
    <w:rsid w:val="00E752B8"/>
    <w:rsid w:val="00E757AE"/>
    <w:rsid w:val="00E769B9"/>
    <w:rsid w:val="00E770F0"/>
    <w:rsid w:val="00E77860"/>
    <w:rsid w:val="00E80878"/>
    <w:rsid w:val="00E80DD7"/>
    <w:rsid w:val="00E80F96"/>
    <w:rsid w:val="00E8140C"/>
    <w:rsid w:val="00E8172F"/>
    <w:rsid w:val="00E81E91"/>
    <w:rsid w:val="00E82389"/>
    <w:rsid w:val="00E82721"/>
    <w:rsid w:val="00E82AA8"/>
    <w:rsid w:val="00E82C47"/>
    <w:rsid w:val="00E83DFA"/>
    <w:rsid w:val="00E85953"/>
    <w:rsid w:val="00E85A9C"/>
    <w:rsid w:val="00E85B21"/>
    <w:rsid w:val="00E85D72"/>
    <w:rsid w:val="00E8795D"/>
    <w:rsid w:val="00E87C30"/>
    <w:rsid w:val="00E87FB5"/>
    <w:rsid w:val="00E903A4"/>
    <w:rsid w:val="00E90C9C"/>
    <w:rsid w:val="00E91A55"/>
    <w:rsid w:val="00E923EC"/>
    <w:rsid w:val="00E92B6A"/>
    <w:rsid w:val="00E9327A"/>
    <w:rsid w:val="00E939B4"/>
    <w:rsid w:val="00E93BC5"/>
    <w:rsid w:val="00E93D9F"/>
    <w:rsid w:val="00E9421A"/>
    <w:rsid w:val="00E95223"/>
    <w:rsid w:val="00E95A89"/>
    <w:rsid w:val="00E95CD5"/>
    <w:rsid w:val="00E96485"/>
    <w:rsid w:val="00E968F2"/>
    <w:rsid w:val="00E96CBC"/>
    <w:rsid w:val="00E96EF4"/>
    <w:rsid w:val="00E974E4"/>
    <w:rsid w:val="00E9765F"/>
    <w:rsid w:val="00EA03AF"/>
    <w:rsid w:val="00EA040D"/>
    <w:rsid w:val="00EA0ABB"/>
    <w:rsid w:val="00EA11A9"/>
    <w:rsid w:val="00EA1570"/>
    <w:rsid w:val="00EA1FEB"/>
    <w:rsid w:val="00EA23CD"/>
    <w:rsid w:val="00EA313E"/>
    <w:rsid w:val="00EA380D"/>
    <w:rsid w:val="00EA3866"/>
    <w:rsid w:val="00EA431D"/>
    <w:rsid w:val="00EA4868"/>
    <w:rsid w:val="00EA5955"/>
    <w:rsid w:val="00EA5A9A"/>
    <w:rsid w:val="00EA65EE"/>
    <w:rsid w:val="00EA6693"/>
    <w:rsid w:val="00EA6B0B"/>
    <w:rsid w:val="00EA739F"/>
    <w:rsid w:val="00EB0C44"/>
    <w:rsid w:val="00EB13F1"/>
    <w:rsid w:val="00EB3E43"/>
    <w:rsid w:val="00EB3E69"/>
    <w:rsid w:val="00EB49B3"/>
    <w:rsid w:val="00EB515A"/>
    <w:rsid w:val="00EB5944"/>
    <w:rsid w:val="00EB5E28"/>
    <w:rsid w:val="00EB66D6"/>
    <w:rsid w:val="00EB66DB"/>
    <w:rsid w:val="00EB77AF"/>
    <w:rsid w:val="00EC0B97"/>
    <w:rsid w:val="00EC1041"/>
    <w:rsid w:val="00EC1415"/>
    <w:rsid w:val="00EC14E4"/>
    <w:rsid w:val="00EC1A16"/>
    <w:rsid w:val="00EC2ACA"/>
    <w:rsid w:val="00EC2D04"/>
    <w:rsid w:val="00EC30D8"/>
    <w:rsid w:val="00EC37B5"/>
    <w:rsid w:val="00EC3CA1"/>
    <w:rsid w:val="00EC4F10"/>
    <w:rsid w:val="00EC5A13"/>
    <w:rsid w:val="00EC5F89"/>
    <w:rsid w:val="00EC62C9"/>
    <w:rsid w:val="00EC63FD"/>
    <w:rsid w:val="00EC64F5"/>
    <w:rsid w:val="00EC7064"/>
    <w:rsid w:val="00EC7359"/>
    <w:rsid w:val="00EC785F"/>
    <w:rsid w:val="00EC788F"/>
    <w:rsid w:val="00EC7D21"/>
    <w:rsid w:val="00EC7E3A"/>
    <w:rsid w:val="00ED0C4A"/>
    <w:rsid w:val="00ED221B"/>
    <w:rsid w:val="00ED25EE"/>
    <w:rsid w:val="00ED2A61"/>
    <w:rsid w:val="00ED2F32"/>
    <w:rsid w:val="00ED3FE1"/>
    <w:rsid w:val="00ED419E"/>
    <w:rsid w:val="00ED4248"/>
    <w:rsid w:val="00ED4C84"/>
    <w:rsid w:val="00ED4D69"/>
    <w:rsid w:val="00ED51D3"/>
    <w:rsid w:val="00ED5399"/>
    <w:rsid w:val="00ED5CA3"/>
    <w:rsid w:val="00ED638C"/>
    <w:rsid w:val="00ED666C"/>
    <w:rsid w:val="00ED6CC8"/>
    <w:rsid w:val="00ED6EBF"/>
    <w:rsid w:val="00ED7359"/>
    <w:rsid w:val="00ED763B"/>
    <w:rsid w:val="00ED7668"/>
    <w:rsid w:val="00EE0011"/>
    <w:rsid w:val="00EE0194"/>
    <w:rsid w:val="00EE0852"/>
    <w:rsid w:val="00EE093D"/>
    <w:rsid w:val="00EE104F"/>
    <w:rsid w:val="00EE223B"/>
    <w:rsid w:val="00EE327E"/>
    <w:rsid w:val="00EE3B5A"/>
    <w:rsid w:val="00EE5075"/>
    <w:rsid w:val="00EE66E2"/>
    <w:rsid w:val="00EE77DA"/>
    <w:rsid w:val="00EE79B9"/>
    <w:rsid w:val="00EF1BDB"/>
    <w:rsid w:val="00EF2F9F"/>
    <w:rsid w:val="00EF346E"/>
    <w:rsid w:val="00EF3650"/>
    <w:rsid w:val="00EF42D8"/>
    <w:rsid w:val="00EF4EFE"/>
    <w:rsid w:val="00EF5117"/>
    <w:rsid w:val="00EF5A9C"/>
    <w:rsid w:val="00EF6D09"/>
    <w:rsid w:val="00EF7585"/>
    <w:rsid w:val="00EF7CEB"/>
    <w:rsid w:val="00F009BF"/>
    <w:rsid w:val="00F01015"/>
    <w:rsid w:val="00F01320"/>
    <w:rsid w:val="00F01E80"/>
    <w:rsid w:val="00F027DF"/>
    <w:rsid w:val="00F02BF5"/>
    <w:rsid w:val="00F030F8"/>
    <w:rsid w:val="00F031BE"/>
    <w:rsid w:val="00F034EA"/>
    <w:rsid w:val="00F0364B"/>
    <w:rsid w:val="00F04065"/>
    <w:rsid w:val="00F05AB0"/>
    <w:rsid w:val="00F05B91"/>
    <w:rsid w:val="00F05D2E"/>
    <w:rsid w:val="00F067C8"/>
    <w:rsid w:val="00F07078"/>
    <w:rsid w:val="00F075C4"/>
    <w:rsid w:val="00F10064"/>
    <w:rsid w:val="00F1016F"/>
    <w:rsid w:val="00F1155A"/>
    <w:rsid w:val="00F11DD3"/>
    <w:rsid w:val="00F120CD"/>
    <w:rsid w:val="00F12B02"/>
    <w:rsid w:val="00F12FF6"/>
    <w:rsid w:val="00F1464E"/>
    <w:rsid w:val="00F14B84"/>
    <w:rsid w:val="00F14C94"/>
    <w:rsid w:val="00F15C7E"/>
    <w:rsid w:val="00F15CFA"/>
    <w:rsid w:val="00F15D58"/>
    <w:rsid w:val="00F1612A"/>
    <w:rsid w:val="00F1644E"/>
    <w:rsid w:val="00F16628"/>
    <w:rsid w:val="00F16957"/>
    <w:rsid w:val="00F16C0F"/>
    <w:rsid w:val="00F16C17"/>
    <w:rsid w:val="00F16DFE"/>
    <w:rsid w:val="00F16ECF"/>
    <w:rsid w:val="00F1749F"/>
    <w:rsid w:val="00F17A62"/>
    <w:rsid w:val="00F17FF5"/>
    <w:rsid w:val="00F2048E"/>
    <w:rsid w:val="00F20AE8"/>
    <w:rsid w:val="00F20AEA"/>
    <w:rsid w:val="00F20CB6"/>
    <w:rsid w:val="00F20D63"/>
    <w:rsid w:val="00F213E1"/>
    <w:rsid w:val="00F2181D"/>
    <w:rsid w:val="00F21833"/>
    <w:rsid w:val="00F21C9F"/>
    <w:rsid w:val="00F22622"/>
    <w:rsid w:val="00F22CF7"/>
    <w:rsid w:val="00F238FA"/>
    <w:rsid w:val="00F24322"/>
    <w:rsid w:val="00F24BC3"/>
    <w:rsid w:val="00F24F2D"/>
    <w:rsid w:val="00F2521D"/>
    <w:rsid w:val="00F26835"/>
    <w:rsid w:val="00F26E32"/>
    <w:rsid w:val="00F270FB"/>
    <w:rsid w:val="00F27677"/>
    <w:rsid w:val="00F27B94"/>
    <w:rsid w:val="00F30443"/>
    <w:rsid w:val="00F304D9"/>
    <w:rsid w:val="00F3138A"/>
    <w:rsid w:val="00F3183B"/>
    <w:rsid w:val="00F31C1F"/>
    <w:rsid w:val="00F31EB8"/>
    <w:rsid w:val="00F323C9"/>
    <w:rsid w:val="00F3277D"/>
    <w:rsid w:val="00F32A55"/>
    <w:rsid w:val="00F32FBF"/>
    <w:rsid w:val="00F33343"/>
    <w:rsid w:val="00F3517A"/>
    <w:rsid w:val="00F35494"/>
    <w:rsid w:val="00F35ACF"/>
    <w:rsid w:val="00F36654"/>
    <w:rsid w:val="00F3693D"/>
    <w:rsid w:val="00F37F7D"/>
    <w:rsid w:val="00F40411"/>
    <w:rsid w:val="00F42A30"/>
    <w:rsid w:val="00F442F8"/>
    <w:rsid w:val="00F44338"/>
    <w:rsid w:val="00F443EC"/>
    <w:rsid w:val="00F44482"/>
    <w:rsid w:val="00F4485C"/>
    <w:rsid w:val="00F4496A"/>
    <w:rsid w:val="00F45BF8"/>
    <w:rsid w:val="00F4670E"/>
    <w:rsid w:val="00F47CD7"/>
    <w:rsid w:val="00F502E4"/>
    <w:rsid w:val="00F5110B"/>
    <w:rsid w:val="00F51A94"/>
    <w:rsid w:val="00F528F0"/>
    <w:rsid w:val="00F52C3A"/>
    <w:rsid w:val="00F550B4"/>
    <w:rsid w:val="00F55576"/>
    <w:rsid w:val="00F55D46"/>
    <w:rsid w:val="00F56557"/>
    <w:rsid w:val="00F56917"/>
    <w:rsid w:val="00F56D11"/>
    <w:rsid w:val="00F571EA"/>
    <w:rsid w:val="00F5740A"/>
    <w:rsid w:val="00F574C7"/>
    <w:rsid w:val="00F57580"/>
    <w:rsid w:val="00F57852"/>
    <w:rsid w:val="00F609EA"/>
    <w:rsid w:val="00F60F1C"/>
    <w:rsid w:val="00F610D0"/>
    <w:rsid w:val="00F6253C"/>
    <w:rsid w:val="00F62F37"/>
    <w:rsid w:val="00F638E3"/>
    <w:rsid w:val="00F63AB1"/>
    <w:rsid w:val="00F63CDA"/>
    <w:rsid w:val="00F63F08"/>
    <w:rsid w:val="00F643BE"/>
    <w:rsid w:val="00F645D5"/>
    <w:rsid w:val="00F64B82"/>
    <w:rsid w:val="00F65AB2"/>
    <w:rsid w:val="00F65CCF"/>
    <w:rsid w:val="00F65F02"/>
    <w:rsid w:val="00F66B48"/>
    <w:rsid w:val="00F66CDD"/>
    <w:rsid w:val="00F7079E"/>
    <w:rsid w:val="00F712A5"/>
    <w:rsid w:val="00F712E1"/>
    <w:rsid w:val="00F716EC"/>
    <w:rsid w:val="00F71C46"/>
    <w:rsid w:val="00F72719"/>
    <w:rsid w:val="00F728B5"/>
    <w:rsid w:val="00F728ED"/>
    <w:rsid w:val="00F72910"/>
    <w:rsid w:val="00F73378"/>
    <w:rsid w:val="00F74091"/>
    <w:rsid w:val="00F74171"/>
    <w:rsid w:val="00F745BD"/>
    <w:rsid w:val="00F74AEE"/>
    <w:rsid w:val="00F757C5"/>
    <w:rsid w:val="00F76152"/>
    <w:rsid w:val="00F76577"/>
    <w:rsid w:val="00F779EF"/>
    <w:rsid w:val="00F800F5"/>
    <w:rsid w:val="00F80158"/>
    <w:rsid w:val="00F80195"/>
    <w:rsid w:val="00F804C4"/>
    <w:rsid w:val="00F822F9"/>
    <w:rsid w:val="00F82F25"/>
    <w:rsid w:val="00F82FED"/>
    <w:rsid w:val="00F8397E"/>
    <w:rsid w:val="00F83C22"/>
    <w:rsid w:val="00F843F3"/>
    <w:rsid w:val="00F85933"/>
    <w:rsid w:val="00F85DDF"/>
    <w:rsid w:val="00F86115"/>
    <w:rsid w:val="00F86236"/>
    <w:rsid w:val="00F8683E"/>
    <w:rsid w:val="00F86BBD"/>
    <w:rsid w:val="00F86ED2"/>
    <w:rsid w:val="00F87D09"/>
    <w:rsid w:val="00F90F2E"/>
    <w:rsid w:val="00F90F79"/>
    <w:rsid w:val="00F91FD3"/>
    <w:rsid w:val="00F921B1"/>
    <w:rsid w:val="00F92442"/>
    <w:rsid w:val="00F93B50"/>
    <w:rsid w:val="00F93D3A"/>
    <w:rsid w:val="00F94020"/>
    <w:rsid w:val="00F9460C"/>
    <w:rsid w:val="00F95B8C"/>
    <w:rsid w:val="00F95F70"/>
    <w:rsid w:val="00F95FE2"/>
    <w:rsid w:val="00F9607A"/>
    <w:rsid w:val="00F96744"/>
    <w:rsid w:val="00F97014"/>
    <w:rsid w:val="00F9745D"/>
    <w:rsid w:val="00FA032A"/>
    <w:rsid w:val="00FA050B"/>
    <w:rsid w:val="00FA11C4"/>
    <w:rsid w:val="00FA25D0"/>
    <w:rsid w:val="00FA29F4"/>
    <w:rsid w:val="00FA29F8"/>
    <w:rsid w:val="00FA3099"/>
    <w:rsid w:val="00FA319A"/>
    <w:rsid w:val="00FA322F"/>
    <w:rsid w:val="00FA32C4"/>
    <w:rsid w:val="00FA3633"/>
    <w:rsid w:val="00FA401D"/>
    <w:rsid w:val="00FA428D"/>
    <w:rsid w:val="00FA5ECE"/>
    <w:rsid w:val="00FA62FE"/>
    <w:rsid w:val="00FA6FEF"/>
    <w:rsid w:val="00FA7901"/>
    <w:rsid w:val="00FA7BD9"/>
    <w:rsid w:val="00FB05F9"/>
    <w:rsid w:val="00FB07B4"/>
    <w:rsid w:val="00FB12B6"/>
    <w:rsid w:val="00FB13C0"/>
    <w:rsid w:val="00FB1862"/>
    <w:rsid w:val="00FB18CF"/>
    <w:rsid w:val="00FB2486"/>
    <w:rsid w:val="00FB294B"/>
    <w:rsid w:val="00FB2B90"/>
    <w:rsid w:val="00FB3BAA"/>
    <w:rsid w:val="00FB3CBB"/>
    <w:rsid w:val="00FB43EA"/>
    <w:rsid w:val="00FB5884"/>
    <w:rsid w:val="00FB5906"/>
    <w:rsid w:val="00FB5E1A"/>
    <w:rsid w:val="00FB610F"/>
    <w:rsid w:val="00FB67BF"/>
    <w:rsid w:val="00FB69BB"/>
    <w:rsid w:val="00FB78AA"/>
    <w:rsid w:val="00FB794F"/>
    <w:rsid w:val="00FB7E7A"/>
    <w:rsid w:val="00FC058D"/>
    <w:rsid w:val="00FC082F"/>
    <w:rsid w:val="00FC0A9A"/>
    <w:rsid w:val="00FC1D24"/>
    <w:rsid w:val="00FC1D3C"/>
    <w:rsid w:val="00FC1E4B"/>
    <w:rsid w:val="00FC1E7B"/>
    <w:rsid w:val="00FC2F06"/>
    <w:rsid w:val="00FC323D"/>
    <w:rsid w:val="00FC33A4"/>
    <w:rsid w:val="00FC3E8D"/>
    <w:rsid w:val="00FC4769"/>
    <w:rsid w:val="00FC4F30"/>
    <w:rsid w:val="00FC5502"/>
    <w:rsid w:val="00FC55F5"/>
    <w:rsid w:val="00FC570F"/>
    <w:rsid w:val="00FC595B"/>
    <w:rsid w:val="00FC5A84"/>
    <w:rsid w:val="00FC6BAF"/>
    <w:rsid w:val="00FC6E92"/>
    <w:rsid w:val="00FC7FAF"/>
    <w:rsid w:val="00FD015A"/>
    <w:rsid w:val="00FD021D"/>
    <w:rsid w:val="00FD0697"/>
    <w:rsid w:val="00FD145E"/>
    <w:rsid w:val="00FD14D8"/>
    <w:rsid w:val="00FD2000"/>
    <w:rsid w:val="00FD2579"/>
    <w:rsid w:val="00FD2AF2"/>
    <w:rsid w:val="00FD2D24"/>
    <w:rsid w:val="00FD3546"/>
    <w:rsid w:val="00FD3617"/>
    <w:rsid w:val="00FD37EA"/>
    <w:rsid w:val="00FD41F4"/>
    <w:rsid w:val="00FD479E"/>
    <w:rsid w:val="00FD5DB7"/>
    <w:rsid w:val="00FD6117"/>
    <w:rsid w:val="00FD6CEA"/>
    <w:rsid w:val="00FD7222"/>
    <w:rsid w:val="00FD7BA3"/>
    <w:rsid w:val="00FE02D2"/>
    <w:rsid w:val="00FE062D"/>
    <w:rsid w:val="00FE0A67"/>
    <w:rsid w:val="00FE1230"/>
    <w:rsid w:val="00FE18BA"/>
    <w:rsid w:val="00FE25CC"/>
    <w:rsid w:val="00FE45F7"/>
    <w:rsid w:val="00FE492E"/>
    <w:rsid w:val="00FE5323"/>
    <w:rsid w:val="00FE6289"/>
    <w:rsid w:val="00FE6706"/>
    <w:rsid w:val="00FE6F3A"/>
    <w:rsid w:val="00FE7D99"/>
    <w:rsid w:val="00FF18F0"/>
    <w:rsid w:val="00FF1A2F"/>
    <w:rsid w:val="00FF258E"/>
    <w:rsid w:val="00FF28A7"/>
    <w:rsid w:val="00FF4308"/>
    <w:rsid w:val="00FF544F"/>
    <w:rsid w:val="00FF577C"/>
    <w:rsid w:val="00FF5AFD"/>
    <w:rsid w:val="00FF613A"/>
    <w:rsid w:val="00FF676B"/>
    <w:rsid w:val="00FF7300"/>
    <w:rsid w:val="00FF7358"/>
    <w:rsid w:val="00FF7418"/>
    <w:rsid w:val="00FF74E8"/>
    <w:rsid w:val="00FF7B5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5:docId w15:val="{EAAED84D-824E-4C68-806B-77211AE8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D7D"/>
    <w:rPr>
      <w:sz w:val="24"/>
      <w:szCs w:val="24"/>
    </w:rPr>
  </w:style>
  <w:style w:type="paragraph" w:styleId="Heading1">
    <w:name w:val="heading 1"/>
    <w:basedOn w:val="Normal"/>
    <w:next w:val="Normal"/>
    <w:link w:val="Heading1Char"/>
    <w:qFormat/>
    <w:rsid w:val="00843627"/>
    <w:pPr>
      <w:keepNext/>
      <w:tabs>
        <w:tab w:val="num" w:pos="780"/>
      </w:tabs>
      <w:suppressAutoHyphens/>
      <w:ind w:left="780" w:hanging="720"/>
      <w:jc w:val="center"/>
      <w:outlineLvl w:val="0"/>
    </w:pPr>
    <w:rPr>
      <w:b/>
      <w:color w:val="000000"/>
      <w:szCs w:val="20"/>
    </w:rPr>
  </w:style>
  <w:style w:type="paragraph" w:styleId="Heading2">
    <w:name w:val="heading 2"/>
    <w:basedOn w:val="Normal"/>
    <w:next w:val="Normal"/>
    <w:link w:val="Heading2Char"/>
    <w:qFormat/>
    <w:rsid w:val="00A740F6"/>
    <w:pPr>
      <w:keepNext/>
      <w:jc w:val="center"/>
      <w:outlineLvl w:val="1"/>
    </w:pPr>
    <w:rPr>
      <w:szCs w:val="20"/>
    </w:rPr>
  </w:style>
  <w:style w:type="paragraph" w:styleId="Heading3">
    <w:name w:val="heading 3"/>
    <w:basedOn w:val="Normal"/>
    <w:next w:val="Normal"/>
    <w:link w:val="Heading3Char"/>
    <w:qFormat/>
    <w:rsid w:val="00A740F6"/>
    <w:pPr>
      <w:keepNext/>
      <w:jc w:val="center"/>
      <w:outlineLvl w:val="2"/>
    </w:pPr>
    <w:rPr>
      <w:b/>
      <w:bCs/>
      <w:szCs w:val="20"/>
    </w:rPr>
  </w:style>
  <w:style w:type="paragraph" w:styleId="Heading6">
    <w:name w:val="heading 6"/>
    <w:basedOn w:val="Normal"/>
    <w:next w:val="Normal"/>
    <w:link w:val="Heading6Char"/>
    <w:qFormat/>
    <w:rsid w:val="00A740F6"/>
    <w:pPr>
      <w:keepNext/>
      <w:jc w:val="center"/>
      <w:outlineLvl w:val="5"/>
    </w:pPr>
    <w:rPr>
      <w:b/>
      <w:bCs/>
      <w:szCs w:val="20"/>
    </w:rPr>
  </w:style>
  <w:style w:type="paragraph" w:styleId="Heading7">
    <w:name w:val="heading 7"/>
    <w:basedOn w:val="Normal"/>
    <w:next w:val="Normal"/>
    <w:link w:val="Heading7Char"/>
    <w:qFormat/>
    <w:rsid w:val="00A740F6"/>
    <w:pPr>
      <w:keepNext/>
      <w:ind w:left="95" w:right="117"/>
      <w:outlineLvl w:val="6"/>
    </w:pPr>
    <w:rPr>
      <w:b/>
      <w:bCs/>
      <w:color w:val="000000"/>
      <w:szCs w:val="22"/>
      <w:u w:val="single"/>
    </w:rPr>
  </w:style>
  <w:style w:type="paragraph" w:styleId="Heading8">
    <w:name w:val="heading 8"/>
    <w:basedOn w:val="Normal"/>
    <w:next w:val="Normal"/>
    <w:link w:val="Heading8Char"/>
    <w:qFormat/>
    <w:rsid w:val="00A740F6"/>
    <w:pPr>
      <w:keepNext/>
      <w:autoSpaceDE w:val="0"/>
      <w:autoSpaceDN w:val="0"/>
      <w:jc w:val="center"/>
      <w:outlineLvl w:val="7"/>
    </w:pPr>
    <w:rPr>
      <w:b/>
      <w:bCs/>
      <w:color w:val="000000"/>
      <w:szCs w:val="20"/>
      <w:lang w:val="da-DK"/>
    </w:rPr>
  </w:style>
  <w:style w:type="paragraph" w:styleId="Heading9">
    <w:name w:val="heading 9"/>
    <w:basedOn w:val="Normal"/>
    <w:next w:val="Normal"/>
    <w:link w:val="Heading9Char"/>
    <w:qFormat/>
    <w:rsid w:val="00A740F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0F6"/>
    <w:rPr>
      <w:b/>
      <w:color w:val="000000"/>
      <w:sz w:val="24"/>
    </w:rPr>
  </w:style>
  <w:style w:type="character" w:customStyle="1" w:styleId="Heading2Char">
    <w:name w:val="Heading 2 Char"/>
    <w:basedOn w:val="DefaultParagraphFont"/>
    <w:link w:val="Heading2"/>
    <w:rsid w:val="00A740F6"/>
    <w:rPr>
      <w:sz w:val="24"/>
    </w:rPr>
  </w:style>
  <w:style w:type="character" w:customStyle="1" w:styleId="Heading3Char">
    <w:name w:val="Heading 3 Char"/>
    <w:basedOn w:val="DefaultParagraphFont"/>
    <w:link w:val="Heading3"/>
    <w:rsid w:val="00A740F6"/>
    <w:rPr>
      <w:b/>
      <w:bCs/>
      <w:sz w:val="24"/>
    </w:rPr>
  </w:style>
  <w:style w:type="character" w:customStyle="1" w:styleId="Heading6Char">
    <w:name w:val="Heading 6 Char"/>
    <w:basedOn w:val="DefaultParagraphFont"/>
    <w:link w:val="Heading6"/>
    <w:rsid w:val="00A740F6"/>
    <w:rPr>
      <w:b/>
      <w:bCs/>
      <w:sz w:val="24"/>
    </w:rPr>
  </w:style>
  <w:style w:type="character" w:customStyle="1" w:styleId="Heading7Char">
    <w:name w:val="Heading 7 Char"/>
    <w:basedOn w:val="DefaultParagraphFont"/>
    <w:link w:val="Heading7"/>
    <w:rsid w:val="00A740F6"/>
    <w:rPr>
      <w:b/>
      <w:bCs/>
      <w:color w:val="000000"/>
      <w:sz w:val="24"/>
      <w:szCs w:val="22"/>
      <w:u w:val="single"/>
    </w:rPr>
  </w:style>
  <w:style w:type="character" w:customStyle="1" w:styleId="Heading8Char">
    <w:name w:val="Heading 8 Char"/>
    <w:basedOn w:val="DefaultParagraphFont"/>
    <w:link w:val="Heading8"/>
    <w:rsid w:val="00A740F6"/>
    <w:rPr>
      <w:b/>
      <w:bCs/>
      <w:color w:val="000000"/>
      <w:sz w:val="24"/>
      <w:lang w:val="da-DK"/>
    </w:rPr>
  </w:style>
  <w:style w:type="character" w:customStyle="1" w:styleId="Heading9Char">
    <w:name w:val="Heading 9 Char"/>
    <w:basedOn w:val="DefaultParagraphFont"/>
    <w:link w:val="Heading9"/>
    <w:rsid w:val="00A740F6"/>
    <w:rPr>
      <w:rFonts w:ascii="Arial" w:hAnsi="Arial" w:cs="Arial"/>
      <w:sz w:val="22"/>
      <w:szCs w:val="22"/>
    </w:rPr>
  </w:style>
  <w:style w:type="character" w:customStyle="1" w:styleId="WW8Num2z0">
    <w:name w:val="WW8Num2z0"/>
    <w:rsid w:val="00843627"/>
    <w:rPr>
      <w:rFonts w:ascii="Times New Roman" w:eastAsia="Times New Roman" w:hAnsi="Times New Roman" w:cs="Times New Roman"/>
    </w:rPr>
  </w:style>
  <w:style w:type="paragraph" w:styleId="BodyTextIndent">
    <w:name w:val="Body Text Indent"/>
    <w:basedOn w:val="Normal"/>
    <w:link w:val="BodyTextIndentChar"/>
    <w:rsid w:val="00843627"/>
    <w:pPr>
      <w:suppressAutoHyphens/>
      <w:ind w:left="720" w:hanging="720"/>
      <w:jc w:val="center"/>
    </w:pPr>
    <w:rPr>
      <w:b/>
      <w:color w:val="000000"/>
      <w:szCs w:val="20"/>
      <w:u w:val="single"/>
    </w:rPr>
  </w:style>
  <w:style w:type="character" w:customStyle="1" w:styleId="BodyTextIndentChar">
    <w:name w:val="Body Text Indent Char"/>
    <w:basedOn w:val="DefaultParagraphFont"/>
    <w:link w:val="BodyTextIndent"/>
    <w:locked/>
    <w:rsid w:val="00D9118C"/>
    <w:rPr>
      <w:b/>
      <w:color w:val="000000"/>
      <w:sz w:val="24"/>
      <w:u w:val="single"/>
    </w:rPr>
  </w:style>
  <w:style w:type="table" w:styleId="TableGrid">
    <w:name w:val="Table Grid"/>
    <w:basedOn w:val="TableNormal"/>
    <w:uiPriority w:val="59"/>
    <w:rsid w:val="0084362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1CharCharCharCharCharChar">
    <w:name w:val="Char Char2 Char Char Char Char Char Char Char Char Char1 Char Char Char Char Char Char"/>
    <w:basedOn w:val="Normal"/>
    <w:rsid w:val="00843627"/>
    <w:pPr>
      <w:spacing w:after="160" w:line="240" w:lineRule="exact"/>
    </w:pPr>
    <w:rPr>
      <w:rFonts w:ascii="Arial" w:hAnsi="Arial" w:cs="Arial"/>
      <w:sz w:val="20"/>
      <w:szCs w:val="20"/>
      <w:lang w:val="en-GB"/>
    </w:rPr>
  </w:style>
  <w:style w:type="paragraph" w:styleId="Header">
    <w:name w:val="header"/>
    <w:aliases w:val=" Char Char Char Char, Char Char Char,Char Char Char Char,Char Char Char, Char Char Char Char Char Char Char Char Char Char , Char Char Char Char Char Char Char Char Char Char  Char"/>
    <w:basedOn w:val="Normal"/>
    <w:link w:val="HeaderChar"/>
    <w:uiPriority w:val="99"/>
    <w:rsid w:val="00DB245A"/>
    <w:pPr>
      <w:tabs>
        <w:tab w:val="center" w:pos="4320"/>
        <w:tab w:val="right" w:pos="8640"/>
      </w:tabs>
      <w:suppressAutoHyphens/>
    </w:pPr>
  </w:style>
  <w:style w:type="character" w:customStyle="1" w:styleId="HeaderChar">
    <w:name w:val="Header Char"/>
    <w:aliases w:val=" Char Char Char Char Char, Char Char Char Char1,Char Char Char Char Char,Char Char Char Char1, Char Char Char Char Char Char Char Char Char Char  Char1, Char Char Char Char Char Char Char Char Char Char  Char Char"/>
    <w:link w:val="Header"/>
    <w:uiPriority w:val="99"/>
    <w:rsid w:val="00DB245A"/>
    <w:rPr>
      <w:sz w:val="24"/>
      <w:szCs w:val="24"/>
      <w:lang w:val="en-US" w:bidi="ar-SA"/>
    </w:rPr>
  </w:style>
  <w:style w:type="paragraph" w:styleId="Footer">
    <w:name w:val="footer"/>
    <w:basedOn w:val="Normal"/>
    <w:link w:val="FooterChar"/>
    <w:uiPriority w:val="99"/>
    <w:rsid w:val="008A2A79"/>
    <w:pPr>
      <w:tabs>
        <w:tab w:val="center" w:pos="4320"/>
        <w:tab w:val="right" w:pos="8640"/>
      </w:tabs>
    </w:pPr>
  </w:style>
  <w:style w:type="character" w:customStyle="1" w:styleId="FooterChar">
    <w:name w:val="Footer Char"/>
    <w:link w:val="Footer"/>
    <w:uiPriority w:val="99"/>
    <w:locked/>
    <w:rsid w:val="00D04249"/>
    <w:rPr>
      <w:sz w:val="24"/>
      <w:szCs w:val="24"/>
    </w:rPr>
  </w:style>
  <w:style w:type="character" w:styleId="PageNumber">
    <w:name w:val="page number"/>
    <w:basedOn w:val="DefaultParagraphFont"/>
    <w:rsid w:val="008A2A79"/>
  </w:style>
  <w:style w:type="paragraph" w:customStyle="1" w:styleId="CharChar2">
    <w:name w:val="Char Char2"/>
    <w:basedOn w:val="Normal"/>
    <w:rsid w:val="00DB498C"/>
    <w:pPr>
      <w:spacing w:after="160" w:line="240" w:lineRule="exact"/>
    </w:pPr>
    <w:rPr>
      <w:rFonts w:ascii="Arial" w:hAnsi="Arial" w:cs="Arial"/>
      <w:sz w:val="20"/>
      <w:szCs w:val="20"/>
      <w:lang w:val="en-GB"/>
    </w:rPr>
  </w:style>
  <w:style w:type="character" w:customStyle="1" w:styleId="Char">
    <w:name w:val="Char"/>
    <w:semiHidden/>
    <w:rsid w:val="00CF11C4"/>
    <w:rPr>
      <w:sz w:val="24"/>
      <w:lang w:val="en-US" w:eastAsia="en-US" w:bidi="ar-SA"/>
    </w:rPr>
  </w:style>
  <w:style w:type="character" w:customStyle="1" w:styleId="NoSpacingCharChar">
    <w:name w:val="No Spacing Char Char"/>
    <w:link w:val="NoSpacingChar"/>
    <w:rsid w:val="003D4213"/>
    <w:rPr>
      <w:rFonts w:ascii="Calibri" w:eastAsia="Calibri" w:hAnsi="Calibri"/>
      <w:sz w:val="22"/>
      <w:szCs w:val="22"/>
      <w:lang w:val="en-US" w:eastAsia="en-US" w:bidi="ar-SA"/>
    </w:rPr>
  </w:style>
  <w:style w:type="paragraph" w:customStyle="1" w:styleId="NoSpacingChar">
    <w:name w:val="No Spacing Char"/>
    <w:link w:val="NoSpacingCharChar"/>
    <w:rsid w:val="003D4213"/>
    <w:rPr>
      <w:rFonts w:ascii="Calibri" w:eastAsia="Calibri" w:hAnsi="Calibri"/>
      <w:sz w:val="22"/>
      <w:szCs w:val="22"/>
    </w:rPr>
  </w:style>
  <w:style w:type="paragraph" w:customStyle="1" w:styleId="CharChar2Char">
    <w:name w:val="Char Char2 Char"/>
    <w:basedOn w:val="Normal"/>
    <w:uiPriority w:val="99"/>
    <w:rsid w:val="007702BC"/>
    <w:pPr>
      <w:spacing w:after="160" w:line="240" w:lineRule="exact"/>
    </w:pPr>
    <w:rPr>
      <w:rFonts w:ascii="Arial" w:hAnsi="Arial" w:cs="Arial"/>
      <w:sz w:val="20"/>
      <w:szCs w:val="20"/>
      <w:lang w:val="en-GB"/>
    </w:rPr>
  </w:style>
  <w:style w:type="paragraph" w:styleId="NoSpacing">
    <w:name w:val="No Spacing"/>
    <w:qFormat/>
    <w:rsid w:val="00D75DA3"/>
    <w:rPr>
      <w:rFonts w:ascii="Calibri" w:eastAsia="Calibri" w:hAnsi="Calibri"/>
      <w:sz w:val="22"/>
      <w:szCs w:val="22"/>
    </w:rPr>
  </w:style>
  <w:style w:type="paragraph" w:customStyle="1" w:styleId="CharChar2CharCharCharCharCharCharCharCharChar">
    <w:name w:val="Char Char2 Char Char Char Char Char Char Char Char Char"/>
    <w:basedOn w:val="Normal"/>
    <w:rsid w:val="00C875A1"/>
    <w:pPr>
      <w:spacing w:after="160" w:line="240" w:lineRule="exact"/>
    </w:pPr>
    <w:rPr>
      <w:rFonts w:ascii="Arial" w:hAnsi="Arial" w:cs="Arial"/>
      <w:sz w:val="20"/>
      <w:szCs w:val="20"/>
      <w:lang w:val="en-GB"/>
    </w:rPr>
  </w:style>
  <w:style w:type="paragraph" w:customStyle="1" w:styleId="Char5">
    <w:name w:val="Char5"/>
    <w:basedOn w:val="Normal"/>
    <w:uiPriority w:val="99"/>
    <w:rsid w:val="001971C8"/>
    <w:pPr>
      <w:spacing w:after="160" w:line="240" w:lineRule="exact"/>
    </w:pPr>
    <w:rPr>
      <w:rFonts w:ascii="Arial" w:hAnsi="Arial" w:cs="Arial"/>
      <w:sz w:val="20"/>
      <w:szCs w:val="20"/>
      <w:lang w:val="en-GB"/>
    </w:rPr>
  </w:style>
  <w:style w:type="paragraph" w:styleId="BodyText">
    <w:name w:val="Body Text"/>
    <w:basedOn w:val="Normal"/>
    <w:link w:val="BodyTextChar"/>
    <w:uiPriority w:val="1"/>
    <w:qFormat/>
    <w:rsid w:val="001971C8"/>
    <w:pPr>
      <w:spacing w:after="120"/>
    </w:pPr>
  </w:style>
  <w:style w:type="character" w:customStyle="1" w:styleId="BodyTextChar">
    <w:name w:val="Body Text Char"/>
    <w:basedOn w:val="DefaultParagraphFont"/>
    <w:link w:val="BodyText"/>
    <w:uiPriority w:val="1"/>
    <w:locked/>
    <w:rsid w:val="00D9118C"/>
    <w:rPr>
      <w:sz w:val="24"/>
      <w:szCs w:val="24"/>
    </w:rPr>
  </w:style>
  <w:style w:type="paragraph" w:customStyle="1" w:styleId="CharChar2CharCharCharCharCharCharCharCharCharChar">
    <w:name w:val="Char Char2 Char Char Char Char Char Char Char Char Char Char"/>
    <w:basedOn w:val="Normal"/>
    <w:uiPriority w:val="99"/>
    <w:rsid w:val="00E0437D"/>
    <w:pPr>
      <w:spacing w:after="160" w:line="240" w:lineRule="exact"/>
    </w:pPr>
    <w:rPr>
      <w:rFonts w:ascii="Arial" w:hAnsi="Arial" w:cs="Arial"/>
      <w:sz w:val="20"/>
      <w:szCs w:val="20"/>
      <w:lang w:val="en-GB"/>
    </w:rPr>
  </w:style>
  <w:style w:type="paragraph" w:styleId="NormalWeb">
    <w:name w:val="Normal (Web)"/>
    <w:basedOn w:val="Normal"/>
    <w:unhideWhenUsed/>
    <w:rsid w:val="00163ADC"/>
    <w:pPr>
      <w:spacing w:before="100" w:beforeAutospacing="1" w:after="100" w:afterAutospacing="1"/>
    </w:pPr>
  </w:style>
  <w:style w:type="paragraph" w:customStyle="1" w:styleId="R">
    <w:name w:val="R"/>
    <w:basedOn w:val="Normal"/>
    <w:rsid w:val="00C074F4"/>
    <w:pPr>
      <w:jc w:val="center"/>
    </w:pPr>
    <w:rPr>
      <w:sz w:val="22"/>
      <w:szCs w:val="22"/>
    </w:rPr>
  </w:style>
  <w:style w:type="paragraph" w:styleId="ListBullet">
    <w:name w:val="List Bullet"/>
    <w:basedOn w:val="Normal"/>
    <w:uiPriority w:val="99"/>
    <w:rsid w:val="00C074F4"/>
    <w:pPr>
      <w:tabs>
        <w:tab w:val="num" w:pos="360"/>
      </w:tabs>
      <w:ind w:left="360" w:hanging="360"/>
    </w:pPr>
  </w:style>
  <w:style w:type="paragraph" w:customStyle="1" w:styleId="CharChar2CharCharCharChar">
    <w:name w:val="Char Char2 Char Char Char Char"/>
    <w:basedOn w:val="Normal"/>
    <w:rsid w:val="00C074F4"/>
    <w:pPr>
      <w:spacing w:after="160" w:line="240" w:lineRule="exact"/>
    </w:pPr>
    <w:rPr>
      <w:rFonts w:ascii="Arial" w:hAnsi="Arial" w:cs="Arial"/>
      <w:sz w:val="20"/>
      <w:szCs w:val="20"/>
      <w:lang w:val="en-GB"/>
    </w:rPr>
  </w:style>
  <w:style w:type="character" w:customStyle="1" w:styleId="textrunscx252397117">
    <w:name w:val="textrun scx252397117"/>
    <w:basedOn w:val="DefaultParagraphFont"/>
    <w:rsid w:val="00C074F4"/>
  </w:style>
  <w:style w:type="paragraph" w:customStyle="1" w:styleId="CharCharChar1Char">
    <w:name w:val="Char Char Char1 Char"/>
    <w:basedOn w:val="Normal"/>
    <w:rsid w:val="00C074F4"/>
    <w:pPr>
      <w:spacing w:after="160" w:line="240" w:lineRule="exact"/>
    </w:pPr>
    <w:rPr>
      <w:rFonts w:ascii="Arial" w:hAnsi="Arial" w:cs="Arial"/>
      <w:sz w:val="20"/>
      <w:szCs w:val="20"/>
      <w:lang w:val="en-GB"/>
    </w:rPr>
  </w:style>
  <w:style w:type="paragraph" w:styleId="ListParagraph">
    <w:name w:val="List Paragraph"/>
    <w:basedOn w:val="Normal"/>
    <w:link w:val="ListParagraphChar"/>
    <w:uiPriority w:val="34"/>
    <w:qFormat/>
    <w:rsid w:val="000150C3"/>
    <w:pPr>
      <w:widowControl w:val="0"/>
      <w:ind w:left="477" w:hanging="357"/>
      <w:jc w:val="both"/>
    </w:pPr>
    <w:rPr>
      <w:rFonts w:ascii="Arial" w:eastAsia="Arial" w:hAnsi="Arial" w:cs="Arial"/>
      <w:sz w:val="22"/>
      <w:szCs w:val="22"/>
    </w:rPr>
  </w:style>
  <w:style w:type="character" w:styleId="Hyperlink">
    <w:name w:val="Hyperlink"/>
    <w:rsid w:val="000150C3"/>
    <w:rPr>
      <w:color w:val="0000FF"/>
      <w:u w:val="single"/>
    </w:rPr>
  </w:style>
  <w:style w:type="paragraph" w:customStyle="1" w:styleId="TableParagraph">
    <w:name w:val="Table Paragraph"/>
    <w:basedOn w:val="Normal"/>
    <w:qFormat/>
    <w:rsid w:val="000150C3"/>
    <w:pPr>
      <w:widowControl w:val="0"/>
      <w:spacing w:line="252" w:lineRule="exact"/>
      <w:ind w:left="110"/>
    </w:pPr>
    <w:rPr>
      <w:rFonts w:ascii="Arial" w:eastAsia="Arial" w:hAnsi="Arial" w:cs="Arial"/>
      <w:sz w:val="22"/>
      <w:szCs w:val="22"/>
    </w:rPr>
  </w:style>
  <w:style w:type="paragraph" w:customStyle="1" w:styleId="CharChar2CharCharCharCharCharCharCharCharChar1CharCharChar">
    <w:name w:val="Char Char2 Char Char Char Char Char Char Char Char Char1 Char Char Char"/>
    <w:basedOn w:val="Normal"/>
    <w:rsid w:val="00F55D46"/>
    <w:pPr>
      <w:spacing w:after="160" w:line="240" w:lineRule="exact"/>
    </w:pPr>
    <w:rPr>
      <w:rFonts w:ascii="Arial" w:hAnsi="Arial" w:cs="Arial"/>
      <w:sz w:val="20"/>
      <w:szCs w:val="20"/>
      <w:lang w:val="en-GB"/>
    </w:rPr>
  </w:style>
  <w:style w:type="paragraph" w:customStyle="1" w:styleId="Default">
    <w:name w:val="Default"/>
    <w:rsid w:val="00247819"/>
    <w:pPr>
      <w:autoSpaceDE w:val="0"/>
      <w:autoSpaceDN w:val="0"/>
      <w:adjustRightInd w:val="0"/>
    </w:pPr>
    <w:rPr>
      <w:rFonts w:eastAsia="Calibri"/>
      <w:color w:val="000000"/>
      <w:sz w:val="24"/>
      <w:szCs w:val="24"/>
    </w:rPr>
  </w:style>
  <w:style w:type="paragraph" w:styleId="BalloonText">
    <w:name w:val="Balloon Text"/>
    <w:basedOn w:val="Normal"/>
    <w:link w:val="BalloonTextChar"/>
    <w:uiPriority w:val="99"/>
    <w:semiHidden/>
    <w:unhideWhenUsed/>
    <w:rsid w:val="0040465E"/>
    <w:rPr>
      <w:rFonts w:ascii="Tahoma" w:hAnsi="Tahoma"/>
      <w:sz w:val="16"/>
      <w:szCs w:val="16"/>
    </w:rPr>
  </w:style>
  <w:style w:type="character" w:customStyle="1" w:styleId="BalloonTextChar">
    <w:name w:val="Balloon Text Char"/>
    <w:link w:val="BalloonText"/>
    <w:uiPriority w:val="99"/>
    <w:semiHidden/>
    <w:rsid w:val="0040465E"/>
    <w:rPr>
      <w:rFonts w:ascii="Tahoma" w:hAnsi="Tahoma" w:cs="Tahoma"/>
      <w:sz w:val="16"/>
      <w:szCs w:val="16"/>
    </w:rPr>
  </w:style>
  <w:style w:type="paragraph" w:styleId="Title">
    <w:name w:val="Title"/>
    <w:basedOn w:val="Normal"/>
    <w:next w:val="Subtitle"/>
    <w:link w:val="TitleChar"/>
    <w:qFormat/>
    <w:rsid w:val="00B476E3"/>
    <w:pPr>
      <w:suppressAutoHyphens/>
      <w:jc w:val="center"/>
    </w:pPr>
    <w:rPr>
      <w:b/>
      <w:sz w:val="28"/>
      <w:szCs w:val="20"/>
      <w:u w:val="single"/>
    </w:rPr>
  </w:style>
  <w:style w:type="paragraph" w:styleId="Subtitle">
    <w:name w:val="Subtitle"/>
    <w:basedOn w:val="Normal"/>
    <w:next w:val="Normal"/>
    <w:link w:val="SubtitleChar"/>
    <w:uiPriority w:val="11"/>
    <w:qFormat/>
    <w:rsid w:val="00B476E3"/>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B476E3"/>
    <w:rPr>
      <w:rFonts w:ascii="Cambria" w:eastAsia="Times New Roman" w:hAnsi="Cambria" w:cs="Times New Roman"/>
      <w:sz w:val="24"/>
      <w:szCs w:val="24"/>
    </w:rPr>
  </w:style>
  <w:style w:type="character" w:customStyle="1" w:styleId="TitleChar">
    <w:name w:val="Title Char"/>
    <w:basedOn w:val="DefaultParagraphFont"/>
    <w:link w:val="Title"/>
    <w:rsid w:val="00B476E3"/>
    <w:rPr>
      <w:b/>
      <w:sz w:val="28"/>
      <w:u w:val="single"/>
    </w:rPr>
  </w:style>
  <w:style w:type="paragraph" w:customStyle="1" w:styleId="CharChar2CharCharCharChar1">
    <w:name w:val="Char Char2 Char Char Char Char1"/>
    <w:basedOn w:val="Normal"/>
    <w:uiPriority w:val="99"/>
    <w:rsid w:val="00D9118C"/>
    <w:pPr>
      <w:spacing w:after="160" w:line="240" w:lineRule="exact"/>
    </w:pPr>
    <w:rPr>
      <w:rFonts w:ascii="Arial" w:hAnsi="Arial" w:cs="Arial"/>
      <w:sz w:val="20"/>
      <w:szCs w:val="20"/>
      <w:lang w:val="en-GB"/>
    </w:rPr>
  </w:style>
  <w:style w:type="paragraph" w:customStyle="1" w:styleId="CharChar2CharCharCharChar2">
    <w:name w:val="Char Char2 Char Char Char Char2"/>
    <w:basedOn w:val="Normal"/>
    <w:uiPriority w:val="99"/>
    <w:rsid w:val="00D9118C"/>
    <w:pPr>
      <w:spacing w:after="160" w:line="240" w:lineRule="exact"/>
    </w:pPr>
    <w:rPr>
      <w:rFonts w:ascii="Arial" w:hAnsi="Arial" w:cs="Arial"/>
      <w:sz w:val="20"/>
      <w:szCs w:val="20"/>
      <w:lang w:val="en-GB"/>
    </w:rPr>
  </w:style>
  <w:style w:type="paragraph" w:customStyle="1" w:styleId="CharChar2CharCharCharChar3">
    <w:name w:val="Char Char2 Char Char Char Char3"/>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
    <w:name w:val="Char Char2 Char Char Char Char Char Char Char Char Char1 Char"/>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1">
    <w:name w:val="Char Char2 Char Char Char Char Char Char Char Char Char1 Char1"/>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2">
    <w:name w:val="Char Char2 Char Char Char Char Char Char Char Char Char1 Char2"/>
    <w:basedOn w:val="Normal"/>
    <w:uiPriority w:val="99"/>
    <w:rsid w:val="00D9118C"/>
    <w:pPr>
      <w:spacing w:after="160" w:line="240" w:lineRule="exact"/>
    </w:pPr>
    <w:rPr>
      <w:rFonts w:ascii="Arial" w:hAnsi="Arial" w:cs="Arial"/>
      <w:sz w:val="20"/>
      <w:szCs w:val="20"/>
      <w:lang w:val="en-GB"/>
    </w:rPr>
  </w:style>
  <w:style w:type="paragraph" w:customStyle="1" w:styleId="CharChar2CharCharCharChar4">
    <w:name w:val="Char Char2 Char Char Char Char4"/>
    <w:basedOn w:val="Normal"/>
    <w:uiPriority w:val="99"/>
    <w:rsid w:val="00D9118C"/>
    <w:pPr>
      <w:spacing w:after="160" w:line="240" w:lineRule="exact"/>
    </w:pPr>
    <w:rPr>
      <w:rFonts w:ascii="Arial" w:hAnsi="Arial" w:cs="Arial"/>
      <w:sz w:val="20"/>
      <w:szCs w:val="20"/>
      <w:lang w:val="en-GB"/>
    </w:rPr>
  </w:style>
  <w:style w:type="paragraph" w:customStyle="1" w:styleId="CharChar2CharCharChar1CharCharCharChar">
    <w:name w:val="Char Char2 Char Char Char1 Char Char Char Char"/>
    <w:basedOn w:val="Normal"/>
    <w:rsid w:val="00D9118C"/>
    <w:pPr>
      <w:spacing w:after="160" w:line="240" w:lineRule="exact"/>
    </w:pPr>
    <w:rPr>
      <w:rFonts w:ascii="Arial" w:hAnsi="Arial" w:cs="Arial"/>
      <w:sz w:val="20"/>
      <w:szCs w:val="20"/>
      <w:lang w:val="en-GB"/>
    </w:rPr>
  </w:style>
  <w:style w:type="paragraph" w:customStyle="1" w:styleId="CharChar2CharCharCharCharCharCharCharCharChar1Char3">
    <w:name w:val="Char Char2 Char Char Char Char Char Char Char Char Char1 Char3"/>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4">
    <w:name w:val="Char Char2 Char Char Char Char Char Char Char Char Char1 Char4"/>
    <w:basedOn w:val="Normal"/>
    <w:uiPriority w:val="99"/>
    <w:rsid w:val="00D9118C"/>
    <w:pPr>
      <w:spacing w:after="160" w:line="240" w:lineRule="exact"/>
    </w:pPr>
    <w:rPr>
      <w:rFonts w:ascii="Arial" w:hAnsi="Arial" w:cs="Arial"/>
      <w:sz w:val="20"/>
      <w:szCs w:val="20"/>
      <w:lang w:val="en-GB"/>
    </w:rPr>
  </w:style>
  <w:style w:type="paragraph" w:customStyle="1" w:styleId="CharChar2CharCharCharChar5">
    <w:name w:val="Char Char2 Char Char Char Char5"/>
    <w:basedOn w:val="Normal"/>
    <w:uiPriority w:val="99"/>
    <w:rsid w:val="00D9118C"/>
    <w:pPr>
      <w:spacing w:after="160" w:line="240" w:lineRule="exact"/>
    </w:pPr>
    <w:rPr>
      <w:rFonts w:ascii="Arial" w:hAnsi="Arial" w:cs="Arial"/>
      <w:sz w:val="20"/>
      <w:szCs w:val="20"/>
      <w:lang w:val="en-GB"/>
    </w:rPr>
  </w:style>
  <w:style w:type="paragraph" w:customStyle="1" w:styleId="CharChar2CharCharChar1CharCharCharChar1">
    <w:name w:val="Char Char2 Char Char Char1 Char Char Char Char1"/>
    <w:basedOn w:val="Normal"/>
    <w:uiPriority w:val="99"/>
    <w:rsid w:val="00D9118C"/>
    <w:pPr>
      <w:spacing w:after="160" w:line="240" w:lineRule="exact"/>
    </w:pPr>
    <w:rPr>
      <w:rFonts w:ascii="Arial" w:hAnsi="Arial" w:cs="Arial"/>
      <w:sz w:val="20"/>
      <w:szCs w:val="20"/>
      <w:lang w:val="en-GB"/>
    </w:rPr>
  </w:style>
  <w:style w:type="paragraph" w:customStyle="1" w:styleId="CharChar2CharCharCharChar6">
    <w:name w:val="Char Char2 Char Char Char Char6"/>
    <w:basedOn w:val="Normal"/>
    <w:uiPriority w:val="99"/>
    <w:rsid w:val="00D9118C"/>
    <w:pPr>
      <w:spacing w:after="160" w:line="240" w:lineRule="exact"/>
    </w:pPr>
    <w:rPr>
      <w:rFonts w:ascii="Arial" w:hAnsi="Arial" w:cs="Arial"/>
      <w:sz w:val="20"/>
      <w:szCs w:val="20"/>
      <w:lang w:val="en-GB"/>
    </w:rPr>
  </w:style>
  <w:style w:type="paragraph" w:customStyle="1" w:styleId="Char1">
    <w:name w:val="Char1"/>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5">
    <w:name w:val="Char Char2 Char Char Char Char Char Char Char Char Char1 Char5"/>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6">
    <w:name w:val="Char Char2 Char Char Char Char Char Char Char Char Char1 Char6"/>
    <w:basedOn w:val="Normal"/>
    <w:uiPriority w:val="99"/>
    <w:rsid w:val="00D9118C"/>
    <w:pPr>
      <w:spacing w:after="160" w:line="240" w:lineRule="exact"/>
    </w:pPr>
    <w:rPr>
      <w:rFonts w:ascii="Arial" w:hAnsi="Arial" w:cs="Arial"/>
      <w:sz w:val="20"/>
      <w:szCs w:val="20"/>
      <w:lang w:val="en-GB"/>
    </w:rPr>
  </w:style>
  <w:style w:type="paragraph" w:customStyle="1" w:styleId="Char2">
    <w:name w:val="Char2"/>
    <w:basedOn w:val="Normal"/>
    <w:uiPriority w:val="99"/>
    <w:rsid w:val="00D9118C"/>
    <w:pPr>
      <w:spacing w:after="160" w:line="240" w:lineRule="exact"/>
    </w:pPr>
    <w:rPr>
      <w:rFonts w:ascii="Arial" w:hAnsi="Arial" w:cs="Arial"/>
      <w:sz w:val="20"/>
      <w:szCs w:val="20"/>
      <w:lang w:val="en-GB"/>
    </w:rPr>
  </w:style>
  <w:style w:type="paragraph" w:customStyle="1" w:styleId="CharChar2CharCharChar1CharCharCharChar2">
    <w:name w:val="Char Char2 Char Char Char1 Char Char Char Char2"/>
    <w:basedOn w:val="Normal"/>
    <w:uiPriority w:val="99"/>
    <w:rsid w:val="00D9118C"/>
    <w:pPr>
      <w:spacing w:after="160" w:line="240" w:lineRule="exact"/>
    </w:pPr>
    <w:rPr>
      <w:rFonts w:ascii="Arial" w:hAnsi="Arial" w:cs="Arial"/>
      <w:sz w:val="20"/>
      <w:szCs w:val="20"/>
      <w:lang w:val="en-GB"/>
    </w:rPr>
  </w:style>
  <w:style w:type="paragraph" w:customStyle="1" w:styleId="Char3">
    <w:name w:val="Char3"/>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CharCharChar">
    <w:name w:val="Char Char2 Char Char Char Char Char Char Char Char Char1 Char Char Char Char"/>
    <w:basedOn w:val="Normal"/>
    <w:uiPriority w:val="99"/>
    <w:rsid w:val="00D9118C"/>
    <w:pPr>
      <w:spacing w:after="160" w:line="240" w:lineRule="exact"/>
    </w:pPr>
    <w:rPr>
      <w:rFonts w:ascii="Arial" w:hAnsi="Arial" w:cs="Arial"/>
      <w:sz w:val="20"/>
      <w:szCs w:val="20"/>
      <w:lang w:val="en-GB"/>
    </w:rPr>
  </w:style>
  <w:style w:type="paragraph" w:customStyle="1" w:styleId="CharCharCharCharChar1Char">
    <w:name w:val="Char Char Char Char Char1 Char"/>
    <w:basedOn w:val="Normal"/>
    <w:uiPriority w:val="99"/>
    <w:rsid w:val="00D9118C"/>
    <w:pPr>
      <w:spacing w:after="160" w:line="240" w:lineRule="exact"/>
    </w:pPr>
    <w:rPr>
      <w:rFonts w:ascii="Arial" w:hAnsi="Arial" w:cs="Arial"/>
      <w:sz w:val="20"/>
      <w:szCs w:val="20"/>
      <w:lang w:val="en-GB"/>
    </w:rPr>
  </w:style>
  <w:style w:type="paragraph" w:customStyle="1" w:styleId="DefaultParagraphFont1CharChar">
    <w:name w:val="Default Paragraph Font1 Char Char"/>
    <w:aliases w:val="Char Char Char Char Char Char Char Char Char"/>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CharCharChar1">
    <w:name w:val="Char Char2 Char Char Char Char Char Char Char Char Char1 Char Char Char Char1"/>
    <w:basedOn w:val="Normal"/>
    <w:uiPriority w:val="99"/>
    <w:rsid w:val="00D9118C"/>
    <w:pPr>
      <w:spacing w:after="160" w:line="240" w:lineRule="exact"/>
    </w:pPr>
    <w:rPr>
      <w:rFonts w:ascii="Arial" w:hAnsi="Arial" w:cs="Arial"/>
      <w:sz w:val="20"/>
      <w:szCs w:val="20"/>
      <w:lang w:val="en-GB"/>
    </w:rPr>
  </w:style>
  <w:style w:type="paragraph" w:customStyle="1" w:styleId="CharChar2CharCharCharCharCharCharCharCharChar1CharCharCharChar2">
    <w:name w:val="Char Char2 Char Char Char Char Char Char Char Char Char1 Char Char Char Char2"/>
    <w:basedOn w:val="Normal"/>
    <w:uiPriority w:val="99"/>
    <w:rsid w:val="00D9118C"/>
    <w:pPr>
      <w:spacing w:after="160" w:line="240" w:lineRule="exact"/>
    </w:pPr>
    <w:rPr>
      <w:rFonts w:ascii="Arial" w:hAnsi="Arial" w:cs="Arial"/>
      <w:sz w:val="20"/>
      <w:szCs w:val="20"/>
      <w:lang w:val="en-GB"/>
    </w:rPr>
  </w:style>
  <w:style w:type="paragraph" w:customStyle="1" w:styleId="CharChar2CharCharChar1Char">
    <w:name w:val="Char Char2 Char Char Char1 Char"/>
    <w:basedOn w:val="Normal"/>
    <w:uiPriority w:val="99"/>
    <w:rsid w:val="00D9118C"/>
    <w:pPr>
      <w:spacing w:after="160" w:line="240" w:lineRule="exact"/>
    </w:pPr>
    <w:rPr>
      <w:rFonts w:ascii="Arial" w:hAnsi="Arial" w:cs="Arial"/>
      <w:sz w:val="20"/>
      <w:szCs w:val="20"/>
      <w:lang w:val="en-GB"/>
    </w:rPr>
  </w:style>
  <w:style w:type="paragraph" w:customStyle="1" w:styleId="Char4">
    <w:name w:val="Char4"/>
    <w:basedOn w:val="Normal"/>
    <w:uiPriority w:val="99"/>
    <w:rsid w:val="00D9118C"/>
    <w:pPr>
      <w:spacing w:after="160" w:line="240" w:lineRule="exact"/>
    </w:pPr>
    <w:rPr>
      <w:rFonts w:ascii="Arial" w:hAnsi="Arial" w:cs="Arial"/>
      <w:sz w:val="20"/>
      <w:szCs w:val="20"/>
      <w:lang w:val="en-GB"/>
    </w:rPr>
  </w:style>
  <w:style w:type="character" w:customStyle="1" w:styleId="fontstyle01">
    <w:name w:val="fontstyle01"/>
    <w:basedOn w:val="DefaultParagraphFont"/>
    <w:rsid w:val="004E2B59"/>
    <w:rPr>
      <w:rFonts w:ascii="Arial" w:hAnsi="Arial" w:cs="Arial" w:hint="default"/>
      <w:b w:val="0"/>
      <w:bCs w:val="0"/>
      <w:i w:val="0"/>
      <w:iCs w:val="0"/>
      <w:color w:val="000000"/>
      <w:sz w:val="24"/>
      <w:szCs w:val="24"/>
    </w:rPr>
  </w:style>
  <w:style w:type="paragraph" w:customStyle="1" w:styleId="WW-BodyText2">
    <w:name w:val="WW-Body Text 2"/>
    <w:basedOn w:val="Normal"/>
    <w:rsid w:val="00A740F6"/>
    <w:pPr>
      <w:suppressAutoHyphens/>
      <w:spacing w:line="360" w:lineRule="auto"/>
      <w:jc w:val="both"/>
    </w:pPr>
    <w:rPr>
      <w:szCs w:val="20"/>
      <w:lang w:eastAsia="ar-SA"/>
    </w:rPr>
  </w:style>
  <w:style w:type="character" w:customStyle="1" w:styleId="BodyText2Char">
    <w:name w:val="Body Text 2 Char"/>
    <w:basedOn w:val="DefaultParagraphFont"/>
    <w:link w:val="BodyText2"/>
    <w:semiHidden/>
    <w:rsid w:val="00A740F6"/>
    <w:rPr>
      <w:sz w:val="24"/>
    </w:rPr>
  </w:style>
  <w:style w:type="paragraph" w:styleId="BodyText2">
    <w:name w:val="Body Text 2"/>
    <w:basedOn w:val="Normal"/>
    <w:link w:val="BodyText2Char"/>
    <w:semiHidden/>
    <w:rsid w:val="00A740F6"/>
    <w:rPr>
      <w:szCs w:val="20"/>
    </w:rPr>
  </w:style>
  <w:style w:type="paragraph" w:customStyle="1" w:styleId="WW-NormalWeb">
    <w:name w:val="WW-Normal (Web)"/>
    <w:basedOn w:val="Normal"/>
    <w:rsid w:val="00A740F6"/>
    <w:pPr>
      <w:suppressAutoHyphens/>
      <w:spacing w:before="280" w:after="115"/>
    </w:pPr>
    <w:rPr>
      <w:lang w:eastAsia="ar-SA"/>
    </w:rPr>
  </w:style>
  <w:style w:type="paragraph" w:customStyle="1" w:styleId="WW-TableContents11111111111111111111111111111111111111111">
    <w:name w:val="WW-Table Contents11111111111111111111111111111111111111111"/>
    <w:basedOn w:val="BodyText"/>
    <w:rsid w:val="00A740F6"/>
    <w:pPr>
      <w:suppressLineNumbers/>
      <w:suppressAutoHyphens/>
      <w:spacing w:after="0" w:line="360" w:lineRule="auto"/>
      <w:jc w:val="both"/>
    </w:pPr>
    <w:rPr>
      <w:szCs w:val="20"/>
      <w:lang w:eastAsia="ar-SA"/>
    </w:rPr>
  </w:style>
  <w:style w:type="character" w:customStyle="1" w:styleId="BodyText3Char">
    <w:name w:val="Body Text 3 Char"/>
    <w:basedOn w:val="DefaultParagraphFont"/>
    <w:link w:val="BodyText3"/>
    <w:semiHidden/>
    <w:rsid w:val="00A740F6"/>
    <w:rPr>
      <w:sz w:val="28"/>
    </w:rPr>
  </w:style>
  <w:style w:type="paragraph" w:styleId="BodyText3">
    <w:name w:val="Body Text 3"/>
    <w:basedOn w:val="Normal"/>
    <w:link w:val="BodyText3Char"/>
    <w:semiHidden/>
    <w:rsid w:val="00A740F6"/>
    <w:rPr>
      <w:sz w:val="28"/>
      <w:szCs w:val="20"/>
    </w:rPr>
  </w:style>
  <w:style w:type="paragraph" w:styleId="BodyTextIndent3">
    <w:name w:val="Body Text Indent 3"/>
    <w:basedOn w:val="Normal"/>
    <w:link w:val="BodyTextIndent3Char"/>
    <w:semiHidden/>
    <w:rsid w:val="00A740F6"/>
    <w:pPr>
      <w:spacing w:line="480" w:lineRule="auto"/>
      <w:ind w:left="-900"/>
      <w:jc w:val="both"/>
    </w:pPr>
    <w:rPr>
      <w:szCs w:val="20"/>
    </w:rPr>
  </w:style>
  <w:style w:type="character" w:customStyle="1" w:styleId="BodyTextIndent3Char">
    <w:name w:val="Body Text Indent 3 Char"/>
    <w:basedOn w:val="DefaultParagraphFont"/>
    <w:link w:val="BodyTextIndent3"/>
    <w:semiHidden/>
    <w:rsid w:val="00A740F6"/>
    <w:rPr>
      <w:sz w:val="24"/>
    </w:rPr>
  </w:style>
  <w:style w:type="paragraph" w:customStyle="1" w:styleId="WW-BodyText3">
    <w:name w:val="WW-Body Text 3"/>
    <w:basedOn w:val="Normal"/>
    <w:rsid w:val="00A740F6"/>
    <w:pPr>
      <w:suppressAutoHyphens/>
    </w:pPr>
    <w:rPr>
      <w:color w:val="000000"/>
      <w:szCs w:val="20"/>
      <w:lang w:eastAsia="ar-SA"/>
    </w:rPr>
  </w:style>
  <w:style w:type="paragraph" w:customStyle="1" w:styleId="WW-BodyTextIndent2">
    <w:name w:val="WW-Body Text Indent 2"/>
    <w:basedOn w:val="Normal"/>
    <w:rsid w:val="00A740F6"/>
    <w:pPr>
      <w:suppressAutoHyphens/>
      <w:ind w:left="1440" w:hanging="1440"/>
      <w:jc w:val="both"/>
    </w:pPr>
    <w:rPr>
      <w:sz w:val="22"/>
      <w:szCs w:val="20"/>
      <w:lang w:eastAsia="ar-SA"/>
    </w:rPr>
  </w:style>
  <w:style w:type="character" w:customStyle="1" w:styleId="BodyTextIndent2Char">
    <w:name w:val="Body Text Indent 2 Char"/>
    <w:basedOn w:val="DefaultParagraphFont"/>
    <w:link w:val="BodyTextIndent2"/>
    <w:semiHidden/>
    <w:rsid w:val="00A740F6"/>
    <w:rPr>
      <w:sz w:val="22"/>
    </w:rPr>
  </w:style>
  <w:style w:type="paragraph" w:styleId="BodyTextIndent2">
    <w:name w:val="Body Text Indent 2"/>
    <w:basedOn w:val="Normal"/>
    <w:link w:val="BodyTextIndent2Char"/>
    <w:semiHidden/>
    <w:rsid w:val="00A740F6"/>
    <w:pPr>
      <w:ind w:left="1440" w:hanging="1440"/>
      <w:jc w:val="both"/>
    </w:pPr>
    <w:rPr>
      <w:sz w:val="22"/>
      <w:szCs w:val="20"/>
    </w:rPr>
  </w:style>
  <w:style w:type="paragraph" w:customStyle="1" w:styleId="S">
    <w:name w:val="S"/>
    <w:basedOn w:val="Normal"/>
    <w:rsid w:val="00A740F6"/>
    <w:rPr>
      <w:rFonts w:ascii="Arial" w:hAnsi="Arial"/>
      <w:szCs w:val="20"/>
    </w:rPr>
  </w:style>
  <w:style w:type="paragraph" w:customStyle="1" w:styleId="WW-BodyText21">
    <w:name w:val="WW-Body Text 21"/>
    <w:basedOn w:val="Normal"/>
    <w:rsid w:val="00A740F6"/>
    <w:pPr>
      <w:widowControl w:val="0"/>
      <w:suppressAutoHyphens/>
      <w:adjustRightInd w:val="0"/>
      <w:spacing w:line="360" w:lineRule="atLeast"/>
      <w:jc w:val="both"/>
      <w:textAlignment w:val="baseline"/>
    </w:pPr>
    <w:rPr>
      <w:szCs w:val="20"/>
      <w:lang w:eastAsia="ar-SA"/>
    </w:rPr>
  </w:style>
  <w:style w:type="character" w:customStyle="1" w:styleId="text">
    <w:name w:val="text"/>
    <w:basedOn w:val="DefaultParagraphFont"/>
    <w:rsid w:val="00A740F6"/>
  </w:style>
  <w:style w:type="paragraph" w:customStyle="1" w:styleId="WW-TableHeading11111">
    <w:name w:val="WW-Table Heading11111"/>
    <w:basedOn w:val="Normal"/>
    <w:rsid w:val="00A740F6"/>
    <w:pPr>
      <w:suppressLineNumbers/>
      <w:suppressAutoHyphens/>
      <w:spacing w:after="120"/>
      <w:jc w:val="center"/>
    </w:pPr>
    <w:rPr>
      <w:b/>
      <w:bCs/>
      <w:i/>
      <w:iCs/>
      <w:szCs w:val="20"/>
      <w:lang w:eastAsia="ar-SA"/>
    </w:rPr>
  </w:style>
  <w:style w:type="paragraph" w:customStyle="1" w:styleId="Normallines">
    <w:name w:val="Normal +lines"/>
    <w:aliases w:val="Right:  0.03&quot;,Line spacing:  single"/>
    <w:basedOn w:val="Normal"/>
    <w:rsid w:val="00A740F6"/>
    <w:pPr>
      <w:widowControl w:val="0"/>
      <w:adjustRightInd w:val="0"/>
      <w:spacing w:line="360" w:lineRule="atLeast"/>
      <w:ind w:right="48"/>
      <w:jc w:val="both"/>
      <w:textAlignment w:val="baseline"/>
    </w:pPr>
    <w:rPr>
      <w:rFonts w:eastAsia="SimSun"/>
      <w:lang w:eastAsia="zh-CN"/>
    </w:rPr>
  </w:style>
  <w:style w:type="character" w:customStyle="1" w:styleId="blacknone">
    <w:name w:val="blacknone"/>
    <w:basedOn w:val="DefaultParagraphFont"/>
    <w:rsid w:val="00A740F6"/>
  </w:style>
  <w:style w:type="paragraph" w:customStyle="1" w:styleId="CTD-Text">
    <w:name w:val="CTD - Text"/>
    <w:basedOn w:val="Normal"/>
    <w:rsid w:val="00A740F6"/>
    <w:pPr>
      <w:tabs>
        <w:tab w:val="left" w:pos="1418"/>
      </w:tabs>
      <w:spacing w:after="120" w:line="360" w:lineRule="auto"/>
      <w:ind w:left="1418"/>
    </w:pPr>
    <w:rPr>
      <w:szCs w:val="20"/>
      <w:lang w:val="en-GB" w:eastAsia="de-DE"/>
    </w:rPr>
  </w:style>
  <w:style w:type="character" w:customStyle="1" w:styleId="FootnoteTextChar">
    <w:name w:val="Footnote Text Char"/>
    <w:basedOn w:val="DefaultParagraphFont"/>
    <w:link w:val="FootnoteText"/>
    <w:semiHidden/>
    <w:rsid w:val="00A740F6"/>
  </w:style>
  <w:style w:type="paragraph" w:styleId="FootnoteText">
    <w:name w:val="footnote text"/>
    <w:basedOn w:val="Normal"/>
    <w:link w:val="FootnoteTextChar"/>
    <w:semiHidden/>
    <w:rsid w:val="00A740F6"/>
    <w:rPr>
      <w:sz w:val="20"/>
      <w:szCs w:val="20"/>
    </w:rPr>
  </w:style>
  <w:style w:type="paragraph" w:customStyle="1" w:styleId="NormalCentered">
    <w:name w:val="Normal + Centered"/>
    <w:basedOn w:val="Normal"/>
    <w:rsid w:val="00A740F6"/>
    <w:pPr>
      <w:jc w:val="center"/>
    </w:pPr>
  </w:style>
  <w:style w:type="paragraph" w:customStyle="1" w:styleId="CharChar2CharCharChar1">
    <w:name w:val="Char Char2 Char Char Char1"/>
    <w:basedOn w:val="Normal"/>
    <w:rsid w:val="00A740F6"/>
    <w:pPr>
      <w:spacing w:after="160" w:line="240" w:lineRule="exact"/>
    </w:pPr>
    <w:rPr>
      <w:rFonts w:ascii="Arial" w:hAnsi="Arial" w:cs="Arial"/>
      <w:sz w:val="20"/>
      <w:szCs w:val="20"/>
      <w:lang w:val="en-GB"/>
    </w:rPr>
  </w:style>
  <w:style w:type="numbering" w:customStyle="1" w:styleId="NoList1">
    <w:name w:val="No List1"/>
    <w:next w:val="NoList"/>
    <w:uiPriority w:val="99"/>
    <w:semiHidden/>
    <w:unhideWhenUsed/>
    <w:rsid w:val="002762AB"/>
  </w:style>
  <w:style w:type="character" w:customStyle="1" w:styleId="BodyText2Char1">
    <w:name w:val="Body Text 2 Char1"/>
    <w:basedOn w:val="DefaultParagraphFont"/>
    <w:uiPriority w:val="99"/>
    <w:semiHidden/>
    <w:rsid w:val="002762AB"/>
  </w:style>
  <w:style w:type="character" w:customStyle="1" w:styleId="BodyText3Char1">
    <w:name w:val="Body Text 3 Char1"/>
    <w:basedOn w:val="DefaultParagraphFont"/>
    <w:uiPriority w:val="99"/>
    <w:semiHidden/>
    <w:rsid w:val="002762AB"/>
    <w:rPr>
      <w:sz w:val="16"/>
      <w:szCs w:val="16"/>
    </w:rPr>
  </w:style>
  <w:style w:type="character" w:customStyle="1" w:styleId="BodyTextIndent2Char1">
    <w:name w:val="Body Text Indent 2 Char1"/>
    <w:basedOn w:val="DefaultParagraphFont"/>
    <w:uiPriority w:val="99"/>
    <w:semiHidden/>
    <w:rsid w:val="002762AB"/>
  </w:style>
  <w:style w:type="character" w:customStyle="1" w:styleId="FootnoteTextChar1">
    <w:name w:val="Footnote Text Char1"/>
    <w:basedOn w:val="DefaultParagraphFont"/>
    <w:uiPriority w:val="99"/>
    <w:semiHidden/>
    <w:rsid w:val="002762AB"/>
    <w:rPr>
      <w:sz w:val="20"/>
      <w:szCs w:val="20"/>
    </w:rPr>
  </w:style>
  <w:style w:type="paragraph" w:customStyle="1" w:styleId="Char6">
    <w:name w:val="Char6"/>
    <w:basedOn w:val="Normal"/>
    <w:rsid w:val="002A114C"/>
    <w:pPr>
      <w:spacing w:after="160" w:line="240" w:lineRule="exact"/>
    </w:pPr>
    <w:rPr>
      <w:rFonts w:ascii="Arial" w:hAnsi="Arial" w:cs="Arial"/>
      <w:sz w:val="20"/>
      <w:szCs w:val="20"/>
      <w:lang w:val="en-GB"/>
    </w:rPr>
  </w:style>
  <w:style w:type="paragraph" w:customStyle="1" w:styleId="CharChar2CharCharCharCharCharCharCharCharChar1CharCharCharChar0">
    <w:name w:val="Char Char2 Char Char Char Char Char Char Char Char Char1 Char Char Char Char"/>
    <w:basedOn w:val="Normal"/>
    <w:rsid w:val="00574D24"/>
    <w:pPr>
      <w:spacing w:after="160" w:line="240" w:lineRule="exact"/>
    </w:pPr>
    <w:rPr>
      <w:rFonts w:ascii="Arial" w:hAnsi="Arial" w:cs="Arial"/>
      <w:sz w:val="20"/>
      <w:szCs w:val="20"/>
      <w:lang w:val="en-GB"/>
    </w:rPr>
  </w:style>
  <w:style w:type="paragraph" w:customStyle="1" w:styleId="CharChar2CharCharCharCharCharCharCharCharChar1CharCharCharChar3">
    <w:name w:val="Char Char2 Char Char Char Char Char Char Char Char Char1 Char Char Char Char"/>
    <w:basedOn w:val="Normal"/>
    <w:rsid w:val="00F4670E"/>
    <w:pPr>
      <w:spacing w:after="160" w:line="240" w:lineRule="exact"/>
    </w:pPr>
    <w:rPr>
      <w:rFonts w:ascii="Arial" w:hAnsi="Arial" w:cs="Arial"/>
      <w:sz w:val="20"/>
      <w:szCs w:val="20"/>
      <w:lang w:val="en-GB"/>
    </w:rPr>
  </w:style>
  <w:style w:type="paragraph" w:customStyle="1" w:styleId="CharChar2CharCharCharCharCharCharCharCharChar1CharCharCharCharCharChar0">
    <w:name w:val="Char Char2 Char Char Char Char Char Char Char Char Char1 Char Char Char Char Char Char"/>
    <w:basedOn w:val="Normal"/>
    <w:rsid w:val="008B717A"/>
    <w:pPr>
      <w:spacing w:after="160" w:line="240" w:lineRule="exact"/>
    </w:pPr>
    <w:rPr>
      <w:rFonts w:ascii="Arial" w:hAnsi="Arial" w:cs="Arial"/>
      <w:sz w:val="20"/>
      <w:szCs w:val="20"/>
      <w:lang w:val="en-GB"/>
    </w:rPr>
  </w:style>
  <w:style w:type="character" w:customStyle="1" w:styleId="ListParagraphChar">
    <w:name w:val="List Paragraph Char"/>
    <w:basedOn w:val="DefaultParagraphFont"/>
    <w:link w:val="ListParagraph"/>
    <w:uiPriority w:val="34"/>
    <w:locked/>
    <w:rsid w:val="00C40906"/>
    <w:rPr>
      <w:rFonts w:ascii="Arial" w:eastAsia="Arial" w:hAnsi="Arial" w:cs="Arial"/>
      <w:sz w:val="22"/>
      <w:szCs w:val="22"/>
    </w:rPr>
  </w:style>
  <w:style w:type="character" w:styleId="CommentReference">
    <w:name w:val="annotation reference"/>
    <w:basedOn w:val="DefaultParagraphFont"/>
    <w:uiPriority w:val="99"/>
    <w:semiHidden/>
    <w:unhideWhenUsed/>
    <w:rsid w:val="000B1B57"/>
    <w:rPr>
      <w:sz w:val="16"/>
      <w:szCs w:val="16"/>
    </w:rPr>
  </w:style>
  <w:style w:type="paragraph" w:styleId="CommentText">
    <w:name w:val="annotation text"/>
    <w:basedOn w:val="Normal"/>
    <w:link w:val="CommentTextChar"/>
    <w:uiPriority w:val="99"/>
    <w:semiHidden/>
    <w:unhideWhenUsed/>
    <w:rsid w:val="000B1B57"/>
    <w:rPr>
      <w:sz w:val="20"/>
      <w:szCs w:val="20"/>
    </w:rPr>
  </w:style>
  <w:style w:type="character" w:customStyle="1" w:styleId="CommentTextChar">
    <w:name w:val="Comment Text Char"/>
    <w:basedOn w:val="DefaultParagraphFont"/>
    <w:link w:val="CommentText"/>
    <w:uiPriority w:val="99"/>
    <w:semiHidden/>
    <w:rsid w:val="000B1B57"/>
  </w:style>
  <w:style w:type="paragraph" w:styleId="CommentSubject">
    <w:name w:val="annotation subject"/>
    <w:basedOn w:val="CommentText"/>
    <w:next w:val="CommentText"/>
    <w:link w:val="CommentSubjectChar"/>
    <w:uiPriority w:val="99"/>
    <w:semiHidden/>
    <w:unhideWhenUsed/>
    <w:rsid w:val="000B1B57"/>
    <w:rPr>
      <w:b/>
      <w:bCs/>
    </w:rPr>
  </w:style>
  <w:style w:type="character" w:customStyle="1" w:styleId="CommentSubjectChar">
    <w:name w:val="Comment Subject Char"/>
    <w:basedOn w:val="CommentTextChar"/>
    <w:link w:val="CommentSubject"/>
    <w:uiPriority w:val="99"/>
    <w:semiHidden/>
    <w:rsid w:val="000B1B57"/>
    <w:rPr>
      <w:b/>
      <w:bCs/>
    </w:rPr>
  </w:style>
  <w:style w:type="paragraph" w:styleId="Revision">
    <w:name w:val="Revision"/>
    <w:hidden/>
    <w:uiPriority w:val="99"/>
    <w:semiHidden/>
    <w:rsid w:val="000B1B57"/>
    <w:rPr>
      <w:sz w:val="24"/>
      <w:szCs w:val="24"/>
    </w:rPr>
  </w:style>
  <w:style w:type="character" w:customStyle="1" w:styleId="FontStyle37">
    <w:name w:val="Font Style37"/>
    <w:basedOn w:val="DefaultParagraphFont"/>
    <w:uiPriority w:val="99"/>
    <w:rsid w:val="001F122D"/>
    <w:rPr>
      <w:rFonts w:ascii="Arial Unicode MS" w:eastAsia="Arial Unicode MS" w:cs="Arial Unicode MS"/>
      <w:b/>
      <w:bCs/>
      <w:color w:val="000000"/>
      <w:sz w:val="20"/>
      <w:szCs w:val="20"/>
    </w:rPr>
  </w:style>
  <w:style w:type="paragraph" w:customStyle="1" w:styleId="Style25">
    <w:name w:val="Style25"/>
    <w:basedOn w:val="Normal"/>
    <w:uiPriority w:val="99"/>
    <w:rsid w:val="001F122D"/>
    <w:pPr>
      <w:widowControl w:val="0"/>
      <w:autoSpaceDE w:val="0"/>
      <w:autoSpaceDN w:val="0"/>
      <w:adjustRightInd w:val="0"/>
      <w:spacing w:line="278" w:lineRule="exact"/>
    </w:pPr>
    <w:rPr>
      <w:rFonts w:ascii="Arial Unicode MS" w:eastAsia="Arial Unicode MS" w:hAnsiTheme="minorHAnsi" w:cs="Arial Unicode MS"/>
    </w:rPr>
  </w:style>
  <w:style w:type="character" w:customStyle="1" w:styleId="ecx875384412-27102009">
    <w:name w:val="ecx875384412-27102009"/>
    <w:basedOn w:val="DefaultParagraphFont"/>
    <w:rsid w:val="001F122D"/>
  </w:style>
  <w:style w:type="paragraph" w:customStyle="1" w:styleId="3vff3xh4yd">
    <w:name w:val="_3vff3xh4yd"/>
    <w:basedOn w:val="Normal"/>
    <w:rsid w:val="001F12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572647">
      <w:bodyDiv w:val="1"/>
      <w:marLeft w:val="0"/>
      <w:marRight w:val="0"/>
      <w:marTop w:val="0"/>
      <w:marBottom w:val="0"/>
      <w:divBdr>
        <w:top w:val="none" w:sz="0" w:space="0" w:color="auto"/>
        <w:left w:val="none" w:sz="0" w:space="0" w:color="auto"/>
        <w:bottom w:val="none" w:sz="0" w:space="0" w:color="auto"/>
        <w:right w:val="none" w:sz="0" w:space="0" w:color="auto"/>
      </w:divBdr>
    </w:div>
    <w:div w:id="295062947">
      <w:bodyDiv w:val="1"/>
      <w:marLeft w:val="0"/>
      <w:marRight w:val="0"/>
      <w:marTop w:val="0"/>
      <w:marBottom w:val="0"/>
      <w:divBdr>
        <w:top w:val="none" w:sz="0" w:space="0" w:color="auto"/>
        <w:left w:val="none" w:sz="0" w:space="0" w:color="auto"/>
        <w:bottom w:val="none" w:sz="0" w:space="0" w:color="auto"/>
        <w:right w:val="none" w:sz="0" w:space="0" w:color="auto"/>
      </w:divBdr>
    </w:div>
    <w:div w:id="298731669">
      <w:bodyDiv w:val="1"/>
      <w:marLeft w:val="0"/>
      <w:marRight w:val="0"/>
      <w:marTop w:val="0"/>
      <w:marBottom w:val="0"/>
      <w:divBdr>
        <w:top w:val="none" w:sz="0" w:space="0" w:color="auto"/>
        <w:left w:val="none" w:sz="0" w:space="0" w:color="auto"/>
        <w:bottom w:val="none" w:sz="0" w:space="0" w:color="auto"/>
        <w:right w:val="none" w:sz="0" w:space="0" w:color="auto"/>
      </w:divBdr>
    </w:div>
    <w:div w:id="946036675">
      <w:bodyDiv w:val="1"/>
      <w:marLeft w:val="0"/>
      <w:marRight w:val="0"/>
      <w:marTop w:val="0"/>
      <w:marBottom w:val="0"/>
      <w:divBdr>
        <w:top w:val="none" w:sz="0" w:space="0" w:color="auto"/>
        <w:left w:val="none" w:sz="0" w:space="0" w:color="auto"/>
        <w:bottom w:val="none" w:sz="0" w:space="0" w:color="auto"/>
        <w:right w:val="none" w:sz="0" w:space="0" w:color="auto"/>
      </w:divBdr>
    </w:div>
    <w:div w:id="1052919945">
      <w:bodyDiv w:val="1"/>
      <w:marLeft w:val="0"/>
      <w:marRight w:val="0"/>
      <w:marTop w:val="0"/>
      <w:marBottom w:val="0"/>
      <w:divBdr>
        <w:top w:val="none" w:sz="0" w:space="0" w:color="auto"/>
        <w:left w:val="none" w:sz="0" w:space="0" w:color="auto"/>
        <w:bottom w:val="none" w:sz="0" w:space="0" w:color="auto"/>
        <w:right w:val="none" w:sz="0" w:space="0" w:color="auto"/>
      </w:divBdr>
    </w:div>
    <w:div w:id="1092311016">
      <w:bodyDiv w:val="1"/>
      <w:marLeft w:val="0"/>
      <w:marRight w:val="0"/>
      <w:marTop w:val="0"/>
      <w:marBottom w:val="0"/>
      <w:divBdr>
        <w:top w:val="none" w:sz="0" w:space="0" w:color="auto"/>
        <w:left w:val="none" w:sz="0" w:space="0" w:color="auto"/>
        <w:bottom w:val="none" w:sz="0" w:space="0" w:color="auto"/>
        <w:right w:val="none" w:sz="0" w:space="0" w:color="auto"/>
      </w:divBdr>
    </w:div>
    <w:div w:id="1298411503">
      <w:bodyDiv w:val="1"/>
      <w:marLeft w:val="0"/>
      <w:marRight w:val="0"/>
      <w:marTop w:val="0"/>
      <w:marBottom w:val="0"/>
      <w:divBdr>
        <w:top w:val="none" w:sz="0" w:space="0" w:color="auto"/>
        <w:left w:val="none" w:sz="0" w:space="0" w:color="auto"/>
        <w:bottom w:val="none" w:sz="0" w:space="0" w:color="auto"/>
        <w:right w:val="none" w:sz="0" w:space="0" w:color="auto"/>
      </w:divBdr>
    </w:div>
    <w:div w:id="1408916301">
      <w:bodyDiv w:val="1"/>
      <w:marLeft w:val="0"/>
      <w:marRight w:val="0"/>
      <w:marTop w:val="0"/>
      <w:marBottom w:val="0"/>
      <w:divBdr>
        <w:top w:val="none" w:sz="0" w:space="0" w:color="auto"/>
        <w:left w:val="none" w:sz="0" w:space="0" w:color="auto"/>
        <w:bottom w:val="none" w:sz="0" w:space="0" w:color="auto"/>
        <w:right w:val="none" w:sz="0" w:space="0" w:color="auto"/>
      </w:divBdr>
    </w:div>
    <w:div w:id="1462381177">
      <w:bodyDiv w:val="1"/>
      <w:marLeft w:val="0"/>
      <w:marRight w:val="0"/>
      <w:marTop w:val="0"/>
      <w:marBottom w:val="0"/>
      <w:divBdr>
        <w:top w:val="none" w:sz="0" w:space="0" w:color="auto"/>
        <w:left w:val="none" w:sz="0" w:space="0" w:color="auto"/>
        <w:bottom w:val="none" w:sz="0" w:space="0" w:color="auto"/>
        <w:right w:val="none" w:sz="0" w:space="0" w:color="auto"/>
      </w:divBdr>
    </w:div>
    <w:div w:id="1467236363">
      <w:bodyDiv w:val="1"/>
      <w:marLeft w:val="0"/>
      <w:marRight w:val="0"/>
      <w:marTop w:val="0"/>
      <w:marBottom w:val="0"/>
      <w:divBdr>
        <w:top w:val="none" w:sz="0" w:space="0" w:color="auto"/>
        <w:left w:val="none" w:sz="0" w:space="0" w:color="auto"/>
        <w:bottom w:val="none" w:sz="0" w:space="0" w:color="auto"/>
        <w:right w:val="none" w:sz="0" w:space="0" w:color="auto"/>
      </w:divBdr>
    </w:div>
    <w:div w:id="1565486192">
      <w:bodyDiv w:val="1"/>
      <w:marLeft w:val="0"/>
      <w:marRight w:val="0"/>
      <w:marTop w:val="0"/>
      <w:marBottom w:val="0"/>
      <w:divBdr>
        <w:top w:val="none" w:sz="0" w:space="0" w:color="auto"/>
        <w:left w:val="none" w:sz="0" w:space="0" w:color="auto"/>
        <w:bottom w:val="none" w:sz="0" w:space="0" w:color="auto"/>
        <w:right w:val="none" w:sz="0" w:space="0" w:color="auto"/>
      </w:divBdr>
    </w:div>
    <w:div w:id="1850681627">
      <w:bodyDiv w:val="1"/>
      <w:marLeft w:val="0"/>
      <w:marRight w:val="0"/>
      <w:marTop w:val="0"/>
      <w:marBottom w:val="0"/>
      <w:divBdr>
        <w:top w:val="none" w:sz="0" w:space="0" w:color="auto"/>
        <w:left w:val="none" w:sz="0" w:space="0" w:color="auto"/>
        <w:bottom w:val="none" w:sz="0" w:space="0" w:color="auto"/>
        <w:right w:val="none" w:sz="0" w:space="0" w:color="auto"/>
      </w:divBdr>
    </w:div>
    <w:div w:id="205658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A56D8-5B87-4D82-B4EE-BC19ED4C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60639</Words>
  <Characters>345643</Characters>
  <Application>Microsoft Office Word</Application>
  <DocSecurity>4</DocSecurity>
  <Lines>2880</Lines>
  <Paragraphs>810</Paragraphs>
  <ScaleCrop>false</ScaleCrop>
  <HeadingPairs>
    <vt:vector size="2" baseType="variant">
      <vt:variant>
        <vt:lpstr>Title</vt:lpstr>
      </vt:variant>
      <vt:variant>
        <vt:i4>1</vt:i4>
      </vt:variant>
    </vt:vector>
  </HeadingPairs>
  <TitlesOfParts>
    <vt:vector size="1" baseType="lpstr">
      <vt:lpstr>Government of Pakistan</vt:lpstr>
    </vt:vector>
  </TitlesOfParts>
  <Company>Microsoft</Company>
  <LinksUpToDate>false</LinksUpToDate>
  <CharactersWithSpaces>405472</CharactersWithSpaces>
  <SharedDoc>false</SharedDoc>
  <HLinks>
    <vt:vector size="12" baseType="variant">
      <vt:variant>
        <vt:i4>6291494</vt:i4>
      </vt:variant>
      <vt:variant>
        <vt:i4>3</vt:i4>
      </vt:variant>
      <vt:variant>
        <vt:i4>0</vt:i4>
      </vt:variant>
      <vt:variant>
        <vt:i4>5</vt:i4>
      </vt:variant>
      <vt:variant>
        <vt:lpwstr>http://www.dra.gov.pk/</vt:lpwstr>
      </vt:variant>
      <vt:variant>
        <vt:lpwstr/>
      </vt:variant>
      <vt:variant>
        <vt:i4>3145817</vt:i4>
      </vt:variant>
      <vt:variant>
        <vt:i4>0</vt:i4>
      </vt:variant>
      <vt:variant>
        <vt:i4>0</vt:i4>
      </vt:variant>
      <vt:variant>
        <vt:i4>5</vt:i4>
      </vt:variant>
      <vt:variant>
        <vt:lpwstr>mailto:dir.md.mc@dra.gov.pk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Pakistan</dc:title>
  <dc:creator>M S</dc:creator>
  <cp:lastModifiedBy>Ishaq Jatoi</cp:lastModifiedBy>
  <cp:revision>2</cp:revision>
  <cp:lastPrinted>2019-06-24T05:04:00Z</cp:lastPrinted>
  <dcterms:created xsi:type="dcterms:W3CDTF">2022-01-14T06:44:00Z</dcterms:created>
  <dcterms:modified xsi:type="dcterms:W3CDTF">2022-01-14T06:44:00Z</dcterms:modified>
</cp:coreProperties>
</file>